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AC889" w14:textId="77777777" w:rsidR="008D4F5A" w:rsidRPr="007F25B6" w:rsidRDefault="002F5040" w:rsidP="002F5040">
      <w:pPr>
        <w:widowControl w:val="0"/>
        <w:autoSpaceDE w:val="0"/>
        <w:autoSpaceDN w:val="0"/>
        <w:adjustRightInd w:val="0"/>
        <w:spacing w:after="0" w:line="360" w:lineRule="auto"/>
        <w:jc w:val="center"/>
        <w:rPr>
          <w:rFonts w:ascii="Times New Roman" w:hAnsi="Times New Roman"/>
          <w:color w:val="0000FF"/>
          <w:sz w:val="52"/>
          <w:szCs w:val="52"/>
        </w:rPr>
      </w:pPr>
      <w:r w:rsidRPr="007F25B6">
        <w:rPr>
          <w:rFonts w:ascii="Times New Roman" w:hAnsi="Times New Roman"/>
          <w:color w:val="0000FF"/>
          <w:sz w:val="52"/>
          <w:szCs w:val="52"/>
        </w:rPr>
        <w:t xml:space="preserve">DRAFT AMENDMENTS TO THE EMA 2007 – </w:t>
      </w:r>
      <w:r w:rsidR="008C0563">
        <w:rPr>
          <w:rFonts w:ascii="Times New Roman" w:hAnsi="Times New Roman"/>
          <w:color w:val="0000FF"/>
          <w:sz w:val="52"/>
          <w:szCs w:val="52"/>
        </w:rPr>
        <w:t>MARCH</w:t>
      </w:r>
      <w:r w:rsidRPr="007F25B6">
        <w:rPr>
          <w:rFonts w:ascii="Times New Roman" w:hAnsi="Times New Roman"/>
          <w:color w:val="0000FF"/>
          <w:sz w:val="52"/>
          <w:szCs w:val="52"/>
        </w:rPr>
        <w:t xml:space="preserve"> 201</w:t>
      </w:r>
      <w:r w:rsidR="008C0563">
        <w:rPr>
          <w:rFonts w:ascii="Times New Roman" w:hAnsi="Times New Roman"/>
          <w:color w:val="0000FF"/>
          <w:sz w:val="52"/>
          <w:szCs w:val="52"/>
        </w:rPr>
        <w:t>6</w:t>
      </w:r>
    </w:p>
    <w:p w14:paraId="733C3BA8" w14:textId="77777777" w:rsidR="008D4F5A" w:rsidRPr="007F25B6" w:rsidRDefault="008D4F5A" w:rsidP="00CA5119">
      <w:pPr>
        <w:widowControl w:val="0"/>
        <w:autoSpaceDE w:val="0"/>
        <w:autoSpaceDN w:val="0"/>
        <w:adjustRightInd w:val="0"/>
        <w:spacing w:before="12" w:after="0" w:line="360" w:lineRule="auto"/>
        <w:jc w:val="both"/>
        <w:rPr>
          <w:rFonts w:ascii="Times New Roman" w:hAnsi="Times New Roman"/>
          <w:sz w:val="28"/>
          <w:szCs w:val="28"/>
        </w:rPr>
      </w:pPr>
    </w:p>
    <w:p w14:paraId="68C9A107" w14:textId="77777777" w:rsidR="008D4F5A" w:rsidRPr="007F25B6" w:rsidRDefault="00A61D81" w:rsidP="00CA5119">
      <w:pPr>
        <w:widowControl w:val="0"/>
        <w:autoSpaceDE w:val="0"/>
        <w:autoSpaceDN w:val="0"/>
        <w:adjustRightInd w:val="0"/>
        <w:spacing w:after="0" w:line="360" w:lineRule="auto"/>
        <w:ind w:left="3174"/>
        <w:jc w:val="both"/>
        <w:rPr>
          <w:rFonts w:ascii="Times New Roman" w:hAnsi="Times New Roman"/>
          <w:sz w:val="20"/>
          <w:szCs w:val="20"/>
        </w:rPr>
      </w:pPr>
      <w:r w:rsidRPr="007F25B6">
        <w:rPr>
          <w:rFonts w:ascii="Times New Roman" w:hAnsi="Times New Roman"/>
          <w:noProof/>
          <w:sz w:val="28"/>
          <w:szCs w:val="28"/>
          <w:lang w:val="en-US" w:eastAsia="en-US"/>
        </w:rPr>
        <w:drawing>
          <wp:inline distT="0" distB="0" distL="0" distR="0" wp14:anchorId="7B3468C7" wp14:editId="24A49A0C">
            <wp:extent cx="1390650" cy="146685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466850"/>
                    </a:xfrm>
                    <a:prstGeom prst="rect">
                      <a:avLst/>
                    </a:prstGeom>
                    <a:noFill/>
                    <a:ln>
                      <a:noFill/>
                    </a:ln>
                  </pic:spPr>
                </pic:pic>
              </a:graphicData>
            </a:graphic>
          </wp:inline>
        </w:drawing>
      </w:r>
    </w:p>
    <w:p w14:paraId="1A337345" w14:textId="77777777" w:rsidR="008D4F5A" w:rsidRPr="007F25B6" w:rsidRDefault="008D4F5A" w:rsidP="00CA5119">
      <w:pPr>
        <w:widowControl w:val="0"/>
        <w:autoSpaceDE w:val="0"/>
        <w:autoSpaceDN w:val="0"/>
        <w:adjustRightInd w:val="0"/>
        <w:spacing w:before="3" w:after="0" w:line="360" w:lineRule="auto"/>
        <w:jc w:val="both"/>
        <w:rPr>
          <w:rFonts w:ascii="Times New Roman" w:hAnsi="Times New Roman"/>
          <w:sz w:val="19"/>
          <w:szCs w:val="19"/>
        </w:rPr>
      </w:pPr>
    </w:p>
    <w:p w14:paraId="42D9DCDB" w14:textId="77777777" w:rsidR="008D4F5A" w:rsidRPr="007F25B6" w:rsidRDefault="008D4F5A" w:rsidP="00CA5119">
      <w:pPr>
        <w:widowControl w:val="0"/>
        <w:autoSpaceDE w:val="0"/>
        <w:autoSpaceDN w:val="0"/>
        <w:adjustRightInd w:val="0"/>
        <w:spacing w:after="0" w:line="360" w:lineRule="auto"/>
        <w:jc w:val="both"/>
        <w:rPr>
          <w:rFonts w:ascii="Times New Roman" w:hAnsi="Times New Roman"/>
          <w:sz w:val="20"/>
          <w:szCs w:val="20"/>
        </w:rPr>
      </w:pPr>
    </w:p>
    <w:p w14:paraId="3AFA9FA4" w14:textId="77777777" w:rsidR="008D4F5A" w:rsidRPr="007F25B6" w:rsidRDefault="008D4F5A" w:rsidP="00CA5119">
      <w:pPr>
        <w:widowControl w:val="0"/>
        <w:autoSpaceDE w:val="0"/>
        <w:autoSpaceDN w:val="0"/>
        <w:adjustRightInd w:val="0"/>
        <w:spacing w:after="0" w:line="360" w:lineRule="auto"/>
        <w:ind w:left="1354" w:right="1349"/>
        <w:jc w:val="both"/>
        <w:rPr>
          <w:rFonts w:ascii="Times New Roman" w:hAnsi="Times New Roman"/>
          <w:color w:val="000000"/>
          <w:sz w:val="46"/>
          <w:szCs w:val="46"/>
        </w:rPr>
      </w:pPr>
      <w:r w:rsidRPr="007F25B6">
        <w:rPr>
          <w:rFonts w:ascii="Times New Roman" w:hAnsi="Times New Roman"/>
          <w:b/>
          <w:bCs/>
          <w:color w:val="292425"/>
          <w:spacing w:val="-1"/>
          <w:sz w:val="46"/>
          <w:szCs w:val="46"/>
        </w:rPr>
        <w:t>GOVERNMEN</w:t>
      </w:r>
      <w:r w:rsidRPr="007F25B6">
        <w:rPr>
          <w:rFonts w:ascii="Times New Roman" w:hAnsi="Times New Roman"/>
          <w:b/>
          <w:bCs/>
          <w:color w:val="292425"/>
          <w:sz w:val="46"/>
          <w:szCs w:val="46"/>
        </w:rPr>
        <w:t>T</w:t>
      </w:r>
      <w:r w:rsidRPr="007F25B6">
        <w:rPr>
          <w:rFonts w:ascii="Times New Roman" w:hAnsi="Times New Roman"/>
          <w:b/>
          <w:bCs/>
          <w:color w:val="292425"/>
          <w:spacing w:val="6"/>
          <w:sz w:val="46"/>
          <w:szCs w:val="46"/>
        </w:rPr>
        <w:t xml:space="preserve"> </w:t>
      </w:r>
      <w:r w:rsidRPr="007F25B6">
        <w:rPr>
          <w:rFonts w:ascii="Times New Roman" w:hAnsi="Times New Roman"/>
          <w:b/>
          <w:bCs/>
          <w:color w:val="292425"/>
          <w:spacing w:val="-1"/>
          <w:sz w:val="46"/>
          <w:szCs w:val="46"/>
        </w:rPr>
        <w:t>GAZETTE</w:t>
      </w:r>
    </w:p>
    <w:p w14:paraId="3BCB2780" w14:textId="77777777" w:rsidR="008D4F5A" w:rsidRPr="007F25B6" w:rsidRDefault="008D4F5A" w:rsidP="00CA5119">
      <w:pPr>
        <w:widowControl w:val="0"/>
        <w:autoSpaceDE w:val="0"/>
        <w:autoSpaceDN w:val="0"/>
        <w:adjustRightInd w:val="0"/>
        <w:spacing w:before="9" w:after="0" w:line="360" w:lineRule="auto"/>
        <w:jc w:val="both"/>
        <w:rPr>
          <w:rFonts w:ascii="Times New Roman" w:hAnsi="Times New Roman"/>
          <w:color w:val="000000"/>
        </w:rPr>
      </w:pPr>
    </w:p>
    <w:p w14:paraId="7BB739EE" w14:textId="77777777" w:rsidR="008D4F5A" w:rsidRPr="007F25B6" w:rsidRDefault="008D4F5A" w:rsidP="00CA5119">
      <w:pPr>
        <w:widowControl w:val="0"/>
        <w:autoSpaceDE w:val="0"/>
        <w:autoSpaceDN w:val="0"/>
        <w:adjustRightInd w:val="0"/>
        <w:spacing w:after="0" w:line="360" w:lineRule="auto"/>
        <w:ind w:left="3732" w:right="3729"/>
        <w:jc w:val="both"/>
        <w:rPr>
          <w:rFonts w:ascii="Times New Roman" w:hAnsi="Times New Roman"/>
          <w:color w:val="000000"/>
          <w:sz w:val="26"/>
          <w:szCs w:val="26"/>
        </w:rPr>
      </w:pPr>
      <w:r w:rsidRPr="007F25B6">
        <w:rPr>
          <w:rFonts w:ascii="Times New Roman" w:hAnsi="Times New Roman"/>
          <w:b/>
          <w:bCs/>
          <w:color w:val="292425"/>
          <w:spacing w:val="-1"/>
          <w:sz w:val="26"/>
          <w:szCs w:val="26"/>
        </w:rPr>
        <w:t>O</w:t>
      </w:r>
      <w:r w:rsidRPr="007F25B6">
        <w:rPr>
          <w:rFonts w:ascii="Times New Roman" w:hAnsi="Times New Roman"/>
          <w:b/>
          <w:bCs/>
          <w:color w:val="292425"/>
          <w:sz w:val="26"/>
          <w:szCs w:val="26"/>
        </w:rPr>
        <w:t>F</w:t>
      </w:r>
      <w:r w:rsidRPr="007F25B6">
        <w:rPr>
          <w:rFonts w:ascii="Times New Roman" w:hAnsi="Times New Roman"/>
          <w:b/>
          <w:bCs/>
          <w:color w:val="292425"/>
          <w:spacing w:val="-12"/>
          <w:sz w:val="26"/>
          <w:szCs w:val="26"/>
        </w:rPr>
        <w:t xml:space="preserve"> </w:t>
      </w:r>
      <w:r w:rsidRPr="007F25B6">
        <w:rPr>
          <w:rFonts w:ascii="Times New Roman" w:hAnsi="Times New Roman"/>
          <w:b/>
          <w:bCs/>
          <w:color w:val="292425"/>
          <w:spacing w:val="-1"/>
          <w:sz w:val="26"/>
          <w:szCs w:val="26"/>
        </w:rPr>
        <w:t>THE</w:t>
      </w:r>
    </w:p>
    <w:p w14:paraId="3F3656E6" w14:textId="77777777" w:rsidR="008D4F5A" w:rsidRPr="007F25B6" w:rsidRDefault="00A61D81" w:rsidP="00CA5119">
      <w:pPr>
        <w:widowControl w:val="0"/>
        <w:autoSpaceDE w:val="0"/>
        <w:autoSpaceDN w:val="0"/>
        <w:adjustRightInd w:val="0"/>
        <w:spacing w:before="92" w:after="0" w:line="360" w:lineRule="auto"/>
        <w:ind w:left="1556" w:right="1553"/>
        <w:jc w:val="both"/>
        <w:rPr>
          <w:rFonts w:ascii="Times New Roman" w:hAnsi="Times New Roman"/>
          <w:color w:val="000000"/>
          <w:sz w:val="46"/>
          <w:szCs w:val="46"/>
        </w:rPr>
      </w:pPr>
      <w:r w:rsidRPr="007F25B6">
        <w:rPr>
          <w:noProof/>
          <w:lang w:val="en-US" w:eastAsia="en-US"/>
        </w:rPr>
        <mc:AlternateContent>
          <mc:Choice Requires="wps">
            <w:drawing>
              <wp:anchor distT="0" distB="0" distL="114300" distR="114300" simplePos="0" relativeHeight="251655680" behindDoc="1" locked="0" layoutInCell="0" allowOverlap="1" wp14:anchorId="59B68CA8" wp14:editId="4B3F021D">
                <wp:simplePos x="0" y="0"/>
                <wp:positionH relativeFrom="page">
                  <wp:posOffset>1350010</wp:posOffset>
                </wp:positionH>
                <wp:positionV relativeFrom="paragraph">
                  <wp:posOffset>484505</wp:posOffset>
                </wp:positionV>
                <wp:extent cx="4860290" cy="0"/>
                <wp:effectExtent l="0" t="0" r="0" b="0"/>
                <wp:wrapNone/>
                <wp:docPr id="1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0290" cy="0"/>
                        </a:xfrm>
                        <a:custGeom>
                          <a:avLst/>
                          <a:gdLst>
                            <a:gd name="T0" fmla="*/ 0 w 7654"/>
                            <a:gd name="T1" fmla="*/ 7653 w 7654"/>
                          </a:gdLst>
                          <a:ahLst/>
                          <a:cxnLst>
                            <a:cxn ang="0">
                              <a:pos x="T0" y="0"/>
                            </a:cxn>
                            <a:cxn ang="0">
                              <a:pos x="T1" y="0"/>
                            </a:cxn>
                          </a:cxnLst>
                          <a:rect l="0" t="0" r="r" b="b"/>
                          <a:pathLst>
                            <a:path w="7654">
                              <a:moveTo>
                                <a:pt x="0" y="0"/>
                              </a:moveTo>
                              <a:lnTo>
                                <a:pt x="7653" y="0"/>
                              </a:lnTo>
                            </a:path>
                          </a:pathLst>
                        </a:custGeom>
                        <a:noFill/>
                        <a:ln w="12192">
                          <a:solidFill>
                            <a:srgbClr val="2924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B88486" id="Freeform 2"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6.3pt,38.15pt,488.95pt,38.15pt"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" o:allowincell="f" filled="f" strokecolor="#292425" strokeweight=".96pt">
                <v:path arrowok="t" o:connecttype="custom" o:connectlocs="0,0;4859655,0" o:connectangles="0,0"/>
                <w10:wrap anchorx="page"/>
              </v:polyline>
            </w:pict>
          </mc:Fallback>
        </mc:AlternateContent>
      </w:r>
      <w:r w:rsidR="008D4F5A" w:rsidRPr="007F25B6">
        <w:rPr>
          <w:rFonts w:ascii="Times New Roman" w:hAnsi="Times New Roman"/>
          <w:b/>
          <w:bCs/>
          <w:color w:val="292425"/>
          <w:spacing w:val="-1"/>
          <w:sz w:val="46"/>
          <w:szCs w:val="46"/>
        </w:rPr>
        <w:t>REPUBLI</w:t>
      </w:r>
      <w:r w:rsidR="008D4F5A" w:rsidRPr="007F25B6">
        <w:rPr>
          <w:rFonts w:ascii="Times New Roman" w:hAnsi="Times New Roman"/>
          <w:b/>
          <w:bCs/>
          <w:color w:val="292425"/>
          <w:sz w:val="46"/>
          <w:szCs w:val="46"/>
        </w:rPr>
        <w:t>C</w:t>
      </w:r>
      <w:r w:rsidR="008D4F5A" w:rsidRPr="007F25B6">
        <w:rPr>
          <w:rFonts w:ascii="Times New Roman" w:hAnsi="Times New Roman"/>
          <w:b/>
          <w:bCs/>
          <w:color w:val="292425"/>
          <w:spacing w:val="-3"/>
          <w:sz w:val="46"/>
          <w:szCs w:val="46"/>
        </w:rPr>
        <w:t xml:space="preserve"> </w:t>
      </w:r>
      <w:r w:rsidR="008D4F5A" w:rsidRPr="007F25B6">
        <w:rPr>
          <w:rFonts w:ascii="Times New Roman" w:hAnsi="Times New Roman"/>
          <w:b/>
          <w:bCs/>
          <w:color w:val="292425"/>
          <w:spacing w:val="-1"/>
          <w:sz w:val="46"/>
          <w:szCs w:val="46"/>
        </w:rPr>
        <w:t>O</w:t>
      </w:r>
      <w:r w:rsidR="008D4F5A" w:rsidRPr="007F25B6">
        <w:rPr>
          <w:rFonts w:ascii="Times New Roman" w:hAnsi="Times New Roman"/>
          <w:b/>
          <w:bCs/>
          <w:color w:val="292425"/>
          <w:sz w:val="46"/>
          <w:szCs w:val="46"/>
        </w:rPr>
        <w:t>F</w:t>
      </w:r>
      <w:r w:rsidR="008D4F5A" w:rsidRPr="007F25B6">
        <w:rPr>
          <w:rFonts w:ascii="Times New Roman" w:hAnsi="Times New Roman"/>
          <w:b/>
          <w:bCs/>
          <w:color w:val="292425"/>
          <w:spacing w:val="-3"/>
          <w:sz w:val="46"/>
          <w:szCs w:val="46"/>
        </w:rPr>
        <w:t xml:space="preserve"> </w:t>
      </w:r>
      <w:r w:rsidR="008D4F5A" w:rsidRPr="007F25B6">
        <w:rPr>
          <w:rFonts w:ascii="Times New Roman" w:hAnsi="Times New Roman"/>
          <w:b/>
          <w:bCs/>
          <w:color w:val="292425"/>
          <w:spacing w:val="-1"/>
          <w:sz w:val="46"/>
          <w:szCs w:val="46"/>
        </w:rPr>
        <w:t>NAMIBIA</w:t>
      </w:r>
    </w:p>
    <w:p w14:paraId="22B07DB6" w14:textId="77777777" w:rsidR="008D4F5A" w:rsidRPr="007F25B6" w:rsidRDefault="00A61D81" w:rsidP="00CA5119">
      <w:pPr>
        <w:widowControl w:val="0"/>
        <w:autoSpaceDE w:val="0"/>
        <w:autoSpaceDN w:val="0"/>
        <w:adjustRightInd w:val="0"/>
        <w:spacing w:after="0" w:line="360" w:lineRule="auto"/>
        <w:ind w:left="410" w:right="404"/>
        <w:jc w:val="both"/>
        <w:rPr>
          <w:rFonts w:ascii="Times New Roman" w:hAnsi="Times New Roman"/>
          <w:color w:val="000000"/>
        </w:rPr>
      </w:pPr>
      <w:r w:rsidRPr="007F25B6">
        <w:rPr>
          <w:noProof/>
          <w:lang w:val="en-US" w:eastAsia="en-US"/>
        </w:rPr>
        <mc:AlternateContent>
          <mc:Choice Requires="wps">
            <w:drawing>
              <wp:anchor distT="0" distB="0" distL="114300" distR="114300" simplePos="0" relativeHeight="251656704" behindDoc="1" locked="0" layoutInCell="0" allowOverlap="1" wp14:anchorId="4B4100C1" wp14:editId="17C6CD5F">
                <wp:simplePos x="0" y="0"/>
                <wp:positionH relativeFrom="page">
                  <wp:posOffset>1350010</wp:posOffset>
                </wp:positionH>
                <wp:positionV relativeFrom="paragraph">
                  <wp:posOffset>260985</wp:posOffset>
                </wp:positionV>
                <wp:extent cx="4860290" cy="0"/>
                <wp:effectExtent l="0" t="0" r="0" b="0"/>
                <wp:wrapNone/>
                <wp:docPr id="1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0290" cy="0"/>
                        </a:xfrm>
                        <a:custGeom>
                          <a:avLst/>
                          <a:gdLst>
                            <a:gd name="T0" fmla="*/ 0 w 7654"/>
                            <a:gd name="T1" fmla="*/ 7653 w 7654"/>
                          </a:gdLst>
                          <a:ahLst/>
                          <a:cxnLst>
                            <a:cxn ang="0">
                              <a:pos x="T0" y="0"/>
                            </a:cxn>
                            <a:cxn ang="0">
                              <a:pos x="T1" y="0"/>
                            </a:cxn>
                          </a:cxnLst>
                          <a:rect l="0" t="0" r="r" b="b"/>
                          <a:pathLst>
                            <a:path w="7654">
                              <a:moveTo>
                                <a:pt x="0" y="0"/>
                              </a:moveTo>
                              <a:lnTo>
                                <a:pt x="7653" y="0"/>
                              </a:lnTo>
                            </a:path>
                          </a:pathLst>
                        </a:custGeom>
                        <a:noFill/>
                        <a:ln w="12192">
                          <a:solidFill>
                            <a:srgbClr val="2924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1165A0" id="Freeform 3"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6.3pt,20.55pt,488.95pt,20.55pt" coordsize="7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" o:allowincell="f" filled="f" strokecolor="#292425" strokeweight=".96pt">
                <v:path arrowok="t" o:connecttype="custom" o:connectlocs="0,0;4859655,0" o:connectangles="0,0"/>
                <w10:wrap anchorx="page"/>
              </v:polyline>
            </w:pict>
          </mc:Fallback>
        </mc:AlternateContent>
      </w:r>
      <w:r w:rsidR="008D4F5A" w:rsidRPr="007F25B6">
        <w:rPr>
          <w:rFonts w:ascii="Times New Roman" w:hAnsi="Times New Roman"/>
          <w:color w:val="292425"/>
        </w:rPr>
        <w:t xml:space="preserve">N$6.40                       </w:t>
      </w:r>
      <w:r w:rsidR="008D4F5A" w:rsidRPr="007F25B6">
        <w:rPr>
          <w:rFonts w:ascii="Times New Roman" w:hAnsi="Times New Roman"/>
          <w:color w:val="292425"/>
          <w:spacing w:val="2"/>
        </w:rPr>
        <w:t xml:space="preserve"> </w:t>
      </w:r>
      <w:r w:rsidR="008D4F5A" w:rsidRPr="007F25B6">
        <w:rPr>
          <w:rFonts w:ascii="Times New Roman" w:hAnsi="Times New Roman"/>
          <w:color w:val="0000FF"/>
        </w:rPr>
        <w:t xml:space="preserve">WINDHOEK - </w:t>
      </w:r>
      <w:r w:rsidR="008D4F5A" w:rsidRPr="007F25B6">
        <w:rPr>
          <w:rFonts w:ascii="Times New Roman" w:hAnsi="Times New Roman"/>
          <w:color w:val="FF0000"/>
        </w:rPr>
        <w:t xml:space="preserve">27 December 2007                               </w:t>
      </w:r>
      <w:r w:rsidR="008D4F5A" w:rsidRPr="007F25B6">
        <w:rPr>
          <w:rFonts w:ascii="Times New Roman" w:hAnsi="Times New Roman"/>
          <w:color w:val="FF0000"/>
          <w:spacing w:val="33"/>
        </w:rPr>
        <w:t xml:space="preserve"> </w:t>
      </w:r>
      <w:r w:rsidR="008D4F5A" w:rsidRPr="007F25B6">
        <w:rPr>
          <w:rFonts w:ascii="Times New Roman" w:hAnsi="Times New Roman"/>
          <w:color w:val="292425"/>
        </w:rPr>
        <w:t>No. 3966</w:t>
      </w:r>
    </w:p>
    <w:p w14:paraId="67D385E2" w14:textId="77777777" w:rsidR="008D4F5A" w:rsidRPr="007F25B6" w:rsidRDefault="008D4F5A" w:rsidP="00CA5119">
      <w:pPr>
        <w:widowControl w:val="0"/>
        <w:autoSpaceDE w:val="0"/>
        <w:autoSpaceDN w:val="0"/>
        <w:adjustRightInd w:val="0"/>
        <w:spacing w:after="0" w:line="360" w:lineRule="auto"/>
        <w:jc w:val="both"/>
        <w:rPr>
          <w:rFonts w:ascii="Times New Roman" w:hAnsi="Times New Roman"/>
          <w:color w:val="000000"/>
          <w:sz w:val="20"/>
          <w:szCs w:val="20"/>
        </w:rPr>
      </w:pPr>
    </w:p>
    <w:p w14:paraId="38C415FB" w14:textId="77777777" w:rsidR="008D4F5A" w:rsidRPr="007F25B6" w:rsidRDefault="008D4F5A" w:rsidP="00CA5119">
      <w:pPr>
        <w:widowControl w:val="0"/>
        <w:autoSpaceDE w:val="0"/>
        <w:autoSpaceDN w:val="0"/>
        <w:adjustRightInd w:val="0"/>
        <w:spacing w:after="0" w:line="360" w:lineRule="auto"/>
        <w:jc w:val="both"/>
        <w:rPr>
          <w:rFonts w:ascii="Times New Roman" w:hAnsi="Times New Roman"/>
          <w:color w:val="000000"/>
          <w:sz w:val="20"/>
          <w:szCs w:val="20"/>
        </w:rPr>
      </w:pPr>
    </w:p>
    <w:p w14:paraId="558C00B8" w14:textId="77777777" w:rsidR="008D4F5A" w:rsidRPr="007F25B6" w:rsidRDefault="008D4F5A" w:rsidP="00CA5119">
      <w:pPr>
        <w:widowControl w:val="0"/>
        <w:autoSpaceDE w:val="0"/>
        <w:autoSpaceDN w:val="0"/>
        <w:adjustRightInd w:val="0"/>
        <w:spacing w:after="0" w:line="360" w:lineRule="auto"/>
        <w:ind w:left="3662" w:right="3655"/>
        <w:jc w:val="both"/>
        <w:rPr>
          <w:rFonts w:ascii="Times New Roman" w:hAnsi="Times New Roman"/>
          <w:color w:val="000000"/>
        </w:rPr>
      </w:pPr>
      <w:r w:rsidRPr="007F25B6">
        <w:rPr>
          <w:rFonts w:ascii="Times New Roman" w:hAnsi="Times New Roman"/>
          <w:color w:val="292425"/>
          <w:position w:val="-1"/>
        </w:rPr>
        <w:t>CONTENTS</w:t>
      </w:r>
    </w:p>
    <w:p w14:paraId="77047812" w14:textId="77777777" w:rsidR="008D4F5A" w:rsidRPr="007F25B6" w:rsidRDefault="008D4F5A" w:rsidP="00CA5119">
      <w:pPr>
        <w:widowControl w:val="0"/>
        <w:autoSpaceDE w:val="0"/>
        <w:autoSpaceDN w:val="0"/>
        <w:adjustRightInd w:val="0"/>
        <w:spacing w:before="1" w:after="0" w:line="360" w:lineRule="auto"/>
        <w:jc w:val="both"/>
        <w:rPr>
          <w:rFonts w:ascii="Times New Roman" w:hAnsi="Times New Roman"/>
          <w:color w:val="000000"/>
          <w:sz w:val="12"/>
          <w:szCs w:val="12"/>
        </w:rPr>
      </w:pPr>
    </w:p>
    <w:p w14:paraId="017F3398" w14:textId="77777777" w:rsidR="008D4F5A" w:rsidRPr="007F25B6" w:rsidRDefault="008D4F5A" w:rsidP="00CA5119">
      <w:pPr>
        <w:widowControl w:val="0"/>
        <w:autoSpaceDE w:val="0"/>
        <w:autoSpaceDN w:val="0"/>
        <w:adjustRightInd w:val="0"/>
        <w:spacing w:after="0" w:line="360" w:lineRule="auto"/>
        <w:jc w:val="both"/>
        <w:rPr>
          <w:rFonts w:ascii="Times New Roman" w:hAnsi="Times New Roman"/>
          <w:color w:val="000000"/>
          <w:sz w:val="20"/>
          <w:szCs w:val="20"/>
        </w:rPr>
      </w:pPr>
    </w:p>
    <w:p w14:paraId="07EAF4D0" w14:textId="77777777" w:rsidR="008D4F5A" w:rsidRPr="007F25B6" w:rsidRDefault="008D4F5A" w:rsidP="00CA5119">
      <w:pPr>
        <w:widowControl w:val="0"/>
        <w:autoSpaceDE w:val="0"/>
        <w:autoSpaceDN w:val="0"/>
        <w:adjustRightInd w:val="0"/>
        <w:spacing w:after="0" w:line="360" w:lineRule="auto"/>
        <w:jc w:val="both"/>
        <w:rPr>
          <w:rFonts w:ascii="Times New Roman" w:hAnsi="Times New Roman"/>
          <w:color w:val="000000"/>
          <w:sz w:val="20"/>
          <w:szCs w:val="20"/>
        </w:rPr>
        <w:sectPr w:rsidR="008D4F5A" w:rsidRPr="007F25B6">
          <w:pgSz w:w="11900" w:h="16840"/>
          <w:pgMar w:top="1580" w:right="1680" w:bottom="280" w:left="1680" w:header="720" w:footer="720" w:gutter="0"/>
          <w:cols w:space="720"/>
          <w:noEndnote/>
        </w:sectPr>
      </w:pPr>
    </w:p>
    <w:p w14:paraId="5BBE7194" w14:textId="77777777" w:rsidR="008D4F5A" w:rsidRPr="007F25B6" w:rsidRDefault="008D4F5A" w:rsidP="00CA5119">
      <w:pPr>
        <w:widowControl w:val="0"/>
        <w:autoSpaceDE w:val="0"/>
        <w:autoSpaceDN w:val="0"/>
        <w:adjustRightInd w:val="0"/>
        <w:spacing w:before="13" w:after="0" w:line="360" w:lineRule="auto"/>
        <w:jc w:val="both"/>
        <w:rPr>
          <w:rFonts w:ascii="Times New Roman" w:hAnsi="Times New Roman"/>
          <w:color w:val="000000"/>
          <w:sz w:val="24"/>
          <w:szCs w:val="24"/>
        </w:rPr>
      </w:pPr>
    </w:p>
    <w:p w14:paraId="341831F1" w14:textId="77777777" w:rsidR="008D4F5A" w:rsidRPr="007F25B6" w:rsidRDefault="008D4F5A" w:rsidP="00CA5119">
      <w:pPr>
        <w:widowControl w:val="0"/>
        <w:autoSpaceDE w:val="0"/>
        <w:autoSpaceDN w:val="0"/>
        <w:adjustRightInd w:val="0"/>
        <w:spacing w:after="0" w:line="360" w:lineRule="auto"/>
        <w:ind w:left="446" w:right="-47"/>
        <w:jc w:val="both"/>
        <w:rPr>
          <w:rFonts w:ascii="Times New Roman" w:hAnsi="Times New Roman"/>
          <w:color w:val="000000"/>
          <w:sz w:val="18"/>
          <w:szCs w:val="18"/>
        </w:rPr>
      </w:pPr>
      <w:r w:rsidRPr="007F25B6">
        <w:rPr>
          <w:rFonts w:ascii="Times New Roman" w:hAnsi="Times New Roman"/>
          <w:b/>
          <w:bCs/>
          <w:color w:val="292425"/>
          <w:position w:val="-1"/>
          <w:sz w:val="18"/>
          <w:szCs w:val="18"/>
        </w:rPr>
        <w:t>GOVERNMENT</w:t>
      </w:r>
      <w:r w:rsidRPr="007F25B6">
        <w:rPr>
          <w:rFonts w:ascii="Times New Roman" w:hAnsi="Times New Roman"/>
          <w:b/>
          <w:bCs/>
          <w:color w:val="292425"/>
          <w:spacing w:val="-3"/>
          <w:position w:val="-1"/>
          <w:sz w:val="18"/>
          <w:szCs w:val="18"/>
        </w:rPr>
        <w:t xml:space="preserve"> </w:t>
      </w:r>
      <w:r w:rsidRPr="007F25B6">
        <w:rPr>
          <w:rFonts w:ascii="Times New Roman" w:hAnsi="Times New Roman"/>
          <w:b/>
          <w:bCs/>
          <w:color w:val="292425"/>
          <w:position w:val="-1"/>
          <w:sz w:val="18"/>
          <w:szCs w:val="18"/>
        </w:rPr>
        <w:t>NOTICE</w:t>
      </w:r>
    </w:p>
    <w:p w14:paraId="1F40AD64" w14:textId="77777777" w:rsidR="008D4F5A" w:rsidRPr="007F25B6" w:rsidRDefault="008D4F5A" w:rsidP="00CA5119">
      <w:pPr>
        <w:widowControl w:val="0"/>
        <w:autoSpaceDE w:val="0"/>
        <w:autoSpaceDN w:val="0"/>
        <w:adjustRightInd w:val="0"/>
        <w:spacing w:before="36" w:after="0" w:line="360" w:lineRule="auto"/>
        <w:jc w:val="both"/>
        <w:rPr>
          <w:rFonts w:ascii="Times New Roman" w:hAnsi="Times New Roman"/>
          <w:color w:val="000000"/>
          <w:sz w:val="18"/>
          <w:szCs w:val="18"/>
        </w:rPr>
      </w:pPr>
      <w:r w:rsidRPr="007F25B6">
        <w:rPr>
          <w:rFonts w:ascii="Times New Roman" w:hAnsi="Times New Roman"/>
          <w:color w:val="000000"/>
          <w:sz w:val="18"/>
          <w:szCs w:val="18"/>
        </w:rPr>
        <w:br w:type="column"/>
      </w:r>
      <w:r w:rsidRPr="007F25B6">
        <w:rPr>
          <w:rFonts w:ascii="Times New Roman" w:hAnsi="Times New Roman"/>
          <w:i/>
          <w:iCs/>
          <w:color w:val="292425"/>
          <w:sz w:val="18"/>
          <w:szCs w:val="18"/>
        </w:rPr>
        <w:t>Page</w:t>
      </w:r>
    </w:p>
    <w:p w14:paraId="0F4889B5" w14:textId="77777777" w:rsidR="008D4F5A" w:rsidRPr="007F25B6" w:rsidRDefault="008D4F5A" w:rsidP="00CA5119">
      <w:pPr>
        <w:widowControl w:val="0"/>
        <w:autoSpaceDE w:val="0"/>
        <w:autoSpaceDN w:val="0"/>
        <w:adjustRightInd w:val="0"/>
        <w:spacing w:before="36" w:after="0" w:line="360" w:lineRule="auto"/>
        <w:jc w:val="both"/>
        <w:rPr>
          <w:rFonts w:ascii="Times New Roman" w:hAnsi="Times New Roman"/>
          <w:color w:val="000000"/>
          <w:sz w:val="18"/>
          <w:szCs w:val="18"/>
        </w:rPr>
        <w:sectPr w:rsidR="008D4F5A" w:rsidRPr="007F25B6">
          <w:type w:val="continuous"/>
          <w:pgSz w:w="11900" w:h="16840"/>
          <w:pgMar w:top="1580" w:right="1680" w:bottom="280" w:left="1680" w:header="720" w:footer="720" w:gutter="0"/>
          <w:cols w:num="2" w:space="720" w:equalWidth="0">
            <w:col w:w="2527" w:space="5203"/>
            <w:col w:w="810"/>
          </w:cols>
          <w:noEndnote/>
        </w:sectPr>
      </w:pPr>
    </w:p>
    <w:p w14:paraId="6CD796F4" w14:textId="77777777" w:rsidR="008D4F5A" w:rsidRPr="007F25B6" w:rsidRDefault="008D4F5A" w:rsidP="00CA5119">
      <w:pPr>
        <w:widowControl w:val="0"/>
        <w:autoSpaceDE w:val="0"/>
        <w:autoSpaceDN w:val="0"/>
        <w:adjustRightInd w:val="0"/>
        <w:spacing w:before="2" w:after="0" w:line="360" w:lineRule="auto"/>
        <w:jc w:val="both"/>
        <w:rPr>
          <w:rFonts w:ascii="Times New Roman" w:hAnsi="Times New Roman"/>
          <w:color w:val="000000"/>
          <w:sz w:val="19"/>
          <w:szCs w:val="19"/>
        </w:rPr>
      </w:pPr>
    </w:p>
    <w:p w14:paraId="25C7034E" w14:textId="77777777" w:rsidR="008D4F5A" w:rsidRPr="007F25B6" w:rsidRDefault="008D4F5A" w:rsidP="00CA5119">
      <w:pPr>
        <w:widowControl w:val="0"/>
        <w:autoSpaceDE w:val="0"/>
        <w:autoSpaceDN w:val="0"/>
        <w:adjustRightInd w:val="0"/>
        <w:spacing w:before="36" w:after="0" w:line="360" w:lineRule="auto"/>
        <w:ind w:left="446"/>
        <w:jc w:val="both"/>
        <w:rPr>
          <w:rFonts w:ascii="Times New Roman" w:hAnsi="Times New Roman"/>
          <w:color w:val="292425"/>
          <w:position w:val="-1"/>
          <w:sz w:val="18"/>
          <w:szCs w:val="18"/>
        </w:rPr>
      </w:pPr>
      <w:r w:rsidRPr="007F25B6">
        <w:rPr>
          <w:rFonts w:ascii="Times New Roman" w:hAnsi="Times New Roman"/>
          <w:color w:val="292425"/>
          <w:sz w:val="18"/>
          <w:szCs w:val="18"/>
        </w:rPr>
        <w:t xml:space="preserve">No. 232      </w:t>
      </w:r>
      <w:r w:rsidRPr="007F25B6">
        <w:rPr>
          <w:rFonts w:ascii="Times New Roman" w:hAnsi="Times New Roman"/>
          <w:color w:val="292425"/>
          <w:spacing w:val="11"/>
          <w:sz w:val="18"/>
          <w:szCs w:val="18"/>
        </w:rPr>
        <w:t xml:space="preserve"> </w:t>
      </w:r>
      <w:r w:rsidRPr="007F25B6">
        <w:rPr>
          <w:rFonts w:ascii="Times New Roman" w:hAnsi="Times New Roman"/>
          <w:color w:val="0000FF"/>
          <w:sz w:val="18"/>
          <w:szCs w:val="18"/>
        </w:rPr>
        <w:t>Promulgation</w:t>
      </w:r>
      <w:r w:rsidRPr="007F25B6">
        <w:rPr>
          <w:rFonts w:ascii="Times New Roman" w:hAnsi="Times New Roman"/>
          <w:color w:val="0000FF"/>
          <w:spacing w:val="-1"/>
          <w:sz w:val="18"/>
          <w:szCs w:val="18"/>
        </w:rPr>
        <w:t xml:space="preserve"> </w:t>
      </w:r>
      <w:r w:rsidRPr="007F25B6">
        <w:rPr>
          <w:rFonts w:ascii="Times New Roman" w:hAnsi="Times New Roman"/>
          <w:color w:val="0000FF"/>
          <w:sz w:val="18"/>
          <w:szCs w:val="18"/>
        </w:rPr>
        <w:t>of</w:t>
      </w:r>
      <w:r w:rsidRPr="007F25B6">
        <w:rPr>
          <w:rFonts w:ascii="Times New Roman" w:hAnsi="Times New Roman"/>
          <w:color w:val="0000FF"/>
          <w:spacing w:val="43"/>
          <w:sz w:val="18"/>
          <w:szCs w:val="18"/>
        </w:rPr>
        <w:t xml:space="preserve"> </w:t>
      </w:r>
      <w:r w:rsidR="00695696" w:rsidRPr="007F25B6">
        <w:rPr>
          <w:rFonts w:ascii="Times New Roman" w:hAnsi="Times New Roman"/>
          <w:color w:val="0000FF"/>
          <w:spacing w:val="43"/>
          <w:sz w:val="18"/>
          <w:szCs w:val="18"/>
        </w:rPr>
        <w:t xml:space="preserve">the Amendment to the </w:t>
      </w:r>
      <w:r w:rsidRPr="007F25B6">
        <w:rPr>
          <w:rFonts w:ascii="Times New Roman" w:hAnsi="Times New Roman"/>
          <w:color w:val="0000FF"/>
          <w:sz w:val="18"/>
          <w:szCs w:val="18"/>
        </w:rPr>
        <w:t>Environmental</w:t>
      </w:r>
      <w:r w:rsidRPr="007F25B6">
        <w:rPr>
          <w:rFonts w:ascii="Times New Roman" w:hAnsi="Times New Roman"/>
          <w:color w:val="0000FF"/>
          <w:spacing w:val="-1"/>
          <w:sz w:val="18"/>
          <w:szCs w:val="18"/>
        </w:rPr>
        <w:t xml:space="preserve"> </w:t>
      </w:r>
      <w:r w:rsidRPr="007F25B6">
        <w:rPr>
          <w:rFonts w:ascii="Times New Roman" w:hAnsi="Times New Roman"/>
          <w:color w:val="0000FF"/>
          <w:sz w:val="18"/>
          <w:szCs w:val="18"/>
        </w:rPr>
        <w:t>Management</w:t>
      </w:r>
      <w:r w:rsidRPr="007F25B6">
        <w:rPr>
          <w:rFonts w:ascii="Times New Roman" w:hAnsi="Times New Roman"/>
          <w:color w:val="0000FF"/>
          <w:spacing w:val="43"/>
          <w:sz w:val="18"/>
          <w:szCs w:val="18"/>
        </w:rPr>
        <w:t xml:space="preserve"> </w:t>
      </w:r>
      <w:r w:rsidRPr="007F25B6">
        <w:rPr>
          <w:rFonts w:ascii="Times New Roman" w:hAnsi="Times New Roman"/>
          <w:color w:val="0000FF"/>
          <w:sz w:val="18"/>
          <w:szCs w:val="18"/>
        </w:rPr>
        <w:t>Act,</w:t>
      </w:r>
      <w:r w:rsidRPr="007F25B6">
        <w:rPr>
          <w:rFonts w:ascii="Times New Roman" w:hAnsi="Times New Roman"/>
          <w:color w:val="0000FF"/>
          <w:spacing w:val="-1"/>
          <w:sz w:val="18"/>
          <w:szCs w:val="18"/>
        </w:rPr>
        <w:t xml:space="preserve"> </w:t>
      </w:r>
      <w:r w:rsidRPr="007F25B6">
        <w:rPr>
          <w:rFonts w:ascii="Times New Roman" w:hAnsi="Times New Roman"/>
          <w:color w:val="0000FF"/>
          <w:sz w:val="18"/>
          <w:szCs w:val="18"/>
        </w:rPr>
        <w:t>2007</w:t>
      </w:r>
      <w:r w:rsidRPr="007F25B6">
        <w:rPr>
          <w:rFonts w:ascii="Times New Roman" w:hAnsi="Times New Roman"/>
          <w:color w:val="0000FF"/>
          <w:spacing w:val="-1"/>
          <w:sz w:val="18"/>
          <w:szCs w:val="18"/>
        </w:rPr>
        <w:t xml:space="preserve"> </w:t>
      </w:r>
      <w:r w:rsidRPr="007F25B6">
        <w:rPr>
          <w:rFonts w:ascii="Times New Roman" w:hAnsi="Times New Roman"/>
          <w:color w:val="0000FF"/>
          <w:sz w:val="18"/>
          <w:szCs w:val="18"/>
        </w:rPr>
        <w:t>(Act</w:t>
      </w:r>
      <w:r w:rsidRPr="007F25B6">
        <w:rPr>
          <w:rFonts w:ascii="Times New Roman" w:hAnsi="Times New Roman"/>
          <w:color w:val="0000FF"/>
          <w:spacing w:val="-1"/>
          <w:sz w:val="18"/>
          <w:szCs w:val="18"/>
        </w:rPr>
        <w:t xml:space="preserve"> </w:t>
      </w:r>
      <w:r w:rsidRPr="007F25B6">
        <w:rPr>
          <w:rFonts w:ascii="Times New Roman" w:hAnsi="Times New Roman"/>
          <w:color w:val="0000FF"/>
          <w:sz w:val="18"/>
          <w:szCs w:val="18"/>
        </w:rPr>
        <w:t>No.</w:t>
      </w:r>
      <w:r w:rsidRPr="007F25B6">
        <w:rPr>
          <w:rFonts w:ascii="Times New Roman" w:hAnsi="Times New Roman"/>
          <w:color w:val="0000FF"/>
          <w:spacing w:val="-1"/>
          <w:sz w:val="18"/>
          <w:szCs w:val="18"/>
        </w:rPr>
        <w:t xml:space="preserve"> </w:t>
      </w:r>
      <w:r w:rsidRPr="007F25B6">
        <w:rPr>
          <w:rFonts w:ascii="Times New Roman" w:hAnsi="Times New Roman"/>
          <w:color w:val="0000FF"/>
          <w:sz w:val="18"/>
          <w:szCs w:val="18"/>
        </w:rPr>
        <w:t>7</w:t>
      </w:r>
      <w:r w:rsidRPr="007F25B6">
        <w:rPr>
          <w:rFonts w:ascii="Times New Roman" w:hAnsi="Times New Roman"/>
          <w:color w:val="0000FF"/>
          <w:spacing w:val="-1"/>
          <w:sz w:val="18"/>
          <w:szCs w:val="18"/>
        </w:rPr>
        <w:t xml:space="preserve"> </w:t>
      </w:r>
      <w:r w:rsidRPr="007F25B6">
        <w:rPr>
          <w:rFonts w:ascii="Times New Roman" w:hAnsi="Times New Roman"/>
          <w:color w:val="0000FF"/>
          <w:sz w:val="18"/>
          <w:szCs w:val="18"/>
        </w:rPr>
        <w:t>of</w:t>
      </w:r>
      <w:r w:rsidRPr="007F25B6">
        <w:rPr>
          <w:rFonts w:ascii="Times New Roman" w:hAnsi="Times New Roman"/>
          <w:color w:val="0000FF"/>
          <w:spacing w:val="-1"/>
          <w:sz w:val="18"/>
          <w:szCs w:val="18"/>
        </w:rPr>
        <w:t xml:space="preserve"> </w:t>
      </w:r>
      <w:r w:rsidRPr="007F25B6">
        <w:rPr>
          <w:rFonts w:ascii="Times New Roman" w:hAnsi="Times New Roman"/>
          <w:color w:val="0000FF"/>
          <w:sz w:val="18"/>
          <w:szCs w:val="18"/>
        </w:rPr>
        <w:t>2007),</w:t>
      </w:r>
      <w:r w:rsidR="00695696" w:rsidRPr="007F25B6">
        <w:rPr>
          <w:rFonts w:ascii="Times New Roman" w:hAnsi="Times New Roman"/>
          <w:color w:val="0000FF"/>
          <w:sz w:val="18"/>
          <w:szCs w:val="18"/>
        </w:rPr>
        <w:t xml:space="preserve"> </w:t>
      </w:r>
      <w:r w:rsidRPr="007F25B6">
        <w:rPr>
          <w:rFonts w:ascii="Times New Roman" w:hAnsi="Times New Roman"/>
          <w:color w:val="0000FF"/>
          <w:position w:val="-1"/>
          <w:sz w:val="18"/>
          <w:szCs w:val="18"/>
        </w:rPr>
        <w:t xml:space="preserve">of the </w:t>
      </w:r>
      <w:proofErr w:type="gramStart"/>
      <w:r w:rsidRPr="007F25B6">
        <w:rPr>
          <w:rFonts w:ascii="Times New Roman" w:hAnsi="Times New Roman"/>
          <w:color w:val="0000FF"/>
          <w:position w:val="-1"/>
          <w:sz w:val="18"/>
          <w:szCs w:val="18"/>
        </w:rPr>
        <w:t>Parliament</w:t>
      </w:r>
      <w:r w:rsidRPr="007F25B6">
        <w:rPr>
          <w:rFonts w:ascii="Times New Roman" w:hAnsi="Times New Roman"/>
          <w:color w:val="0000FF"/>
          <w:spacing w:val="13"/>
          <w:position w:val="-1"/>
          <w:sz w:val="18"/>
          <w:szCs w:val="18"/>
        </w:rPr>
        <w:t xml:space="preserve"> </w:t>
      </w:r>
      <w:r w:rsidRPr="007F25B6">
        <w:rPr>
          <w:rFonts w:ascii="Times New Roman" w:hAnsi="Times New Roman"/>
          <w:color w:val="292425"/>
          <w:position w:val="-1"/>
          <w:sz w:val="18"/>
          <w:szCs w:val="18"/>
        </w:rPr>
        <w:t>..............................................................................................................</w:t>
      </w:r>
      <w:proofErr w:type="gramEnd"/>
      <w:r w:rsidRPr="007F25B6">
        <w:rPr>
          <w:rFonts w:ascii="Times New Roman" w:hAnsi="Times New Roman"/>
          <w:color w:val="292425"/>
          <w:position w:val="-1"/>
          <w:sz w:val="18"/>
          <w:szCs w:val="18"/>
        </w:rPr>
        <w:t xml:space="preserve">        </w:t>
      </w:r>
      <w:r w:rsidRPr="007F25B6">
        <w:rPr>
          <w:rFonts w:ascii="Times New Roman" w:hAnsi="Times New Roman"/>
          <w:color w:val="292425"/>
          <w:spacing w:val="3"/>
          <w:position w:val="-1"/>
          <w:sz w:val="18"/>
          <w:szCs w:val="18"/>
        </w:rPr>
        <w:t xml:space="preserve"> </w:t>
      </w:r>
      <w:r w:rsidRPr="007F25B6">
        <w:rPr>
          <w:rFonts w:ascii="Times New Roman" w:hAnsi="Times New Roman"/>
          <w:color w:val="292425"/>
          <w:position w:val="-1"/>
          <w:sz w:val="18"/>
          <w:szCs w:val="18"/>
        </w:rPr>
        <w:t>1</w:t>
      </w:r>
    </w:p>
    <w:p w14:paraId="5ED69A21" w14:textId="77777777" w:rsidR="004A3918" w:rsidRPr="007F25B6" w:rsidRDefault="004A3918" w:rsidP="00CA5119">
      <w:pPr>
        <w:widowControl w:val="0"/>
        <w:autoSpaceDE w:val="0"/>
        <w:autoSpaceDN w:val="0"/>
        <w:adjustRightInd w:val="0"/>
        <w:spacing w:before="36" w:after="0" w:line="360" w:lineRule="auto"/>
        <w:ind w:left="446"/>
        <w:jc w:val="both"/>
        <w:rPr>
          <w:rFonts w:ascii="Times New Roman" w:hAnsi="Times New Roman"/>
          <w:color w:val="292425"/>
          <w:position w:val="-1"/>
          <w:sz w:val="18"/>
          <w:szCs w:val="18"/>
        </w:rPr>
      </w:pPr>
    </w:p>
    <w:p w14:paraId="69E3D92D" w14:textId="77777777" w:rsidR="004A3918" w:rsidRPr="007F25B6" w:rsidRDefault="004A3918" w:rsidP="00CA5119">
      <w:pPr>
        <w:widowControl w:val="0"/>
        <w:autoSpaceDE w:val="0"/>
        <w:autoSpaceDN w:val="0"/>
        <w:adjustRightInd w:val="0"/>
        <w:spacing w:before="36" w:after="0" w:line="360" w:lineRule="auto"/>
        <w:ind w:left="446"/>
        <w:jc w:val="both"/>
        <w:rPr>
          <w:rFonts w:ascii="Times New Roman" w:hAnsi="Times New Roman"/>
          <w:color w:val="292425"/>
          <w:position w:val="-1"/>
          <w:sz w:val="18"/>
          <w:szCs w:val="18"/>
        </w:rPr>
      </w:pPr>
    </w:p>
    <w:p w14:paraId="650F707B" w14:textId="77777777" w:rsidR="004A3918" w:rsidRPr="007F25B6" w:rsidRDefault="004A3918" w:rsidP="00CA5119">
      <w:pPr>
        <w:widowControl w:val="0"/>
        <w:autoSpaceDE w:val="0"/>
        <w:autoSpaceDN w:val="0"/>
        <w:adjustRightInd w:val="0"/>
        <w:spacing w:before="36" w:after="0" w:line="360" w:lineRule="auto"/>
        <w:ind w:left="446"/>
        <w:jc w:val="both"/>
        <w:rPr>
          <w:rFonts w:ascii="Times New Roman" w:hAnsi="Times New Roman"/>
          <w:color w:val="292425"/>
          <w:position w:val="-1"/>
          <w:sz w:val="18"/>
          <w:szCs w:val="18"/>
        </w:rPr>
      </w:pPr>
    </w:p>
    <w:p w14:paraId="1C5B166C" w14:textId="77777777" w:rsidR="004A3918" w:rsidRPr="007F25B6" w:rsidRDefault="004A3918" w:rsidP="00CA5119">
      <w:pPr>
        <w:widowControl w:val="0"/>
        <w:autoSpaceDE w:val="0"/>
        <w:autoSpaceDN w:val="0"/>
        <w:adjustRightInd w:val="0"/>
        <w:spacing w:before="36" w:after="0" w:line="360" w:lineRule="auto"/>
        <w:ind w:left="446"/>
        <w:jc w:val="both"/>
        <w:rPr>
          <w:rFonts w:ascii="Times New Roman" w:hAnsi="Times New Roman"/>
          <w:color w:val="292425"/>
          <w:position w:val="-1"/>
          <w:sz w:val="18"/>
          <w:szCs w:val="18"/>
        </w:rPr>
      </w:pPr>
    </w:p>
    <w:p w14:paraId="6D77EAC0" w14:textId="77777777" w:rsidR="004A3918" w:rsidRPr="007F25B6" w:rsidRDefault="004A3918" w:rsidP="00CA5119">
      <w:pPr>
        <w:widowControl w:val="0"/>
        <w:autoSpaceDE w:val="0"/>
        <w:autoSpaceDN w:val="0"/>
        <w:adjustRightInd w:val="0"/>
        <w:spacing w:before="36" w:after="0" w:line="360" w:lineRule="auto"/>
        <w:ind w:left="446"/>
        <w:jc w:val="both"/>
        <w:rPr>
          <w:rFonts w:ascii="Times New Roman" w:hAnsi="Times New Roman"/>
          <w:color w:val="000000"/>
          <w:sz w:val="18"/>
          <w:szCs w:val="18"/>
        </w:rPr>
      </w:pPr>
    </w:p>
    <w:p w14:paraId="2C75A676" w14:textId="77777777" w:rsidR="008D4F5A" w:rsidRPr="007F25B6" w:rsidRDefault="008D4F5A" w:rsidP="00CA5119">
      <w:pPr>
        <w:widowControl w:val="0"/>
        <w:autoSpaceDE w:val="0"/>
        <w:autoSpaceDN w:val="0"/>
        <w:adjustRightInd w:val="0"/>
        <w:spacing w:before="2" w:after="0" w:line="360" w:lineRule="auto"/>
        <w:jc w:val="both"/>
        <w:rPr>
          <w:rFonts w:ascii="Times New Roman" w:hAnsi="Times New Roman"/>
          <w:color w:val="000000"/>
          <w:sz w:val="18"/>
          <w:szCs w:val="18"/>
        </w:rPr>
      </w:pPr>
    </w:p>
    <w:p w14:paraId="387FC71F" w14:textId="77777777" w:rsidR="008D4F5A" w:rsidRPr="007F25B6" w:rsidRDefault="008D4F5A" w:rsidP="00CA5119">
      <w:pPr>
        <w:widowControl w:val="0"/>
        <w:autoSpaceDE w:val="0"/>
        <w:autoSpaceDN w:val="0"/>
        <w:adjustRightInd w:val="0"/>
        <w:spacing w:after="0" w:line="360" w:lineRule="auto"/>
        <w:jc w:val="both"/>
        <w:rPr>
          <w:rFonts w:ascii="Times New Roman" w:hAnsi="Times New Roman"/>
          <w:color w:val="000000"/>
          <w:sz w:val="20"/>
          <w:szCs w:val="20"/>
        </w:rPr>
      </w:pPr>
    </w:p>
    <w:p w14:paraId="1906CA54" w14:textId="77777777" w:rsidR="008D4F5A" w:rsidRPr="007F25B6" w:rsidRDefault="008D4F5A" w:rsidP="00CA5119">
      <w:pPr>
        <w:widowControl w:val="0"/>
        <w:autoSpaceDE w:val="0"/>
        <w:autoSpaceDN w:val="0"/>
        <w:adjustRightInd w:val="0"/>
        <w:spacing w:after="0" w:line="360" w:lineRule="auto"/>
        <w:jc w:val="both"/>
        <w:rPr>
          <w:rFonts w:ascii="Times New Roman" w:hAnsi="Times New Roman"/>
          <w:color w:val="000000"/>
          <w:sz w:val="20"/>
          <w:szCs w:val="20"/>
        </w:rPr>
      </w:pPr>
    </w:p>
    <w:p w14:paraId="348CB8BB" w14:textId="77777777" w:rsidR="008D4F5A" w:rsidRPr="007F25B6" w:rsidRDefault="008D4F5A" w:rsidP="00CA5119">
      <w:pPr>
        <w:widowControl w:val="0"/>
        <w:autoSpaceDE w:val="0"/>
        <w:autoSpaceDN w:val="0"/>
        <w:adjustRightInd w:val="0"/>
        <w:spacing w:before="16" w:after="0" w:line="360" w:lineRule="auto"/>
        <w:ind w:left="2806" w:right="2802"/>
        <w:jc w:val="both"/>
        <w:rPr>
          <w:rFonts w:ascii="Times New Roman" w:hAnsi="Times New Roman"/>
          <w:color w:val="000000"/>
          <w:sz w:val="34"/>
          <w:szCs w:val="34"/>
        </w:rPr>
      </w:pPr>
      <w:r w:rsidRPr="007F25B6">
        <w:rPr>
          <w:rFonts w:ascii="Times New Roman" w:hAnsi="Times New Roman"/>
          <w:b/>
          <w:bCs/>
          <w:color w:val="292425"/>
          <w:spacing w:val="-1"/>
          <w:sz w:val="34"/>
          <w:szCs w:val="34"/>
        </w:rPr>
        <w:lastRenderedPageBreak/>
        <w:t>Governmen</w:t>
      </w:r>
      <w:r w:rsidRPr="007F25B6">
        <w:rPr>
          <w:rFonts w:ascii="Times New Roman" w:hAnsi="Times New Roman"/>
          <w:b/>
          <w:bCs/>
          <w:color w:val="292425"/>
          <w:sz w:val="34"/>
          <w:szCs w:val="34"/>
        </w:rPr>
        <w:t>t</w:t>
      </w:r>
      <w:r w:rsidRPr="007F25B6">
        <w:rPr>
          <w:rFonts w:ascii="Times New Roman" w:hAnsi="Times New Roman"/>
          <w:b/>
          <w:bCs/>
          <w:color w:val="292425"/>
          <w:spacing w:val="7"/>
          <w:sz w:val="34"/>
          <w:szCs w:val="34"/>
        </w:rPr>
        <w:t xml:space="preserve"> </w:t>
      </w:r>
      <w:r w:rsidRPr="007F25B6">
        <w:rPr>
          <w:rFonts w:ascii="Times New Roman" w:hAnsi="Times New Roman"/>
          <w:b/>
          <w:bCs/>
          <w:color w:val="292425"/>
          <w:spacing w:val="-1"/>
          <w:sz w:val="34"/>
          <w:szCs w:val="34"/>
        </w:rPr>
        <w:t>Notice</w:t>
      </w:r>
    </w:p>
    <w:p w14:paraId="1597AAF6" w14:textId="77777777" w:rsidR="008D4F5A" w:rsidRPr="007F25B6" w:rsidRDefault="008D4F5A" w:rsidP="00CA5119">
      <w:pPr>
        <w:widowControl w:val="0"/>
        <w:autoSpaceDE w:val="0"/>
        <w:autoSpaceDN w:val="0"/>
        <w:adjustRightInd w:val="0"/>
        <w:spacing w:before="17" w:after="0" w:line="360" w:lineRule="auto"/>
        <w:jc w:val="both"/>
        <w:rPr>
          <w:rFonts w:ascii="Times New Roman" w:hAnsi="Times New Roman"/>
          <w:color w:val="000000"/>
          <w:sz w:val="28"/>
          <w:szCs w:val="28"/>
        </w:rPr>
      </w:pPr>
    </w:p>
    <w:p w14:paraId="76866EB7" w14:textId="77777777" w:rsidR="008D4F5A" w:rsidRPr="007F25B6" w:rsidRDefault="008D4F5A" w:rsidP="00CA5119">
      <w:pPr>
        <w:widowControl w:val="0"/>
        <w:autoSpaceDE w:val="0"/>
        <w:autoSpaceDN w:val="0"/>
        <w:adjustRightInd w:val="0"/>
        <w:spacing w:after="0" w:line="360" w:lineRule="auto"/>
        <w:ind w:left="2409" w:right="2402"/>
        <w:jc w:val="both"/>
        <w:rPr>
          <w:rFonts w:ascii="Times New Roman" w:hAnsi="Times New Roman"/>
          <w:color w:val="000000"/>
        </w:rPr>
      </w:pPr>
      <w:r w:rsidRPr="007F25B6">
        <w:rPr>
          <w:rFonts w:ascii="Times New Roman" w:hAnsi="Times New Roman"/>
          <w:b/>
          <w:bCs/>
          <w:color w:val="292425"/>
        </w:rPr>
        <w:t>OFFICE</w:t>
      </w:r>
      <w:r w:rsidRPr="007F25B6">
        <w:rPr>
          <w:rFonts w:ascii="Times New Roman" w:hAnsi="Times New Roman"/>
          <w:b/>
          <w:bCs/>
          <w:color w:val="292425"/>
          <w:spacing w:val="-3"/>
        </w:rPr>
        <w:t xml:space="preserve"> </w:t>
      </w:r>
      <w:r w:rsidRPr="007F25B6">
        <w:rPr>
          <w:rFonts w:ascii="Times New Roman" w:hAnsi="Times New Roman"/>
          <w:b/>
          <w:bCs/>
          <w:color w:val="292425"/>
        </w:rPr>
        <w:t>OF</w:t>
      </w:r>
      <w:r w:rsidRPr="007F25B6">
        <w:rPr>
          <w:rFonts w:ascii="Times New Roman" w:hAnsi="Times New Roman"/>
          <w:b/>
          <w:bCs/>
          <w:color w:val="292425"/>
          <w:spacing w:val="-3"/>
        </w:rPr>
        <w:t xml:space="preserve"> </w:t>
      </w:r>
      <w:r w:rsidRPr="007F25B6">
        <w:rPr>
          <w:rFonts w:ascii="Times New Roman" w:hAnsi="Times New Roman"/>
          <w:b/>
          <w:bCs/>
          <w:color w:val="292425"/>
        </w:rPr>
        <w:t>THE</w:t>
      </w:r>
      <w:r w:rsidRPr="007F25B6">
        <w:rPr>
          <w:rFonts w:ascii="Times New Roman" w:hAnsi="Times New Roman"/>
          <w:b/>
          <w:bCs/>
          <w:color w:val="292425"/>
          <w:spacing w:val="-3"/>
        </w:rPr>
        <w:t xml:space="preserve"> </w:t>
      </w:r>
      <w:r w:rsidRPr="007F25B6">
        <w:rPr>
          <w:rFonts w:ascii="Times New Roman" w:hAnsi="Times New Roman"/>
          <w:b/>
          <w:bCs/>
          <w:color w:val="292425"/>
        </w:rPr>
        <w:t>PRIME</w:t>
      </w:r>
      <w:r w:rsidRPr="007F25B6">
        <w:rPr>
          <w:rFonts w:ascii="Times New Roman" w:hAnsi="Times New Roman"/>
          <w:b/>
          <w:bCs/>
          <w:color w:val="292425"/>
          <w:spacing w:val="-3"/>
        </w:rPr>
        <w:t xml:space="preserve"> </w:t>
      </w:r>
      <w:r w:rsidRPr="007F25B6">
        <w:rPr>
          <w:rFonts w:ascii="Times New Roman" w:hAnsi="Times New Roman"/>
          <w:b/>
          <w:bCs/>
          <w:color w:val="292425"/>
        </w:rPr>
        <w:t>MINISTER</w:t>
      </w:r>
    </w:p>
    <w:p w14:paraId="1E524A09" w14:textId="77777777" w:rsidR="008D4F5A" w:rsidRPr="007F25B6" w:rsidRDefault="008D4F5A" w:rsidP="00CA5119">
      <w:pPr>
        <w:widowControl w:val="0"/>
        <w:autoSpaceDE w:val="0"/>
        <w:autoSpaceDN w:val="0"/>
        <w:adjustRightInd w:val="0"/>
        <w:spacing w:before="15" w:after="0" w:line="360" w:lineRule="auto"/>
        <w:jc w:val="both"/>
        <w:rPr>
          <w:rFonts w:ascii="Times New Roman" w:hAnsi="Times New Roman"/>
          <w:color w:val="000000"/>
          <w:sz w:val="26"/>
          <w:szCs w:val="26"/>
        </w:rPr>
      </w:pPr>
    </w:p>
    <w:p w14:paraId="55EEEFF1" w14:textId="77777777" w:rsidR="008D4F5A" w:rsidRPr="007F25B6" w:rsidRDefault="008D4F5A" w:rsidP="00CA5119">
      <w:pPr>
        <w:widowControl w:val="0"/>
        <w:autoSpaceDE w:val="0"/>
        <w:autoSpaceDN w:val="0"/>
        <w:adjustRightInd w:val="0"/>
        <w:spacing w:after="0" w:line="360" w:lineRule="auto"/>
        <w:ind w:left="410" w:right="404"/>
        <w:jc w:val="both"/>
        <w:rPr>
          <w:rFonts w:ascii="Times New Roman" w:hAnsi="Times New Roman"/>
          <w:color w:val="0000FF"/>
        </w:rPr>
      </w:pPr>
      <w:r w:rsidRPr="007F25B6">
        <w:rPr>
          <w:rFonts w:ascii="Times New Roman" w:hAnsi="Times New Roman"/>
          <w:color w:val="0000FF"/>
        </w:rPr>
        <w:t xml:space="preserve">No. 232                                                                                                                     </w:t>
      </w:r>
      <w:r w:rsidRPr="007F25B6">
        <w:rPr>
          <w:rFonts w:ascii="Times New Roman" w:hAnsi="Times New Roman"/>
          <w:color w:val="0000FF"/>
          <w:spacing w:val="16"/>
        </w:rPr>
        <w:t xml:space="preserve"> </w:t>
      </w:r>
      <w:r w:rsidRPr="007F25B6">
        <w:rPr>
          <w:rFonts w:ascii="Times New Roman" w:hAnsi="Times New Roman"/>
          <w:color w:val="0000FF"/>
        </w:rPr>
        <w:t>2007</w:t>
      </w:r>
    </w:p>
    <w:p w14:paraId="4A77E4FD" w14:textId="77777777" w:rsidR="008D4F5A" w:rsidRPr="007F25B6" w:rsidRDefault="008D4F5A" w:rsidP="00CA5119">
      <w:pPr>
        <w:widowControl w:val="0"/>
        <w:autoSpaceDE w:val="0"/>
        <w:autoSpaceDN w:val="0"/>
        <w:adjustRightInd w:val="0"/>
        <w:spacing w:before="15" w:after="0" w:line="360" w:lineRule="auto"/>
        <w:jc w:val="both"/>
        <w:rPr>
          <w:rFonts w:ascii="Times New Roman" w:hAnsi="Times New Roman"/>
          <w:color w:val="0000FF"/>
          <w:sz w:val="26"/>
          <w:szCs w:val="26"/>
        </w:rPr>
      </w:pPr>
    </w:p>
    <w:p w14:paraId="7498A216" w14:textId="77777777" w:rsidR="008D4F5A" w:rsidRPr="007F25B6" w:rsidRDefault="008D4F5A" w:rsidP="004A3918">
      <w:pPr>
        <w:widowControl w:val="0"/>
        <w:autoSpaceDE w:val="0"/>
        <w:autoSpaceDN w:val="0"/>
        <w:adjustRightInd w:val="0"/>
        <w:spacing w:after="0" w:line="360" w:lineRule="auto"/>
        <w:ind w:left="2976" w:right="2971"/>
        <w:jc w:val="center"/>
        <w:rPr>
          <w:rFonts w:ascii="Times New Roman" w:hAnsi="Times New Roman"/>
          <w:b/>
          <w:color w:val="0000FF"/>
        </w:rPr>
      </w:pPr>
      <w:r w:rsidRPr="007F25B6">
        <w:rPr>
          <w:rFonts w:ascii="Times New Roman" w:hAnsi="Times New Roman"/>
          <w:b/>
          <w:color w:val="0000FF"/>
        </w:rPr>
        <w:t>PROMULGATION</w:t>
      </w:r>
      <w:r w:rsidRPr="007F25B6">
        <w:rPr>
          <w:rFonts w:ascii="Times New Roman" w:hAnsi="Times New Roman"/>
          <w:b/>
          <w:color w:val="0000FF"/>
          <w:spacing w:val="-14"/>
        </w:rPr>
        <w:t xml:space="preserve"> </w:t>
      </w:r>
      <w:r w:rsidRPr="007F25B6">
        <w:rPr>
          <w:rFonts w:ascii="Times New Roman" w:hAnsi="Times New Roman"/>
          <w:b/>
          <w:color w:val="0000FF"/>
        </w:rPr>
        <w:t>OF</w:t>
      </w:r>
      <w:r w:rsidRPr="007F25B6">
        <w:rPr>
          <w:rFonts w:ascii="Times New Roman" w:hAnsi="Times New Roman"/>
          <w:b/>
          <w:color w:val="0000FF"/>
          <w:spacing w:val="-14"/>
        </w:rPr>
        <w:t xml:space="preserve"> </w:t>
      </w:r>
      <w:r w:rsidRPr="007F25B6">
        <w:rPr>
          <w:rFonts w:ascii="Times New Roman" w:hAnsi="Times New Roman"/>
          <w:b/>
          <w:color w:val="0000FF"/>
        </w:rPr>
        <w:t xml:space="preserve">ACT </w:t>
      </w:r>
      <w:r w:rsidRPr="007F25B6">
        <w:rPr>
          <w:rFonts w:ascii="Times New Roman" w:hAnsi="Times New Roman"/>
          <w:b/>
          <w:color w:val="0000FF"/>
          <w:spacing w:val="-1"/>
        </w:rPr>
        <w:t>O</w:t>
      </w:r>
      <w:r w:rsidRPr="007F25B6">
        <w:rPr>
          <w:rFonts w:ascii="Times New Roman" w:hAnsi="Times New Roman"/>
          <w:b/>
          <w:color w:val="0000FF"/>
        </w:rPr>
        <w:t>F</w:t>
      </w:r>
      <w:r w:rsidRPr="007F25B6">
        <w:rPr>
          <w:rFonts w:ascii="Times New Roman" w:hAnsi="Times New Roman"/>
          <w:b/>
          <w:color w:val="0000FF"/>
          <w:spacing w:val="-15"/>
        </w:rPr>
        <w:t xml:space="preserve"> </w:t>
      </w:r>
      <w:r w:rsidRPr="007F25B6">
        <w:rPr>
          <w:rFonts w:ascii="Times New Roman" w:hAnsi="Times New Roman"/>
          <w:b/>
          <w:color w:val="0000FF"/>
          <w:spacing w:val="-1"/>
        </w:rPr>
        <w:t>PARLIAMENT</w:t>
      </w:r>
    </w:p>
    <w:p w14:paraId="1E8F2094" w14:textId="77777777" w:rsidR="008D4F5A" w:rsidRPr="007F25B6" w:rsidRDefault="008D4F5A" w:rsidP="00CA5119">
      <w:pPr>
        <w:widowControl w:val="0"/>
        <w:autoSpaceDE w:val="0"/>
        <w:autoSpaceDN w:val="0"/>
        <w:adjustRightInd w:val="0"/>
        <w:spacing w:before="4" w:after="0" w:line="360" w:lineRule="auto"/>
        <w:jc w:val="both"/>
        <w:rPr>
          <w:rFonts w:ascii="Times New Roman" w:hAnsi="Times New Roman"/>
          <w:color w:val="0000FF"/>
          <w:sz w:val="26"/>
          <w:szCs w:val="26"/>
        </w:rPr>
      </w:pPr>
    </w:p>
    <w:p w14:paraId="73E18788" w14:textId="77777777" w:rsidR="008D4F5A" w:rsidRPr="007F25B6" w:rsidRDefault="008D4F5A" w:rsidP="00CA5119">
      <w:pPr>
        <w:widowControl w:val="0"/>
        <w:autoSpaceDE w:val="0"/>
        <w:autoSpaceDN w:val="0"/>
        <w:adjustRightInd w:val="0"/>
        <w:spacing w:after="0" w:line="360" w:lineRule="auto"/>
        <w:ind w:left="446" w:right="400"/>
        <w:jc w:val="both"/>
        <w:rPr>
          <w:rFonts w:ascii="Times New Roman" w:hAnsi="Times New Roman"/>
          <w:color w:val="0000FF"/>
        </w:rPr>
      </w:pPr>
      <w:r w:rsidRPr="007F25B6">
        <w:rPr>
          <w:rFonts w:ascii="Times New Roman" w:hAnsi="Times New Roman"/>
          <w:color w:val="0000FF"/>
        </w:rPr>
        <w:t>The</w:t>
      </w:r>
      <w:r w:rsidRPr="007F25B6">
        <w:rPr>
          <w:rFonts w:ascii="Times New Roman" w:hAnsi="Times New Roman"/>
          <w:color w:val="0000FF"/>
          <w:spacing w:val="-8"/>
        </w:rPr>
        <w:t xml:space="preserve"> </w:t>
      </w:r>
      <w:r w:rsidRPr="007F25B6">
        <w:rPr>
          <w:rFonts w:ascii="Times New Roman" w:hAnsi="Times New Roman"/>
          <w:color w:val="0000FF"/>
        </w:rPr>
        <w:t>following</w:t>
      </w:r>
      <w:r w:rsidRPr="007F25B6">
        <w:rPr>
          <w:rFonts w:ascii="Times New Roman" w:hAnsi="Times New Roman"/>
          <w:color w:val="0000FF"/>
          <w:spacing w:val="-8"/>
        </w:rPr>
        <w:t xml:space="preserve"> </w:t>
      </w:r>
      <w:r w:rsidRPr="007F25B6">
        <w:rPr>
          <w:rFonts w:ascii="Times New Roman" w:hAnsi="Times New Roman"/>
          <w:color w:val="0000FF"/>
        </w:rPr>
        <w:t>Act</w:t>
      </w:r>
      <w:r w:rsidRPr="007F25B6">
        <w:rPr>
          <w:rFonts w:ascii="Times New Roman" w:hAnsi="Times New Roman"/>
          <w:color w:val="0000FF"/>
          <w:spacing w:val="-8"/>
        </w:rPr>
        <w:t xml:space="preserve"> </w:t>
      </w:r>
      <w:r w:rsidRPr="007F25B6">
        <w:rPr>
          <w:rFonts w:ascii="Times New Roman" w:hAnsi="Times New Roman"/>
          <w:color w:val="0000FF"/>
        </w:rPr>
        <w:t>which</w:t>
      </w:r>
      <w:r w:rsidRPr="007F25B6">
        <w:rPr>
          <w:rFonts w:ascii="Times New Roman" w:hAnsi="Times New Roman"/>
          <w:color w:val="0000FF"/>
          <w:spacing w:val="-8"/>
        </w:rPr>
        <w:t xml:space="preserve"> </w:t>
      </w:r>
      <w:r w:rsidRPr="007F25B6">
        <w:rPr>
          <w:rFonts w:ascii="Times New Roman" w:hAnsi="Times New Roman"/>
          <w:color w:val="0000FF"/>
        </w:rPr>
        <w:t>has</w:t>
      </w:r>
      <w:r w:rsidRPr="007F25B6">
        <w:rPr>
          <w:rFonts w:ascii="Times New Roman" w:hAnsi="Times New Roman"/>
          <w:color w:val="0000FF"/>
          <w:spacing w:val="-8"/>
        </w:rPr>
        <w:t xml:space="preserve"> </w:t>
      </w:r>
      <w:r w:rsidRPr="007F25B6">
        <w:rPr>
          <w:rFonts w:ascii="Times New Roman" w:hAnsi="Times New Roman"/>
          <w:color w:val="0000FF"/>
        </w:rPr>
        <w:t>been</w:t>
      </w:r>
      <w:r w:rsidRPr="007F25B6">
        <w:rPr>
          <w:rFonts w:ascii="Times New Roman" w:hAnsi="Times New Roman"/>
          <w:color w:val="0000FF"/>
          <w:spacing w:val="-8"/>
        </w:rPr>
        <w:t xml:space="preserve"> </w:t>
      </w:r>
      <w:r w:rsidRPr="007F25B6">
        <w:rPr>
          <w:rFonts w:ascii="Times New Roman" w:hAnsi="Times New Roman"/>
          <w:color w:val="0000FF"/>
        </w:rPr>
        <w:t>passed</w:t>
      </w:r>
      <w:r w:rsidRPr="007F25B6">
        <w:rPr>
          <w:rFonts w:ascii="Times New Roman" w:hAnsi="Times New Roman"/>
          <w:color w:val="0000FF"/>
          <w:spacing w:val="-8"/>
        </w:rPr>
        <w:t xml:space="preserve"> </w:t>
      </w:r>
      <w:r w:rsidRPr="007F25B6">
        <w:rPr>
          <w:rFonts w:ascii="Times New Roman" w:hAnsi="Times New Roman"/>
          <w:color w:val="0000FF"/>
        </w:rPr>
        <w:t>by</w:t>
      </w:r>
      <w:r w:rsidRPr="007F25B6">
        <w:rPr>
          <w:rFonts w:ascii="Times New Roman" w:hAnsi="Times New Roman"/>
          <w:color w:val="0000FF"/>
          <w:spacing w:val="-8"/>
        </w:rPr>
        <w:t xml:space="preserve"> </w:t>
      </w:r>
      <w:r w:rsidRPr="007F25B6">
        <w:rPr>
          <w:rFonts w:ascii="Times New Roman" w:hAnsi="Times New Roman"/>
          <w:color w:val="0000FF"/>
        </w:rPr>
        <w:t>the</w:t>
      </w:r>
      <w:r w:rsidRPr="007F25B6">
        <w:rPr>
          <w:rFonts w:ascii="Times New Roman" w:hAnsi="Times New Roman"/>
          <w:color w:val="0000FF"/>
          <w:spacing w:val="-8"/>
        </w:rPr>
        <w:t xml:space="preserve"> </w:t>
      </w:r>
      <w:r w:rsidRPr="007F25B6">
        <w:rPr>
          <w:rFonts w:ascii="Times New Roman" w:hAnsi="Times New Roman"/>
          <w:color w:val="0000FF"/>
        </w:rPr>
        <w:t>Parliament</w:t>
      </w:r>
      <w:r w:rsidRPr="007F25B6">
        <w:rPr>
          <w:rFonts w:ascii="Times New Roman" w:hAnsi="Times New Roman"/>
          <w:color w:val="0000FF"/>
          <w:spacing w:val="-8"/>
        </w:rPr>
        <w:t xml:space="preserve"> </w:t>
      </w:r>
      <w:r w:rsidRPr="007F25B6">
        <w:rPr>
          <w:rFonts w:ascii="Times New Roman" w:hAnsi="Times New Roman"/>
          <w:color w:val="0000FF"/>
        </w:rPr>
        <w:t>and</w:t>
      </w:r>
      <w:r w:rsidRPr="007F25B6">
        <w:rPr>
          <w:rFonts w:ascii="Times New Roman" w:hAnsi="Times New Roman"/>
          <w:color w:val="0000FF"/>
          <w:spacing w:val="-8"/>
        </w:rPr>
        <w:t xml:space="preserve"> </w:t>
      </w:r>
      <w:r w:rsidRPr="007F25B6">
        <w:rPr>
          <w:rFonts w:ascii="Times New Roman" w:hAnsi="Times New Roman"/>
          <w:color w:val="0000FF"/>
        </w:rPr>
        <w:t>signed</w:t>
      </w:r>
      <w:r w:rsidRPr="007F25B6">
        <w:rPr>
          <w:rFonts w:ascii="Times New Roman" w:hAnsi="Times New Roman"/>
          <w:color w:val="0000FF"/>
          <w:spacing w:val="-8"/>
        </w:rPr>
        <w:t xml:space="preserve"> </w:t>
      </w:r>
      <w:r w:rsidRPr="007F25B6">
        <w:rPr>
          <w:rFonts w:ascii="Times New Roman" w:hAnsi="Times New Roman"/>
          <w:color w:val="0000FF"/>
        </w:rPr>
        <w:t>by</w:t>
      </w:r>
      <w:r w:rsidRPr="007F25B6">
        <w:rPr>
          <w:rFonts w:ascii="Times New Roman" w:hAnsi="Times New Roman"/>
          <w:color w:val="0000FF"/>
          <w:spacing w:val="-8"/>
        </w:rPr>
        <w:t xml:space="preserve"> </w:t>
      </w:r>
      <w:r w:rsidRPr="007F25B6">
        <w:rPr>
          <w:rFonts w:ascii="Times New Roman" w:hAnsi="Times New Roman"/>
          <w:color w:val="0000FF"/>
        </w:rPr>
        <w:t>the</w:t>
      </w:r>
      <w:r w:rsidRPr="007F25B6">
        <w:rPr>
          <w:rFonts w:ascii="Times New Roman" w:hAnsi="Times New Roman"/>
          <w:color w:val="0000FF"/>
          <w:spacing w:val="-8"/>
        </w:rPr>
        <w:t xml:space="preserve"> </w:t>
      </w:r>
      <w:r w:rsidRPr="007F25B6">
        <w:rPr>
          <w:rFonts w:ascii="Times New Roman" w:hAnsi="Times New Roman"/>
          <w:color w:val="0000FF"/>
        </w:rPr>
        <w:t>President in</w:t>
      </w:r>
      <w:r w:rsidRPr="007F25B6">
        <w:rPr>
          <w:rFonts w:ascii="Times New Roman" w:hAnsi="Times New Roman"/>
          <w:color w:val="0000FF"/>
          <w:spacing w:val="-2"/>
        </w:rPr>
        <w:t xml:space="preserve"> </w:t>
      </w:r>
      <w:r w:rsidRPr="007F25B6">
        <w:rPr>
          <w:rFonts w:ascii="Times New Roman" w:hAnsi="Times New Roman"/>
          <w:color w:val="0000FF"/>
        </w:rPr>
        <w:t>terms</w:t>
      </w:r>
      <w:r w:rsidRPr="007F25B6">
        <w:rPr>
          <w:rFonts w:ascii="Times New Roman" w:hAnsi="Times New Roman"/>
          <w:color w:val="0000FF"/>
          <w:spacing w:val="-2"/>
        </w:rPr>
        <w:t xml:space="preserve"> </w:t>
      </w:r>
      <w:r w:rsidRPr="007F25B6">
        <w:rPr>
          <w:rFonts w:ascii="Times New Roman" w:hAnsi="Times New Roman"/>
          <w:color w:val="0000FF"/>
        </w:rPr>
        <w:t>of</w:t>
      </w:r>
      <w:r w:rsidRPr="007F25B6">
        <w:rPr>
          <w:rFonts w:ascii="Times New Roman" w:hAnsi="Times New Roman"/>
          <w:color w:val="0000FF"/>
          <w:spacing w:val="-2"/>
        </w:rPr>
        <w:t xml:space="preserve"> </w:t>
      </w:r>
      <w:r w:rsidRPr="007F25B6">
        <w:rPr>
          <w:rFonts w:ascii="Times New Roman" w:hAnsi="Times New Roman"/>
          <w:color w:val="0000FF"/>
        </w:rPr>
        <w:t>the</w:t>
      </w:r>
      <w:r w:rsidRPr="007F25B6">
        <w:rPr>
          <w:rFonts w:ascii="Times New Roman" w:hAnsi="Times New Roman"/>
          <w:color w:val="0000FF"/>
          <w:spacing w:val="-2"/>
        </w:rPr>
        <w:t xml:space="preserve"> </w:t>
      </w:r>
      <w:r w:rsidRPr="007F25B6">
        <w:rPr>
          <w:rFonts w:ascii="Times New Roman" w:hAnsi="Times New Roman"/>
          <w:color w:val="0000FF"/>
        </w:rPr>
        <w:t>Namibian</w:t>
      </w:r>
      <w:r w:rsidRPr="007F25B6">
        <w:rPr>
          <w:rFonts w:ascii="Times New Roman" w:hAnsi="Times New Roman"/>
          <w:color w:val="0000FF"/>
          <w:spacing w:val="-2"/>
        </w:rPr>
        <w:t xml:space="preserve"> </w:t>
      </w:r>
      <w:r w:rsidRPr="007F25B6">
        <w:rPr>
          <w:rFonts w:ascii="Times New Roman" w:hAnsi="Times New Roman"/>
          <w:color w:val="0000FF"/>
        </w:rPr>
        <w:t>Constitution</w:t>
      </w:r>
      <w:r w:rsidRPr="007F25B6">
        <w:rPr>
          <w:rFonts w:ascii="Times New Roman" w:hAnsi="Times New Roman"/>
          <w:color w:val="0000FF"/>
          <w:spacing w:val="-2"/>
        </w:rPr>
        <w:t xml:space="preserve"> </w:t>
      </w:r>
      <w:r w:rsidRPr="007F25B6">
        <w:rPr>
          <w:rFonts w:ascii="Times New Roman" w:hAnsi="Times New Roman"/>
          <w:color w:val="0000FF"/>
        </w:rPr>
        <w:t>is</w:t>
      </w:r>
      <w:r w:rsidRPr="007F25B6">
        <w:rPr>
          <w:rFonts w:ascii="Times New Roman" w:hAnsi="Times New Roman"/>
          <w:color w:val="0000FF"/>
          <w:spacing w:val="-2"/>
        </w:rPr>
        <w:t xml:space="preserve"> </w:t>
      </w:r>
      <w:r w:rsidRPr="007F25B6">
        <w:rPr>
          <w:rFonts w:ascii="Times New Roman" w:hAnsi="Times New Roman"/>
          <w:color w:val="0000FF"/>
        </w:rPr>
        <w:t>hereby</w:t>
      </w:r>
      <w:r w:rsidRPr="007F25B6">
        <w:rPr>
          <w:rFonts w:ascii="Times New Roman" w:hAnsi="Times New Roman"/>
          <w:color w:val="0000FF"/>
          <w:spacing w:val="-2"/>
        </w:rPr>
        <w:t xml:space="preserve"> </w:t>
      </w:r>
      <w:r w:rsidRPr="007F25B6">
        <w:rPr>
          <w:rFonts w:ascii="Times New Roman" w:hAnsi="Times New Roman"/>
          <w:color w:val="0000FF"/>
        </w:rPr>
        <w:t>published</w:t>
      </w:r>
      <w:r w:rsidRPr="007F25B6">
        <w:rPr>
          <w:rFonts w:ascii="Times New Roman" w:hAnsi="Times New Roman"/>
          <w:color w:val="0000FF"/>
          <w:spacing w:val="-2"/>
        </w:rPr>
        <w:t xml:space="preserve"> </w:t>
      </w:r>
      <w:r w:rsidRPr="007F25B6">
        <w:rPr>
          <w:rFonts w:ascii="Times New Roman" w:hAnsi="Times New Roman"/>
          <w:color w:val="0000FF"/>
        </w:rPr>
        <w:t>in</w:t>
      </w:r>
      <w:r w:rsidRPr="007F25B6">
        <w:rPr>
          <w:rFonts w:ascii="Times New Roman" w:hAnsi="Times New Roman"/>
          <w:color w:val="0000FF"/>
          <w:spacing w:val="-2"/>
        </w:rPr>
        <w:t xml:space="preserve"> </w:t>
      </w:r>
      <w:r w:rsidRPr="007F25B6">
        <w:rPr>
          <w:rFonts w:ascii="Times New Roman" w:hAnsi="Times New Roman"/>
          <w:color w:val="0000FF"/>
        </w:rPr>
        <w:t>terms</w:t>
      </w:r>
      <w:r w:rsidRPr="007F25B6">
        <w:rPr>
          <w:rFonts w:ascii="Times New Roman" w:hAnsi="Times New Roman"/>
          <w:color w:val="0000FF"/>
          <w:spacing w:val="-2"/>
        </w:rPr>
        <w:t xml:space="preserve"> </w:t>
      </w:r>
      <w:r w:rsidRPr="007F25B6">
        <w:rPr>
          <w:rFonts w:ascii="Times New Roman" w:hAnsi="Times New Roman"/>
          <w:color w:val="0000FF"/>
        </w:rPr>
        <w:t>of</w:t>
      </w:r>
      <w:r w:rsidRPr="007F25B6">
        <w:rPr>
          <w:rFonts w:ascii="Times New Roman" w:hAnsi="Times New Roman"/>
          <w:color w:val="0000FF"/>
          <w:spacing w:val="-2"/>
        </w:rPr>
        <w:t xml:space="preserve"> </w:t>
      </w:r>
      <w:r w:rsidRPr="007F25B6">
        <w:rPr>
          <w:rFonts w:ascii="Times New Roman" w:hAnsi="Times New Roman"/>
          <w:color w:val="0000FF"/>
        </w:rPr>
        <w:t>Article</w:t>
      </w:r>
      <w:r w:rsidRPr="007F25B6">
        <w:rPr>
          <w:rFonts w:ascii="Times New Roman" w:hAnsi="Times New Roman"/>
          <w:color w:val="0000FF"/>
          <w:spacing w:val="-2"/>
        </w:rPr>
        <w:t xml:space="preserve"> </w:t>
      </w:r>
      <w:r w:rsidRPr="007F25B6">
        <w:rPr>
          <w:rFonts w:ascii="Times New Roman" w:hAnsi="Times New Roman"/>
          <w:color w:val="0000FF"/>
        </w:rPr>
        <w:t>56</w:t>
      </w:r>
      <w:r w:rsidRPr="007F25B6">
        <w:rPr>
          <w:rFonts w:ascii="Times New Roman" w:hAnsi="Times New Roman"/>
          <w:color w:val="0000FF"/>
          <w:spacing w:val="-2"/>
        </w:rPr>
        <w:t xml:space="preserve"> </w:t>
      </w:r>
      <w:r w:rsidRPr="007F25B6">
        <w:rPr>
          <w:rFonts w:ascii="Times New Roman" w:hAnsi="Times New Roman"/>
          <w:color w:val="0000FF"/>
        </w:rPr>
        <w:t>of</w:t>
      </w:r>
      <w:r w:rsidRPr="007F25B6">
        <w:rPr>
          <w:rFonts w:ascii="Times New Roman" w:hAnsi="Times New Roman"/>
          <w:color w:val="0000FF"/>
          <w:spacing w:val="-2"/>
        </w:rPr>
        <w:t xml:space="preserve"> </w:t>
      </w:r>
      <w:r w:rsidRPr="007F25B6">
        <w:rPr>
          <w:rFonts w:ascii="Times New Roman" w:hAnsi="Times New Roman"/>
          <w:color w:val="0000FF"/>
        </w:rPr>
        <w:t>that Constitution.</w:t>
      </w:r>
    </w:p>
    <w:p w14:paraId="2E196E55" w14:textId="77777777" w:rsidR="008D4F5A" w:rsidRPr="007F25B6" w:rsidRDefault="008D4F5A" w:rsidP="00CA5119">
      <w:pPr>
        <w:widowControl w:val="0"/>
        <w:autoSpaceDE w:val="0"/>
        <w:autoSpaceDN w:val="0"/>
        <w:adjustRightInd w:val="0"/>
        <w:spacing w:before="4" w:after="0" w:line="360" w:lineRule="auto"/>
        <w:jc w:val="both"/>
        <w:rPr>
          <w:rFonts w:ascii="Times New Roman" w:hAnsi="Times New Roman"/>
          <w:color w:val="0000FF"/>
          <w:sz w:val="26"/>
          <w:szCs w:val="26"/>
        </w:rPr>
      </w:pPr>
    </w:p>
    <w:p w14:paraId="20AA8B85" w14:textId="77777777" w:rsidR="008D4F5A" w:rsidRPr="007F25B6" w:rsidRDefault="00A61D81" w:rsidP="00CA5119">
      <w:pPr>
        <w:widowControl w:val="0"/>
        <w:autoSpaceDE w:val="0"/>
        <w:autoSpaceDN w:val="0"/>
        <w:adjustRightInd w:val="0"/>
        <w:spacing w:after="0" w:line="360" w:lineRule="auto"/>
        <w:ind w:left="446" w:right="35"/>
        <w:jc w:val="both"/>
        <w:rPr>
          <w:rFonts w:ascii="Times New Roman" w:hAnsi="Times New Roman"/>
          <w:color w:val="FF0000"/>
        </w:rPr>
      </w:pPr>
      <w:r w:rsidRPr="007F25B6">
        <w:rPr>
          <w:noProof/>
          <w:color w:val="FF0000"/>
          <w:lang w:val="en-US" w:eastAsia="en-US"/>
        </w:rPr>
        <mc:AlternateContent>
          <mc:Choice Requires="wps">
            <w:drawing>
              <wp:anchor distT="0" distB="0" distL="114300" distR="114300" simplePos="0" relativeHeight="251660800" behindDoc="1" locked="0" layoutInCell="0" allowOverlap="1" wp14:anchorId="40C18682" wp14:editId="5B5210A0">
                <wp:simplePos x="0" y="0"/>
                <wp:positionH relativeFrom="page">
                  <wp:posOffset>3319145</wp:posOffset>
                </wp:positionH>
                <wp:positionV relativeFrom="paragraph">
                  <wp:posOffset>329565</wp:posOffset>
                </wp:positionV>
                <wp:extent cx="922020" cy="0"/>
                <wp:effectExtent l="0" t="0" r="0" b="0"/>
                <wp:wrapNone/>
                <wp:docPr id="1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2020" cy="0"/>
                        </a:xfrm>
                        <a:custGeom>
                          <a:avLst/>
                          <a:gdLst>
                            <a:gd name="T0" fmla="*/ 0 w 1452"/>
                            <a:gd name="T1" fmla="*/ 1452 w 1452"/>
                          </a:gdLst>
                          <a:ahLst/>
                          <a:cxnLst>
                            <a:cxn ang="0">
                              <a:pos x="T0" y="0"/>
                            </a:cxn>
                            <a:cxn ang="0">
                              <a:pos x="T1" y="0"/>
                            </a:cxn>
                          </a:cxnLst>
                          <a:rect l="0" t="0" r="r" b="b"/>
                          <a:pathLst>
                            <a:path w="1452">
                              <a:moveTo>
                                <a:pt x="0" y="0"/>
                              </a:moveTo>
                              <a:lnTo>
                                <a:pt x="1452" y="0"/>
                              </a:lnTo>
                            </a:path>
                          </a:pathLst>
                        </a:custGeom>
                        <a:noFill/>
                        <a:ln w="4343">
                          <a:solidFill>
                            <a:srgbClr val="28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FACAE5" id="Freeform 9"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1.35pt,25.95pt,333.95pt,25.95pt" coordsize="1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" o:allowincell="f" filled="f" strokecolor="#282424" strokeweight=".1206mm">
                <v:path arrowok="t" o:connecttype="custom" o:connectlocs="0,0;922020,0" o:connectangles="0,0"/>
                <w10:wrap anchorx="page"/>
              </v:polyline>
            </w:pict>
          </mc:Fallback>
        </mc:AlternateContent>
      </w:r>
      <w:r w:rsidR="008D4F5A" w:rsidRPr="007F25B6">
        <w:rPr>
          <w:rFonts w:ascii="Times New Roman" w:hAnsi="Times New Roman"/>
          <w:color w:val="FF0000"/>
        </w:rPr>
        <w:t xml:space="preserve">No. 7 of 2007:      </w:t>
      </w:r>
      <w:r w:rsidR="008D4F5A" w:rsidRPr="007F25B6">
        <w:rPr>
          <w:rFonts w:ascii="Times New Roman" w:hAnsi="Times New Roman"/>
          <w:color w:val="FF0000"/>
          <w:spacing w:val="33"/>
        </w:rPr>
        <w:t xml:space="preserve"> </w:t>
      </w:r>
      <w:r w:rsidR="008D4F5A" w:rsidRPr="007F25B6">
        <w:rPr>
          <w:rFonts w:ascii="Times New Roman" w:hAnsi="Times New Roman"/>
          <w:color w:val="FF0000"/>
        </w:rPr>
        <w:t>Environmental</w:t>
      </w:r>
      <w:r w:rsidR="008D4F5A" w:rsidRPr="007F25B6">
        <w:rPr>
          <w:rFonts w:ascii="Times New Roman" w:hAnsi="Times New Roman"/>
          <w:color w:val="FF0000"/>
          <w:spacing w:val="-5"/>
        </w:rPr>
        <w:t xml:space="preserve"> </w:t>
      </w:r>
      <w:r w:rsidR="008D4F5A" w:rsidRPr="007F25B6">
        <w:rPr>
          <w:rFonts w:ascii="Times New Roman" w:hAnsi="Times New Roman"/>
          <w:color w:val="FF0000"/>
        </w:rPr>
        <w:t>Management</w:t>
      </w:r>
      <w:r w:rsidR="008D4F5A" w:rsidRPr="007F25B6">
        <w:rPr>
          <w:rFonts w:ascii="Times New Roman" w:hAnsi="Times New Roman"/>
          <w:color w:val="FF0000"/>
          <w:spacing w:val="-5"/>
        </w:rPr>
        <w:t xml:space="preserve"> </w:t>
      </w:r>
      <w:r w:rsidR="008D4F5A" w:rsidRPr="007F25B6">
        <w:rPr>
          <w:rFonts w:ascii="Times New Roman" w:hAnsi="Times New Roman"/>
          <w:color w:val="FF0000"/>
        </w:rPr>
        <w:t>Act,</w:t>
      </w:r>
      <w:r w:rsidR="008D4F5A" w:rsidRPr="007F25B6">
        <w:rPr>
          <w:rFonts w:ascii="Times New Roman" w:hAnsi="Times New Roman"/>
          <w:color w:val="FF0000"/>
          <w:spacing w:val="-5"/>
        </w:rPr>
        <w:t xml:space="preserve"> </w:t>
      </w:r>
      <w:r w:rsidR="008D4F5A" w:rsidRPr="007F25B6">
        <w:rPr>
          <w:rFonts w:ascii="Times New Roman" w:hAnsi="Times New Roman"/>
          <w:color w:val="FF0000"/>
        </w:rPr>
        <w:t>2007</w:t>
      </w:r>
      <w:r w:rsidR="00695696" w:rsidRPr="007F25B6">
        <w:rPr>
          <w:rFonts w:ascii="Times New Roman" w:hAnsi="Times New Roman"/>
          <w:color w:val="FF0000"/>
        </w:rPr>
        <w:t>, Amended</w:t>
      </w:r>
      <w:r w:rsidR="008D4F5A" w:rsidRPr="007F25B6">
        <w:rPr>
          <w:rFonts w:ascii="Times New Roman" w:hAnsi="Times New Roman"/>
          <w:color w:val="FF0000"/>
        </w:rPr>
        <w:t>.</w:t>
      </w:r>
    </w:p>
    <w:p w14:paraId="49B74296" w14:textId="77777777" w:rsidR="008D4F5A" w:rsidRPr="007F25B6" w:rsidRDefault="008D4F5A" w:rsidP="00CA5119">
      <w:pPr>
        <w:widowControl w:val="0"/>
        <w:autoSpaceDE w:val="0"/>
        <w:autoSpaceDN w:val="0"/>
        <w:adjustRightInd w:val="0"/>
        <w:spacing w:after="0" w:line="360" w:lineRule="auto"/>
        <w:ind w:left="446" w:right="2883"/>
        <w:jc w:val="both"/>
        <w:rPr>
          <w:rFonts w:ascii="Times New Roman" w:hAnsi="Times New Roman"/>
          <w:color w:val="0000FF"/>
        </w:rPr>
        <w:sectPr w:rsidR="008D4F5A" w:rsidRPr="007F25B6">
          <w:type w:val="continuous"/>
          <w:pgSz w:w="11900" w:h="16840"/>
          <w:pgMar w:top="1580" w:right="1680" w:bottom="280" w:left="1680" w:header="720" w:footer="720" w:gutter="0"/>
          <w:cols w:space="720" w:equalWidth="0">
            <w:col w:w="8540"/>
          </w:cols>
          <w:noEndnote/>
        </w:sectPr>
      </w:pPr>
    </w:p>
    <w:p w14:paraId="16824318" w14:textId="77777777" w:rsidR="008D4F5A" w:rsidRPr="007F25B6" w:rsidRDefault="008D4F5A" w:rsidP="00CA5119">
      <w:pPr>
        <w:widowControl w:val="0"/>
        <w:autoSpaceDE w:val="0"/>
        <w:autoSpaceDN w:val="0"/>
        <w:adjustRightInd w:val="0"/>
        <w:spacing w:before="2" w:after="0" w:line="360" w:lineRule="auto"/>
        <w:jc w:val="both"/>
        <w:rPr>
          <w:rFonts w:ascii="Times New Roman" w:hAnsi="Times New Roman"/>
          <w:color w:val="000000"/>
          <w:sz w:val="20"/>
          <w:szCs w:val="20"/>
        </w:rPr>
      </w:pPr>
    </w:p>
    <w:p w14:paraId="1E54B7F4" w14:textId="77777777" w:rsidR="008D4F5A" w:rsidRPr="007F25B6" w:rsidRDefault="008D4F5A" w:rsidP="00CA5119">
      <w:pPr>
        <w:widowControl w:val="0"/>
        <w:autoSpaceDE w:val="0"/>
        <w:autoSpaceDN w:val="0"/>
        <w:adjustRightInd w:val="0"/>
        <w:spacing w:after="0" w:line="360" w:lineRule="auto"/>
        <w:ind w:left="3868" w:right="3863"/>
        <w:jc w:val="both"/>
        <w:rPr>
          <w:rFonts w:ascii="Times New Roman" w:hAnsi="Times New Roman"/>
          <w:color w:val="000000"/>
          <w:sz w:val="34"/>
          <w:szCs w:val="34"/>
        </w:rPr>
      </w:pPr>
      <w:r w:rsidRPr="007F25B6">
        <w:rPr>
          <w:rFonts w:ascii="Times New Roman" w:hAnsi="Times New Roman"/>
          <w:b/>
          <w:bCs/>
          <w:color w:val="292425"/>
          <w:sz w:val="34"/>
          <w:szCs w:val="34"/>
        </w:rPr>
        <w:t>ACT</w:t>
      </w:r>
    </w:p>
    <w:p w14:paraId="3321C304" w14:textId="77777777" w:rsidR="008D4F5A" w:rsidRPr="007F25B6" w:rsidRDefault="008D4F5A" w:rsidP="00CA5119">
      <w:pPr>
        <w:widowControl w:val="0"/>
        <w:autoSpaceDE w:val="0"/>
        <w:autoSpaceDN w:val="0"/>
        <w:adjustRightInd w:val="0"/>
        <w:spacing w:before="17" w:after="0" w:line="360" w:lineRule="auto"/>
        <w:jc w:val="both"/>
        <w:rPr>
          <w:rFonts w:ascii="Times New Roman" w:hAnsi="Times New Roman"/>
          <w:color w:val="000000"/>
          <w:sz w:val="28"/>
          <w:szCs w:val="28"/>
        </w:rPr>
      </w:pPr>
    </w:p>
    <w:p w14:paraId="31432CD9" w14:textId="77777777" w:rsidR="008D4F5A" w:rsidRPr="007F25B6" w:rsidRDefault="008D4F5A" w:rsidP="00CA5119">
      <w:pPr>
        <w:widowControl w:val="0"/>
        <w:autoSpaceDE w:val="0"/>
        <w:autoSpaceDN w:val="0"/>
        <w:adjustRightInd w:val="0"/>
        <w:spacing w:after="0" w:line="360" w:lineRule="auto"/>
        <w:ind w:left="1012" w:right="402" w:hanging="566"/>
        <w:jc w:val="both"/>
        <w:rPr>
          <w:rFonts w:ascii="Times New Roman" w:hAnsi="Times New Roman"/>
          <w:color w:val="000000"/>
        </w:rPr>
      </w:pPr>
      <w:r w:rsidRPr="007F25B6">
        <w:rPr>
          <w:rFonts w:ascii="Times New Roman" w:hAnsi="Times New Roman"/>
          <w:b/>
          <w:bCs/>
          <w:color w:val="292425"/>
          <w:spacing w:val="-19"/>
        </w:rPr>
        <w:t>T</w:t>
      </w:r>
      <w:r w:rsidRPr="007F25B6">
        <w:rPr>
          <w:rFonts w:ascii="Times New Roman" w:hAnsi="Times New Roman"/>
          <w:b/>
          <w:bCs/>
          <w:color w:val="292425"/>
        </w:rPr>
        <w:t xml:space="preserve">o    </w:t>
      </w:r>
      <w:r w:rsidRPr="007F25B6">
        <w:rPr>
          <w:rFonts w:ascii="Times New Roman" w:hAnsi="Times New Roman"/>
          <w:b/>
          <w:bCs/>
          <w:color w:val="292425"/>
          <w:spacing w:val="41"/>
        </w:rPr>
        <w:t xml:space="preserve"> </w:t>
      </w:r>
      <w:proofErr w:type="spellStart"/>
      <w:r w:rsidRPr="007F25B6">
        <w:rPr>
          <w:rFonts w:ascii="Times New Roman" w:hAnsi="Times New Roman"/>
          <w:b/>
          <w:bCs/>
          <w:color w:val="292425"/>
        </w:rPr>
        <w:t>to</w:t>
      </w:r>
      <w:proofErr w:type="spellEnd"/>
      <w:r w:rsidRPr="007F25B6">
        <w:rPr>
          <w:rFonts w:ascii="Times New Roman" w:hAnsi="Times New Roman"/>
          <w:b/>
          <w:bCs/>
          <w:color w:val="292425"/>
        </w:rPr>
        <w:t xml:space="preserve"> promote the sustainable management of the environment and the use of natural resources by establishing principles for decision making on matters </w:t>
      </w:r>
      <w:r w:rsidRPr="007F25B6">
        <w:rPr>
          <w:rFonts w:ascii="Times New Roman" w:hAnsi="Times New Roman"/>
          <w:b/>
          <w:bCs/>
          <w:color w:val="292425"/>
          <w:spacing w:val="-1"/>
        </w:rPr>
        <w:t>affectin</w:t>
      </w:r>
      <w:r w:rsidRPr="007F25B6">
        <w:rPr>
          <w:rFonts w:ascii="Times New Roman" w:hAnsi="Times New Roman"/>
          <w:b/>
          <w:bCs/>
          <w:color w:val="292425"/>
        </w:rPr>
        <w:t>g</w:t>
      </w:r>
      <w:r w:rsidRPr="007F25B6">
        <w:rPr>
          <w:rFonts w:ascii="Times New Roman" w:hAnsi="Times New Roman"/>
          <w:b/>
          <w:bCs/>
          <w:color w:val="292425"/>
          <w:spacing w:val="-16"/>
        </w:rPr>
        <w:t xml:space="preserve"> </w:t>
      </w:r>
      <w:r w:rsidRPr="007F25B6">
        <w:rPr>
          <w:rFonts w:ascii="Times New Roman" w:hAnsi="Times New Roman"/>
          <w:b/>
          <w:bCs/>
          <w:color w:val="292425"/>
          <w:spacing w:val="-1"/>
        </w:rPr>
        <w:t>th</w:t>
      </w:r>
      <w:r w:rsidRPr="007F25B6">
        <w:rPr>
          <w:rFonts w:ascii="Times New Roman" w:hAnsi="Times New Roman"/>
          <w:b/>
          <w:bCs/>
          <w:color w:val="292425"/>
        </w:rPr>
        <w:t>e</w:t>
      </w:r>
      <w:r w:rsidRPr="007F25B6">
        <w:rPr>
          <w:rFonts w:ascii="Times New Roman" w:hAnsi="Times New Roman"/>
          <w:b/>
          <w:bCs/>
          <w:color w:val="292425"/>
          <w:spacing w:val="-16"/>
        </w:rPr>
        <w:t xml:space="preserve"> </w:t>
      </w:r>
      <w:r w:rsidRPr="007F25B6">
        <w:rPr>
          <w:rFonts w:ascii="Times New Roman" w:hAnsi="Times New Roman"/>
          <w:b/>
          <w:bCs/>
          <w:color w:val="292425"/>
          <w:spacing w:val="-1"/>
        </w:rPr>
        <w:t>environment</w:t>
      </w:r>
      <w:r w:rsidRPr="007F25B6">
        <w:rPr>
          <w:rFonts w:ascii="Times New Roman" w:hAnsi="Times New Roman"/>
          <w:b/>
          <w:bCs/>
          <w:color w:val="292425"/>
        </w:rPr>
        <w:t>;;</w:t>
      </w:r>
      <w:r w:rsidRPr="007F25B6">
        <w:rPr>
          <w:rFonts w:ascii="Times New Roman" w:hAnsi="Times New Roman"/>
          <w:b/>
          <w:bCs/>
          <w:color w:val="292425"/>
          <w:spacing w:val="-14"/>
        </w:rPr>
        <w:t xml:space="preserve"> </w:t>
      </w:r>
      <w:r w:rsidR="002F5040" w:rsidRPr="007F25B6">
        <w:rPr>
          <w:rFonts w:ascii="Times New Roman" w:hAnsi="Times New Roman"/>
          <w:b/>
          <w:bCs/>
          <w:color w:val="0000FF"/>
          <w:spacing w:val="-14"/>
        </w:rPr>
        <w:t xml:space="preserve">to provide for the creation of </w:t>
      </w:r>
      <w:r w:rsidR="00004671">
        <w:rPr>
          <w:rFonts w:ascii="Times New Roman" w:hAnsi="Times New Roman"/>
          <w:b/>
          <w:bCs/>
          <w:color w:val="0000FF"/>
          <w:spacing w:val="-14"/>
        </w:rPr>
        <w:t xml:space="preserve">the Namibia </w:t>
      </w:r>
      <w:r w:rsidR="002F5040" w:rsidRPr="007F25B6">
        <w:rPr>
          <w:rFonts w:ascii="Times New Roman" w:hAnsi="Times New Roman"/>
          <w:b/>
          <w:bCs/>
          <w:color w:val="0000FF"/>
          <w:spacing w:val="-14"/>
        </w:rPr>
        <w:t xml:space="preserve"> Environmental Commission</w:t>
      </w:r>
      <w:r w:rsidR="00004671">
        <w:rPr>
          <w:rFonts w:ascii="Times New Roman" w:hAnsi="Times New Roman"/>
          <w:b/>
          <w:bCs/>
          <w:color w:val="0000FF"/>
          <w:spacing w:val="-14"/>
        </w:rPr>
        <w:t xml:space="preserve"> with all the required Board, Managing Director who is the Environmental Commissioner, other staff members, laboratory requirements and supportive funds</w:t>
      </w:r>
      <w:r w:rsidRPr="007F25B6">
        <w:rPr>
          <w:rFonts w:ascii="Times New Roman" w:hAnsi="Times New Roman"/>
          <w:b/>
          <w:bCs/>
          <w:color w:val="292425"/>
        </w:rPr>
        <w:t>;</w:t>
      </w:r>
      <w:r w:rsidRPr="007F25B6">
        <w:rPr>
          <w:rFonts w:ascii="Times New Roman" w:hAnsi="Times New Roman"/>
          <w:b/>
          <w:bCs/>
          <w:color w:val="292425"/>
          <w:spacing w:val="-16"/>
        </w:rPr>
        <w:t xml:space="preserve"> </w:t>
      </w:r>
      <w:r w:rsidR="00004671" w:rsidRPr="007F25B6">
        <w:rPr>
          <w:rFonts w:ascii="Times New Roman" w:hAnsi="Times New Roman"/>
          <w:b/>
          <w:bCs/>
          <w:color w:val="292425"/>
          <w:spacing w:val="-1"/>
        </w:rPr>
        <w:t>t</w:t>
      </w:r>
      <w:r w:rsidR="00004671" w:rsidRPr="007F25B6">
        <w:rPr>
          <w:rFonts w:ascii="Times New Roman" w:hAnsi="Times New Roman"/>
          <w:b/>
          <w:bCs/>
          <w:color w:val="292425"/>
        </w:rPr>
        <w:t>o</w:t>
      </w:r>
      <w:r w:rsidR="00004671" w:rsidRPr="007F25B6">
        <w:rPr>
          <w:rFonts w:ascii="Times New Roman" w:hAnsi="Times New Roman"/>
          <w:b/>
          <w:bCs/>
          <w:color w:val="292425"/>
          <w:spacing w:val="-16"/>
        </w:rPr>
        <w:t xml:space="preserve"> </w:t>
      </w:r>
      <w:r w:rsidR="00004671" w:rsidRPr="007F25B6">
        <w:rPr>
          <w:rFonts w:ascii="Times New Roman" w:hAnsi="Times New Roman"/>
          <w:b/>
          <w:bCs/>
          <w:color w:val="292425"/>
          <w:spacing w:val="-1"/>
        </w:rPr>
        <w:t>establis</w:t>
      </w:r>
      <w:r w:rsidR="00004671" w:rsidRPr="007F25B6">
        <w:rPr>
          <w:rFonts w:ascii="Times New Roman" w:hAnsi="Times New Roman"/>
          <w:b/>
          <w:bCs/>
          <w:color w:val="292425"/>
        </w:rPr>
        <w:t>h</w:t>
      </w:r>
      <w:r w:rsidR="00004671" w:rsidRPr="007F25B6">
        <w:rPr>
          <w:rFonts w:ascii="Times New Roman" w:hAnsi="Times New Roman"/>
          <w:b/>
          <w:bCs/>
          <w:color w:val="292425"/>
          <w:spacing w:val="-16"/>
        </w:rPr>
        <w:t xml:space="preserve"> </w:t>
      </w:r>
      <w:r w:rsidR="00004671" w:rsidRPr="007F25B6">
        <w:rPr>
          <w:rFonts w:ascii="Times New Roman" w:hAnsi="Times New Roman"/>
          <w:b/>
          <w:bCs/>
          <w:color w:val="292425"/>
          <w:spacing w:val="-1"/>
        </w:rPr>
        <w:t>th</w:t>
      </w:r>
      <w:r w:rsidR="00004671" w:rsidRPr="007F25B6">
        <w:rPr>
          <w:rFonts w:ascii="Times New Roman" w:hAnsi="Times New Roman"/>
          <w:b/>
          <w:bCs/>
          <w:color w:val="292425"/>
        </w:rPr>
        <w:t>e</w:t>
      </w:r>
      <w:r w:rsidR="00004671" w:rsidRPr="007F25B6">
        <w:rPr>
          <w:rFonts w:ascii="Times New Roman" w:hAnsi="Times New Roman"/>
          <w:b/>
          <w:bCs/>
          <w:color w:val="292425"/>
          <w:spacing w:val="-16"/>
        </w:rPr>
        <w:t xml:space="preserve"> </w:t>
      </w:r>
      <w:r w:rsidR="00004671" w:rsidRPr="007F25B6">
        <w:rPr>
          <w:rFonts w:ascii="Times New Roman" w:hAnsi="Times New Roman"/>
          <w:b/>
          <w:bCs/>
          <w:color w:val="292425"/>
          <w:spacing w:val="-1"/>
        </w:rPr>
        <w:t>Sustainabl</w:t>
      </w:r>
      <w:r w:rsidR="00004671" w:rsidRPr="007F25B6">
        <w:rPr>
          <w:rFonts w:ascii="Times New Roman" w:hAnsi="Times New Roman"/>
          <w:b/>
          <w:bCs/>
          <w:color w:val="292425"/>
        </w:rPr>
        <w:t>e</w:t>
      </w:r>
      <w:r w:rsidR="00004671" w:rsidRPr="007F25B6">
        <w:rPr>
          <w:rFonts w:ascii="Times New Roman" w:hAnsi="Times New Roman"/>
          <w:b/>
          <w:bCs/>
          <w:color w:val="292425"/>
          <w:spacing w:val="-16"/>
        </w:rPr>
        <w:t xml:space="preserve"> </w:t>
      </w:r>
      <w:r w:rsidR="00004671" w:rsidRPr="007F25B6">
        <w:rPr>
          <w:rFonts w:ascii="Times New Roman" w:hAnsi="Times New Roman"/>
          <w:b/>
          <w:bCs/>
          <w:color w:val="292425"/>
          <w:spacing w:val="-1"/>
        </w:rPr>
        <w:t>Developmen</w:t>
      </w:r>
      <w:r w:rsidR="00004671" w:rsidRPr="007F25B6">
        <w:rPr>
          <w:rFonts w:ascii="Times New Roman" w:hAnsi="Times New Roman"/>
          <w:b/>
          <w:bCs/>
          <w:color w:val="292425"/>
        </w:rPr>
        <w:t>t</w:t>
      </w:r>
      <w:r w:rsidR="00004671" w:rsidRPr="007F25B6">
        <w:rPr>
          <w:rFonts w:ascii="Times New Roman" w:hAnsi="Times New Roman"/>
          <w:b/>
          <w:bCs/>
          <w:color w:val="292425"/>
          <w:spacing w:val="-16"/>
        </w:rPr>
        <w:t xml:space="preserve"> </w:t>
      </w:r>
      <w:r w:rsidR="00004671" w:rsidRPr="007F25B6">
        <w:rPr>
          <w:rFonts w:ascii="Times New Roman" w:hAnsi="Times New Roman"/>
          <w:b/>
          <w:bCs/>
          <w:color w:val="292425"/>
          <w:spacing w:val="-1"/>
        </w:rPr>
        <w:t xml:space="preserve">Advisory </w:t>
      </w:r>
      <w:r w:rsidR="00004671" w:rsidRPr="007F25B6">
        <w:rPr>
          <w:rFonts w:ascii="Times New Roman" w:hAnsi="Times New Roman"/>
          <w:b/>
          <w:bCs/>
          <w:color w:val="292425"/>
        </w:rPr>
        <w:t>Council</w:t>
      </w:r>
      <w:r w:rsidR="00004671">
        <w:rPr>
          <w:rFonts w:ascii="Times New Roman" w:hAnsi="Times New Roman"/>
          <w:b/>
          <w:bCs/>
          <w:color w:val="292425"/>
        </w:rPr>
        <w:t>,</w:t>
      </w:r>
      <w:r w:rsidR="00004671" w:rsidRPr="007F25B6">
        <w:rPr>
          <w:rFonts w:ascii="Times New Roman" w:hAnsi="Times New Roman"/>
          <w:b/>
          <w:bCs/>
          <w:color w:val="0000FF"/>
          <w:spacing w:val="-1"/>
        </w:rPr>
        <w:t xml:space="preserve"> </w:t>
      </w:r>
      <w:r w:rsidRPr="007F25B6">
        <w:rPr>
          <w:rFonts w:ascii="Times New Roman" w:hAnsi="Times New Roman"/>
          <w:b/>
          <w:bCs/>
          <w:color w:val="0000FF"/>
          <w:spacing w:val="-1"/>
        </w:rPr>
        <w:t>t</w:t>
      </w:r>
      <w:r w:rsidRPr="007F25B6">
        <w:rPr>
          <w:rFonts w:ascii="Times New Roman" w:hAnsi="Times New Roman"/>
          <w:b/>
          <w:bCs/>
          <w:color w:val="0000FF"/>
        </w:rPr>
        <w:t>o</w:t>
      </w:r>
      <w:r w:rsidRPr="007F25B6">
        <w:rPr>
          <w:rFonts w:ascii="Times New Roman" w:hAnsi="Times New Roman"/>
          <w:b/>
          <w:bCs/>
          <w:color w:val="0000FF"/>
          <w:spacing w:val="-16"/>
        </w:rPr>
        <w:t xml:space="preserve"> </w:t>
      </w:r>
      <w:r w:rsidRPr="007F25B6">
        <w:rPr>
          <w:rFonts w:ascii="Times New Roman" w:hAnsi="Times New Roman"/>
          <w:b/>
          <w:bCs/>
          <w:color w:val="0000FF"/>
          <w:spacing w:val="-1"/>
        </w:rPr>
        <w:t>provid</w:t>
      </w:r>
      <w:r w:rsidRPr="007F25B6">
        <w:rPr>
          <w:rFonts w:ascii="Times New Roman" w:hAnsi="Times New Roman"/>
          <w:b/>
          <w:bCs/>
          <w:color w:val="0000FF"/>
        </w:rPr>
        <w:t>e</w:t>
      </w:r>
      <w:r w:rsidRPr="007F25B6">
        <w:rPr>
          <w:rFonts w:ascii="Times New Roman" w:hAnsi="Times New Roman"/>
          <w:b/>
          <w:bCs/>
          <w:color w:val="0000FF"/>
          <w:spacing w:val="-16"/>
        </w:rPr>
        <w:t xml:space="preserve"> </w:t>
      </w:r>
      <w:r w:rsidRPr="007F25B6">
        <w:rPr>
          <w:rFonts w:ascii="Times New Roman" w:hAnsi="Times New Roman"/>
          <w:b/>
          <w:bCs/>
          <w:color w:val="0000FF"/>
          <w:spacing w:val="-1"/>
        </w:rPr>
        <w:t>fo</w:t>
      </w:r>
      <w:r w:rsidRPr="007F25B6">
        <w:rPr>
          <w:rFonts w:ascii="Times New Roman" w:hAnsi="Times New Roman"/>
          <w:b/>
          <w:bCs/>
          <w:color w:val="0000FF"/>
        </w:rPr>
        <w:t>r</w:t>
      </w:r>
      <w:r w:rsidRPr="007F25B6">
        <w:rPr>
          <w:rFonts w:ascii="Times New Roman" w:hAnsi="Times New Roman"/>
          <w:b/>
          <w:bCs/>
          <w:color w:val="0000FF"/>
          <w:spacing w:val="-16"/>
        </w:rPr>
        <w:t xml:space="preserve"> </w:t>
      </w:r>
      <w:r w:rsidRPr="007F25B6">
        <w:rPr>
          <w:rFonts w:ascii="Times New Roman" w:hAnsi="Times New Roman"/>
          <w:b/>
          <w:bCs/>
          <w:color w:val="0000FF"/>
        </w:rPr>
        <w:t>a</w:t>
      </w:r>
      <w:r w:rsidRPr="007F25B6">
        <w:rPr>
          <w:rFonts w:ascii="Times New Roman" w:hAnsi="Times New Roman"/>
          <w:b/>
          <w:bCs/>
          <w:color w:val="0000FF"/>
          <w:spacing w:val="-16"/>
        </w:rPr>
        <w:t xml:space="preserve"> </w:t>
      </w:r>
      <w:r w:rsidRPr="007F25B6">
        <w:rPr>
          <w:rFonts w:ascii="Times New Roman" w:hAnsi="Times New Roman"/>
          <w:b/>
          <w:bCs/>
          <w:color w:val="0000FF"/>
          <w:spacing w:val="-1"/>
        </w:rPr>
        <w:t>proces</w:t>
      </w:r>
      <w:r w:rsidRPr="007F25B6">
        <w:rPr>
          <w:rFonts w:ascii="Times New Roman" w:hAnsi="Times New Roman"/>
          <w:b/>
          <w:bCs/>
          <w:color w:val="0000FF"/>
        </w:rPr>
        <w:t>s</w:t>
      </w:r>
      <w:r w:rsidRPr="007F25B6">
        <w:rPr>
          <w:rFonts w:ascii="Times New Roman" w:hAnsi="Times New Roman"/>
          <w:b/>
          <w:bCs/>
          <w:color w:val="0000FF"/>
          <w:spacing w:val="-16"/>
        </w:rPr>
        <w:t xml:space="preserve"> </w:t>
      </w:r>
      <w:r w:rsidRPr="007F25B6">
        <w:rPr>
          <w:rFonts w:ascii="Times New Roman" w:hAnsi="Times New Roman"/>
          <w:b/>
          <w:bCs/>
          <w:color w:val="0000FF"/>
          <w:spacing w:val="-1"/>
        </w:rPr>
        <w:t>o</w:t>
      </w:r>
      <w:r w:rsidRPr="007F25B6">
        <w:rPr>
          <w:rFonts w:ascii="Times New Roman" w:hAnsi="Times New Roman"/>
          <w:b/>
          <w:bCs/>
          <w:color w:val="0000FF"/>
        </w:rPr>
        <w:t>f</w:t>
      </w:r>
      <w:r w:rsidRPr="007F25B6">
        <w:rPr>
          <w:rFonts w:ascii="Times New Roman" w:hAnsi="Times New Roman"/>
          <w:b/>
          <w:bCs/>
          <w:color w:val="0000FF"/>
          <w:spacing w:val="-16"/>
        </w:rPr>
        <w:t xml:space="preserve"> </w:t>
      </w:r>
      <w:r w:rsidR="002F5040" w:rsidRPr="007F25B6">
        <w:rPr>
          <w:rFonts w:ascii="Times New Roman" w:hAnsi="Times New Roman"/>
          <w:b/>
          <w:bCs/>
          <w:color w:val="0000FF"/>
          <w:spacing w:val="-16"/>
        </w:rPr>
        <w:t xml:space="preserve">Strategic Environmental </w:t>
      </w:r>
      <w:r w:rsidR="002F5040" w:rsidRPr="007F25B6">
        <w:rPr>
          <w:rFonts w:ascii="Times New Roman" w:hAnsi="Times New Roman"/>
          <w:b/>
          <w:bCs/>
          <w:color w:val="0000FF"/>
          <w:spacing w:val="-1"/>
        </w:rPr>
        <w:t>A</w:t>
      </w:r>
      <w:r w:rsidRPr="007F25B6">
        <w:rPr>
          <w:rFonts w:ascii="Times New Roman" w:hAnsi="Times New Roman"/>
          <w:b/>
          <w:bCs/>
          <w:color w:val="0000FF"/>
          <w:spacing w:val="-1"/>
        </w:rPr>
        <w:t>ssessmen</w:t>
      </w:r>
      <w:r w:rsidRPr="007F25B6">
        <w:rPr>
          <w:rFonts w:ascii="Times New Roman" w:hAnsi="Times New Roman"/>
          <w:b/>
          <w:bCs/>
          <w:color w:val="0000FF"/>
        </w:rPr>
        <w:t>t</w:t>
      </w:r>
      <w:r w:rsidR="002F5040" w:rsidRPr="007F25B6">
        <w:rPr>
          <w:rFonts w:ascii="Times New Roman" w:hAnsi="Times New Roman"/>
          <w:b/>
          <w:bCs/>
          <w:color w:val="0000FF"/>
        </w:rPr>
        <w:t xml:space="preserve"> (SEA)</w:t>
      </w:r>
      <w:r w:rsidRPr="007F25B6">
        <w:rPr>
          <w:rFonts w:ascii="Times New Roman" w:hAnsi="Times New Roman"/>
          <w:b/>
          <w:bCs/>
          <w:color w:val="0000FF"/>
          <w:spacing w:val="-16"/>
        </w:rPr>
        <w:t xml:space="preserve"> </w:t>
      </w:r>
      <w:r w:rsidRPr="007F25B6">
        <w:rPr>
          <w:rFonts w:ascii="Times New Roman" w:hAnsi="Times New Roman"/>
          <w:b/>
          <w:bCs/>
          <w:color w:val="0000FF"/>
        </w:rPr>
        <w:t>of</w:t>
      </w:r>
      <w:r w:rsidR="002F5040" w:rsidRPr="007F25B6">
        <w:rPr>
          <w:rFonts w:ascii="Times New Roman" w:hAnsi="Times New Roman"/>
          <w:b/>
          <w:bCs/>
          <w:color w:val="0000FF"/>
        </w:rPr>
        <w:t xml:space="preserve"> policies, plans and programmes by Organ of State and site–specific Environmental Impact Assessment (EIA) for projects activities by proponent</w:t>
      </w:r>
      <w:r w:rsidRPr="007F25B6">
        <w:rPr>
          <w:rFonts w:ascii="Times New Roman" w:hAnsi="Times New Roman"/>
          <w:b/>
          <w:bCs/>
          <w:color w:val="0000FF"/>
        </w:rPr>
        <w:t xml:space="preserve"> which may have significant effects on the environment; </w:t>
      </w:r>
      <w:r w:rsidR="00004671">
        <w:rPr>
          <w:rFonts w:ascii="Times New Roman" w:hAnsi="Times New Roman"/>
          <w:b/>
          <w:bCs/>
          <w:color w:val="0000FF"/>
        </w:rPr>
        <w:t xml:space="preserve">to provide for environmental assessment process; to provide for all environmental quality standards, licensing and certifications </w:t>
      </w:r>
      <w:r w:rsidRPr="007F25B6">
        <w:rPr>
          <w:rFonts w:ascii="Times New Roman" w:hAnsi="Times New Roman"/>
          <w:b/>
          <w:bCs/>
          <w:color w:val="0000FF"/>
        </w:rPr>
        <w:t>and to provide</w:t>
      </w:r>
      <w:r w:rsidRPr="007F25B6">
        <w:rPr>
          <w:rFonts w:ascii="Times New Roman" w:hAnsi="Times New Roman"/>
          <w:b/>
          <w:bCs/>
          <w:color w:val="0000FF"/>
          <w:spacing w:val="-2"/>
        </w:rPr>
        <w:t xml:space="preserve"> </w:t>
      </w:r>
      <w:r w:rsidRPr="007F25B6">
        <w:rPr>
          <w:rFonts w:ascii="Times New Roman" w:hAnsi="Times New Roman"/>
          <w:b/>
          <w:bCs/>
          <w:color w:val="0000FF"/>
        </w:rPr>
        <w:t>for</w:t>
      </w:r>
      <w:r w:rsidRPr="007F25B6">
        <w:rPr>
          <w:rFonts w:ascii="Times New Roman" w:hAnsi="Times New Roman"/>
          <w:b/>
          <w:bCs/>
          <w:color w:val="0000FF"/>
          <w:spacing w:val="-2"/>
        </w:rPr>
        <w:t xml:space="preserve"> </w:t>
      </w:r>
      <w:r w:rsidRPr="007F25B6">
        <w:rPr>
          <w:rFonts w:ascii="Times New Roman" w:hAnsi="Times New Roman"/>
          <w:b/>
          <w:bCs/>
          <w:color w:val="0000FF"/>
        </w:rPr>
        <w:t>incidental</w:t>
      </w:r>
      <w:r w:rsidRPr="007F25B6">
        <w:rPr>
          <w:rFonts w:ascii="Times New Roman" w:hAnsi="Times New Roman"/>
          <w:b/>
          <w:bCs/>
          <w:color w:val="0000FF"/>
          <w:spacing w:val="-2"/>
        </w:rPr>
        <w:t xml:space="preserve"> </w:t>
      </w:r>
      <w:r w:rsidRPr="007F25B6">
        <w:rPr>
          <w:rFonts w:ascii="Times New Roman" w:hAnsi="Times New Roman"/>
          <w:b/>
          <w:bCs/>
          <w:color w:val="0000FF"/>
        </w:rPr>
        <w:t>matters</w:t>
      </w:r>
      <w:r w:rsidRPr="007F25B6">
        <w:rPr>
          <w:rFonts w:ascii="Times New Roman" w:hAnsi="Times New Roman"/>
          <w:b/>
          <w:bCs/>
          <w:color w:val="292425"/>
        </w:rPr>
        <w:t>.</w:t>
      </w:r>
    </w:p>
    <w:p w14:paraId="791C43BD" w14:textId="77777777" w:rsidR="008D4F5A" w:rsidRPr="007F25B6" w:rsidRDefault="008D4F5A" w:rsidP="00CA5119">
      <w:pPr>
        <w:widowControl w:val="0"/>
        <w:autoSpaceDE w:val="0"/>
        <w:autoSpaceDN w:val="0"/>
        <w:adjustRightInd w:val="0"/>
        <w:spacing w:before="4" w:after="0" w:line="360" w:lineRule="auto"/>
        <w:jc w:val="both"/>
        <w:rPr>
          <w:rFonts w:ascii="Times New Roman" w:hAnsi="Times New Roman"/>
          <w:color w:val="000000"/>
          <w:sz w:val="26"/>
          <w:szCs w:val="26"/>
        </w:rPr>
      </w:pPr>
    </w:p>
    <w:p w14:paraId="4C5FB1BB" w14:textId="77777777" w:rsidR="008D4F5A" w:rsidRPr="007F25B6" w:rsidRDefault="00383839" w:rsidP="00CA5119">
      <w:pPr>
        <w:widowControl w:val="0"/>
        <w:autoSpaceDE w:val="0"/>
        <w:autoSpaceDN w:val="0"/>
        <w:adjustRightInd w:val="0"/>
        <w:spacing w:after="0" w:line="360" w:lineRule="auto"/>
        <w:ind w:left="2123" w:right="2117"/>
        <w:jc w:val="both"/>
        <w:rPr>
          <w:rFonts w:ascii="Times New Roman" w:hAnsi="Times New Roman"/>
          <w:color w:val="0000FF"/>
        </w:rPr>
      </w:pPr>
      <w:r w:rsidRPr="007F25B6">
        <w:rPr>
          <w:rFonts w:ascii="Times New Roman" w:hAnsi="Times New Roman"/>
          <w:i/>
          <w:iCs/>
          <w:color w:val="0000FF"/>
        </w:rPr>
        <w:t xml:space="preserve"> </w:t>
      </w:r>
    </w:p>
    <w:p w14:paraId="0E322762" w14:textId="77777777" w:rsidR="008D4F5A" w:rsidRPr="007F25B6" w:rsidRDefault="008D4F5A" w:rsidP="00CA5119">
      <w:pPr>
        <w:widowControl w:val="0"/>
        <w:autoSpaceDE w:val="0"/>
        <w:autoSpaceDN w:val="0"/>
        <w:adjustRightInd w:val="0"/>
        <w:spacing w:before="15" w:after="0" w:line="360" w:lineRule="auto"/>
        <w:jc w:val="both"/>
        <w:rPr>
          <w:rFonts w:ascii="Times New Roman" w:hAnsi="Times New Roman"/>
          <w:color w:val="000000"/>
          <w:sz w:val="26"/>
          <w:szCs w:val="26"/>
        </w:rPr>
      </w:pPr>
    </w:p>
    <w:p w14:paraId="351D82EA" w14:textId="77777777" w:rsidR="0089351A" w:rsidRPr="007F25B6" w:rsidRDefault="008D4F5A" w:rsidP="00CA5119">
      <w:pPr>
        <w:widowControl w:val="0"/>
        <w:autoSpaceDE w:val="0"/>
        <w:autoSpaceDN w:val="0"/>
        <w:adjustRightInd w:val="0"/>
        <w:spacing w:after="0" w:line="360" w:lineRule="auto"/>
        <w:ind w:left="2712" w:right="643" w:hanging="1699"/>
        <w:jc w:val="both"/>
        <w:rPr>
          <w:rFonts w:ascii="Times New Roman" w:hAnsi="Times New Roman"/>
          <w:color w:val="292425"/>
        </w:rPr>
      </w:pPr>
      <w:r w:rsidRPr="007F25B6">
        <w:rPr>
          <w:rFonts w:ascii="Times New Roman" w:hAnsi="Times New Roman"/>
          <w:b/>
          <w:bCs/>
          <w:color w:val="292425"/>
        </w:rPr>
        <w:t>BE IT ENACTED</w:t>
      </w:r>
      <w:r w:rsidRPr="007F25B6">
        <w:rPr>
          <w:rFonts w:ascii="Times New Roman" w:hAnsi="Times New Roman"/>
          <w:b/>
          <w:bCs/>
          <w:color w:val="292425"/>
          <w:spacing w:val="-1"/>
        </w:rPr>
        <w:t xml:space="preserve"> </w:t>
      </w:r>
      <w:r w:rsidRPr="007F25B6">
        <w:rPr>
          <w:rFonts w:ascii="Times New Roman" w:hAnsi="Times New Roman"/>
          <w:color w:val="292425"/>
        </w:rPr>
        <w:t>by</w:t>
      </w:r>
      <w:r w:rsidRPr="007F25B6">
        <w:rPr>
          <w:rFonts w:ascii="Times New Roman" w:hAnsi="Times New Roman"/>
          <w:color w:val="292425"/>
          <w:spacing w:val="-1"/>
        </w:rPr>
        <w:t xml:space="preserve"> </w:t>
      </w:r>
      <w:r w:rsidRPr="007F25B6">
        <w:rPr>
          <w:rFonts w:ascii="Times New Roman" w:hAnsi="Times New Roman"/>
          <w:color w:val="292425"/>
        </w:rPr>
        <w:t>the</w:t>
      </w:r>
      <w:r w:rsidRPr="007F25B6">
        <w:rPr>
          <w:rFonts w:ascii="Times New Roman" w:hAnsi="Times New Roman"/>
          <w:color w:val="292425"/>
          <w:spacing w:val="-1"/>
        </w:rPr>
        <w:t xml:space="preserve"> </w:t>
      </w:r>
      <w:r w:rsidRPr="007F25B6">
        <w:rPr>
          <w:rFonts w:ascii="Times New Roman" w:hAnsi="Times New Roman"/>
          <w:color w:val="292425"/>
        </w:rPr>
        <w:t>Parliament</w:t>
      </w:r>
      <w:r w:rsidRPr="007F25B6">
        <w:rPr>
          <w:rFonts w:ascii="Times New Roman" w:hAnsi="Times New Roman"/>
          <w:color w:val="292425"/>
          <w:spacing w:val="-1"/>
        </w:rPr>
        <w:t xml:space="preserve"> </w:t>
      </w:r>
      <w:r w:rsidRPr="007F25B6">
        <w:rPr>
          <w:rFonts w:ascii="Times New Roman" w:hAnsi="Times New Roman"/>
          <w:color w:val="292425"/>
        </w:rPr>
        <w:t>of</w:t>
      </w:r>
      <w:r w:rsidRPr="007F25B6">
        <w:rPr>
          <w:rFonts w:ascii="Times New Roman" w:hAnsi="Times New Roman"/>
          <w:color w:val="292425"/>
          <w:spacing w:val="-1"/>
        </w:rPr>
        <w:t xml:space="preserve"> </w:t>
      </w:r>
      <w:r w:rsidRPr="007F25B6">
        <w:rPr>
          <w:rFonts w:ascii="Times New Roman" w:hAnsi="Times New Roman"/>
          <w:color w:val="292425"/>
        </w:rPr>
        <w:t>the</w:t>
      </w:r>
      <w:r w:rsidRPr="007F25B6">
        <w:rPr>
          <w:rFonts w:ascii="Times New Roman" w:hAnsi="Times New Roman"/>
          <w:color w:val="292425"/>
          <w:spacing w:val="-1"/>
        </w:rPr>
        <w:t xml:space="preserve"> </w:t>
      </w:r>
      <w:r w:rsidRPr="007F25B6">
        <w:rPr>
          <w:rFonts w:ascii="Times New Roman" w:hAnsi="Times New Roman"/>
          <w:color w:val="292425"/>
        </w:rPr>
        <w:t>Republic</w:t>
      </w:r>
      <w:r w:rsidRPr="007F25B6">
        <w:rPr>
          <w:rFonts w:ascii="Times New Roman" w:hAnsi="Times New Roman"/>
          <w:color w:val="292425"/>
          <w:spacing w:val="-1"/>
        </w:rPr>
        <w:t xml:space="preserve"> </w:t>
      </w:r>
      <w:r w:rsidRPr="007F25B6">
        <w:rPr>
          <w:rFonts w:ascii="Times New Roman" w:hAnsi="Times New Roman"/>
          <w:color w:val="292425"/>
        </w:rPr>
        <w:t>of</w:t>
      </w:r>
      <w:r w:rsidRPr="007F25B6">
        <w:rPr>
          <w:rFonts w:ascii="Times New Roman" w:hAnsi="Times New Roman"/>
          <w:color w:val="292425"/>
          <w:spacing w:val="-1"/>
        </w:rPr>
        <w:t xml:space="preserve"> </w:t>
      </w:r>
      <w:r w:rsidRPr="007F25B6">
        <w:rPr>
          <w:rFonts w:ascii="Times New Roman" w:hAnsi="Times New Roman"/>
          <w:color w:val="292425"/>
        </w:rPr>
        <w:t>Namibia,</w:t>
      </w:r>
      <w:r w:rsidRPr="007F25B6">
        <w:rPr>
          <w:rFonts w:ascii="Times New Roman" w:hAnsi="Times New Roman"/>
          <w:color w:val="292425"/>
          <w:spacing w:val="-1"/>
        </w:rPr>
        <w:t xml:space="preserve"> </w:t>
      </w:r>
      <w:r w:rsidRPr="007F25B6">
        <w:rPr>
          <w:rFonts w:ascii="Times New Roman" w:hAnsi="Times New Roman"/>
          <w:color w:val="292425"/>
        </w:rPr>
        <w:t>as</w:t>
      </w:r>
      <w:r w:rsidRPr="007F25B6">
        <w:rPr>
          <w:rFonts w:ascii="Times New Roman" w:hAnsi="Times New Roman"/>
          <w:color w:val="292425"/>
          <w:spacing w:val="-1"/>
        </w:rPr>
        <w:t xml:space="preserve"> </w:t>
      </w:r>
      <w:r w:rsidRPr="007F25B6">
        <w:rPr>
          <w:rFonts w:ascii="Times New Roman" w:hAnsi="Times New Roman"/>
          <w:color w:val="292425"/>
        </w:rPr>
        <w:t xml:space="preserve">follows: </w:t>
      </w:r>
    </w:p>
    <w:p w14:paraId="48341A35" w14:textId="77777777" w:rsidR="0089351A" w:rsidRPr="007F25B6" w:rsidRDefault="0089351A" w:rsidP="00CA5119">
      <w:pPr>
        <w:widowControl w:val="0"/>
        <w:autoSpaceDE w:val="0"/>
        <w:autoSpaceDN w:val="0"/>
        <w:adjustRightInd w:val="0"/>
        <w:spacing w:after="0" w:line="360" w:lineRule="auto"/>
        <w:ind w:left="2712" w:right="643" w:hanging="1699"/>
        <w:jc w:val="both"/>
        <w:rPr>
          <w:rFonts w:ascii="Times New Roman" w:hAnsi="Times New Roman"/>
          <w:color w:val="292425"/>
        </w:rPr>
      </w:pPr>
    </w:p>
    <w:p w14:paraId="11DE3CDF" w14:textId="77777777" w:rsidR="0089351A" w:rsidRPr="007F25B6" w:rsidRDefault="0089351A" w:rsidP="00CA5119">
      <w:pPr>
        <w:widowControl w:val="0"/>
        <w:autoSpaceDE w:val="0"/>
        <w:autoSpaceDN w:val="0"/>
        <w:adjustRightInd w:val="0"/>
        <w:spacing w:after="0" w:line="360" w:lineRule="auto"/>
        <w:ind w:left="2712" w:right="643" w:hanging="1699"/>
        <w:jc w:val="both"/>
        <w:rPr>
          <w:rFonts w:ascii="Times New Roman" w:hAnsi="Times New Roman"/>
          <w:color w:val="292425"/>
        </w:rPr>
      </w:pPr>
    </w:p>
    <w:p w14:paraId="15D1F3C8" w14:textId="77777777" w:rsidR="0089351A" w:rsidRPr="007F25B6" w:rsidRDefault="0089351A" w:rsidP="00CA5119">
      <w:pPr>
        <w:widowControl w:val="0"/>
        <w:autoSpaceDE w:val="0"/>
        <w:autoSpaceDN w:val="0"/>
        <w:adjustRightInd w:val="0"/>
        <w:spacing w:after="0" w:line="360" w:lineRule="auto"/>
        <w:ind w:left="2712" w:right="643" w:hanging="1699"/>
        <w:jc w:val="both"/>
        <w:rPr>
          <w:rFonts w:ascii="Times New Roman" w:hAnsi="Times New Roman"/>
          <w:color w:val="292425"/>
        </w:rPr>
      </w:pPr>
    </w:p>
    <w:p w14:paraId="3281FF0C" w14:textId="77777777" w:rsidR="00675599" w:rsidRPr="007F25B6" w:rsidRDefault="008D4F5A" w:rsidP="00464E20">
      <w:pPr>
        <w:pStyle w:val="Heading1"/>
        <w:rPr>
          <w:color w:val="000000"/>
        </w:rPr>
      </w:pPr>
      <w:bookmarkStart w:id="0" w:name="_Toc410965076"/>
      <w:bookmarkStart w:id="1" w:name="_Toc427492824"/>
      <w:r w:rsidRPr="007F25B6">
        <w:lastRenderedPageBreak/>
        <w:t>ARRANGEMENT</w:t>
      </w:r>
      <w:r w:rsidRPr="007F25B6">
        <w:rPr>
          <w:spacing w:val="-2"/>
        </w:rPr>
        <w:t xml:space="preserve"> </w:t>
      </w:r>
      <w:r w:rsidRPr="007F25B6">
        <w:t>OF</w:t>
      </w:r>
      <w:r w:rsidRPr="007F25B6">
        <w:rPr>
          <w:spacing w:val="-2"/>
        </w:rPr>
        <w:t xml:space="preserve"> </w:t>
      </w:r>
      <w:r w:rsidRPr="007F25B6">
        <w:t>SECTIONS</w:t>
      </w:r>
      <w:bookmarkEnd w:id="0"/>
      <w:bookmarkEnd w:id="1"/>
    </w:p>
    <w:p w14:paraId="40223C76" w14:textId="77777777" w:rsidR="004A5AC1" w:rsidRPr="004A5AC1" w:rsidRDefault="00383839">
      <w:pPr>
        <w:pStyle w:val="TOC1"/>
        <w:tabs>
          <w:tab w:val="right" w:leader="dot" w:pos="8530"/>
        </w:tabs>
        <w:rPr>
          <w:rFonts w:ascii="Times New Roman" w:eastAsiaTheme="minorEastAsia" w:hAnsi="Times New Roman"/>
          <w:b w:val="0"/>
          <w:bCs w:val="0"/>
          <w:caps w:val="0"/>
          <w:noProof/>
          <w:sz w:val="22"/>
          <w:szCs w:val="22"/>
        </w:rPr>
      </w:pPr>
      <w:r w:rsidRPr="004A5AC1">
        <w:rPr>
          <w:rFonts w:ascii="Times New Roman" w:hAnsi="Times New Roman"/>
          <w:b w:val="0"/>
          <w:bCs w:val="0"/>
          <w:caps w:val="0"/>
          <w:color w:val="3333FF"/>
        </w:rPr>
        <w:fldChar w:fldCharType="begin"/>
      </w:r>
      <w:r w:rsidRPr="004A5AC1">
        <w:rPr>
          <w:rFonts w:ascii="Times New Roman" w:hAnsi="Times New Roman"/>
          <w:b w:val="0"/>
          <w:bCs w:val="0"/>
          <w:caps w:val="0"/>
          <w:color w:val="3333FF"/>
        </w:rPr>
        <w:instrText xml:space="preserve"> TOC \o "1-3" \h \z \u </w:instrText>
      </w:r>
      <w:r w:rsidRPr="004A5AC1">
        <w:rPr>
          <w:rFonts w:ascii="Times New Roman" w:hAnsi="Times New Roman"/>
          <w:b w:val="0"/>
          <w:bCs w:val="0"/>
          <w:caps w:val="0"/>
          <w:color w:val="3333FF"/>
        </w:rPr>
        <w:fldChar w:fldCharType="separate"/>
      </w:r>
      <w:hyperlink w:anchor="_Toc427492824" w:history="1">
        <w:r w:rsidR="004A5AC1" w:rsidRPr="004A5AC1">
          <w:rPr>
            <w:rStyle w:val="Hyperlink"/>
            <w:rFonts w:ascii="Times New Roman" w:hAnsi="Times New Roman"/>
            <w:noProof/>
          </w:rPr>
          <w:t>ARRANGEMENT</w:t>
        </w:r>
        <w:r w:rsidR="004A5AC1" w:rsidRPr="004A5AC1">
          <w:rPr>
            <w:rStyle w:val="Hyperlink"/>
            <w:rFonts w:ascii="Times New Roman" w:hAnsi="Times New Roman"/>
            <w:noProof/>
            <w:spacing w:val="-2"/>
          </w:rPr>
          <w:t xml:space="preserve"> </w:t>
        </w:r>
        <w:r w:rsidR="004A5AC1" w:rsidRPr="004A5AC1">
          <w:rPr>
            <w:rStyle w:val="Hyperlink"/>
            <w:rFonts w:ascii="Times New Roman" w:hAnsi="Times New Roman"/>
            <w:noProof/>
          </w:rPr>
          <w:t>OF</w:t>
        </w:r>
        <w:r w:rsidR="004A5AC1" w:rsidRPr="004A5AC1">
          <w:rPr>
            <w:rStyle w:val="Hyperlink"/>
            <w:rFonts w:ascii="Times New Roman" w:hAnsi="Times New Roman"/>
            <w:noProof/>
            <w:spacing w:val="-2"/>
          </w:rPr>
          <w:t xml:space="preserve"> </w:t>
        </w:r>
        <w:r w:rsidR="004A5AC1" w:rsidRPr="004A5AC1">
          <w:rPr>
            <w:rStyle w:val="Hyperlink"/>
            <w:rFonts w:ascii="Times New Roman" w:hAnsi="Times New Roman"/>
            <w:noProof/>
          </w:rPr>
          <w:t>SECTIONS</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_Toc427492824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3</w:t>
        </w:r>
        <w:r w:rsidR="004A5AC1" w:rsidRPr="004A5AC1">
          <w:rPr>
            <w:rFonts w:ascii="Times New Roman" w:hAnsi="Times New Roman"/>
            <w:noProof/>
            <w:webHidden/>
          </w:rPr>
          <w:fldChar w:fldCharType="end"/>
        </w:r>
      </w:hyperlink>
    </w:p>
    <w:p w14:paraId="7C76512E" w14:textId="77777777" w:rsidR="004A5AC1" w:rsidRPr="004A5AC1" w:rsidRDefault="003B7C14">
      <w:pPr>
        <w:pStyle w:val="TOC1"/>
        <w:tabs>
          <w:tab w:val="right" w:leader="dot" w:pos="8530"/>
        </w:tabs>
        <w:rPr>
          <w:rFonts w:ascii="Times New Roman" w:eastAsiaTheme="minorEastAsia" w:hAnsi="Times New Roman"/>
          <w:b w:val="0"/>
          <w:bCs w:val="0"/>
          <w:caps w:val="0"/>
          <w:noProof/>
          <w:sz w:val="22"/>
          <w:szCs w:val="22"/>
        </w:rPr>
      </w:pPr>
      <w:hyperlink w:anchor="_Toc427492825" w:history="1">
        <w:r w:rsidR="004A5AC1" w:rsidRPr="004A5AC1">
          <w:rPr>
            <w:rStyle w:val="Hyperlink"/>
            <w:rFonts w:ascii="Times New Roman" w:hAnsi="Times New Roman"/>
            <w:noProof/>
          </w:rPr>
          <w:t>PART</w:t>
        </w:r>
        <w:r w:rsidR="004A5AC1" w:rsidRPr="004A5AC1">
          <w:rPr>
            <w:rStyle w:val="Hyperlink"/>
            <w:rFonts w:ascii="Times New Roman" w:hAnsi="Times New Roman"/>
            <w:noProof/>
            <w:spacing w:val="-24"/>
          </w:rPr>
          <w:t xml:space="preserve"> </w:t>
        </w:r>
        <w:r w:rsidR="004A5AC1" w:rsidRPr="004A5AC1">
          <w:rPr>
            <w:rStyle w:val="Hyperlink"/>
            <w:rFonts w:ascii="Times New Roman" w:hAnsi="Times New Roman"/>
            <w:noProof/>
          </w:rPr>
          <w:t>I- DEFINITIONS</w:t>
        </w:r>
        <w:r w:rsidR="004A5AC1" w:rsidRPr="004A5AC1">
          <w:rPr>
            <w:rStyle w:val="Hyperlink"/>
            <w:rFonts w:ascii="Times New Roman" w:hAnsi="Times New Roman"/>
            <w:noProof/>
            <w:spacing w:val="-7"/>
          </w:rPr>
          <w:t xml:space="preserve">, </w:t>
        </w:r>
        <w:r w:rsidR="004A5AC1" w:rsidRPr="004A5AC1">
          <w:rPr>
            <w:rStyle w:val="Hyperlink"/>
            <w:rFonts w:ascii="Times New Roman" w:hAnsi="Times New Roman"/>
            <w:noProof/>
          </w:rPr>
          <w:t>OBJECT</w:t>
        </w:r>
        <w:r w:rsidR="004A5AC1" w:rsidRPr="004A5AC1">
          <w:rPr>
            <w:rStyle w:val="Hyperlink"/>
            <w:rFonts w:ascii="Times New Roman" w:hAnsi="Times New Roman"/>
            <w:noProof/>
            <w:spacing w:val="-7"/>
          </w:rPr>
          <w:t xml:space="preserve"> </w:t>
        </w:r>
        <w:r w:rsidR="004A5AC1" w:rsidRPr="004A5AC1">
          <w:rPr>
            <w:rStyle w:val="Hyperlink"/>
            <w:rFonts w:ascii="Times New Roman" w:hAnsi="Times New Roman"/>
            <w:noProof/>
          </w:rPr>
          <w:t>OF</w:t>
        </w:r>
        <w:r w:rsidR="004A5AC1" w:rsidRPr="004A5AC1">
          <w:rPr>
            <w:rStyle w:val="Hyperlink"/>
            <w:rFonts w:ascii="Times New Roman" w:hAnsi="Times New Roman"/>
            <w:noProof/>
            <w:spacing w:val="-7"/>
          </w:rPr>
          <w:t xml:space="preserve"> </w:t>
        </w:r>
        <w:r w:rsidR="004A5AC1" w:rsidRPr="004A5AC1">
          <w:rPr>
            <w:rStyle w:val="Hyperlink"/>
            <w:rFonts w:ascii="Times New Roman" w:hAnsi="Times New Roman"/>
            <w:noProof/>
          </w:rPr>
          <w:t>ACT AND PRINCIPLES</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_Toc427492825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5</w:t>
        </w:r>
        <w:r w:rsidR="004A5AC1" w:rsidRPr="004A5AC1">
          <w:rPr>
            <w:rFonts w:ascii="Times New Roman" w:hAnsi="Times New Roman"/>
            <w:noProof/>
            <w:webHidden/>
          </w:rPr>
          <w:fldChar w:fldCharType="end"/>
        </w:r>
      </w:hyperlink>
    </w:p>
    <w:p w14:paraId="62155B81" w14:textId="77777777" w:rsidR="004A5AC1" w:rsidRPr="004A5AC1" w:rsidRDefault="003B7C14">
      <w:pPr>
        <w:pStyle w:val="TOC2"/>
        <w:tabs>
          <w:tab w:val="left" w:pos="660"/>
          <w:tab w:val="right" w:leader="dot" w:pos="8530"/>
        </w:tabs>
        <w:rPr>
          <w:rFonts w:ascii="Times New Roman" w:eastAsiaTheme="minorEastAsia" w:hAnsi="Times New Roman"/>
          <w:smallCaps w:val="0"/>
          <w:noProof/>
          <w:sz w:val="22"/>
          <w:szCs w:val="22"/>
        </w:rPr>
      </w:pPr>
      <w:hyperlink w:anchor="_Toc427492826" w:history="1">
        <w:r w:rsidR="004A5AC1" w:rsidRPr="004A5AC1">
          <w:rPr>
            <w:rStyle w:val="Hyperlink"/>
            <w:rFonts w:ascii="Times New Roman" w:hAnsi="Times New Roman"/>
            <w:noProof/>
          </w:rPr>
          <w:t>1.</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Definitions</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_Toc427492826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5</w:t>
        </w:r>
        <w:r w:rsidR="004A5AC1" w:rsidRPr="004A5AC1">
          <w:rPr>
            <w:rFonts w:ascii="Times New Roman" w:hAnsi="Times New Roman"/>
            <w:noProof/>
            <w:webHidden/>
          </w:rPr>
          <w:fldChar w:fldCharType="end"/>
        </w:r>
      </w:hyperlink>
    </w:p>
    <w:p w14:paraId="68643F33" w14:textId="77777777" w:rsidR="004A5AC1" w:rsidRPr="004A5AC1" w:rsidRDefault="003B7C14">
      <w:pPr>
        <w:pStyle w:val="TOC2"/>
        <w:tabs>
          <w:tab w:val="left" w:pos="660"/>
          <w:tab w:val="right" w:leader="dot" w:pos="8530"/>
        </w:tabs>
        <w:rPr>
          <w:rFonts w:ascii="Times New Roman" w:eastAsiaTheme="minorEastAsia" w:hAnsi="Times New Roman"/>
          <w:smallCaps w:val="0"/>
          <w:noProof/>
          <w:sz w:val="22"/>
          <w:szCs w:val="22"/>
        </w:rPr>
      </w:pPr>
      <w:hyperlink w:anchor="_Toc427492827" w:history="1">
        <w:r w:rsidR="004A5AC1" w:rsidRPr="004A5AC1">
          <w:rPr>
            <w:rStyle w:val="Hyperlink"/>
            <w:rFonts w:ascii="Times New Roman" w:hAnsi="Times New Roman"/>
            <w:noProof/>
          </w:rPr>
          <w:t>2.</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Object</w:t>
        </w:r>
        <w:r w:rsidR="004A5AC1" w:rsidRPr="004A5AC1">
          <w:rPr>
            <w:rStyle w:val="Hyperlink"/>
            <w:rFonts w:ascii="Times New Roman" w:hAnsi="Times New Roman"/>
            <w:noProof/>
            <w:spacing w:val="-6"/>
          </w:rPr>
          <w:t xml:space="preserve"> </w:t>
        </w:r>
        <w:r w:rsidR="004A5AC1" w:rsidRPr="004A5AC1">
          <w:rPr>
            <w:rStyle w:val="Hyperlink"/>
            <w:rFonts w:ascii="Times New Roman" w:hAnsi="Times New Roman"/>
            <w:noProof/>
          </w:rPr>
          <w:t>of</w:t>
        </w:r>
        <w:r w:rsidR="004A5AC1" w:rsidRPr="004A5AC1">
          <w:rPr>
            <w:rStyle w:val="Hyperlink"/>
            <w:rFonts w:ascii="Times New Roman" w:hAnsi="Times New Roman"/>
            <w:noProof/>
            <w:spacing w:val="-6"/>
          </w:rPr>
          <w:t xml:space="preserve"> </w:t>
        </w:r>
        <w:r w:rsidR="004A5AC1" w:rsidRPr="004A5AC1">
          <w:rPr>
            <w:rStyle w:val="Hyperlink"/>
            <w:rFonts w:ascii="Times New Roman" w:hAnsi="Times New Roman"/>
            <w:noProof/>
          </w:rPr>
          <w:t>Act</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_Toc427492827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12</w:t>
        </w:r>
        <w:r w:rsidR="004A5AC1" w:rsidRPr="004A5AC1">
          <w:rPr>
            <w:rFonts w:ascii="Times New Roman" w:hAnsi="Times New Roman"/>
            <w:noProof/>
            <w:webHidden/>
          </w:rPr>
          <w:fldChar w:fldCharType="end"/>
        </w:r>
      </w:hyperlink>
    </w:p>
    <w:p w14:paraId="68D97179" w14:textId="77777777" w:rsidR="004A5AC1" w:rsidRPr="004A5AC1" w:rsidRDefault="003B7C14">
      <w:pPr>
        <w:pStyle w:val="TOC2"/>
        <w:tabs>
          <w:tab w:val="left" w:pos="660"/>
          <w:tab w:val="right" w:leader="dot" w:pos="8530"/>
        </w:tabs>
        <w:rPr>
          <w:rFonts w:ascii="Times New Roman" w:eastAsiaTheme="minorEastAsia" w:hAnsi="Times New Roman"/>
          <w:smallCaps w:val="0"/>
          <w:noProof/>
          <w:sz w:val="22"/>
          <w:szCs w:val="22"/>
        </w:rPr>
      </w:pPr>
      <w:hyperlink w:anchor="_Toc427492828" w:history="1">
        <w:r w:rsidR="004A5AC1" w:rsidRPr="004A5AC1">
          <w:rPr>
            <w:rStyle w:val="Hyperlink"/>
            <w:rFonts w:ascii="Times New Roman" w:hAnsi="Times New Roman"/>
            <w:noProof/>
          </w:rPr>
          <w:t>3.</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Principles</w:t>
        </w:r>
        <w:r w:rsidR="004A5AC1" w:rsidRPr="004A5AC1">
          <w:rPr>
            <w:rStyle w:val="Hyperlink"/>
            <w:rFonts w:ascii="Times New Roman" w:hAnsi="Times New Roman"/>
            <w:noProof/>
            <w:spacing w:val="-1"/>
          </w:rPr>
          <w:t xml:space="preserve"> </w:t>
        </w:r>
        <w:r w:rsidR="004A5AC1" w:rsidRPr="004A5AC1">
          <w:rPr>
            <w:rStyle w:val="Hyperlink"/>
            <w:rFonts w:ascii="Times New Roman" w:hAnsi="Times New Roman"/>
            <w:noProof/>
          </w:rPr>
          <w:t>of</w:t>
        </w:r>
        <w:r w:rsidR="004A5AC1" w:rsidRPr="004A5AC1">
          <w:rPr>
            <w:rStyle w:val="Hyperlink"/>
            <w:rFonts w:ascii="Times New Roman" w:hAnsi="Times New Roman"/>
            <w:noProof/>
            <w:spacing w:val="-1"/>
          </w:rPr>
          <w:t xml:space="preserve"> </w:t>
        </w:r>
        <w:r w:rsidR="004A5AC1" w:rsidRPr="004A5AC1">
          <w:rPr>
            <w:rStyle w:val="Hyperlink"/>
            <w:rFonts w:ascii="Times New Roman" w:hAnsi="Times New Roman"/>
            <w:noProof/>
          </w:rPr>
          <w:t>environmental</w:t>
        </w:r>
        <w:r w:rsidR="004A5AC1" w:rsidRPr="004A5AC1">
          <w:rPr>
            <w:rStyle w:val="Hyperlink"/>
            <w:rFonts w:ascii="Times New Roman" w:hAnsi="Times New Roman"/>
            <w:noProof/>
            <w:spacing w:val="-1"/>
          </w:rPr>
          <w:t xml:space="preserve"> </w:t>
        </w:r>
        <w:r w:rsidR="004A5AC1" w:rsidRPr="004A5AC1">
          <w:rPr>
            <w:rStyle w:val="Hyperlink"/>
            <w:rFonts w:ascii="Times New Roman" w:hAnsi="Times New Roman"/>
            <w:noProof/>
          </w:rPr>
          <w:t>management</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_Toc427492828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12</w:t>
        </w:r>
        <w:r w:rsidR="004A5AC1" w:rsidRPr="004A5AC1">
          <w:rPr>
            <w:rFonts w:ascii="Times New Roman" w:hAnsi="Times New Roman"/>
            <w:noProof/>
            <w:webHidden/>
          </w:rPr>
          <w:fldChar w:fldCharType="end"/>
        </w:r>
      </w:hyperlink>
    </w:p>
    <w:p w14:paraId="78E32903" w14:textId="77777777" w:rsidR="004A5AC1" w:rsidRPr="004A5AC1" w:rsidRDefault="003B7C14">
      <w:pPr>
        <w:pStyle w:val="TOC2"/>
        <w:tabs>
          <w:tab w:val="left" w:pos="660"/>
          <w:tab w:val="right" w:leader="dot" w:pos="8530"/>
        </w:tabs>
        <w:rPr>
          <w:rFonts w:ascii="Times New Roman" w:eastAsiaTheme="minorEastAsia" w:hAnsi="Times New Roman"/>
          <w:smallCaps w:val="0"/>
          <w:noProof/>
          <w:sz w:val="22"/>
          <w:szCs w:val="22"/>
        </w:rPr>
      </w:pPr>
      <w:hyperlink w:anchor="_Toc427492829" w:history="1">
        <w:r w:rsidR="004A5AC1" w:rsidRPr="004A5AC1">
          <w:rPr>
            <w:rStyle w:val="Hyperlink"/>
            <w:rFonts w:ascii="Times New Roman" w:hAnsi="Times New Roman"/>
            <w:noProof/>
          </w:rPr>
          <w:t>4.</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Access</w:t>
        </w:r>
        <w:r w:rsidR="004A5AC1" w:rsidRPr="004A5AC1">
          <w:rPr>
            <w:rStyle w:val="Hyperlink"/>
            <w:rFonts w:ascii="Times New Roman" w:hAnsi="Times New Roman"/>
            <w:noProof/>
            <w:spacing w:val="-1"/>
          </w:rPr>
          <w:t xml:space="preserve"> </w:t>
        </w:r>
        <w:r w:rsidR="004A5AC1" w:rsidRPr="004A5AC1">
          <w:rPr>
            <w:rStyle w:val="Hyperlink"/>
            <w:rFonts w:ascii="Times New Roman" w:hAnsi="Times New Roman"/>
            <w:noProof/>
          </w:rPr>
          <w:t>to</w:t>
        </w:r>
        <w:r w:rsidR="004A5AC1" w:rsidRPr="004A5AC1">
          <w:rPr>
            <w:rStyle w:val="Hyperlink"/>
            <w:rFonts w:ascii="Times New Roman" w:hAnsi="Times New Roman"/>
            <w:noProof/>
            <w:spacing w:val="-1"/>
          </w:rPr>
          <w:t xml:space="preserve"> </w:t>
        </w:r>
        <w:r w:rsidR="004A5AC1" w:rsidRPr="004A5AC1">
          <w:rPr>
            <w:rStyle w:val="Hyperlink"/>
            <w:rFonts w:ascii="Times New Roman" w:hAnsi="Times New Roman"/>
            <w:noProof/>
          </w:rPr>
          <w:t>environmental</w:t>
        </w:r>
        <w:r w:rsidR="004A5AC1" w:rsidRPr="004A5AC1">
          <w:rPr>
            <w:rStyle w:val="Hyperlink"/>
            <w:rFonts w:ascii="Times New Roman" w:hAnsi="Times New Roman"/>
            <w:noProof/>
            <w:spacing w:val="-1"/>
          </w:rPr>
          <w:t xml:space="preserve"> </w:t>
        </w:r>
        <w:r w:rsidR="004A5AC1" w:rsidRPr="004A5AC1">
          <w:rPr>
            <w:rStyle w:val="Hyperlink"/>
            <w:rFonts w:ascii="Times New Roman" w:hAnsi="Times New Roman"/>
            <w:noProof/>
          </w:rPr>
          <w:t>information</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_Toc427492829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14</w:t>
        </w:r>
        <w:r w:rsidR="004A5AC1" w:rsidRPr="004A5AC1">
          <w:rPr>
            <w:rFonts w:ascii="Times New Roman" w:hAnsi="Times New Roman"/>
            <w:noProof/>
            <w:webHidden/>
          </w:rPr>
          <w:fldChar w:fldCharType="end"/>
        </w:r>
      </w:hyperlink>
    </w:p>
    <w:p w14:paraId="3DA9542C" w14:textId="77777777" w:rsidR="004A5AC1" w:rsidRPr="004A5AC1" w:rsidRDefault="003B7C14">
      <w:pPr>
        <w:pStyle w:val="TOC2"/>
        <w:tabs>
          <w:tab w:val="left" w:pos="660"/>
          <w:tab w:val="right" w:leader="dot" w:pos="8530"/>
        </w:tabs>
        <w:rPr>
          <w:rFonts w:ascii="Times New Roman" w:eastAsiaTheme="minorEastAsia" w:hAnsi="Times New Roman"/>
          <w:smallCaps w:val="0"/>
          <w:noProof/>
          <w:sz w:val="22"/>
          <w:szCs w:val="22"/>
        </w:rPr>
      </w:pPr>
      <w:hyperlink w:anchor="_Toc427492830" w:history="1">
        <w:r w:rsidR="004A5AC1" w:rsidRPr="004A5AC1">
          <w:rPr>
            <w:rStyle w:val="Hyperlink"/>
            <w:rFonts w:ascii="Times New Roman" w:hAnsi="Times New Roman"/>
            <w:noProof/>
          </w:rPr>
          <w:t>5.</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International</w:t>
        </w:r>
        <w:r w:rsidR="004A5AC1" w:rsidRPr="004A5AC1">
          <w:rPr>
            <w:rStyle w:val="Hyperlink"/>
            <w:rFonts w:ascii="Times New Roman" w:hAnsi="Times New Roman"/>
            <w:noProof/>
            <w:spacing w:val="-4"/>
          </w:rPr>
          <w:t xml:space="preserve"> </w:t>
        </w:r>
        <w:r w:rsidR="004A5AC1" w:rsidRPr="004A5AC1">
          <w:rPr>
            <w:rStyle w:val="Hyperlink"/>
            <w:rFonts w:ascii="Times New Roman" w:hAnsi="Times New Roman"/>
            <w:noProof/>
          </w:rPr>
          <w:t>environmental</w:t>
        </w:r>
        <w:r w:rsidR="004A5AC1" w:rsidRPr="004A5AC1">
          <w:rPr>
            <w:rStyle w:val="Hyperlink"/>
            <w:rFonts w:ascii="Times New Roman" w:hAnsi="Times New Roman"/>
            <w:noProof/>
            <w:spacing w:val="-4"/>
          </w:rPr>
          <w:t xml:space="preserve"> </w:t>
        </w:r>
        <w:r w:rsidR="004A5AC1" w:rsidRPr="004A5AC1">
          <w:rPr>
            <w:rStyle w:val="Hyperlink"/>
            <w:rFonts w:ascii="Times New Roman" w:hAnsi="Times New Roman"/>
            <w:noProof/>
          </w:rPr>
          <w:t>agreements</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_Toc427492830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14</w:t>
        </w:r>
        <w:r w:rsidR="004A5AC1" w:rsidRPr="004A5AC1">
          <w:rPr>
            <w:rFonts w:ascii="Times New Roman" w:hAnsi="Times New Roman"/>
            <w:noProof/>
            <w:webHidden/>
          </w:rPr>
          <w:fldChar w:fldCharType="end"/>
        </w:r>
      </w:hyperlink>
    </w:p>
    <w:p w14:paraId="240EEE08" w14:textId="77777777" w:rsidR="004A5AC1" w:rsidRPr="004A5AC1" w:rsidRDefault="003B7C14">
      <w:pPr>
        <w:pStyle w:val="TOC1"/>
        <w:tabs>
          <w:tab w:val="right" w:leader="dot" w:pos="8530"/>
        </w:tabs>
        <w:rPr>
          <w:rFonts w:ascii="Times New Roman" w:eastAsiaTheme="minorEastAsia" w:hAnsi="Times New Roman"/>
          <w:b w:val="0"/>
          <w:bCs w:val="0"/>
          <w:caps w:val="0"/>
          <w:noProof/>
          <w:sz w:val="22"/>
          <w:szCs w:val="22"/>
        </w:rPr>
      </w:pPr>
      <w:hyperlink w:anchor="_Toc427492831" w:history="1">
        <w:r w:rsidR="004A5AC1" w:rsidRPr="004A5AC1">
          <w:rPr>
            <w:rStyle w:val="Hyperlink"/>
            <w:rFonts w:ascii="Times New Roman" w:hAnsi="Times New Roman"/>
            <w:noProof/>
          </w:rPr>
          <w:t>PART</w:t>
        </w:r>
        <w:r w:rsidR="004A5AC1" w:rsidRPr="004A5AC1">
          <w:rPr>
            <w:rStyle w:val="Hyperlink"/>
            <w:rFonts w:ascii="Times New Roman" w:hAnsi="Times New Roman"/>
            <w:noProof/>
            <w:spacing w:val="-21"/>
          </w:rPr>
          <w:t xml:space="preserve"> </w:t>
        </w:r>
        <w:r w:rsidR="004A5AC1" w:rsidRPr="004A5AC1">
          <w:rPr>
            <w:rStyle w:val="Hyperlink"/>
            <w:rFonts w:ascii="Times New Roman" w:hAnsi="Times New Roman"/>
            <w:noProof/>
          </w:rPr>
          <w:t>II – NAMIBIA ENVIRONMENTAL COMMISSION</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_Toc427492831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15</w:t>
        </w:r>
        <w:r w:rsidR="004A5AC1" w:rsidRPr="004A5AC1">
          <w:rPr>
            <w:rFonts w:ascii="Times New Roman" w:hAnsi="Times New Roman"/>
            <w:noProof/>
            <w:webHidden/>
          </w:rPr>
          <w:fldChar w:fldCharType="end"/>
        </w:r>
      </w:hyperlink>
    </w:p>
    <w:p w14:paraId="6BCE7EC6" w14:textId="77777777" w:rsidR="004A5AC1" w:rsidRPr="004A5AC1" w:rsidRDefault="003B7C14">
      <w:pPr>
        <w:pStyle w:val="TOC2"/>
        <w:tabs>
          <w:tab w:val="left" w:pos="660"/>
          <w:tab w:val="right" w:leader="dot" w:pos="8530"/>
        </w:tabs>
        <w:rPr>
          <w:rFonts w:ascii="Times New Roman" w:eastAsiaTheme="minorEastAsia" w:hAnsi="Times New Roman"/>
          <w:smallCaps w:val="0"/>
          <w:noProof/>
          <w:sz w:val="22"/>
          <w:szCs w:val="22"/>
        </w:rPr>
      </w:pPr>
      <w:hyperlink w:anchor="_Toc427492832" w:history="1">
        <w:r w:rsidR="004A5AC1" w:rsidRPr="004A5AC1">
          <w:rPr>
            <w:rStyle w:val="Hyperlink"/>
            <w:rFonts w:ascii="Times New Roman" w:hAnsi="Times New Roman"/>
            <w:noProof/>
          </w:rPr>
          <w:t>6.</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Establishment of the Namibia Environmental Commission</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_Toc427492832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15</w:t>
        </w:r>
        <w:r w:rsidR="004A5AC1" w:rsidRPr="004A5AC1">
          <w:rPr>
            <w:rFonts w:ascii="Times New Roman" w:hAnsi="Times New Roman"/>
            <w:noProof/>
            <w:webHidden/>
          </w:rPr>
          <w:fldChar w:fldCharType="end"/>
        </w:r>
      </w:hyperlink>
    </w:p>
    <w:p w14:paraId="6BE251E9" w14:textId="77777777" w:rsidR="004A5AC1" w:rsidRPr="004A5AC1" w:rsidRDefault="003B7C14">
      <w:pPr>
        <w:pStyle w:val="TOC2"/>
        <w:tabs>
          <w:tab w:val="left" w:pos="660"/>
          <w:tab w:val="right" w:leader="dot" w:pos="8530"/>
        </w:tabs>
        <w:rPr>
          <w:rFonts w:ascii="Times New Roman" w:eastAsiaTheme="minorEastAsia" w:hAnsi="Times New Roman"/>
          <w:smallCaps w:val="0"/>
          <w:noProof/>
          <w:sz w:val="22"/>
          <w:szCs w:val="22"/>
        </w:rPr>
      </w:pPr>
      <w:hyperlink w:anchor="_Toc427492833" w:history="1">
        <w:r w:rsidR="004A5AC1" w:rsidRPr="004A5AC1">
          <w:rPr>
            <w:rStyle w:val="Hyperlink"/>
            <w:rFonts w:ascii="Times New Roman" w:hAnsi="Times New Roman"/>
            <w:noProof/>
          </w:rPr>
          <w:t>7.</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The object and purpose for Establishing the Commission</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_Toc427492833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15</w:t>
        </w:r>
        <w:r w:rsidR="004A5AC1" w:rsidRPr="004A5AC1">
          <w:rPr>
            <w:rFonts w:ascii="Times New Roman" w:hAnsi="Times New Roman"/>
            <w:noProof/>
            <w:webHidden/>
          </w:rPr>
          <w:fldChar w:fldCharType="end"/>
        </w:r>
      </w:hyperlink>
    </w:p>
    <w:p w14:paraId="646D4BB5" w14:textId="77777777" w:rsidR="004A5AC1" w:rsidRPr="004A5AC1" w:rsidRDefault="003B7C14">
      <w:pPr>
        <w:pStyle w:val="TOC2"/>
        <w:tabs>
          <w:tab w:val="left" w:pos="660"/>
          <w:tab w:val="right" w:leader="dot" w:pos="8530"/>
        </w:tabs>
        <w:rPr>
          <w:rFonts w:ascii="Times New Roman" w:eastAsiaTheme="minorEastAsia" w:hAnsi="Times New Roman"/>
          <w:smallCaps w:val="0"/>
          <w:noProof/>
          <w:sz w:val="22"/>
          <w:szCs w:val="22"/>
        </w:rPr>
      </w:pPr>
      <w:hyperlink w:anchor="_Toc427492834" w:history="1">
        <w:r w:rsidR="004A5AC1" w:rsidRPr="004A5AC1">
          <w:rPr>
            <w:rStyle w:val="Hyperlink"/>
            <w:rFonts w:ascii="Times New Roman" w:hAnsi="Times New Roman"/>
            <w:noProof/>
          </w:rPr>
          <w:t>8.</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The Board of Directors</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_Toc427492834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17</w:t>
        </w:r>
        <w:r w:rsidR="004A5AC1" w:rsidRPr="004A5AC1">
          <w:rPr>
            <w:rFonts w:ascii="Times New Roman" w:hAnsi="Times New Roman"/>
            <w:noProof/>
            <w:webHidden/>
          </w:rPr>
          <w:fldChar w:fldCharType="end"/>
        </w:r>
      </w:hyperlink>
    </w:p>
    <w:p w14:paraId="4FFE4687" w14:textId="77777777" w:rsidR="004A5AC1" w:rsidRPr="004A5AC1" w:rsidRDefault="003B7C14">
      <w:pPr>
        <w:pStyle w:val="TOC2"/>
        <w:tabs>
          <w:tab w:val="left" w:pos="660"/>
          <w:tab w:val="right" w:leader="dot" w:pos="8530"/>
        </w:tabs>
        <w:rPr>
          <w:rFonts w:ascii="Times New Roman" w:eastAsiaTheme="minorEastAsia" w:hAnsi="Times New Roman"/>
          <w:smallCaps w:val="0"/>
          <w:noProof/>
          <w:sz w:val="22"/>
          <w:szCs w:val="22"/>
        </w:rPr>
      </w:pPr>
      <w:hyperlink w:anchor="_Toc427492835" w:history="1">
        <w:r w:rsidR="004A5AC1" w:rsidRPr="004A5AC1">
          <w:rPr>
            <w:rStyle w:val="Hyperlink"/>
            <w:rFonts w:ascii="Times New Roman" w:hAnsi="Times New Roman"/>
            <w:noProof/>
          </w:rPr>
          <w:t>9.</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Appointment and Duties of the Managing Director</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_Toc427492835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18</w:t>
        </w:r>
        <w:r w:rsidR="004A5AC1" w:rsidRPr="004A5AC1">
          <w:rPr>
            <w:rFonts w:ascii="Times New Roman" w:hAnsi="Times New Roman"/>
            <w:noProof/>
            <w:webHidden/>
          </w:rPr>
          <w:fldChar w:fldCharType="end"/>
        </w:r>
      </w:hyperlink>
    </w:p>
    <w:p w14:paraId="68E498D5"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836" w:history="1">
        <w:r w:rsidR="004A5AC1" w:rsidRPr="004A5AC1">
          <w:rPr>
            <w:rStyle w:val="Hyperlink"/>
            <w:rFonts w:ascii="Times New Roman" w:hAnsi="Times New Roman"/>
            <w:noProof/>
          </w:rPr>
          <w:t>10.</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Conduct of business and affairs of the Commission</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_Toc427492836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19</w:t>
        </w:r>
        <w:r w:rsidR="004A5AC1" w:rsidRPr="004A5AC1">
          <w:rPr>
            <w:rFonts w:ascii="Times New Roman" w:hAnsi="Times New Roman"/>
            <w:noProof/>
            <w:webHidden/>
          </w:rPr>
          <w:fldChar w:fldCharType="end"/>
        </w:r>
      </w:hyperlink>
    </w:p>
    <w:p w14:paraId="24C823E2"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837" w:history="1">
        <w:r w:rsidR="004A5AC1" w:rsidRPr="004A5AC1">
          <w:rPr>
            <w:rStyle w:val="Hyperlink"/>
            <w:rFonts w:ascii="Times New Roman" w:hAnsi="Times New Roman"/>
            <w:noProof/>
          </w:rPr>
          <w:t>11.</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Establishment of a General Fund</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_Toc427492837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19</w:t>
        </w:r>
        <w:r w:rsidR="004A5AC1" w:rsidRPr="004A5AC1">
          <w:rPr>
            <w:rFonts w:ascii="Times New Roman" w:hAnsi="Times New Roman"/>
            <w:noProof/>
            <w:webHidden/>
          </w:rPr>
          <w:fldChar w:fldCharType="end"/>
        </w:r>
      </w:hyperlink>
    </w:p>
    <w:p w14:paraId="2D155C49"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838" w:history="1">
        <w:r w:rsidR="004A5AC1" w:rsidRPr="004A5AC1">
          <w:rPr>
            <w:rStyle w:val="Hyperlink"/>
            <w:rFonts w:ascii="Times New Roman" w:hAnsi="Times New Roman"/>
            <w:noProof/>
          </w:rPr>
          <w:t>12.</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Establishment the National Environment Trust Fund</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_Toc427492838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20</w:t>
        </w:r>
        <w:r w:rsidR="004A5AC1" w:rsidRPr="004A5AC1">
          <w:rPr>
            <w:rFonts w:ascii="Times New Roman" w:hAnsi="Times New Roman"/>
            <w:noProof/>
            <w:webHidden/>
          </w:rPr>
          <w:fldChar w:fldCharType="end"/>
        </w:r>
      </w:hyperlink>
    </w:p>
    <w:p w14:paraId="2782256D"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839" w:history="1">
        <w:r w:rsidR="004A5AC1" w:rsidRPr="004A5AC1">
          <w:rPr>
            <w:rStyle w:val="Hyperlink"/>
            <w:rFonts w:ascii="Times New Roman" w:hAnsi="Times New Roman"/>
            <w:noProof/>
          </w:rPr>
          <w:t>13.</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Establishment the National Environment Restoration Fund</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_Toc427492839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20</w:t>
        </w:r>
        <w:r w:rsidR="004A5AC1" w:rsidRPr="004A5AC1">
          <w:rPr>
            <w:rFonts w:ascii="Times New Roman" w:hAnsi="Times New Roman"/>
            <w:noProof/>
            <w:webHidden/>
          </w:rPr>
          <w:fldChar w:fldCharType="end"/>
        </w:r>
      </w:hyperlink>
    </w:p>
    <w:p w14:paraId="46E29652"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840" w:history="1">
        <w:r w:rsidR="004A5AC1" w:rsidRPr="004A5AC1">
          <w:rPr>
            <w:rStyle w:val="Hyperlink"/>
            <w:rFonts w:ascii="Times New Roman" w:hAnsi="Times New Roman"/>
            <w:noProof/>
          </w:rPr>
          <w:t>14.</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Investment of funds and disposal of assets</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_Toc427492840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21</w:t>
        </w:r>
        <w:r w:rsidR="004A5AC1" w:rsidRPr="004A5AC1">
          <w:rPr>
            <w:rFonts w:ascii="Times New Roman" w:hAnsi="Times New Roman"/>
            <w:noProof/>
            <w:webHidden/>
          </w:rPr>
          <w:fldChar w:fldCharType="end"/>
        </w:r>
      </w:hyperlink>
    </w:p>
    <w:p w14:paraId="7DADABD1"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841" w:history="1">
        <w:r w:rsidR="004A5AC1" w:rsidRPr="004A5AC1">
          <w:rPr>
            <w:rStyle w:val="Hyperlink"/>
            <w:rFonts w:ascii="Times New Roman" w:hAnsi="Times New Roman"/>
            <w:noProof/>
          </w:rPr>
          <w:t>15.</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Annual estimates</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_Toc427492841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21</w:t>
        </w:r>
        <w:r w:rsidR="004A5AC1" w:rsidRPr="004A5AC1">
          <w:rPr>
            <w:rFonts w:ascii="Times New Roman" w:hAnsi="Times New Roman"/>
            <w:noProof/>
            <w:webHidden/>
          </w:rPr>
          <w:fldChar w:fldCharType="end"/>
        </w:r>
      </w:hyperlink>
    </w:p>
    <w:p w14:paraId="0AA55D93"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842" w:history="1">
        <w:r w:rsidR="004A5AC1" w:rsidRPr="004A5AC1">
          <w:rPr>
            <w:rStyle w:val="Hyperlink"/>
            <w:rFonts w:ascii="Times New Roman" w:hAnsi="Times New Roman"/>
            <w:noProof/>
          </w:rPr>
          <w:t>16.</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Delegation by the Commission</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_Toc427492842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22</w:t>
        </w:r>
        <w:r w:rsidR="004A5AC1" w:rsidRPr="004A5AC1">
          <w:rPr>
            <w:rFonts w:ascii="Times New Roman" w:hAnsi="Times New Roman"/>
            <w:noProof/>
            <w:webHidden/>
          </w:rPr>
          <w:fldChar w:fldCharType="end"/>
        </w:r>
      </w:hyperlink>
    </w:p>
    <w:p w14:paraId="05039291"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843" w:history="1">
        <w:r w:rsidR="004A5AC1" w:rsidRPr="004A5AC1">
          <w:rPr>
            <w:rStyle w:val="Hyperlink"/>
            <w:rFonts w:ascii="Times New Roman" w:hAnsi="Times New Roman"/>
            <w:noProof/>
          </w:rPr>
          <w:t>17.</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Staff of the Commission</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_Toc427492843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22</w:t>
        </w:r>
        <w:r w:rsidR="004A5AC1" w:rsidRPr="004A5AC1">
          <w:rPr>
            <w:rFonts w:ascii="Times New Roman" w:hAnsi="Times New Roman"/>
            <w:noProof/>
            <w:webHidden/>
          </w:rPr>
          <w:fldChar w:fldCharType="end"/>
        </w:r>
      </w:hyperlink>
    </w:p>
    <w:p w14:paraId="751A870F"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844" w:history="1">
        <w:r w:rsidR="004A5AC1" w:rsidRPr="004A5AC1">
          <w:rPr>
            <w:rStyle w:val="Hyperlink"/>
            <w:rFonts w:ascii="Times New Roman" w:hAnsi="Times New Roman"/>
            <w:noProof/>
          </w:rPr>
          <w:t>18.</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The common seal of the Commission</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_Toc427492844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22</w:t>
        </w:r>
        <w:r w:rsidR="004A5AC1" w:rsidRPr="004A5AC1">
          <w:rPr>
            <w:rFonts w:ascii="Times New Roman" w:hAnsi="Times New Roman"/>
            <w:noProof/>
            <w:webHidden/>
          </w:rPr>
          <w:fldChar w:fldCharType="end"/>
        </w:r>
      </w:hyperlink>
    </w:p>
    <w:p w14:paraId="15BC481B"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845" w:history="1">
        <w:r w:rsidR="004A5AC1" w:rsidRPr="004A5AC1">
          <w:rPr>
            <w:rStyle w:val="Hyperlink"/>
            <w:rFonts w:ascii="Times New Roman" w:hAnsi="Times New Roman"/>
            <w:noProof/>
          </w:rPr>
          <w:t>19.</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Protection from personal liability</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_Toc427492845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22</w:t>
        </w:r>
        <w:r w:rsidR="004A5AC1" w:rsidRPr="004A5AC1">
          <w:rPr>
            <w:rFonts w:ascii="Times New Roman" w:hAnsi="Times New Roman"/>
            <w:noProof/>
            <w:webHidden/>
          </w:rPr>
          <w:fldChar w:fldCharType="end"/>
        </w:r>
      </w:hyperlink>
    </w:p>
    <w:p w14:paraId="7326FECF"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846" w:history="1">
        <w:r w:rsidR="004A5AC1" w:rsidRPr="004A5AC1">
          <w:rPr>
            <w:rStyle w:val="Hyperlink"/>
            <w:rFonts w:ascii="Times New Roman" w:hAnsi="Times New Roman"/>
            <w:noProof/>
          </w:rPr>
          <w:t>20.</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Entry and inspection</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_Toc427492846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23</w:t>
        </w:r>
        <w:r w:rsidR="004A5AC1" w:rsidRPr="004A5AC1">
          <w:rPr>
            <w:rFonts w:ascii="Times New Roman" w:hAnsi="Times New Roman"/>
            <w:noProof/>
            <w:webHidden/>
          </w:rPr>
          <w:fldChar w:fldCharType="end"/>
        </w:r>
      </w:hyperlink>
    </w:p>
    <w:p w14:paraId="3A0A4495"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847" w:history="1">
        <w:r w:rsidR="004A5AC1" w:rsidRPr="004A5AC1">
          <w:rPr>
            <w:rStyle w:val="Hyperlink"/>
            <w:rFonts w:ascii="Times New Roman" w:hAnsi="Times New Roman"/>
            <w:noProof/>
          </w:rPr>
          <w:t>21.</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Offences</w:t>
        </w:r>
        <w:r w:rsidR="004A5AC1" w:rsidRPr="004A5AC1">
          <w:rPr>
            <w:rStyle w:val="Hyperlink"/>
            <w:rFonts w:ascii="Times New Roman" w:hAnsi="Times New Roman"/>
            <w:noProof/>
            <w:spacing w:val="-1"/>
          </w:rPr>
          <w:t xml:space="preserve"> </w:t>
        </w:r>
        <w:r w:rsidR="004A5AC1" w:rsidRPr="004A5AC1">
          <w:rPr>
            <w:rStyle w:val="Hyperlink"/>
            <w:rFonts w:ascii="Times New Roman" w:hAnsi="Times New Roman"/>
            <w:noProof/>
          </w:rPr>
          <w:t>in</w:t>
        </w:r>
        <w:r w:rsidR="004A5AC1" w:rsidRPr="004A5AC1">
          <w:rPr>
            <w:rStyle w:val="Hyperlink"/>
            <w:rFonts w:ascii="Times New Roman" w:hAnsi="Times New Roman"/>
            <w:noProof/>
            <w:spacing w:val="-1"/>
          </w:rPr>
          <w:t xml:space="preserve"> </w:t>
        </w:r>
        <w:r w:rsidR="004A5AC1" w:rsidRPr="004A5AC1">
          <w:rPr>
            <w:rStyle w:val="Hyperlink"/>
            <w:rFonts w:ascii="Times New Roman" w:hAnsi="Times New Roman"/>
            <w:noProof/>
          </w:rPr>
          <w:t>relation</w:t>
        </w:r>
        <w:r w:rsidR="004A5AC1" w:rsidRPr="004A5AC1">
          <w:rPr>
            <w:rStyle w:val="Hyperlink"/>
            <w:rFonts w:ascii="Times New Roman" w:hAnsi="Times New Roman"/>
            <w:noProof/>
            <w:spacing w:val="-1"/>
          </w:rPr>
          <w:t xml:space="preserve"> </w:t>
        </w:r>
        <w:r w:rsidR="004A5AC1" w:rsidRPr="004A5AC1">
          <w:rPr>
            <w:rStyle w:val="Hyperlink"/>
            <w:rFonts w:ascii="Times New Roman" w:hAnsi="Times New Roman"/>
            <w:noProof/>
          </w:rPr>
          <w:t>to</w:t>
        </w:r>
        <w:r w:rsidR="004A5AC1" w:rsidRPr="004A5AC1">
          <w:rPr>
            <w:rStyle w:val="Hyperlink"/>
            <w:rFonts w:ascii="Times New Roman" w:hAnsi="Times New Roman"/>
            <w:noProof/>
            <w:spacing w:val="-1"/>
          </w:rPr>
          <w:t xml:space="preserve"> </w:t>
        </w:r>
        <w:r w:rsidR="004A5AC1" w:rsidRPr="004A5AC1">
          <w:rPr>
            <w:rStyle w:val="Hyperlink"/>
            <w:rFonts w:ascii="Times New Roman" w:hAnsi="Times New Roman"/>
            <w:noProof/>
          </w:rPr>
          <w:t>environmental</w:t>
        </w:r>
        <w:r w:rsidR="004A5AC1" w:rsidRPr="004A5AC1">
          <w:rPr>
            <w:rStyle w:val="Hyperlink"/>
            <w:rFonts w:ascii="Times New Roman" w:hAnsi="Times New Roman"/>
            <w:noProof/>
            <w:spacing w:val="-1"/>
          </w:rPr>
          <w:t xml:space="preserve"> </w:t>
        </w:r>
        <w:r w:rsidR="004A5AC1" w:rsidRPr="004A5AC1">
          <w:rPr>
            <w:rStyle w:val="Hyperlink"/>
            <w:rFonts w:ascii="Times New Roman" w:hAnsi="Times New Roman"/>
            <w:noProof/>
          </w:rPr>
          <w:t>officers</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_Toc427492847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25</w:t>
        </w:r>
        <w:r w:rsidR="004A5AC1" w:rsidRPr="004A5AC1">
          <w:rPr>
            <w:rFonts w:ascii="Times New Roman" w:hAnsi="Times New Roman"/>
            <w:noProof/>
            <w:webHidden/>
          </w:rPr>
          <w:fldChar w:fldCharType="end"/>
        </w:r>
      </w:hyperlink>
    </w:p>
    <w:p w14:paraId="36F5EBDC" w14:textId="77777777" w:rsidR="004A5AC1" w:rsidRPr="004A5AC1" w:rsidRDefault="003B7C14">
      <w:pPr>
        <w:pStyle w:val="TOC1"/>
        <w:tabs>
          <w:tab w:val="right" w:leader="dot" w:pos="8530"/>
        </w:tabs>
        <w:rPr>
          <w:rFonts w:ascii="Times New Roman" w:eastAsiaTheme="minorEastAsia" w:hAnsi="Times New Roman"/>
          <w:b w:val="0"/>
          <w:bCs w:val="0"/>
          <w:caps w:val="0"/>
          <w:noProof/>
          <w:sz w:val="22"/>
          <w:szCs w:val="22"/>
        </w:rPr>
      </w:pPr>
      <w:hyperlink w:anchor="_Toc427492848" w:history="1">
        <w:r w:rsidR="004A5AC1" w:rsidRPr="004A5AC1">
          <w:rPr>
            <w:rStyle w:val="Hyperlink"/>
            <w:rFonts w:ascii="Times New Roman" w:eastAsiaTheme="majorEastAsia" w:hAnsi="Times New Roman"/>
            <w:noProof/>
            <w:spacing w:val="-4"/>
          </w:rPr>
          <w:t>PART</w:t>
        </w:r>
        <w:r w:rsidR="004A5AC1" w:rsidRPr="004A5AC1">
          <w:rPr>
            <w:rStyle w:val="Hyperlink"/>
            <w:rFonts w:ascii="Times New Roman" w:eastAsiaTheme="majorEastAsia" w:hAnsi="Times New Roman"/>
            <w:noProof/>
            <w:spacing w:val="-22"/>
          </w:rPr>
          <w:t xml:space="preserve"> </w:t>
        </w:r>
        <w:r w:rsidR="004A5AC1" w:rsidRPr="004A5AC1">
          <w:rPr>
            <w:rStyle w:val="Hyperlink"/>
            <w:rFonts w:ascii="Times New Roman" w:eastAsiaTheme="majorEastAsia" w:hAnsi="Times New Roman"/>
            <w:noProof/>
            <w:spacing w:val="-4"/>
          </w:rPr>
          <w:t>III- SUSTAINABLE</w:t>
        </w:r>
        <w:r w:rsidR="004A5AC1" w:rsidRPr="004A5AC1">
          <w:rPr>
            <w:rStyle w:val="Hyperlink"/>
            <w:rFonts w:ascii="Times New Roman" w:eastAsiaTheme="majorEastAsia" w:hAnsi="Times New Roman"/>
            <w:noProof/>
            <w:spacing w:val="-14"/>
          </w:rPr>
          <w:t xml:space="preserve"> </w:t>
        </w:r>
        <w:r w:rsidR="004A5AC1" w:rsidRPr="004A5AC1">
          <w:rPr>
            <w:rStyle w:val="Hyperlink"/>
            <w:rFonts w:ascii="Times New Roman" w:eastAsiaTheme="majorEastAsia" w:hAnsi="Times New Roman"/>
            <w:noProof/>
            <w:spacing w:val="-4"/>
          </w:rPr>
          <w:t>DEVELOPMENT</w:t>
        </w:r>
        <w:r w:rsidR="004A5AC1" w:rsidRPr="004A5AC1">
          <w:rPr>
            <w:rStyle w:val="Hyperlink"/>
            <w:rFonts w:ascii="Times New Roman" w:eastAsiaTheme="majorEastAsia" w:hAnsi="Times New Roman"/>
            <w:noProof/>
            <w:spacing w:val="-14"/>
          </w:rPr>
          <w:t xml:space="preserve"> </w:t>
        </w:r>
        <w:r w:rsidR="004A5AC1" w:rsidRPr="004A5AC1">
          <w:rPr>
            <w:rStyle w:val="Hyperlink"/>
            <w:rFonts w:ascii="Times New Roman" w:eastAsiaTheme="majorEastAsia" w:hAnsi="Times New Roman"/>
            <w:noProof/>
            <w:spacing w:val="-4"/>
          </w:rPr>
          <w:t>ADVISORY</w:t>
        </w:r>
        <w:r w:rsidR="004A5AC1" w:rsidRPr="004A5AC1">
          <w:rPr>
            <w:rStyle w:val="Hyperlink"/>
            <w:rFonts w:ascii="Times New Roman" w:eastAsiaTheme="majorEastAsia" w:hAnsi="Times New Roman"/>
            <w:noProof/>
            <w:spacing w:val="-14"/>
          </w:rPr>
          <w:t xml:space="preserve"> </w:t>
        </w:r>
        <w:r w:rsidR="004A5AC1" w:rsidRPr="004A5AC1">
          <w:rPr>
            <w:rStyle w:val="Hyperlink"/>
            <w:rFonts w:ascii="Times New Roman" w:eastAsiaTheme="majorEastAsia" w:hAnsi="Times New Roman"/>
            <w:noProof/>
            <w:spacing w:val="-4"/>
          </w:rPr>
          <w:t>COUNCIL</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_Toc427492848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26</w:t>
        </w:r>
        <w:r w:rsidR="004A5AC1" w:rsidRPr="004A5AC1">
          <w:rPr>
            <w:rFonts w:ascii="Times New Roman" w:hAnsi="Times New Roman"/>
            <w:noProof/>
            <w:webHidden/>
          </w:rPr>
          <w:fldChar w:fldCharType="end"/>
        </w:r>
      </w:hyperlink>
    </w:p>
    <w:p w14:paraId="136627B3"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849" w:history="1">
        <w:r w:rsidR="004A5AC1" w:rsidRPr="004A5AC1">
          <w:rPr>
            <w:rStyle w:val="Hyperlink"/>
            <w:rFonts w:ascii="Times New Roman" w:hAnsi="Times New Roman"/>
            <w:noProof/>
          </w:rPr>
          <w:t>22.</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Establishment</w:t>
        </w:r>
        <w:r w:rsidR="004A5AC1" w:rsidRPr="004A5AC1">
          <w:rPr>
            <w:rStyle w:val="Hyperlink"/>
            <w:rFonts w:ascii="Times New Roman" w:hAnsi="Times New Roman"/>
            <w:noProof/>
            <w:spacing w:val="-4"/>
          </w:rPr>
          <w:t xml:space="preserve"> </w:t>
        </w:r>
        <w:r w:rsidR="004A5AC1" w:rsidRPr="004A5AC1">
          <w:rPr>
            <w:rStyle w:val="Hyperlink"/>
            <w:rFonts w:ascii="Times New Roman" w:hAnsi="Times New Roman"/>
            <w:noProof/>
          </w:rPr>
          <w:t>of</w:t>
        </w:r>
        <w:r w:rsidR="004A5AC1" w:rsidRPr="004A5AC1">
          <w:rPr>
            <w:rStyle w:val="Hyperlink"/>
            <w:rFonts w:ascii="Times New Roman" w:hAnsi="Times New Roman"/>
            <w:noProof/>
            <w:spacing w:val="-4"/>
          </w:rPr>
          <w:t xml:space="preserve"> </w:t>
        </w:r>
        <w:r w:rsidR="004A5AC1" w:rsidRPr="004A5AC1">
          <w:rPr>
            <w:rStyle w:val="Hyperlink"/>
            <w:rFonts w:ascii="Times New Roman" w:hAnsi="Times New Roman"/>
            <w:noProof/>
          </w:rPr>
          <w:t>Advisory</w:t>
        </w:r>
        <w:r w:rsidR="004A5AC1" w:rsidRPr="004A5AC1">
          <w:rPr>
            <w:rStyle w:val="Hyperlink"/>
            <w:rFonts w:ascii="Times New Roman" w:hAnsi="Times New Roman"/>
            <w:noProof/>
            <w:spacing w:val="-4"/>
          </w:rPr>
          <w:t xml:space="preserve"> </w:t>
        </w:r>
        <w:r w:rsidR="004A5AC1" w:rsidRPr="004A5AC1">
          <w:rPr>
            <w:rStyle w:val="Hyperlink"/>
            <w:rFonts w:ascii="Times New Roman" w:hAnsi="Times New Roman"/>
            <w:noProof/>
          </w:rPr>
          <w:t>Council</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_Toc427492849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26</w:t>
        </w:r>
        <w:r w:rsidR="004A5AC1" w:rsidRPr="004A5AC1">
          <w:rPr>
            <w:rFonts w:ascii="Times New Roman" w:hAnsi="Times New Roman"/>
            <w:noProof/>
            <w:webHidden/>
          </w:rPr>
          <w:fldChar w:fldCharType="end"/>
        </w:r>
      </w:hyperlink>
    </w:p>
    <w:p w14:paraId="510DAA29"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850" w:history="1">
        <w:r w:rsidR="004A5AC1" w:rsidRPr="004A5AC1">
          <w:rPr>
            <w:rStyle w:val="Hyperlink"/>
            <w:rFonts w:ascii="Times New Roman" w:hAnsi="Times New Roman"/>
            <w:noProof/>
          </w:rPr>
          <w:t>23.</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Functions</w:t>
        </w:r>
        <w:r w:rsidR="004A5AC1" w:rsidRPr="004A5AC1">
          <w:rPr>
            <w:rStyle w:val="Hyperlink"/>
            <w:rFonts w:ascii="Times New Roman" w:hAnsi="Times New Roman"/>
            <w:noProof/>
            <w:spacing w:val="-4"/>
          </w:rPr>
          <w:t xml:space="preserve"> </w:t>
        </w:r>
        <w:r w:rsidR="004A5AC1" w:rsidRPr="004A5AC1">
          <w:rPr>
            <w:rStyle w:val="Hyperlink"/>
            <w:rFonts w:ascii="Times New Roman" w:hAnsi="Times New Roman"/>
            <w:noProof/>
          </w:rPr>
          <w:t>of</w:t>
        </w:r>
        <w:r w:rsidR="004A5AC1" w:rsidRPr="004A5AC1">
          <w:rPr>
            <w:rStyle w:val="Hyperlink"/>
            <w:rFonts w:ascii="Times New Roman" w:hAnsi="Times New Roman"/>
            <w:noProof/>
            <w:spacing w:val="-4"/>
          </w:rPr>
          <w:t xml:space="preserve"> </w:t>
        </w:r>
        <w:r w:rsidR="004A5AC1" w:rsidRPr="004A5AC1">
          <w:rPr>
            <w:rStyle w:val="Hyperlink"/>
            <w:rFonts w:ascii="Times New Roman" w:hAnsi="Times New Roman"/>
            <w:noProof/>
          </w:rPr>
          <w:t>Advisory</w:t>
        </w:r>
        <w:r w:rsidR="004A5AC1" w:rsidRPr="004A5AC1">
          <w:rPr>
            <w:rStyle w:val="Hyperlink"/>
            <w:rFonts w:ascii="Times New Roman" w:hAnsi="Times New Roman"/>
            <w:noProof/>
            <w:spacing w:val="-4"/>
          </w:rPr>
          <w:t xml:space="preserve"> </w:t>
        </w:r>
        <w:r w:rsidR="004A5AC1" w:rsidRPr="004A5AC1">
          <w:rPr>
            <w:rStyle w:val="Hyperlink"/>
            <w:rFonts w:ascii="Times New Roman" w:hAnsi="Times New Roman"/>
            <w:noProof/>
          </w:rPr>
          <w:t>Council</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_Toc427492850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26</w:t>
        </w:r>
        <w:r w:rsidR="004A5AC1" w:rsidRPr="004A5AC1">
          <w:rPr>
            <w:rFonts w:ascii="Times New Roman" w:hAnsi="Times New Roman"/>
            <w:noProof/>
            <w:webHidden/>
          </w:rPr>
          <w:fldChar w:fldCharType="end"/>
        </w:r>
      </w:hyperlink>
    </w:p>
    <w:p w14:paraId="1445C036"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851" w:history="1">
        <w:r w:rsidR="004A5AC1" w:rsidRPr="004A5AC1">
          <w:rPr>
            <w:rStyle w:val="Hyperlink"/>
            <w:rFonts w:ascii="Times New Roman" w:hAnsi="Times New Roman"/>
            <w:noProof/>
          </w:rPr>
          <w:t>24.</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Composition</w:t>
        </w:r>
        <w:r w:rsidR="004A5AC1" w:rsidRPr="004A5AC1">
          <w:rPr>
            <w:rStyle w:val="Hyperlink"/>
            <w:rFonts w:ascii="Times New Roman" w:hAnsi="Times New Roman"/>
            <w:noProof/>
            <w:spacing w:val="-4"/>
          </w:rPr>
          <w:t xml:space="preserve"> </w:t>
        </w:r>
        <w:r w:rsidR="004A5AC1" w:rsidRPr="004A5AC1">
          <w:rPr>
            <w:rStyle w:val="Hyperlink"/>
            <w:rFonts w:ascii="Times New Roman" w:hAnsi="Times New Roman"/>
            <w:noProof/>
          </w:rPr>
          <w:t>of</w:t>
        </w:r>
        <w:r w:rsidR="004A5AC1" w:rsidRPr="004A5AC1">
          <w:rPr>
            <w:rStyle w:val="Hyperlink"/>
            <w:rFonts w:ascii="Times New Roman" w:hAnsi="Times New Roman"/>
            <w:noProof/>
            <w:spacing w:val="-4"/>
          </w:rPr>
          <w:t xml:space="preserve"> </w:t>
        </w:r>
        <w:r w:rsidR="004A5AC1" w:rsidRPr="004A5AC1">
          <w:rPr>
            <w:rStyle w:val="Hyperlink"/>
            <w:rFonts w:ascii="Times New Roman" w:hAnsi="Times New Roman"/>
            <w:noProof/>
          </w:rPr>
          <w:t>Advisory</w:t>
        </w:r>
        <w:r w:rsidR="004A5AC1" w:rsidRPr="004A5AC1">
          <w:rPr>
            <w:rStyle w:val="Hyperlink"/>
            <w:rFonts w:ascii="Times New Roman" w:hAnsi="Times New Roman"/>
            <w:noProof/>
            <w:spacing w:val="-4"/>
          </w:rPr>
          <w:t xml:space="preserve"> </w:t>
        </w:r>
        <w:r w:rsidR="004A5AC1" w:rsidRPr="004A5AC1">
          <w:rPr>
            <w:rStyle w:val="Hyperlink"/>
            <w:rFonts w:ascii="Times New Roman" w:hAnsi="Times New Roman"/>
            <w:noProof/>
          </w:rPr>
          <w:t>Council</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_Toc427492851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26</w:t>
        </w:r>
        <w:r w:rsidR="004A5AC1" w:rsidRPr="004A5AC1">
          <w:rPr>
            <w:rFonts w:ascii="Times New Roman" w:hAnsi="Times New Roman"/>
            <w:noProof/>
            <w:webHidden/>
          </w:rPr>
          <w:fldChar w:fldCharType="end"/>
        </w:r>
      </w:hyperlink>
    </w:p>
    <w:p w14:paraId="52EB9EE0"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852" w:history="1">
        <w:r w:rsidR="004A5AC1" w:rsidRPr="004A5AC1">
          <w:rPr>
            <w:rStyle w:val="Hyperlink"/>
            <w:rFonts w:ascii="Times New Roman" w:hAnsi="Times New Roman"/>
            <w:noProof/>
          </w:rPr>
          <w:t>25.</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Term</w:t>
        </w:r>
        <w:r w:rsidR="004A5AC1" w:rsidRPr="004A5AC1">
          <w:rPr>
            <w:rStyle w:val="Hyperlink"/>
            <w:rFonts w:ascii="Times New Roman" w:hAnsi="Times New Roman"/>
            <w:noProof/>
            <w:spacing w:val="-5"/>
          </w:rPr>
          <w:t xml:space="preserve"> </w:t>
        </w:r>
        <w:r w:rsidR="004A5AC1" w:rsidRPr="004A5AC1">
          <w:rPr>
            <w:rStyle w:val="Hyperlink"/>
            <w:rFonts w:ascii="Times New Roman" w:hAnsi="Times New Roman"/>
            <w:noProof/>
          </w:rPr>
          <w:t>of</w:t>
        </w:r>
        <w:r w:rsidR="004A5AC1" w:rsidRPr="004A5AC1">
          <w:rPr>
            <w:rStyle w:val="Hyperlink"/>
            <w:rFonts w:ascii="Times New Roman" w:hAnsi="Times New Roman"/>
            <w:noProof/>
            <w:spacing w:val="-5"/>
          </w:rPr>
          <w:t xml:space="preserve"> </w:t>
        </w:r>
        <w:r w:rsidR="004A5AC1" w:rsidRPr="004A5AC1">
          <w:rPr>
            <w:rStyle w:val="Hyperlink"/>
            <w:rFonts w:ascii="Times New Roman" w:hAnsi="Times New Roman"/>
            <w:noProof/>
          </w:rPr>
          <w:t>office</w:t>
        </w:r>
        <w:r w:rsidR="004A5AC1" w:rsidRPr="004A5AC1">
          <w:rPr>
            <w:rStyle w:val="Hyperlink"/>
            <w:rFonts w:ascii="Times New Roman" w:hAnsi="Times New Roman"/>
            <w:noProof/>
            <w:spacing w:val="-5"/>
          </w:rPr>
          <w:t xml:space="preserve"> </w:t>
        </w:r>
        <w:r w:rsidR="004A5AC1" w:rsidRPr="004A5AC1">
          <w:rPr>
            <w:rStyle w:val="Hyperlink"/>
            <w:rFonts w:ascii="Times New Roman" w:hAnsi="Times New Roman"/>
            <w:noProof/>
          </w:rPr>
          <w:t>of</w:t>
        </w:r>
        <w:r w:rsidR="004A5AC1" w:rsidRPr="004A5AC1">
          <w:rPr>
            <w:rStyle w:val="Hyperlink"/>
            <w:rFonts w:ascii="Times New Roman" w:hAnsi="Times New Roman"/>
            <w:noProof/>
            <w:spacing w:val="-5"/>
          </w:rPr>
          <w:t xml:space="preserve"> </w:t>
        </w:r>
        <w:r w:rsidR="004A5AC1" w:rsidRPr="004A5AC1">
          <w:rPr>
            <w:rStyle w:val="Hyperlink"/>
            <w:rFonts w:ascii="Times New Roman" w:hAnsi="Times New Roman"/>
            <w:noProof/>
          </w:rPr>
          <w:t>members</w:t>
        </w:r>
        <w:r w:rsidR="004A5AC1" w:rsidRPr="004A5AC1">
          <w:rPr>
            <w:rStyle w:val="Hyperlink"/>
            <w:rFonts w:ascii="Times New Roman" w:hAnsi="Times New Roman"/>
            <w:noProof/>
            <w:spacing w:val="-5"/>
          </w:rPr>
          <w:t xml:space="preserve"> </w:t>
        </w:r>
        <w:r w:rsidR="004A5AC1" w:rsidRPr="004A5AC1">
          <w:rPr>
            <w:rStyle w:val="Hyperlink"/>
            <w:rFonts w:ascii="Times New Roman" w:hAnsi="Times New Roman"/>
            <w:noProof/>
          </w:rPr>
          <w:t>of</w:t>
        </w:r>
        <w:r w:rsidR="004A5AC1" w:rsidRPr="004A5AC1">
          <w:rPr>
            <w:rStyle w:val="Hyperlink"/>
            <w:rFonts w:ascii="Times New Roman" w:hAnsi="Times New Roman"/>
            <w:noProof/>
            <w:spacing w:val="-5"/>
          </w:rPr>
          <w:t xml:space="preserve"> </w:t>
        </w:r>
        <w:r w:rsidR="004A5AC1" w:rsidRPr="004A5AC1">
          <w:rPr>
            <w:rStyle w:val="Hyperlink"/>
            <w:rFonts w:ascii="Times New Roman" w:hAnsi="Times New Roman"/>
            <w:noProof/>
          </w:rPr>
          <w:t>Advisory</w:t>
        </w:r>
        <w:r w:rsidR="004A5AC1" w:rsidRPr="004A5AC1">
          <w:rPr>
            <w:rStyle w:val="Hyperlink"/>
            <w:rFonts w:ascii="Times New Roman" w:hAnsi="Times New Roman"/>
            <w:noProof/>
            <w:spacing w:val="-5"/>
          </w:rPr>
          <w:t xml:space="preserve"> </w:t>
        </w:r>
        <w:r w:rsidR="004A5AC1" w:rsidRPr="004A5AC1">
          <w:rPr>
            <w:rStyle w:val="Hyperlink"/>
            <w:rFonts w:ascii="Times New Roman" w:hAnsi="Times New Roman"/>
            <w:noProof/>
          </w:rPr>
          <w:t>Council</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_Toc427492852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27</w:t>
        </w:r>
        <w:r w:rsidR="004A5AC1" w:rsidRPr="004A5AC1">
          <w:rPr>
            <w:rFonts w:ascii="Times New Roman" w:hAnsi="Times New Roman"/>
            <w:noProof/>
            <w:webHidden/>
          </w:rPr>
          <w:fldChar w:fldCharType="end"/>
        </w:r>
      </w:hyperlink>
    </w:p>
    <w:p w14:paraId="343AC740"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853" w:history="1">
        <w:r w:rsidR="004A5AC1" w:rsidRPr="004A5AC1">
          <w:rPr>
            <w:rStyle w:val="Hyperlink"/>
            <w:rFonts w:ascii="Times New Roman" w:hAnsi="Times New Roman"/>
            <w:noProof/>
          </w:rPr>
          <w:t>26.</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Vacation</w:t>
        </w:r>
        <w:r w:rsidR="004A5AC1" w:rsidRPr="004A5AC1">
          <w:rPr>
            <w:rStyle w:val="Hyperlink"/>
            <w:rFonts w:ascii="Times New Roman" w:hAnsi="Times New Roman"/>
            <w:noProof/>
            <w:spacing w:val="-3"/>
          </w:rPr>
          <w:t xml:space="preserve"> </w:t>
        </w:r>
        <w:r w:rsidR="004A5AC1" w:rsidRPr="004A5AC1">
          <w:rPr>
            <w:rStyle w:val="Hyperlink"/>
            <w:rFonts w:ascii="Times New Roman" w:hAnsi="Times New Roman"/>
            <w:noProof/>
          </w:rPr>
          <w:t>of</w:t>
        </w:r>
        <w:r w:rsidR="004A5AC1" w:rsidRPr="004A5AC1">
          <w:rPr>
            <w:rStyle w:val="Hyperlink"/>
            <w:rFonts w:ascii="Times New Roman" w:hAnsi="Times New Roman"/>
            <w:noProof/>
            <w:spacing w:val="-3"/>
          </w:rPr>
          <w:t xml:space="preserve"> </w:t>
        </w:r>
        <w:r w:rsidR="004A5AC1" w:rsidRPr="004A5AC1">
          <w:rPr>
            <w:rStyle w:val="Hyperlink"/>
            <w:rFonts w:ascii="Times New Roman" w:hAnsi="Times New Roman"/>
            <w:noProof/>
          </w:rPr>
          <w:t>office</w:t>
        </w:r>
        <w:r w:rsidR="004A5AC1" w:rsidRPr="004A5AC1">
          <w:rPr>
            <w:rStyle w:val="Hyperlink"/>
            <w:rFonts w:ascii="Times New Roman" w:hAnsi="Times New Roman"/>
            <w:noProof/>
            <w:spacing w:val="-3"/>
          </w:rPr>
          <w:t xml:space="preserve"> </w:t>
        </w:r>
        <w:r w:rsidR="004A5AC1" w:rsidRPr="004A5AC1">
          <w:rPr>
            <w:rStyle w:val="Hyperlink"/>
            <w:rFonts w:ascii="Times New Roman" w:hAnsi="Times New Roman"/>
            <w:noProof/>
          </w:rPr>
          <w:t>and</w:t>
        </w:r>
        <w:r w:rsidR="004A5AC1" w:rsidRPr="004A5AC1">
          <w:rPr>
            <w:rStyle w:val="Hyperlink"/>
            <w:rFonts w:ascii="Times New Roman" w:hAnsi="Times New Roman"/>
            <w:noProof/>
            <w:spacing w:val="-3"/>
          </w:rPr>
          <w:t xml:space="preserve"> </w:t>
        </w:r>
        <w:r w:rsidR="004A5AC1" w:rsidRPr="004A5AC1">
          <w:rPr>
            <w:rStyle w:val="Hyperlink"/>
            <w:rFonts w:ascii="Times New Roman" w:hAnsi="Times New Roman"/>
            <w:noProof/>
          </w:rPr>
          <w:t>filling</w:t>
        </w:r>
        <w:r w:rsidR="004A5AC1" w:rsidRPr="004A5AC1">
          <w:rPr>
            <w:rStyle w:val="Hyperlink"/>
            <w:rFonts w:ascii="Times New Roman" w:hAnsi="Times New Roman"/>
            <w:noProof/>
            <w:spacing w:val="-3"/>
          </w:rPr>
          <w:t xml:space="preserve"> </w:t>
        </w:r>
        <w:r w:rsidR="004A5AC1" w:rsidRPr="004A5AC1">
          <w:rPr>
            <w:rStyle w:val="Hyperlink"/>
            <w:rFonts w:ascii="Times New Roman" w:hAnsi="Times New Roman"/>
            <w:noProof/>
          </w:rPr>
          <w:t>of</w:t>
        </w:r>
        <w:r w:rsidR="004A5AC1" w:rsidRPr="004A5AC1">
          <w:rPr>
            <w:rStyle w:val="Hyperlink"/>
            <w:rFonts w:ascii="Times New Roman" w:hAnsi="Times New Roman"/>
            <w:noProof/>
            <w:spacing w:val="-3"/>
          </w:rPr>
          <w:t xml:space="preserve"> </w:t>
        </w:r>
        <w:r w:rsidR="004A5AC1" w:rsidRPr="004A5AC1">
          <w:rPr>
            <w:rStyle w:val="Hyperlink"/>
            <w:rFonts w:ascii="Times New Roman" w:hAnsi="Times New Roman"/>
            <w:noProof/>
          </w:rPr>
          <w:t>vacancies</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_Toc427492853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27</w:t>
        </w:r>
        <w:r w:rsidR="004A5AC1" w:rsidRPr="004A5AC1">
          <w:rPr>
            <w:rFonts w:ascii="Times New Roman" w:hAnsi="Times New Roman"/>
            <w:noProof/>
            <w:webHidden/>
          </w:rPr>
          <w:fldChar w:fldCharType="end"/>
        </w:r>
      </w:hyperlink>
    </w:p>
    <w:p w14:paraId="4DFAADDA"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854" w:history="1">
        <w:r w:rsidR="004A5AC1" w:rsidRPr="004A5AC1">
          <w:rPr>
            <w:rStyle w:val="Hyperlink"/>
            <w:rFonts w:ascii="Times New Roman" w:hAnsi="Times New Roman"/>
            <w:noProof/>
          </w:rPr>
          <w:t>27.</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Meetings</w:t>
        </w:r>
        <w:r w:rsidR="004A5AC1" w:rsidRPr="004A5AC1">
          <w:rPr>
            <w:rStyle w:val="Hyperlink"/>
            <w:rFonts w:ascii="Times New Roman" w:hAnsi="Times New Roman"/>
            <w:noProof/>
            <w:spacing w:val="-4"/>
          </w:rPr>
          <w:t xml:space="preserve"> </w:t>
        </w:r>
        <w:r w:rsidR="004A5AC1" w:rsidRPr="004A5AC1">
          <w:rPr>
            <w:rStyle w:val="Hyperlink"/>
            <w:rFonts w:ascii="Times New Roman" w:hAnsi="Times New Roman"/>
            <w:noProof/>
          </w:rPr>
          <w:t>of</w:t>
        </w:r>
        <w:r w:rsidR="004A5AC1" w:rsidRPr="004A5AC1">
          <w:rPr>
            <w:rStyle w:val="Hyperlink"/>
            <w:rFonts w:ascii="Times New Roman" w:hAnsi="Times New Roman"/>
            <w:noProof/>
            <w:spacing w:val="-4"/>
          </w:rPr>
          <w:t xml:space="preserve"> </w:t>
        </w:r>
        <w:r w:rsidR="004A5AC1" w:rsidRPr="004A5AC1">
          <w:rPr>
            <w:rStyle w:val="Hyperlink"/>
            <w:rFonts w:ascii="Times New Roman" w:hAnsi="Times New Roman"/>
            <w:noProof/>
          </w:rPr>
          <w:t>Advisory</w:t>
        </w:r>
        <w:r w:rsidR="004A5AC1" w:rsidRPr="004A5AC1">
          <w:rPr>
            <w:rStyle w:val="Hyperlink"/>
            <w:rFonts w:ascii="Times New Roman" w:hAnsi="Times New Roman"/>
            <w:noProof/>
            <w:spacing w:val="-4"/>
          </w:rPr>
          <w:t xml:space="preserve"> </w:t>
        </w:r>
        <w:r w:rsidR="004A5AC1" w:rsidRPr="004A5AC1">
          <w:rPr>
            <w:rStyle w:val="Hyperlink"/>
            <w:rFonts w:ascii="Times New Roman" w:hAnsi="Times New Roman"/>
            <w:noProof/>
          </w:rPr>
          <w:t>Council</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_Toc427492854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28</w:t>
        </w:r>
        <w:r w:rsidR="004A5AC1" w:rsidRPr="004A5AC1">
          <w:rPr>
            <w:rFonts w:ascii="Times New Roman" w:hAnsi="Times New Roman"/>
            <w:noProof/>
            <w:webHidden/>
          </w:rPr>
          <w:fldChar w:fldCharType="end"/>
        </w:r>
      </w:hyperlink>
    </w:p>
    <w:p w14:paraId="24EC689A"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855" w:history="1">
        <w:r w:rsidR="004A5AC1" w:rsidRPr="004A5AC1">
          <w:rPr>
            <w:rStyle w:val="Hyperlink"/>
            <w:rFonts w:ascii="Times New Roman" w:hAnsi="Times New Roman"/>
            <w:noProof/>
          </w:rPr>
          <w:t>28.</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Administration</w:t>
        </w:r>
        <w:r w:rsidR="004A5AC1" w:rsidRPr="004A5AC1">
          <w:rPr>
            <w:rStyle w:val="Hyperlink"/>
            <w:rFonts w:ascii="Times New Roman" w:hAnsi="Times New Roman"/>
            <w:noProof/>
            <w:spacing w:val="-3"/>
          </w:rPr>
          <w:t xml:space="preserve"> </w:t>
        </w:r>
        <w:r w:rsidR="004A5AC1" w:rsidRPr="004A5AC1">
          <w:rPr>
            <w:rStyle w:val="Hyperlink"/>
            <w:rFonts w:ascii="Times New Roman" w:hAnsi="Times New Roman"/>
            <w:noProof/>
          </w:rPr>
          <w:t>of</w:t>
        </w:r>
        <w:r w:rsidR="004A5AC1" w:rsidRPr="004A5AC1">
          <w:rPr>
            <w:rStyle w:val="Hyperlink"/>
            <w:rFonts w:ascii="Times New Roman" w:hAnsi="Times New Roman"/>
            <w:noProof/>
            <w:spacing w:val="-3"/>
          </w:rPr>
          <w:t xml:space="preserve"> </w:t>
        </w:r>
        <w:r w:rsidR="004A5AC1" w:rsidRPr="004A5AC1">
          <w:rPr>
            <w:rStyle w:val="Hyperlink"/>
            <w:rFonts w:ascii="Times New Roman" w:hAnsi="Times New Roman"/>
            <w:noProof/>
          </w:rPr>
          <w:t>Advisory</w:t>
        </w:r>
        <w:r w:rsidR="004A5AC1" w:rsidRPr="004A5AC1">
          <w:rPr>
            <w:rStyle w:val="Hyperlink"/>
            <w:rFonts w:ascii="Times New Roman" w:hAnsi="Times New Roman"/>
            <w:noProof/>
            <w:spacing w:val="-3"/>
          </w:rPr>
          <w:t xml:space="preserve"> </w:t>
        </w:r>
        <w:r w:rsidR="004A5AC1" w:rsidRPr="004A5AC1">
          <w:rPr>
            <w:rStyle w:val="Hyperlink"/>
            <w:rFonts w:ascii="Times New Roman" w:hAnsi="Times New Roman"/>
            <w:noProof/>
          </w:rPr>
          <w:t>Council</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_Toc427492855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29</w:t>
        </w:r>
        <w:r w:rsidR="004A5AC1" w:rsidRPr="004A5AC1">
          <w:rPr>
            <w:rFonts w:ascii="Times New Roman" w:hAnsi="Times New Roman"/>
            <w:noProof/>
            <w:webHidden/>
          </w:rPr>
          <w:fldChar w:fldCharType="end"/>
        </w:r>
      </w:hyperlink>
    </w:p>
    <w:p w14:paraId="1C759EB5"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856" w:history="1">
        <w:r w:rsidR="004A5AC1" w:rsidRPr="004A5AC1">
          <w:rPr>
            <w:rStyle w:val="Hyperlink"/>
            <w:rFonts w:ascii="Times New Roman" w:hAnsi="Times New Roman"/>
            <w:noProof/>
          </w:rPr>
          <w:t>29.</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Allowances</w:t>
        </w:r>
        <w:r w:rsidR="004A5AC1" w:rsidRPr="004A5AC1">
          <w:rPr>
            <w:rStyle w:val="Hyperlink"/>
            <w:rFonts w:ascii="Times New Roman" w:hAnsi="Times New Roman"/>
            <w:noProof/>
            <w:spacing w:val="-2"/>
          </w:rPr>
          <w:t xml:space="preserve"> </w:t>
        </w:r>
        <w:r w:rsidR="004A5AC1" w:rsidRPr="004A5AC1">
          <w:rPr>
            <w:rStyle w:val="Hyperlink"/>
            <w:rFonts w:ascii="Times New Roman" w:hAnsi="Times New Roman"/>
            <w:noProof/>
          </w:rPr>
          <w:t>of</w:t>
        </w:r>
        <w:r w:rsidR="004A5AC1" w:rsidRPr="004A5AC1">
          <w:rPr>
            <w:rStyle w:val="Hyperlink"/>
            <w:rFonts w:ascii="Times New Roman" w:hAnsi="Times New Roman"/>
            <w:noProof/>
            <w:spacing w:val="-2"/>
          </w:rPr>
          <w:t xml:space="preserve"> </w:t>
        </w:r>
        <w:r w:rsidR="004A5AC1" w:rsidRPr="004A5AC1">
          <w:rPr>
            <w:rStyle w:val="Hyperlink"/>
            <w:rFonts w:ascii="Times New Roman" w:hAnsi="Times New Roman"/>
            <w:noProof/>
          </w:rPr>
          <w:t>members</w:t>
        </w:r>
        <w:r w:rsidR="004A5AC1" w:rsidRPr="004A5AC1">
          <w:rPr>
            <w:rStyle w:val="Hyperlink"/>
            <w:rFonts w:ascii="Times New Roman" w:hAnsi="Times New Roman"/>
            <w:noProof/>
            <w:spacing w:val="-2"/>
          </w:rPr>
          <w:t xml:space="preserve"> </w:t>
        </w:r>
        <w:r w:rsidR="004A5AC1" w:rsidRPr="004A5AC1">
          <w:rPr>
            <w:rStyle w:val="Hyperlink"/>
            <w:rFonts w:ascii="Times New Roman" w:hAnsi="Times New Roman"/>
            <w:noProof/>
          </w:rPr>
          <w:t>of</w:t>
        </w:r>
        <w:r w:rsidR="004A5AC1" w:rsidRPr="004A5AC1">
          <w:rPr>
            <w:rStyle w:val="Hyperlink"/>
            <w:rFonts w:ascii="Times New Roman" w:hAnsi="Times New Roman"/>
            <w:noProof/>
            <w:spacing w:val="-2"/>
          </w:rPr>
          <w:t xml:space="preserve"> </w:t>
        </w:r>
        <w:r w:rsidR="004A5AC1" w:rsidRPr="004A5AC1">
          <w:rPr>
            <w:rStyle w:val="Hyperlink"/>
            <w:rFonts w:ascii="Times New Roman" w:hAnsi="Times New Roman"/>
            <w:noProof/>
          </w:rPr>
          <w:t>Advisory</w:t>
        </w:r>
        <w:r w:rsidR="004A5AC1" w:rsidRPr="004A5AC1">
          <w:rPr>
            <w:rStyle w:val="Hyperlink"/>
            <w:rFonts w:ascii="Times New Roman" w:hAnsi="Times New Roman"/>
            <w:noProof/>
            <w:spacing w:val="-2"/>
          </w:rPr>
          <w:t xml:space="preserve"> </w:t>
        </w:r>
        <w:r w:rsidR="004A5AC1" w:rsidRPr="004A5AC1">
          <w:rPr>
            <w:rStyle w:val="Hyperlink"/>
            <w:rFonts w:ascii="Times New Roman" w:hAnsi="Times New Roman"/>
            <w:noProof/>
          </w:rPr>
          <w:t>Council</w:t>
        </w:r>
        <w:r w:rsidR="004A5AC1" w:rsidRPr="004A5AC1">
          <w:rPr>
            <w:rStyle w:val="Hyperlink"/>
            <w:rFonts w:ascii="Times New Roman" w:hAnsi="Times New Roman"/>
            <w:noProof/>
            <w:spacing w:val="-2"/>
          </w:rPr>
          <w:t xml:space="preserve"> </w:t>
        </w:r>
        <w:r w:rsidR="004A5AC1" w:rsidRPr="004A5AC1">
          <w:rPr>
            <w:rStyle w:val="Hyperlink"/>
            <w:rFonts w:ascii="Times New Roman" w:hAnsi="Times New Roman"/>
            <w:noProof/>
          </w:rPr>
          <w:t>and</w:t>
        </w:r>
        <w:r w:rsidR="004A5AC1" w:rsidRPr="004A5AC1">
          <w:rPr>
            <w:rStyle w:val="Hyperlink"/>
            <w:rFonts w:ascii="Times New Roman" w:hAnsi="Times New Roman"/>
            <w:noProof/>
            <w:spacing w:val="-2"/>
          </w:rPr>
          <w:t xml:space="preserve"> </w:t>
        </w:r>
        <w:r w:rsidR="004A5AC1" w:rsidRPr="004A5AC1">
          <w:rPr>
            <w:rStyle w:val="Hyperlink"/>
            <w:rFonts w:ascii="Times New Roman" w:hAnsi="Times New Roman"/>
            <w:noProof/>
          </w:rPr>
          <w:t>committees</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_Toc427492856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29</w:t>
        </w:r>
        <w:r w:rsidR="004A5AC1" w:rsidRPr="004A5AC1">
          <w:rPr>
            <w:rFonts w:ascii="Times New Roman" w:hAnsi="Times New Roman"/>
            <w:noProof/>
            <w:webHidden/>
          </w:rPr>
          <w:fldChar w:fldCharType="end"/>
        </w:r>
      </w:hyperlink>
    </w:p>
    <w:p w14:paraId="67565986"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857" w:history="1">
        <w:r w:rsidR="004A5AC1" w:rsidRPr="004A5AC1">
          <w:rPr>
            <w:rStyle w:val="Hyperlink"/>
            <w:rFonts w:ascii="Times New Roman" w:hAnsi="Times New Roman"/>
            <w:noProof/>
          </w:rPr>
          <w:t>30.</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Disclosure</w:t>
        </w:r>
        <w:r w:rsidR="004A5AC1" w:rsidRPr="004A5AC1">
          <w:rPr>
            <w:rStyle w:val="Hyperlink"/>
            <w:rFonts w:ascii="Times New Roman" w:hAnsi="Times New Roman"/>
            <w:noProof/>
            <w:spacing w:val="-4"/>
          </w:rPr>
          <w:t xml:space="preserve"> </w:t>
        </w:r>
        <w:r w:rsidR="004A5AC1" w:rsidRPr="004A5AC1">
          <w:rPr>
            <w:rStyle w:val="Hyperlink"/>
            <w:rFonts w:ascii="Times New Roman" w:hAnsi="Times New Roman"/>
            <w:noProof/>
          </w:rPr>
          <w:t>of</w:t>
        </w:r>
        <w:r w:rsidR="004A5AC1" w:rsidRPr="004A5AC1">
          <w:rPr>
            <w:rStyle w:val="Hyperlink"/>
            <w:rFonts w:ascii="Times New Roman" w:hAnsi="Times New Roman"/>
            <w:noProof/>
            <w:spacing w:val="-4"/>
          </w:rPr>
          <w:t xml:space="preserve"> </w:t>
        </w:r>
        <w:r w:rsidR="004A5AC1" w:rsidRPr="004A5AC1">
          <w:rPr>
            <w:rStyle w:val="Hyperlink"/>
            <w:rFonts w:ascii="Times New Roman" w:hAnsi="Times New Roman"/>
            <w:noProof/>
          </w:rPr>
          <w:t>interest</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_Toc427492857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29</w:t>
        </w:r>
        <w:r w:rsidR="004A5AC1" w:rsidRPr="004A5AC1">
          <w:rPr>
            <w:rFonts w:ascii="Times New Roman" w:hAnsi="Times New Roman"/>
            <w:noProof/>
            <w:webHidden/>
          </w:rPr>
          <w:fldChar w:fldCharType="end"/>
        </w:r>
      </w:hyperlink>
    </w:p>
    <w:p w14:paraId="76B5465D"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858" w:history="1">
        <w:r w:rsidR="004A5AC1" w:rsidRPr="004A5AC1">
          <w:rPr>
            <w:rStyle w:val="Hyperlink"/>
            <w:rFonts w:ascii="Times New Roman" w:hAnsi="Times New Roman"/>
            <w:noProof/>
          </w:rPr>
          <w:t>31.</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Annual</w:t>
        </w:r>
        <w:r w:rsidR="004A5AC1" w:rsidRPr="004A5AC1">
          <w:rPr>
            <w:rStyle w:val="Hyperlink"/>
            <w:rFonts w:ascii="Times New Roman" w:hAnsi="Times New Roman"/>
            <w:noProof/>
            <w:spacing w:val="-3"/>
          </w:rPr>
          <w:t xml:space="preserve"> </w:t>
        </w:r>
        <w:r w:rsidR="004A5AC1" w:rsidRPr="004A5AC1">
          <w:rPr>
            <w:rStyle w:val="Hyperlink"/>
            <w:rFonts w:ascii="Times New Roman" w:hAnsi="Times New Roman"/>
            <w:noProof/>
          </w:rPr>
          <w:t>report</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_Toc427492858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29</w:t>
        </w:r>
        <w:r w:rsidR="004A5AC1" w:rsidRPr="004A5AC1">
          <w:rPr>
            <w:rFonts w:ascii="Times New Roman" w:hAnsi="Times New Roman"/>
            <w:noProof/>
            <w:webHidden/>
          </w:rPr>
          <w:fldChar w:fldCharType="end"/>
        </w:r>
      </w:hyperlink>
    </w:p>
    <w:p w14:paraId="23595213" w14:textId="77777777" w:rsidR="004A5AC1" w:rsidRPr="004A5AC1" w:rsidRDefault="003B7C14">
      <w:pPr>
        <w:pStyle w:val="TOC1"/>
        <w:tabs>
          <w:tab w:val="right" w:leader="dot" w:pos="8530"/>
        </w:tabs>
        <w:rPr>
          <w:rFonts w:ascii="Times New Roman" w:eastAsiaTheme="minorEastAsia" w:hAnsi="Times New Roman"/>
          <w:b w:val="0"/>
          <w:bCs w:val="0"/>
          <w:caps w:val="0"/>
          <w:noProof/>
          <w:sz w:val="22"/>
          <w:szCs w:val="22"/>
        </w:rPr>
      </w:pPr>
      <w:hyperlink w:anchor="_Toc427492859" w:history="1">
        <w:r w:rsidR="004A5AC1" w:rsidRPr="004A5AC1">
          <w:rPr>
            <w:rStyle w:val="Hyperlink"/>
            <w:rFonts w:ascii="Times New Roman" w:hAnsi="Times New Roman"/>
            <w:noProof/>
          </w:rPr>
          <w:t>PART</w:t>
        </w:r>
        <w:r w:rsidR="004A5AC1" w:rsidRPr="004A5AC1">
          <w:rPr>
            <w:rStyle w:val="Hyperlink"/>
            <w:rFonts w:ascii="Times New Roman" w:hAnsi="Times New Roman"/>
            <w:noProof/>
            <w:spacing w:val="-23"/>
          </w:rPr>
          <w:t xml:space="preserve"> I</w:t>
        </w:r>
        <w:r w:rsidR="004A5AC1" w:rsidRPr="004A5AC1">
          <w:rPr>
            <w:rStyle w:val="Hyperlink"/>
            <w:rFonts w:ascii="Times New Roman" w:hAnsi="Times New Roman"/>
            <w:noProof/>
          </w:rPr>
          <w:t>V – ENVIRONMENTAL SCOPING, STRATEGIC ENVIRONMENTAL ASSESSMENT (SEA) AND STRATEGIC ENVIRONMENTAL MANAGEMENT PLAN (SEMP)</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_Toc427492859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31</w:t>
        </w:r>
        <w:r w:rsidR="004A5AC1" w:rsidRPr="004A5AC1">
          <w:rPr>
            <w:rFonts w:ascii="Times New Roman" w:hAnsi="Times New Roman"/>
            <w:noProof/>
            <w:webHidden/>
          </w:rPr>
          <w:fldChar w:fldCharType="end"/>
        </w:r>
      </w:hyperlink>
    </w:p>
    <w:p w14:paraId="34AE7925" w14:textId="77777777" w:rsidR="004A5AC1" w:rsidRPr="004A5AC1" w:rsidRDefault="003B7C14" w:rsidP="004A5AC1">
      <w:pPr>
        <w:pStyle w:val="TOC2"/>
        <w:tabs>
          <w:tab w:val="left" w:pos="880"/>
          <w:tab w:val="right" w:leader="dot" w:pos="8530"/>
        </w:tabs>
        <w:ind w:left="880" w:hanging="660"/>
        <w:rPr>
          <w:rFonts w:ascii="Times New Roman" w:eastAsiaTheme="minorEastAsia" w:hAnsi="Times New Roman"/>
          <w:smallCaps w:val="0"/>
          <w:noProof/>
          <w:sz w:val="22"/>
          <w:szCs w:val="22"/>
        </w:rPr>
      </w:pPr>
      <w:hyperlink w:anchor="_Toc427492860" w:history="1">
        <w:r w:rsidR="004A5AC1" w:rsidRPr="004A5AC1">
          <w:rPr>
            <w:rStyle w:val="Hyperlink"/>
            <w:rFonts w:ascii="Times New Roman" w:hAnsi="Times New Roman"/>
            <w:noProof/>
          </w:rPr>
          <w:t>32.</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Objects</w:t>
        </w:r>
        <w:r w:rsidR="004A5AC1" w:rsidRPr="004A5AC1">
          <w:rPr>
            <w:rStyle w:val="Hyperlink"/>
            <w:rFonts w:ascii="Times New Roman" w:hAnsi="Times New Roman"/>
            <w:noProof/>
            <w:spacing w:val="-1"/>
          </w:rPr>
          <w:t xml:space="preserve"> </w:t>
        </w:r>
        <w:r w:rsidR="004A5AC1" w:rsidRPr="004A5AC1">
          <w:rPr>
            <w:rStyle w:val="Hyperlink"/>
            <w:rFonts w:ascii="Times New Roman" w:hAnsi="Times New Roman"/>
            <w:noProof/>
          </w:rPr>
          <w:t>of</w:t>
        </w:r>
        <w:r w:rsidR="004A5AC1" w:rsidRPr="004A5AC1">
          <w:rPr>
            <w:rStyle w:val="Hyperlink"/>
            <w:rFonts w:ascii="Times New Roman" w:hAnsi="Times New Roman"/>
            <w:noProof/>
            <w:spacing w:val="-1"/>
          </w:rPr>
          <w:t xml:space="preserve"> Environmental Scoping, </w:t>
        </w:r>
        <w:r w:rsidR="004A5AC1" w:rsidRPr="004A5AC1">
          <w:rPr>
            <w:rStyle w:val="Hyperlink"/>
            <w:rFonts w:ascii="Times New Roman" w:hAnsi="Times New Roman"/>
            <w:noProof/>
          </w:rPr>
          <w:t>Strategic Environmental Assessment (SEA), Strategic Environmental Management Plan (SEMP)</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_Toc427492860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31</w:t>
        </w:r>
        <w:r w:rsidR="004A5AC1" w:rsidRPr="004A5AC1">
          <w:rPr>
            <w:rFonts w:ascii="Times New Roman" w:hAnsi="Times New Roman"/>
            <w:noProof/>
            <w:webHidden/>
          </w:rPr>
          <w:fldChar w:fldCharType="end"/>
        </w:r>
      </w:hyperlink>
    </w:p>
    <w:p w14:paraId="246A5CE8" w14:textId="77777777" w:rsidR="004A5AC1" w:rsidRPr="004A5AC1" w:rsidRDefault="003B7C14" w:rsidP="004A5AC1">
      <w:pPr>
        <w:pStyle w:val="TOC2"/>
        <w:tabs>
          <w:tab w:val="left" w:pos="880"/>
          <w:tab w:val="right" w:leader="dot" w:pos="8530"/>
        </w:tabs>
        <w:ind w:left="880" w:hanging="660"/>
        <w:rPr>
          <w:rFonts w:ascii="Times New Roman" w:eastAsiaTheme="minorEastAsia" w:hAnsi="Times New Roman"/>
          <w:smallCaps w:val="0"/>
          <w:noProof/>
          <w:sz w:val="22"/>
          <w:szCs w:val="22"/>
        </w:rPr>
      </w:pPr>
      <w:hyperlink w:anchor="_Toc427492861" w:history="1">
        <w:r w:rsidR="004A5AC1" w:rsidRPr="004A5AC1">
          <w:rPr>
            <w:rStyle w:val="Hyperlink"/>
            <w:rFonts w:ascii="Times New Roman" w:hAnsi="Times New Roman"/>
            <w:noProof/>
          </w:rPr>
          <w:t>33.</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Environmental Scoping, Strategic Environmental Assessment (SEA) and Strategic Environmental Management Plan (SEMP)</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_Toc427492861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31</w:t>
        </w:r>
        <w:r w:rsidR="004A5AC1" w:rsidRPr="004A5AC1">
          <w:rPr>
            <w:rFonts w:ascii="Times New Roman" w:hAnsi="Times New Roman"/>
            <w:noProof/>
            <w:webHidden/>
          </w:rPr>
          <w:fldChar w:fldCharType="end"/>
        </w:r>
      </w:hyperlink>
    </w:p>
    <w:p w14:paraId="1F7AE94E" w14:textId="77777777" w:rsidR="004A5AC1" w:rsidRPr="004A5AC1" w:rsidRDefault="003B7C14" w:rsidP="004A5AC1">
      <w:pPr>
        <w:pStyle w:val="TOC2"/>
        <w:tabs>
          <w:tab w:val="left" w:pos="880"/>
          <w:tab w:val="right" w:leader="dot" w:pos="8530"/>
        </w:tabs>
        <w:ind w:left="880" w:hanging="660"/>
        <w:rPr>
          <w:rFonts w:ascii="Times New Roman" w:eastAsiaTheme="minorEastAsia" w:hAnsi="Times New Roman"/>
          <w:smallCaps w:val="0"/>
          <w:noProof/>
          <w:sz w:val="22"/>
          <w:szCs w:val="22"/>
        </w:rPr>
      </w:pPr>
      <w:hyperlink w:anchor="_Toc427492862" w:history="1">
        <w:r w:rsidR="004A5AC1" w:rsidRPr="004A5AC1">
          <w:rPr>
            <w:rStyle w:val="Hyperlink"/>
            <w:rFonts w:ascii="Times New Roman" w:hAnsi="Times New Roman"/>
            <w:noProof/>
          </w:rPr>
          <w:t>34.</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Approval</w:t>
        </w:r>
        <w:r w:rsidR="004A5AC1" w:rsidRPr="004A5AC1">
          <w:rPr>
            <w:rStyle w:val="Hyperlink"/>
            <w:rFonts w:ascii="Times New Roman" w:hAnsi="Times New Roman"/>
            <w:noProof/>
            <w:spacing w:val="-2"/>
          </w:rPr>
          <w:t xml:space="preserve"> </w:t>
        </w:r>
        <w:r w:rsidR="004A5AC1" w:rsidRPr="004A5AC1">
          <w:rPr>
            <w:rStyle w:val="Hyperlink"/>
            <w:rFonts w:ascii="Times New Roman" w:hAnsi="Times New Roman"/>
            <w:noProof/>
          </w:rPr>
          <w:t>of</w:t>
        </w:r>
        <w:r w:rsidR="004A5AC1" w:rsidRPr="004A5AC1">
          <w:rPr>
            <w:rStyle w:val="Hyperlink"/>
            <w:rFonts w:ascii="Times New Roman" w:hAnsi="Times New Roman"/>
            <w:noProof/>
            <w:spacing w:val="-2"/>
          </w:rPr>
          <w:t xml:space="preserve"> </w:t>
        </w:r>
        <w:r w:rsidR="004A5AC1" w:rsidRPr="004A5AC1">
          <w:rPr>
            <w:rStyle w:val="Hyperlink"/>
            <w:rFonts w:ascii="Times New Roman" w:hAnsi="Times New Roman"/>
            <w:noProof/>
          </w:rPr>
          <w:t>Environmental Scoping, Strategic Environmental Assessment (SEA) and Strategic Environmental Management Plan (SEMP)</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_Toc427492862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32</w:t>
        </w:r>
        <w:r w:rsidR="004A5AC1" w:rsidRPr="004A5AC1">
          <w:rPr>
            <w:rFonts w:ascii="Times New Roman" w:hAnsi="Times New Roman"/>
            <w:noProof/>
            <w:webHidden/>
          </w:rPr>
          <w:fldChar w:fldCharType="end"/>
        </w:r>
      </w:hyperlink>
    </w:p>
    <w:p w14:paraId="49551194" w14:textId="77777777" w:rsidR="004A5AC1" w:rsidRPr="004A5AC1" w:rsidRDefault="003B7C14" w:rsidP="004A5AC1">
      <w:pPr>
        <w:pStyle w:val="TOC2"/>
        <w:tabs>
          <w:tab w:val="left" w:pos="880"/>
          <w:tab w:val="right" w:leader="dot" w:pos="8530"/>
        </w:tabs>
        <w:ind w:left="880" w:hanging="660"/>
        <w:rPr>
          <w:rFonts w:ascii="Times New Roman" w:eastAsiaTheme="minorEastAsia" w:hAnsi="Times New Roman"/>
          <w:smallCaps w:val="0"/>
          <w:noProof/>
          <w:sz w:val="22"/>
          <w:szCs w:val="22"/>
        </w:rPr>
      </w:pPr>
      <w:hyperlink w:anchor="_Toc427492863" w:history="1">
        <w:r w:rsidR="004A5AC1" w:rsidRPr="004A5AC1">
          <w:rPr>
            <w:rStyle w:val="Hyperlink"/>
            <w:rFonts w:ascii="Times New Roman" w:hAnsi="Times New Roman"/>
            <w:noProof/>
          </w:rPr>
          <w:t>35.</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Monitoring Compliance with Environmental Scoping, Strategic Environmental Assessment (SEA) and Strategic Environmental Management Plan (SEMP)</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_Toc427492863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33</w:t>
        </w:r>
        <w:r w:rsidR="004A5AC1" w:rsidRPr="004A5AC1">
          <w:rPr>
            <w:rFonts w:ascii="Times New Roman" w:hAnsi="Times New Roman"/>
            <w:noProof/>
            <w:webHidden/>
          </w:rPr>
          <w:fldChar w:fldCharType="end"/>
        </w:r>
      </w:hyperlink>
    </w:p>
    <w:p w14:paraId="5F90361A" w14:textId="77777777" w:rsidR="004A5AC1" w:rsidRPr="004A5AC1" w:rsidRDefault="003B7C14" w:rsidP="004A5AC1">
      <w:pPr>
        <w:pStyle w:val="TOC1"/>
        <w:tabs>
          <w:tab w:val="right" w:leader="dot" w:pos="8530"/>
        </w:tabs>
        <w:ind w:left="220"/>
        <w:rPr>
          <w:rFonts w:ascii="Times New Roman" w:eastAsiaTheme="minorEastAsia" w:hAnsi="Times New Roman"/>
          <w:b w:val="0"/>
          <w:bCs w:val="0"/>
          <w:caps w:val="0"/>
          <w:noProof/>
          <w:sz w:val="22"/>
          <w:szCs w:val="22"/>
        </w:rPr>
      </w:pPr>
      <w:hyperlink w:anchor="_Toc427492864" w:history="1">
        <w:r w:rsidR="004A5AC1" w:rsidRPr="004A5AC1">
          <w:rPr>
            <w:rStyle w:val="Hyperlink"/>
            <w:rFonts w:ascii="Times New Roman" w:hAnsi="Times New Roman"/>
            <w:noProof/>
          </w:rPr>
          <w:t>PART</w:t>
        </w:r>
        <w:r w:rsidR="004A5AC1" w:rsidRPr="004A5AC1">
          <w:rPr>
            <w:rStyle w:val="Hyperlink"/>
            <w:rFonts w:ascii="Times New Roman" w:hAnsi="Times New Roman"/>
            <w:noProof/>
            <w:spacing w:val="-22"/>
          </w:rPr>
          <w:t xml:space="preserve"> </w:t>
        </w:r>
        <w:r w:rsidR="004A5AC1" w:rsidRPr="004A5AC1">
          <w:rPr>
            <w:rStyle w:val="Hyperlink"/>
            <w:rFonts w:ascii="Times New Roman" w:hAnsi="Times New Roman"/>
            <w:noProof/>
          </w:rPr>
          <w:t>V - ENVIRONMENTAL SCOPI</w:t>
        </w:r>
        <w:r w:rsidR="004A5AC1" w:rsidRPr="004A5AC1">
          <w:rPr>
            <w:rStyle w:val="Hyperlink"/>
            <w:rFonts w:ascii="Times New Roman" w:hAnsi="Times New Roman"/>
            <w:noProof/>
          </w:rPr>
          <w:t>N</w:t>
        </w:r>
        <w:r w:rsidR="004A5AC1" w:rsidRPr="004A5AC1">
          <w:rPr>
            <w:rStyle w:val="Hyperlink"/>
            <w:rFonts w:ascii="Times New Roman" w:hAnsi="Times New Roman"/>
            <w:noProof/>
          </w:rPr>
          <w:t>G, ENVIRONMENTAL IMPACT ASSESSMENT (EIA) AND ENVIRONMENTAL MANAGEMENT PLAN (EMP)</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_Toc427492864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35</w:t>
        </w:r>
        <w:r w:rsidR="004A5AC1" w:rsidRPr="004A5AC1">
          <w:rPr>
            <w:rFonts w:ascii="Times New Roman" w:hAnsi="Times New Roman"/>
            <w:noProof/>
            <w:webHidden/>
          </w:rPr>
          <w:fldChar w:fldCharType="end"/>
        </w:r>
      </w:hyperlink>
    </w:p>
    <w:p w14:paraId="3A786D65" w14:textId="77777777" w:rsidR="004A5AC1" w:rsidRPr="004A5AC1" w:rsidRDefault="003B7C14" w:rsidP="004A5AC1">
      <w:pPr>
        <w:pStyle w:val="TOC2"/>
        <w:tabs>
          <w:tab w:val="left" w:pos="880"/>
          <w:tab w:val="right" w:leader="dot" w:pos="8530"/>
        </w:tabs>
        <w:ind w:left="880" w:hanging="660"/>
        <w:rPr>
          <w:rFonts w:ascii="Times New Roman" w:eastAsiaTheme="minorEastAsia" w:hAnsi="Times New Roman"/>
          <w:smallCaps w:val="0"/>
          <w:noProof/>
          <w:sz w:val="22"/>
          <w:szCs w:val="22"/>
        </w:rPr>
      </w:pPr>
      <w:hyperlink w:anchor="_Toc427492865" w:history="1">
        <w:r w:rsidR="004A5AC1" w:rsidRPr="004A5AC1">
          <w:rPr>
            <w:rStyle w:val="Hyperlink"/>
            <w:rFonts w:ascii="Times New Roman" w:hAnsi="Times New Roman"/>
            <w:noProof/>
          </w:rPr>
          <w:t>36.</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Objects</w:t>
        </w:r>
        <w:r w:rsidR="004A5AC1" w:rsidRPr="004A5AC1">
          <w:rPr>
            <w:rStyle w:val="Hyperlink"/>
            <w:rFonts w:ascii="Times New Roman" w:hAnsi="Times New Roman"/>
            <w:noProof/>
            <w:spacing w:val="-1"/>
          </w:rPr>
          <w:t xml:space="preserve"> </w:t>
        </w:r>
        <w:r w:rsidR="004A5AC1" w:rsidRPr="004A5AC1">
          <w:rPr>
            <w:rStyle w:val="Hyperlink"/>
            <w:rFonts w:ascii="Times New Roman" w:hAnsi="Times New Roman"/>
            <w:noProof/>
          </w:rPr>
          <w:t>of</w:t>
        </w:r>
        <w:r w:rsidR="004A5AC1" w:rsidRPr="004A5AC1">
          <w:rPr>
            <w:rStyle w:val="Hyperlink"/>
            <w:rFonts w:ascii="Times New Roman" w:hAnsi="Times New Roman"/>
            <w:noProof/>
            <w:spacing w:val="-1"/>
          </w:rPr>
          <w:t xml:space="preserve"> Environmental Scoping, </w:t>
        </w:r>
        <w:r w:rsidR="004A5AC1" w:rsidRPr="004A5AC1">
          <w:rPr>
            <w:rStyle w:val="Hyperlink"/>
            <w:rFonts w:ascii="Times New Roman" w:hAnsi="Times New Roman"/>
            <w:noProof/>
          </w:rPr>
          <w:t>Environmental Impact Assessment (EIA), Environmental Management Plan (EMP)</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_Toc427492865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35</w:t>
        </w:r>
        <w:r w:rsidR="004A5AC1" w:rsidRPr="004A5AC1">
          <w:rPr>
            <w:rFonts w:ascii="Times New Roman" w:hAnsi="Times New Roman"/>
            <w:noProof/>
            <w:webHidden/>
          </w:rPr>
          <w:fldChar w:fldCharType="end"/>
        </w:r>
      </w:hyperlink>
    </w:p>
    <w:p w14:paraId="39098F63" w14:textId="77777777" w:rsidR="004A5AC1" w:rsidRPr="004A5AC1" w:rsidRDefault="003B7C14" w:rsidP="004A5AC1">
      <w:pPr>
        <w:pStyle w:val="TOC2"/>
        <w:tabs>
          <w:tab w:val="left" w:pos="880"/>
          <w:tab w:val="right" w:leader="dot" w:pos="8530"/>
        </w:tabs>
        <w:ind w:left="880" w:hanging="660"/>
        <w:rPr>
          <w:rFonts w:ascii="Times New Roman" w:eastAsiaTheme="minorEastAsia" w:hAnsi="Times New Roman"/>
          <w:smallCaps w:val="0"/>
          <w:noProof/>
          <w:sz w:val="22"/>
          <w:szCs w:val="22"/>
        </w:rPr>
      </w:pPr>
      <w:hyperlink w:anchor="_Toc427492866" w:history="1">
        <w:r w:rsidR="004A5AC1" w:rsidRPr="004A5AC1">
          <w:rPr>
            <w:rStyle w:val="Hyperlink"/>
            <w:rFonts w:ascii="Times New Roman" w:hAnsi="Times New Roman"/>
            <w:noProof/>
          </w:rPr>
          <w:t>37.</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Environmental Scoping, Environmental Impact Assessment (EIA) and Environmental Management Plan (EMP)</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_Toc427492866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35</w:t>
        </w:r>
        <w:r w:rsidR="004A5AC1" w:rsidRPr="004A5AC1">
          <w:rPr>
            <w:rFonts w:ascii="Times New Roman" w:hAnsi="Times New Roman"/>
            <w:noProof/>
            <w:webHidden/>
          </w:rPr>
          <w:fldChar w:fldCharType="end"/>
        </w:r>
      </w:hyperlink>
    </w:p>
    <w:p w14:paraId="3ECE9EAF"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867" w:history="1">
        <w:r w:rsidR="004A5AC1" w:rsidRPr="004A5AC1">
          <w:rPr>
            <w:rStyle w:val="Hyperlink"/>
            <w:rFonts w:ascii="Times New Roman" w:hAnsi="Times New Roman"/>
            <w:noProof/>
          </w:rPr>
          <w:t>38.</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Rehabilitation, closure and aftercare plan for listed projects</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_Toc427492867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36</w:t>
        </w:r>
        <w:r w:rsidR="004A5AC1" w:rsidRPr="004A5AC1">
          <w:rPr>
            <w:rFonts w:ascii="Times New Roman" w:hAnsi="Times New Roman"/>
            <w:noProof/>
            <w:webHidden/>
          </w:rPr>
          <w:fldChar w:fldCharType="end"/>
        </w:r>
      </w:hyperlink>
    </w:p>
    <w:p w14:paraId="17AA71A0"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868" w:history="1">
        <w:r w:rsidR="004A5AC1" w:rsidRPr="004A5AC1">
          <w:rPr>
            <w:rStyle w:val="Hyperlink"/>
            <w:rFonts w:ascii="Times New Roman" w:hAnsi="Times New Roman"/>
            <w:noProof/>
          </w:rPr>
          <w:t>39.</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Environmental Rehabilitation and Aftercare Financial guarantee</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_Toc427492868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37</w:t>
        </w:r>
        <w:r w:rsidR="004A5AC1" w:rsidRPr="004A5AC1">
          <w:rPr>
            <w:rFonts w:ascii="Times New Roman" w:hAnsi="Times New Roman"/>
            <w:noProof/>
            <w:webHidden/>
          </w:rPr>
          <w:fldChar w:fldCharType="end"/>
        </w:r>
      </w:hyperlink>
    </w:p>
    <w:p w14:paraId="00D5B6A2" w14:textId="77777777" w:rsidR="004A5AC1" w:rsidRPr="004A5AC1" w:rsidRDefault="003B7C14" w:rsidP="004A5AC1">
      <w:pPr>
        <w:pStyle w:val="TOC2"/>
        <w:tabs>
          <w:tab w:val="left" w:pos="880"/>
          <w:tab w:val="right" w:leader="dot" w:pos="8530"/>
        </w:tabs>
        <w:ind w:left="880" w:hanging="660"/>
        <w:rPr>
          <w:rFonts w:ascii="Times New Roman" w:eastAsiaTheme="minorEastAsia" w:hAnsi="Times New Roman"/>
          <w:smallCaps w:val="0"/>
          <w:noProof/>
          <w:sz w:val="22"/>
          <w:szCs w:val="22"/>
        </w:rPr>
      </w:pPr>
      <w:hyperlink w:anchor="_Toc427492869" w:history="1">
        <w:r w:rsidR="004A5AC1" w:rsidRPr="004A5AC1">
          <w:rPr>
            <w:rStyle w:val="Hyperlink"/>
            <w:rFonts w:ascii="Times New Roman" w:hAnsi="Times New Roman"/>
            <w:noProof/>
          </w:rPr>
          <w:t>40.</w:t>
        </w:r>
        <w:r w:rsidR="004A5AC1" w:rsidRPr="004A5AC1">
          <w:rPr>
            <w:rFonts w:ascii="Times New Roman" w:eastAsiaTheme="minorEastAsia" w:hAnsi="Times New Roman"/>
            <w:smallCaps w:val="0"/>
            <w:noProof/>
            <w:sz w:val="22"/>
            <w:szCs w:val="22"/>
          </w:rPr>
          <w:tab/>
        </w:r>
        <w:r w:rsid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Listing</w:t>
        </w:r>
        <w:r w:rsidR="004A5AC1" w:rsidRPr="004A5AC1">
          <w:rPr>
            <w:rStyle w:val="Hyperlink"/>
            <w:rFonts w:ascii="Times New Roman" w:hAnsi="Times New Roman"/>
            <w:noProof/>
            <w:spacing w:val="-1"/>
          </w:rPr>
          <w:t xml:space="preserve"> </w:t>
        </w:r>
        <w:r w:rsidR="004A5AC1" w:rsidRPr="004A5AC1">
          <w:rPr>
            <w:rStyle w:val="Hyperlink"/>
            <w:rFonts w:ascii="Times New Roman" w:hAnsi="Times New Roman"/>
            <w:noProof/>
          </w:rPr>
          <w:t>of</w:t>
        </w:r>
        <w:r w:rsidR="004A5AC1" w:rsidRPr="004A5AC1">
          <w:rPr>
            <w:rStyle w:val="Hyperlink"/>
            <w:rFonts w:ascii="Times New Roman" w:hAnsi="Times New Roman"/>
            <w:noProof/>
            <w:spacing w:val="-1"/>
          </w:rPr>
          <w:t xml:space="preserve"> </w:t>
        </w:r>
        <w:r w:rsidR="004A5AC1" w:rsidRPr="004A5AC1">
          <w:rPr>
            <w:rStyle w:val="Hyperlink"/>
            <w:rFonts w:ascii="Times New Roman" w:hAnsi="Times New Roman"/>
            <w:noProof/>
          </w:rPr>
          <w:t>activities</w:t>
        </w:r>
        <w:r w:rsidR="004A5AC1" w:rsidRPr="004A5AC1">
          <w:rPr>
            <w:rStyle w:val="Hyperlink"/>
            <w:rFonts w:ascii="Times New Roman" w:hAnsi="Times New Roman"/>
            <w:noProof/>
            <w:spacing w:val="-1"/>
          </w:rPr>
          <w:t xml:space="preserve"> </w:t>
        </w:r>
        <w:r w:rsidR="004A5AC1" w:rsidRPr="004A5AC1">
          <w:rPr>
            <w:rStyle w:val="Hyperlink"/>
            <w:rFonts w:ascii="Times New Roman" w:hAnsi="Times New Roman"/>
            <w:noProof/>
          </w:rPr>
          <w:t>and</w:t>
        </w:r>
        <w:r w:rsidR="004A5AC1" w:rsidRPr="004A5AC1">
          <w:rPr>
            <w:rStyle w:val="Hyperlink"/>
            <w:rFonts w:ascii="Times New Roman" w:hAnsi="Times New Roman"/>
            <w:noProof/>
            <w:spacing w:val="-1"/>
          </w:rPr>
          <w:t xml:space="preserve"> </w:t>
        </w:r>
        <w:r w:rsidR="004A5AC1" w:rsidRPr="004A5AC1">
          <w:rPr>
            <w:rStyle w:val="Hyperlink"/>
            <w:rFonts w:ascii="Times New Roman" w:hAnsi="Times New Roman"/>
            <w:noProof/>
          </w:rPr>
          <w:t>prohibition</w:t>
        </w:r>
        <w:r w:rsidR="004A5AC1" w:rsidRPr="004A5AC1">
          <w:rPr>
            <w:rStyle w:val="Hyperlink"/>
            <w:rFonts w:ascii="Times New Roman" w:hAnsi="Times New Roman"/>
            <w:noProof/>
            <w:spacing w:val="-1"/>
          </w:rPr>
          <w:t xml:space="preserve"> </w:t>
        </w:r>
        <w:r w:rsidR="004A5AC1" w:rsidRPr="004A5AC1">
          <w:rPr>
            <w:rStyle w:val="Hyperlink"/>
            <w:rFonts w:ascii="Times New Roman" w:hAnsi="Times New Roman"/>
            <w:noProof/>
          </w:rPr>
          <w:t>in</w:t>
        </w:r>
        <w:r w:rsidR="004A5AC1" w:rsidRPr="004A5AC1">
          <w:rPr>
            <w:rStyle w:val="Hyperlink"/>
            <w:rFonts w:ascii="Times New Roman" w:hAnsi="Times New Roman"/>
            <w:noProof/>
            <w:spacing w:val="-1"/>
          </w:rPr>
          <w:t xml:space="preserve"> </w:t>
        </w:r>
        <w:r w:rsidR="004A5AC1" w:rsidRPr="004A5AC1">
          <w:rPr>
            <w:rStyle w:val="Hyperlink"/>
            <w:rFonts w:ascii="Times New Roman" w:hAnsi="Times New Roman"/>
            <w:noProof/>
          </w:rPr>
          <w:t>respect</w:t>
        </w:r>
        <w:r w:rsidR="004A5AC1" w:rsidRPr="004A5AC1">
          <w:rPr>
            <w:rStyle w:val="Hyperlink"/>
            <w:rFonts w:ascii="Times New Roman" w:hAnsi="Times New Roman"/>
            <w:noProof/>
            <w:spacing w:val="-1"/>
          </w:rPr>
          <w:t xml:space="preserve"> </w:t>
        </w:r>
        <w:r w:rsidR="004A5AC1" w:rsidRPr="004A5AC1">
          <w:rPr>
            <w:rStyle w:val="Hyperlink"/>
            <w:rFonts w:ascii="Times New Roman" w:hAnsi="Times New Roman"/>
            <w:noProof/>
          </w:rPr>
          <w:t>of</w:t>
        </w:r>
        <w:r w:rsidR="004A5AC1" w:rsidRPr="004A5AC1">
          <w:rPr>
            <w:rStyle w:val="Hyperlink"/>
            <w:rFonts w:ascii="Times New Roman" w:hAnsi="Times New Roman"/>
            <w:noProof/>
            <w:spacing w:val="-1"/>
          </w:rPr>
          <w:t xml:space="preserve"> </w:t>
        </w:r>
        <w:r w:rsidR="004A5AC1" w:rsidRPr="004A5AC1">
          <w:rPr>
            <w:rStyle w:val="Hyperlink"/>
            <w:rFonts w:ascii="Times New Roman" w:hAnsi="Times New Roman"/>
            <w:noProof/>
          </w:rPr>
          <w:t>listed</w:t>
        </w:r>
        <w:r w:rsidR="004A5AC1" w:rsidRPr="004A5AC1">
          <w:rPr>
            <w:rStyle w:val="Hyperlink"/>
            <w:rFonts w:ascii="Times New Roman" w:hAnsi="Times New Roman"/>
            <w:noProof/>
            <w:spacing w:val="-1"/>
          </w:rPr>
          <w:t xml:space="preserve"> </w:t>
        </w:r>
        <w:r w:rsidR="004A5AC1" w:rsidRPr="004A5AC1">
          <w:rPr>
            <w:rStyle w:val="Hyperlink"/>
            <w:rFonts w:ascii="Times New Roman" w:hAnsi="Times New Roman"/>
            <w:noProof/>
          </w:rPr>
          <w:t>activities and Organ of State</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_Toc427492869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38</w:t>
        </w:r>
        <w:r w:rsidR="004A5AC1" w:rsidRPr="004A5AC1">
          <w:rPr>
            <w:rFonts w:ascii="Times New Roman" w:hAnsi="Times New Roman"/>
            <w:noProof/>
            <w:webHidden/>
          </w:rPr>
          <w:fldChar w:fldCharType="end"/>
        </w:r>
      </w:hyperlink>
    </w:p>
    <w:p w14:paraId="21CC1E79"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870" w:history="1">
        <w:r w:rsidR="004A5AC1" w:rsidRPr="004A5AC1">
          <w:rPr>
            <w:rStyle w:val="Hyperlink"/>
            <w:rFonts w:ascii="Times New Roman" w:hAnsi="Times New Roman"/>
            <w:noProof/>
          </w:rPr>
          <w:t>41.</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Exemption</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_Toc427492870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39</w:t>
        </w:r>
        <w:r w:rsidR="004A5AC1" w:rsidRPr="004A5AC1">
          <w:rPr>
            <w:rFonts w:ascii="Times New Roman" w:hAnsi="Times New Roman"/>
            <w:noProof/>
            <w:webHidden/>
          </w:rPr>
          <w:fldChar w:fldCharType="end"/>
        </w:r>
      </w:hyperlink>
    </w:p>
    <w:p w14:paraId="2EB9D596"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871" w:history="1">
        <w:r w:rsidR="004A5AC1" w:rsidRPr="004A5AC1">
          <w:rPr>
            <w:rStyle w:val="Hyperlink"/>
            <w:rFonts w:ascii="Times New Roman" w:hAnsi="Times New Roman"/>
            <w:noProof/>
          </w:rPr>
          <w:t>42.</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Provisions</w:t>
        </w:r>
        <w:r w:rsidR="004A5AC1" w:rsidRPr="004A5AC1">
          <w:rPr>
            <w:rStyle w:val="Hyperlink"/>
            <w:rFonts w:ascii="Times New Roman" w:hAnsi="Times New Roman"/>
            <w:noProof/>
            <w:spacing w:val="-1"/>
          </w:rPr>
          <w:t xml:space="preserve"> </w:t>
        </w:r>
        <w:r w:rsidR="004A5AC1" w:rsidRPr="004A5AC1">
          <w:rPr>
            <w:rStyle w:val="Hyperlink"/>
            <w:rFonts w:ascii="Times New Roman" w:hAnsi="Times New Roman"/>
            <w:noProof/>
          </w:rPr>
          <w:t>relating</w:t>
        </w:r>
        <w:r w:rsidR="004A5AC1" w:rsidRPr="004A5AC1">
          <w:rPr>
            <w:rStyle w:val="Hyperlink"/>
            <w:rFonts w:ascii="Times New Roman" w:hAnsi="Times New Roman"/>
            <w:noProof/>
            <w:spacing w:val="-1"/>
          </w:rPr>
          <w:t xml:space="preserve"> </w:t>
        </w:r>
        <w:r w:rsidR="004A5AC1" w:rsidRPr="004A5AC1">
          <w:rPr>
            <w:rStyle w:val="Hyperlink"/>
            <w:rFonts w:ascii="Times New Roman" w:hAnsi="Times New Roman"/>
            <w:noProof/>
          </w:rPr>
          <w:t>to</w:t>
        </w:r>
        <w:r w:rsidR="004A5AC1" w:rsidRPr="004A5AC1">
          <w:rPr>
            <w:rStyle w:val="Hyperlink"/>
            <w:rFonts w:ascii="Times New Roman" w:hAnsi="Times New Roman"/>
            <w:noProof/>
            <w:spacing w:val="-1"/>
          </w:rPr>
          <w:t xml:space="preserve"> </w:t>
        </w:r>
        <w:r w:rsidR="004A5AC1" w:rsidRPr="004A5AC1">
          <w:rPr>
            <w:rStyle w:val="Hyperlink"/>
            <w:rFonts w:ascii="Times New Roman" w:hAnsi="Times New Roman"/>
            <w:noProof/>
          </w:rPr>
          <w:t>listing</w:t>
        </w:r>
        <w:r w:rsidR="004A5AC1" w:rsidRPr="004A5AC1">
          <w:rPr>
            <w:rStyle w:val="Hyperlink"/>
            <w:rFonts w:ascii="Times New Roman" w:hAnsi="Times New Roman"/>
            <w:noProof/>
            <w:spacing w:val="-1"/>
          </w:rPr>
          <w:t xml:space="preserve"> </w:t>
        </w:r>
        <w:r w:rsidR="004A5AC1" w:rsidRPr="004A5AC1">
          <w:rPr>
            <w:rStyle w:val="Hyperlink"/>
            <w:rFonts w:ascii="Times New Roman" w:hAnsi="Times New Roman"/>
            <w:noProof/>
          </w:rPr>
          <w:t>of</w:t>
        </w:r>
        <w:r w:rsidR="004A5AC1" w:rsidRPr="004A5AC1">
          <w:rPr>
            <w:rStyle w:val="Hyperlink"/>
            <w:rFonts w:ascii="Times New Roman" w:hAnsi="Times New Roman"/>
            <w:noProof/>
            <w:spacing w:val="-1"/>
          </w:rPr>
          <w:t xml:space="preserve"> Organs of State and project </w:t>
        </w:r>
        <w:r w:rsidR="004A5AC1" w:rsidRPr="004A5AC1">
          <w:rPr>
            <w:rStyle w:val="Hyperlink"/>
            <w:rFonts w:ascii="Times New Roman" w:hAnsi="Times New Roman"/>
            <w:noProof/>
          </w:rPr>
          <w:t>activities</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_Toc427492871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39</w:t>
        </w:r>
        <w:r w:rsidR="004A5AC1" w:rsidRPr="004A5AC1">
          <w:rPr>
            <w:rFonts w:ascii="Times New Roman" w:hAnsi="Times New Roman"/>
            <w:noProof/>
            <w:webHidden/>
          </w:rPr>
          <w:fldChar w:fldCharType="end"/>
        </w:r>
      </w:hyperlink>
    </w:p>
    <w:p w14:paraId="2A43A15D"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872" w:history="1">
        <w:r w:rsidR="004A5AC1" w:rsidRPr="004A5AC1">
          <w:rPr>
            <w:rStyle w:val="Hyperlink"/>
            <w:rFonts w:ascii="Times New Roman" w:hAnsi="Times New Roman"/>
            <w:noProof/>
          </w:rPr>
          <w:t>43.</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Procedure</w:t>
        </w:r>
        <w:r w:rsidR="004A5AC1" w:rsidRPr="004A5AC1">
          <w:rPr>
            <w:rStyle w:val="Hyperlink"/>
            <w:rFonts w:ascii="Times New Roman" w:hAnsi="Times New Roman"/>
            <w:noProof/>
            <w:spacing w:val="-3"/>
          </w:rPr>
          <w:t xml:space="preserve"> </w:t>
        </w:r>
        <w:r w:rsidR="004A5AC1" w:rsidRPr="004A5AC1">
          <w:rPr>
            <w:rStyle w:val="Hyperlink"/>
            <w:rFonts w:ascii="Times New Roman" w:hAnsi="Times New Roman"/>
            <w:noProof/>
          </w:rPr>
          <w:t>for</w:t>
        </w:r>
        <w:r w:rsidR="004A5AC1" w:rsidRPr="004A5AC1">
          <w:rPr>
            <w:rStyle w:val="Hyperlink"/>
            <w:rFonts w:ascii="Times New Roman" w:hAnsi="Times New Roman"/>
            <w:noProof/>
            <w:spacing w:val="-3"/>
          </w:rPr>
          <w:t xml:space="preserve"> </w:t>
        </w:r>
        <w:r w:rsidR="004A5AC1" w:rsidRPr="004A5AC1">
          <w:rPr>
            <w:rStyle w:val="Hyperlink"/>
            <w:rFonts w:ascii="Times New Roman" w:hAnsi="Times New Roman"/>
            <w:noProof/>
          </w:rPr>
          <w:t>identifying</w:t>
        </w:r>
        <w:r w:rsidR="004A5AC1" w:rsidRPr="004A5AC1">
          <w:rPr>
            <w:rStyle w:val="Hyperlink"/>
            <w:rFonts w:ascii="Times New Roman" w:hAnsi="Times New Roman"/>
            <w:noProof/>
            <w:spacing w:val="-3"/>
          </w:rPr>
          <w:t xml:space="preserve"> </w:t>
        </w:r>
        <w:r w:rsidR="004A5AC1" w:rsidRPr="004A5AC1">
          <w:rPr>
            <w:rStyle w:val="Hyperlink"/>
            <w:rFonts w:ascii="Times New Roman" w:hAnsi="Times New Roman"/>
            <w:noProof/>
          </w:rPr>
          <w:t>competent</w:t>
        </w:r>
        <w:r w:rsidR="004A5AC1" w:rsidRPr="004A5AC1">
          <w:rPr>
            <w:rStyle w:val="Hyperlink"/>
            <w:rFonts w:ascii="Times New Roman" w:hAnsi="Times New Roman"/>
            <w:noProof/>
            <w:spacing w:val="-3"/>
          </w:rPr>
          <w:t xml:space="preserve"> </w:t>
        </w:r>
        <w:r w:rsidR="004A5AC1" w:rsidRPr="004A5AC1">
          <w:rPr>
            <w:rStyle w:val="Hyperlink"/>
            <w:rFonts w:ascii="Times New Roman" w:hAnsi="Times New Roman"/>
            <w:noProof/>
          </w:rPr>
          <w:t>authorities</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_Toc427492872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39</w:t>
        </w:r>
        <w:r w:rsidR="004A5AC1" w:rsidRPr="004A5AC1">
          <w:rPr>
            <w:rFonts w:ascii="Times New Roman" w:hAnsi="Times New Roman"/>
            <w:noProof/>
            <w:webHidden/>
          </w:rPr>
          <w:fldChar w:fldCharType="end"/>
        </w:r>
      </w:hyperlink>
    </w:p>
    <w:p w14:paraId="7F924203"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873" w:history="1">
        <w:r w:rsidR="004A5AC1" w:rsidRPr="004A5AC1">
          <w:rPr>
            <w:rStyle w:val="Hyperlink"/>
            <w:rFonts w:ascii="Times New Roman" w:hAnsi="Times New Roman"/>
            <w:noProof/>
          </w:rPr>
          <w:t>44.</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Effect</w:t>
        </w:r>
        <w:r w:rsidR="004A5AC1" w:rsidRPr="004A5AC1">
          <w:rPr>
            <w:rStyle w:val="Hyperlink"/>
            <w:rFonts w:ascii="Times New Roman" w:hAnsi="Times New Roman"/>
            <w:noProof/>
            <w:spacing w:val="-1"/>
          </w:rPr>
          <w:t xml:space="preserve"> </w:t>
        </w:r>
        <w:r w:rsidR="004A5AC1" w:rsidRPr="004A5AC1">
          <w:rPr>
            <w:rStyle w:val="Hyperlink"/>
            <w:rFonts w:ascii="Times New Roman" w:hAnsi="Times New Roman"/>
            <w:noProof/>
          </w:rPr>
          <w:t>of</w:t>
        </w:r>
        <w:r w:rsidR="004A5AC1" w:rsidRPr="004A5AC1">
          <w:rPr>
            <w:rStyle w:val="Hyperlink"/>
            <w:rFonts w:ascii="Times New Roman" w:hAnsi="Times New Roman"/>
            <w:noProof/>
            <w:spacing w:val="-1"/>
          </w:rPr>
          <w:t xml:space="preserve"> </w:t>
        </w:r>
        <w:r w:rsidR="004A5AC1" w:rsidRPr="004A5AC1">
          <w:rPr>
            <w:rStyle w:val="Hyperlink"/>
            <w:rFonts w:ascii="Times New Roman" w:hAnsi="Times New Roman"/>
            <w:noProof/>
          </w:rPr>
          <w:t>authorisations</w:t>
        </w:r>
        <w:r w:rsidR="004A5AC1" w:rsidRPr="004A5AC1">
          <w:rPr>
            <w:rStyle w:val="Hyperlink"/>
            <w:rFonts w:ascii="Times New Roman" w:hAnsi="Times New Roman"/>
            <w:noProof/>
            <w:spacing w:val="-1"/>
          </w:rPr>
          <w:t xml:space="preserve"> </w:t>
        </w:r>
        <w:r w:rsidR="004A5AC1" w:rsidRPr="004A5AC1">
          <w:rPr>
            <w:rStyle w:val="Hyperlink"/>
            <w:rFonts w:ascii="Times New Roman" w:hAnsi="Times New Roman"/>
            <w:noProof/>
          </w:rPr>
          <w:t>under</w:t>
        </w:r>
        <w:r w:rsidR="004A5AC1" w:rsidRPr="004A5AC1">
          <w:rPr>
            <w:rStyle w:val="Hyperlink"/>
            <w:rFonts w:ascii="Times New Roman" w:hAnsi="Times New Roman"/>
            <w:noProof/>
            <w:spacing w:val="-1"/>
          </w:rPr>
          <w:t xml:space="preserve"> </w:t>
        </w:r>
        <w:r w:rsidR="004A5AC1" w:rsidRPr="004A5AC1">
          <w:rPr>
            <w:rStyle w:val="Hyperlink"/>
            <w:rFonts w:ascii="Times New Roman" w:hAnsi="Times New Roman"/>
            <w:noProof/>
          </w:rPr>
          <w:t>other</w:t>
        </w:r>
        <w:r w:rsidR="004A5AC1" w:rsidRPr="004A5AC1">
          <w:rPr>
            <w:rStyle w:val="Hyperlink"/>
            <w:rFonts w:ascii="Times New Roman" w:hAnsi="Times New Roman"/>
            <w:noProof/>
            <w:spacing w:val="-1"/>
          </w:rPr>
          <w:t xml:space="preserve"> </w:t>
        </w:r>
        <w:r w:rsidR="004A5AC1" w:rsidRPr="004A5AC1">
          <w:rPr>
            <w:rStyle w:val="Hyperlink"/>
            <w:rFonts w:ascii="Times New Roman" w:hAnsi="Times New Roman"/>
            <w:noProof/>
          </w:rPr>
          <w:t>laws</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_Toc427492873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39</w:t>
        </w:r>
        <w:r w:rsidR="004A5AC1" w:rsidRPr="004A5AC1">
          <w:rPr>
            <w:rFonts w:ascii="Times New Roman" w:hAnsi="Times New Roman"/>
            <w:noProof/>
            <w:webHidden/>
          </w:rPr>
          <w:fldChar w:fldCharType="end"/>
        </w:r>
      </w:hyperlink>
    </w:p>
    <w:p w14:paraId="28FB71C1" w14:textId="77777777" w:rsidR="004A5AC1" w:rsidRPr="004A5AC1" w:rsidRDefault="003B7C14">
      <w:pPr>
        <w:pStyle w:val="TOC1"/>
        <w:tabs>
          <w:tab w:val="right" w:leader="dot" w:pos="8530"/>
        </w:tabs>
        <w:rPr>
          <w:rFonts w:ascii="Times New Roman" w:eastAsiaTheme="minorEastAsia" w:hAnsi="Times New Roman"/>
          <w:b w:val="0"/>
          <w:bCs w:val="0"/>
          <w:caps w:val="0"/>
          <w:noProof/>
          <w:sz w:val="22"/>
          <w:szCs w:val="22"/>
        </w:rPr>
      </w:pPr>
      <w:hyperlink w:anchor="_Toc427492874" w:history="1">
        <w:r w:rsidR="004A5AC1" w:rsidRPr="004A5AC1">
          <w:rPr>
            <w:rStyle w:val="Hyperlink"/>
            <w:rFonts w:ascii="Times New Roman" w:hAnsi="Times New Roman"/>
            <w:noProof/>
            <w:spacing w:val="-3"/>
          </w:rPr>
          <w:t>PAR</w:t>
        </w:r>
        <w:r w:rsidR="004A5AC1" w:rsidRPr="004A5AC1">
          <w:rPr>
            <w:rStyle w:val="Hyperlink"/>
            <w:rFonts w:ascii="Times New Roman" w:hAnsi="Times New Roman"/>
            <w:noProof/>
          </w:rPr>
          <w:t>T</w:t>
        </w:r>
        <w:r w:rsidR="004A5AC1" w:rsidRPr="004A5AC1">
          <w:rPr>
            <w:rStyle w:val="Hyperlink"/>
            <w:rFonts w:ascii="Times New Roman" w:hAnsi="Times New Roman"/>
            <w:noProof/>
            <w:spacing w:val="-21"/>
          </w:rPr>
          <w:t xml:space="preserve"> </w:t>
        </w:r>
        <w:r w:rsidR="004A5AC1" w:rsidRPr="004A5AC1">
          <w:rPr>
            <w:rStyle w:val="Hyperlink"/>
            <w:rFonts w:ascii="Times New Roman" w:hAnsi="Times New Roman"/>
            <w:noProof/>
            <w:spacing w:val="-3"/>
          </w:rPr>
          <w:t>VI - E</w:t>
        </w:r>
        <w:r w:rsidR="004A5AC1" w:rsidRPr="004A5AC1">
          <w:rPr>
            <w:rStyle w:val="Hyperlink"/>
            <w:rFonts w:ascii="Times New Roman" w:hAnsi="Times New Roman"/>
            <w:noProof/>
          </w:rPr>
          <w:t>NVIRONMENTAL</w:t>
        </w:r>
        <w:r w:rsidR="004A5AC1" w:rsidRPr="004A5AC1">
          <w:rPr>
            <w:rStyle w:val="Hyperlink"/>
            <w:rFonts w:ascii="Times New Roman" w:hAnsi="Times New Roman"/>
            <w:noProof/>
            <w:spacing w:val="-14"/>
          </w:rPr>
          <w:t xml:space="preserve"> </w:t>
        </w:r>
        <w:r w:rsidR="004A5AC1" w:rsidRPr="004A5AC1">
          <w:rPr>
            <w:rStyle w:val="Hyperlink"/>
            <w:rFonts w:ascii="Times New Roman" w:hAnsi="Times New Roman"/>
            <w:noProof/>
          </w:rPr>
          <w:t>ASSESSMENT</w:t>
        </w:r>
        <w:r w:rsidR="004A5AC1" w:rsidRPr="004A5AC1">
          <w:rPr>
            <w:rStyle w:val="Hyperlink"/>
            <w:rFonts w:ascii="Times New Roman" w:hAnsi="Times New Roman"/>
            <w:noProof/>
            <w:spacing w:val="-14"/>
          </w:rPr>
          <w:t xml:space="preserve"> </w:t>
        </w:r>
        <w:r w:rsidR="004A5AC1" w:rsidRPr="004A5AC1">
          <w:rPr>
            <w:rStyle w:val="Hyperlink"/>
            <w:rFonts w:ascii="Times New Roman" w:hAnsi="Times New Roman"/>
            <w:noProof/>
          </w:rPr>
          <w:t>PROCESS AND APPROVALS</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_Toc427492874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40</w:t>
        </w:r>
        <w:r w:rsidR="004A5AC1" w:rsidRPr="004A5AC1">
          <w:rPr>
            <w:rFonts w:ascii="Times New Roman" w:hAnsi="Times New Roman"/>
            <w:noProof/>
            <w:webHidden/>
          </w:rPr>
          <w:fldChar w:fldCharType="end"/>
        </w:r>
      </w:hyperlink>
    </w:p>
    <w:p w14:paraId="5147B056"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875" w:history="1">
        <w:r w:rsidR="004A5AC1" w:rsidRPr="004A5AC1">
          <w:rPr>
            <w:rStyle w:val="Hyperlink"/>
            <w:rFonts w:ascii="Times New Roman" w:hAnsi="Times New Roman"/>
            <w:noProof/>
          </w:rPr>
          <w:t>45.</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Determining</w:t>
        </w:r>
        <w:r w:rsidR="004A5AC1" w:rsidRPr="004A5AC1">
          <w:rPr>
            <w:rStyle w:val="Hyperlink"/>
            <w:rFonts w:ascii="Times New Roman" w:hAnsi="Times New Roman"/>
            <w:noProof/>
            <w:spacing w:val="-1"/>
          </w:rPr>
          <w:t xml:space="preserve"> </w:t>
        </w:r>
        <w:r w:rsidR="004A5AC1" w:rsidRPr="004A5AC1">
          <w:rPr>
            <w:rStyle w:val="Hyperlink"/>
            <w:rFonts w:ascii="Times New Roman" w:hAnsi="Times New Roman"/>
            <w:noProof/>
          </w:rPr>
          <w:t>whether</w:t>
        </w:r>
        <w:r w:rsidR="004A5AC1" w:rsidRPr="004A5AC1">
          <w:rPr>
            <w:rStyle w:val="Hyperlink"/>
            <w:rFonts w:ascii="Times New Roman" w:hAnsi="Times New Roman"/>
            <w:noProof/>
            <w:spacing w:val="-1"/>
          </w:rPr>
          <w:t xml:space="preserve"> </w:t>
        </w:r>
        <w:r w:rsidR="004A5AC1" w:rsidRPr="004A5AC1">
          <w:rPr>
            <w:rStyle w:val="Hyperlink"/>
            <w:rFonts w:ascii="Times New Roman" w:hAnsi="Times New Roman"/>
            <w:noProof/>
          </w:rPr>
          <w:t>assessment</w:t>
        </w:r>
        <w:r w:rsidR="004A5AC1" w:rsidRPr="004A5AC1">
          <w:rPr>
            <w:rStyle w:val="Hyperlink"/>
            <w:rFonts w:ascii="Times New Roman" w:hAnsi="Times New Roman"/>
            <w:noProof/>
            <w:spacing w:val="-1"/>
          </w:rPr>
          <w:t xml:space="preserve"> </w:t>
        </w:r>
        <w:r w:rsidR="004A5AC1" w:rsidRPr="004A5AC1">
          <w:rPr>
            <w:rStyle w:val="Hyperlink"/>
            <w:rFonts w:ascii="Times New Roman" w:hAnsi="Times New Roman"/>
            <w:noProof/>
          </w:rPr>
          <w:t>is</w:t>
        </w:r>
        <w:r w:rsidR="004A5AC1" w:rsidRPr="004A5AC1">
          <w:rPr>
            <w:rStyle w:val="Hyperlink"/>
            <w:rFonts w:ascii="Times New Roman" w:hAnsi="Times New Roman"/>
            <w:noProof/>
            <w:spacing w:val="-1"/>
          </w:rPr>
          <w:t xml:space="preserve"> </w:t>
        </w:r>
        <w:r w:rsidR="004A5AC1" w:rsidRPr="004A5AC1">
          <w:rPr>
            <w:rStyle w:val="Hyperlink"/>
            <w:rFonts w:ascii="Times New Roman" w:hAnsi="Times New Roman"/>
            <w:noProof/>
          </w:rPr>
          <w:t>required (screening)</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_Toc427492875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40</w:t>
        </w:r>
        <w:r w:rsidR="004A5AC1" w:rsidRPr="004A5AC1">
          <w:rPr>
            <w:rFonts w:ascii="Times New Roman" w:hAnsi="Times New Roman"/>
            <w:noProof/>
            <w:webHidden/>
          </w:rPr>
          <w:fldChar w:fldCharType="end"/>
        </w:r>
      </w:hyperlink>
    </w:p>
    <w:p w14:paraId="4644A810"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876" w:history="1">
        <w:r w:rsidR="004A5AC1" w:rsidRPr="004A5AC1">
          <w:rPr>
            <w:rStyle w:val="Hyperlink"/>
            <w:rFonts w:ascii="Times New Roman" w:hAnsi="Times New Roman"/>
            <w:noProof/>
          </w:rPr>
          <w:t>46.</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Procedure</w:t>
        </w:r>
        <w:r w:rsidR="004A5AC1" w:rsidRPr="004A5AC1">
          <w:rPr>
            <w:rStyle w:val="Hyperlink"/>
            <w:rFonts w:ascii="Times New Roman" w:hAnsi="Times New Roman"/>
            <w:noProof/>
            <w:spacing w:val="-6"/>
          </w:rPr>
          <w:t xml:space="preserve"> </w:t>
        </w:r>
        <w:r w:rsidR="004A5AC1" w:rsidRPr="004A5AC1">
          <w:rPr>
            <w:rStyle w:val="Hyperlink"/>
            <w:rFonts w:ascii="Times New Roman" w:hAnsi="Times New Roman"/>
            <w:noProof/>
          </w:rPr>
          <w:t>where</w:t>
        </w:r>
        <w:r w:rsidR="004A5AC1" w:rsidRPr="004A5AC1">
          <w:rPr>
            <w:rStyle w:val="Hyperlink"/>
            <w:rFonts w:ascii="Times New Roman" w:hAnsi="Times New Roman"/>
            <w:noProof/>
            <w:spacing w:val="-6"/>
          </w:rPr>
          <w:t xml:space="preserve"> </w:t>
        </w:r>
        <w:r w:rsidR="004A5AC1" w:rsidRPr="004A5AC1">
          <w:rPr>
            <w:rStyle w:val="Hyperlink"/>
            <w:rFonts w:ascii="Times New Roman" w:hAnsi="Times New Roman"/>
            <w:noProof/>
          </w:rPr>
          <w:t>assessment</w:t>
        </w:r>
        <w:r w:rsidR="004A5AC1" w:rsidRPr="004A5AC1">
          <w:rPr>
            <w:rStyle w:val="Hyperlink"/>
            <w:rFonts w:ascii="Times New Roman" w:hAnsi="Times New Roman"/>
            <w:noProof/>
            <w:spacing w:val="-6"/>
          </w:rPr>
          <w:t xml:space="preserve"> </w:t>
        </w:r>
        <w:r w:rsidR="004A5AC1" w:rsidRPr="004A5AC1">
          <w:rPr>
            <w:rStyle w:val="Hyperlink"/>
            <w:rFonts w:ascii="Times New Roman" w:hAnsi="Times New Roman"/>
            <w:noProof/>
          </w:rPr>
          <w:t>is</w:t>
        </w:r>
        <w:r w:rsidR="004A5AC1" w:rsidRPr="004A5AC1">
          <w:rPr>
            <w:rStyle w:val="Hyperlink"/>
            <w:rFonts w:ascii="Times New Roman" w:hAnsi="Times New Roman"/>
            <w:noProof/>
            <w:spacing w:val="-6"/>
          </w:rPr>
          <w:t xml:space="preserve"> </w:t>
        </w:r>
        <w:r w:rsidR="004A5AC1" w:rsidRPr="004A5AC1">
          <w:rPr>
            <w:rStyle w:val="Hyperlink"/>
            <w:rFonts w:ascii="Times New Roman" w:hAnsi="Times New Roman"/>
            <w:noProof/>
          </w:rPr>
          <w:t>required</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_Toc427492876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40</w:t>
        </w:r>
        <w:r w:rsidR="004A5AC1" w:rsidRPr="004A5AC1">
          <w:rPr>
            <w:rFonts w:ascii="Times New Roman" w:hAnsi="Times New Roman"/>
            <w:noProof/>
            <w:webHidden/>
          </w:rPr>
          <w:fldChar w:fldCharType="end"/>
        </w:r>
      </w:hyperlink>
    </w:p>
    <w:p w14:paraId="52F038F7"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877" w:history="1">
        <w:r w:rsidR="004A5AC1" w:rsidRPr="004A5AC1">
          <w:rPr>
            <w:rStyle w:val="Hyperlink"/>
            <w:rFonts w:ascii="Times New Roman" w:hAnsi="Times New Roman"/>
            <w:noProof/>
          </w:rPr>
          <w:t>47.</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Procedure</w:t>
        </w:r>
        <w:r w:rsidR="004A5AC1" w:rsidRPr="004A5AC1">
          <w:rPr>
            <w:rStyle w:val="Hyperlink"/>
            <w:rFonts w:ascii="Times New Roman" w:hAnsi="Times New Roman"/>
            <w:noProof/>
            <w:spacing w:val="-4"/>
          </w:rPr>
          <w:t xml:space="preserve"> </w:t>
        </w:r>
        <w:r w:rsidR="004A5AC1" w:rsidRPr="004A5AC1">
          <w:rPr>
            <w:rStyle w:val="Hyperlink"/>
            <w:rFonts w:ascii="Times New Roman" w:hAnsi="Times New Roman"/>
            <w:noProof/>
          </w:rPr>
          <w:t>where</w:t>
        </w:r>
        <w:r w:rsidR="004A5AC1" w:rsidRPr="004A5AC1">
          <w:rPr>
            <w:rStyle w:val="Hyperlink"/>
            <w:rFonts w:ascii="Times New Roman" w:hAnsi="Times New Roman"/>
            <w:noProof/>
            <w:spacing w:val="-4"/>
          </w:rPr>
          <w:t xml:space="preserve"> </w:t>
        </w:r>
        <w:r w:rsidR="004A5AC1" w:rsidRPr="004A5AC1">
          <w:rPr>
            <w:rStyle w:val="Hyperlink"/>
            <w:rFonts w:ascii="Times New Roman" w:hAnsi="Times New Roman"/>
            <w:noProof/>
          </w:rPr>
          <w:t>assessment</w:t>
        </w:r>
        <w:r w:rsidR="004A5AC1" w:rsidRPr="004A5AC1">
          <w:rPr>
            <w:rStyle w:val="Hyperlink"/>
            <w:rFonts w:ascii="Times New Roman" w:hAnsi="Times New Roman"/>
            <w:noProof/>
            <w:spacing w:val="-4"/>
          </w:rPr>
          <w:t xml:space="preserve"> </w:t>
        </w:r>
        <w:r w:rsidR="004A5AC1" w:rsidRPr="004A5AC1">
          <w:rPr>
            <w:rStyle w:val="Hyperlink"/>
            <w:rFonts w:ascii="Times New Roman" w:hAnsi="Times New Roman"/>
            <w:noProof/>
          </w:rPr>
          <w:t>is</w:t>
        </w:r>
        <w:r w:rsidR="004A5AC1" w:rsidRPr="004A5AC1">
          <w:rPr>
            <w:rStyle w:val="Hyperlink"/>
            <w:rFonts w:ascii="Times New Roman" w:hAnsi="Times New Roman"/>
            <w:noProof/>
            <w:spacing w:val="-4"/>
          </w:rPr>
          <w:t xml:space="preserve"> </w:t>
        </w:r>
        <w:r w:rsidR="004A5AC1" w:rsidRPr="004A5AC1">
          <w:rPr>
            <w:rStyle w:val="Hyperlink"/>
            <w:rFonts w:ascii="Times New Roman" w:hAnsi="Times New Roman"/>
            <w:noProof/>
          </w:rPr>
          <w:t>not</w:t>
        </w:r>
        <w:r w:rsidR="004A5AC1" w:rsidRPr="004A5AC1">
          <w:rPr>
            <w:rStyle w:val="Hyperlink"/>
            <w:rFonts w:ascii="Times New Roman" w:hAnsi="Times New Roman"/>
            <w:noProof/>
            <w:spacing w:val="-4"/>
          </w:rPr>
          <w:t xml:space="preserve"> </w:t>
        </w:r>
        <w:r w:rsidR="004A5AC1" w:rsidRPr="004A5AC1">
          <w:rPr>
            <w:rStyle w:val="Hyperlink"/>
            <w:rFonts w:ascii="Times New Roman" w:hAnsi="Times New Roman"/>
            <w:noProof/>
          </w:rPr>
          <w:t>required</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_Toc427492877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41</w:t>
        </w:r>
        <w:r w:rsidR="004A5AC1" w:rsidRPr="004A5AC1">
          <w:rPr>
            <w:rFonts w:ascii="Times New Roman" w:hAnsi="Times New Roman"/>
            <w:noProof/>
            <w:webHidden/>
          </w:rPr>
          <w:fldChar w:fldCharType="end"/>
        </w:r>
      </w:hyperlink>
    </w:p>
    <w:p w14:paraId="64C63CB0"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878" w:history="1">
        <w:r w:rsidR="004A5AC1" w:rsidRPr="004A5AC1">
          <w:rPr>
            <w:rStyle w:val="Hyperlink"/>
            <w:rFonts w:ascii="Times New Roman" w:hAnsi="Times New Roman"/>
            <w:noProof/>
          </w:rPr>
          <w:t>48.</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Notification for policy, plan, programme of project registration</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_Toc427492878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41</w:t>
        </w:r>
        <w:r w:rsidR="004A5AC1" w:rsidRPr="004A5AC1">
          <w:rPr>
            <w:rFonts w:ascii="Times New Roman" w:hAnsi="Times New Roman"/>
            <w:noProof/>
            <w:webHidden/>
          </w:rPr>
          <w:fldChar w:fldCharType="end"/>
        </w:r>
      </w:hyperlink>
    </w:p>
    <w:p w14:paraId="2413076D"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879" w:history="1">
        <w:r w:rsidR="004A5AC1" w:rsidRPr="004A5AC1">
          <w:rPr>
            <w:rStyle w:val="Hyperlink"/>
            <w:rFonts w:ascii="Times New Roman" w:hAnsi="Times New Roman"/>
            <w:noProof/>
          </w:rPr>
          <w:t>49.</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Public consultation process</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_Toc427492879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41</w:t>
        </w:r>
        <w:r w:rsidR="004A5AC1" w:rsidRPr="004A5AC1">
          <w:rPr>
            <w:rFonts w:ascii="Times New Roman" w:hAnsi="Times New Roman"/>
            <w:noProof/>
            <w:webHidden/>
          </w:rPr>
          <w:fldChar w:fldCharType="end"/>
        </w:r>
      </w:hyperlink>
    </w:p>
    <w:p w14:paraId="0910B220"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880" w:history="1">
        <w:r w:rsidR="004A5AC1" w:rsidRPr="004A5AC1">
          <w:rPr>
            <w:rStyle w:val="Hyperlink"/>
            <w:rFonts w:ascii="Times New Roman" w:hAnsi="Times New Roman"/>
            <w:noProof/>
          </w:rPr>
          <w:t>50.</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Application</w:t>
        </w:r>
        <w:r w:rsidR="004A5AC1" w:rsidRPr="004A5AC1">
          <w:rPr>
            <w:rStyle w:val="Hyperlink"/>
            <w:rFonts w:ascii="Times New Roman" w:hAnsi="Times New Roman"/>
            <w:noProof/>
            <w:spacing w:val="-2"/>
          </w:rPr>
          <w:t xml:space="preserve"> </w:t>
        </w:r>
        <w:r w:rsidR="004A5AC1" w:rsidRPr="004A5AC1">
          <w:rPr>
            <w:rStyle w:val="Hyperlink"/>
            <w:rFonts w:ascii="Times New Roman" w:hAnsi="Times New Roman"/>
            <w:noProof/>
          </w:rPr>
          <w:t>for</w:t>
        </w:r>
        <w:r w:rsidR="004A5AC1" w:rsidRPr="004A5AC1">
          <w:rPr>
            <w:rStyle w:val="Hyperlink"/>
            <w:rFonts w:ascii="Times New Roman" w:hAnsi="Times New Roman"/>
            <w:noProof/>
            <w:spacing w:val="-2"/>
          </w:rPr>
          <w:t xml:space="preserve"> </w:t>
        </w:r>
        <w:r w:rsidR="004A5AC1" w:rsidRPr="004A5AC1">
          <w:rPr>
            <w:rStyle w:val="Hyperlink"/>
            <w:rFonts w:ascii="Times New Roman" w:hAnsi="Times New Roman"/>
            <w:noProof/>
          </w:rPr>
          <w:t>environmental</w:t>
        </w:r>
        <w:r w:rsidR="004A5AC1" w:rsidRPr="004A5AC1">
          <w:rPr>
            <w:rStyle w:val="Hyperlink"/>
            <w:rFonts w:ascii="Times New Roman" w:hAnsi="Times New Roman"/>
            <w:noProof/>
            <w:spacing w:val="-2"/>
          </w:rPr>
          <w:t xml:space="preserve"> </w:t>
        </w:r>
        <w:r w:rsidR="004A5AC1" w:rsidRPr="004A5AC1">
          <w:rPr>
            <w:rStyle w:val="Hyperlink"/>
            <w:rFonts w:ascii="Times New Roman" w:hAnsi="Times New Roman"/>
            <w:noProof/>
          </w:rPr>
          <w:t>clearance</w:t>
        </w:r>
        <w:r w:rsidR="004A5AC1" w:rsidRPr="004A5AC1">
          <w:rPr>
            <w:rStyle w:val="Hyperlink"/>
            <w:rFonts w:ascii="Times New Roman" w:hAnsi="Times New Roman"/>
            <w:noProof/>
            <w:spacing w:val="-2"/>
          </w:rPr>
          <w:t xml:space="preserve"> </w:t>
        </w:r>
        <w:r w:rsidR="004A5AC1" w:rsidRPr="004A5AC1">
          <w:rPr>
            <w:rStyle w:val="Hyperlink"/>
            <w:rFonts w:ascii="Times New Roman" w:hAnsi="Times New Roman"/>
            <w:noProof/>
          </w:rPr>
          <w:t>certificate</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_Toc427492880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43</w:t>
        </w:r>
        <w:r w:rsidR="004A5AC1" w:rsidRPr="004A5AC1">
          <w:rPr>
            <w:rFonts w:ascii="Times New Roman" w:hAnsi="Times New Roman"/>
            <w:noProof/>
            <w:webHidden/>
          </w:rPr>
          <w:fldChar w:fldCharType="end"/>
        </w:r>
      </w:hyperlink>
    </w:p>
    <w:p w14:paraId="608E1AB6"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881" w:history="1">
        <w:r w:rsidR="004A5AC1" w:rsidRPr="004A5AC1">
          <w:rPr>
            <w:rStyle w:val="Hyperlink"/>
            <w:rFonts w:ascii="Times New Roman" w:hAnsi="Times New Roman"/>
            <w:noProof/>
          </w:rPr>
          <w:t>51.</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Consultation between Competent Authority and Commission</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_Toc427492881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43</w:t>
        </w:r>
        <w:r w:rsidR="004A5AC1" w:rsidRPr="004A5AC1">
          <w:rPr>
            <w:rFonts w:ascii="Times New Roman" w:hAnsi="Times New Roman"/>
            <w:noProof/>
            <w:webHidden/>
          </w:rPr>
          <w:fldChar w:fldCharType="end"/>
        </w:r>
      </w:hyperlink>
    </w:p>
    <w:p w14:paraId="46A3B4F3"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882" w:history="1">
        <w:r w:rsidR="004A5AC1" w:rsidRPr="004A5AC1">
          <w:rPr>
            <w:rStyle w:val="Hyperlink"/>
            <w:rFonts w:ascii="Times New Roman" w:hAnsi="Times New Roman"/>
            <w:noProof/>
          </w:rPr>
          <w:t>52.</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Review</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_Toc427492882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44</w:t>
        </w:r>
        <w:r w:rsidR="004A5AC1" w:rsidRPr="004A5AC1">
          <w:rPr>
            <w:rFonts w:ascii="Times New Roman" w:hAnsi="Times New Roman"/>
            <w:noProof/>
            <w:webHidden/>
          </w:rPr>
          <w:fldChar w:fldCharType="end"/>
        </w:r>
      </w:hyperlink>
    </w:p>
    <w:p w14:paraId="11619949"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883" w:history="1">
        <w:r w:rsidR="004A5AC1" w:rsidRPr="004A5AC1">
          <w:rPr>
            <w:rStyle w:val="Hyperlink"/>
            <w:rFonts w:ascii="Times New Roman" w:hAnsi="Times New Roman"/>
            <w:noProof/>
          </w:rPr>
          <w:t>53.</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Appointment of external specialist reviewer</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_Toc427492883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44</w:t>
        </w:r>
        <w:r w:rsidR="004A5AC1" w:rsidRPr="004A5AC1">
          <w:rPr>
            <w:rFonts w:ascii="Times New Roman" w:hAnsi="Times New Roman"/>
            <w:noProof/>
            <w:webHidden/>
          </w:rPr>
          <w:fldChar w:fldCharType="end"/>
        </w:r>
      </w:hyperlink>
    </w:p>
    <w:p w14:paraId="6842322D"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884" w:history="1">
        <w:r w:rsidR="004A5AC1" w:rsidRPr="004A5AC1">
          <w:rPr>
            <w:rStyle w:val="Hyperlink"/>
            <w:rFonts w:ascii="Times New Roman" w:hAnsi="Times New Roman"/>
            <w:noProof/>
          </w:rPr>
          <w:t>54.</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Public hearing</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_Toc427492884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44</w:t>
        </w:r>
        <w:r w:rsidR="004A5AC1" w:rsidRPr="004A5AC1">
          <w:rPr>
            <w:rFonts w:ascii="Times New Roman" w:hAnsi="Times New Roman"/>
            <w:noProof/>
            <w:webHidden/>
          </w:rPr>
          <w:fldChar w:fldCharType="end"/>
        </w:r>
      </w:hyperlink>
    </w:p>
    <w:p w14:paraId="4E8BCC14"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885" w:history="1">
        <w:r w:rsidR="004A5AC1" w:rsidRPr="004A5AC1">
          <w:rPr>
            <w:rStyle w:val="Hyperlink"/>
            <w:rFonts w:ascii="Times New Roman" w:hAnsi="Times New Roman"/>
            <w:noProof/>
          </w:rPr>
          <w:t>55.</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Environmental</w:t>
        </w:r>
        <w:r w:rsidR="004A5AC1" w:rsidRPr="004A5AC1">
          <w:rPr>
            <w:rStyle w:val="Hyperlink"/>
            <w:rFonts w:ascii="Times New Roman" w:hAnsi="Times New Roman"/>
            <w:noProof/>
            <w:spacing w:val="-4"/>
          </w:rPr>
          <w:t xml:space="preserve"> </w:t>
        </w:r>
        <w:r w:rsidR="004A5AC1" w:rsidRPr="004A5AC1">
          <w:rPr>
            <w:rStyle w:val="Hyperlink"/>
            <w:rFonts w:ascii="Times New Roman" w:hAnsi="Times New Roman"/>
            <w:noProof/>
          </w:rPr>
          <w:t>Commissioner’s</w:t>
        </w:r>
        <w:r w:rsidR="004A5AC1" w:rsidRPr="004A5AC1">
          <w:rPr>
            <w:rStyle w:val="Hyperlink"/>
            <w:rFonts w:ascii="Times New Roman" w:hAnsi="Times New Roman"/>
            <w:noProof/>
            <w:spacing w:val="-4"/>
          </w:rPr>
          <w:t xml:space="preserve"> </w:t>
        </w:r>
        <w:r w:rsidR="004A5AC1" w:rsidRPr="004A5AC1">
          <w:rPr>
            <w:rStyle w:val="Hyperlink"/>
            <w:rFonts w:ascii="Times New Roman" w:hAnsi="Times New Roman"/>
            <w:noProof/>
          </w:rPr>
          <w:t>decision</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_Toc427492885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45</w:t>
        </w:r>
        <w:r w:rsidR="004A5AC1" w:rsidRPr="004A5AC1">
          <w:rPr>
            <w:rFonts w:ascii="Times New Roman" w:hAnsi="Times New Roman"/>
            <w:noProof/>
            <w:webHidden/>
          </w:rPr>
          <w:fldChar w:fldCharType="end"/>
        </w:r>
      </w:hyperlink>
    </w:p>
    <w:p w14:paraId="6420EC09"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886" w:history="1">
        <w:r w:rsidR="004A5AC1" w:rsidRPr="004A5AC1">
          <w:rPr>
            <w:rStyle w:val="Hyperlink"/>
            <w:rFonts w:ascii="Times New Roman" w:hAnsi="Times New Roman"/>
            <w:noProof/>
          </w:rPr>
          <w:t>56.</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Record of decisions</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_Toc427492886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46</w:t>
        </w:r>
        <w:r w:rsidR="004A5AC1" w:rsidRPr="004A5AC1">
          <w:rPr>
            <w:rFonts w:ascii="Times New Roman" w:hAnsi="Times New Roman"/>
            <w:noProof/>
            <w:webHidden/>
          </w:rPr>
          <w:fldChar w:fldCharType="end"/>
        </w:r>
      </w:hyperlink>
    </w:p>
    <w:p w14:paraId="5E0C0E21"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887" w:history="1">
        <w:r w:rsidR="004A5AC1" w:rsidRPr="004A5AC1">
          <w:rPr>
            <w:rStyle w:val="Hyperlink"/>
            <w:rFonts w:ascii="Times New Roman" w:hAnsi="Times New Roman"/>
            <w:noProof/>
          </w:rPr>
          <w:t>57.</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Environmental Audit, Inspection and Monitoring</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_Toc427492887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46</w:t>
        </w:r>
        <w:r w:rsidR="004A5AC1" w:rsidRPr="004A5AC1">
          <w:rPr>
            <w:rFonts w:ascii="Times New Roman" w:hAnsi="Times New Roman"/>
            <w:noProof/>
            <w:webHidden/>
          </w:rPr>
          <w:fldChar w:fldCharType="end"/>
        </w:r>
      </w:hyperlink>
    </w:p>
    <w:p w14:paraId="0F86E14E" w14:textId="77777777" w:rsidR="004A5AC1" w:rsidRPr="004A5AC1" w:rsidRDefault="003B7C14">
      <w:pPr>
        <w:pStyle w:val="TOC1"/>
        <w:tabs>
          <w:tab w:val="right" w:leader="dot" w:pos="8530"/>
        </w:tabs>
        <w:rPr>
          <w:rFonts w:ascii="Times New Roman" w:eastAsiaTheme="minorEastAsia" w:hAnsi="Times New Roman"/>
          <w:b w:val="0"/>
          <w:bCs w:val="0"/>
          <w:caps w:val="0"/>
          <w:noProof/>
          <w:sz w:val="22"/>
          <w:szCs w:val="22"/>
        </w:rPr>
      </w:pPr>
      <w:hyperlink w:anchor="_Toc427492888" w:history="1">
        <w:r w:rsidR="004A5AC1" w:rsidRPr="004A5AC1">
          <w:rPr>
            <w:rStyle w:val="Hyperlink"/>
            <w:rFonts w:ascii="Times New Roman" w:hAnsi="Times New Roman"/>
            <w:noProof/>
          </w:rPr>
          <w:t>PART</w:t>
        </w:r>
        <w:r w:rsidR="004A5AC1" w:rsidRPr="004A5AC1">
          <w:rPr>
            <w:rStyle w:val="Hyperlink"/>
            <w:rFonts w:ascii="Times New Roman" w:hAnsi="Times New Roman"/>
            <w:noProof/>
            <w:spacing w:val="-22"/>
          </w:rPr>
          <w:t xml:space="preserve"> </w:t>
        </w:r>
        <w:r w:rsidR="004A5AC1" w:rsidRPr="004A5AC1">
          <w:rPr>
            <w:rStyle w:val="Hyperlink"/>
            <w:rFonts w:ascii="Times New Roman" w:hAnsi="Times New Roman"/>
            <w:noProof/>
          </w:rPr>
          <w:t>XII - ENVIRONMENTAL CERTIFICATES AND ORDERS</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_Toc427492888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47</w:t>
        </w:r>
        <w:r w:rsidR="004A5AC1" w:rsidRPr="004A5AC1">
          <w:rPr>
            <w:rFonts w:ascii="Times New Roman" w:hAnsi="Times New Roman"/>
            <w:noProof/>
            <w:webHidden/>
          </w:rPr>
          <w:fldChar w:fldCharType="end"/>
        </w:r>
      </w:hyperlink>
    </w:p>
    <w:p w14:paraId="447E3498" w14:textId="77777777" w:rsidR="004A5AC1" w:rsidRPr="004A5AC1" w:rsidRDefault="003B7C14" w:rsidP="004A5AC1">
      <w:pPr>
        <w:pStyle w:val="TOC2"/>
        <w:tabs>
          <w:tab w:val="left" w:pos="880"/>
          <w:tab w:val="right" w:leader="dot" w:pos="8530"/>
        </w:tabs>
        <w:ind w:left="880" w:hanging="660"/>
        <w:rPr>
          <w:rFonts w:ascii="Times New Roman" w:eastAsiaTheme="minorEastAsia" w:hAnsi="Times New Roman"/>
          <w:smallCaps w:val="0"/>
          <w:noProof/>
          <w:sz w:val="22"/>
          <w:szCs w:val="22"/>
        </w:rPr>
      </w:pPr>
      <w:hyperlink w:anchor="_Toc427492889" w:history="1">
        <w:r w:rsidR="004A5AC1" w:rsidRPr="004A5AC1">
          <w:rPr>
            <w:rStyle w:val="Hyperlink"/>
            <w:rFonts w:ascii="Times New Roman" w:hAnsi="Times New Roman"/>
            <w:noProof/>
          </w:rPr>
          <w:t>58.</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Environmental</w:t>
        </w:r>
        <w:r w:rsidR="004A5AC1" w:rsidRPr="004A5AC1">
          <w:rPr>
            <w:rStyle w:val="Hyperlink"/>
            <w:rFonts w:ascii="Times New Roman" w:hAnsi="Times New Roman"/>
            <w:noProof/>
            <w:spacing w:val="-1"/>
          </w:rPr>
          <w:t xml:space="preserve"> </w:t>
        </w:r>
        <w:r w:rsidR="004A5AC1" w:rsidRPr="004A5AC1">
          <w:rPr>
            <w:rStyle w:val="Hyperlink"/>
            <w:rFonts w:ascii="Times New Roman" w:hAnsi="Times New Roman"/>
            <w:noProof/>
          </w:rPr>
          <w:t>Clearance</w:t>
        </w:r>
        <w:r w:rsidR="004A5AC1" w:rsidRPr="004A5AC1">
          <w:rPr>
            <w:rStyle w:val="Hyperlink"/>
            <w:rFonts w:ascii="Times New Roman" w:hAnsi="Times New Roman"/>
            <w:noProof/>
            <w:spacing w:val="-1"/>
          </w:rPr>
          <w:t xml:space="preserve"> </w:t>
        </w:r>
        <w:r w:rsidR="004A5AC1" w:rsidRPr="004A5AC1">
          <w:rPr>
            <w:rStyle w:val="Hyperlink"/>
            <w:rFonts w:ascii="Times New Roman" w:hAnsi="Times New Roman"/>
            <w:noProof/>
          </w:rPr>
          <w:t>Certificate Issue, Duration, Renewal, Amendments, transfer and suspension</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_Toc427492889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47</w:t>
        </w:r>
        <w:r w:rsidR="004A5AC1" w:rsidRPr="004A5AC1">
          <w:rPr>
            <w:rFonts w:ascii="Times New Roman" w:hAnsi="Times New Roman"/>
            <w:noProof/>
            <w:webHidden/>
          </w:rPr>
          <w:fldChar w:fldCharType="end"/>
        </w:r>
      </w:hyperlink>
    </w:p>
    <w:p w14:paraId="38B47B18"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890" w:history="1">
        <w:r w:rsidR="004A5AC1" w:rsidRPr="004A5AC1">
          <w:rPr>
            <w:rStyle w:val="Hyperlink"/>
            <w:rFonts w:ascii="Times New Roman" w:hAnsi="Times New Roman"/>
            <w:noProof/>
          </w:rPr>
          <w:t>59.</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Compliance</w:t>
        </w:r>
        <w:r w:rsidR="004A5AC1" w:rsidRPr="004A5AC1">
          <w:rPr>
            <w:rStyle w:val="Hyperlink"/>
            <w:rFonts w:ascii="Times New Roman" w:hAnsi="Times New Roman"/>
            <w:noProof/>
            <w:spacing w:val="-1"/>
          </w:rPr>
          <w:t xml:space="preserve"> </w:t>
        </w:r>
        <w:r w:rsidR="004A5AC1" w:rsidRPr="004A5AC1">
          <w:rPr>
            <w:rStyle w:val="Hyperlink"/>
            <w:rFonts w:ascii="Times New Roman" w:hAnsi="Times New Roman"/>
            <w:noProof/>
          </w:rPr>
          <w:t>orders</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_Toc427492890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49</w:t>
        </w:r>
        <w:r w:rsidR="004A5AC1" w:rsidRPr="004A5AC1">
          <w:rPr>
            <w:rFonts w:ascii="Times New Roman" w:hAnsi="Times New Roman"/>
            <w:noProof/>
            <w:webHidden/>
          </w:rPr>
          <w:fldChar w:fldCharType="end"/>
        </w:r>
      </w:hyperlink>
    </w:p>
    <w:p w14:paraId="7EE31351"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891" w:history="1">
        <w:r w:rsidR="004A5AC1" w:rsidRPr="004A5AC1">
          <w:rPr>
            <w:rStyle w:val="Hyperlink"/>
            <w:rFonts w:ascii="Times New Roman" w:hAnsi="Times New Roman"/>
            <w:noProof/>
          </w:rPr>
          <w:t>60.</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Environmental Conservation Orders</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_Toc427492891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50</w:t>
        </w:r>
        <w:r w:rsidR="004A5AC1" w:rsidRPr="004A5AC1">
          <w:rPr>
            <w:rFonts w:ascii="Times New Roman" w:hAnsi="Times New Roman"/>
            <w:noProof/>
            <w:webHidden/>
          </w:rPr>
          <w:fldChar w:fldCharType="end"/>
        </w:r>
      </w:hyperlink>
    </w:p>
    <w:p w14:paraId="68691531"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892" w:history="1">
        <w:r w:rsidR="004A5AC1" w:rsidRPr="004A5AC1">
          <w:rPr>
            <w:rStyle w:val="Hyperlink"/>
            <w:rFonts w:ascii="Times New Roman" w:hAnsi="Times New Roman"/>
            <w:noProof/>
          </w:rPr>
          <w:t>61.</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Environmental Rehabilitation, Restoration or Aftercare Order</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_Toc427492892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52</w:t>
        </w:r>
        <w:r w:rsidR="004A5AC1" w:rsidRPr="004A5AC1">
          <w:rPr>
            <w:rFonts w:ascii="Times New Roman" w:hAnsi="Times New Roman"/>
            <w:noProof/>
            <w:webHidden/>
          </w:rPr>
          <w:fldChar w:fldCharType="end"/>
        </w:r>
      </w:hyperlink>
    </w:p>
    <w:p w14:paraId="225EE1ED"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893" w:history="1">
        <w:r w:rsidR="004A5AC1" w:rsidRPr="004A5AC1">
          <w:rPr>
            <w:rStyle w:val="Hyperlink"/>
            <w:rFonts w:ascii="Times New Roman" w:hAnsi="Times New Roman"/>
            <w:noProof/>
          </w:rPr>
          <w:t>62.</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Environmental Closure Certificate</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_Toc427492893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54</w:t>
        </w:r>
        <w:r w:rsidR="004A5AC1" w:rsidRPr="004A5AC1">
          <w:rPr>
            <w:rFonts w:ascii="Times New Roman" w:hAnsi="Times New Roman"/>
            <w:noProof/>
            <w:webHidden/>
          </w:rPr>
          <w:fldChar w:fldCharType="end"/>
        </w:r>
      </w:hyperlink>
    </w:p>
    <w:p w14:paraId="2D0E14DE" w14:textId="77777777" w:rsidR="004A5AC1" w:rsidRPr="004A5AC1" w:rsidRDefault="003B7C14">
      <w:pPr>
        <w:pStyle w:val="TOC1"/>
        <w:tabs>
          <w:tab w:val="right" w:leader="dot" w:pos="8530"/>
        </w:tabs>
        <w:rPr>
          <w:rFonts w:ascii="Times New Roman" w:eastAsiaTheme="minorEastAsia" w:hAnsi="Times New Roman"/>
          <w:b w:val="0"/>
          <w:bCs w:val="0"/>
          <w:caps w:val="0"/>
          <w:noProof/>
          <w:sz w:val="22"/>
          <w:szCs w:val="22"/>
        </w:rPr>
      </w:pPr>
      <w:hyperlink w:anchor="_Toc427492894" w:history="1">
        <w:r w:rsidR="004A5AC1" w:rsidRPr="004A5AC1">
          <w:rPr>
            <w:rStyle w:val="Hyperlink"/>
            <w:rFonts w:ascii="Times New Roman" w:hAnsi="Times New Roman"/>
            <w:noProof/>
          </w:rPr>
          <w:t>PART</w:t>
        </w:r>
        <w:r w:rsidR="004A5AC1" w:rsidRPr="004A5AC1">
          <w:rPr>
            <w:rStyle w:val="Hyperlink"/>
            <w:rFonts w:ascii="Times New Roman" w:hAnsi="Times New Roman"/>
            <w:noProof/>
            <w:spacing w:val="-22"/>
          </w:rPr>
          <w:t xml:space="preserve"> </w:t>
        </w:r>
        <w:r w:rsidR="004A5AC1" w:rsidRPr="004A5AC1">
          <w:rPr>
            <w:rStyle w:val="Hyperlink"/>
            <w:rFonts w:ascii="Times New Roman" w:hAnsi="Times New Roman"/>
            <w:noProof/>
          </w:rPr>
          <w:t>XIII - ENVIRONMENTAL QUALITY MANAGEMENT STANDARDS</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_Toc427492894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55</w:t>
        </w:r>
        <w:r w:rsidR="004A5AC1" w:rsidRPr="004A5AC1">
          <w:rPr>
            <w:rFonts w:ascii="Times New Roman" w:hAnsi="Times New Roman"/>
            <w:noProof/>
            <w:webHidden/>
          </w:rPr>
          <w:fldChar w:fldCharType="end"/>
        </w:r>
      </w:hyperlink>
    </w:p>
    <w:p w14:paraId="10436557"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895" w:history="1">
        <w:r w:rsidR="004A5AC1" w:rsidRPr="004A5AC1">
          <w:rPr>
            <w:rStyle w:val="Hyperlink"/>
            <w:rFonts w:ascii="Times New Roman" w:hAnsi="Times New Roman"/>
            <w:noProof/>
          </w:rPr>
          <w:t>63.</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Air Quality Management Standards</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_Toc427492895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55</w:t>
        </w:r>
        <w:r w:rsidR="004A5AC1" w:rsidRPr="004A5AC1">
          <w:rPr>
            <w:rFonts w:ascii="Times New Roman" w:hAnsi="Times New Roman"/>
            <w:noProof/>
            <w:webHidden/>
          </w:rPr>
          <w:fldChar w:fldCharType="end"/>
        </w:r>
      </w:hyperlink>
    </w:p>
    <w:p w14:paraId="0493622C"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896" w:history="1">
        <w:r w:rsidR="004A5AC1" w:rsidRPr="004A5AC1">
          <w:rPr>
            <w:rStyle w:val="Hyperlink"/>
            <w:rFonts w:ascii="Times New Roman" w:hAnsi="Times New Roman"/>
            <w:noProof/>
          </w:rPr>
          <w:t>64.</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Noise and Vibrations Management Standards</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_Toc427492896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57</w:t>
        </w:r>
        <w:r w:rsidR="004A5AC1" w:rsidRPr="004A5AC1">
          <w:rPr>
            <w:rFonts w:ascii="Times New Roman" w:hAnsi="Times New Roman"/>
            <w:noProof/>
            <w:webHidden/>
          </w:rPr>
          <w:fldChar w:fldCharType="end"/>
        </w:r>
      </w:hyperlink>
    </w:p>
    <w:p w14:paraId="2529E1DE"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897" w:history="1">
        <w:r w:rsidR="004A5AC1" w:rsidRPr="004A5AC1">
          <w:rPr>
            <w:rStyle w:val="Hyperlink"/>
            <w:rFonts w:ascii="Times New Roman" w:hAnsi="Times New Roman"/>
            <w:noProof/>
          </w:rPr>
          <w:t>65.</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Ionisation Management Standards</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_Toc427492897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58</w:t>
        </w:r>
        <w:r w:rsidR="004A5AC1" w:rsidRPr="004A5AC1">
          <w:rPr>
            <w:rFonts w:ascii="Times New Roman" w:hAnsi="Times New Roman"/>
            <w:noProof/>
            <w:webHidden/>
          </w:rPr>
          <w:fldChar w:fldCharType="end"/>
        </w:r>
      </w:hyperlink>
    </w:p>
    <w:p w14:paraId="52CAB7BF"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898" w:history="1">
        <w:r w:rsidR="004A5AC1" w:rsidRPr="004A5AC1">
          <w:rPr>
            <w:rStyle w:val="Hyperlink"/>
            <w:rFonts w:ascii="Times New Roman" w:hAnsi="Times New Roman"/>
            <w:noProof/>
          </w:rPr>
          <w:t>66.</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Noxious Smells Management Standards</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_Toc427492898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59</w:t>
        </w:r>
        <w:r w:rsidR="004A5AC1" w:rsidRPr="004A5AC1">
          <w:rPr>
            <w:rFonts w:ascii="Times New Roman" w:hAnsi="Times New Roman"/>
            <w:noProof/>
            <w:webHidden/>
          </w:rPr>
          <w:fldChar w:fldCharType="end"/>
        </w:r>
      </w:hyperlink>
    </w:p>
    <w:p w14:paraId="45F7F9C5"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899" w:history="1">
        <w:r w:rsidR="004A5AC1" w:rsidRPr="004A5AC1">
          <w:rPr>
            <w:rStyle w:val="Hyperlink"/>
            <w:rFonts w:ascii="Times New Roman" w:hAnsi="Times New Roman"/>
            <w:noProof/>
          </w:rPr>
          <w:t>67.</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Liquid Waste Management Standards</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_Toc427492899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59</w:t>
        </w:r>
        <w:r w:rsidR="004A5AC1" w:rsidRPr="004A5AC1">
          <w:rPr>
            <w:rFonts w:ascii="Times New Roman" w:hAnsi="Times New Roman"/>
            <w:noProof/>
            <w:webHidden/>
          </w:rPr>
          <w:fldChar w:fldCharType="end"/>
        </w:r>
      </w:hyperlink>
    </w:p>
    <w:p w14:paraId="5535DD2C"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900" w:history="1">
        <w:r w:rsidR="004A5AC1" w:rsidRPr="004A5AC1">
          <w:rPr>
            <w:rStyle w:val="Hyperlink"/>
            <w:rFonts w:ascii="Times New Roman" w:hAnsi="Times New Roman"/>
            <w:noProof/>
          </w:rPr>
          <w:t>68.</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Solid Waste Management Standards</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_Toc427492900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60</w:t>
        </w:r>
        <w:r w:rsidR="004A5AC1" w:rsidRPr="004A5AC1">
          <w:rPr>
            <w:rFonts w:ascii="Times New Roman" w:hAnsi="Times New Roman"/>
            <w:noProof/>
            <w:webHidden/>
          </w:rPr>
          <w:fldChar w:fldCharType="end"/>
        </w:r>
      </w:hyperlink>
    </w:p>
    <w:p w14:paraId="0E72BC53"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901" w:history="1">
        <w:r w:rsidR="004A5AC1" w:rsidRPr="004A5AC1">
          <w:rPr>
            <w:rStyle w:val="Hyperlink"/>
            <w:rFonts w:ascii="Times New Roman" w:hAnsi="Times New Roman"/>
            <w:noProof/>
          </w:rPr>
          <w:t>69.</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Toxic   and   Hazardous   Chemicals   and   Materials Management Standards</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_Toc427492901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62</w:t>
        </w:r>
        <w:r w:rsidR="004A5AC1" w:rsidRPr="004A5AC1">
          <w:rPr>
            <w:rFonts w:ascii="Times New Roman" w:hAnsi="Times New Roman"/>
            <w:noProof/>
            <w:webHidden/>
          </w:rPr>
          <w:fldChar w:fldCharType="end"/>
        </w:r>
      </w:hyperlink>
    </w:p>
    <w:p w14:paraId="62AF7FBC"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902" w:history="1">
        <w:r w:rsidR="004A5AC1" w:rsidRPr="004A5AC1">
          <w:rPr>
            <w:rStyle w:val="Hyperlink"/>
            <w:rFonts w:ascii="Times New Roman" w:hAnsi="Times New Roman"/>
            <w:noProof/>
          </w:rPr>
          <w:t>70.</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Pesticides and Toxic Substances Management Standards</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_Toc427492902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63</w:t>
        </w:r>
        <w:r w:rsidR="004A5AC1" w:rsidRPr="004A5AC1">
          <w:rPr>
            <w:rFonts w:ascii="Times New Roman" w:hAnsi="Times New Roman"/>
            <w:noProof/>
            <w:webHidden/>
          </w:rPr>
          <w:fldChar w:fldCharType="end"/>
        </w:r>
      </w:hyperlink>
    </w:p>
    <w:p w14:paraId="01C4495C"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903" w:history="1">
        <w:r w:rsidR="004A5AC1" w:rsidRPr="004A5AC1">
          <w:rPr>
            <w:rStyle w:val="Hyperlink"/>
            <w:rFonts w:ascii="Times New Roman" w:hAnsi="Times New Roman"/>
            <w:noProof/>
          </w:rPr>
          <w:t>71.</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Other Environmental Management Standards</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_Toc427492903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65</w:t>
        </w:r>
        <w:r w:rsidR="004A5AC1" w:rsidRPr="004A5AC1">
          <w:rPr>
            <w:rFonts w:ascii="Times New Roman" w:hAnsi="Times New Roman"/>
            <w:noProof/>
            <w:webHidden/>
          </w:rPr>
          <w:fldChar w:fldCharType="end"/>
        </w:r>
      </w:hyperlink>
    </w:p>
    <w:p w14:paraId="623EFDC6"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904" w:history="1">
        <w:r w:rsidR="004A5AC1" w:rsidRPr="004A5AC1">
          <w:rPr>
            <w:rStyle w:val="Hyperlink"/>
            <w:rFonts w:ascii="Times New Roman" w:hAnsi="Times New Roman"/>
            <w:noProof/>
          </w:rPr>
          <w:t>72.</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Laboratory Designated as an Analytical or Reference Laboratory</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_Toc427492904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65</w:t>
        </w:r>
        <w:r w:rsidR="004A5AC1" w:rsidRPr="004A5AC1">
          <w:rPr>
            <w:rFonts w:ascii="Times New Roman" w:hAnsi="Times New Roman"/>
            <w:noProof/>
            <w:webHidden/>
          </w:rPr>
          <w:fldChar w:fldCharType="end"/>
        </w:r>
      </w:hyperlink>
    </w:p>
    <w:p w14:paraId="259A8D58" w14:textId="77777777" w:rsidR="004A5AC1" w:rsidRPr="004A5AC1" w:rsidRDefault="003B7C14">
      <w:pPr>
        <w:pStyle w:val="TOC1"/>
        <w:tabs>
          <w:tab w:val="left" w:pos="1100"/>
          <w:tab w:val="right" w:leader="dot" w:pos="8530"/>
        </w:tabs>
        <w:rPr>
          <w:rFonts w:ascii="Times New Roman" w:eastAsiaTheme="minorEastAsia" w:hAnsi="Times New Roman"/>
          <w:b w:val="0"/>
          <w:bCs w:val="0"/>
          <w:caps w:val="0"/>
          <w:noProof/>
          <w:sz w:val="22"/>
          <w:szCs w:val="22"/>
        </w:rPr>
      </w:pPr>
      <w:hyperlink w:anchor="_Toc427492905" w:history="1">
        <w:r w:rsidR="004A5AC1" w:rsidRPr="004A5AC1">
          <w:rPr>
            <w:rStyle w:val="Hyperlink"/>
            <w:rFonts w:ascii="Times New Roman" w:hAnsi="Times New Roman"/>
            <w:noProof/>
            <w:spacing w:val="-2"/>
          </w:rPr>
          <w:t>PAR</w:t>
        </w:r>
        <w:r w:rsidR="004A5AC1" w:rsidRPr="004A5AC1">
          <w:rPr>
            <w:rStyle w:val="Hyperlink"/>
            <w:rFonts w:ascii="Times New Roman" w:hAnsi="Times New Roman"/>
            <w:noProof/>
          </w:rPr>
          <w:t>T</w:t>
        </w:r>
        <w:r w:rsidR="004A5AC1" w:rsidRPr="004A5AC1">
          <w:rPr>
            <w:rStyle w:val="Hyperlink"/>
            <w:rFonts w:ascii="Times New Roman" w:hAnsi="Times New Roman"/>
            <w:noProof/>
            <w:spacing w:val="23"/>
          </w:rPr>
          <w:t xml:space="preserve"> I</w:t>
        </w:r>
        <w:r w:rsidR="004A5AC1" w:rsidRPr="004A5AC1">
          <w:rPr>
            <w:rStyle w:val="Hyperlink"/>
            <w:rFonts w:ascii="Times New Roman" w:hAnsi="Times New Roman"/>
            <w:noProof/>
          </w:rPr>
          <w:t>X</w:t>
        </w:r>
        <w:r w:rsidR="004A5AC1" w:rsidRPr="004A5AC1">
          <w:rPr>
            <w:rFonts w:ascii="Times New Roman" w:eastAsiaTheme="minorEastAsia" w:hAnsi="Times New Roman"/>
            <w:b w:val="0"/>
            <w:bCs w:val="0"/>
            <w:caps w:val="0"/>
            <w:noProof/>
            <w:sz w:val="22"/>
            <w:szCs w:val="22"/>
          </w:rPr>
          <w:tab/>
        </w:r>
        <w:r w:rsidR="004A5AC1" w:rsidRPr="004A5AC1">
          <w:rPr>
            <w:rStyle w:val="Hyperlink"/>
            <w:rFonts w:ascii="Times New Roman" w:hAnsi="Times New Roman"/>
            <w:noProof/>
          </w:rPr>
          <w:t>GENERAL</w:t>
        </w:r>
        <w:r w:rsidR="004A5AC1" w:rsidRPr="004A5AC1">
          <w:rPr>
            <w:rStyle w:val="Hyperlink"/>
            <w:rFonts w:ascii="Times New Roman" w:hAnsi="Times New Roman"/>
            <w:noProof/>
            <w:spacing w:val="-7"/>
          </w:rPr>
          <w:t xml:space="preserve"> </w:t>
        </w:r>
        <w:r w:rsidR="004A5AC1" w:rsidRPr="004A5AC1">
          <w:rPr>
            <w:rStyle w:val="Hyperlink"/>
            <w:rFonts w:ascii="Times New Roman" w:hAnsi="Times New Roman"/>
            <w:noProof/>
          </w:rPr>
          <w:t>PROVISIONS</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_Toc427492905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66</w:t>
        </w:r>
        <w:r w:rsidR="004A5AC1" w:rsidRPr="004A5AC1">
          <w:rPr>
            <w:rFonts w:ascii="Times New Roman" w:hAnsi="Times New Roman"/>
            <w:noProof/>
            <w:webHidden/>
          </w:rPr>
          <w:fldChar w:fldCharType="end"/>
        </w:r>
      </w:hyperlink>
    </w:p>
    <w:p w14:paraId="352D2F7A"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906" w:history="1">
        <w:r w:rsidR="004A5AC1" w:rsidRPr="004A5AC1">
          <w:rPr>
            <w:rStyle w:val="Hyperlink"/>
            <w:rFonts w:ascii="Times New Roman" w:hAnsi="Times New Roman"/>
            <w:noProof/>
          </w:rPr>
          <w:t>73.</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Delegation</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_Toc427492906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66</w:t>
        </w:r>
        <w:r w:rsidR="004A5AC1" w:rsidRPr="004A5AC1">
          <w:rPr>
            <w:rFonts w:ascii="Times New Roman" w:hAnsi="Times New Roman"/>
            <w:noProof/>
            <w:webHidden/>
          </w:rPr>
          <w:fldChar w:fldCharType="end"/>
        </w:r>
      </w:hyperlink>
    </w:p>
    <w:p w14:paraId="2183323D"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907" w:history="1">
        <w:r w:rsidR="004A5AC1" w:rsidRPr="004A5AC1">
          <w:rPr>
            <w:rStyle w:val="Hyperlink"/>
            <w:rFonts w:ascii="Times New Roman" w:hAnsi="Times New Roman"/>
            <w:noProof/>
          </w:rPr>
          <w:t>74.</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Appeals to Minister</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_Toc427492907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66</w:t>
        </w:r>
        <w:r w:rsidR="004A5AC1" w:rsidRPr="004A5AC1">
          <w:rPr>
            <w:rFonts w:ascii="Times New Roman" w:hAnsi="Times New Roman"/>
            <w:noProof/>
            <w:webHidden/>
          </w:rPr>
          <w:fldChar w:fldCharType="end"/>
        </w:r>
      </w:hyperlink>
    </w:p>
    <w:p w14:paraId="412B1C9C"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908" w:history="1">
        <w:r w:rsidR="004A5AC1" w:rsidRPr="004A5AC1">
          <w:rPr>
            <w:rStyle w:val="Hyperlink"/>
            <w:rFonts w:ascii="Times New Roman" w:hAnsi="Times New Roman"/>
            <w:noProof/>
          </w:rPr>
          <w:t>75.</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Appeal</w:t>
        </w:r>
        <w:r w:rsidR="004A5AC1" w:rsidRPr="004A5AC1">
          <w:rPr>
            <w:rStyle w:val="Hyperlink"/>
            <w:rFonts w:ascii="Times New Roman" w:hAnsi="Times New Roman"/>
            <w:noProof/>
            <w:spacing w:val="-1"/>
          </w:rPr>
          <w:t xml:space="preserve"> </w:t>
        </w:r>
        <w:r w:rsidR="004A5AC1" w:rsidRPr="004A5AC1">
          <w:rPr>
            <w:rStyle w:val="Hyperlink"/>
            <w:rFonts w:ascii="Times New Roman" w:hAnsi="Times New Roman"/>
            <w:noProof/>
          </w:rPr>
          <w:t>to</w:t>
        </w:r>
        <w:r w:rsidR="004A5AC1" w:rsidRPr="004A5AC1">
          <w:rPr>
            <w:rStyle w:val="Hyperlink"/>
            <w:rFonts w:ascii="Times New Roman" w:hAnsi="Times New Roman"/>
            <w:noProof/>
            <w:spacing w:val="-1"/>
          </w:rPr>
          <w:t xml:space="preserve"> </w:t>
        </w:r>
        <w:r w:rsidR="004A5AC1" w:rsidRPr="004A5AC1">
          <w:rPr>
            <w:rStyle w:val="Hyperlink"/>
            <w:rFonts w:ascii="Times New Roman" w:hAnsi="Times New Roman"/>
            <w:noProof/>
          </w:rPr>
          <w:t>High</w:t>
        </w:r>
        <w:r w:rsidR="004A5AC1" w:rsidRPr="004A5AC1">
          <w:rPr>
            <w:rStyle w:val="Hyperlink"/>
            <w:rFonts w:ascii="Times New Roman" w:hAnsi="Times New Roman"/>
            <w:noProof/>
            <w:spacing w:val="-1"/>
          </w:rPr>
          <w:t xml:space="preserve"> </w:t>
        </w:r>
        <w:r w:rsidR="004A5AC1" w:rsidRPr="004A5AC1">
          <w:rPr>
            <w:rStyle w:val="Hyperlink"/>
            <w:rFonts w:ascii="Times New Roman" w:hAnsi="Times New Roman"/>
            <w:noProof/>
          </w:rPr>
          <w:t>Court</w:t>
        </w:r>
        <w:r w:rsidR="004A5AC1" w:rsidRPr="004A5AC1">
          <w:rPr>
            <w:rStyle w:val="Hyperlink"/>
            <w:rFonts w:ascii="Times New Roman" w:hAnsi="Times New Roman"/>
            <w:noProof/>
            <w:spacing w:val="-1"/>
          </w:rPr>
          <w:t xml:space="preserve"> </w:t>
        </w:r>
        <w:r w:rsidR="004A5AC1" w:rsidRPr="004A5AC1">
          <w:rPr>
            <w:rStyle w:val="Hyperlink"/>
            <w:rFonts w:ascii="Times New Roman" w:hAnsi="Times New Roman"/>
            <w:noProof/>
          </w:rPr>
          <w:t>against</w:t>
        </w:r>
        <w:r w:rsidR="004A5AC1" w:rsidRPr="004A5AC1">
          <w:rPr>
            <w:rStyle w:val="Hyperlink"/>
            <w:rFonts w:ascii="Times New Roman" w:hAnsi="Times New Roman"/>
            <w:noProof/>
            <w:spacing w:val="-1"/>
          </w:rPr>
          <w:t xml:space="preserve"> </w:t>
        </w:r>
        <w:r w:rsidR="004A5AC1" w:rsidRPr="004A5AC1">
          <w:rPr>
            <w:rStyle w:val="Hyperlink"/>
            <w:rFonts w:ascii="Times New Roman" w:hAnsi="Times New Roman"/>
            <w:noProof/>
          </w:rPr>
          <w:t>Minister’s</w:t>
        </w:r>
        <w:r w:rsidR="004A5AC1" w:rsidRPr="004A5AC1">
          <w:rPr>
            <w:rStyle w:val="Hyperlink"/>
            <w:rFonts w:ascii="Times New Roman" w:hAnsi="Times New Roman"/>
            <w:noProof/>
            <w:spacing w:val="-1"/>
          </w:rPr>
          <w:t xml:space="preserve"> </w:t>
        </w:r>
        <w:r w:rsidR="004A5AC1" w:rsidRPr="004A5AC1">
          <w:rPr>
            <w:rStyle w:val="Hyperlink"/>
            <w:rFonts w:ascii="Times New Roman" w:hAnsi="Times New Roman"/>
            <w:noProof/>
          </w:rPr>
          <w:t>decision</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_Toc427492908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67</w:t>
        </w:r>
        <w:r w:rsidR="004A5AC1" w:rsidRPr="004A5AC1">
          <w:rPr>
            <w:rFonts w:ascii="Times New Roman" w:hAnsi="Times New Roman"/>
            <w:noProof/>
            <w:webHidden/>
          </w:rPr>
          <w:fldChar w:fldCharType="end"/>
        </w:r>
      </w:hyperlink>
    </w:p>
    <w:p w14:paraId="2DF56D55"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909" w:history="1">
        <w:r w:rsidR="004A5AC1" w:rsidRPr="004A5AC1">
          <w:rPr>
            <w:rStyle w:val="Hyperlink"/>
            <w:rFonts w:ascii="Times New Roman" w:hAnsi="Times New Roman"/>
            <w:noProof/>
          </w:rPr>
          <w:t>76.</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Limitation</w:t>
        </w:r>
        <w:r w:rsidR="004A5AC1" w:rsidRPr="004A5AC1">
          <w:rPr>
            <w:rStyle w:val="Hyperlink"/>
            <w:rFonts w:ascii="Times New Roman" w:hAnsi="Times New Roman"/>
            <w:noProof/>
            <w:spacing w:val="1"/>
          </w:rPr>
          <w:t xml:space="preserve"> </w:t>
        </w:r>
        <w:r w:rsidR="004A5AC1" w:rsidRPr="004A5AC1">
          <w:rPr>
            <w:rStyle w:val="Hyperlink"/>
            <w:rFonts w:ascii="Times New Roman" w:hAnsi="Times New Roman"/>
            <w:noProof/>
          </w:rPr>
          <w:t>of</w:t>
        </w:r>
        <w:r w:rsidR="004A5AC1" w:rsidRPr="004A5AC1">
          <w:rPr>
            <w:rStyle w:val="Hyperlink"/>
            <w:rFonts w:ascii="Times New Roman" w:hAnsi="Times New Roman"/>
            <w:noProof/>
            <w:spacing w:val="1"/>
          </w:rPr>
          <w:t xml:space="preserve"> </w:t>
        </w:r>
        <w:r w:rsidR="004A5AC1" w:rsidRPr="004A5AC1">
          <w:rPr>
            <w:rStyle w:val="Hyperlink"/>
            <w:rFonts w:ascii="Times New Roman" w:hAnsi="Times New Roman"/>
            <w:noProof/>
          </w:rPr>
          <w:t>liability</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_Toc427492909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67</w:t>
        </w:r>
        <w:r w:rsidR="004A5AC1" w:rsidRPr="004A5AC1">
          <w:rPr>
            <w:rFonts w:ascii="Times New Roman" w:hAnsi="Times New Roman"/>
            <w:noProof/>
            <w:webHidden/>
          </w:rPr>
          <w:fldChar w:fldCharType="end"/>
        </w:r>
      </w:hyperlink>
    </w:p>
    <w:p w14:paraId="3B70157E"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910" w:history="1">
        <w:r w:rsidR="004A5AC1" w:rsidRPr="004A5AC1">
          <w:rPr>
            <w:rStyle w:val="Hyperlink"/>
            <w:rFonts w:ascii="Times New Roman" w:hAnsi="Times New Roman"/>
            <w:noProof/>
          </w:rPr>
          <w:t>77.</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Offence by a body corporate and jurisdiction</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_Toc427492910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67</w:t>
        </w:r>
        <w:r w:rsidR="004A5AC1" w:rsidRPr="004A5AC1">
          <w:rPr>
            <w:rFonts w:ascii="Times New Roman" w:hAnsi="Times New Roman"/>
            <w:noProof/>
            <w:webHidden/>
          </w:rPr>
          <w:fldChar w:fldCharType="end"/>
        </w:r>
      </w:hyperlink>
    </w:p>
    <w:p w14:paraId="55F564C7"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911" w:history="1">
        <w:r w:rsidR="004A5AC1" w:rsidRPr="004A5AC1">
          <w:rPr>
            <w:rStyle w:val="Hyperlink"/>
            <w:rFonts w:ascii="Times New Roman" w:hAnsi="Times New Roman"/>
            <w:noProof/>
          </w:rPr>
          <w:t>78.</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Forfeiture and payment into Fund</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_Toc427492911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67</w:t>
        </w:r>
        <w:r w:rsidR="004A5AC1" w:rsidRPr="004A5AC1">
          <w:rPr>
            <w:rFonts w:ascii="Times New Roman" w:hAnsi="Times New Roman"/>
            <w:noProof/>
            <w:webHidden/>
          </w:rPr>
          <w:fldChar w:fldCharType="end"/>
        </w:r>
      </w:hyperlink>
    </w:p>
    <w:p w14:paraId="4228169C"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912" w:history="1">
        <w:r w:rsidR="004A5AC1" w:rsidRPr="004A5AC1">
          <w:rPr>
            <w:rStyle w:val="Hyperlink"/>
            <w:rFonts w:ascii="Times New Roman" w:hAnsi="Times New Roman"/>
            <w:noProof/>
          </w:rPr>
          <w:t>79.</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Act</w:t>
        </w:r>
        <w:r w:rsidR="004A5AC1" w:rsidRPr="004A5AC1">
          <w:rPr>
            <w:rStyle w:val="Hyperlink"/>
            <w:rFonts w:ascii="Times New Roman" w:hAnsi="Times New Roman"/>
            <w:noProof/>
            <w:spacing w:val="1"/>
          </w:rPr>
          <w:t xml:space="preserve"> </w:t>
        </w:r>
        <w:r w:rsidR="004A5AC1" w:rsidRPr="004A5AC1">
          <w:rPr>
            <w:rStyle w:val="Hyperlink"/>
            <w:rFonts w:ascii="Times New Roman" w:hAnsi="Times New Roman"/>
            <w:noProof/>
          </w:rPr>
          <w:t>to</w:t>
        </w:r>
        <w:r w:rsidR="004A5AC1" w:rsidRPr="004A5AC1">
          <w:rPr>
            <w:rStyle w:val="Hyperlink"/>
            <w:rFonts w:ascii="Times New Roman" w:hAnsi="Times New Roman"/>
            <w:noProof/>
            <w:spacing w:val="1"/>
          </w:rPr>
          <w:t xml:space="preserve"> </w:t>
        </w:r>
        <w:r w:rsidR="004A5AC1" w:rsidRPr="004A5AC1">
          <w:rPr>
            <w:rStyle w:val="Hyperlink"/>
            <w:rFonts w:ascii="Times New Roman" w:hAnsi="Times New Roman"/>
            <w:noProof/>
          </w:rPr>
          <w:t>bind</w:t>
        </w:r>
        <w:r w:rsidR="004A5AC1" w:rsidRPr="004A5AC1">
          <w:rPr>
            <w:rStyle w:val="Hyperlink"/>
            <w:rFonts w:ascii="Times New Roman" w:hAnsi="Times New Roman"/>
            <w:noProof/>
            <w:spacing w:val="1"/>
          </w:rPr>
          <w:t xml:space="preserve"> </w:t>
        </w:r>
        <w:r w:rsidR="004A5AC1" w:rsidRPr="004A5AC1">
          <w:rPr>
            <w:rStyle w:val="Hyperlink"/>
            <w:rFonts w:ascii="Times New Roman" w:hAnsi="Times New Roman"/>
            <w:noProof/>
          </w:rPr>
          <w:t>State</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_Toc427492912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68</w:t>
        </w:r>
        <w:r w:rsidR="004A5AC1" w:rsidRPr="004A5AC1">
          <w:rPr>
            <w:rFonts w:ascii="Times New Roman" w:hAnsi="Times New Roman"/>
            <w:noProof/>
            <w:webHidden/>
          </w:rPr>
          <w:fldChar w:fldCharType="end"/>
        </w:r>
      </w:hyperlink>
    </w:p>
    <w:p w14:paraId="16F8433A"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913" w:history="1">
        <w:r w:rsidR="004A5AC1" w:rsidRPr="004A5AC1">
          <w:rPr>
            <w:rStyle w:val="Hyperlink"/>
            <w:rFonts w:ascii="Times New Roman" w:hAnsi="Times New Roman"/>
            <w:noProof/>
          </w:rPr>
          <w:t>80.</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Environmental Offences</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_Toc427492913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68</w:t>
        </w:r>
        <w:r w:rsidR="004A5AC1" w:rsidRPr="004A5AC1">
          <w:rPr>
            <w:rFonts w:ascii="Times New Roman" w:hAnsi="Times New Roman"/>
            <w:noProof/>
            <w:webHidden/>
          </w:rPr>
          <w:fldChar w:fldCharType="end"/>
        </w:r>
      </w:hyperlink>
    </w:p>
    <w:p w14:paraId="4D37D8C5"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914" w:history="1">
        <w:r w:rsidR="004A5AC1" w:rsidRPr="004A5AC1">
          <w:rPr>
            <w:rStyle w:val="Hyperlink"/>
            <w:rFonts w:ascii="Times New Roman" w:hAnsi="Times New Roman"/>
            <w:noProof/>
          </w:rPr>
          <w:t>81.</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Environmental Offences by Companies</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_Toc427492914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70</w:t>
        </w:r>
        <w:r w:rsidR="004A5AC1" w:rsidRPr="004A5AC1">
          <w:rPr>
            <w:rFonts w:ascii="Times New Roman" w:hAnsi="Times New Roman"/>
            <w:noProof/>
            <w:webHidden/>
          </w:rPr>
          <w:fldChar w:fldCharType="end"/>
        </w:r>
      </w:hyperlink>
    </w:p>
    <w:p w14:paraId="7283C917"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915" w:history="1">
        <w:r w:rsidR="004A5AC1" w:rsidRPr="004A5AC1">
          <w:rPr>
            <w:rStyle w:val="Hyperlink"/>
            <w:rFonts w:ascii="Times New Roman" w:hAnsi="Times New Roman"/>
            <w:noProof/>
          </w:rPr>
          <w:t>82.</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Regulations</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_Toc427492915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71</w:t>
        </w:r>
        <w:r w:rsidR="004A5AC1" w:rsidRPr="004A5AC1">
          <w:rPr>
            <w:rFonts w:ascii="Times New Roman" w:hAnsi="Times New Roman"/>
            <w:noProof/>
            <w:webHidden/>
          </w:rPr>
          <w:fldChar w:fldCharType="end"/>
        </w:r>
      </w:hyperlink>
    </w:p>
    <w:p w14:paraId="44C67B28"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916" w:history="1">
        <w:r w:rsidR="004A5AC1" w:rsidRPr="004A5AC1">
          <w:rPr>
            <w:rStyle w:val="Hyperlink"/>
            <w:rFonts w:ascii="Times New Roman" w:hAnsi="Times New Roman"/>
            <w:noProof/>
          </w:rPr>
          <w:t>83.</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Existing</w:t>
        </w:r>
        <w:r w:rsidR="004A5AC1" w:rsidRPr="004A5AC1">
          <w:rPr>
            <w:rStyle w:val="Hyperlink"/>
            <w:rFonts w:ascii="Times New Roman" w:hAnsi="Times New Roman"/>
            <w:noProof/>
            <w:spacing w:val="1"/>
          </w:rPr>
          <w:t xml:space="preserve"> </w:t>
        </w:r>
        <w:r w:rsidR="004A5AC1" w:rsidRPr="004A5AC1">
          <w:rPr>
            <w:rStyle w:val="Hyperlink"/>
            <w:rFonts w:ascii="Times New Roman" w:hAnsi="Times New Roman"/>
            <w:noProof/>
          </w:rPr>
          <w:t>Certificates, Licenses or Orders</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_Toc427492916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72</w:t>
        </w:r>
        <w:r w:rsidR="004A5AC1" w:rsidRPr="004A5AC1">
          <w:rPr>
            <w:rFonts w:ascii="Times New Roman" w:hAnsi="Times New Roman"/>
            <w:noProof/>
            <w:webHidden/>
          </w:rPr>
          <w:fldChar w:fldCharType="end"/>
        </w:r>
      </w:hyperlink>
    </w:p>
    <w:p w14:paraId="0D6F747E" w14:textId="77777777" w:rsidR="004A5AC1" w:rsidRPr="004A5AC1" w:rsidRDefault="003B7C14">
      <w:pPr>
        <w:pStyle w:val="TOC2"/>
        <w:tabs>
          <w:tab w:val="left" w:pos="880"/>
          <w:tab w:val="right" w:leader="dot" w:pos="8530"/>
        </w:tabs>
        <w:rPr>
          <w:rFonts w:ascii="Times New Roman" w:eastAsiaTheme="minorEastAsia" w:hAnsi="Times New Roman"/>
          <w:smallCaps w:val="0"/>
          <w:noProof/>
          <w:sz w:val="22"/>
          <w:szCs w:val="22"/>
        </w:rPr>
      </w:pPr>
      <w:hyperlink w:anchor="_Toc427492917" w:history="1">
        <w:r w:rsidR="004A5AC1" w:rsidRPr="004A5AC1">
          <w:rPr>
            <w:rStyle w:val="Hyperlink"/>
            <w:rFonts w:ascii="Times New Roman" w:hAnsi="Times New Roman"/>
            <w:noProof/>
          </w:rPr>
          <w:t>84.</w:t>
        </w:r>
        <w:r w:rsidR="004A5AC1" w:rsidRPr="004A5AC1">
          <w:rPr>
            <w:rFonts w:ascii="Times New Roman" w:eastAsiaTheme="minorEastAsia" w:hAnsi="Times New Roman"/>
            <w:smallCaps w:val="0"/>
            <w:noProof/>
            <w:sz w:val="22"/>
            <w:szCs w:val="22"/>
          </w:rPr>
          <w:tab/>
        </w:r>
        <w:r w:rsidR="004A5AC1" w:rsidRPr="004A5AC1">
          <w:rPr>
            <w:rStyle w:val="Hyperlink"/>
            <w:rFonts w:ascii="Times New Roman" w:hAnsi="Times New Roman"/>
            <w:noProof/>
          </w:rPr>
          <w:t>Short title and commencement</w:t>
        </w:r>
        <w:r w:rsidR="004A5AC1" w:rsidRPr="004A5AC1">
          <w:rPr>
            <w:rFonts w:ascii="Times New Roman" w:hAnsi="Times New Roman"/>
            <w:noProof/>
            <w:webHidden/>
          </w:rPr>
          <w:tab/>
        </w:r>
        <w:r w:rsidR="004A5AC1" w:rsidRPr="004A5AC1">
          <w:rPr>
            <w:rFonts w:ascii="Times New Roman" w:hAnsi="Times New Roman"/>
            <w:noProof/>
            <w:webHidden/>
          </w:rPr>
          <w:fldChar w:fldCharType="begin"/>
        </w:r>
        <w:r w:rsidR="004A5AC1" w:rsidRPr="004A5AC1">
          <w:rPr>
            <w:rFonts w:ascii="Times New Roman" w:hAnsi="Times New Roman"/>
            <w:noProof/>
            <w:webHidden/>
          </w:rPr>
          <w:instrText xml:space="preserve"> PAGEREF _Toc427492917 \h </w:instrText>
        </w:r>
        <w:r w:rsidR="004A5AC1" w:rsidRPr="004A5AC1">
          <w:rPr>
            <w:rFonts w:ascii="Times New Roman" w:hAnsi="Times New Roman"/>
            <w:noProof/>
            <w:webHidden/>
          </w:rPr>
        </w:r>
        <w:r w:rsidR="004A5AC1" w:rsidRPr="004A5AC1">
          <w:rPr>
            <w:rFonts w:ascii="Times New Roman" w:hAnsi="Times New Roman"/>
            <w:noProof/>
            <w:webHidden/>
          </w:rPr>
          <w:fldChar w:fldCharType="separate"/>
        </w:r>
        <w:r w:rsidR="001258C1">
          <w:rPr>
            <w:rFonts w:ascii="Times New Roman" w:hAnsi="Times New Roman"/>
            <w:noProof/>
            <w:webHidden/>
          </w:rPr>
          <w:t>73</w:t>
        </w:r>
        <w:r w:rsidR="004A5AC1" w:rsidRPr="004A5AC1">
          <w:rPr>
            <w:rFonts w:ascii="Times New Roman" w:hAnsi="Times New Roman"/>
            <w:noProof/>
            <w:webHidden/>
          </w:rPr>
          <w:fldChar w:fldCharType="end"/>
        </w:r>
      </w:hyperlink>
    </w:p>
    <w:p w14:paraId="07D4B9C7" w14:textId="77777777" w:rsidR="00ED21E1" w:rsidRPr="004A5AC1" w:rsidRDefault="00383839" w:rsidP="00383839">
      <w:pPr>
        <w:widowControl w:val="0"/>
        <w:autoSpaceDE w:val="0"/>
        <w:autoSpaceDN w:val="0"/>
        <w:adjustRightInd w:val="0"/>
        <w:spacing w:after="0" w:line="360" w:lineRule="auto"/>
        <w:ind w:left="2712" w:right="643" w:hanging="1699"/>
        <w:jc w:val="both"/>
        <w:rPr>
          <w:rFonts w:ascii="Times New Roman" w:hAnsi="Times New Roman"/>
          <w:color w:val="3333FF"/>
        </w:rPr>
      </w:pPr>
      <w:r w:rsidRPr="004A5AC1">
        <w:rPr>
          <w:rFonts w:ascii="Times New Roman" w:hAnsi="Times New Roman"/>
          <w:b/>
          <w:bCs/>
          <w:caps/>
          <w:color w:val="3333FF"/>
          <w:sz w:val="20"/>
          <w:szCs w:val="20"/>
        </w:rPr>
        <w:fldChar w:fldCharType="end"/>
      </w:r>
    </w:p>
    <w:p w14:paraId="06E7BD05" w14:textId="77777777" w:rsidR="00ED21E1" w:rsidRPr="004A5AC1" w:rsidRDefault="00ED21E1" w:rsidP="00CA5119">
      <w:pPr>
        <w:widowControl w:val="0"/>
        <w:autoSpaceDE w:val="0"/>
        <w:autoSpaceDN w:val="0"/>
        <w:adjustRightInd w:val="0"/>
        <w:spacing w:after="0" w:line="360" w:lineRule="auto"/>
        <w:ind w:left="2712" w:right="643" w:hanging="1699"/>
        <w:jc w:val="both"/>
        <w:rPr>
          <w:rFonts w:ascii="Times New Roman" w:hAnsi="Times New Roman"/>
          <w:color w:val="000000"/>
        </w:rPr>
      </w:pPr>
    </w:p>
    <w:p w14:paraId="034B255D" w14:textId="77777777" w:rsidR="00ED21E1" w:rsidRPr="004A5AC1" w:rsidRDefault="00ED21E1" w:rsidP="00CA5119">
      <w:pPr>
        <w:widowControl w:val="0"/>
        <w:autoSpaceDE w:val="0"/>
        <w:autoSpaceDN w:val="0"/>
        <w:adjustRightInd w:val="0"/>
        <w:spacing w:after="0" w:line="360" w:lineRule="auto"/>
        <w:ind w:left="2712" w:right="643" w:hanging="1699"/>
        <w:jc w:val="both"/>
        <w:rPr>
          <w:rFonts w:ascii="Times New Roman" w:hAnsi="Times New Roman"/>
          <w:color w:val="000000"/>
        </w:rPr>
      </w:pPr>
    </w:p>
    <w:p w14:paraId="74E50B44" w14:textId="77777777" w:rsidR="00ED21E1" w:rsidRPr="007F25B6" w:rsidRDefault="00ED21E1" w:rsidP="00CA5119">
      <w:pPr>
        <w:widowControl w:val="0"/>
        <w:autoSpaceDE w:val="0"/>
        <w:autoSpaceDN w:val="0"/>
        <w:adjustRightInd w:val="0"/>
        <w:spacing w:after="0" w:line="360" w:lineRule="auto"/>
        <w:ind w:left="2712" w:right="643" w:hanging="1699"/>
        <w:jc w:val="both"/>
        <w:rPr>
          <w:rFonts w:ascii="Times New Roman" w:hAnsi="Times New Roman"/>
          <w:color w:val="000000"/>
        </w:rPr>
      </w:pPr>
    </w:p>
    <w:p w14:paraId="11EE2F89" w14:textId="77777777" w:rsidR="008D4F5A" w:rsidRPr="007F25B6" w:rsidRDefault="008D4F5A" w:rsidP="00CA5119">
      <w:pPr>
        <w:pStyle w:val="Heading1"/>
        <w:jc w:val="both"/>
      </w:pPr>
      <w:bookmarkStart w:id="2" w:name="_Toc410965077"/>
      <w:bookmarkStart w:id="3" w:name="_Toc427492825"/>
      <w:r w:rsidRPr="007F25B6">
        <w:lastRenderedPageBreak/>
        <w:t>PART</w:t>
      </w:r>
      <w:r w:rsidRPr="007F25B6">
        <w:rPr>
          <w:spacing w:val="-24"/>
        </w:rPr>
        <w:t xml:space="preserve"> </w:t>
      </w:r>
      <w:r w:rsidRPr="007F25B6">
        <w:t>I</w:t>
      </w:r>
      <w:r w:rsidR="00675599" w:rsidRPr="007F25B6">
        <w:t xml:space="preserve">- </w:t>
      </w:r>
      <w:r w:rsidRPr="007F25B6">
        <w:t>DEFINITIONS</w:t>
      </w:r>
      <w:r w:rsidR="00BE5F3F">
        <w:rPr>
          <w:spacing w:val="-7"/>
        </w:rPr>
        <w:t>,</w:t>
      </w:r>
      <w:r w:rsidRPr="007F25B6">
        <w:rPr>
          <w:spacing w:val="-7"/>
        </w:rPr>
        <w:t xml:space="preserve"> </w:t>
      </w:r>
      <w:r w:rsidRPr="007F25B6">
        <w:t>OBJECT</w:t>
      </w:r>
      <w:r w:rsidRPr="007F25B6">
        <w:rPr>
          <w:spacing w:val="-7"/>
        </w:rPr>
        <w:t xml:space="preserve"> </w:t>
      </w:r>
      <w:r w:rsidRPr="007F25B6">
        <w:t>OF</w:t>
      </w:r>
      <w:r w:rsidRPr="007F25B6">
        <w:rPr>
          <w:spacing w:val="-7"/>
        </w:rPr>
        <w:t xml:space="preserve"> </w:t>
      </w:r>
      <w:r w:rsidRPr="007F25B6">
        <w:t>ACT</w:t>
      </w:r>
      <w:bookmarkEnd w:id="2"/>
      <w:r w:rsidR="00BE5F3F">
        <w:t xml:space="preserve"> AND PRINCIPLES</w:t>
      </w:r>
      <w:bookmarkEnd w:id="3"/>
      <w:r w:rsidR="00BE5F3F">
        <w:t xml:space="preserve"> </w:t>
      </w:r>
    </w:p>
    <w:p w14:paraId="79A260AD" w14:textId="77777777" w:rsidR="008D4F5A" w:rsidRPr="007F25B6" w:rsidRDefault="008D4F5A" w:rsidP="00004671">
      <w:pPr>
        <w:pStyle w:val="Heading2"/>
        <w:rPr>
          <w:color w:val="000000"/>
        </w:rPr>
      </w:pPr>
      <w:bookmarkStart w:id="4" w:name="_Toc410965078"/>
      <w:bookmarkStart w:id="5" w:name="_Toc427492826"/>
      <w:r w:rsidRPr="007F25B6">
        <w:t>Definitions</w:t>
      </w:r>
      <w:bookmarkEnd w:id="4"/>
      <w:bookmarkEnd w:id="5"/>
    </w:p>
    <w:p w14:paraId="6563B8BE" w14:textId="77777777" w:rsidR="008D4F5A" w:rsidRPr="000056F0" w:rsidRDefault="008D4F5A" w:rsidP="00FC5BA2">
      <w:pPr>
        <w:pStyle w:val="ListParagraph"/>
        <w:widowControl w:val="0"/>
        <w:numPr>
          <w:ilvl w:val="0"/>
          <w:numId w:val="88"/>
        </w:numPr>
        <w:autoSpaceDE w:val="0"/>
        <w:autoSpaceDN w:val="0"/>
        <w:adjustRightInd w:val="0"/>
        <w:spacing w:after="0" w:line="360" w:lineRule="auto"/>
        <w:ind w:right="35"/>
        <w:jc w:val="both"/>
        <w:rPr>
          <w:rFonts w:ascii="Times New Roman" w:hAnsi="Times New Roman"/>
          <w:color w:val="3333FF"/>
        </w:rPr>
      </w:pPr>
      <w:r w:rsidRPr="000056F0">
        <w:rPr>
          <w:rFonts w:ascii="Times New Roman" w:hAnsi="Times New Roman"/>
          <w:color w:val="3333FF"/>
        </w:rPr>
        <w:t>In</w:t>
      </w:r>
      <w:r w:rsidRPr="000056F0">
        <w:rPr>
          <w:rFonts w:ascii="Times New Roman" w:hAnsi="Times New Roman"/>
          <w:color w:val="3333FF"/>
          <w:spacing w:val="-2"/>
        </w:rPr>
        <w:t xml:space="preserve"> </w:t>
      </w:r>
      <w:r w:rsidRPr="000056F0">
        <w:rPr>
          <w:rFonts w:ascii="Times New Roman" w:hAnsi="Times New Roman"/>
          <w:color w:val="3333FF"/>
        </w:rPr>
        <w:t>this</w:t>
      </w:r>
      <w:r w:rsidRPr="000056F0">
        <w:rPr>
          <w:rFonts w:ascii="Times New Roman" w:hAnsi="Times New Roman"/>
          <w:color w:val="3333FF"/>
          <w:spacing w:val="-2"/>
        </w:rPr>
        <w:t xml:space="preserve"> </w:t>
      </w:r>
      <w:r w:rsidRPr="000056F0">
        <w:rPr>
          <w:rFonts w:ascii="Times New Roman" w:hAnsi="Times New Roman"/>
          <w:color w:val="3333FF"/>
        </w:rPr>
        <w:t>Act,</w:t>
      </w:r>
      <w:r w:rsidRPr="000056F0">
        <w:rPr>
          <w:rFonts w:ascii="Times New Roman" w:hAnsi="Times New Roman"/>
          <w:color w:val="3333FF"/>
          <w:spacing w:val="-2"/>
        </w:rPr>
        <w:t xml:space="preserve"> </w:t>
      </w:r>
      <w:r w:rsidRPr="000056F0">
        <w:rPr>
          <w:rFonts w:ascii="Times New Roman" w:hAnsi="Times New Roman"/>
          <w:color w:val="3333FF"/>
        </w:rPr>
        <w:t>unless</w:t>
      </w:r>
      <w:r w:rsidRPr="000056F0">
        <w:rPr>
          <w:rFonts w:ascii="Times New Roman" w:hAnsi="Times New Roman"/>
          <w:color w:val="3333FF"/>
          <w:spacing w:val="-2"/>
        </w:rPr>
        <w:t xml:space="preserve"> </w:t>
      </w:r>
      <w:r w:rsidRPr="000056F0">
        <w:rPr>
          <w:rFonts w:ascii="Times New Roman" w:hAnsi="Times New Roman"/>
          <w:color w:val="3333FF"/>
        </w:rPr>
        <w:t>the</w:t>
      </w:r>
      <w:r w:rsidRPr="000056F0">
        <w:rPr>
          <w:rFonts w:ascii="Times New Roman" w:hAnsi="Times New Roman"/>
          <w:color w:val="3333FF"/>
          <w:spacing w:val="-2"/>
        </w:rPr>
        <w:t xml:space="preserve"> </w:t>
      </w:r>
      <w:r w:rsidRPr="000056F0">
        <w:rPr>
          <w:rFonts w:ascii="Times New Roman" w:hAnsi="Times New Roman"/>
          <w:color w:val="3333FF"/>
        </w:rPr>
        <w:t>context</w:t>
      </w:r>
      <w:r w:rsidRPr="000056F0">
        <w:rPr>
          <w:rFonts w:ascii="Times New Roman" w:hAnsi="Times New Roman"/>
          <w:color w:val="3333FF"/>
          <w:spacing w:val="-2"/>
        </w:rPr>
        <w:t xml:space="preserve"> </w:t>
      </w:r>
      <w:r w:rsidRPr="000056F0">
        <w:rPr>
          <w:rFonts w:ascii="Times New Roman" w:hAnsi="Times New Roman"/>
          <w:color w:val="3333FF"/>
        </w:rPr>
        <w:t>indicates</w:t>
      </w:r>
      <w:r w:rsidRPr="000056F0">
        <w:rPr>
          <w:rFonts w:ascii="Times New Roman" w:hAnsi="Times New Roman"/>
          <w:color w:val="3333FF"/>
          <w:spacing w:val="-2"/>
        </w:rPr>
        <w:t xml:space="preserve"> </w:t>
      </w:r>
      <w:r w:rsidRPr="000056F0">
        <w:rPr>
          <w:rFonts w:ascii="Times New Roman" w:hAnsi="Times New Roman"/>
          <w:color w:val="3333FF"/>
        </w:rPr>
        <w:t>otherwise</w:t>
      </w:r>
      <w:r w:rsidRPr="000056F0">
        <w:rPr>
          <w:rFonts w:ascii="Times New Roman" w:hAnsi="Times New Roman"/>
          <w:color w:val="3333FF"/>
          <w:spacing w:val="52"/>
        </w:rPr>
        <w:t xml:space="preserve"> </w:t>
      </w:r>
      <w:r w:rsidRPr="000056F0">
        <w:rPr>
          <w:rFonts w:ascii="Times New Roman" w:hAnsi="Times New Roman"/>
          <w:color w:val="3333FF"/>
        </w:rPr>
        <w:t>-</w:t>
      </w:r>
    </w:p>
    <w:p w14:paraId="3DB34071" w14:textId="77777777" w:rsidR="00FC5BA2" w:rsidRPr="000056F0" w:rsidRDefault="00FC5BA2" w:rsidP="00FC5BA2">
      <w:pPr>
        <w:widowControl w:val="0"/>
        <w:autoSpaceDE w:val="0"/>
        <w:autoSpaceDN w:val="0"/>
        <w:adjustRightInd w:val="0"/>
        <w:spacing w:after="0" w:line="360" w:lineRule="auto"/>
        <w:ind w:left="446" w:right="35"/>
        <w:jc w:val="both"/>
        <w:rPr>
          <w:rFonts w:ascii="Times New Roman" w:hAnsi="Times New Roman"/>
          <w:color w:val="3333FF"/>
        </w:rPr>
      </w:pPr>
      <w:commentRangeStart w:id="6"/>
      <w:r w:rsidRPr="000056F0">
        <w:rPr>
          <w:rFonts w:ascii="Times New Roman" w:hAnsi="Times New Roman"/>
          <w:color w:val="3333FF"/>
          <w:spacing w:val="-1"/>
        </w:rPr>
        <w:t>“</w:t>
      </w:r>
      <w:proofErr w:type="gramStart"/>
      <w:r w:rsidRPr="000056F0">
        <w:rPr>
          <w:rFonts w:ascii="Times New Roman" w:hAnsi="Times New Roman"/>
          <w:color w:val="3333FF"/>
          <w:spacing w:val="-1"/>
        </w:rPr>
        <w:t>activity</w:t>
      </w:r>
      <w:proofErr w:type="gramEnd"/>
      <w:r w:rsidRPr="000056F0">
        <w:rPr>
          <w:rFonts w:ascii="Times New Roman" w:hAnsi="Times New Roman"/>
          <w:color w:val="3333FF"/>
        </w:rPr>
        <w:t>”</w:t>
      </w:r>
      <w:commentRangeEnd w:id="6"/>
      <w:r w:rsidR="003B7C14">
        <w:rPr>
          <w:rStyle w:val="CommentReference"/>
        </w:rPr>
        <w:commentReference w:id="6"/>
      </w:r>
      <w:r w:rsidRPr="000056F0">
        <w:rPr>
          <w:rFonts w:ascii="Times New Roman" w:hAnsi="Times New Roman"/>
          <w:color w:val="3333FF"/>
          <w:spacing w:val="-15"/>
        </w:rPr>
        <w:t xml:space="preserve"> </w:t>
      </w:r>
      <w:r w:rsidRPr="000056F0">
        <w:rPr>
          <w:rFonts w:ascii="Times New Roman" w:hAnsi="Times New Roman"/>
          <w:color w:val="3333FF"/>
          <w:spacing w:val="-1"/>
        </w:rPr>
        <w:t>mean</w:t>
      </w:r>
      <w:r w:rsidRPr="000056F0">
        <w:rPr>
          <w:rFonts w:ascii="Times New Roman" w:hAnsi="Times New Roman"/>
          <w:color w:val="3333FF"/>
        </w:rPr>
        <w:t>s policies, plans, programmes and projects;</w:t>
      </w:r>
    </w:p>
    <w:p w14:paraId="20BC0CB7" w14:textId="77777777" w:rsidR="002A6FC1" w:rsidRDefault="002A6FC1" w:rsidP="00FC5BA2">
      <w:pPr>
        <w:widowControl w:val="0"/>
        <w:autoSpaceDE w:val="0"/>
        <w:autoSpaceDN w:val="0"/>
        <w:adjustRightInd w:val="0"/>
        <w:spacing w:after="0" w:line="360" w:lineRule="auto"/>
        <w:ind w:left="446" w:right="35"/>
        <w:jc w:val="both"/>
        <w:rPr>
          <w:rFonts w:ascii="Times New Roman" w:hAnsi="Times New Roman"/>
          <w:color w:val="3333FF"/>
          <w:spacing w:val="-1"/>
        </w:rPr>
      </w:pPr>
      <w:r>
        <w:rPr>
          <w:rFonts w:ascii="Times New Roman" w:hAnsi="Times New Roman"/>
          <w:color w:val="3333FF"/>
          <w:spacing w:val="-1"/>
        </w:rPr>
        <w:t>“</w:t>
      </w:r>
      <w:proofErr w:type="gramStart"/>
      <w:r>
        <w:rPr>
          <w:rFonts w:ascii="Times New Roman" w:hAnsi="Times New Roman"/>
          <w:color w:val="3333FF"/>
          <w:spacing w:val="-1"/>
        </w:rPr>
        <w:t>aftercare</w:t>
      </w:r>
      <w:proofErr w:type="gramEnd"/>
      <w:r>
        <w:rPr>
          <w:rFonts w:ascii="Times New Roman" w:hAnsi="Times New Roman"/>
          <w:color w:val="3333FF"/>
          <w:spacing w:val="-1"/>
        </w:rPr>
        <w:t xml:space="preserve"> p</w:t>
      </w:r>
      <w:r w:rsidRPr="002A6FC1">
        <w:rPr>
          <w:rFonts w:ascii="Times New Roman" w:hAnsi="Times New Roman"/>
          <w:color w:val="3333FF"/>
          <w:spacing w:val="-1"/>
        </w:rPr>
        <w:t>lan</w:t>
      </w:r>
      <w:r>
        <w:rPr>
          <w:rFonts w:ascii="Times New Roman" w:hAnsi="Times New Roman"/>
          <w:color w:val="3333FF"/>
          <w:spacing w:val="-1"/>
        </w:rPr>
        <w:t>” means</w:t>
      </w:r>
      <w:r w:rsidRPr="002A6FC1">
        <w:rPr>
          <w:rFonts w:ascii="Times New Roman" w:hAnsi="Times New Roman"/>
          <w:color w:val="3333FF"/>
          <w:spacing w:val="-1"/>
        </w:rPr>
        <w:t xml:space="preserve"> </w:t>
      </w:r>
      <w:r>
        <w:rPr>
          <w:rFonts w:ascii="Times New Roman" w:hAnsi="Times New Roman"/>
          <w:color w:val="3333FF"/>
          <w:spacing w:val="-1"/>
        </w:rPr>
        <w:t xml:space="preserve">a plan containing </w:t>
      </w:r>
      <w:r w:rsidRPr="002A6FC1">
        <w:rPr>
          <w:rFonts w:ascii="Times New Roman" w:hAnsi="Times New Roman"/>
          <w:color w:val="3333FF"/>
          <w:spacing w:val="-1"/>
        </w:rPr>
        <w:t xml:space="preserve">identified actions that will be taken following the cessation of </w:t>
      </w:r>
      <w:r>
        <w:rPr>
          <w:rFonts w:ascii="Times New Roman" w:hAnsi="Times New Roman"/>
          <w:color w:val="3333FF"/>
          <w:spacing w:val="-1"/>
        </w:rPr>
        <w:t>an operations</w:t>
      </w:r>
      <w:r w:rsidRPr="002A6FC1">
        <w:rPr>
          <w:rFonts w:ascii="Times New Roman" w:hAnsi="Times New Roman"/>
          <w:color w:val="3333FF"/>
          <w:spacing w:val="-1"/>
        </w:rPr>
        <w:t xml:space="preserve"> and </w:t>
      </w:r>
      <w:r>
        <w:rPr>
          <w:rFonts w:ascii="Times New Roman" w:hAnsi="Times New Roman"/>
          <w:color w:val="3333FF"/>
          <w:spacing w:val="-1"/>
        </w:rPr>
        <w:t>details</w:t>
      </w:r>
      <w:r w:rsidRPr="002A6FC1">
        <w:rPr>
          <w:rFonts w:ascii="Times New Roman" w:hAnsi="Times New Roman"/>
          <w:color w:val="3333FF"/>
          <w:spacing w:val="-1"/>
        </w:rPr>
        <w:t xml:space="preserve"> the post closure management and monitoring programme that will be implemented.</w:t>
      </w:r>
    </w:p>
    <w:p w14:paraId="69407DE7" w14:textId="77777777" w:rsidR="00FC5BA2" w:rsidRPr="000056F0" w:rsidRDefault="00FC5BA2" w:rsidP="00FC5BA2">
      <w:pPr>
        <w:widowControl w:val="0"/>
        <w:autoSpaceDE w:val="0"/>
        <w:autoSpaceDN w:val="0"/>
        <w:adjustRightInd w:val="0"/>
        <w:spacing w:after="0" w:line="360" w:lineRule="auto"/>
        <w:ind w:left="446" w:right="35"/>
        <w:jc w:val="both"/>
        <w:rPr>
          <w:rFonts w:ascii="Times New Roman" w:hAnsi="Times New Roman"/>
          <w:color w:val="3333FF"/>
          <w:spacing w:val="-1"/>
        </w:rPr>
      </w:pPr>
      <w:r w:rsidRPr="000056F0">
        <w:rPr>
          <w:rFonts w:ascii="Times New Roman" w:hAnsi="Times New Roman"/>
          <w:color w:val="3333FF"/>
          <w:spacing w:val="-1"/>
        </w:rPr>
        <w:t>“</w:t>
      </w:r>
      <w:proofErr w:type="gramStart"/>
      <w:r w:rsidRPr="000056F0">
        <w:rPr>
          <w:rFonts w:ascii="Times New Roman" w:hAnsi="Times New Roman"/>
          <w:color w:val="3333FF"/>
          <w:spacing w:val="-1"/>
        </w:rPr>
        <w:t>air</w:t>
      </w:r>
      <w:proofErr w:type="gramEnd"/>
      <w:r w:rsidRPr="000056F0">
        <w:rPr>
          <w:rFonts w:ascii="Times New Roman" w:hAnsi="Times New Roman"/>
          <w:color w:val="3333FF"/>
          <w:spacing w:val="-1"/>
        </w:rPr>
        <w:t xml:space="preserve"> quality” means the concentration prescribed under or pursuant to this Act of a pollutant in the atmosphere at the point of measurement;</w:t>
      </w:r>
    </w:p>
    <w:p w14:paraId="6A2AF450" w14:textId="77777777" w:rsidR="00FC5BA2" w:rsidRPr="000056F0" w:rsidRDefault="00FC5BA2" w:rsidP="00FC5BA2">
      <w:pPr>
        <w:widowControl w:val="0"/>
        <w:autoSpaceDE w:val="0"/>
        <w:autoSpaceDN w:val="0"/>
        <w:adjustRightInd w:val="0"/>
        <w:spacing w:after="0" w:line="360" w:lineRule="auto"/>
        <w:ind w:left="446" w:right="35"/>
        <w:jc w:val="both"/>
        <w:rPr>
          <w:rFonts w:ascii="Times New Roman" w:hAnsi="Times New Roman"/>
          <w:color w:val="3333FF"/>
          <w:spacing w:val="-1"/>
        </w:rPr>
      </w:pPr>
      <w:r w:rsidRPr="000056F0">
        <w:rPr>
          <w:rFonts w:ascii="Times New Roman" w:hAnsi="Times New Roman"/>
          <w:color w:val="3333FF"/>
          <w:spacing w:val="-1"/>
        </w:rPr>
        <w:t>“</w:t>
      </w:r>
      <w:proofErr w:type="gramStart"/>
      <w:r w:rsidRPr="000056F0">
        <w:rPr>
          <w:rFonts w:ascii="Times New Roman" w:hAnsi="Times New Roman"/>
          <w:color w:val="3333FF"/>
          <w:spacing w:val="-1"/>
        </w:rPr>
        <w:t>ambient</w:t>
      </w:r>
      <w:proofErr w:type="gramEnd"/>
      <w:r w:rsidRPr="000056F0">
        <w:rPr>
          <w:rFonts w:ascii="Times New Roman" w:hAnsi="Times New Roman"/>
          <w:color w:val="3333FF"/>
          <w:spacing w:val="-1"/>
        </w:rPr>
        <w:t xml:space="preserve"> air” means the atmosphere surrounding the earth but does not include the atmosphere within a structure or within any underground space;</w:t>
      </w:r>
    </w:p>
    <w:p w14:paraId="0CEB8266" w14:textId="77777777" w:rsidR="00FC5BA2" w:rsidRPr="000056F0" w:rsidRDefault="00FC5BA2" w:rsidP="00FC5BA2">
      <w:pPr>
        <w:widowControl w:val="0"/>
        <w:autoSpaceDE w:val="0"/>
        <w:autoSpaceDN w:val="0"/>
        <w:adjustRightInd w:val="0"/>
        <w:spacing w:after="0" w:line="360" w:lineRule="auto"/>
        <w:ind w:left="446" w:right="35"/>
        <w:jc w:val="both"/>
        <w:rPr>
          <w:rFonts w:ascii="Times New Roman" w:hAnsi="Times New Roman"/>
          <w:color w:val="3333FF"/>
          <w:spacing w:val="-1"/>
        </w:rPr>
      </w:pPr>
      <w:r w:rsidRPr="000056F0">
        <w:rPr>
          <w:rFonts w:ascii="Times New Roman" w:hAnsi="Times New Roman"/>
          <w:color w:val="3333FF"/>
          <w:spacing w:val="-1"/>
        </w:rPr>
        <w:t>“analysis” means the testing or examination of any matter, substance or process for the  purpose  of  determining  its  composition  or  qualities  or  its  effect  (whether physical, chemical or biological) on any segment of the environment or examination of emissions or recording of noise or sub-sonic vibrations to determine the level or other  characteristics  of  the  noise  or  sub-sonic  vibration  or  its  effect  on  any segments of the environment;</w:t>
      </w:r>
    </w:p>
    <w:p w14:paraId="41F634A8" w14:textId="77777777" w:rsidR="008D4F5A" w:rsidRPr="000056F0" w:rsidRDefault="008D4F5A" w:rsidP="00FC5BA2">
      <w:pPr>
        <w:widowControl w:val="0"/>
        <w:autoSpaceDE w:val="0"/>
        <w:autoSpaceDN w:val="0"/>
        <w:adjustRightInd w:val="0"/>
        <w:spacing w:after="0" w:line="360" w:lineRule="auto"/>
        <w:ind w:left="446" w:right="35"/>
        <w:jc w:val="both"/>
        <w:rPr>
          <w:rFonts w:ascii="Times New Roman" w:hAnsi="Times New Roman"/>
          <w:color w:val="3333FF"/>
        </w:rPr>
      </w:pPr>
      <w:r w:rsidRPr="000056F0">
        <w:rPr>
          <w:rFonts w:ascii="Times New Roman" w:hAnsi="Times New Roman"/>
          <w:color w:val="3333FF"/>
        </w:rPr>
        <w:t>“Advisory</w:t>
      </w:r>
      <w:r w:rsidRPr="000056F0">
        <w:rPr>
          <w:rFonts w:ascii="Times New Roman" w:hAnsi="Times New Roman"/>
          <w:color w:val="3333FF"/>
          <w:spacing w:val="-3"/>
        </w:rPr>
        <w:t xml:space="preserve"> </w:t>
      </w:r>
      <w:r w:rsidRPr="000056F0">
        <w:rPr>
          <w:rFonts w:ascii="Times New Roman" w:hAnsi="Times New Roman"/>
          <w:color w:val="3333FF"/>
        </w:rPr>
        <w:t>Council”</w:t>
      </w:r>
      <w:r w:rsidRPr="000056F0">
        <w:rPr>
          <w:rFonts w:ascii="Times New Roman" w:hAnsi="Times New Roman"/>
          <w:color w:val="3333FF"/>
          <w:spacing w:val="-3"/>
        </w:rPr>
        <w:t xml:space="preserve"> </w:t>
      </w:r>
      <w:r w:rsidRPr="000056F0">
        <w:rPr>
          <w:rFonts w:ascii="Times New Roman" w:hAnsi="Times New Roman"/>
          <w:color w:val="3333FF"/>
        </w:rPr>
        <w:t>means</w:t>
      </w:r>
      <w:r w:rsidRPr="000056F0">
        <w:rPr>
          <w:rFonts w:ascii="Times New Roman" w:hAnsi="Times New Roman"/>
          <w:color w:val="3333FF"/>
          <w:spacing w:val="-3"/>
        </w:rPr>
        <w:t xml:space="preserve"> </w:t>
      </w:r>
      <w:r w:rsidRPr="000056F0">
        <w:rPr>
          <w:rFonts w:ascii="Times New Roman" w:hAnsi="Times New Roman"/>
          <w:color w:val="3333FF"/>
        </w:rPr>
        <w:t>the</w:t>
      </w:r>
      <w:r w:rsidRPr="000056F0">
        <w:rPr>
          <w:rFonts w:ascii="Times New Roman" w:hAnsi="Times New Roman"/>
          <w:color w:val="3333FF"/>
          <w:spacing w:val="-3"/>
        </w:rPr>
        <w:t xml:space="preserve"> </w:t>
      </w:r>
      <w:r w:rsidRPr="000056F0">
        <w:rPr>
          <w:rFonts w:ascii="Times New Roman" w:hAnsi="Times New Roman"/>
          <w:color w:val="3333FF"/>
        </w:rPr>
        <w:t>Sustainable</w:t>
      </w:r>
      <w:r w:rsidRPr="000056F0">
        <w:rPr>
          <w:rFonts w:ascii="Times New Roman" w:hAnsi="Times New Roman"/>
          <w:color w:val="3333FF"/>
          <w:spacing w:val="-3"/>
        </w:rPr>
        <w:t xml:space="preserve"> </w:t>
      </w:r>
      <w:r w:rsidRPr="000056F0">
        <w:rPr>
          <w:rFonts w:ascii="Times New Roman" w:hAnsi="Times New Roman"/>
          <w:color w:val="3333FF"/>
        </w:rPr>
        <w:t>Development</w:t>
      </w:r>
      <w:r w:rsidRPr="000056F0">
        <w:rPr>
          <w:rFonts w:ascii="Times New Roman" w:hAnsi="Times New Roman"/>
          <w:color w:val="3333FF"/>
          <w:spacing w:val="-3"/>
        </w:rPr>
        <w:t xml:space="preserve"> </w:t>
      </w:r>
      <w:r w:rsidRPr="000056F0">
        <w:rPr>
          <w:rFonts w:ascii="Times New Roman" w:hAnsi="Times New Roman"/>
          <w:color w:val="3333FF"/>
        </w:rPr>
        <w:t>Advisory</w:t>
      </w:r>
      <w:r w:rsidRPr="000056F0">
        <w:rPr>
          <w:rFonts w:ascii="Times New Roman" w:hAnsi="Times New Roman"/>
          <w:color w:val="3333FF"/>
          <w:spacing w:val="-3"/>
        </w:rPr>
        <w:t xml:space="preserve"> </w:t>
      </w:r>
      <w:r w:rsidRPr="000056F0">
        <w:rPr>
          <w:rFonts w:ascii="Times New Roman" w:hAnsi="Times New Roman"/>
          <w:color w:val="3333FF"/>
        </w:rPr>
        <w:t>Council</w:t>
      </w:r>
      <w:r w:rsidRPr="000056F0">
        <w:rPr>
          <w:rFonts w:ascii="Times New Roman" w:hAnsi="Times New Roman"/>
          <w:color w:val="3333FF"/>
          <w:spacing w:val="-3"/>
        </w:rPr>
        <w:t xml:space="preserve"> </w:t>
      </w:r>
      <w:r w:rsidRPr="000056F0">
        <w:rPr>
          <w:rFonts w:ascii="Times New Roman" w:hAnsi="Times New Roman"/>
          <w:color w:val="3333FF"/>
        </w:rPr>
        <w:t xml:space="preserve">established </w:t>
      </w:r>
      <w:r w:rsidR="004D1687" w:rsidRPr="000056F0">
        <w:rPr>
          <w:rFonts w:ascii="Times New Roman" w:hAnsi="Times New Roman"/>
          <w:color w:val="3333FF"/>
        </w:rPr>
        <w:t>in terms of this Act</w:t>
      </w:r>
      <w:r w:rsidRPr="000056F0">
        <w:rPr>
          <w:rFonts w:ascii="Times New Roman" w:hAnsi="Times New Roman"/>
          <w:color w:val="3333FF"/>
        </w:rPr>
        <w:t>;</w:t>
      </w:r>
    </w:p>
    <w:p w14:paraId="1D4EF450" w14:textId="77777777" w:rsidR="00ED21E1" w:rsidRPr="000056F0" w:rsidRDefault="008D4F5A" w:rsidP="00FC5BA2">
      <w:pPr>
        <w:widowControl w:val="0"/>
        <w:autoSpaceDE w:val="0"/>
        <w:autoSpaceDN w:val="0"/>
        <w:adjustRightInd w:val="0"/>
        <w:spacing w:after="0" w:line="360" w:lineRule="auto"/>
        <w:ind w:right="35" w:firstLine="446"/>
        <w:jc w:val="both"/>
        <w:rPr>
          <w:rFonts w:ascii="Times New Roman" w:hAnsi="Times New Roman"/>
          <w:color w:val="3333FF"/>
        </w:rPr>
      </w:pPr>
      <w:r w:rsidRPr="000056F0">
        <w:rPr>
          <w:rFonts w:ascii="Times New Roman" w:hAnsi="Times New Roman"/>
          <w:color w:val="3333FF"/>
        </w:rPr>
        <w:t>“</w:t>
      </w:r>
      <w:proofErr w:type="gramStart"/>
      <w:r w:rsidRPr="000056F0">
        <w:rPr>
          <w:rFonts w:ascii="Times New Roman" w:hAnsi="Times New Roman"/>
          <w:color w:val="3333FF"/>
        </w:rPr>
        <w:t>assessment</w:t>
      </w:r>
      <w:proofErr w:type="gramEnd"/>
      <w:r w:rsidRPr="000056F0">
        <w:rPr>
          <w:rFonts w:ascii="Times New Roman" w:hAnsi="Times New Roman"/>
          <w:color w:val="3333FF"/>
        </w:rPr>
        <w:t xml:space="preserve">” means the process of identifying, predicting and evaluating </w:t>
      </w:r>
      <w:r w:rsidR="00ED21E1" w:rsidRPr="000056F0">
        <w:rPr>
          <w:rFonts w:ascii="Times New Roman" w:hAnsi="Times New Roman"/>
          <w:color w:val="3333FF"/>
        </w:rPr>
        <w:t>–</w:t>
      </w:r>
    </w:p>
    <w:p w14:paraId="78FF6E63" w14:textId="77777777" w:rsidR="008D4F5A" w:rsidRPr="000056F0" w:rsidRDefault="008D4F5A" w:rsidP="00FC5BA2">
      <w:pPr>
        <w:widowControl w:val="0"/>
        <w:autoSpaceDE w:val="0"/>
        <w:autoSpaceDN w:val="0"/>
        <w:adjustRightInd w:val="0"/>
        <w:spacing w:after="0" w:line="360" w:lineRule="auto"/>
        <w:ind w:left="720" w:right="35"/>
        <w:jc w:val="both"/>
        <w:rPr>
          <w:rFonts w:ascii="Times New Roman" w:hAnsi="Times New Roman"/>
          <w:color w:val="3333FF"/>
        </w:rPr>
      </w:pPr>
      <w:r w:rsidRPr="000056F0">
        <w:rPr>
          <w:rFonts w:ascii="Times New Roman" w:hAnsi="Times New Roman"/>
          <w:color w:val="3333FF"/>
        </w:rPr>
        <w:t xml:space="preserve"> (a)    </w:t>
      </w:r>
      <w:r w:rsidRPr="000056F0">
        <w:rPr>
          <w:rFonts w:ascii="Times New Roman" w:hAnsi="Times New Roman"/>
          <w:color w:val="3333FF"/>
          <w:spacing w:val="47"/>
        </w:rPr>
        <w:t xml:space="preserve"> </w:t>
      </w:r>
      <w:proofErr w:type="gramStart"/>
      <w:r w:rsidRPr="000056F0">
        <w:rPr>
          <w:rFonts w:ascii="Times New Roman" w:hAnsi="Times New Roman"/>
          <w:color w:val="3333FF"/>
        </w:rPr>
        <w:t>the</w:t>
      </w:r>
      <w:proofErr w:type="gramEnd"/>
      <w:r w:rsidRPr="000056F0">
        <w:rPr>
          <w:rFonts w:ascii="Times New Roman" w:hAnsi="Times New Roman"/>
          <w:color w:val="3333FF"/>
          <w:spacing w:val="-1"/>
        </w:rPr>
        <w:t xml:space="preserve"> </w:t>
      </w:r>
      <w:r w:rsidRPr="000056F0">
        <w:rPr>
          <w:rFonts w:ascii="Times New Roman" w:hAnsi="Times New Roman"/>
          <w:color w:val="3333FF"/>
        </w:rPr>
        <w:t>significant</w:t>
      </w:r>
      <w:r w:rsidRPr="000056F0">
        <w:rPr>
          <w:rFonts w:ascii="Times New Roman" w:hAnsi="Times New Roman"/>
          <w:color w:val="3333FF"/>
          <w:spacing w:val="-1"/>
        </w:rPr>
        <w:t xml:space="preserve"> </w:t>
      </w:r>
      <w:r w:rsidRPr="000056F0">
        <w:rPr>
          <w:rFonts w:ascii="Times New Roman" w:hAnsi="Times New Roman"/>
          <w:color w:val="3333FF"/>
        </w:rPr>
        <w:t>effects</w:t>
      </w:r>
      <w:r w:rsidRPr="000056F0">
        <w:rPr>
          <w:rFonts w:ascii="Times New Roman" w:hAnsi="Times New Roman"/>
          <w:color w:val="3333FF"/>
          <w:spacing w:val="-1"/>
        </w:rPr>
        <w:t xml:space="preserve"> </w:t>
      </w:r>
      <w:r w:rsidRPr="000056F0">
        <w:rPr>
          <w:rFonts w:ascii="Times New Roman" w:hAnsi="Times New Roman"/>
          <w:color w:val="3333FF"/>
        </w:rPr>
        <w:t>of</w:t>
      </w:r>
      <w:r w:rsidRPr="000056F0">
        <w:rPr>
          <w:rFonts w:ascii="Times New Roman" w:hAnsi="Times New Roman"/>
          <w:color w:val="3333FF"/>
          <w:spacing w:val="-1"/>
        </w:rPr>
        <w:t xml:space="preserve"> </w:t>
      </w:r>
      <w:r w:rsidRPr="000056F0">
        <w:rPr>
          <w:rFonts w:ascii="Times New Roman" w:hAnsi="Times New Roman"/>
          <w:color w:val="3333FF"/>
        </w:rPr>
        <w:t>activities</w:t>
      </w:r>
      <w:r w:rsidRPr="000056F0">
        <w:rPr>
          <w:rFonts w:ascii="Times New Roman" w:hAnsi="Times New Roman"/>
          <w:color w:val="3333FF"/>
          <w:spacing w:val="-1"/>
        </w:rPr>
        <w:t xml:space="preserve"> </w:t>
      </w:r>
      <w:r w:rsidRPr="000056F0">
        <w:rPr>
          <w:rFonts w:ascii="Times New Roman" w:hAnsi="Times New Roman"/>
          <w:color w:val="3333FF"/>
        </w:rPr>
        <w:t>on</w:t>
      </w:r>
      <w:r w:rsidRPr="000056F0">
        <w:rPr>
          <w:rFonts w:ascii="Times New Roman" w:hAnsi="Times New Roman"/>
          <w:color w:val="3333FF"/>
          <w:spacing w:val="-1"/>
        </w:rPr>
        <w:t xml:space="preserve"> </w:t>
      </w:r>
      <w:r w:rsidRPr="000056F0">
        <w:rPr>
          <w:rFonts w:ascii="Times New Roman" w:hAnsi="Times New Roman"/>
          <w:color w:val="3333FF"/>
        </w:rPr>
        <w:t>the</w:t>
      </w:r>
      <w:r w:rsidRPr="000056F0">
        <w:rPr>
          <w:rFonts w:ascii="Times New Roman" w:hAnsi="Times New Roman"/>
          <w:color w:val="3333FF"/>
          <w:spacing w:val="-1"/>
        </w:rPr>
        <w:t xml:space="preserve"> </w:t>
      </w:r>
      <w:r w:rsidRPr="000056F0">
        <w:rPr>
          <w:rFonts w:ascii="Times New Roman" w:hAnsi="Times New Roman"/>
          <w:color w:val="3333FF"/>
        </w:rPr>
        <w:t>environment;</w:t>
      </w:r>
    </w:p>
    <w:p w14:paraId="7A3AB72F" w14:textId="77777777" w:rsidR="008D4F5A" w:rsidRPr="000056F0" w:rsidRDefault="008D4F5A" w:rsidP="00FC5BA2">
      <w:pPr>
        <w:widowControl w:val="0"/>
        <w:tabs>
          <w:tab w:val="left" w:pos="1000"/>
        </w:tabs>
        <w:autoSpaceDE w:val="0"/>
        <w:autoSpaceDN w:val="0"/>
        <w:adjustRightInd w:val="0"/>
        <w:spacing w:before="10" w:after="0" w:line="360" w:lineRule="auto"/>
        <w:ind w:left="1286" w:right="35" w:hanging="566"/>
        <w:jc w:val="both"/>
        <w:rPr>
          <w:rFonts w:ascii="Times New Roman" w:hAnsi="Times New Roman"/>
          <w:color w:val="3333FF"/>
        </w:rPr>
      </w:pPr>
      <w:r w:rsidRPr="000056F0">
        <w:rPr>
          <w:rFonts w:ascii="Times New Roman" w:hAnsi="Times New Roman"/>
          <w:color w:val="3333FF"/>
        </w:rPr>
        <w:t>(b)</w:t>
      </w:r>
      <w:r w:rsidRPr="000056F0">
        <w:rPr>
          <w:rFonts w:ascii="Times New Roman" w:hAnsi="Times New Roman"/>
          <w:color w:val="3333FF"/>
        </w:rPr>
        <w:tab/>
      </w:r>
      <w:r w:rsidR="00ED21E1" w:rsidRPr="000056F0">
        <w:rPr>
          <w:rFonts w:ascii="Times New Roman" w:hAnsi="Times New Roman"/>
          <w:color w:val="3333FF"/>
        </w:rPr>
        <w:tab/>
      </w:r>
      <w:proofErr w:type="gramStart"/>
      <w:r w:rsidRPr="000056F0">
        <w:rPr>
          <w:rFonts w:ascii="Times New Roman" w:hAnsi="Times New Roman"/>
          <w:color w:val="3333FF"/>
        </w:rPr>
        <w:t>the</w:t>
      </w:r>
      <w:proofErr w:type="gramEnd"/>
      <w:r w:rsidRPr="000056F0">
        <w:rPr>
          <w:rFonts w:ascii="Times New Roman" w:hAnsi="Times New Roman"/>
          <w:color w:val="3333FF"/>
          <w:spacing w:val="28"/>
        </w:rPr>
        <w:t xml:space="preserve"> </w:t>
      </w:r>
      <w:r w:rsidRPr="000056F0">
        <w:rPr>
          <w:rFonts w:ascii="Times New Roman" w:hAnsi="Times New Roman"/>
          <w:color w:val="3333FF"/>
        </w:rPr>
        <w:t>risks</w:t>
      </w:r>
      <w:r w:rsidRPr="000056F0">
        <w:rPr>
          <w:rFonts w:ascii="Times New Roman" w:hAnsi="Times New Roman"/>
          <w:color w:val="3333FF"/>
          <w:spacing w:val="28"/>
        </w:rPr>
        <w:t xml:space="preserve"> </w:t>
      </w:r>
      <w:r w:rsidRPr="000056F0">
        <w:rPr>
          <w:rFonts w:ascii="Times New Roman" w:hAnsi="Times New Roman"/>
          <w:color w:val="3333FF"/>
        </w:rPr>
        <w:t>and</w:t>
      </w:r>
      <w:r w:rsidRPr="000056F0">
        <w:rPr>
          <w:rFonts w:ascii="Times New Roman" w:hAnsi="Times New Roman"/>
          <w:color w:val="3333FF"/>
          <w:spacing w:val="28"/>
        </w:rPr>
        <w:t xml:space="preserve"> </w:t>
      </w:r>
      <w:r w:rsidRPr="000056F0">
        <w:rPr>
          <w:rFonts w:ascii="Times New Roman" w:hAnsi="Times New Roman"/>
          <w:color w:val="3333FF"/>
        </w:rPr>
        <w:t>consequences</w:t>
      </w:r>
      <w:r w:rsidRPr="000056F0">
        <w:rPr>
          <w:rFonts w:ascii="Times New Roman" w:hAnsi="Times New Roman"/>
          <w:color w:val="3333FF"/>
          <w:spacing w:val="28"/>
        </w:rPr>
        <w:t xml:space="preserve"> </w:t>
      </w:r>
      <w:r w:rsidRPr="000056F0">
        <w:rPr>
          <w:rFonts w:ascii="Times New Roman" w:hAnsi="Times New Roman"/>
          <w:color w:val="3333FF"/>
        </w:rPr>
        <w:t>of</w:t>
      </w:r>
      <w:r w:rsidRPr="000056F0">
        <w:rPr>
          <w:rFonts w:ascii="Times New Roman" w:hAnsi="Times New Roman"/>
          <w:color w:val="3333FF"/>
          <w:spacing w:val="28"/>
        </w:rPr>
        <w:t xml:space="preserve"> </w:t>
      </w:r>
      <w:r w:rsidRPr="000056F0">
        <w:rPr>
          <w:rFonts w:ascii="Times New Roman" w:hAnsi="Times New Roman"/>
          <w:color w:val="3333FF"/>
        </w:rPr>
        <w:t>activities</w:t>
      </w:r>
      <w:r w:rsidRPr="000056F0">
        <w:rPr>
          <w:rFonts w:ascii="Times New Roman" w:hAnsi="Times New Roman"/>
          <w:color w:val="3333FF"/>
          <w:spacing w:val="28"/>
        </w:rPr>
        <w:t xml:space="preserve"> </w:t>
      </w:r>
      <w:r w:rsidRPr="000056F0">
        <w:rPr>
          <w:rFonts w:ascii="Times New Roman" w:hAnsi="Times New Roman"/>
          <w:color w:val="3333FF"/>
        </w:rPr>
        <w:t>and</w:t>
      </w:r>
      <w:r w:rsidRPr="000056F0">
        <w:rPr>
          <w:rFonts w:ascii="Times New Roman" w:hAnsi="Times New Roman"/>
          <w:color w:val="3333FF"/>
          <w:spacing w:val="28"/>
        </w:rPr>
        <w:t xml:space="preserve"> </w:t>
      </w:r>
      <w:r w:rsidRPr="000056F0">
        <w:rPr>
          <w:rFonts w:ascii="Times New Roman" w:hAnsi="Times New Roman"/>
          <w:color w:val="3333FF"/>
        </w:rPr>
        <w:t>their</w:t>
      </w:r>
      <w:r w:rsidRPr="000056F0">
        <w:rPr>
          <w:rFonts w:ascii="Times New Roman" w:hAnsi="Times New Roman"/>
          <w:color w:val="3333FF"/>
          <w:spacing w:val="28"/>
        </w:rPr>
        <w:t xml:space="preserve"> </w:t>
      </w:r>
      <w:r w:rsidRPr="000056F0">
        <w:rPr>
          <w:rFonts w:ascii="Times New Roman" w:hAnsi="Times New Roman"/>
          <w:color w:val="3333FF"/>
        </w:rPr>
        <w:t>alternatives</w:t>
      </w:r>
      <w:r w:rsidRPr="000056F0">
        <w:rPr>
          <w:rFonts w:ascii="Times New Roman" w:hAnsi="Times New Roman"/>
          <w:color w:val="3333FF"/>
          <w:spacing w:val="28"/>
        </w:rPr>
        <w:t xml:space="preserve"> </w:t>
      </w:r>
      <w:r w:rsidRPr="000056F0">
        <w:rPr>
          <w:rFonts w:ascii="Times New Roman" w:hAnsi="Times New Roman"/>
          <w:color w:val="3333FF"/>
        </w:rPr>
        <w:t>and</w:t>
      </w:r>
      <w:r w:rsidRPr="000056F0">
        <w:rPr>
          <w:rFonts w:ascii="Times New Roman" w:hAnsi="Times New Roman"/>
          <w:color w:val="3333FF"/>
          <w:spacing w:val="28"/>
        </w:rPr>
        <w:t xml:space="preserve"> </w:t>
      </w:r>
      <w:r w:rsidRPr="000056F0">
        <w:rPr>
          <w:rFonts w:ascii="Times New Roman" w:hAnsi="Times New Roman"/>
          <w:color w:val="3333FF"/>
        </w:rPr>
        <w:t>options</w:t>
      </w:r>
      <w:r w:rsidRPr="000056F0">
        <w:rPr>
          <w:rFonts w:ascii="Times New Roman" w:hAnsi="Times New Roman"/>
          <w:color w:val="3333FF"/>
          <w:spacing w:val="28"/>
        </w:rPr>
        <w:t xml:space="preserve"> </w:t>
      </w:r>
      <w:r w:rsidRPr="000056F0">
        <w:rPr>
          <w:rFonts w:ascii="Times New Roman" w:hAnsi="Times New Roman"/>
          <w:color w:val="3333FF"/>
        </w:rPr>
        <w:t xml:space="preserve">for mitigation with a view to minimise the effects of activities on the environment and to maximise the benefits and to promote compliance with the principles set out in </w:t>
      </w:r>
      <w:r w:rsidR="004D1687" w:rsidRPr="000056F0">
        <w:rPr>
          <w:rFonts w:ascii="Times New Roman" w:hAnsi="Times New Roman"/>
          <w:color w:val="3333FF"/>
        </w:rPr>
        <w:t>this Act</w:t>
      </w:r>
      <w:r w:rsidRPr="000056F0">
        <w:rPr>
          <w:rFonts w:ascii="Times New Roman" w:hAnsi="Times New Roman"/>
          <w:color w:val="3333FF"/>
        </w:rPr>
        <w:t>;</w:t>
      </w:r>
    </w:p>
    <w:p w14:paraId="39928394" w14:textId="77777777" w:rsidR="008D4F5A" w:rsidRPr="000056F0" w:rsidRDefault="008D4F5A" w:rsidP="00FC5BA2">
      <w:pPr>
        <w:widowControl w:val="0"/>
        <w:autoSpaceDE w:val="0"/>
        <w:autoSpaceDN w:val="0"/>
        <w:adjustRightInd w:val="0"/>
        <w:spacing w:after="0" w:line="360" w:lineRule="auto"/>
        <w:ind w:left="446" w:right="35"/>
        <w:jc w:val="both"/>
        <w:rPr>
          <w:rFonts w:ascii="Times New Roman" w:hAnsi="Times New Roman"/>
          <w:color w:val="3333FF"/>
        </w:rPr>
      </w:pPr>
      <w:r w:rsidRPr="000056F0">
        <w:rPr>
          <w:rFonts w:ascii="Times New Roman" w:hAnsi="Times New Roman"/>
          <w:color w:val="3333FF"/>
          <w:spacing w:val="1"/>
        </w:rPr>
        <w:t>“assessmen</w:t>
      </w:r>
      <w:r w:rsidRPr="000056F0">
        <w:rPr>
          <w:rFonts w:ascii="Times New Roman" w:hAnsi="Times New Roman"/>
          <w:color w:val="3333FF"/>
        </w:rPr>
        <w:t>t</w:t>
      </w:r>
      <w:r w:rsidRPr="000056F0">
        <w:rPr>
          <w:rFonts w:ascii="Times New Roman" w:hAnsi="Times New Roman"/>
          <w:color w:val="3333FF"/>
          <w:spacing w:val="29"/>
        </w:rPr>
        <w:t xml:space="preserve"> </w:t>
      </w:r>
      <w:r w:rsidRPr="000056F0">
        <w:rPr>
          <w:rFonts w:ascii="Times New Roman" w:hAnsi="Times New Roman"/>
          <w:color w:val="3333FF"/>
          <w:spacing w:val="1"/>
        </w:rPr>
        <w:t>report</w:t>
      </w:r>
      <w:r w:rsidRPr="000056F0">
        <w:rPr>
          <w:rFonts w:ascii="Times New Roman" w:hAnsi="Times New Roman"/>
          <w:color w:val="3333FF"/>
        </w:rPr>
        <w:t>”</w:t>
      </w:r>
      <w:r w:rsidRPr="000056F0">
        <w:rPr>
          <w:rFonts w:ascii="Times New Roman" w:hAnsi="Times New Roman"/>
          <w:color w:val="3333FF"/>
          <w:spacing w:val="29"/>
        </w:rPr>
        <w:t xml:space="preserve"> </w:t>
      </w:r>
      <w:r w:rsidRPr="000056F0">
        <w:rPr>
          <w:rFonts w:ascii="Times New Roman" w:hAnsi="Times New Roman"/>
          <w:color w:val="3333FF"/>
          <w:spacing w:val="1"/>
        </w:rPr>
        <w:t>mean</w:t>
      </w:r>
      <w:r w:rsidRPr="000056F0">
        <w:rPr>
          <w:rFonts w:ascii="Times New Roman" w:hAnsi="Times New Roman"/>
          <w:color w:val="3333FF"/>
        </w:rPr>
        <w:t>s</w:t>
      </w:r>
      <w:r w:rsidRPr="000056F0">
        <w:rPr>
          <w:rFonts w:ascii="Times New Roman" w:hAnsi="Times New Roman"/>
          <w:color w:val="3333FF"/>
          <w:spacing w:val="29"/>
        </w:rPr>
        <w:t xml:space="preserve"> </w:t>
      </w:r>
      <w:r w:rsidRPr="000056F0">
        <w:rPr>
          <w:rFonts w:ascii="Times New Roman" w:hAnsi="Times New Roman"/>
          <w:color w:val="3333FF"/>
        </w:rPr>
        <w:t>a</w:t>
      </w:r>
      <w:r w:rsidRPr="000056F0">
        <w:rPr>
          <w:rFonts w:ascii="Times New Roman" w:hAnsi="Times New Roman"/>
          <w:color w:val="3333FF"/>
          <w:spacing w:val="29"/>
        </w:rPr>
        <w:t xml:space="preserve"> </w:t>
      </w:r>
      <w:r w:rsidRPr="000056F0">
        <w:rPr>
          <w:rFonts w:ascii="Times New Roman" w:hAnsi="Times New Roman"/>
          <w:color w:val="3333FF"/>
          <w:spacing w:val="1"/>
        </w:rPr>
        <w:t>repor</w:t>
      </w:r>
      <w:r w:rsidRPr="000056F0">
        <w:rPr>
          <w:rFonts w:ascii="Times New Roman" w:hAnsi="Times New Roman"/>
          <w:color w:val="3333FF"/>
        </w:rPr>
        <w:t>t</w:t>
      </w:r>
      <w:r w:rsidRPr="000056F0">
        <w:rPr>
          <w:rFonts w:ascii="Times New Roman" w:hAnsi="Times New Roman"/>
          <w:color w:val="3333FF"/>
          <w:spacing w:val="29"/>
        </w:rPr>
        <w:t xml:space="preserve"> </w:t>
      </w:r>
      <w:r w:rsidRPr="000056F0">
        <w:rPr>
          <w:rFonts w:ascii="Times New Roman" w:hAnsi="Times New Roman"/>
          <w:color w:val="3333FF"/>
          <w:spacing w:val="1"/>
        </w:rPr>
        <w:t>tha</w:t>
      </w:r>
      <w:r w:rsidRPr="000056F0">
        <w:rPr>
          <w:rFonts w:ascii="Times New Roman" w:hAnsi="Times New Roman"/>
          <w:color w:val="3333FF"/>
        </w:rPr>
        <w:t>t</w:t>
      </w:r>
      <w:r w:rsidRPr="000056F0">
        <w:rPr>
          <w:rFonts w:ascii="Times New Roman" w:hAnsi="Times New Roman"/>
          <w:color w:val="3333FF"/>
          <w:spacing w:val="29"/>
        </w:rPr>
        <w:t xml:space="preserve"> </w:t>
      </w:r>
      <w:r w:rsidRPr="000056F0">
        <w:rPr>
          <w:rFonts w:ascii="Times New Roman" w:hAnsi="Times New Roman"/>
          <w:color w:val="3333FF"/>
          <w:spacing w:val="1"/>
        </w:rPr>
        <w:t>present</w:t>
      </w:r>
      <w:r w:rsidRPr="000056F0">
        <w:rPr>
          <w:rFonts w:ascii="Times New Roman" w:hAnsi="Times New Roman"/>
          <w:color w:val="3333FF"/>
        </w:rPr>
        <w:t>s</w:t>
      </w:r>
      <w:r w:rsidRPr="000056F0">
        <w:rPr>
          <w:rFonts w:ascii="Times New Roman" w:hAnsi="Times New Roman"/>
          <w:color w:val="3333FF"/>
          <w:spacing w:val="29"/>
        </w:rPr>
        <w:t xml:space="preserve"> </w:t>
      </w:r>
      <w:r w:rsidRPr="000056F0">
        <w:rPr>
          <w:rFonts w:ascii="Times New Roman" w:hAnsi="Times New Roman"/>
          <w:color w:val="3333FF"/>
          <w:spacing w:val="1"/>
        </w:rPr>
        <w:t>th</w:t>
      </w:r>
      <w:r w:rsidRPr="000056F0">
        <w:rPr>
          <w:rFonts w:ascii="Times New Roman" w:hAnsi="Times New Roman"/>
          <w:color w:val="3333FF"/>
        </w:rPr>
        <w:t>e</w:t>
      </w:r>
      <w:r w:rsidRPr="000056F0">
        <w:rPr>
          <w:rFonts w:ascii="Times New Roman" w:hAnsi="Times New Roman"/>
          <w:color w:val="3333FF"/>
          <w:spacing w:val="29"/>
        </w:rPr>
        <w:t xml:space="preserve"> </w:t>
      </w:r>
      <w:r w:rsidRPr="000056F0">
        <w:rPr>
          <w:rFonts w:ascii="Times New Roman" w:hAnsi="Times New Roman"/>
          <w:color w:val="3333FF"/>
          <w:spacing w:val="1"/>
        </w:rPr>
        <w:t>procedure</w:t>
      </w:r>
      <w:r w:rsidRPr="000056F0">
        <w:rPr>
          <w:rFonts w:ascii="Times New Roman" w:hAnsi="Times New Roman"/>
          <w:color w:val="3333FF"/>
        </w:rPr>
        <w:t>s</w:t>
      </w:r>
      <w:r w:rsidRPr="000056F0">
        <w:rPr>
          <w:rFonts w:ascii="Times New Roman" w:hAnsi="Times New Roman"/>
          <w:color w:val="3333FF"/>
          <w:spacing w:val="29"/>
        </w:rPr>
        <w:t xml:space="preserve"> </w:t>
      </w:r>
      <w:r w:rsidRPr="000056F0">
        <w:rPr>
          <w:rFonts w:ascii="Times New Roman" w:hAnsi="Times New Roman"/>
          <w:color w:val="3333FF"/>
          <w:spacing w:val="1"/>
        </w:rPr>
        <w:t>an</w:t>
      </w:r>
      <w:r w:rsidRPr="000056F0">
        <w:rPr>
          <w:rFonts w:ascii="Times New Roman" w:hAnsi="Times New Roman"/>
          <w:color w:val="3333FF"/>
        </w:rPr>
        <w:t>d</w:t>
      </w:r>
      <w:r w:rsidRPr="000056F0">
        <w:rPr>
          <w:rFonts w:ascii="Times New Roman" w:hAnsi="Times New Roman"/>
          <w:color w:val="3333FF"/>
          <w:spacing w:val="29"/>
        </w:rPr>
        <w:t xml:space="preserve"> </w:t>
      </w:r>
      <w:r w:rsidRPr="000056F0">
        <w:rPr>
          <w:rFonts w:ascii="Times New Roman" w:hAnsi="Times New Roman"/>
          <w:color w:val="3333FF"/>
          <w:spacing w:val="1"/>
        </w:rPr>
        <w:t>finding</w:t>
      </w:r>
      <w:r w:rsidRPr="000056F0">
        <w:rPr>
          <w:rFonts w:ascii="Times New Roman" w:hAnsi="Times New Roman"/>
          <w:color w:val="3333FF"/>
        </w:rPr>
        <w:t>s</w:t>
      </w:r>
      <w:r w:rsidRPr="000056F0">
        <w:rPr>
          <w:rFonts w:ascii="Times New Roman" w:hAnsi="Times New Roman"/>
          <w:color w:val="3333FF"/>
          <w:spacing w:val="29"/>
        </w:rPr>
        <w:t xml:space="preserve"> </w:t>
      </w:r>
      <w:r w:rsidRPr="000056F0">
        <w:rPr>
          <w:rFonts w:ascii="Times New Roman" w:hAnsi="Times New Roman"/>
          <w:color w:val="3333FF"/>
          <w:spacing w:val="1"/>
        </w:rPr>
        <w:t>o</w:t>
      </w:r>
      <w:r w:rsidRPr="000056F0">
        <w:rPr>
          <w:rFonts w:ascii="Times New Roman" w:hAnsi="Times New Roman"/>
          <w:color w:val="3333FF"/>
        </w:rPr>
        <w:t>f</w:t>
      </w:r>
      <w:r w:rsidRPr="000056F0">
        <w:rPr>
          <w:rFonts w:ascii="Times New Roman" w:hAnsi="Times New Roman"/>
          <w:color w:val="3333FF"/>
          <w:spacing w:val="29"/>
        </w:rPr>
        <w:t xml:space="preserve"> </w:t>
      </w:r>
      <w:r w:rsidRPr="000056F0">
        <w:rPr>
          <w:rFonts w:ascii="Times New Roman" w:hAnsi="Times New Roman"/>
          <w:color w:val="3333FF"/>
          <w:spacing w:val="1"/>
        </w:rPr>
        <w:t xml:space="preserve">an </w:t>
      </w:r>
      <w:r w:rsidRPr="000056F0">
        <w:rPr>
          <w:rFonts w:ascii="Times New Roman" w:hAnsi="Times New Roman"/>
          <w:color w:val="3333FF"/>
        </w:rPr>
        <w:t>assessment</w:t>
      </w:r>
      <w:r w:rsidR="00367E1E" w:rsidRPr="000056F0">
        <w:rPr>
          <w:rFonts w:ascii="Times New Roman" w:hAnsi="Times New Roman"/>
          <w:color w:val="3333FF"/>
        </w:rPr>
        <w:t xml:space="preserve"> at </w:t>
      </w:r>
      <w:r w:rsidR="004D1687" w:rsidRPr="000056F0">
        <w:rPr>
          <w:rFonts w:ascii="Times New Roman" w:hAnsi="Times New Roman"/>
          <w:color w:val="3333FF"/>
        </w:rPr>
        <w:t>Strategic Environmental Assessment (</w:t>
      </w:r>
      <w:r w:rsidR="00367E1E" w:rsidRPr="000056F0">
        <w:rPr>
          <w:rFonts w:ascii="Times New Roman" w:hAnsi="Times New Roman"/>
          <w:color w:val="3333FF"/>
        </w:rPr>
        <w:t>SEA</w:t>
      </w:r>
      <w:r w:rsidR="004D1687" w:rsidRPr="000056F0">
        <w:rPr>
          <w:rFonts w:ascii="Times New Roman" w:hAnsi="Times New Roman"/>
          <w:color w:val="3333FF"/>
        </w:rPr>
        <w:t xml:space="preserve">) undertaken for policies, plans or programmes </w:t>
      </w:r>
      <w:r w:rsidR="00367E1E" w:rsidRPr="000056F0">
        <w:rPr>
          <w:rFonts w:ascii="Times New Roman" w:hAnsi="Times New Roman"/>
          <w:color w:val="3333FF"/>
        </w:rPr>
        <w:t xml:space="preserve">or </w:t>
      </w:r>
      <w:r w:rsidR="004D1687" w:rsidRPr="000056F0">
        <w:rPr>
          <w:rFonts w:ascii="Times New Roman" w:hAnsi="Times New Roman"/>
          <w:color w:val="3333FF"/>
        </w:rPr>
        <w:t>Environmental Impact Assessment (</w:t>
      </w:r>
      <w:r w:rsidR="00367E1E" w:rsidRPr="000056F0">
        <w:rPr>
          <w:rFonts w:ascii="Times New Roman" w:hAnsi="Times New Roman"/>
          <w:color w:val="3333FF"/>
        </w:rPr>
        <w:t>EIA</w:t>
      </w:r>
      <w:r w:rsidR="004D1687" w:rsidRPr="000056F0">
        <w:rPr>
          <w:rFonts w:ascii="Times New Roman" w:hAnsi="Times New Roman"/>
          <w:color w:val="3333FF"/>
        </w:rPr>
        <w:t>) undertaken for project site-specific</w:t>
      </w:r>
      <w:r w:rsidR="00367E1E" w:rsidRPr="000056F0">
        <w:rPr>
          <w:rFonts w:ascii="Times New Roman" w:hAnsi="Times New Roman"/>
          <w:color w:val="3333FF"/>
        </w:rPr>
        <w:t xml:space="preserve"> levels</w:t>
      </w:r>
      <w:r w:rsidRPr="000056F0">
        <w:rPr>
          <w:rFonts w:ascii="Times New Roman" w:hAnsi="Times New Roman"/>
          <w:color w:val="3333FF"/>
        </w:rPr>
        <w:t>;</w:t>
      </w:r>
    </w:p>
    <w:p w14:paraId="44CEA832" w14:textId="77777777" w:rsidR="008D4F5A" w:rsidRPr="000056F0" w:rsidRDefault="008D4F5A" w:rsidP="00FC5BA2">
      <w:pPr>
        <w:widowControl w:val="0"/>
        <w:autoSpaceDE w:val="0"/>
        <w:autoSpaceDN w:val="0"/>
        <w:adjustRightInd w:val="0"/>
        <w:spacing w:after="0" w:line="360" w:lineRule="auto"/>
        <w:ind w:left="446" w:right="35"/>
        <w:jc w:val="both"/>
        <w:rPr>
          <w:rFonts w:ascii="Times New Roman" w:hAnsi="Times New Roman"/>
          <w:color w:val="3333FF"/>
        </w:rPr>
      </w:pPr>
      <w:r w:rsidRPr="000056F0">
        <w:rPr>
          <w:rFonts w:ascii="Times New Roman" w:hAnsi="Times New Roman"/>
          <w:color w:val="3333FF"/>
        </w:rPr>
        <w:t>“</w:t>
      </w:r>
      <w:proofErr w:type="gramStart"/>
      <w:r w:rsidRPr="000056F0">
        <w:rPr>
          <w:rFonts w:ascii="Times New Roman" w:hAnsi="Times New Roman"/>
          <w:color w:val="3333FF"/>
        </w:rPr>
        <w:t>authorisation</w:t>
      </w:r>
      <w:proofErr w:type="gramEnd"/>
      <w:r w:rsidRPr="000056F0">
        <w:rPr>
          <w:rFonts w:ascii="Times New Roman" w:hAnsi="Times New Roman"/>
          <w:color w:val="3333FF"/>
        </w:rPr>
        <w:t>”</w:t>
      </w:r>
      <w:r w:rsidRPr="000056F0">
        <w:rPr>
          <w:rFonts w:ascii="Times New Roman" w:hAnsi="Times New Roman"/>
          <w:color w:val="3333FF"/>
          <w:spacing w:val="-14"/>
        </w:rPr>
        <w:t xml:space="preserve"> </w:t>
      </w:r>
      <w:r w:rsidRPr="000056F0">
        <w:rPr>
          <w:rFonts w:ascii="Times New Roman" w:hAnsi="Times New Roman"/>
          <w:color w:val="3333FF"/>
        </w:rPr>
        <w:t>means</w:t>
      </w:r>
      <w:r w:rsidRPr="000056F0">
        <w:rPr>
          <w:rFonts w:ascii="Times New Roman" w:hAnsi="Times New Roman"/>
          <w:color w:val="3333FF"/>
          <w:spacing w:val="-14"/>
        </w:rPr>
        <w:t xml:space="preserve"> </w:t>
      </w:r>
      <w:r w:rsidRPr="000056F0">
        <w:rPr>
          <w:rFonts w:ascii="Times New Roman" w:hAnsi="Times New Roman"/>
          <w:color w:val="3333FF"/>
        </w:rPr>
        <w:t>an</w:t>
      </w:r>
      <w:r w:rsidRPr="000056F0">
        <w:rPr>
          <w:rFonts w:ascii="Times New Roman" w:hAnsi="Times New Roman"/>
          <w:color w:val="3333FF"/>
          <w:spacing w:val="-14"/>
        </w:rPr>
        <w:t xml:space="preserve"> </w:t>
      </w:r>
      <w:r w:rsidRPr="000056F0">
        <w:rPr>
          <w:rFonts w:ascii="Times New Roman" w:hAnsi="Times New Roman"/>
          <w:color w:val="3333FF"/>
        </w:rPr>
        <w:t>approval,</w:t>
      </w:r>
      <w:r w:rsidRPr="000056F0">
        <w:rPr>
          <w:rFonts w:ascii="Times New Roman" w:hAnsi="Times New Roman"/>
          <w:color w:val="3333FF"/>
          <w:spacing w:val="-14"/>
        </w:rPr>
        <w:t xml:space="preserve"> </w:t>
      </w:r>
      <w:r w:rsidRPr="000056F0">
        <w:rPr>
          <w:rFonts w:ascii="Times New Roman" w:hAnsi="Times New Roman"/>
          <w:color w:val="3333FF"/>
        </w:rPr>
        <w:t>licence,</w:t>
      </w:r>
      <w:r w:rsidRPr="000056F0">
        <w:rPr>
          <w:rFonts w:ascii="Times New Roman" w:hAnsi="Times New Roman"/>
          <w:color w:val="3333FF"/>
          <w:spacing w:val="-14"/>
        </w:rPr>
        <w:t xml:space="preserve"> </w:t>
      </w:r>
      <w:r w:rsidRPr="000056F0">
        <w:rPr>
          <w:rFonts w:ascii="Times New Roman" w:hAnsi="Times New Roman"/>
          <w:color w:val="3333FF"/>
        </w:rPr>
        <w:t>permit</w:t>
      </w:r>
      <w:r w:rsidRPr="000056F0">
        <w:rPr>
          <w:rFonts w:ascii="Times New Roman" w:hAnsi="Times New Roman"/>
          <w:color w:val="3333FF"/>
          <w:spacing w:val="-14"/>
        </w:rPr>
        <w:t xml:space="preserve"> </w:t>
      </w:r>
      <w:r w:rsidRPr="000056F0">
        <w:rPr>
          <w:rFonts w:ascii="Times New Roman" w:hAnsi="Times New Roman"/>
          <w:color w:val="3333FF"/>
        </w:rPr>
        <w:t>or</w:t>
      </w:r>
      <w:r w:rsidRPr="000056F0">
        <w:rPr>
          <w:rFonts w:ascii="Times New Roman" w:hAnsi="Times New Roman"/>
          <w:color w:val="3333FF"/>
          <w:spacing w:val="-14"/>
        </w:rPr>
        <w:t xml:space="preserve"> </w:t>
      </w:r>
      <w:r w:rsidRPr="000056F0">
        <w:rPr>
          <w:rFonts w:ascii="Times New Roman" w:hAnsi="Times New Roman"/>
          <w:color w:val="3333FF"/>
        </w:rPr>
        <w:t>other</w:t>
      </w:r>
      <w:r w:rsidRPr="000056F0">
        <w:rPr>
          <w:rFonts w:ascii="Times New Roman" w:hAnsi="Times New Roman"/>
          <w:color w:val="3333FF"/>
          <w:spacing w:val="-14"/>
        </w:rPr>
        <w:t xml:space="preserve"> </w:t>
      </w:r>
      <w:r w:rsidRPr="000056F0">
        <w:rPr>
          <w:rFonts w:ascii="Times New Roman" w:hAnsi="Times New Roman"/>
          <w:color w:val="3333FF"/>
        </w:rPr>
        <w:t>authorisation</w:t>
      </w:r>
      <w:r w:rsidRPr="000056F0">
        <w:rPr>
          <w:rFonts w:ascii="Times New Roman" w:hAnsi="Times New Roman"/>
          <w:color w:val="3333FF"/>
          <w:spacing w:val="-14"/>
        </w:rPr>
        <w:t xml:space="preserve"> </w:t>
      </w:r>
      <w:r w:rsidR="004D1687" w:rsidRPr="000056F0">
        <w:rPr>
          <w:rFonts w:ascii="Times New Roman" w:hAnsi="Times New Roman"/>
          <w:color w:val="3333FF"/>
          <w:spacing w:val="-14"/>
        </w:rPr>
        <w:t xml:space="preserve">issued </w:t>
      </w:r>
      <w:r w:rsidRPr="000056F0">
        <w:rPr>
          <w:rFonts w:ascii="Times New Roman" w:hAnsi="Times New Roman"/>
          <w:color w:val="3333FF"/>
        </w:rPr>
        <w:t>by</w:t>
      </w:r>
      <w:r w:rsidRPr="000056F0">
        <w:rPr>
          <w:rFonts w:ascii="Times New Roman" w:hAnsi="Times New Roman"/>
          <w:color w:val="3333FF"/>
          <w:spacing w:val="-14"/>
        </w:rPr>
        <w:t xml:space="preserve"> </w:t>
      </w:r>
      <w:r w:rsidRPr="000056F0">
        <w:rPr>
          <w:rFonts w:ascii="Times New Roman" w:hAnsi="Times New Roman"/>
          <w:color w:val="3333FF"/>
        </w:rPr>
        <w:t>a</w:t>
      </w:r>
      <w:r w:rsidRPr="000056F0">
        <w:rPr>
          <w:rFonts w:ascii="Times New Roman" w:hAnsi="Times New Roman"/>
          <w:color w:val="3333FF"/>
          <w:spacing w:val="-14"/>
        </w:rPr>
        <w:t xml:space="preserve"> </w:t>
      </w:r>
      <w:r w:rsidRPr="000056F0">
        <w:rPr>
          <w:rFonts w:ascii="Times New Roman" w:hAnsi="Times New Roman"/>
          <w:color w:val="3333FF"/>
        </w:rPr>
        <w:t>competent authority in respect of a listed activity;</w:t>
      </w:r>
    </w:p>
    <w:p w14:paraId="4717616D" w14:textId="77777777" w:rsidR="00FC5BA2" w:rsidRPr="000056F0" w:rsidRDefault="00FC5BA2" w:rsidP="00FC5BA2">
      <w:pPr>
        <w:widowControl w:val="0"/>
        <w:autoSpaceDE w:val="0"/>
        <w:autoSpaceDN w:val="0"/>
        <w:adjustRightInd w:val="0"/>
        <w:spacing w:after="0" w:line="360" w:lineRule="auto"/>
        <w:ind w:left="446" w:right="35"/>
        <w:jc w:val="both"/>
        <w:rPr>
          <w:rFonts w:ascii="Times New Roman" w:hAnsi="Times New Roman"/>
          <w:color w:val="3333FF"/>
        </w:rPr>
      </w:pPr>
      <w:r w:rsidRPr="000056F0">
        <w:rPr>
          <w:rFonts w:ascii="Times New Roman" w:hAnsi="Times New Roman"/>
          <w:color w:val="3333FF"/>
        </w:rPr>
        <w:t>“beneficial use” means a use of the environment or any element or segment of the environment that is conducive to public health, welfare or safety and which requires protection from the effects of wastes, discharges, emissions and deposits;</w:t>
      </w:r>
    </w:p>
    <w:p w14:paraId="67017593" w14:textId="77777777" w:rsidR="00FC5BA2" w:rsidRPr="000056F0" w:rsidRDefault="00FC5BA2" w:rsidP="00FC5BA2">
      <w:pPr>
        <w:widowControl w:val="0"/>
        <w:autoSpaceDE w:val="0"/>
        <w:autoSpaceDN w:val="0"/>
        <w:adjustRightInd w:val="0"/>
        <w:spacing w:after="0" w:line="360" w:lineRule="auto"/>
        <w:ind w:left="446" w:right="35"/>
        <w:jc w:val="both"/>
        <w:rPr>
          <w:rFonts w:ascii="Times New Roman" w:hAnsi="Times New Roman"/>
          <w:color w:val="3333FF"/>
        </w:rPr>
      </w:pPr>
      <w:r w:rsidRPr="000056F0">
        <w:rPr>
          <w:rFonts w:ascii="Times New Roman" w:hAnsi="Times New Roman"/>
          <w:color w:val="3333FF"/>
        </w:rPr>
        <w:t>“</w:t>
      </w:r>
      <w:proofErr w:type="gramStart"/>
      <w:r w:rsidRPr="000056F0">
        <w:rPr>
          <w:rFonts w:ascii="Times New Roman" w:hAnsi="Times New Roman"/>
          <w:color w:val="3333FF"/>
        </w:rPr>
        <w:t>benefited</w:t>
      </w:r>
      <w:proofErr w:type="gramEnd"/>
      <w:r w:rsidRPr="000056F0">
        <w:rPr>
          <w:rFonts w:ascii="Times New Roman" w:hAnsi="Times New Roman"/>
          <w:color w:val="3333FF"/>
        </w:rPr>
        <w:t xml:space="preserve"> environment” means that environment which has benefited through the imposition of one or more obligations on the burdened land;</w:t>
      </w:r>
    </w:p>
    <w:p w14:paraId="3E088695" w14:textId="77777777" w:rsidR="00FC5BA2" w:rsidRPr="000056F0" w:rsidRDefault="00FC5BA2" w:rsidP="00FC5BA2">
      <w:pPr>
        <w:widowControl w:val="0"/>
        <w:autoSpaceDE w:val="0"/>
        <w:autoSpaceDN w:val="0"/>
        <w:adjustRightInd w:val="0"/>
        <w:spacing w:after="0" w:line="360" w:lineRule="auto"/>
        <w:ind w:left="446" w:right="35"/>
        <w:jc w:val="both"/>
        <w:rPr>
          <w:rFonts w:ascii="Times New Roman" w:hAnsi="Times New Roman"/>
          <w:color w:val="3333FF"/>
        </w:rPr>
      </w:pPr>
      <w:r w:rsidRPr="000056F0">
        <w:rPr>
          <w:rFonts w:ascii="Times New Roman" w:hAnsi="Times New Roman"/>
          <w:color w:val="3333FF"/>
        </w:rPr>
        <w:t>“</w:t>
      </w:r>
      <w:proofErr w:type="gramStart"/>
      <w:r w:rsidRPr="000056F0">
        <w:rPr>
          <w:rFonts w:ascii="Times New Roman" w:hAnsi="Times New Roman"/>
          <w:color w:val="3333FF"/>
        </w:rPr>
        <w:t>biological</w:t>
      </w:r>
      <w:proofErr w:type="gramEnd"/>
      <w:r w:rsidRPr="000056F0">
        <w:rPr>
          <w:rFonts w:ascii="Times New Roman" w:hAnsi="Times New Roman"/>
          <w:color w:val="3333FF"/>
        </w:rPr>
        <w:t xml:space="preserve"> diversity” means the variability among living organisms from all sources</w:t>
      </w:r>
    </w:p>
    <w:p w14:paraId="681FD778" w14:textId="77777777" w:rsidR="00FC5BA2" w:rsidRPr="000056F0" w:rsidRDefault="00FC5BA2" w:rsidP="00FC5BA2">
      <w:pPr>
        <w:widowControl w:val="0"/>
        <w:autoSpaceDE w:val="0"/>
        <w:autoSpaceDN w:val="0"/>
        <w:adjustRightInd w:val="0"/>
        <w:spacing w:after="0" w:line="360" w:lineRule="auto"/>
        <w:ind w:left="446" w:right="35"/>
        <w:jc w:val="both"/>
        <w:rPr>
          <w:rFonts w:ascii="Times New Roman" w:hAnsi="Times New Roman"/>
          <w:color w:val="3333FF"/>
        </w:rPr>
      </w:pPr>
      <w:proofErr w:type="gramStart"/>
      <w:r w:rsidRPr="000056F0">
        <w:rPr>
          <w:rFonts w:ascii="Times New Roman" w:hAnsi="Times New Roman"/>
          <w:color w:val="3333FF"/>
        </w:rPr>
        <w:t>including</w:t>
      </w:r>
      <w:proofErr w:type="gramEnd"/>
      <w:r w:rsidRPr="000056F0">
        <w:rPr>
          <w:rFonts w:ascii="Times New Roman" w:hAnsi="Times New Roman"/>
          <w:color w:val="3333FF"/>
        </w:rPr>
        <w:t>, terrestrial ecosystems, aquatic ecosystems and the ecological complexes of which they are part; this includes diversity within species, among species and of ecosystems;</w:t>
      </w:r>
    </w:p>
    <w:p w14:paraId="289A1287" w14:textId="77777777" w:rsidR="00FC5BA2" w:rsidRPr="000056F0" w:rsidRDefault="00FC5BA2" w:rsidP="00FC5BA2">
      <w:pPr>
        <w:widowControl w:val="0"/>
        <w:autoSpaceDE w:val="0"/>
        <w:autoSpaceDN w:val="0"/>
        <w:adjustRightInd w:val="0"/>
        <w:spacing w:after="0" w:line="360" w:lineRule="auto"/>
        <w:ind w:left="446" w:right="35"/>
        <w:jc w:val="both"/>
        <w:rPr>
          <w:rFonts w:ascii="Times New Roman" w:hAnsi="Times New Roman"/>
          <w:color w:val="3333FF"/>
        </w:rPr>
      </w:pPr>
      <w:r w:rsidRPr="000056F0">
        <w:rPr>
          <w:rFonts w:ascii="Times New Roman" w:hAnsi="Times New Roman"/>
          <w:color w:val="3333FF"/>
        </w:rPr>
        <w:t>“</w:t>
      </w:r>
      <w:proofErr w:type="gramStart"/>
      <w:r w:rsidRPr="000056F0">
        <w:rPr>
          <w:rFonts w:ascii="Times New Roman" w:hAnsi="Times New Roman"/>
          <w:color w:val="3333FF"/>
        </w:rPr>
        <w:t>biological</w:t>
      </w:r>
      <w:proofErr w:type="gramEnd"/>
      <w:r w:rsidRPr="000056F0">
        <w:rPr>
          <w:rFonts w:ascii="Times New Roman" w:hAnsi="Times New Roman"/>
          <w:color w:val="3333FF"/>
        </w:rPr>
        <w:t xml:space="preserve"> resources” include genetic resources organisms or parts thereof, populations, or any other biotic component or ecosystem with actual or potential</w:t>
      </w:r>
    </w:p>
    <w:p w14:paraId="39C58927" w14:textId="77777777" w:rsidR="00FC5BA2" w:rsidRPr="000056F0" w:rsidRDefault="00FC5BA2" w:rsidP="00FC5BA2">
      <w:pPr>
        <w:widowControl w:val="0"/>
        <w:autoSpaceDE w:val="0"/>
        <w:autoSpaceDN w:val="0"/>
        <w:adjustRightInd w:val="0"/>
        <w:spacing w:after="0" w:line="360" w:lineRule="auto"/>
        <w:ind w:left="446" w:right="35"/>
        <w:jc w:val="both"/>
        <w:rPr>
          <w:rFonts w:ascii="Times New Roman" w:hAnsi="Times New Roman"/>
          <w:color w:val="3333FF"/>
        </w:rPr>
      </w:pPr>
      <w:proofErr w:type="gramStart"/>
      <w:r w:rsidRPr="000056F0">
        <w:rPr>
          <w:rFonts w:ascii="Times New Roman" w:hAnsi="Times New Roman"/>
          <w:color w:val="3333FF"/>
        </w:rPr>
        <w:lastRenderedPageBreak/>
        <w:t>use</w:t>
      </w:r>
      <w:proofErr w:type="gramEnd"/>
      <w:r w:rsidRPr="000056F0">
        <w:rPr>
          <w:rFonts w:ascii="Times New Roman" w:hAnsi="Times New Roman"/>
          <w:color w:val="3333FF"/>
        </w:rPr>
        <w:t xml:space="preserve"> or value for humanity</w:t>
      </w:r>
    </w:p>
    <w:p w14:paraId="6A2B7B47" w14:textId="77777777" w:rsidR="00FC5BA2" w:rsidRPr="000056F0" w:rsidRDefault="00FC5BA2" w:rsidP="00FC5BA2">
      <w:pPr>
        <w:widowControl w:val="0"/>
        <w:autoSpaceDE w:val="0"/>
        <w:autoSpaceDN w:val="0"/>
        <w:adjustRightInd w:val="0"/>
        <w:spacing w:after="0" w:line="360" w:lineRule="auto"/>
        <w:ind w:left="446" w:right="35"/>
        <w:jc w:val="both"/>
        <w:rPr>
          <w:rFonts w:ascii="Times New Roman" w:hAnsi="Times New Roman"/>
          <w:color w:val="3333FF"/>
        </w:rPr>
      </w:pPr>
      <w:r w:rsidRPr="000056F0">
        <w:rPr>
          <w:rFonts w:ascii="Times New Roman" w:hAnsi="Times New Roman"/>
          <w:color w:val="3333FF"/>
        </w:rPr>
        <w:t>“</w:t>
      </w:r>
      <w:proofErr w:type="gramStart"/>
      <w:r w:rsidRPr="000056F0">
        <w:rPr>
          <w:rFonts w:ascii="Times New Roman" w:hAnsi="Times New Roman"/>
          <w:color w:val="3333FF"/>
        </w:rPr>
        <w:t>burdened</w:t>
      </w:r>
      <w:proofErr w:type="gramEnd"/>
      <w:r w:rsidRPr="000056F0">
        <w:rPr>
          <w:rFonts w:ascii="Times New Roman" w:hAnsi="Times New Roman"/>
          <w:color w:val="3333FF"/>
        </w:rPr>
        <w:t xml:space="preserve"> land” means any land upon which an environmental conservation order has been imposed in terms of this Act;</w:t>
      </w:r>
    </w:p>
    <w:p w14:paraId="21253207" w14:textId="77777777" w:rsidR="005F5148" w:rsidRPr="000056F0" w:rsidRDefault="005F5148" w:rsidP="00FC5BA2">
      <w:pPr>
        <w:widowControl w:val="0"/>
        <w:autoSpaceDE w:val="0"/>
        <w:autoSpaceDN w:val="0"/>
        <w:adjustRightInd w:val="0"/>
        <w:spacing w:before="4" w:after="0" w:line="360" w:lineRule="auto"/>
        <w:ind w:left="446" w:right="35"/>
        <w:jc w:val="both"/>
        <w:rPr>
          <w:rFonts w:ascii="Times New Roman" w:hAnsi="Times New Roman"/>
          <w:color w:val="3333FF"/>
        </w:rPr>
      </w:pPr>
      <w:r w:rsidRPr="000056F0">
        <w:rPr>
          <w:rFonts w:ascii="Times New Roman" w:hAnsi="Times New Roman"/>
          <w:color w:val="3333FF"/>
        </w:rPr>
        <w:t>“</w:t>
      </w:r>
      <w:proofErr w:type="gramStart"/>
      <w:r w:rsidRPr="000056F0">
        <w:rPr>
          <w:rFonts w:ascii="Times New Roman" w:hAnsi="Times New Roman"/>
          <w:color w:val="3333FF"/>
        </w:rPr>
        <w:t>climate</w:t>
      </w:r>
      <w:proofErr w:type="gramEnd"/>
      <w:r w:rsidRPr="000056F0">
        <w:rPr>
          <w:rFonts w:ascii="Times New Roman" w:hAnsi="Times New Roman"/>
          <w:color w:val="3333FF"/>
        </w:rPr>
        <w:t xml:space="preserve"> change”  </w:t>
      </w:r>
      <w:r w:rsidR="004D1687" w:rsidRPr="000056F0">
        <w:rPr>
          <w:rFonts w:ascii="Times New Roman" w:hAnsi="Times New Roman"/>
          <w:color w:val="3333FF"/>
        </w:rPr>
        <w:t>means a change in the statistical distribution of weather patterns when that change lasts for an extended period of time (i.e., decades to millions of years).</w:t>
      </w:r>
    </w:p>
    <w:p w14:paraId="2AFD0B37" w14:textId="77777777" w:rsidR="004D1687" w:rsidRPr="000056F0" w:rsidRDefault="004D1687" w:rsidP="00FC5BA2">
      <w:pPr>
        <w:widowControl w:val="0"/>
        <w:autoSpaceDE w:val="0"/>
        <w:autoSpaceDN w:val="0"/>
        <w:adjustRightInd w:val="0"/>
        <w:spacing w:before="4" w:after="0" w:line="360" w:lineRule="auto"/>
        <w:ind w:left="446" w:right="35"/>
        <w:jc w:val="both"/>
        <w:rPr>
          <w:rFonts w:ascii="Times New Roman" w:hAnsi="Times New Roman"/>
          <w:color w:val="3333FF"/>
        </w:rPr>
      </w:pPr>
      <w:r w:rsidRPr="000056F0">
        <w:rPr>
          <w:rFonts w:ascii="Times New Roman" w:hAnsi="Times New Roman"/>
          <w:color w:val="3333FF"/>
        </w:rPr>
        <w:t xml:space="preserve">“chemical” means a chemical substance in any form whether by itself or in a mixture or preparation, whether manufactured or derived from nature and for the purposes of this Act includes industrial chemicals, pesticides, fertilizers and drugs; </w:t>
      </w:r>
    </w:p>
    <w:p w14:paraId="48A3FA32" w14:textId="77777777" w:rsidR="004D1687" w:rsidRPr="000056F0" w:rsidRDefault="004D1687" w:rsidP="00FC5BA2">
      <w:pPr>
        <w:widowControl w:val="0"/>
        <w:autoSpaceDE w:val="0"/>
        <w:autoSpaceDN w:val="0"/>
        <w:adjustRightInd w:val="0"/>
        <w:spacing w:before="4" w:after="0" w:line="360" w:lineRule="auto"/>
        <w:ind w:left="446" w:right="35"/>
        <w:jc w:val="both"/>
        <w:rPr>
          <w:rFonts w:ascii="Times New Roman" w:hAnsi="Times New Roman"/>
          <w:color w:val="3333FF"/>
        </w:rPr>
      </w:pPr>
      <w:r w:rsidRPr="000056F0">
        <w:rPr>
          <w:rFonts w:ascii="Times New Roman" w:hAnsi="Times New Roman"/>
          <w:color w:val="3333FF"/>
        </w:rPr>
        <w:t>“Coastal zone” means is a region where interaction of the sea and land processes occurs;</w:t>
      </w:r>
    </w:p>
    <w:p w14:paraId="55C2395D" w14:textId="77777777" w:rsidR="004D1687" w:rsidRPr="000056F0" w:rsidRDefault="004D1687" w:rsidP="00FC5BA2">
      <w:pPr>
        <w:widowControl w:val="0"/>
        <w:autoSpaceDE w:val="0"/>
        <w:autoSpaceDN w:val="0"/>
        <w:adjustRightInd w:val="0"/>
        <w:spacing w:before="4" w:after="0" w:line="360" w:lineRule="auto"/>
        <w:ind w:left="446" w:right="35"/>
        <w:jc w:val="both"/>
        <w:rPr>
          <w:rFonts w:ascii="Times New Roman" w:hAnsi="Times New Roman"/>
          <w:color w:val="3333FF"/>
        </w:rPr>
      </w:pPr>
      <w:r w:rsidRPr="000056F0">
        <w:rPr>
          <w:rFonts w:ascii="Times New Roman" w:hAnsi="Times New Roman"/>
          <w:color w:val="3333FF"/>
        </w:rPr>
        <w:t xml:space="preserve">“Continental Shelf” means the exclusive economic zone established under the </w:t>
      </w:r>
      <w:r w:rsidR="00387D59" w:rsidRPr="000056F0">
        <w:rPr>
          <w:rFonts w:ascii="Times New Roman" w:hAnsi="Times New Roman"/>
          <w:color w:val="3333FF"/>
        </w:rPr>
        <w:t>Territorial Sea and Exclusive Economic Zone Act of Namibia</w:t>
      </w:r>
      <w:r w:rsidRPr="000056F0">
        <w:rPr>
          <w:rFonts w:ascii="Times New Roman" w:hAnsi="Times New Roman"/>
          <w:color w:val="3333FF"/>
        </w:rPr>
        <w:t>;</w:t>
      </w:r>
    </w:p>
    <w:p w14:paraId="171F7F87" w14:textId="77777777" w:rsidR="008856FF" w:rsidRDefault="008856FF" w:rsidP="008856FF">
      <w:pPr>
        <w:widowControl w:val="0"/>
        <w:autoSpaceDE w:val="0"/>
        <w:autoSpaceDN w:val="0"/>
        <w:adjustRightInd w:val="0"/>
        <w:spacing w:before="4" w:after="0" w:line="360" w:lineRule="auto"/>
        <w:ind w:left="446" w:right="35"/>
        <w:jc w:val="both"/>
        <w:rPr>
          <w:rFonts w:ascii="Times New Roman" w:hAnsi="Times New Roman"/>
          <w:color w:val="3333FF"/>
        </w:rPr>
      </w:pPr>
      <w:r w:rsidRPr="008856FF">
        <w:rPr>
          <w:rFonts w:ascii="Times New Roman" w:hAnsi="Times New Roman"/>
          <w:color w:val="3333FF"/>
        </w:rPr>
        <w:t>“construction” means the building, erection or modification of a facility, structure or infrastructure that is necessary for the undertaking of an activity, including the modification, alteration, upgrading or decommissioning of such facility, structure or infrastructure;</w:t>
      </w:r>
    </w:p>
    <w:p w14:paraId="2E6C103F" w14:textId="77777777" w:rsidR="008D4F5A" w:rsidRPr="000056F0" w:rsidRDefault="00695696" w:rsidP="00FC5BA2">
      <w:pPr>
        <w:widowControl w:val="0"/>
        <w:autoSpaceDE w:val="0"/>
        <w:autoSpaceDN w:val="0"/>
        <w:adjustRightInd w:val="0"/>
        <w:spacing w:before="4" w:after="0" w:line="360" w:lineRule="auto"/>
        <w:ind w:right="35" w:firstLine="446"/>
        <w:jc w:val="both"/>
        <w:rPr>
          <w:rFonts w:ascii="Times New Roman" w:hAnsi="Times New Roman"/>
          <w:color w:val="3333FF"/>
        </w:rPr>
      </w:pPr>
      <w:r w:rsidRPr="000056F0">
        <w:rPr>
          <w:rFonts w:ascii="Times New Roman" w:hAnsi="Times New Roman"/>
          <w:color w:val="3333FF"/>
        </w:rPr>
        <w:t>“</w:t>
      </w:r>
      <w:proofErr w:type="gramStart"/>
      <w:r w:rsidRPr="000056F0">
        <w:rPr>
          <w:rFonts w:ascii="Times New Roman" w:hAnsi="Times New Roman"/>
          <w:color w:val="3333FF"/>
        </w:rPr>
        <w:t>closure</w:t>
      </w:r>
      <w:proofErr w:type="gramEnd"/>
      <w:r w:rsidRPr="000056F0">
        <w:rPr>
          <w:rFonts w:ascii="Times New Roman" w:hAnsi="Times New Roman"/>
          <w:color w:val="3333FF"/>
        </w:rPr>
        <w:t xml:space="preserve">” means the final termination of </w:t>
      </w:r>
      <w:r w:rsidR="005F5148" w:rsidRPr="000056F0">
        <w:rPr>
          <w:rFonts w:ascii="Times New Roman" w:hAnsi="Times New Roman"/>
          <w:color w:val="3333FF"/>
        </w:rPr>
        <w:t>all project activities</w:t>
      </w:r>
      <w:r w:rsidRPr="000056F0">
        <w:rPr>
          <w:rFonts w:ascii="Times New Roman" w:hAnsi="Times New Roman"/>
          <w:color w:val="3333FF"/>
        </w:rPr>
        <w:t>.</w:t>
      </w:r>
    </w:p>
    <w:p w14:paraId="02B80F31" w14:textId="77777777" w:rsidR="008D4F5A" w:rsidRPr="000056F0" w:rsidRDefault="008D4F5A" w:rsidP="00FC5BA2">
      <w:pPr>
        <w:widowControl w:val="0"/>
        <w:autoSpaceDE w:val="0"/>
        <w:autoSpaceDN w:val="0"/>
        <w:adjustRightInd w:val="0"/>
        <w:spacing w:after="0" w:line="360" w:lineRule="auto"/>
        <w:ind w:left="501" w:right="35"/>
        <w:jc w:val="both"/>
        <w:rPr>
          <w:rFonts w:ascii="Times New Roman" w:hAnsi="Times New Roman"/>
          <w:color w:val="3333FF"/>
        </w:rPr>
      </w:pPr>
      <w:r w:rsidRPr="000056F0">
        <w:rPr>
          <w:rFonts w:ascii="Times New Roman" w:hAnsi="Times New Roman"/>
          <w:color w:val="3333FF"/>
        </w:rPr>
        <w:t>“</w:t>
      </w:r>
      <w:proofErr w:type="gramStart"/>
      <w:r w:rsidRPr="000056F0">
        <w:rPr>
          <w:rFonts w:ascii="Times New Roman" w:hAnsi="Times New Roman"/>
          <w:color w:val="3333FF"/>
        </w:rPr>
        <w:t>competent</w:t>
      </w:r>
      <w:proofErr w:type="gramEnd"/>
      <w:r w:rsidRPr="000056F0">
        <w:rPr>
          <w:rFonts w:ascii="Times New Roman" w:hAnsi="Times New Roman"/>
          <w:color w:val="3333FF"/>
        </w:rPr>
        <w:t xml:space="preserve"> authority” means -</w:t>
      </w:r>
    </w:p>
    <w:p w14:paraId="6A2B7728" w14:textId="77777777" w:rsidR="008D4F5A" w:rsidRPr="000056F0" w:rsidRDefault="008D4F5A" w:rsidP="00FC5BA2">
      <w:pPr>
        <w:widowControl w:val="0"/>
        <w:tabs>
          <w:tab w:val="left" w:pos="1000"/>
        </w:tabs>
        <w:autoSpaceDE w:val="0"/>
        <w:autoSpaceDN w:val="0"/>
        <w:adjustRightInd w:val="0"/>
        <w:spacing w:after="0" w:line="360" w:lineRule="auto"/>
        <w:ind w:left="1566" w:right="35" w:hanging="566"/>
        <w:jc w:val="both"/>
        <w:rPr>
          <w:rFonts w:ascii="Times New Roman" w:hAnsi="Times New Roman"/>
          <w:color w:val="3333FF"/>
        </w:rPr>
      </w:pPr>
      <w:r w:rsidRPr="000056F0">
        <w:rPr>
          <w:rFonts w:ascii="Times New Roman" w:hAnsi="Times New Roman"/>
          <w:color w:val="3333FF"/>
        </w:rPr>
        <w:t>(a)</w:t>
      </w:r>
      <w:r w:rsidRPr="000056F0">
        <w:rPr>
          <w:rFonts w:ascii="Times New Roman" w:hAnsi="Times New Roman"/>
          <w:color w:val="3333FF"/>
        </w:rPr>
        <w:tab/>
      </w:r>
      <w:proofErr w:type="gramStart"/>
      <w:r w:rsidRPr="000056F0">
        <w:rPr>
          <w:rFonts w:ascii="Times New Roman" w:hAnsi="Times New Roman"/>
          <w:color w:val="3333FF"/>
        </w:rPr>
        <w:t>an</w:t>
      </w:r>
      <w:proofErr w:type="gramEnd"/>
      <w:r w:rsidRPr="000056F0">
        <w:rPr>
          <w:rFonts w:ascii="Times New Roman" w:hAnsi="Times New Roman"/>
          <w:color w:val="3333FF"/>
          <w:spacing w:val="-1"/>
        </w:rPr>
        <w:t xml:space="preserve"> </w:t>
      </w:r>
      <w:r w:rsidRPr="000056F0">
        <w:rPr>
          <w:rFonts w:ascii="Times New Roman" w:hAnsi="Times New Roman"/>
          <w:color w:val="3333FF"/>
        </w:rPr>
        <w:t>organ</w:t>
      </w:r>
      <w:r w:rsidRPr="000056F0">
        <w:rPr>
          <w:rFonts w:ascii="Times New Roman" w:hAnsi="Times New Roman"/>
          <w:color w:val="3333FF"/>
          <w:spacing w:val="-1"/>
        </w:rPr>
        <w:t xml:space="preserve"> </w:t>
      </w:r>
      <w:r w:rsidRPr="000056F0">
        <w:rPr>
          <w:rFonts w:ascii="Times New Roman" w:hAnsi="Times New Roman"/>
          <w:color w:val="3333FF"/>
        </w:rPr>
        <w:t>of</w:t>
      </w:r>
      <w:r w:rsidRPr="000056F0">
        <w:rPr>
          <w:rFonts w:ascii="Times New Roman" w:hAnsi="Times New Roman"/>
          <w:color w:val="3333FF"/>
          <w:spacing w:val="-1"/>
        </w:rPr>
        <w:t xml:space="preserve"> </w:t>
      </w:r>
      <w:r w:rsidRPr="000056F0">
        <w:rPr>
          <w:rFonts w:ascii="Times New Roman" w:hAnsi="Times New Roman"/>
          <w:color w:val="3333FF"/>
        </w:rPr>
        <w:t>state</w:t>
      </w:r>
      <w:r w:rsidRPr="000056F0">
        <w:rPr>
          <w:rFonts w:ascii="Times New Roman" w:hAnsi="Times New Roman"/>
          <w:color w:val="3333FF"/>
          <w:spacing w:val="-1"/>
        </w:rPr>
        <w:t xml:space="preserve"> </w:t>
      </w:r>
      <w:r w:rsidRPr="000056F0">
        <w:rPr>
          <w:rFonts w:ascii="Times New Roman" w:hAnsi="Times New Roman"/>
          <w:color w:val="3333FF"/>
        </w:rPr>
        <w:t>which</w:t>
      </w:r>
      <w:r w:rsidRPr="000056F0">
        <w:rPr>
          <w:rFonts w:ascii="Times New Roman" w:hAnsi="Times New Roman"/>
          <w:color w:val="3333FF"/>
          <w:spacing w:val="-1"/>
        </w:rPr>
        <w:t xml:space="preserve"> </w:t>
      </w:r>
      <w:r w:rsidRPr="000056F0">
        <w:rPr>
          <w:rFonts w:ascii="Times New Roman" w:hAnsi="Times New Roman"/>
          <w:color w:val="3333FF"/>
        </w:rPr>
        <w:t>is</w:t>
      </w:r>
      <w:r w:rsidRPr="000056F0">
        <w:rPr>
          <w:rFonts w:ascii="Times New Roman" w:hAnsi="Times New Roman"/>
          <w:color w:val="3333FF"/>
          <w:spacing w:val="-1"/>
        </w:rPr>
        <w:t xml:space="preserve"> </w:t>
      </w:r>
      <w:r w:rsidRPr="000056F0">
        <w:rPr>
          <w:rFonts w:ascii="Times New Roman" w:hAnsi="Times New Roman"/>
          <w:color w:val="3333FF"/>
        </w:rPr>
        <w:t>responsible,</w:t>
      </w:r>
      <w:r w:rsidRPr="000056F0">
        <w:rPr>
          <w:rFonts w:ascii="Times New Roman" w:hAnsi="Times New Roman"/>
          <w:color w:val="3333FF"/>
          <w:spacing w:val="-1"/>
        </w:rPr>
        <w:t xml:space="preserve"> </w:t>
      </w:r>
      <w:r w:rsidRPr="000056F0">
        <w:rPr>
          <w:rFonts w:ascii="Times New Roman" w:hAnsi="Times New Roman"/>
          <w:color w:val="3333FF"/>
        </w:rPr>
        <w:t>under</w:t>
      </w:r>
      <w:r w:rsidRPr="000056F0">
        <w:rPr>
          <w:rFonts w:ascii="Times New Roman" w:hAnsi="Times New Roman"/>
          <w:color w:val="3333FF"/>
          <w:spacing w:val="-1"/>
        </w:rPr>
        <w:t xml:space="preserve"> </w:t>
      </w:r>
      <w:r w:rsidRPr="000056F0">
        <w:rPr>
          <w:rFonts w:ascii="Times New Roman" w:hAnsi="Times New Roman"/>
          <w:color w:val="3333FF"/>
        </w:rPr>
        <w:t>any</w:t>
      </w:r>
      <w:r w:rsidRPr="000056F0">
        <w:rPr>
          <w:rFonts w:ascii="Times New Roman" w:hAnsi="Times New Roman"/>
          <w:color w:val="3333FF"/>
          <w:spacing w:val="-1"/>
        </w:rPr>
        <w:t xml:space="preserve"> </w:t>
      </w:r>
      <w:r w:rsidRPr="000056F0">
        <w:rPr>
          <w:rFonts w:ascii="Times New Roman" w:hAnsi="Times New Roman"/>
          <w:color w:val="3333FF"/>
        </w:rPr>
        <w:t>law,</w:t>
      </w:r>
      <w:r w:rsidRPr="000056F0">
        <w:rPr>
          <w:rFonts w:ascii="Times New Roman" w:hAnsi="Times New Roman"/>
          <w:color w:val="3333FF"/>
          <w:spacing w:val="-1"/>
        </w:rPr>
        <w:t xml:space="preserve"> </w:t>
      </w:r>
      <w:r w:rsidRPr="000056F0">
        <w:rPr>
          <w:rFonts w:ascii="Times New Roman" w:hAnsi="Times New Roman"/>
          <w:color w:val="3333FF"/>
        </w:rPr>
        <w:t>for</w:t>
      </w:r>
      <w:r w:rsidRPr="000056F0">
        <w:rPr>
          <w:rFonts w:ascii="Times New Roman" w:hAnsi="Times New Roman"/>
          <w:color w:val="3333FF"/>
          <w:spacing w:val="-1"/>
        </w:rPr>
        <w:t xml:space="preserve"> </w:t>
      </w:r>
      <w:r w:rsidRPr="000056F0">
        <w:rPr>
          <w:rFonts w:ascii="Times New Roman" w:hAnsi="Times New Roman"/>
          <w:color w:val="3333FF"/>
        </w:rPr>
        <w:t>granting</w:t>
      </w:r>
      <w:r w:rsidRPr="000056F0">
        <w:rPr>
          <w:rFonts w:ascii="Times New Roman" w:hAnsi="Times New Roman"/>
          <w:color w:val="3333FF"/>
          <w:spacing w:val="-1"/>
        </w:rPr>
        <w:t xml:space="preserve"> </w:t>
      </w:r>
      <w:r w:rsidRPr="000056F0">
        <w:rPr>
          <w:rFonts w:ascii="Times New Roman" w:hAnsi="Times New Roman"/>
          <w:color w:val="3333FF"/>
        </w:rPr>
        <w:t>or</w:t>
      </w:r>
      <w:r w:rsidRPr="000056F0">
        <w:rPr>
          <w:rFonts w:ascii="Times New Roman" w:hAnsi="Times New Roman"/>
          <w:color w:val="3333FF"/>
          <w:spacing w:val="-1"/>
        </w:rPr>
        <w:t xml:space="preserve"> </w:t>
      </w:r>
      <w:r w:rsidRPr="000056F0">
        <w:rPr>
          <w:rFonts w:ascii="Times New Roman" w:hAnsi="Times New Roman"/>
          <w:color w:val="3333FF"/>
        </w:rPr>
        <w:t>refusing</w:t>
      </w:r>
      <w:r w:rsidRPr="000056F0">
        <w:rPr>
          <w:rFonts w:ascii="Times New Roman" w:hAnsi="Times New Roman"/>
          <w:color w:val="3333FF"/>
          <w:spacing w:val="-1"/>
        </w:rPr>
        <w:t xml:space="preserve"> </w:t>
      </w:r>
      <w:r w:rsidRPr="000056F0">
        <w:rPr>
          <w:rFonts w:ascii="Times New Roman" w:hAnsi="Times New Roman"/>
          <w:color w:val="3333FF"/>
        </w:rPr>
        <w:t>an authorisation; or</w:t>
      </w:r>
    </w:p>
    <w:p w14:paraId="208727C1" w14:textId="77777777" w:rsidR="00ED21E1" w:rsidRPr="000056F0" w:rsidRDefault="008D4F5A" w:rsidP="00FC5BA2">
      <w:pPr>
        <w:widowControl w:val="0"/>
        <w:autoSpaceDE w:val="0"/>
        <w:autoSpaceDN w:val="0"/>
        <w:adjustRightInd w:val="0"/>
        <w:spacing w:after="0" w:line="360" w:lineRule="auto"/>
        <w:ind w:left="1000" w:right="35"/>
        <w:jc w:val="both"/>
        <w:rPr>
          <w:rFonts w:ascii="Times New Roman" w:hAnsi="Times New Roman"/>
          <w:color w:val="3333FF"/>
        </w:rPr>
      </w:pPr>
      <w:r w:rsidRPr="000056F0">
        <w:rPr>
          <w:rFonts w:ascii="Times New Roman" w:hAnsi="Times New Roman"/>
          <w:color w:val="3333FF"/>
        </w:rPr>
        <w:t xml:space="preserve">(b)    </w:t>
      </w:r>
      <w:r w:rsidRPr="000056F0">
        <w:rPr>
          <w:rFonts w:ascii="Times New Roman" w:hAnsi="Times New Roman"/>
          <w:color w:val="3333FF"/>
          <w:spacing w:val="35"/>
        </w:rPr>
        <w:t xml:space="preserve"> </w:t>
      </w:r>
      <w:proofErr w:type="gramStart"/>
      <w:r w:rsidRPr="000056F0">
        <w:rPr>
          <w:rFonts w:ascii="Times New Roman" w:hAnsi="Times New Roman"/>
          <w:color w:val="3333FF"/>
        </w:rPr>
        <w:t>the</w:t>
      </w:r>
      <w:proofErr w:type="gramEnd"/>
      <w:r w:rsidRPr="000056F0">
        <w:rPr>
          <w:rFonts w:ascii="Times New Roman" w:hAnsi="Times New Roman"/>
          <w:color w:val="3333FF"/>
        </w:rPr>
        <w:t xml:space="preserve"> competent authority identified in terms of </w:t>
      </w:r>
      <w:r w:rsidR="004D1687" w:rsidRPr="000056F0">
        <w:rPr>
          <w:rFonts w:ascii="Times New Roman" w:hAnsi="Times New Roman"/>
          <w:color w:val="3333FF"/>
        </w:rPr>
        <w:t>the Act</w:t>
      </w:r>
    </w:p>
    <w:p w14:paraId="7C0CE902" w14:textId="77777777" w:rsidR="008D4F5A" w:rsidRPr="000056F0" w:rsidRDefault="004D1687" w:rsidP="00FC5BA2">
      <w:pPr>
        <w:widowControl w:val="0"/>
        <w:autoSpaceDE w:val="0"/>
        <w:autoSpaceDN w:val="0"/>
        <w:adjustRightInd w:val="0"/>
        <w:spacing w:after="0" w:line="360" w:lineRule="auto"/>
        <w:ind w:left="446" w:right="35"/>
        <w:jc w:val="both"/>
        <w:rPr>
          <w:rFonts w:ascii="Times New Roman" w:hAnsi="Times New Roman"/>
          <w:color w:val="3333FF"/>
        </w:rPr>
      </w:pPr>
      <w:r w:rsidRPr="000056F0">
        <w:rPr>
          <w:rFonts w:ascii="Times New Roman" w:hAnsi="Times New Roman"/>
          <w:color w:val="3333FF"/>
          <w:spacing w:val="-1"/>
        </w:rPr>
        <w:t xml:space="preserve"> </w:t>
      </w:r>
      <w:r w:rsidR="008D4F5A" w:rsidRPr="000056F0">
        <w:rPr>
          <w:rFonts w:ascii="Times New Roman" w:hAnsi="Times New Roman"/>
          <w:color w:val="3333FF"/>
          <w:spacing w:val="-1"/>
        </w:rPr>
        <w:t>“Crimina</w:t>
      </w:r>
      <w:r w:rsidR="008D4F5A" w:rsidRPr="000056F0">
        <w:rPr>
          <w:rFonts w:ascii="Times New Roman" w:hAnsi="Times New Roman"/>
          <w:color w:val="3333FF"/>
        </w:rPr>
        <w:t>l</w:t>
      </w:r>
      <w:r w:rsidR="008D4F5A" w:rsidRPr="000056F0">
        <w:rPr>
          <w:rFonts w:ascii="Times New Roman" w:hAnsi="Times New Roman"/>
          <w:color w:val="3333FF"/>
          <w:spacing w:val="-16"/>
        </w:rPr>
        <w:t xml:space="preserve"> </w:t>
      </w:r>
      <w:r w:rsidR="008D4F5A" w:rsidRPr="000056F0">
        <w:rPr>
          <w:rFonts w:ascii="Times New Roman" w:hAnsi="Times New Roman"/>
          <w:color w:val="3333FF"/>
          <w:spacing w:val="-1"/>
        </w:rPr>
        <w:t>Procedur</w:t>
      </w:r>
      <w:r w:rsidR="008D4F5A" w:rsidRPr="000056F0">
        <w:rPr>
          <w:rFonts w:ascii="Times New Roman" w:hAnsi="Times New Roman"/>
          <w:color w:val="3333FF"/>
        </w:rPr>
        <w:t>e</w:t>
      </w:r>
      <w:r w:rsidR="008D4F5A" w:rsidRPr="000056F0">
        <w:rPr>
          <w:rFonts w:ascii="Times New Roman" w:hAnsi="Times New Roman"/>
          <w:color w:val="3333FF"/>
          <w:spacing w:val="-16"/>
        </w:rPr>
        <w:t xml:space="preserve"> </w:t>
      </w:r>
      <w:r w:rsidR="008D4F5A" w:rsidRPr="000056F0">
        <w:rPr>
          <w:rFonts w:ascii="Times New Roman" w:hAnsi="Times New Roman"/>
          <w:color w:val="3333FF"/>
          <w:spacing w:val="-1"/>
        </w:rPr>
        <w:t>Act</w:t>
      </w:r>
      <w:r w:rsidR="008D4F5A" w:rsidRPr="000056F0">
        <w:rPr>
          <w:rFonts w:ascii="Times New Roman" w:hAnsi="Times New Roman"/>
          <w:color w:val="3333FF"/>
        </w:rPr>
        <w:t>”</w:t>
      </w:r>
      <w:r w:rsidR="008D4F5A" w:rsidRPr="000056F0">
        <w:rPr>
          <w:rFonts w:ascii="Times New Roman" w:hAnsi="Times New Roman"/>
          <w:color w:val="3333FF"/>
          <w:spacing w:val="-16"/>
        </w:rPr>
        <w:t xml:space="preserve"> </w:t>
      </w:r>
      <w:r w:rsidR="008D4F5A" w:rsidRPr="000056F0">
        <w:rPr>
          <w:rFonts w:ascii="Times New Roman" w:hAnsi="Times New Roman"/>
          <w:color w:val="3333FF"/>
          <w:spacing w:val="-1"/>
        </w:rPr>
        <w:t>mean</w:t>
      </w:r>
      <w:r w:rsidR="008D4F5A" w:rsidRPr="000056F0">
        <w:rPr>
          <w:rFonts w:ascii="Times New Roman" w:hAnsi="Times New Roman"/>
          <w:color w:val="3333FF"/>
        </w:rPr>
        <w:t>s</w:t>
      </w:r>
      <w:r w:rsidR="008D4F5A" w:rsidRPr="000056F0">
        <w:rPr>
          <w:rFonts w:ascii="Times New Roman" w:hAnsi="Times New Roman"/>
          <w:color w:val="3333FF"/>
          <w:spacing w:val="-16"/>
        </w:rPr>
        <w:t xml:space="preserve"> </w:t>
      </w:r>
      <w:r w:rsidR="008D4F5A" w:rsidRPr="000056F0">
        <w:rPr>
          <w:rFonts w:ascii="Times New Roman" w:hAnsi="Times New Roman"/>
          <w:color w:val="3333FF"/>
          <w:spacing w:val="-1"/>
        </w:rPr>
        <w:t>th</w:t>
      </w:r>
      <w:r w:rsidR="008D4F5A" w:rsidRPr="000056F0">
        <w:rPr>
          <w:rFonts w:ascii="Times New Roman" w:hAnsi="Times New Roman"/>
          <w:color w:val="3333FF"/>
        </w:rPr>
        <w:t>e</w:t>
      </w:r>
      <w:r w:rsidR="008D4F5A" w:rsidRPr="000056F0">
        <w:rPr>
          <w:rFonts w:ascii="Times New Roman" w:hAnsi="Times New Roman"/>
          <w:color w:val="3333FF"/>
          <w:spacing w:val="-16"/>
        </w:rPr>
        <w:t xml:space="preserve"> </w:t>
      </w:r>
      <w:r w:rsidR="008D4F5A" w:rsidRPr="000056F0">
        <w:rPr>
          <w:rFonts w:ascii="Times New Roman" w:hAnsi="Times New Roman"/>
          <w:color w:val="3333FF"/>
          <w:spacing w:val="-1"/>
        </w:rPr>
        <w:t>Crimina</w:t>
      </w:r>
      <w:r w:rsidR="008D4F5A" w:rsidRPr="000056F0">
        <w:rPr>
          <w:rFonts w:ascii="Times New Roman" w:hAnsi="Times New Roman"/>
          <w:color w:val="3333FF"/>
        </w:rPr>
        <w:t>l</w:t>
      </w:r>
      <w:r w:rsidR="008D4F5A" w:rsidRPr="000056F0">
        <w:rPr>
          <w:rFonts w:ascii="Times New Roman" w:hAnsi="Times New Roman"/>
          <w:color w:val="3333FF"/>
          <w:spacing w:val="-16"/>
        </w:rPr>
        <w:t xml:space="preserve"> </w:t>
      </w:r>
      <w:r w:rsidR="008D4F5A" w:rsidRPr="000056F0">
        <w:rPr>
          <w:rFonts w:ascii="Times New Roman" w:hAnsi="Times New Roman"/>
          <w:color w:val="3333FF"/>
          <w:spacing w:val="-1"/>
        </w:rPr>
        <w:t>Procedur</w:t>
      </w:r>
      <w:r w:rsidR="008D4F5A" w:rsidRPr="000056F0">
        <w:rPr>
          <w:rFonts w:ascii="Times New Roman" w:hAnsi="Times New Roman"/>
          <w:color w:val="3333FF"/>
        </w:rPr>
        <w:t>e</w:t>
      </w:r>
      <w:r w:rsidR="008D4F5A" w:rsidRPr="000056F0">
        <w:rPr>
          <w:rFonts w:ascii="Times New Roman" w:hAnsi="Times New Roman"/>
          <w:color w:val="3333FF"/>
          <w:spacing w:val="-16"/>
        </w:rPr>
        <w:t xml:space="preserve"> </w:t>
      </w:r>
      <w:r w:rsidR="008D4F5A" w:rsidRPr="000056F0">
        <w:rPr>
          <w:rFonts w:ascii="Times New Roman" w:hAnsi="Times New Roman"/>
          <w:color w:val="3333FF"/>
          <w:spacing w:val="-1"/>
        </w:rPr>
        <w:t>Act</w:t>
      </w:r>
      <w:r w:rsidR="008D4F5A" w:rsidRPr="000056F0">
        <w:rPr>
          <w:rFonts w:ascii="Times New Roman" w:hAnsi="Times New Roman"/>
          <w:color w:val="3333FF"/>
        </w:rPr>
        <w:t>,</w:t>
      </w:r>
      <w:r w:rsidR="008D4F5A" w:rsidRPr="000056F0">
        <w:rPr>
          <w:rFonts w:ascii="Times New Roman" w:hAnsi="Times New Roman"/>
          <w:color w:val="3333FF"/>
          <w:spacing w:val="-16"/>
        </w:rPr>
        <w:t xml:space="preserve"> </w:t>
      </w:r>
      <w:r w:rsidR="008D4F5A" w:rsidRPr="000056F0">
        <w:rPr>
          <w:rFonts w:ascii="Times New Roman" w:hAnsi="Times New Roman"/>
          <w:color w:val="3333FF"/>
          <w:spacing w:val="-1"/>
        </w:rPr>
        <w:t>197</w:t>
      </w:r>
      <w:r w:rsidR="008D4F5A" w:rsidRPr="000056F0">
        <w:rPr>
          <w:rFonts w:ascii="Times New Roman" w:hAnsi="Times New Roman"/>
          <w:color w:val="3333FF"/>
        </w:rPr>
        <w:t>7</w:t>
      </w:r>
      <w:r w:rsidR="008D4F5A" w:rsidRPr="000056F0">
        <w:rPr>
          <w:rFonts w:ascii="Times New Roman" w:hAnsi="Times New Roman"/>
          <w:color w:val="3333FF"/>
          <w:spacing w:val="-16"/>
        </w:rPr>
        <w:t xml:space="preserve"> </w:t>
      </w:r>
      <w:r w:rsidR="008D4F5A" w:rsidRPr="000056F0">
        <w:rPr>
          <w:rFonts w:ascii="Times New Roman" w:hAnsi="Times New Roman"/>
          <w:color w:val="3333FF"/>
          <w:spacing w:val="-1"/>
        </w:rPr>
        <w:t>(Ac</w:t>
      </w:r>
      <w:r w:rsidR="008D4F5A" w:rsidRPr="000056F0">
        <w:rPr>
          <w:rFonts w:ascii="Times New Roman" w:hAnsi="Times New Roman"/>
          <w:color w:val="3333FF"/>
        </w:rPr>
        <w:t>t</w:t>
      </w:r>
      <w:r w:rsidR="008D4F5A" w:rsidRPr="000056F0">
        <w:rPr>
          <w:rFonts w:ascii="Times New Roman" w:hAnsi="Times New Roman"/>
          <w:color w:val="3333FF"/>
          <w:spacing w:val="-16"/>
        </w:rPr>
        <w:t xml:space="preserve"> </w:t>
      </w:r>
      <w:r w:rsidR="008D4F5A" w:rsidRPr="000056F0">
        <w:rPr>
          <w:rFonts w:ascii="Times New Roman" w:hAnsi="Times New Roman"/>
          <w:color w:val="3333FF"/>
          <w:spacing w:val="-1"/>
        </w:rPr>
        <w:t>No</w:t>
      </w:r>
      <w:r w:rsidR="008D4F5A" w:rsidRPr="000056F0">
        <w:rPr>
          <w:rFonts w:ascii="Times New Roman" w:hAnsi="Times New Roman"/>
          <w:color w:val="3333FF"/>
        </w:rPr>
        <w:t>.</w:t>
      </w:r>
      <w:r w:rsidR="008D4F5A" w:rsidRPr="000056F0">
        <w:rPr>
          <w:rFonts w:ascii="Times New Roman" w:hAnsi="Times New Roman"/>
          <w:color w:val="3333FF"/>
          <w:spacing w:val="-16"/>
        </w:rPr>
        <w:t xml:space="preserve"> </w:t>
      </w:r>
      <w:r w:rsidR="008D4F5A" w:rsidRPr="000056F0">
        <w:rPr>
          <w:rFonts w:ascii="Times New Roman" w:hAnsi="Times New Roman"/>
          <w:color w:val="3333FF"/>
          <w:spacing w:val="-1"/>
        </w:rPr>
        <w:t>5</w:t>
      </w:r>
      <w:r w:rsidR="008D4F5A" w:rsidRPr="000056F0">
        <w:rPr>
          <w:rFonts w:ascii="Times New Roman" w:hAnsi="Times New Roman"/>
          <w:color w:val="3333FF"/>
        </w:rPr>
        <w:t>1</w:t>
      </w:r>
      <w:r w:rsidR="008D4F5A" w:rsidRPr="000056F0">
        <w:rPr>
          <w:rFonts w:ascii="Times New Roman" w:hAnsi="Times New Roman"/>
          <w:color w:val="3333FF"/>
          <w:spacing w:val="-16"/>
        </w:rPr>
        <w:t xml:space="preserve"> </w:t>
      </w:r>
      <w:r w:rsidR="008D4F5A" w:rsidRPr="000056F0">
        <w:rPr>
          <w:rFonts w:ascii="Times New Roman" w:hAnsi="Times New Roman"/>
          <w:color w:val="3333FF"/>
          <w:spacing w:val="-1"/>
        </w:rPr>
        <w:t>o</w:t>
      </w:r>
      <w:r w:rsidR="008D4F5A" w:rsidRPr="000056F0">
        <w:rPr>
          <w:rFonts w:ascii="Times New Roman" w:hAnsi="Times New Roman"/>
          <w:color w:val="3333FF"/>
        </w:rPr>
        <w:t>f</w:t>
      </w:r>
      <w:r w:rsidR="008D4F5A" w:rsidRPr="000056F0">
        <w:rPr>
          <w:rFonts w:ascii="Times New Roman" w:hAnsi="Times New Roman"/>
          <w:color w:val="3333FF"/>
          <w:spacing w:val="-16"/>
        </w:rPr>
        <w:t xml:space="preserve"> </w:t>
      </w:r>
      <w:r w:rsidR="008D4F5A" w:rsidRPr="000056F0">
        <w:rPr>
          <w:rFonts w:ascii="Times New Roman" w:hAnsi="Times New Roman"/>
          <w:color w:val="3333FF"/>
          <w:spacing w:val="-1"/>
        </w:rPr>
        <w:t xml:space="preserve">1977); </w:t>
      </w:r>
      <w:r w:rsidR="008D4F5A" w:rsidRPr="000056F0">
        <w:rPr>
          <w:rFonts w:ascii="Times New Roman" w:hAnsi="Times New Roman"/>
          <w:color w:val="3333FF"/>
        </w:rPr>
        <w:t>“environment”</w:t>
      </w:r>
      <w:r w:rsidR="008D4F5A" w:rsidRPr="000056F0">
        <w:rPr>
          <w:rFonts w:ascii="Times New Roman" w:hAnsi="Times New Roman"/>
          <w:color w:val="3333FF"/>
          <w:spacing w:val="14"/>
        </w:rPr>
        <w:t xml:space="preserve"> </w:t>
      </w:r>
      <w:r w:rsidR="008D4F5A" w:rsidRPr="000056F0">
        <w:rPr>
          <w:rFonts w:ascii="Times New Roman" w:hAnsi="Times New Roman"/>
          <w:color w:val="3333FF"/>
        </w:rPr>
        <w:t>means</w:t>
      </w:r>
      <w:r w:rsidR="008D4F5A" w:rsidRPr="000056F0">
        <w:rPr>
          <w:rFonts w:ascii="Times New Roman" w:hAnsi="Times New Roman"/>
          <w:color w:val="3333FF"/>
          <w:spacing w:val="14"/>
        </w:rPr>
        <w:t xml:space="preserve"> </w:t>
      </w:r>
      <w:r w:rsidR="008D4F5A" w:rsidRPr="000056F0">
        <w:rPr>
          <w:rFonts w:ascii="Times New Roman" w:hAnsi="Times New Roman"/>
          <w:color w:val="3333FF"/>
        </w:rPr>
        <w:t>the</w:t>
      </w:r>
      <w:r w:rsidR="008D4F5A" w:rsidRPr="000056F0">
        <w:rPr>
          <w:rFonts w:ascii="Times New Roman" w:hAnsi="Times New Roman"/>
          <w:color w:val="3333FF"/>
          <w:spacing w:val="14"/>
        </w:rPr>
        <w:t xml:space="preserve"> </w:t>
      </w:r>
      <w:r w:rsidR="008D4F5A" w:rsidRPr="000056F0">
        <w:rPr>
          <w:rFonts w:ascii="Times New Roman" w:hAnsi="Times New Roman"/>
          <w:color w:val="3333FF"/>
        </w:rPr>
        <w:t>complex</w:t>
      </w:r>
      <w:r w:rsidR="008D4F5A" w:rsidRPr="000056F0">
        <w:rPr>
          <w:rFonts w:ascii="Times New Roman" w:hAnsi="Times New Roman"/>
          <w:color w:val="3333FF"/>
          <w:spacing w:val="14"/>
        </w:rPr>
        <w:t xml:space="preserve"> </w:t>
      </w:r>
      <w:r w:rsidR="008D4F5A" w:rsidRPr="000056F0">
        <w:rPr>
          <w:rFonts w:ascii="Times New Roman" w:hAnsi="Times New Roman"/>
          <w:color w:val="3333FF"/>
        </w:rPr>
        <w:t>of</w:t>
      </w:r>
      <w:r w:rsidR="008D4F5A" w:rsidRPr="000056F0">
        <w:rPr>
          <w:rFonts w:ascii="Times New Roman" w:hAnsi="Times New Roman"/>
          <w:color w:val="3333FF"/>
          <w:spacing w:val="14"/>
        </w:rPr>
        <w:t xml:space="preserve"> </w:t>
      </w:r>
      <w:r w:rsidR="008D4F5A" w:rsidRPr="000056F0">
        <w:rPr>
          <w:rFonts w:ascii="Times New Roman" w:hAnsi="Times New Roman"/>
          <w:color w:val="3333FF"/>
        </w:rPr>
        <w:t>natural</w:t>
      </w:r>
      <w:r w:rsidR="008D4F5A" w:rsidRPr="000056F0">
        <w:rPr>
          <w:rFonts w:ascii="Times New Roman" w:hAnsi="Times New Roman"/>
          <w:color w:val="3333FF"/>
          <w:spacing w:val="14"/>
        </w:rPr>
        <w:t xml:space="preserve"> </w:t>
      </w:r>
      <w:r w:rsidR="008D4F5A" w:rsidRPr="000056F0">
        <w:rPr>
          <w:rFonts w:ascii="Times New Roman" w:hAnsi="Times New Roman"/>
          <w:color w:val="3333FF"/>
        </w:rPr>
        <w:t>and</w:t>
      </w:r>
      <w:r w:rsidR="008D4F5A" w:rsidRPr="000056F0">
        <w:rPr>
          <w:rFonts w:ascii="Times New Roman" w:hAnsi="Times New Roman"/>
          <w:color w:val="3333FF"/>
          <w:spacing w:val="14"/>
        </w:rPr>
        <w:t xml:space="preserve"> </w:t>
      </w:r>
      <w:r w:rsidR="008D4F5A" w:rsidRPr="000056F0">
        <w:rPr>
          <w:rFonts w:ascii="Times New Roman" w:hAnsi="Times New Roman"/>
          <w:color w:val="3333FF"/>
        </w:rPr>
        <w:t>anthropogenic</w:t>
      </w:r>
      <w:r w:rsidR="008D4F5A" w:rsidRPr="000056F0">
        <w:rPr>
          <w:rFonts w:ascii="Times New Roman" w:hAnsi="Times New Roman"/>
          <w:color w:val="3333FF"/>
          <w:spacing w:val="14"/>
        </w:rPr>
        <w:t xml:space="preserve"> </w:t>
      </w:r>
      <w:r w:rsidR="008D4F5A" w:rsidRPr="000056F0">
        <w:rPr>
          <w:rFonts w:ascii="Times New Roman" w:hAnsi="Times New Roman"/>
          <w:color w:val="3333FF"/>
        </w:rPr>
        <w:t>factors</w:t>
      </w:r>
      <w:r w:rsidR="008D4F5A" w:rsidRPr="000056F0">
        <w:rPr>
          <w:rFonts w:ascii="Times New Roman" w:hAnsi="Times New Roman"/>
          <w:color w:val="3333FF"/>
          <w:spacing w:val="14"/>
        </w:rPr>
        <w:t xml:space="preserve"> </w:t>
      </w:r>
      <w:r w:rsidR="008D4F5A" w:rsidRPr="000056F0">
        <w:rPr>
          <w:rFonts w:ascii="Times New Roman" w:hAnsi="Times New Roman"/>
          <w:color w:val="3333FF"/>
        </w:rPr>
        <w:t>and</w:t>
      </w:r>
      <w:r w:rsidR="008D4F5A" w:rsidRPr="000056F0">
        <w:rPr>
          <w:rFonts w:ascii="Times New Roman" w:hAnsi="Times New Roman"/>
          <w:color w:val="3333FF"/>
          <w:spacing w:val="14"/>
        </w:rPr>
        <w:t xml:space="preserve"> </w:t>
      </w:r>
      <w:r w:rsidR="008D4F5A" w:rsidRPr="000056F0">
        <w:rPr>
          <w:rFonts w:ascii="Times New Roman" w:hAnsi="Times New Roman"/>
          <w:color w:val="3333FF"/>
        </w:rPr>
        <w:t>elements</w:t>
      </w:r>
    </w:p>
    <w:p w14:paraId="1653E006" w14:textId="77777777" w:rsidR="008D4F5A" w:rsidRPr="000056F0" w:rsidRDefault="008D4F5A" w:rsidP="00FC5BA2">
      <w:pPr>
        <w:widowControl w:val="0"/>
        <w:autoSpaceDE w:val="0"/>
        <w:autoSpaceDN w:val="0"/>
        <w:adjustRightInd w:val="0"/>
        <w:spacing w:before="11" w:after="0" w:line="360" w:lineRule="auto"/>
        <w:ind w:left="446" w:right="35"/>
        <w:jc w:val="both"/>
        <w:rPr>
          <w:rFonts w:ascii="Times New Roman" w:hAnsi="Times New Roman"/>
          <w:color w:val="3333FF"/>
        </w:rPr>
      </w:pPr>
      <w:proofErr w:type="gramStart"/>
      <w:r w:rsidRPr="000056F0">
        <w:rPr>
          <w:rFonts w:ascii="Times New Roman" w:hAnsi="Times New Roman"/>
          <w:color w:val="3333FF"/>
        </w:rPr>
        <w:t>that</w:t>
      </w:r>
      <w:proofErr w:type="gramEnd"/>
      <w:r w:rsidRPr="000056F0">
        <w:rPr>
          <w:rFonts w:ascii="Times New Roman" w:hAnsi="Times New Roman"/>
          <w:color w:val="3333FF"/>
          <w:spacing w:val="18"/>
        </w:rPr>
        <w:t xml:space="preserve"> </w:t>
      </w:r>
      <w:r w:rsidRPr="000056F0">
        <w:rPr>
          <w:rFonts w:ascii="Times New Roman" w:hAnsi="Times New Roman"/>
          <w:color w:val="3333FF"/>
        </w:rPr>
        <w:t>are</w:t>
      </w:r>
      <w:r w:rsidRPr="000056F0">
        <w:rPr>
          <w:rFonts w:ascii="Times New Roman" w:hAnsi="Times New Roman"/>
          <w:color w:val="3333FF"/>
          <w:spacing w:val="18"/>
        </w:rPr>
        <w:t xml:space="preserve"> </w:t>
      </w:r>
      <w:r w:rsidRPr="000056F0">
        <w:rPr>
          <w:rFonts w:ascii="Times New Roman" w:hAnsi="Times New Roman"/>
          <w:color w:val="3333FF"/>
        </w:rPr>
        <w:t>mutually</w:t>
      </w:r>
      <w:r w:rsidRPr="000056F0">
        <w:rPr>
          <w:rFonts w:ascii="Times New Roman" w:hAnsi="Times New Roman"/>
          <w:color w:val="3333FF"/>
          <w:spacing w:val="18"/>
        </w:rPr>
        <w:t xml:space="preserve"> </w:t>
      </w:r>
      <w:r w:rsidRPr="000056F0">
        <w:rPr>
          <w:rFonts w:ascii="Times New Roman" w:hAnsi="Times New Roman"/>
          <w:color w:val="3333FF"/>
        </w:rPr>
        <w:t>interrelated</w:t>
      </w:r>
      <w:r w:rsidRPr="000056F0">
        <w:rPr>
          <w:rFonts w:ascii="Times New Roman" w:hAnsi="Times New Roman"/>
          <w:color w:val="3333FF"/>
          <w:spacing w:val="18"/>
        </w:rPr>
        <w:t xml:space="preserve"> </w:t>
      </w:r>
      <w:r w:rsidRPr="000056F0">
        <w:rPr>
          <w:rFonts w:ascii="Times New Roman" w:hAnsi="Times New Roman"/>
          <w:color w:val="3333FF"/>
        </w:rPr>
        <w:t>and</w:t>
      </w:r>
      <w:r w:rsidRPr="000056F0">
        <w:rPr>
          <w:rFonts w:ascii="Times New Roman" w:hAnsi="Times New Roman"/>
          <w:color w:val="3333FF"/>
          <w:spacing w:val="18"/>
        </w:rPr>
        <w:t xml:space="preserve"> </w:t>
      </w:r>
      <w:r w:rsidRPr="000056F0">
        <w:rPr>
          <w:rFonts w:ascii="Times New Roman" w:hAnsi="Times New Roman"/>
          <w:color w:val="3333FF"/>
        </w:rPr>
        <w:t>affect</w:t>
      </w:r>
      <w:r w:rsidRPr="000056F0">
        <w:rPr>
          <w:rFonts w:ascii="Times New Roman" w:hAnsi="Times New Roman"/>
          <w:color w:val="3333FF"/>
          <w:spacing w:val="18"/>
        </w:rPr>
        <w:t xml:space="preserve"> </w:t>
      </w:r>
      <w:r w:rsidRPr="000056F0">
        <w:rPr>
          <w:rFonts w:ascii="Times New Roman" w:hAnsi="Times New Roman"/>
          <w:color w:val="3333FF"/>
        </w:rPr>
        <w:t>the</w:t>
      </w:r>
      <w:r w:rsidRPr="000056F0">
        <w:rPr>
          <w:rFonts w:ascii="Times New Roman" w:hAnsi="Times New Roman"/>
          <w:color w:val="3333FF"/>
          <w:spacing w:val="18"/>
        </w:rPr>
        <w:t xml:space="preserve"> </w:t>
      </w:r>
      <w:r w:rsidRPr="000056F0">
        <w:rPr>
          <w:rFonts w:ascii="Times New Roman" w:hAnsi="Times New Roman"/>
          <w:color w:val="3333FF"/>
        </w:rPr>
        <w:t>ecological</w:t>
      </w:r>
      <w:r w:rsidRPr="000056F0">
        <w:rPr>
          <w:rFonts w:ascii="Times New Roman" w:hAnsi="Times New Roman"/>
          <w:color w:val="3333FF"/>
          <w:spacing w:val="18"/>
        </w:rPr>
        <w:t xml:space="preserve"> </w:t>
      </w:r>
      <w:r w:rsidRPr="000056F0">
        <w:rPr>
          <w:rFonts w:ascii="Times New Roman" w:hAnsi="Times New Roman"/>
          <w:color w:val="3333FF"/>
        </w:rPr>
        <w:t>equilibrium</w:t>
      </w:r>
      <w:r w:rsidRPr="000056F0">
        <w:rPr>
          <w:rFonts w:ascii="Times New Roman" w:hAnsi="Times New Roman"/>
          <w:color w:val="3333FF"/>
          <w:spacing w:val="18"/>
        </w:rPr>
        <w:t xml:space="preserve"> </w:t>
      </w:r>
      <w:r w:rsidRPr="000056F0">
        <w:rPr>
          <w:rFonts w:ascii="Times New Roman" w:hAnsi="Times New Roman"/>
          <w:color w:val="3333FF"/>
        </w:rPr>
        <w:t>and</w:t>
      </w:r>
      <w:r w:rsidRPr="000056F0">
        <w:rPr>
          <w:rFonts w:ascii="Times New Roman" w:hAnsi="Times New Roman"/>
          <w:color w:val="3333FF"/>
          <w:spacing w:val="18"/>
        </w:rPr>
        <w:t xml:space="preserve"> </w:t>
      </w:r>
      <w:r w:rsidRPr="000056F0">
        <w:rPr>
          <w:rFonts w:ascii="Times New Roman" w:hAnsi="Times New Roman"/>
          <w:color w:val="3333FF"/>
        </w:rPr>
        <w:t>the</w:t>
      </w:r>
      <w:r w:rsidRPr="000056F0">
        <w:rPr>
          <w:rFonts w:ascii="Times New Roman" w:hAnsi="Times New Roman"/>
          <w:color w:val="3333FF"/>
          <w:spacing w:val="18"/>
        </w:rPr>
        <w:t xml:space="preserve"> </w:t>
      </w:r>
      <w:r w:rsidRPr="000056F0">
        <w:rPr>
          <w:rFonts w:ascii="Times New Roman" w:hAnsi="Times New Roman"/>
          <w:color w:val="3333FF"/>
        </w:rPr>
        <w:t>quality</w:t>
      </w:r>
      <w:r w:rsidRPr="000056F0">
        <w:rPr>
          <w:rFonts w:ascii="Times New Roman" w:hAnsi="Times New Roman"/>
          <w:color w:val="3333FF"/>
          <w:spacing w:val="18"/>
        </w:rPr>
        <w:t xml:space="preserve"> </w:t>
      </w:r>
      <w:r w:rsidRPr="000056F0">
        <w:rPr>
          <w:rFonts w:ascii="Times New Roman" w:hAnsi="Times New Roman"/>
          <w:color w:val="3333FF"/>
        </w:rPr>
        <w:t>of life, including -</w:t>
      </w:r>
    </w:p>
    <w:p w14:paraId="2AC6080B" w14:textId="77777777" w:rsidR="008D4F5A" w:rsidRPr="000056F0" w:rsidRDefault="008D4F5A" w:rsidP="00FC5BA2">
      <w:pPr>
        <w:widowControl w:val="0"/>
        <w:tabs>
          <w:tab w:val="left" w:pos="1000"/>
        </w:tabs>
        <w:autoSpaceDE w:val="0"/>
        <w:autoSpaceDN w:val="0"/>
        <w:adjustRightInd w:val="0"/>
        <w:spacing w:after="0" w:line="360" w:lineRule="auto"/>
        <w:ind w:left="1566" w:right="35" w:hanging="566"/>
        <w:jc w:val="both"/>
        <w:rPr>
          <w:rFonts w:ascii="Times New Roman" w:hAnsi="Times New Roman"/>
          <w:color w:val="3333FF"/>
        </w:rPr>
      </w:pPr>
      <w:r w:rsidRPr="000056F0">
        <w:rPr>
          <w:rFonts w:ascii="Times New Roman" w:hAnsi="Times New Roman"/>
          <w:color w:val="3333FF"/>
        </w:rPr>
        <w:t>(a)</w:t>
      </w:r>
      <w:r w:rsidRPr="000056F0">
        <w:rPr>
          <w:rFonts w:ascii="Times New Roman" w:hAnsi="Times New Roman"/>
          <w:color w:val="3333FF"/>
        </w:rPr>
        <w:tab/>
      </w:r>
      <w:proofErr w:type="gramStart"/>
      <w:r w:rsidRPr="000056F0">
        <w:rPr>
          <w:rFonts w:ascii="Times New Roman" w:hAnsi="Times New Roman"/>
          <w:color w:val="3333FF"/>
        </w:rPr>
        <w:t>the</w:t>
      </w:r>
      <w:proofErr w:type="gramEnd"/>
      <w:r w:rsidRPr="000056F0">
        <w:rPr>
          <w:rFonts w:ascii="Times New Roman" w:hAnsi="Times New Roman"/>
          <w:color w:val="3333FF"/>
          <w:spacing w:val="6"/>
        </w:rPr>
        <w:t xml:space="preserve"> </w:t>
      </w:r>
      <w:r w:rsidRPr="000056F0">
        <w:rPr>
          <w:rFonts w:ascii="Times New Roman" w:hAnsi="Times New Roman"/>
          <w:color w:val="3333FF"/>
        </w:rPr>
        <w:t>natural</w:t>
      </w:r>
      <w:r w:rsidRPr="000056F0">
        <w:rPr>
          <w:rFonts w:ascii="Times New Roman" w:hAnsi="Times New Roman"/>
          <w:color w:val="3333FF"/>
          <w:spacing w:val="6"/>
        </w:rPr>
        <w:t xml:space="preserve"> </w:t>
      </w:r>
      <w:r w:rsidRPr="000056F0">
        <w:rPr>
          <w:rFonts w:ascii="Times New Roman" w:hAnsi="Times New Roman"/>
          <w:color w:val="3333FF"/>
        </w:rPr>
        <w:t>environment</w:t>
      </w:r>
      <w:r w:rsidRPr="000056F0">
        <w:rPr>
          <w:rFonts w:ascii="Times New Roman" w:hAnsi="Times New Roman"/>
          <w:color w:val="3333FF"/>
          <w:spacing w:val="6"/>
        </w:rPr>
        <w:t xml:space="preserve"> </w:t>
      </w:r>
      <w:r w:rsidRPr="000056F0">
        <w:rPr>
          <w:rFonts w:ascii="Times New Roman" w:hAnsi="Times New Roman"/>
          <w:color w:val="3333FF"/>
        </w:rPr>
        <w:t>that</w:t>
      </w:r>
      <w:r w:rsidRPr="000056F0">
        <w:rPr>
          <w:rFonts w:ascii="Times New Roman" w:hAnsi="Times New Roman"/>
          <w:color w:val="3333FF"/>
          <w:spacing w:val="6"/>
        </w:rPr>
        <w:t xml:space="preserve"> </w:t>
      </w:r>
      <w:r w:rsidRPr="000056F0">
        <w:rPr>
          <w:rFonts w:ascii="Times New Roman" w:hAnsi="Times New Roman"/>
          <w:color w:val="3333FF"/>
        </w:rPr>
        <w:t>is</w:t>
      </w:r>
      <w:r w:rsidRPr="000056F0">
        <w:rPr>
          <w:rFonts w:ascii="Times New Roman" w:hAnsi="Times New Roman"/>
          <w:color w:val="3333FF"/>
          <w:spacing w:val="6"/>
        </w:rPr>
        <w:t xml:space="preserve"> </w:t>
      </w:r>
      <w:r w:rsidRPr="000056F0">
        <w:rPr>
          <w:rFonts w:ascii="Times New Roman" w:hAnsi="Times New Roman"/>
          <w:color w:val="3333FF"/>
        </w:rPr>
        <w:t>the</w:t>
      </w:r>
      <w:r w:rsidRPr="000056F0">
        <w:rPr>
          <w:rFonts w:ascii="Times New Roman" w:hAnsi="Times New Roman"/>
          <w:color w:val="3333FF"/>
          <w:spacing w:val="6"/>
        </w:rPr>
        <w:t xml:space="preserve"> </w:t>
      </w:r>
      <w:r w:rsidRPr="000056F0">
        <w:rPr>
          <w:rFonts w:ascii="Times New Roman" w:hAnsi="Times New Roman"/>
          <w:color w:val="3333FF"/>
        </w:rPr>
        <w:t>land,</w:t>
      </w:r>
      <w:r w:rsidRPr="000056F0">
        <w:rPr>
          <w:rFonts w:ascii="Times New Roman" w:hAnsi="Times New Roman"/>
          <w:color w:val="3333FF"/>
          <w:spacing w:val="6"/>
        </w:rPr>
        <w:t xml:space="preserve"> </w:t>
      </w:r>
      <w:r w:rsidRPr="000056F0">
        <w:rPr>
          <w:rFonts w:ascii="Times New Roman" w:hAnsi="Times New Roman"/>
          <w:color w:val="3333FF"/>
        </w:rPr>
        <w:t>water</w:t>
      </w:r>
      <w:r w:rsidRPr="000056F0">
        <w:rPr>
          <w:rFonts w:ascii="Times New Roman" w:hAnsi="Times New Roman"/>
          <w:color w:val="3333FF"/>
          <w:spacing w:val="6"/>
        </w:rPr>
        <w:t xml:space="preserve"> </w:t>
      </w:r>
      <w:r w:rsidRPr="000056F0">
        <w:rPr>
          <w:rFonts w:ascii="Times New Roman" w:hAnsi="Times New Roman"/>
          <w:color w:val="3333FF"/>
        </w:rPr>
        <w:t>and</w:t>
      </w:r>
      <w:r w:rsidRPr="000056F0">
        <w:rPr>
          <w:rFonts w:ascii="Times New Roman" w:hAnsi="Times New Roman"/>
          <w:color w:val="3333FF"/>
          <w:spacing w:val="6"/>
        </w:rPr>
        <w:t xml:space="preserve"> </w:t>
      </w:r>
      <w:r w:rsidRPr="000056F0">
        <w:rPr>
          <w:rFonts w:ascii="Times New Roman" w:hAnsi="Times New Roman"/>
          <w:color w:val="3333FF"/>
        </w:rPr>
        <w:t>air,</w:t>
      </w:r>
      <w:r w:rsidRPr="000056F0">
        <w:rPr>
          <w:rFonts w:ascii="Times New Roman" w:hAnsi="Times New Roman"/>
          <w:color w:val="3333FF"/>
          <w:spacing w:val="6"/>
        </w:rPr>
        <w:t xml:space="preserve"> </w:t>
      </w:r>
      <w:r w:rsidRPr="000056F0">
        <w:rPr>
          <w:rFonts w:ascii="Times New Roman" w:hAnsi="Times New Roman"/>
          <w:color w:val="3333FF"/>
        </w:rPr>
        <w:t>all</w:t>
      </w:r>
      <w:r w:rsidRPr="000056F0">
        <w:rPr>
          <w:rFonts w:ascii="Times New Roman" w:hAnsi="Times New Roman"/>
          <w:color w:val="3333FF"/>
          <w:spacing w:val="6"/>
        </w:rPr>
        <w:t xml:space="preserve"> </w:t>
      </w:r>
      <w:r w:rsidRPr="000056F0">
        <w:rPr>
          <w:rFonts w:ascii="Times New Roman" w:hAnsi="Times New Roman"/>
          <w:color w:val="3333FF"/>
        </w:rPr>
        <w:t>organic</w:t>
      </w:r>
      <w:r w:rsidRPr="000056F0">
        <w:rPr>
          <w:rFonts w:ascii="Times New Roman" w:hAnsi="Times New Roman"/>
          <w:color w:val="3333FF"/>
          <w:spacing w:val="6"/>
        </w:rPr>
        <w:t xml:space="preserve"> </w:t>
      </w:r>
      <w:r w:rsidRPr="000056F0">
        <w:rPr>
          <w:rFonts w:ascii="Times New Roman" w:hAnsi="Times New Roman"/>
          <w:color w:val="3333FF"/>
        </w:rPr>
        <w:t>and</w:t>
      </w:r>
      <w:r w:rsidRPr="000056F0">
        <w:rPr>
          <w:rFonts w:ascii="Times New Roman" w:hAnsi="Times New Roman"/>
          <w:color w:val="3333FF"/>
          <w:spacing w:val="6"/>
        </w:rPr>
        <w:t xml:space="preserve"> </w:t>
      </w:r>
      <w:r w:rsidRPr="000056F0">
        <w:rPr>
          <w:rFonts w:ascii="Times New Roman" w:hAnsi="Times New Roman"/>
          <w:color w:val="3333FF"/>
        </w:rPr>
        <w:t>inorganic material</w:t>
      </w:r>
      <w:r w:rsidRPr="000056F0">
        <w:rPr>
          <w:rFonts w:ascii="Times New Roman" w:hAnsi="Times New Roman"/>
          <w:color w:val="3333FF"/>
          <w:spacing w:val="-1"/>
        </w:rPr>
        <w:t xml:space="preserve"> </w:t>
      </w:r>
      <w:r w:rsidRPr="000056F0">
        <w:rPr>
          <w:rFonts w:ascii="Times New Roman" w:hAnsi="Times New Roman"/>
          <w:color w:val="3333FF"/>
        </w:rPr>
        <w:t>and</w:t>
      </w:r>
      <w:r w:rsidRPr="000056F0">
        <w:rPr>
          <w:rFonts w:ascii="Times New Roman" w:hAnsi="Times New Roman"/>
          <w:color w:val="3333FF"/>
          <w:spacing w:val="-1"/>
        </w:rPr>
        <w:t xml:space="preserve"> </w:t>
      </w:r>
      <w:r w:rsidRPr="000056F0">
        <w:rPr>
          <w:rFonts w:ascii="Times New Roman" w:hAnsi="Times New Roman"/>
          <w:color w:val="3333FF"/>
        </w:rPr>
        <w:t>all</w:t>
      </w:r>
      <w:r w:rsidRPr="000056F0">
        <w:rPr>
          <w:rFonts w:ascii="Times New Roman" w:hAnsi="Times New Roman"/>
          <w:color w:val="3333FF"/>
          <w:spacing w:val="-1"/>
        </w:rPr>
        <w:t xml:space="preserve"> </w:t>
      </w:r>
      <w:r w:rsidRPr="000056F0">
        <w:rPr>
          <w:rFonts w:ascii="Times New Roman" w:hAnsi="Times New Roman"/>
          <w:color w:val="3333FF"/>
        </w:rPr>
        <w:t>living</w:t>
      </w:r>
      <w:r w:rsidRPr="000056F0">
        <w:rPr>
          <w:rFonts w:ascii="Times New Roman" w:hAnsi="Times New Roman"/>
          <w:color w:val="3333FF"/>
          <w:spacing w:val="-1"/>
        </w:rPr>
        <w:t xml:space="preserve"> </w:t>
      </w:r>
      <w:r w:rsidRPr="000056F0">
        <w:rPr>
          <w:rFonts w:ascii="Times New Roman" w:hAnsi="Times New Roman"/>
          <w:color w:val="3333FF"/>
        </w:rPr>
        <w:t>organisms;</w:t>
      </w:r>
      <w:r w:rsidRPr="000056F0">
        <w:rPr>
          <w:rFonts w:ascii="Times New Roman" w:hAnsi="Times New Roman"/>
          <w:color w:val="3333FF"/>
          <w:spacing w:val="-1"/>
        </w:rPr>
        <w:t xml:space="preserve"> </w:t>
      </w:r>
      <w:r w:rsidRPr="000056F0">
        <w:rPr>
          <w:rFonts w:ascii="Times New Roman" w:hAnsi="Times New Roman"/>
          <w:color w:val="3333FF"/>
        </w:rPr>
        <w:t>and</w:t>
      </w:r>
    </w:p>
    <w:p w14:paraId="0A2F5AE0" w14:textId="77777777" w:rsidR="008D4F5A" w:rsidRPr="000056F0" w:rsidRDefault="008D4F5A" w:rsidP="00FC5BA2">
      <w:pPr>
        <w:widowControl w:val="0"/>
        <w:tabs>
          <w:tab w:val="left" w:pos="1000"/>
        </w:tabs>
        <w:autoSpaceDE w:val="0"/>
        <w:autoSpaceDN w:val="0"/>
        <w:adjustRightInd w:val="0"/>
        <w:spacing w:after="0" w:line="360" w:lineRule="auto"/>
        <w:ind w:left="1566" w:right="35" w:hanging="566"/>
        <w:jc w:val="both"/>
        <w:rPr>
          <w:rFonts w:ascii="Times New Roman" w:hAnsi="Times New Roman"/>
          <w:color w:val="3333FF"/>
        </w:rPr>
      </w:pPr>
      <w:r w:rsidRPr="000056F0">
        <w:rPr>
          <w:rFonts w:ascii="Times New Roman" w:hAnsi="Times New Roman"/>
          <w:color w:val="3333FF"/>
          <w:spacing w:val="1"/>
        </w:rPr>
        <w:t>(b</w:t>
      </w:r>
      <w:r w:rsidRPr="000056F0">
        <w:rPr>
          <w:rFonts w:ascii="Times New Roman" w:hAnsi="Times New Roman"/>
          <w:color w:val="3333FF"/>
        </w:rPr>
        <w:t>)</w:t>
      </w:r>
      <w:r w:rsidRPr="000056F0">
        <w:rPr>
          <w:rFonts w:ascii="Times New Roman" w:hAnsi="Times New Roman"/>
          <w:color w:val="3333FF"/>
        </w:rPr>
        <w:tab/>
      </w:r>
      <w:proofErr w:type="gramStart"/>
      <w:r w:rsidRPr="000056F0">
        <w:rPr>
          <w:rFonts w:ascii="Times New Roman" w:hAnsi="Times New Roman"/>
          <w:color w:val="3333FF"/>
          <w:spacing w:val="1"/>
        </w:rPr>
        <w:t>th</w:t>
      </w:r>
      <w:r w:rsidRPr="000056F0">
        <w:rPr>
          <w:rFonts w:ascii="Times New Roman" w:hAnsi="Times New Roman"/>
          <w:color w:val="3333FF"/>
        </w:rPr>
        <w:t>e</w:t>
      </w:r>
      <w:proofErr w:type="gramEnd"/>
      <w:r w:rsidRPr="000056F0">
        <w:rPr>
          <w:rFonts w:ascii="Times New Roman" w:hAnsi="Times New Roman"/>
          <w:color w:val="3333FF"/>
          <w:spacing w:val="30"/>
        </w:rPr>
        <w:t xml:space="preserve"> </w:t>
      </w:r>
      <w:r w:rsidRPr="000056F0">
        <w:rPr>
          <w:rFonts w:ascii="Times New Roman" w:hAnsi="Times New Roman"/>
          <w:color w:val="3333FF"/>
          <w:spacing w:val="1"/>
        </w:rPr>
        <w:t>huma</w:t>
      </w:r>
      <w:r w:rsidRPr="000056F0">
        <w:rPr>
          <w:rFonts w:ascii="Times New Roman" w:hAnsi="Times New Roman"/>
          <w:color w:val="3333FF"/>
        </w:rPr>
        <w:t>n</w:t>
      </w:r>
      <w:r w:rsidRPr="000056F0">
        <w:rPr>
          <w:rFonts w:ascii="Times New Roman" w:hAnsi="Times New Roman"/>
          <w:color w:val="3333FF"/>
          <w:spacing w:val="30"/>
        </w:rPr>
        <w:t xml:space="preserve"> </w:t>
      </w:r>
      <w:r w:rsidRPr="000056F0">
        <w:rPr>
          <w:rFonts w:ascii="Times New Roman" w:hAnsi="Times New Roman"/>
          <w:color w:val="3333FF"/>
          <w:spacing w:val="1"/>
        </w:rPr>
        <w:t>environmen</w:t>
      </w:r>
      <w:r w:rsidRPr="000056F0">
        <w:rPr>
          <w:rFonts w:ascii="Times New Roman" w:hAnsi="Times New Roman"/>
          <w:color w:val="3333FF"/>
        </w:rPr>
        <w:t>t</w:t>
      </w:r>
      <w:r w:rsidRPr="000056F0">
        <w:rPr>
          <w:rFonts w:ascii="Times New Roman" w:hAnsi="Times New Roman"/>
          <w:color w:val="3333FF"/>
          <w:spacing w:val="30"/>
        </w:rPr>
        <w:t xml:space="preserve"> </w:t>
      </w:r>
      <w:r w:rsidRPr="000056F0">
        <w:rPr>
          <w:rFonts w:ascii="Times New Roman" w:hAnsi="Times New Roman"/>
          <w:color w:val="3333FF"/>
          <w:spacing w:val="1"/>
        </w:rPr>
        <w:t>tha</w:t>
      </w:r>
      <w:r w:rsidRPr="000056F0">
        <w:rPr>
          <w:rFonts w:ascii="Times New Roman" w:hAnsi="Times New Roman"/>
          <w:color w:val="3333FF"/>
        </w:rPr>
        <w:t>t</w:t>
      </w:r>
      <w:r w:rsidRPr="000056F0">
        <w:rPr>
          <w:rFonts w:ascii="Times New Roman" w:hAnsi="Times New Roman"/>
          <w:color w:val="3333FF"/>
          <w:spacing w:val="30"/>
        </w:rPr>
        <w:t xml:space="preserve"> </w:t>
      </w:r>
      <w:r w:rsidRPr="000056F0">
        <w:rPr>
          <w:rFonts w:ascii="Times New Roman" w:hAnsi="Times New Roman"/>
          <w:color w:val="3333FF"/>
          <w:spacing w:val="1"/>
        </w:rPr>
        <w:t>i</w:t>
      </w:r>
      <w:r w:rsidRPr="000056F0">
        <w:rPr>
          <w:rFonts w:ascii="Times New Roman" w:hAnsi="Times New Roman"/>
          <w:color w:val="3333FF"/>
        </w:rPr>
        <w:t>s</w:t>
      </w:r>
      <w:r w:rsidRPr="000056F0">
        <w:rPr>
          <w:rFonts w:ascii="Times New Roman" w:hAnsi="Times New Roman"/>
          <w:color w:val="3333FF"/>
          <w:spacing w:val="30"/>
        </w:rPr>
        <w:t xml:space="preserve"> </w:t>
      </w:r>
      <w:r w:rsidRPr="000056F0">
        <w:rPr>
          <w:rFonts w:ascii="Times New Roman" w:hAnsi="Times New Roman"/>
          <w:color w:val="3333FF"/>
          <w:spacing w:val="1"/>
        </w:rPr>
        <w:t>th</w:t>
      </w:r>
      <w:r w:rsidRPr="000056F0">
        <w:rPr>
          <w:rFonts w:ascii="Times New Roman" w:hAnsi="Times New Roman"/>
          <w:color w:val="3333FF"/>
        </w:rPr>
        <w:t>e</w:t>
      </w:r>
      <w:r w:rsidRPr="000056F0">
        <w:rPr>
          <w:rFonts w:ascii="Times New Roman" w:hAnsi="Times New Roman"/>
          <w:color w:val="3333FF"/>
          <w:spacing w:val="30"/>
        </w:rPr>
        <w:t xml:space="preserve"> </w:t>
      </w:r>
      <w:r w:rsidRPr="000056F0">
        <w:rPr>
          <w:rFonts w:ascii="Times New Roman" w:hAnsi="Times New Roman"/>
          <w:color w:val="3333FF"/>
          <w:spacing w:val="1"/>
        </w:rPr>
        <w:t>landscap</w:t>
      </w:r>
      <w:r w:rsidRPr="000056F0">
        <w:rPr>
          <w:rFonts w:ascii="Times New Roman" w:hAnsi="Times New Roman"/>
          <w:color w:val="3333FF"/>
        </w:rPr>
        <w:t>e</w:t>
      </w:r>
      <w:r w:rsidRPr="000056F0">
        <w:rPr>
          <w:rFonts w:ascii="Times New Roman" w:hAnsi="Times New Roman"/>
          <w:color w:val="3333FF"/>
          <w:spacing w:val="30"/>
        </w:rPr>
        <w:t xml:space="preserve"> </w:t>
      </w:r>
      <w:r w:rsidRPr="000056F0">
        <w:rPr>
          <w:rFonts w:ascii="Times New Roman" w:hAnsi="Times New Roman"/>
          <w:color w:val="3333FF"/>
          <w:spacing w:val="1"/>
        </w:rPr>
        <w:t>an</w:t>
      </w:r>
      <w:r w:rsidRPr="000056F0">
        <w:rPr>
          <w:rFonts w:ascii="Times New Roman" w:hAnsi="Times New Roman"/>
          <w:color w:val="3333FF"/>
        </w:rPr>
        <w:t>d</w:t>
      </w:r>
      <w:r w:rsidRPr="000056F0">
        <w:rPr>
          <w:rFonts w:ascii="Times New Roman" w:hAnsi="Times New Roman"/>
          <w:color w:val="3333FF"/>
          <w:spacing w:val="30"/>
        </w:rPr>
        <w:t xml:space="preserve"> </w:t>
      </w:r>
      <w:r w:rsidRPr="000056F0">
        <w:rPr>
          <w:rFonts w:ascii="Times New Roman" w:hAnsi="Times New Roman"/>
          <w:color w:val="3333FF"/>
          <w:spacing w:val="1"/>
        </w:rPr>
        <w:t>natural</w:t>
      </w:r>
      <w:r w:rsidRPr="000056F0">
        <w:rPr>
          <w:rFonts w:ascii="Times New Roman" w:hAnsi="Times New Roman"/>
          <w:color w:val="3333FF"/>
        </w:rPr>
        <w:t>,</w:t>
      </w:r>
      <w:r w:rsidRPr="000056F0">
        <w:rPr>
          <w:rFonts w:ascii="Times New Roman" w:hAnsi="Times New Roman"/>
          <w:color w:val="3333FF"/>
          <w:spacing w:val="30"/>
        </w:rPr>
        <w:t xml:space="preserve"> </w:t>
      </w:r>
      <w:r w:rsidRPr="000056F0">
        <w:rPr>
          <w:rFonts w:ascii="Times New Roman" w:hAnsi="Times New Roman"/>
          <w:color w:val="3333FF"/>
          <w:spacing w:val="1"/>
        </w:rPr>
        <w:t>cultural</w:t>
      </w:r>
      <w:r w:rsidRPr="000056F0">
        <w:rPr>
          <w:rFonts w:ascii="Times New Roman" w:hAnsi="Times New Roman"/>
          <w:color w:val="3333FF"/>
        </w:rPr>
        <w:t>,</w:t>
      </w:r>
      <w:r w:rsidRPr="000056F0">
        <w:rPr>
          <w:rFonts w:ascii="Times New Roman" w:hAnsi="Times New Roman"/>
          <w:color w:val="3333FF"/>
          <w:spacing w:val="30"/>
        </w:rPr>
        <w:t xml:space="preserve"> </w:t>
      </w:r>
      <w:r w:rsidRPr="000056F0">
        <w:rPr>
          <w:rFonts w:ascii="Times New Roman" w:hAnsi="Times New Roman"/>
          <w:color w:val="3333FF"/>
          <w:spacing w:val="1"/>
        </w:rPr>
        <w:t xml:space="preserve">historical, </w:t>
      </w:r>
      <w:r w:rsidRPr="000056F0">
        <w:rPr>
          <w:rFonts w:ascii="Times New Roman" w:hAnsi="Times New Roman"/>
          <w:color w:val="3333FF"/>
        </w:rPr>
        <w:t>aesthetic,</w:t>
      </w:r>
      <w:r w:rsidRPr="000056F0">
        <w:rPr>
          <w:rFonts w:ascii="Times New Roman" w:hAnsi="Times New Roman"/>
          <w:color w:val="3333FF"/>
          <w:spacing w:val="-1"/>
        </w:rPr>
        <w:t xml:space="preserve"> </w:t>
      </w:r>
      <w:r w:rsidRPr="000056F0">
        <w:rPr>
          <w:rFonts w:ascii="Times New Roman" w:hAnsi="Times New Roman"/>
          <w:color w:val="3333FF"/>
        </w:rPr>
        <w:t>economic</w:t>
      </w:r>
      <w:r w:rsidRPr="000056F0">
        <w:rPr>
          <w:rFonts w:ascii="Times New Roman" w:hAnsi="Times New Roman"/>
          <w:color w:val="3333FF"/>
          <w:spacing w:val="-1"/>
        </w:rPr>
        <w:t xml:space="preserve"> </w:t>
      </w:r>
      <w:r w:rsidRPr="000056F0">
        <w:rPr>
          <w:rFonts w:ascii="Times New Roman" w:hAnsi="Times New Roman"/>
          <w:color w:val="3333FF"/>
        </w:rPr>
        <w:t>and</w:t>
      </w:r>
      <w:r w:rsidRPr="000056F0">
        <w:rPr>
          <w:rFonts w:ascii="Times New Roman" w:hAnsi="Times New Roman"/>
          <w:color w:val="3333FF"/>
          <w:spacing w:val="-1"/>
        </w:rPr>
        <w:t xml:space="preserve"> </w:t>
      </w:r>
      <w:r w:rsidRPr="000056F0">
        <w:rPr>
          <w:rFonts w:ascii="Times New Roman" w:hAnsi="Times New Roman"/>
          <w:color w:val="3333FF"/>
        </w:rPr>
        <w:t>social</w:t>
      </w:r>
      <w:r w:rsidRPr="000056F0">
        <w:rPr>
          <w:rFonts w:ascii="Times New Roman" w:hAnsi="Times New Roman"/>
          <w:color w:val="3333FF"/>
          <w:spacing w:val="-1"/>
        </w:rPr>
        <w:t xml:space="preserve"> </w:t>
      </w:r>
      <w:r w:rsidRPr="000056F0">
        <w:rPr>
          <w:rFonts w:ascii="Times New Roman" w:hAnsi="Times New Roman"/>
          <w:color w:val="3333FF"/>
        </w:rPr>
        <w:t>heritage</w:t>
      </w:r>
      <w:r w:rsidRPr="000056F0">
        <w:rPr>
          <w:rFonts w:ascii="Times New Roman" w:hAnsi="Times New Roman"/>
          <w:color w:val="3333FF"/>
          <w:spacing w:val="-1"/>
        </w:rPr>
        <w:t xml:space="preserve"> </w:t>
      </w:r>
      <w:r w:rsidRPr="000056F0">
        <w:rPr>
          <w:rFonts w:ascii="Times New Roman" w:hAnsi="Times New Roman"/>
          <w:color w:val="3333FF"/>
        </w:rPr>
        <w:t>and</w:t>
      </w:r>
      <w:r w:rsidRPr="000056F0">
        <w:rPr>
          <w:rFonts w:ascii="Times New Roman" w:hAnsi="Times New Roman"/>
          <w:color w:val="3333FF"/>
          <w:spacing w:val="-1"/>
        </w:rPr>
        <w:t xml:space="preserve"> </w:t>
      </w:r>
      <w:r w:rsidRPr="000056F0">
        <w:rPr>
          <w:rFonts w:ascii="Times New Roman" w:hAnsi="Times New Roman"/>
          <w:color w:val="3333FF"/>
        </w:rPr>
        <w:t>values;</w:t>
      </w:r>
    </w:p>
    <w:p w14:paraId="55BE04C9" w14:textId="77777777" w:rsidR="001D3650" w:rsidRDefault="003A2733" w:rsidP="00FC5BA2">
      <w:pPr>
        <w:widowControl w:val="0"/>
        <w:autoSpaceDE w:val="0"/>
        <w:autoSpaceDN w:val="0"/>
        <w:adjustRightInd w:val="0"/>
        <w:spacing w:after="0" w:line="360" w:lineRule="auto"/>
        <w:ind w:left="446" w:right="35"/>
        <w:jc w:val="both"/>
        <w:rPr>
          <w:rFonts w:ascii="Times New Roman" w:hAnsi="Times New Roman"/>
          <w:color w:val="3333FF"/>
        </w:rPr>
      </w:pPr>
      <w:r w:rsidRPr="000056F0">
        <w:rPr>
          <w:rFonts w:ascii="Times New Roman" w:hAnsi="Times New Roman"/>
          <w:color w:val="3333FF"/>
        </w:rPr>
        <w:t xml:space="preserve">“Ecosystem”   means   a   dynamic   complex   of   plant,   animal,   micro-organism communities and their non-living environment interacting as a functional unit; </w:t>
      </w:r>
    </w:p>
    <w:p w14:paraId="75CA82CF" w14:textId="77777777" w:rsidR="005F5148" w:rsidRDefault="005F5148" w:rsidP="00FC5BA2">
      <w:pPr>
        <w:widowControl w:val="0"/>
        <w:autoSpaceDE w:val="0"/>
        <w:autoSpaceDN w:val="0"/>
        <w:adjustRightInd w:val="0"/>
        <w:spacing w:after="0" w:line="360" w:lineRule="auto"/>
        <w:ind w:left="446" w:right="35"/>
        <w:jc w:val="both"/>
        <w:rPr>
          <w:rFonts w:ascii="Times New Roman" w:hAnsi="Times New Roman"/>
          <w:color w:val="3333FF"/>
          <w:spacing w:val="-2"/>
        </w:rPr>
      </w:pPr>
      <w:r w:rsidRPr="000056F0">
        <w:rPr>
          <w:rFonts w:ascii="Times New Roman" w:hAnsi="Times New Roman"/>
          <w:color w:val="3333FF"/>
          <w:spacing w:val="-2"/>
        </w:rPr>
        <w:t>“</w:t>
      </w:r>
      <w:proofErr w:type="gramStart"/>
      <w:r w:rsidRPr="000056F0">
        <w:rPr>
          <w:rFonts w:ascii="Times New Roman" w:hAnsi="Times New Roman"/>
          <w:color w:val="3333FF"/>
          <w:spacing w:val="-2"/>
        </w:rPr>
        <w:t>ecosystem</w:t>
      </w:r>
      <w:proofErr w:type="gramEnd"/>
      <w:r w:rsidRPr="000056F0">
        <w:rPr>
          <w:rFonts w:ascii="Times New Roman" w:hAnsi="Times New Roman"/>
          <w:color w:val="3333FF"/>
          <w:spacing w:val="-2"/>
        </w:rPr>
        <w:t xml:space="preserve"> services” means </w:t>
      </w:r>
      <w:r w:rsidR="001D3650" w:rsidRPr="001D3650">
        <w:rPr>
          <w:rFonts w:ascii="Times New Roman" w:hAnsi="Times New Roman"/>
          <w:color w:val="3333FF"/>
          <w:spacing w:val="-2"/>
        </w:rPr>
        <w:t>provisioning, such as the production of food and water; regulating, such as the control of climate and disease; supporting, such as nutrient cycles and crop pollination; and cultural, such as spiritual and recreational benefits.</w:t>
      </w:r>
      <w:r w:rsidRPr="000056F0">
        <w:rPr>
          <w:rFonts w:ascii="Times New Roman" w:hAnsi="Times New Roman"/>
          <w:color w:val="3333FF"/>
          <w:spacing w:val="-2"/>
        </w:rPr>
        <w:t>.</w:t>
      </w:r>
    </w:p>
    <w:p w14:paraId="75093FB3" w14:textId="77777777" w:rsidR="001D3650" w:rsidRPr="000056F0" w:rsidRDefault="001D3650" w:rsidP="00FC5BA2">
      <w:pPr>
        <w:widowControl w:val="0"/>
        <w:autoSpaceDE w:val="0"/>
        <w:autoSpaceDN w:val="0"/>
        <w:adjustRightInd w:val="0"/>
        <w:spacing w:after="0" w:line="360" w:lineRule="auto"/>
        <w:ind w:left="446" w:right="35"/>
        <w:jc w:val="both"/>
        <w:rPr>
          <w:rFonts w:ascii="Times New Roman" w:hAnsi="Times New Roman"/>
          <w:color w:val="3333FF"/>
          <w:spacing w:val="-2"/>
        </w:rPr>
      </w:pPr>
      <w:r>
        <w:rPr>
          <w:rFonts w:ascii="Times New Roman" w:hAnsi="Times New Roman"/>
          <w:color w:val="3333FF"/>
          <w:spacing w:val="-2"/>
        </w:rPr>
        <w:t>“</w:t>
      </w:r>
      <w:proofErr w:type="gramStart"/>
      <w:r w:rsidRPr="000056F0">
        <w:rPr>
          <w:rFonts w:ascii="Times New Roman" w:hAnsi="Times New Roman"/>
          <w:color w:val="3333FF"/>
          <w:spacing w:val="-2"/>
        </w:rPr>
        <w:t>ecosystem</w:t>
      </w:r>
      <w:proofErr w:type="gramEnd"/>
      <w:r>
        <w:rPr>
          <w:rFonts w:ascii="Times New Roman" w:hAnsi="Times New Roman"/>
          <w:color w:val="3333FF"/>
          <w:spacing w:val="-2"/>
        </w:rPr>
        <w:t xml:space="preserve"> function”  means </w:t>
      </w:r>
      <w:r w:rsidRPr="001D3650">
        <w:rPr>
          <w:rFonts w:ascii="Times New Roman" w:hAnsi="Times New Roman"/>
          <w:color w:val="3333FF"/>
          <w:spacing w:val="-2"/>
        </w:rPr>
        <w:t>the biological, geochemical and physical processes and components that take place or occur within an ecosystem</w:t>
      </w:r>
      <w:r>
        <w:rPr>
          <w:rFonts w:ascii="Times New Roman" w:hAnsi="Times New Roman"/>
          <w:color w:val="3333FF"/>
          <w:spacing w:val="-2"/>
        </w:rPr>
        <w:t>.</w:t>
      </w:r>
    </w:p>
    <w:p w14:paraId="7EDDA3A5" w14:textId="77777777" w:rsidR="005F5148" w:rsidRPr="000056F0" w:rsidRDefault="005F5148" w:rsidP="00FC5BA2">
      <w:pPr>
        <w:widowControl w:val="0"/>
        <w:autoSpaceDE w:val="0"/>
        <w:autoSpaceDN w:val="0"/>
        <w:adjustRightInd w:val="0"/>
        <w:spacing w:after="0" w:line="360" w:lineRule="auto"/>
        <w:ind w:left="446" w:right="35"/>
        <w:jc w:val="both"/>
        <w:rPr>
          <w:rFonts w:ascii="Times New Roman" w:hAnsi="Times New Roman"/>
          <w:color w:val="3333FF"/>
          <w:spacing w:val="-2"/>
        </w:rPr>
      </w:pPr>
      <w:r w:rsidRPr="000056F0">
        <w:rPr>
          <w:rFonts w:ascii="Times New Roman" w:hAnsi="Times New Roman"/>
          <w:color w:val="3333FF"/>
          <w:spacing w:val="-2"/>
        </w:rPr>
        <w:t>“</w:t>
      </w:r>
      <w:proofErr w:type="gramStart"/>
      <w:r w:rsidR="00EE16C4">
        <w:rPr>
          <w:rFonts w:ascii="Times New Roman" w:hAnsi="Times New Roman"/>
          <w:color w:val="3333FF"/>
          <w:spacing w:val="-2"/>
        </w:rPr>
        <w:t>c</w:t>
      </w:r>
      <w:r w:rsidRPr="000056F0">
        <w:rPr>
          <w:rFonts w:ascii="Times New Roman" w:hAnsi="Times New Roman"/>
          <w:color w:val="3333FF"/>
          <w:spacing w:val="-2"/>
        </w:rPr>
        <w:t>ultural</w:t>
      </w:r>
      <w:proofErr w:type="gramEnd"/>
      <w:r w:rsidRPr="000056F0">
        <w:rPr>
          <w:rFonts w:ascii="Times New Roman" w:hAnsi="Times New Roman"/>
          <w:color w:val="3333FF"/>
          <w:spacing w:val="-2"/>
        </w:rPr>
        <w:t xml:space="preserve"> services” means the non-material benefits people obtain from ecosystems through spiritual enrichment, cognitive development, reflection, recreation, and aesthetic experience, including, e.g., knowledge systems, social relations, and aesthetic values.</w:t>
      </w:r>
    </w:p>
    <w:p w14:paraId="17DBE742" w14:textId="77777777" w:rsidR="003A2733" w:rsidRPr="000056F0" w:rsidRDefault="003A2733" w:rsidP="00FC5BA2">
      <w:pPr>
        <w:widowControl w:val="0"/>
        <w:autoSpaceDE w:val="0"/>
        <w:autoSpaceDN w:val="0"/>
        <w:adjustRightInd w:val="0"/>
        <w:spacing w:after="0" w:line="360" w:lineRule="auto"/>
        <w:ind w:left="446" w:right="35"/>
        <w:jc w:val="both"/>
        <w:rPr>
          <w:rFonts w:ascii="Times New Roman" w:hAnsi="Times New Roman"/>
          <w:color w:val="3333FF"/>
        </w:rPr>
      </w:pPr>
      <w:r w:rsidRPr="000056F0">
        <w:rPr>
          <w:rFonts w:ascii="Times New Roman" w:hAnsi="Times New Roman"/>
          <w:color w:val="3333FF"/>
        </w:rPr>
        <w:t>“environment” includes the physical factors of the surroundings of human beings including  land,  water,  atmosphere,  climate,  sound,  odour,  taste,  the  biological factors of animals and plants and the social factor of aesthetics and includes both the natural and the built environment;</w:t>
      </w:r>
    </w:p>
    <w:p w14:paraId="6A437B42" w14:textId="77777777" w:rsidR="008856FF" w:rsidRDefault="003A2733" w:rsidP="00FC5BA2">
      <w:pPr>
        <w:widowControl w:val="0"/>
        <w:autoSpaceDE w:val="0"/>
        <w:autoSpaceDN w:val="0"/>
        <w:adjustRightInd w:val="0"/>
        <w:spacing w:after="0" w:line="360" w:lineRule="auto"/>
        <w:ind w:left="446" w:right="35"/>
        <w:jc w:val="both"/>
        <w:rPr>
          <w:rFonts w:ascii="Times New Roman" w:hAnsi="Times New Roman"/>
          <w:color w:val="3333FF"/>
          <w:spacing w:val="-2"/>
        </w:rPr>
      </w:pPr>
      <w:r w:rsidRPr="000056F0">
        <w:rPr>
          <w:rFonts w:ascii="Times New Roman" w:hAnsi="Times New Roman"/>
          <w:color w:val="3333FF"/>
          <w:spacing w:val="-2"/>
        </w:rPr>
        <w:lastRenderedPageBreak/>
        <w:t xml:space="preserve"> </w:t>
      </w:r>
      <w:r w:rsidR="008856FF">
        <w:rPr>
          <w:rFonts w:ascii="Times New Roman" w:hAnsi="Times New Roman"/>
          <w:color w:val="3333FF"/>
          <w:spacing w:val="-2"/>
        </w:rPr>
        <w:t>“</w:t>
      </w:r>
      <w:r w:rsidR="008856FF" w:rsidRPr="008856FF">
        <w:rPr>
          <w:rFonts w:ascii="Times New Roman" w:hAnsi="Times New Roman"/>
          <w:color w:val="3333FF"/>
          <w:spacing w:val="-2"/>
        </w:rPr>
        <w:t>Environmental Assessment Practitioner” (EAP) means a natural person qualified to perform an environmental assessment</w:t>
      </w:r>
    </w:p>
    <w:p w14:paraId="39DC7A3A" w14:textId="77777777" w:rsidR="008856FF" w:rsidRDefault="008856FF" w:rsidP="00FC5BA2">
      <w:pPr>
        <w:widowControl w:val="0"/>
        <w:autoSpaceDE w:val="0"/>
        <w:autoSpaceDN w:val="0"/>
        <w:adjustRightInd w:val="0"/>
        <w:spacing w:after="0" w:line="360" w:lineRule="auto"/>
        <w:ind w:left="446" w:right="35"/>
        <w:jc w:val="both"/>
        <w:rPr>
          <w:rFonts w:ascii="Times New Roman" w:hAnsi="Times New Roman"/>
          <w:color w:val="3333FF"/>
          <w:spacing w:val="-2"/>
        </w:rPr>
      </w:pPr>
      <w:r w:rsidRPr="008856FF">
        <w:rPr>
          <w:rFonts w:ascii="Times New Roman" w:hAnsi="Times New Roman"/>
          <w:color w:val="3333FF"/>
          <w:spacing w:val="-2"/>
        </w:rPr>
        <w:t xml:space="preserve">“Environmental Clearance Certificate” </w:t>
      </w:r>
      <w:r>
        <w:rPr>
          <w:rFonts w:ascii="Times New Roman" w:hAnsi="Times New Roman"/>
          <w:color w:val="3333FF"/>
          <w:spacing w:val="-2"/>
        </w:rPr>
        <w:t xml:space="preserve">  </w:t>
      </w:r>
      <w:r w:rsidRPr="008856FF">
        <w:rPr>
          <w:rFonts w:ascii="Times New Roman" w:hAnsi="Times New Roman"/>
          <w:color w:val="3333FF"/>
          <w:spacing w:val="-2"/>
        </w:rPr>
        <w:t xml:space="preserve">;  </w:t>
      </w:r>
    </w:p>
    <w:p w14:paraId="5A49E872" w14:textId="77777777" w:rsidR="00695696" w:rsidRPr="000056F0" w:rsidRDefault="00695696" w:rsidP="00FC5BA2">
      <w:pPr>
        <w:widowControl w:val="0"/>
        <w:autoSpaceDE w:val="0"/>
        <w:autoSpaceDN w:val="0"/>
        <w:adjustRightInd w:val="0"/>
        <w:spacing w:after="0" w:line="360" w:lineRule="auto"/>
        <w:ind w:left="446" w:right="35"/>
        <w:jc w:val="both"/>
        <w:rPr>
          <w:rFonts w:ascii="Times New Roman" w:hAnsi="Times New Roman"/>
          <w:color w:val="3333FF"/>
          <w:spacing w:val="-2"/>
        </w:rPr>
      </w:pPr>
      <w:r w:rsidRPr="000056F0">
        <w:rPr>
          <w:rFonts w:ascii="Times New Roman" w:hAnsi="Times New Roman"/>
          <w:color w:val="3333FF"/>
          <w:spacing w:val="-2"/>
        </w:rPr>
        <w:t>“</w:t>
      </w:r>
      <w:proofErr w:type="gramStart"/>
      <w:r w:rsidRPr="000056F0">
        <w:rPr>
          <w:rFonts w:ascii="Times New Roman" w:hAnsi="Times New Roman"/>
          <w:color w:val="3333FF"/>
          <w:spacing w:val="-2"/>
        </w:rPr>
        <w:t>environmental</w:t>
      </w:r>
      <w:proofErr w:type="gramEnd"/>
      <w:r w:rsidRPr="000056F0">
        <w:rPr>
          <w:rFonts w:ascii="Times New Roman" w:hAnsi="Times New Roman"/>
          <w:color w:val="3333FF"/>
          <w:spacing w:val="-2"/>
        </w:rPr>
        <w:t xml:space="preserve"> assessment” means</w:t>
      </w:r>
    </w:p>
    <w:p w14:paraId="60675466" w14:textId="77777777" w:rsidR="00695696" w:rsidRPr="000056F0" w:rsidRDefault="00695696" w:rsidP="00FC5BA2">
      <w:pPr>
        <w:pStyle w:val="ListParagraph"/>
        <w:widowControl w:val="0"/>
        <w:numPr>
          <w:ilvl w:val="0"/>
          <w:numId w:val="1"/>
        </w:numPr>
        <w:autoSpaceDE w:val="0"/>
        <w:autoSpaceDN w:val="0"/>
        <w:adjustRightInd w:val="0"/>
        <w:spacing w:after="0" w:line="360" w:lineRule="auto"/>
        <w:ind w:right="35"/>
        <w:jc w:val="both"/>
        <w:rPr>
          <w:rFonts w:ascii="Times New Roman" w:hAnsi="Times New Roman"/>
          <w:color w:val="3333FF"/>
          <w:spacing w:val="-2"/>
        </w:rPr>
      </w:pPr>
      <w:r w:rsidRPr="000056F0">
        <w:rPr>
          <w:rFonts w:ascii="Times New Roman" w:hAnsi="Times New Roman"/>
          <w:color w:val="3333FF"/>
          <w:spacing w:val="-2"/>
        </w:rPr>
        <w:t>assessment undertaken for policy, plan or programme and includes scoping,  strategic environmental assessment (SEA) and development of Strategic Environmental Management (SEMP)</w:t>
      </w:r>
    </w:p>
    <w:p w14:paraId="771DB7F9" w14:textId="77777777" w:rsidR="00695696" w:rsidRPr="000056F0" w:rsidRDefault="00695696" w:rsidP="00FC5BA2">
      <w:pPr>
        <w:pStyle w:val="ListParagraph"/>
        <w:widowControl w:val="0"/>
        <w:numPr>
          <w:ilvl w:val="0"/>
          <w:numId w:val="1"/>
        </w:numPr>
        <w:autoSpaceDE w:val="0"/>
        <w:autoSpaceDN w:val="0"/>
        <w:adjustRightInd w:val="0"/>
        <w:spacing w:after="0" w:line="360" w:lineRule="auto"/>
        <w:ind w:right="35"/>
        <w:jc w:val="both"/>
        <w:rPr>
          <w:rFonts w:ascii="Times New Roman" w:hAnsi="Times New Roman"/>
          <w:color w:val="3333FF"/>
          <w:spacing w:val="-2"/>
        </w:rPr>
      </w:pPr>
      <w:r w:rsidRPr="000056F0">
        <w:rPr>
          <w:rFonts w:ascii="Times New Roman" w:hAnsi="Times New Roman"/>
          <w:color w:val="3333FF"/>
          <w:spacing w:val="-2"/>
        </w:rPr>
        <w:t>assessment undertaken with respect to site-specific projects and includes scoping, Environmental Impact Assessment  (EIA) and development of Environmental Management Plans (EMP)</w:t>
      </w:r>
    </w:p>
    <w:p w14:paraId="4A27D360" w14:textId="77777777" w:rsidR="003A2733" w:rsidRPr="000056F0" w:rsidRDefault="003A2733" w:rsidP="00FC5BA2">
      <w:pPr>
        <w:widowControl w:val="0"/>
        <w:autoSpaceDE w:val="0"/>
        <w:autoSpaceDN w:val="0"/>
        <w:adjustRightInd w:val="0"/>
        <w:spacing w:after="0" w:line="360" w:lineRule="auto"/>
        <w:ind w:left="446" w:right="35"/>
        <w:jc w:val="both"/>
        <w:rPr>
          <w:rFonts w:ascii="Times New Roman" w:hAnsi="Times New Roman"/>
          <w:color w:val="3333FF"/>
        </w:rPr>
      </w:pPr>
      <w:r w:rsidRPr="000056F0">
        <w:rPr>
          <w:rFonts w:ascii="Times New Roman" w:hAnsi="Times New Roman"/>
          <w:color w:val="3333FF"/>
        </w:rPr>
        <w:t>“effluent”  means  gaseous  waste,  water  or  liquid  or  other  fluid  of  domestic, agricultural, trade or industrial origin treated or untreated and discharged directly or indirectly into the aquatic environment;</w:t>
      </w:r>
    </w:p>
    <w:p w14:paraId="74E4F6E5" w14:textId="77777777" w:rsidR="003A2733" w:rsidRPr="000056F0" w:rsidRDefault="003A2733" w:rsidP="00FC5BA2">
      <w:pPr>
        <w:widowControl w:val="0"/>
        <w:autoSpaceDE w:val="0"/>
        <w:autoSpaceDN w:val="0"/>
        <w:adjustRightInd w:val="0"/>
        <w:spacing w:after="0" w:line="360" w:lineRule="auto"/>
        <w:ind w:left="446" w:right="35"/>
        <w:jc w:val="both"/>
        <w:rPr>
          <w:rFonts w:ascii="Times New Roman" w:hAnsi="Times New Roman"/>
          <w:color w:val="3333FF"/>
        </w:rPr>
      </w:pPr>
      <w:r w:rsidRPr="000056F0">
        <w:rPr>
          <w:rFonts w:ascii="Times New Roman" w:hAnsi="Times New Roman"/>
          <w:color w:val="3333FF"/>
        </w:rPr>
        <w:t>“element” in relation to the environment means any of the principal constituent parts of the environment including water, atmosphere, soil, vegetation, climate, sound,</w:t>
      </w:r>
      <w:r w:rsidR="00FC5BA2" w:rsidRPr="000056F0">
        <w:rPr>
          <w:rFonts w:ascii="Times New Roman" w:hAnsi="Times New Roman"/>
          <w:color w:val="3333FF"/>
        </w:rPr>
        <w:t xml:space="preserve"> </w:t>
      </w:r>
      <w:r w:rsidRPr="000056F0">
        <w:rPr>
          <w:rFonts w:ascii="Times New Roman" w:hAnsi="Times New Roman"/>
          <w:color w:val="3333FF"/>
        </w:rPr>
        <w:t>odour, aesthetics, fish and wildlife;</w:t>
      </w:r>
    </w:p>
    <w:p w14:paraId="0EE0940C" w14:textId="77777777" w:rsidR="003A2733" w:rsidRPr="000056F0" w:rsidRDefault="003A2733" w:rsidP="00FC5BA2">
      <w:pPr>
        <w:widowControl w:val="0"/>
        <w:autoSpaceDE w:val="0"/>
        <w:autoSpaceDN w:val="0"/>
        <w:adjustRightInd w:val="0"/>
        <w:spacing w:after="0" w:line="360" w:lineRule="auto"/>
        <w:ind w:left="446" w:right="35"/>
        <w:jc w:val="both"/>
        <w:rPr>
          <w:rFonts w:ascii="Times New Roman" w:hAnsi="Times New Roman"/>
          <w:color w:val="3333FF"/>
        </w:rPr>
      </w:pPr>
      <w:r w:rsidRPr="000056F0">
        <w:rPr>
          <w:rFonts w:ascii="Times New Roman" w:hAnsi="Times New Roman"/>
          <w:color w:val="3333FF"/>
        </w:rPr>
        <w:t xml:space="preserve"> “</w:t>
      </w:r>
      <w:proofErr w:type="gramStart"/>
      <w:r w:rsidRPr="000056F0">
        <w:rPr>
          <w:rFonts w:ascii="Times New Roman" w:hAnsi="Times New Roman"/>
          <w:color w:val="3333FF"/>
        </w:rPr>
        <w:t>environmental</w:t>
      </w:r>
      <w:proofErr w:type="gramEnd"/>
      <w:r w:rsidRPr="000056F0">
        <w:rPr>
          <w:rFonts w:ascii="Times New Roman" w:hAnsi="Times New Roman"/>
          <w:color w:val="3333FF"/>
        </w:rPr>
        <w:t xml:space="preserve"> audit” means the systematic, documented, periodic and objective evaluation of how well environmental organisation, management and equipment are</w:t>
      </w:r>
    </w:p>
    <w:p w14:paraId="589C56B7" w14:textId="77777777" w:rsidR="003A2733" w:rsidRPr="000056F0" w:rsidRDefault="003A2733" w:rsidP="00FC5BA2">
      <w:pPr>
        <w:widowControl w:val="0"/>
        <w:autoSpaceDE w:val="0"/>
        <w:autoSpaceDN w:val="0"/>
        <w:adjustRightInd w:val="0"/>
        <w:spacing w:after="0" w:line="360" w:lineRule="auto"/>
        <w:ind w:left="446" w:right="35"/>
        <w:jc w:val="both"/>
        <w:rPr>
          <w:rFonts w:ascii="Times New Roman" w:hAnsi="Times New Roman"/>
          <w:color w:val="3333FF"/>
        </w:rPr>
      </w:pPr>
      <w:proofErr w:type="gramStart"/>
      <w:r w:rsidRPr="000056F0">
        <w:rPr>
          <w:rFonts w:ascii="Times New Roman" w:hAnsi="Times New Roman"/>
          <w:color w:val="3333FF"/>
        </w:rPr>
        <w:t>performing</w:t>
      </w:r>
      <w:proofErr w:type="gramEnd"/>
      <w:r w:rsidRPr="000056F0">
        <w:rPr>
          <w:rFonts w:ascii="Times New Roman" w:hAnsi="Times New Roman"/>
          <w:color w:val="3333FF"/>
        </w:rPr>
        <w:t xml:space="preserve"> in conserving or preserving the environment;</w:t>
      </w:r>
    </w:p>
    <w:p w14:paraId="00B799D4" w14:textId="77777777" w:rsidR="00CE2335" w:rsidRPr="00CE2335" w:rsidRDefault="00CE2335" w:rsidP="00CE2335">
      <w:pPr>
        <w:widowControl w:val="0"/>
        <w:autoSpaceDE w:val="0"/>
        <w:autoSpaceDN w:val="0"/>
        <w:adjustRightInd w:val="0"/>
        <w:spacing w:after="0" w:line="360" w:lineRule="auto"/>
        <w:ind w:left="446" w:right="35"/>
        <w:jc w:val="both"/>
        <w:rPr>
          <w:rFonts w:ascii="Times New Roman" w:hAnsi="Times New Roman"/>
          <w:color w:val="3333FF"/>
        </w:rPr>
      </w:pPr>
      <w:r>
        <w:rPr>
          <w:rFonts w:ascii="Times New Roman" w:hAnsi="Times New Roman"/>
          <w:color w:val="3333FF"/>
        </w:rPr>
        <w:t>“</w:t>
      </w:r>
      <w:proofErr w:type="gramStart"/>
      <w:r>
        <w:rPr>
          <w:rFonts w:ascii="Times New Roman" w:hAnsi="Times New Roman"/>
          <w:color w:val="3333FF"/>
        </w:rPr>
        <w:t>environmental</w:t>
      </w:r>
      <w:proofErr w:type="gramEnd"/>
      <w:r>
        <w:rPr>
          <w:rFonts w:ascii="Times New Roman" w:hAnsi="Times New Roman"/>
          <w:color w:val="3333FF"/>
        </w:rPr>
        <w:t xml:space="preserve"> compliance monitoring” means c</w:t>
      </w:r>
      <w:r w:rsidRPr="00CE2335">
        <w:rPr>
          <w:rFonts w:ascii="Times New Roman" w:hAnsi="Times New Roman"/>
          <w:color w:val="3333FF"/>
        </w:rPr>
        <w:t>ontinuous process of obtaining information to determine if the parties required under law to control their polluting discharges and emissions are doing so.</w:t>
      </w:r>
    </w:p>
    <w:p w14:paraId="1E950A59" w14:textId="77777777" w:rsidR="00EE16C4" w:rsidRDefault="00EE16C4" w:rsidP="00FC5BA2">
      <w:pPr>
        <w:widowControl w:val="0"/>
        <w:autoSpaceDE w:val="0"/>
        <w:autoSpaceDN w:val="0"/>
        <w:adjustRightInd w:val="0"/>
        <w:spacing w:after="0" w:line="360" w:lineRule="auto"/>
        <w:ind w:left="446" w:right="35"/>
        <w:jc w:val="both"/>
        <w:rPr>
          <w:rFonts w:ascii="Times New Roman" w:hAnsi="Times New Roman"/>
          <w:color w:val="3333FF"/>
        </w:rPr>
      </w:pPr>
      <w:r w:rsidRPr="00EE16C4">
        <w:rPr>
          <w:rFonts w:ascii="Times New Roman" w:hAnsi="Times New Roman"/>
          <w:color w:val="3333FF"/>
        </w:rPr>
        <w:t>"environmental damage"</w:t>
      </w:r>
      <w:r>
        <w:rPr>
          <w:rFonts w:ascii="Times New Roman" w:hAnsi="Times New Roman"/>
          <w:color w:val="3333FF"/>
        </w:rPr>
        <w:t xml:space="preserve"> means</w:t>
      </w:r>
      <w:r w:rsidRPr="00EE16C4">
        <w:rPr>
          <w:rFonts w:ascii="Times New Roman" w:hAnsi="Times New Roman"/>
          <w:color w:val="3333FF"/>
        </w:rPr>
        <w:t xml:space="preserve"> </w:t>
      </w:r>
      <w:r>
        <w:rPr>
          <w:rFonts w:ascii="Times New Roman" w:hAnsi="Times New Roman"/>
          <w:color w:val="3333FF"/>
        </w:rPr>
        <w:t xml:space="preserve">the destruction of </w:t>
      </w:r>
      <w:r w:rsidRPr="00EE16C4">
        <w:rPr>
          <w:rFonts w:ascii="Times New Roman" w:hAnsi="Times New Roman"/>
          <w:color w:val="3333FF"/>
        </w:rPr>
        <w:t>the physical factors of the surroundings of human beings including  land,  water,  atmosphere,  climate,  sound,  odour,  taste,  the  biological factors of animals and plants and the social factor of aesthetics and includes both the natural and the built environment;.</w:t>
      </w:r>
    </w:p>
    <w:p w14:paraId="56BAB1E1" w14:textId="77777777" w:rsidR="003A2733" w:rsidRPr="000056F0" w:rsidRDefault="003A2733" w:rsidP="00FC5BA2">
      <w:pPr>
        <w:widowControl w:val="0"/>
        <w:autoSpaceDE w:val="0"/>
        <w:autoSpaceDN w:val="0"/>
        <w:adjustRightInd w:val="0"/>
        <w:spacing w:after="0" w:line="360" w:lineRule="auto"/>
        <w:ind w:left="446" w:right="35"/>
        <w:jc w:val="both"/>
        <w:rPr>
          <w:rFonts w:ascii="Times New Roman" w:hAnsi="Times New Roman"/>
          <w:color w:val="3333FF"/>
        </w:rPr>
      </w:pPr>
      <w:r w:rsidRPr="000056F0">
        <w:rPr>
          <w:rFonts w:ascii="Times New Roman" w:hAnsi="Times New Roman"/>
          <w:color w:val="3333FF"/>
        </w:rPr>
        <w:t>“</w:t>
      </w:r>
      <w:proofErr w:type="gramStart"/>
      <w:r w:rsidRPr="000056F0">
        <w:rPr>
          <w:rFonts w:ascii="Times New Roman" w:hAnsi="Times New Roman"/>
          <w:color w:val="3333FF"/>
        </w:rPr>
        <w:t>environmental</w:t>
      </w:r>
      <w:proofErr w:type="gramEnd"/>
      <w:r w:rsidRPr="000056F0">
        <w:rPr>
          <w:rFonts w:ascii="Times New Roman" w:hAnsi="Times New Roman"/>
          <w:color w:val="3333FF"/>
        </w:rPr>
        <w:t xml:space="preserve"> education” includes the process of recognising values and clarifying concepts in order to develop skills and attitudes necessary to understand and</w:t>
      </w:r>
    </w:p>
    <w:p w14:paraId="5346D6E5" w14:textId="77777777" w:rsidR="003A2733" w:rsidRPr="000056F0" w:rsidRDefault="003A2733" w:rsidP="00FC5BA2">
      <w:pPr>
        <w:widowControl w:val="0"/>
        <w:autoSpaceDE w:val="0"/>
        <w:autoSpaceDN w:val="0"/>
        <w:adjustRightInd w:val="0"/>
        <w:spacing w:after="0" w:line="360" w:lineRule="auto"/>
        <w:ind w:left="446" w:right="35"/>
        <w:jc w:val="both"/>
        <w:rPr>
          <w:rFonts w:ascii="Times New Roman" w:hAnsi="Times New Roman"/>
          <w:color w:val="3333FF"/>
        </w:rPr>
      </w:pPr>
      <w:r w:rsidRPr="000056F0">
        <w:rPr>
          <w:rFonts w:ascii="Times New Roman" w:hAnsi="Times New Roman"/>
          <w:color w:val="3333FF"/>
        </w:rPr>
        <w:t>appreciate  the  inter-relatedness  among  man,  his  culture  and  his  biophysical</w:t>
      </w:r>
    </w:p>
    <w:p w14:paraId="5FAF02BB" w14:textId="77777777" w:rsidR="003A2733" w:rsidRPr="000056F0" w:rsidRDefault="003A2733" w:rsidP="00FC5BA2">
      <w:pPr>
        <w:widowControl w:val="0"/>
        <w:autoSpaceDE w:val="0"/>
        <w:autoSpaceDN w:val="0"/>
        <w:adjustRightInd w:val="0"/>
        <w:spacing w:after="0" w:line="360" w:lineRule="auto"/>
        <w:ind w:left="446" w:right="35"/>
        <w:jc w:val="both"/>
        <w:rPr>
          <w:rFonts w:ascii="Times New Roman" w:hAnsi="Times New Roman"/>
          <w:color w:val="3333FF"/>
        </w:rPr>
      </w:pPr>
      <w:proofErr w:type="gramStart"/>
      <w:r w:rsidRPr="000056F0">
        <w:rPr>
          <w:rFonts w:ascii="Times New Roman" w:hAnsi="Times New Roman"/>
          <w:color w:val="3333FF"/>
        </w:rPr>
        <w:t>surroundings</w:t>
      </w:r>
      <w:proofErr w:type="gramEnd"/>
      <w:r w:rsidRPr="000056F0">
        <w:rPr>
          <w:rFonts w:ascii="Times New Roman" w:hAnsi="Times New Roman"/>
          <w:color w:val="3333FF"/>
        </w:rPr>
        <w:t>;</w:t>
      </w:r>
    </w:p>
    <w:p w14:paraId="58089D38" w14:textId="77777777" w:rsidR="003A2733" w:rsidRPr="000056F0" w:rsidRDefault="00FC5BA2" w:rsidP="00FC5BA2">
      <w:pPr>
        <w:widowControl w:val="0"/>
        <w:autoSpaceDE w:val="0"/>
        <w:autoSpaceDN w:val="0"/>
        <w:adjustRightInd w:val="0"/>
        <w:spacing w:after="0" w:line="360" w:lineRule="auto"/>
        <w:ind w:left="446" w:right="35"/>
        <w:jc w:val="both"/>
        <w:rPr>
          <w:rFonts w:ascii="Times New Roman" w:hAnsi="Times New Roman"/>
          <w:color w:val="3333FF"/>
        </w:rPr>
      </w:pPr>
      <w:r w:rsidRPr="000056F0">
        <w:rPr>
          <w:rFonts w:ascii="Times New Roman" w:hAnsi="Times New Roman"/>
          <w:color w:val="3333FF"/>
        </w:rPr>
        <w:t>“</w:t>
      </w:r>
      <w:proofErr w:type="gramStart"/>
      <w:r w:rsidRPr="000056F0">
        <w:rPr>
          <w:rFonts w:ascii="Times New Roman" w:hAnsi="Times New Roman"/>
          <w:color w:val="3333FF"/>
        </w:rPr>
        <w:t>environmental</w:t>
      </w:r>
      <w:proofErr w:type="gramEnd"/>
      <w:r w:rsidRPr="000056F0">
        <w:rPr>
          <w:rFonts w:ascii="Times New Roman" w:hAnsi="Times New Roman"/>
          <w:color w:val="3333FF"/>
        </w:rPr>
        <w:t xml:space="preserve"> impact assessment” means a systematic examination conducted to determine whether or not a programme, activity or project will have any adverse impacts on the environment;</w:t>
      </w:r>
    </w:p>
    <w:p w14:paraId="5D844CA7" w14:textId="77777777" w:rsidR="00FC5BA2" w:rsidRPr="000056F0" w:rsidRDefault="00FC5BA2" w:rsidP="00FC5BA2">
      <w:pPr>
        <w:widowControl w:val="0"/>
        <w:autoSpaceDE w:val="0"/>
        <w:autoSpaceDN w:val="0"/>
        <w:adjustRightInd w:val="0"/>
        <w:spacing w:after="0" w:line="360" w:lineRule="auto"/>
        <w:ind w:left="446" w:right="35"/>
        <w:jc w:val="both"/>
        <w:rPr>
          <w:rFonts w:ascii="Times New Roman" w:hAnsi="Times New Roman"/>
          <w:color w:val="3333FF"/>
        </w:rPr>
      </w:pPr>
      <w:r w:rsidRPr="000056F0">
        <w:rPr>
          <w:rFonts w:ascii="Times New Roman" w:hAnsi="Times New Roman"/>
          <w:color w:val="3333FF"/>
        </w:rPr>
        <w:t>“Environmental Inspector” means any environmental inspector appointed or designated under this Act;</w:t>
      </w:r>
    </w:p>
    <w:p w14:paraId="377D7E4E" w14:textId="77777777" w:rsidR="00FC5BA2" w:rsidRPr="000056F0" w:rsidRDefault="00FC5BA2" w:rsidP="00FC5BA2">
      <w:pPr>
        <w:widowControl w:val="0"/>
        <w:autoSpaceDE w:val="0"/>
        <w:autoSpaceDN w:val="0"/>
        <w:adjustRightInd w:val="0"/>
        <w:spacing w:after="0" w:line="360" w:lineRule="auto"/>
        <w:ind w:left="446" w:right="35"/>
        <w:jc w:val="both"/>
        <w:rPr>
          <w:rFonts w:ascii="Times New Roman" w:hAnsi="Times New Roman"/>
          <w:color w:val="3333FF"/>
        </w:rPr>
      </w:pPr>
      <w:r w:rsidRPr="000056F0">
        <w:rPr>
          <w:rFonts w:ascii="Times New Roman" w:hAnsi="Times New Roman"/>
          <w:color w:val="3333FF"/>
        </w:rPr>
        <w:t>“</w:t>
      </w:r>
      <w:proofErr w:type="gramStart"/>
      <w:r w:rsidRPr="000056F0">
        <w:rPr>
          <w:rFonts w:ascii="Times New Roman" w:hAnsi="Times New Roman"/>
          <w:color w:val="3333FF"/>
        </w:rPr>
        <w:t>environmental</w:t>
      </w:r>
      <w:proofErr w:type="gramEnd"/>
      <w:r w:rsidRPr="000056F0">
        <w:rPr>
          <w:rFonts w:ascii="Times New Roman" w:hAnsi="Times New Roman"/>
          <w:color w:val="3333FF"/>
        </w:rPr>
        <w:t xml:space="preserve"> management” includes the protection, conservation and sustainable use of the various elements or components of the environment;</w:t>
      </w:r>
    </w:p>
    <w:p w14:paraId="646355CB" w14:textId="77777777" w:rsidR="00FC5BA2" w:rsidRPr="000056F0" w:rsidRDefault="00FC5BA2" w:rsidP="00FC5BA2">
      <w:pPr>
        <w:widowControl w:val="0"/>
        <w:autoSpaceDE w:val="0"/>
        <w:autoSpaceDN w:val="0"/>
        <w:adjustRightInd w:val="0"/>
        <w:spacing w:after="0" w:line="360" w:lineRule="auto"/>
        <w:ind w:left="446" w:right="35"/>
        <w:jc w:val="both"/>
        <w:rPr>
          <w:rFonts w:ascii="Times New Roman" w:hAnsi="Times New Roman"/>
          <w:color w:val="3333FF"/>
        </w:rPr>
      </w:pPr>
      <w:r w:rsidRPr="000056F0">
        <w:rPr>
          <w:rFonts w:ascii="Times New Roman" w:hAnsi="Times New Roman"/>
          <w:color w:val="3333FF"/>
        </w:rPr>
        <w:t>“environmental  monitoring”  means  the  continuous  or  periodic  determination  of actual and potential effects of any activity or phenomenon on the environment whether short-term or long-term;</w:t>
      </w:r>
    </w:p>
    <w:p w14:paraId="51DF3652" w14:textId="77777777" w:rsidR="00FC5BA2" w:rsidRPr="000056F0" w:rsidRDefault="00FC5BA2" w:rsidP="00FC5BA2">
      <w:pPr>
        <w:widowControl w:val="0"/>
        <w:autoSpaceDE w:val="0"/>
        <w:autoSpaceDN w:val="0"/>
        <w:adjustRightInd w:val="0"/>
        <w:spacing w:after="0" w:line="360" w:lineRule="auto"/>
        <w:ind w:left="446" w:right="35"/>
        <w:jc w:val="both"/>
        <w:rPr>
          <w:rFonts w:ascii="Times New Roman" w:hAnsi="Times New Roman"/>
          <w:color w:val="3333FF"/>
        </w:rPr>
      </w:pPr>
      <w:r w:rsidRPr="000056F0">
        <w:rPr>
          <w:rFonts w:ascii="Times New Roman" w:hAnsi="Times New Roman"/>
          <w:color w:val="3333FF"/>
        </w:rPr>
        <w:t>“</w:t>
      </w:r>
      <w:proofErr w:type="gramStart"/>
      <w:r w:rsidRPr="000056F0">
        <w:rPr>
          <w:rFonts w:ascii="Times New Roman" w:hAnsi="Times New Roman"/>
          <w:color w:val="3333FF"/>
        </w:rPr>
        <w:t>environmental</w:t>
      </w:r>
      <w:proofErr w:type="gramEnd"/>
      <w:r w:rsidRPr="000056F0">
        <w:rPr>
          <w:rFonts w:ascii="Times New Roman" w:hAnsi="Times New Roman"/>
          <w:color w:val="3333FF"/>
        </w:rPr>
        <w:t xml:space="preserve"> planning” means both long-term and short-term planning that takes into </w:t>
      </w:r>
      <w:r w:rsidRPr="000056F0">
        <w:rPr>
          <w:rFonts w:ascii="Times New Roman" w:hAnsi="Times New Roman"/>
          <w:color w:val="3333FF"/>
        </w:rPr>
        <w:lastRenderedPageBreak/>
        <w:t>account environmental exigencies;</w:t>
      </w:r>
    </w:p>
    <w:p w14:paraId="7B33BF01" w14:textId="77777777" w:rsidR="00FC5BA2" w:rsidRPr="000056F0" w:rsidRDefault="00FC5BA2" w:rsidP="00FC5BA2">
      <w:pPr>
        <w:widowControl w:val="0"/>
        <w:autoSpaceDE w:val="0"/>
        <w:autoSpaceDN w:val="0"/>
        <w:adjustRightInd w:val="0"/>
        <w:spacing w:after="0" w:line="360" w:lineRule="auto"/>
        <w:ind w:left="446" w:right="35"/>
        <w:jc w:val="both"/>
        <w:rPr>
          <w:rFonts w:ascii="Times New Roman" w:hAnsi="Times New Roman"/>
          <w:color w:val="3333FF"/>
        </w:rPr>
      </w:pPr>
      <w:r w:rsidRPr="000056F0">
        <w:rPr>
          <w:rFonts w:ascii="Times New Roman" w:hAnsi="Times New Roman"/>
          <w:color w:val="3333FF"/>
        </w:rPr>
        <w:t>“</w:t>
      </w:r>
      <w:proofErr w:type="gramStart"/>
      <w:r w:rsidRPr="000056F0">
        <w:rPr>
          <w:rFonts w:ascii="Times New Roman" w:hAnsi="Times New Roman"/>
          <w:color w:val="3333FF"/>
        </w:rPr>
        <w:t>environmental</w:t>
      </w:r>
      <w:proofErr w:type="gramEnd"/>
      <w:r w:rsidRPr="000056F0">
        <w:rPr>
          <w:rFonts w:ascii="Times New Roman" w:hAnsi="Times New Roman"/>
          <w:color w:val="3333FF"/>
        </w:rPr>
        <w:t xml:space="preserve"> resources” includes the resources of the air, land, flora, fauna and water together with their aesthetical qualities;</w:t>
      </w:r>
    </w:p>
    <w:p w14:paraId="0B3373B1" w14:textId="77777777" w:rsidR="00FC5BA2" w:rsidRPr="000056F0" w:rsidRDefault="00FC5BA2" w:rsidP="00FC5BA2">
      <w:pPr>
        <w:widowControl w:val="0"/>
        <w:autoSpaceDE w:val="0"/>
        <w:autoSpaceDN w:val="0"/>
        <w:adjustRightInd w:val="0"/>
        <w:spacing w:after="0" w:line="360" w:lineRule="auto"/>
        <w:ind w:left="446" w:right="35"/>
        <w:jc w:val="both"/>
        <w:rPr>
          <w:rFonts w:ascii="Times New Roman" w:hAnsi="Times New Roman"/>
          <w:color w:val="3333FF"/>
        </w:rPr>
      </w:pPr>
      <w:r w:rsidRPr="000056F0">
        <w:rPr>
          <w:rFonts w:ascii="Times New Roman" w:hAnsi="Times New Roman"/>
          <w:color w:val="3333FF"/>
        </w:rPr>
        <w:t>“</w:t>
      </w:r>
      <w:proofErr w:type="gramStart"/>
      <w:r w:rsidRPr="000056F0">
        <w:rPr>
          <w:rFonts w:ascii="Times New Roman" w:hAnsi="Times New Roman"/>
          <w:color w:val="3333FF"/>
        </w:rPr>
        <w:t>environmental</w:t>
      </w:r>
      <w:proofErr w:type="gramEnd"/>
      <w:r w:rsidRPr="000056F0">
        <w:rPr>
          <w:rFonts w:ascii="Times New Roman" w:hAnsi="Times New Roman"/>
          <w:color w:val="3333FF"/>
        </w:rPr>
        <w:t xml:space="preserve"> restoration order” means an order issued  in terms of the provisions of this Act; </w:t>
      </w:r>
    </w:p>
    <w:p w14:paraId="4FE9F72F" w14:textId="77777777" w:rsidR="00FC5BA2" w:rsidRPr="000056F0" w:rsidRDefault="00FC5BA2" w:rsidP="00FC5BA2">
      <w:pPr>
        <w:widowControl w:val="0"/>
        <w:autoSpaceDE w:val="0"/>
        <w:autoSpaceDN w:val="0"/>
        <w:adjustRightInd w:val="0"/>
        <w:spacing w:after="0" w:line="360" w:lineRule="auto"/>
        <w:ind w:left="446" w:right="35"/>
        <w:jc w:val="both"/>
        <w:rPr>
          <w:rFonts w:ascii="Times New Roman" w:hAnsi="Times New Roman"/>
          <w:color w:val="3333FF"/>
        </w:rPr>
      </w:pPr>
      <w:r w:rsidRPr="000056F0">
        <w:rPr>
          <w:rFonts w:ascii="Times New Roman" w:hAnsi="Times New Roman"/>
          <w:color w:val="3333FF"/>
        </w:rPr>
        <w:t>“</w:t>
      </w:r>
      <w:proofErr w:type="gramStart"/>
      <w:r w:rsidRPr="000056F0">
        <w:rPr>
          <w:rFonts w:ascii="Times New Roman" w:hAnsi="Times New Roman"/>
          <w:color w:val="3333FF"/>
        </w:rPr>
        <w:t>environmentally</w:t>
      </w:r>
      <w:proofErr w:type="gramEnd"/>
      <w:r w:rsidRPr="000056F0">
        <w:rPr>
          <w:rFonts w:ascii="Times New Roman" w:hAnsi="Times New Roman"/>
          <w:color w:val="3333FF"/>
        </w:rPr>
        <w:t xml:space="preserve"> friendly” includes any phenomenon or activity that does not cause</w:t>
      </w:r>
    </w:p>
    <w:p w14:paraId="5DBCB484" w14:textId="77777777" w:rsidR="00FC5BA2" w:rsidRPr="000056F0" w:rsidRDefault="00FC5BA2" w:rsidP="00FC5BA2">
      <w:pPr>
        <w:widowControl w:val="0"/>
        <w:autoSpaceDE w:val="0"/>
        <w:autoSpaceDN w:val="0"/>
        <w:adjustRightInd w:val="0"/>
        <w:spacing w:after="0" w:line="360" w:lineRule="auto"/>
        <w:ind w:left="446" w:right="35"/>
        <w:jc w:val="both"/>
        <w:rPr>
          <w:rFonts w:ascii="Times New Roman" w:hAnsi="Times New Roman"/>
          <w:color w:val="3333FF"/>
        </w:rPr>
      </w:pPr>
      <w:proofErr w:type="gramStart"/>
      <w:r w:rsidRPr="000056F0">
        <w:rPr>
          <w:rFonts w:ascii="Times New Roman" w:hAnsi="Times New Roman"/>
          <w:color w:val="3333FF"/>
        </w:rPr>
        <w:t>harm</w:t>
      </w:r>
      <w:proofErr w:type="gramEnd"/>
      <w:r w:rsidRPr="000056F0">
        <w:rPr>
          <w:rFonts w:ascii="Times New Roman" w:hAnsi="Times New Roman"/>
          <w:color w:val="3333FF"/>
        </w:rPr>
        <w:t xml:space="preserve"> or degradation to the environment;</w:t>
      </w:r>
    </w:p>
    <w:p w14:paraId="2B66221E" w14:textId="77777777" w:rsidR="008D4F5A" w:rsidRPr="000056F0" w:rsidRDefault="008D4F5A" w:rsidP="00FC5BA2">
      <w:pPr>
        <w:widowControl w:val="0"/>
        <w:autoSpaceDE w:val="0"/>
        <w:autoSpaceDN w:val="0"/>
        <w:adjustRightInd w:val="0"/>
        <w:spacing w:after="0" w:line="360" w:lineRule="auto"/>
        <w:ind w:left="446" w:right="35"/>
        <w:jc w:val="both"/>
        <w:rPr>
          <w:rFonts w:ascii="Times New Roman" w:hAnsi="Times New Roman"/>
          <w:color w:val="3333FF"/>
        </w:rPr>
      </w:pPr>
      <w:r w:rsidRPr="000056F0">
        <w:rPr>
          <w:rFonts w:ascii="Times New Roman" w:hAnsi="Times New Roman"/>
          <w:color w:val="3333FF"/>
        </w:rPr>
        <w:t>“Environmental</w:t>
      </w:r>
      <w:r w:rsidRPr="000056F0">
        <w:rPr>
          <w:rFonts w:ascii="Times New Roman" w:hAnsi="Times New Roman"/>
          <w:color w:val="3333FF"/>
          <w:spacing w:val="3"/>
        </w:rPr>
        <w:t xml:space="preserve"> </w:t>
      </w:r>
      <w:r w:rsidRPr="000056F0">
        <w:rPr>
          <w:rFonts w:ascii="Times New Roman" w:hAnsi="Times New Roman"/>
          <w:color w:val="3333FF"/>
        </w:rPr>
        <w:t>Commissioner”</w:t>
      </w:r>
      <w:r w:rsidRPr="000056F0">
        <w:rPr>
          <w:rFonts w:ascii="Times New Roman" w:hAnsi="Times New Roman"/>
          <w:color w:val="3333FF"/>
          <w:spacing w:val="3"/>
        </w:rPr>
        <w:t xml:space="preserve"> </w:t>
      </w:r>
      <w:r w:rsidRPr="000056F0">
        <w:rPr>
          <w:rFonts w:ascii="Times New Roman" w:hAnsi="Times New Roman"/>
          <w:color w:val="3333FF"/>
        </w:rPr>
        <w:t>means</w:t>
      </w:r>
      <w:r w:rsidRPr="000056F0">
        <w:rPr>
          <w:rFonts w:ascii="Times New Roman" w:hAnsi="Times New Roman"/>
          <w:color w:val="3333FF"/>
          <w:spacing w:val="3"/>
        </w:rPr>
        <w:t xml:space="preserve"> </w:t>
      </w:r>
      <w:r w:rsidRPr="000056F0">
        <w:rPr>
          <w:rFonts w:ascii="Times New Roman" w:hAnsi="Times New Roman"/>
          <w:color w:val="3333FF"/>
        </w:rPr>
        <w:t>the</w:t>
      </w:r>
      <w:r w:rsidRPr="000056F0">
        <w:rPr>
          <w:rFonts w:ascii="Times New Roman" w:hAnsi="Times New Roman"/>
          <w:color w:val="3333FF"/>
          <w:spacing w:val="3"/>
        </w:rPr>
        <w:t xml:space="preserve"> </w:t>
      </w:r>
      <w:r w:rsidRPr="000056F0">
        <w:rPr>
          <w:rFonts w:ascii="Times New Roman" w:hAnsi="Times New Roman"/>
          <w:color w:val="3333FF"/>
        </w:rPr>
        <w:t>Environmental</w:t>
      </w:r>
      <w:r w:rsidRPr="000056F0">
        <w:rPr>
          <w:rFonts w:ascii="Times New Roman" w:hAnsi="Times New Roman"/>
          <w:color w:val="3333FF"/>
          <w:spacing w:val="3"/>
        </w:rPr>
        <w:t xml:space="preserve"> </w:t>
      </w:r>
      <w:r w:rsidRPr="000056F0">
        <w:rPr>
          <w:rFonts w:ascii="Times New Roman" w:hAnsi="Times New Roman"/>
          <w:color w:val="3333FF"/>
        </w:rPr>
        <w:t>Commissioner</w:t>
      </w:r>
      <w:r w:rsidRPr="000056F0">
        <w:rPr>
          <w:rFonts w:ascii="Times New Roman" w:hAnsi="Times New Roman"/>
          <w:color w:val="3333FF"/>
          <w:spacing w:val="3"/>
        </w:rPr>
        <w:t xml:space="preserve"> </w:t>
      </w:r>
      <w:r w:rsidRPr="000056F0">
        <w:rPr>
          <w:rFonts w:ascii="Times New Roman" w:hAnsi="Times New Roman"/>
          <w:color w:val="3333FF"/>
        </w:rPr>
        <w:t>appointed</w:t>
      </w:r>
      <w:r w:rsidRPr="000056F0">
        <w:rPr>
          <w:rFonts w:ascii="Times New Roman" w:hAnsi="Times New Roman"/>
          <w:color w:val="3333FF"/>
          <w:spacing w:val="3"/>
        </w:rPr>
        <w:t xml:space="preserve"> </w:t>
      </w:r>
      <w:r w:rsidR="003A2733" w:rsidRPr="000056F0">
        <w:rPr>
          <w:rFonts w:ascii="Times New Roman" w:hAnsi="Times New Roman"/>
          <w:color w:val="3333FF"/>
          <w:spacing w:val="3"/>
        </w:rPr>
        <w:t xml:space="preserve">as the Managing Director of the Commission </w:t>
      </w:r>
      <w:r w:rsidRPr="000056F0">
        <w:rPr>
          <w:rFonts w:ascii="Times New Roman" w:hAnsi="Times New Roman"/>
          <w:color w:val="3333FF"/>
        </w:rPr>
        <w:t xml:space="preserve">in terms </w:t>
      </w:r>
      <w:r w:rsidR="003A2733" w:rsidRPr="000056F0">
        <w:rPr>
          <w:rFonts w:ascii="Times New Roman" w:hAnsi="Times New Roman"/>
          <w:color w:val="3333FF"/>
        </w:rPr>
        <w:t>of this Act</w:t>
      </w:r>
      <w:r w:rsidRPr="000056F0">
        <w:rPr>
          <w:rFonts w:ascii="Times New Roman" w:hAnsi="Times New Roman"/>
          <w:color w:val="3333FF"/>
        </w:rPr>
        <w:t>;</w:t>
      </w:r>
    </w:p>
    <w:p w14:paraId="08379D89" w14:textId="77777777" w:rsidR="008D4F5A" w:rsidRPr="000056F0" w:rsidRDefault="008D4F5A" w:rsidP="00FC5BA2">
      <w:pPr>
        <w:widowControl w:val="0"/>
        <w:autoSpaceDE w:val="0"/>
        <w:autoSpaceDN w:val="0"/>
        <w:adjustRightInd w:val="0"/>
        <w:spacing w:after="0" w:line="360" w:lineRule="auto"/>
        <w:ind w:left="446" w:right="35"/>
        <w:jc w:val="both"/>
        <w:rPr>
          <w:rFonts w:ascii="Times New Roman" w:hAnsi="Times New Roman"/>
          <w:color w:val="3333FF"/>
        </w:rPr>
      </w:pPr>
      <w:r w:rsidRPr="000056F0">
        <w:rPr>
          <w:rFonts w:ascii="Times New Roman" w:hAnsi="Times New Roman"/>
          <w:color w:val="3333FF"/>
        </w:rPr>
        <w:t>“</w:t>
      </w:r>
      <w:proofErr w:type="gramStart"/>
      <w:r w:rsidRPr="000056F0">
        <w:rPr>
          <w:rFonts w:ascii="Times New Roman" w:hAnsi="Times New Roman"/>
          <w:color w:val="3333FF"/>
        </w:rPr>
        <w:t>environmental</w:t>
      </w:r>
      <w:proofErr w:type="gramEnd"/>
      <w:r w:rsidRPr="000056F0">
        <w:rPr>
          <w:rFonts w:ascii="Times New Roman" w:hAnsi="Times New Roman"/>
          <w:color w:val="3333FF"/>
          <w:spacing w:val="9"/>
        </w:rPr>
        <w:t xml:space="preserve"> </w:t>
      </w:r>
      <w:r w:rsidRPr="000056F0">
        <w:rPr>
          <w:rFonts w:ascii="Times New Roman" w:hAnsi="Times New Roman"/>
          <w:color w:val="3333FF"/>
        </w:rPr>
        <w:t>officer”</w:t>
      </w:r>
      <w:r w:rsidRPr="000056F0">
        <w:rPr>
          <w:rFonts w:ascii="Times New Roman" w:hAnsi="Times New Roman"/>
          <w:color w:val="3333FF"/>
          <w:spacing w:val="9"/>
        </w:rPr>
        <w:t xml:space="preserve"> </w:t>
      </w:r>
      <w:r w:rsidRPr="000056F0">
        <w:rPr>
          <w:rFonts w:ascii="Times New Roman" w:hAnsi="Times New Roman"/>
          <w:color w:val="3333FF"/>
        </w:rPr>
        <w:t>means</w:t>
      </w:r>
      <w:r w:rsidRPr="000056F0">
        <w:rPr>
          <w:rFonts w:ascii="Times New Roman" w:hAnsi="Times New Roman"/>
          <w:color w:val="3333FF"/>
          <w:spacing w:val="9"/>
        </w:rPr>
        <w:t xml:space="preserve"> </w:t>
      </w:r>
      <w:r w:rsidRPr="000056F0">
        <w:rPr>
          <w:rFonts w:ascii="Times New Roman" w:hAnsi="Times New Roman"/>
          <w:color w:val="3333FF"/>
        </w:rPr>
        <w:t>an</w:t>
      </w:r>
      <w:r w:rsidRPr="000056F0">
        <w:rPr>
          <w:rFonts w:ascii="Times New Roman" w:hAnsi="Times New Roman"/>
          <w:color w:val="3333FF"/>
          <w:spacing w:val="9"/>
        </w:rPr>
        <w:t xml:space="preserve"> </w:t>
      </w:r>
      <w:r w:rsidRPr="000056F0">
        <w:rPr>
          <w:rFonts w:ascii="Times New Roman" w:hAnsi="Times New Roman"/>
          <w:color w:val="3333FF"/>
        </w:rPr>
        <w:t>environmental</w:t>
      </w:r>
      <w:r w:rsidRPr="000056F0">
        <w:rPr>
          <w:rFonts w:ascii="Times New Roman" w:hAnsi="Times New Roman"/>
          <w:color w:val="3333FF"/>
          <w:spacing w:val="9"/>
        </w:rPr>
        <w:t xml:space="preserve"> </w:t>
      </w:r>
      <w:r w:rsidRPr="000056F0">
        <w:rPr>
          <w:rFonts w:ascii="Times New Roman" w:hAnsi="Times New Roman"/>
          <w:color w:val="3333FF"/>
        </w:rPr>
        <w:t>officer</w:t>
      </w:r>
      <w:r w:rsidRPr="000056F0">
        <w:rPr>
          <w:rFonts w:ascii="Times New Roman" w:hAnsi="Times New Roman"/>
          <w:color w:val="3333FF"/>
          <w:spacing w:val="9"/>
        </w:rPr>
        <w:t xml:space="preserve"> </w:t>
      </w:r>
      <w:r w:rsidRPr="000056F0">
        <w:rPr>
          <w:rFonts w:ascii="Times New Roman" w:hAnsi="Times New Roman"/>
          <w:color w:val="3333FF"/>
        </w:rPr>
        <w:t>appointed</w:t>
      </w:r>
      <w:r w:rsidRPr="000056F0">
        <w:rPr>
          <w:rFonts w:ascii="Times New Roman" w:hAnsi="Times New Roman"/>
          <w:color w:val="3333FF"/>
          <w:spacing w:val="9"/>
        </w:rPr>
        <w:t xml:space="preserve"> </w:t>
      </w:r>
      <w:r w:rsidRPr="000056F0">
        <w:rPr>
          <w:rFonts w:ascii="Times New Roman" w:hAnsi="Times New Roman"/>
          <w:color w:val="3333FF"/>
        </w:rPr>
        <w:t>in</w:t>
      </w:r>
      <w:r w:rsidRPr="000056F0">
        <w:rPr>
          <w:rFonts w:ascii="Times New Roman" w:hAnsi="Times New Roman"/>
          <w:color w:val="3333FF"/>
          <w:spacing w:val="9"/>
        </w:rPr>
        <w:t xml:space="preserve"> </w:t>
      </w:r>
      <w:r w:rsidRPr="000056F0">
        <w:rPr>
          <w:rFonts w:ascii="Times New Roman" w:hAnsi="Times New Roman"/>
          <w:color w:val="3333FF"/>
        </w:rPr>
        <w:t>terms</w:t>
      </w:r>
      <w:r w:rsidRPr="000056F0">
        <w:rPr>
          <w:rFonts w:ascii="Times New Roman" w:hAnsi="Times New Roman"/>
          <w:color w:val="3333FF"/>
          <w:spacing w:val="9"/>
        </w:rPr>
        <w:t xml:space="preserve"> </w:t>
      </w:r>
      <w:r w:rsidRPr="000056F0">
        <w:rPr>
          <w:rFonts w:ascii="Times New Roman" w:hAnsi="Times New Roman"/>
          <w:color w:val="3333FF"/>
        </w:rPr>
        <w:t>of</w:t>
      </w:r>
      <w:r w:rsidRPr="000056F0">
        <w:rPr>
          <w:rFonts w:ascii="Times New Roman" w:hAnsi="Times New Roman"/>
          <w:color w:val="3333FF"/>
          <w:spacing w:val="9"/>
        </w:rPr>
        <w:t xml:space="preserve"> </w:t>
      </w:r>
      <w:r w:rsidR="00FC5BA2" w:rsidRPr="000056F0">
        <w:rPr>
          <w:rFonts w:ascii="Times New Roman" w:hAnsi="Times New Roman"/>
          <w:color w:val="3333FF"/>
        </w:rPr>
        <w:t>the provisions of this Act</w:t>
      </w:r>
    </w:p>
    <w:p w14:paraId="58A352EE" w14:textId="77777777" w:rsidR="00B77C3F" w:rsidRPr="000056F0" w:rsidRDefault="00FC5BA2" w:rsidP="00FC5BA2">
      <w:pPr>
        <w:widowControl w:val="0"/>
        <w:autoSpaceDE w:val="0"/>
        <w:autoSpaceDN w:val="0"/>
        <w:adjustRightInd w:val="0"/>
        <w:spacing w:after="0" w:line="360" w:lineRule="auto"/>
        <w:ind w:left="446" w:right="35"/>
        <w:jc w:val="both"/>
        <w:rPr>
          <w:rFonts w:ascii="Times New Roman" w:hAnsi="Times New Roman"/>
          <w:color w:val="3333FF"/>
        </w:rPr>
      </w:pPr>
      <w:r w:rsidRPr="000056F0">
        <w:rPr>
          <w:rFonts w:ascii="Times New Roman" w:hAnsi="Times New Roman"/>
          <w:color w:val="3333FF"/>
        </w:rPr>
        <w:t xml:space="preserve"> </w:t>
      </w:r>
      <w:r w:rsidR="00B77C3F" w:rsidRPr="000056F0">
        <w:rPr>
          <w:rFonts w:ascii="Times New Roman" w:hAnsi="Times New Roman"/>
          <w:color w:val="3333FF"/>
        </w:rPr>
        <w:t>“</w:t>
      </w:r>
      <w:proofErr w:type="gramStart"/>
      <w:r w:rsidR="00B77C3F" w:rsidRPr="000056F0">
        <w:rPr>
          <w:rFonts w:ascii="Times New Roman" w:hAnsi="Times New Roman"/>
          <w:color w:val="3333FF"/>
        </w:rPr>
        <w:t>exception</w:t>
      </w:r>
      <w:proofErr w:type="gramEnd"/>
      <w:r w:rsidR="00B77C3F" w:rsidRPr="000056F0">
        <w:rPr>
          <w:rFonts w:ascii="Times New Roman" w:hAnsi="Times New Roman"/>
          <w:color w:val="3333FF"/>
        </w:rPr>
        <w:t>” means the action of freeing or state of being free from an obligation or liability imposed on others.</w:t>
      </w:r>
    </w:p>
    <w:p w14:paraId="0CB15D37" w14:textId="77777777" w:rsidR="00695696" w:rsidRPr="000056F0" w:rsidRDefault="00AB4408" w:rsidP="00FC5BA2">
      <w:pPr>
        <w:widowControl w:val="0"/>
        <w:autoSpaceDE w:val="0"/>
        <w:autoSpaceDN w:val="0"/>
        <w:adjustRightInd w:val="0"/>
        <w:spacing w:after="0" w:line="360" w:lineRule="auto"/>
        <w:ind w:left="446" w:right="35"/>
        <w:jc w:val="both"/>
        <w:rPr>
          <w:rFonts w:ascii="Times New Roman" w:hAnsi="Times New Roman"/>
          <w:color w:val="3333FF"/>
        </w:rPr>
      </w:pPr>
      <w:r>
        <w:rPr>
          <w:rFonts w:ascii="Times New Roman" w:hAnsi="Times New Roman"/>
          <w:color w:val="3333FF"/>
        </w:rPr>
        <w:t>“</w:t>
      </w:r>
      <w:proofErr w:type="gramStart"/>
      <w:r w:rsidRPr="00AB4408">
        <w:rPr>
          <w:rFonts w:ascii="Times New Roman" w:hAnsi="Times New Roman"/>
          <w:color w:val="3333FF"/>
        </w:rPr>
        <w:t>financial</w:t>
      </w:r>
      <w:proofErr w:type="gramEnd"/>
      <w:r w:rsidRPr="00AB4408">
        <w:rPr>
          <w:rFonts w:ascii="Times New Roman" w:hAnsi="Times New Roman"/>
          <w:color w:val="3333FF"/>
        </w:rPr>
        <w:t xml:space="preserve"> guarantee</w:t>
      </w:r>
      <w:r>
        <w:rPr>
          <w:rFonts w:ascii="Times New Roman" w:hAnsi="Times New Roman"/>
          <w:color w:val="3333FF"/>
        </w:rPr>
        <w:t>”</w:t>
      </w:r>
      <w:r w:rsidRPr="00AB4408">
        <w:rPr>
          <w:rFonts w:ascii="Times New Roman" w:hAnsi="Times New Roman"/>
          <w:color w:val="3333FF"/>
        </w:rPr>
        <w:t xml:space="preserve"> is a promise to take responsibility for another </w:t>
      </w:r>
      <w:r>
        <w:rPr>
          <w:rFonts w:ascii="Times New Roman" w:hAnsi="Times New Roman"/>
          <w:color w:val="3333FF"/>
        </w:rPr>
        <w:t>party</w:t>
      </w:r>
      <w:r w:rsidRPr="00AB4408">
        <w:rPr>
          <w:rFonts w:ascii="Times New Roman" w:hAnsi="Times New Roman"/>
          <w:color w:val="3333FF"/>
        </w:rPr>
        <w:t xml:space="preserve">'s financial obligation if that </w:t>
      </w:r>
      <w:r>
        <w:rPr>
          <w:rFonts w:ascii="Times New Roman" w:hAnsi="Times New Roman"/>
          <w:color w:val="3333FF"/>
        </w:rPr>
        <w:t xml:space="preserve">party </w:t>
      </w:r>
      <w:r w:rsidRPr="00AB4408">
        <w:rPr>
          <w:rFonts w:ascii="Times New Roman" w:hAnsi="Times New Roman"/>
          <w:color w:val="3333FF"/>
        </w:rPr>
        <w:t>cannot meet its obligation. The entity assuming this responsibility is called the guarantor</w:t>
      </w:r>
      <w:r w:rsidR="00695696" w:rsidRPr="000056F0">
        <w:rPr>
          <w:rFonts w:ascii="Times New Roman" w:hAnsi="Times New Roman"/>
          <w:color w:val="3333FF"/>
        </w:rPr>
        <w:t>;</w:t>
      </w:r>
    </w:p>
    <w:p w14:paraId="0B51B7EA" w14:textId="77777777" w:rsidR="008D4F5A" w:rsidRPr="000056F0" w:rsidRDefault="008D4F5A" w:rsidP="00FC5BA2">
      <w:pPr>
        <w:widowControl w:val="0"/>
        <w:autoSpaceDE w:val="0"/>
        <w:autoSpaceDN w:val="0"/>
        <w:adjustRightInd w:val="0"/>
        <w:spacing w:after="0" w:line="360" w:lineRule="auto"/>
        <w:ind w:left="446" w:right="35"/>
        <w:jc w:val="both"/>
        <w:rPr>
          <w:rFonts w:ascii="Times New Roman" w:hAnsi="Times New Roman"/>
          <w:color w:val="3333FF"/>
        </w:rPr>
      </w:pPr>
      <w:r w:rsidRPr="000056F0">
        <w:rPr>
          <w:rFonts w:ascii="Times New Roman" w:hAnsi="Times New Roman"/>
          <w:color w:val="3333FF"/>
        </w:rPr>
        <w:t>“Fund”</w:t>
      </w:r>
      <w:r w:rsidRPr="000056F0">
        <w:rPr>
          <w:rFonts w:ascii="Times New Roman" w:hAnsi="Times New Roman"/>
          <w:color w:val="3333FF"/>
          <w:spacing w:val="-4"/>
        </w:rPr>
        <w:t xml:space="preserve"> </w:t>
      </w:r>
      <w:r w:rsidRPr="000056F0">
        <w:rPr>
          <w:rFonts w:ascii="Times New Roman" w:hAnsi="Times New Roman"/>
          <w:color w:val="3333FF"/>
        </w:rPr>
        <w:t>means</w:t>
      </w:r>
      <w:r w:rsidRPr="000056F0">
        <w:rPr>
          <w:rFonts w:ascii="Times New Roman" w:hAnsi="Times New Roman"/>
          <w:color w:val="3333FF"/>
          <w:spacing w:val="-4"/>
        </w:rPr>
        <w:t xml:space="preserve"> </w:t>
      </w:r>
      <w:r w:rsidR="00AB4408" w:rsidRPr="00AB4408">
        <w:rPr>
          <w:rFonts w:ascii="Times New Roman" w:hAnsi="Times New Roman"/>
          <w:color w:val="3333FF"/>
        </w:rPr>
        <w:t>a fund established in terms of the provisions of this Act</w:t>
      </w:r>
      <w:r w:rsidRPr="000056F0">
        <w:rPr>
          <w:rFonts w:ascii="Times New Roman" w:hAnsi="Times New Roman"/>
          <w:color w:val="3333FF"/>
        </w:rPr>
        <w:t>;</w:t>
      </w:r>
    </w:p>
    <w:p w14:paraId="59093092" w14:textId="77777777" w:rsidR="003E3943" w:rsidRPr="000056F0" w:rsidRDefault="008D4F5A" w:rsidP="00FC5BA2">
      <w:pPr>
        <w:widowControl w:val="0"/>
        <w:autoSpaceDE w:val="0"/>
        <w:autoSpaceDN w:val="0"/>
        <w:adjustRightInd w:val="0"/>
        <w:spacing w:after="0" w:line="360" w:lineRule="auto"/>
        <w:ind w:left="446" w:right="35" w:firstLine="55"/>
        <w:jc w:val="both"/>
        <w:rPr>
          <w:rFonts w:ascii="Times New Roman" w:hAnsi="Times New Roman"/>
          <w:color w:val="3333FF"/>
        </w:rPr>
      </w:pPr>
      <w:r w:rsidRPr="000056F0">
        <w:rPr>
          <w:rFonts w:ascii="Times New Roman" w:hAnsi="Times New Roman"/>
          <w:color w:val="3333FF"/>
        </w:rPr>
        <w:t>“</w:t>
      </w:r>
      <w:proofErr w:type="gramStart"/>
      <w:r w:rsidRPr="000056F0">
        <w:rPr>
          <w:rFonts w:ascii="Times New Roman" w:hAnsi="Times New Roman"/>
          <w:color w:val="3333FF"/>
        </w:rPr>
        <w:t>listed</w:t>
      </w:r>
      <w:proofErr w:type="gramEnd"/>
      <w:r w:rsidRPr="000056F0">
        <w:rPr>
          <w:rFonts w:ascii="Times New Roman" w:hAnsi="Times New Roman"/>
          <w:color w:val="3333FF"/>
        </w:rPr>
        <w:t xml:space="preserve"> activity” means an activity listed </w:t>
      </w:r>
      <w:r w:rsidR="00FC5BA2" w:rsidRPr="000056F0">
        <w:rPr>
          <w:rFonts w:ascii="Times New Roman" w:hAnsi="Times New Roman"/>
          <w:color w:val="3333FF"/>
        </w:rPr>
        <w:t xml:space="preserve"> and cannot be undertaken without an environmental clearance certificate issued </w:t>
      </w:r>
      <w:r w:rsidRPr="000056F0">
        <w:rPr>
          <w:rFonts w:ascii="Times New Roman" w:hAnsi="Times New Roman"/>
          <w:color w:val="3333FF"/>
        </w:rPr>
        <w:t xml:space="preserve">in terms of </w:t>
      </w:r>
      <w:r w:rsidR="00FC5BA2" w:rsidRPr="000056F0">
        <w:rPr>
          <w:rFonts w:ascii="Times New Roman" w:hAnsi="Times New Roman"/>
          <w:color w:val="3333FF"/>
        </w:rPr>
        <w:t>provisions of this Act</w:t>
      </w:r>
      <w:r w:rsidRPr="000056F0">
        <w:rPr>
          <w:rFonts w:ascii="Times New Roman" w:hAnsi="Times New Roman"/>
          <w:color w:val="3333FF"/>
        </w:rPr>
        <w:t xml:space="preserve">; </w:t>
      </w:r>
    </w:p>
    <w:p w14:paraId="50994374" w14:textId="77777777" w:rsidR="00FC5BA2" w:rsidRPr="000056F0" w:rsidRDefault="00FC5BA2" w:rsidP="00FC5BA2">
      <w:pPr>
        <w:widowControl w:val="0"/>
        <w:tabs>
          <w:tab w:val="left" w:pos="6521"/>
        </w:tabs>
        <w:autoSpaceDE w:val="0"/>
        <w:autoSpaceDN w:val="0"/>
        <w:adjustRightInd w:val="0"/>
        <w:spacing w:after="0" w:line="360" w:lineRule="auto"/>
        <w:ind w:left="446" w:right="35" w:firstLine="55"/>
        <w:jc w:val="both"/>
        <w:rPr>
          <w:rFonts w:ascii="Times New Roman" w:hAnsi="Times New Roman"/>
          <w:color w:val="3333FF"/>
        </w:rPr>
      </w:pPr>
      <w:r w:rsidRPr="000056F0">
        <w:rPr>
          <w:rFonts w:ascii="Times New Roman" w:hAnsi="Times New Roman"/>
          <w:color w:val="3333FF"/>
        </w:rPr>
        <w:t>“</w:t>
      </w:r>
      <w:proofErr w:type="gramStart"/>
      <w:r w:rsidRPr="000056F0">
        <w:rPr>
          <w:rFonts w:ascii="Times New Roman" w:hAnsi="Times New Roman"/>
          <w:color w:val="3333FF"/>
        </w:rPr>
        <w:t>hazardous</w:t>
      </w:r>
      <w:proofErr w:type="gramEnd"/>
      <w:r w:rsidRPr="000056F0">
        <w:rPr>
          <w:rFonts w:ascii="Times New Roman" w:hAnsi="Times New Roman"/>
          <w:color w:val="3333FF"/>
        </w:rPr>
        <w:t xml:space="preserve"> substance” means any chemical, waste, gas, medicine, drug, plant, animal or micro-organism which is likely to be injurious to human health or the environment;</w:t>
      </w:r>
    </w:p>
    <w:p w14:paraId="22BDA0FE" w14:textId="77777777" w:rsidR="00FC5BA2" w:rsidRPr="000056F0" w:rsidRDefault="00FC5BA2" w:rsidP="00FC5BA2">
      <w:pPr>
        <w:widowControl w:val="0"/>
        <w:tabs>
          <w:tab w:val="left" w:pos="6379"/>
        </w:tabs>
        <w:autoSpaceDE w:val="0"/>
        <w:autoSpaceDN w:val="0"/>
        <w:adjustRightInd w:val="0"/>
        <w:spacing w:after="0" w:line="360" w:lineRule="auto"/>
        <w:ind w:left="446" w:right="35" w:firstLine="55"/>
        <w:jc w:val="both"/>
        <w:rPr>
          <w:rFonts w:ascii="Times New Roman" w:hAnsi="Times New Roman"/>
          <w:color w:val="3333FF"/>
        </w:rPr>
      </w:pPr>
      <w:r w:rsidRPr="000056F0">
        <w:rPr>
          <w:rFonts w:ascii="Times New Roman" w:hAnsi="Times New Roman"/>
          <w:color w:val="3333FF"/>
        </w:rPr>
        <w:t>“</w:t>
      </w:r>
      <w:proofErr w:type="gramStart"/>
      <w:r w:rsidRPr="000056F0">
        <w:rPr>
          <w:rFonts w:ascii="Times New Roman" w:hAnsi="Times New Roman"/>
          <w:color w:val="3333FF"/>
        </w:rPr>
        <w:t>hazardous</w:t>
      </w:r>
      <w:proofErr w:type="gramEnd"/>
      <w:r w:rsidRPr="000056F0">
        <w:rPr>
          <w:rFonts w:ascii="Times New Roman" w:hAnsi="Times New Roman"/>
          <w:color w:val="3333FF"/>
        </w:rPr>
        <w:t xml:space="preserve"> waste” means any waste which has been determined by the </w:t>
      </w:r>
      <w:r w:rsidR="00237519" w:rsidRPr="00237519">
        <w:rPr>
          <w:rFonts w:ascii="Times New Roman" w:hAnsi="Times New Roman"/>
          <w:color w:val="3333FF"/>
        </w:rPr>
        <w:t xml:space="preserve">Environmental Commissioner </w:t>
      </w:r>
      <w:r w:rsidRPr="000056F0">
        <w:rPr>
          <w:rFonts w:ascii="Times New Roman" w:hAnsi="Times New Roman"/>
          <w:color w:val="3333FF"/>
        </w:rPr>
        <w:t>to be hazardous waste or to belong to any other category of waste provided for in accordance with the provisions of this Act;</w:t>
      </w:r>
    </w:p>
    <w:p w14:paraId="5FD600AB" w14:textId="77777777" w:rsidR="003E3943" w:rsidRPr="000056F0" w:rsidRDefault="00E8343A" w:rsidP="00FC5BA2">
      <w:pPr>
        <w:widowControl w:val="0"/>
        <w:autoSpaceDE w:val="0"/>
        <w:autoSpaceDN w:val="0"/>
        <w:adjustRightInd w:val="0"/>
        <w:spacing w:after="0" w:line="360" w:lineRule="auto"/>
        <w:ind w:left="446" w:right="35" w:firstLine="55"/>
        <w:jc w:val="both"/>
        <w:rPr>
          <w:rFonts w:ascii="Times New Roman" w:hAnsi="Times New Roman"/>
          <w:color w:val="3333FF"/>
        </w:rPr>
      </w:pPr>
      <w:r w:rsidRPr="000056F0">
        <w:rPr>
          <w:rFonts w:ascii="Times New Roman" w:hAnsi="Times New Roman"/>
          <w:color w:val="3333FF"/>
        </w:rPr>
        <w:t xml:space="preserve"> </w:t>
      </w:r>
      <w:r w:rsidR="003E3943" w:rsidRPr="000056F0">
        <w:rPr>
          <w:rFonts w:ascii="Times New Roman" w:hAnsi="Times New Roman"/>
          <w:color w:val="3333FF"/>
        </w:rPr>
        <w:t xml:space="preserve">“Material Safety Data Sheet (MSDS)” means a document that contains               </w:t>
      </w:r>
    </w:p>
    <w:p w14:paraId="2FE49C81" w14:textId="77777777" w:rsidR="003E3943" w:rsidRPr="000056F0" w:rsidRDefault="003E3943" w:rsidP="00FC5BA2">
      <w:pPr>
        <w:widowControl w:val="0"/>
        <w:autoSpaceDE w:val="0"/>
        <w:autoSpaceDN w:val="0"/>
        <w:adjustRightInd w:val="0"/>
        <w:spacing w:after="0" w:line="360" w:lineRule="auto"/>
        <w:ind w:left="446" w:right="35" w:firstLine="55"/>
        <w:jc w:val="both"/>
        <w:rPr>
          <w:rFonts w:ascii="Times New Roman" w:hAnsi="Times New Roman"/>
          <w:color w:val="3333FF"/>
        </w:rPr>
      </w:pPr>
      <w:proofErr w:type="gramStart"/>
      <w:r w:rsidRPr="000056F0">
        <w:rPr>
          <w:rFonts w:ascii="Times New Roman" w:hAnsi="Times New Roman"/>
          <w:color w:val="3333FF"/>
        </w:rPr>
        <w:t>information</w:t>
      </w:r>
      <w:proofErr w:type="gramEnd"/>
      <w:r w:rsidRPr="000056F0">
        <w:rPr>
          <w:rFonts w:ascii="Times New Roman" w:hAnsi="Times New Roman"/>
          <w:color w:val="3333FF"/>
        </w:rPr>
        <w:t xml:space="preserve"> on the potential hazards (health, fire, reactivity and environmental) and how to work safely with the chemical product.</w:t>
      </w:r>
    </w:p>
    <w:p w14:paraId="7054C86B" w14:textId="77777777" w:rsidR="008D4F5A" w:rsidRPr="000056F0" w:rsidRDefault="008D4F5A" w:rsidP="00FC5BA2">
      <w:pPr>
        <w:widowControl w:val="0"/>
        <w:autoSpaceDE w:val="0"/>
        <w:autoSpaceDN w:val="0"/>
        <w:adjustRightInd w:val="0"/>
        <w:spacing w:after="0" w:line="360" w:lineRule="auto"/>
        <w:ind w:left="446" w:right="35" w:firstLine="55"/>
        <w:jc w:val="both"/>
        <w:rPr>
          <w:rFonts w:ascii="Times New Roman" w:hAnsi="Times New Roman"/>
          <w:color w:val="3333FF"/>
        </w:rPr>
      </w:pPr>
      <w:r w:rsidRPr="000056F0">
        <w:rPr>
          <w:rFonts w:ascii="Times New Roman" w:hAnsi="Times New Roman"/>
          <w:color w:val="3333FF"/>
        </w:rPr>
        <w:t>“Minister” means the Minister responsible for environment;</w:t>
      </w:r>
    </w:p>
    <w:p w14:paraId="7F999C9D" w14:textId="77777777" w:rsidR="008D4F5A" w:rsidRPr="000056F0" w:rsidRDefault="008D4F5A" w:rsidP="00FC5BA2">
      <w:pPr>
        <w:widowControl w:val="0"/>
        <w:autoSpaceDE w:val="0"/>
        <w:autoSpaceDN w:val="0"/>
        <w:adjustRightInd w:val="0"/>
        <w:spacing w:before="10" w:after="0" w:line="360" w:lineRule="auto"/>
        <w:ind w:left="446" w:right="35"/>
        <w:jc w:val="both"/>
        <w:rPr>
          <w:rFonts w:ascii="Times New Roman" w:hAnsi="Times New Roman"/>
          <w:color w:val="3333FF"/>
        </w:rPr>
      </w:pPr>
      <w:r w:rsidRPr="000056F0">
        <w:rPr>
          <w:rFonts w:ascii="Times New Roman" w:hAnsi="Times New Roman"/>
          <w:color w:val="3333FF"/>
        </w:rPr>
        <w:t>“Ministry”</w:t>
      </w:r>
      <w:r w:rsidRPr="000056F0">
        <w:rPr>
          <w:rFonts w:ascii="Times New Roman" w:hAnsi="Times New Roman"/>
          <w:color w:val="3333FF"/>
          <w:spacing w:val="3"/>
        </w:rPr>
        <w:t xml:space="preserve"> </w:t>
      </w:r>
      <w:r w:rsidRPr="000056F0">
        <w:rPr>
          <w:rFonts w:ascii="Times New Roman" w:hAnsi="Times New Roman"/>
          <w:color w:val="3333FF"/>
        </w:rPr>
        <w:t>means</w:t>
      </w:r>
      <w:r w:rsidRPr="000056F0">
        <w:rPr>
          <w:rFonts w:ascii="Times New Roman" w:hAnsi="Times New Roman"/>
          <w:color w:val="3333FF"/>
          <w:spacing w:val="3"/>
        </w:rPr>
        <w:t xml:space="preserve"> </w:t>
      </w:r>
      <w:r w:rsidRPr="000056F0">
        <w:rPr>
          <w:rFonts w:ascii="Times New Roman" w:hAnsi="Times New Roman"/>
          <w:color w:val="3333FF"/>
        </w:rPr>
        <w:t>the</w:t>
      </w:r>
      <w:r w:rsidRPr="000056F0">
        <w:rPr>
          <w:rFonts w:ascii="Times New Roman" w:hAnsi="Times New Roman"/>
          <w:color w:val="3333FF"/>
          <w:spacing w:val="3"/>
        </w:rPr>
        <w:t xml:space="preserve"> </w:t>
      </w:r>
      <w:r w:rsidRPr="000056F0">
        <w:rPr>
          <w:rFonts w:ascii="Times New Roman" w:hAnsi="Times New Roman"/>
          <w:color w:val="3333FF"/>
        </w:rPr>
        <w:t>Ministry</w:t>
      </w:r>
      <w:r w:rsidRPr="000056F0">
        <w:rPr>
          <w:rFonts w:ascii="Times New Roman" w:hAnsi="Times New Roman"/>
          <w:color w:val="3333FF"/>
          <w:spacing w:val="3"/>
        </w:rPr>
        <w:t xml:space="preserve"> </w:t>
      </w:r>
      <w:r w:rsidRPr="000056F0">
        <w:rPr>
          <w:rFonts w:ascii="Times New Roman" w:hAnsi="Times New Roman"/>
          <w:color w:val="3333FF"/>
        </w:rPr>
        <w:t>responsible</w:t>
      </w:r>
      <w:r w:rsidRPr="000056F0">
        <w:rPr>
          <w:rFonts w:ascii="Times New Roman" w:hAnsi="Times New Roman"/>
          <w:color w:val="3333FF"/>
          <w:spacing w:val="3"/>
        </w:rPr>
        <w:t xml:space="preserve"> </w:t>
      </w:r>
      <w:r w:rsidRPr="000056F0">
        <w:rPr>
          <w:rFonts w:ascii="Times New Roman" w:hAnsi="Times New Roman"/>
          <w:color w:val="3333FF"/>
        </w:rPr>
        <w:t>for</w:t>
      </w:r>
      <w:r w:rsidRPr="000056F0">
        <w:rPr>
          <w:rFonts w:ascii="Times New Roman" w:hAnsi="Times New Roman"/>
          <w:color w:val="3333FF"/>
          <w:spacing w:val="3"/>
        </w:rPr>
        <w:t xml:space="preserve"> </w:t>
      </w:r>
      <w:r w:rsidRPr="000056F0">
        <w:rPr>
          <w:rFonts w:ascii="Times New Roman" w:hAnsi="Times New Roman"/>
          <w:color w:val="3333FF"/>
        </w:rPr>
        <w:t>the</w:t>
      </w:r>
      <w:r w:rsidRPr="000056F0">
        <w:rPr>
          <w:rFonts w:ascii="Times New Roman" w:hAnsi="Times New Roman"/>
          <w:color w:val="3333FF"/>
          <w:spacing w:val="3"/>
        </w:rPr>
        <w:t xml:space="preserve"> </w:t>
      </w:r>
      <w:r w:rsidRPr="000056F0">
        <w:rPr>
          <w:rFonts w:ascii="Times New Roman" w:hAnsi="Times New Roman"/>
          <w:color w:val="3333FF"/>
        </w:rPr>
        <w:t>administration</w:t>
      </w:r>
      <w:r w:rsidRPr="000056F0">
        <w:rPr>
          <w:rFonts w:ascii="Times New Roman" w:hAnsi="Times New Roman"/>
          <w:color w:val="3333FF"/>
          <w:spacing w:val="3"/>
        </w:rPr>
        <w:t xml:space="preserve"> </w:t>
      </w:r>
      <w:r w:rsidRPr="000056F0">
        <w:rPr>
          <w:rFonts w:ascii="Times New Roman" w:hAnsi="Times New Roman"/>
          <w:color w:val="3333FF"/>
        </w:rPr>
        <w:t>of</w:t>
      </w:r>
      <w:r w:rsidRPr="000056F0">
        <w:rPr>
          <w:rFonts w:ascii="Times New Roman" w:hAnsi="Times New Roman"/>
          <w:color w:val="3333FF"/>
          <w:spacing w:val="3"/>
        </w:rPr>
        <w:t xml:space="preserve"> </w:t>
      </w:r>
      <w:r w:rsidRPr="000056F0">
        <w:rPr>
          <w:rFonts w:ascii="Times New Roman" w:hAnsi="Times New Roman"/>
          <w:color w:val="3333FF"/>
        </w:rPr>
        <w:t>matters</w:t>
      </w:r>
      <w:r w:rsidRPr="000056F0">
        <w:rPr>
          <w:rFonts w:ascii="Times New Roman" w:hAnsi="Times New Roman"/>
          <w:color w:val="3333FF"/>
          <w:spacing w:val="3"/>
        </w:rPr>
        <w:t xml:space="preserve"> </w:t>
      </w:r>
      <w:r w:rsidRPr="000056F0">
        <w:rPr>
          <w:rFonts w:ascii="Times New Roman" w:hAnsi="Times New Roman"/>
          <w:color w:val="3333FF"/>
        </w:rPr>
        <w:t>relating</w:t>
      </w:r>
      <w:r w:rsidRPr="000056F0">
        <w:rPr>
          <w:rFonts w:ascii="Times New Roman" w:hAnsi="Times New Roman"/>
          <w:color w:val="3333FF"/>
          <w:spacing w:val="3"/>
        </w:rPr>
        <w:t xml:space="preserve"> </w:t>
      </w:r>
      <w:r w:rsidRPr="000056F0">
        <w:rPr>
          <w:rFonts w:ascii="Times New Roman" w:hAnsi="Times New Roman"/>
          <w:color w:val="3333FF"/>
        </w:rPr>
        <w:t>to the environment;</w:t>
      </w:r>
    </w:p>
    <w:p w14:paraId="431A3B08" w14:textId="77777777" w:rsidR="00E8343A" w:rsidRPr="000056F0" w:rsidRDefault="00E8343A" w:rsidP="00E8343A">
      <w:pPr>
        <w:widowControl w:val="0"/>
        <w:autoSpaceDE w:val="0"/>
        <w:autoSpaceDN w:val="0"/>
        <w:adjustRightInd w:val="0"/>
        <w:spacing w:after="0" w:line="360" w:lineRule="auto"/>
        <w:ind w:left="500" w:right="35"/>
        <w:jc w:val="both"/>
        <w:rPr>
          <w:rFonts w:ascii="Times New Roman" w:hAnsi="Times New Roman"/>
          <w:color w:val="3333FF"/>
        </w:rPr>
      </w:pPr>
      <w:r w:rsidRPr="000056F0">
        <w:rPr>
          <w:rFonts w:ascii="Times New Roman" w:hAnsi="Times New Roman"/>
          <w:color w:val="3333FF"/>
        </w:rPr>
        <w:t>“mixture containing oil” means a   mixture of substances or liquids with such oil content as may be specified under this Act or, if such oil content is not specified, a mixture with an oil content of one hundred parts or more in one million parts of the mixture;</w:t>
      </w:r>
    </w:p>
    <w:p w14:paraId="60576F75" w14:textId="77777777" w:rsidR="00E8343A" w:rsidRPr="000056F0" w:rsidRDefault="00E8343A" w:rsidP="00E8343A">
      <w:pPr>
        <w:widowControl w:val="0"/>
        <w:autoSpaceDE w:val="0"/>
        <w:autoSpaceDN w:val="0"/>
        <w:adjustRightInd w:val="0"/>
        <w:spacing w:after="0" w:line="360" w:lineRule="auto"/>
        <w:ind w:left="500" w:right="35"/>
        <w:jc w:val="both"/>
        <w:rPr>
          <w:rFonts w:ascii="Times New Roman" w:hAnsi="Times New Roman"/>
          <w:color w:val="3333FF"/>
        </w:rPr>
      </w:pPr>
      <w:r w:rsidRPr="000056F0">
        <w:rPr>
          <w:rFonts w:ascii="Times New Roman" w:hAnsi="Times New Roman"/>
          <w:color w:val="3333FF"/>
        </w:rPr>
        <w:t>“</w:t>
      </w:r>
      <w:proofErr w:type="gramStart"/>
      <w:r w:rsidRPr="000056F0">
        <w:rPr>
          <w:rFonts w:ascii="Times New Roman" w:hAnsi="Times New Roman"/>
          <w:color w:val="3333FF"/>
        </w:rPr>
        <w:t>noise</w:t>
      </w:r>
      <w:proofErr w:type="gramEnd"/>
      <w:r w:rsidRPr="000056F0">
        <w:rPr>
          <w:rFonts w:ascii="Times New Roman" w:hAnsi="Times New Roman"/>
          <w:color w:val="3333FF"/>
        </w:rPr>
        <w:t>” means any undesirable sound that is intrinsically objectionable or that may cause adverse effect on human health or the environment;</w:t>
      </w:r>
    </w:p>
    <w:p w14:paraId="155BB545" w14:textId="77777777" w:rsidR="00E8343A" w:rsidRPr="000056F0" w:rsidRDefault="00E8343A" w:rsidP="00E8343A">
      <w:pPr>
        <w:widowControl w:val="0"/>
        <w:autoSpaceDE w:val="0"/>
        <w:autoSpaceDN w:val="0"/>
        <w:adjustRightInd w:val="0"/>
        <w:spacing w:after="0" w:line="360" w:lineRule="auto"/>
        <w:ind w:left="500" w:right="35"/>
        <w:jc w:val="both"/>
        <w:rPr>
          <w:rFonts w:ascii="Times New Roman" w:hAnsi="Times New Roman"/>
          <w:color w:val="3333FF"/>
        </w:rPr>
      </w:pPr>
      <w:r w:rsidRPr="000056F0">
        <w:rPr>
          <w:rFonts w:ascii="Times New Roman" w:hAnsi="Times New Roman"/>
          <w:color w:val="3333FF"/>
        </w:rPr>
        <w:t>“</w:t>
      </w:r>
      <w:proofErr w:type="gramStart"/>
      <w:r w:rsidRPr="000056F0">
        <w:rPr>
          <w:rFonts w:ascii="Times New Roman" w:hAnsi="Times New Roman"/>
          <w:color w:val="3333FF"/>
        </w:rPr>
        <w:t>occupational</w:t>
      </w:r>
      <w:proofErr w:type="gramEnd"/>
      <w:r w:rsidRPr="000056F0">
        <w:rPr>
          <w:rFonts w:ascii="Times New Roman" w:hAnsi="Times New Roman"/>
          <w:color w:val="3333FF"/>
        </w:rPr>
        <w:t xml:space="preserve"> air quality” means the concentration prescribed under or pursuant to this Act of a substance or energy in the atmosphere within a structure or underground space in which human activities take place;</w:t>
      </w:r>
    </w:p>
    <w:p w14:paraId="7A45E2C4" w14:textId="77777777" w:rsidR="00E8343A" w:rsidRPr="000056F0" w:rsidRDefault="00E8343A" w:rsidP="00E8343A">
      <w:pPr>
        <w:widowControl w:val="0"/>
        <w:autoSpaceDE w:val="0"/>
        <w:autoSpaceDN w:val="0"/>
        <w:adjustRightInd w:val="0"/>
        <w:spacing w:after="0" w:line="360" w:lineRule="auto"/>
        <w:ind w:left="500" w:right="35"/>
        <w:jc w:val="both"/>
        <w:rPr>
          <w:rFonts w:ascii="Times New Roman" w:hAnsi="Times New Roman"/>
          <w:color w:val="3333FF"/>
        </w:rPr>
      </w:pPr>
      <w:r w:rsidRPr="000056F0">
        <w:rPr>
          <w:rFonts w:ascii="Times New Roman" w:hAnsi="Times New Roman"/>
          <w:color w:val="3333FF"/>
        </w:rPr>
        <w:t>“occupier” means a person in occupation or control of premises, and in relation to premises different parts of which are occupied by different persons, means the respective persons in occupation or control of each part;</w:t>
      </w:r>
    </w:p>
    <w:p w14:paraId="66197D13" w14:textId="77777777" w:rsidR="00E8343A" w:rsidRPr="000056F0" w:rsidRDefault="00E8343A" w:rsidP="00E8343A">
      <w:pPr>
        <w:widowControl w:val="0"/>
        <w:autoSpaceDE w:val="0"/>
        <w:autoSpaceDN w:val="0"/>
        <w:adjustRightInd w:val="0"/>
        <w:spacing w:after="0" w:line="360" w:lineRule="auto"/>
        <w:ind w:left="500" w:right="35"/>
        <w:jc w:val="both"/>
        <w:rPr>
          <w:rFonts w:ascii="Times New Roman" w:hAnsi="Times New Roman"/>
          <w:color w:val="3333FF"/>
        </w:rPr>
      </w:pPr>
      <w:r w:rsidRPr="000056F0">
        <w:rPr>
          <w:rFonts w:ascii="Times New Roman" w:hAnsi="Times New Roman"/>
          <w:color w:val="3333FF"/>
        </w:rPr>
        <w:lastRenderedPageBreak/>
        <w:t>“</w:t>
      </w:r>
      <w:proofErr w:type="gramStart"/>
      <w:r w:rsidRPr="000056F0">
        <w:rPr>
          <w:rFonts w:ascii="Times New Roman" w:hAnsi="Times New Roman"/>
          <w:color w:val="3333FF"/>
        </w:rPr>
        <w:t>oil</w:t>
      </w:r>
      <w:proofErr w:type="gramEnd"/>
      <w:r w:rsidRPr="000056F0">
        <w:rPr>
          <w:rFonts w:ascii="Times New Roman" w:hAnsi="Times New Roman"/>
          <w:color w:val="3333FF"/>
        </w:rPr>
        <w:t>” includes –</w:t>
      </w:r>
    </w:p>
    <w:p w14:paraId="7AE0361D" w14:textId="77777777" w:rsidR="00E8343A" w:rsidRPr="000056F0" w:rsidRDefault="00E8343A" w:rsidP="00E8343A">
      <w:pPr>
        <w:pStyle w:val="ListParagraph"/>
        <w:widowControl w:val="0"/>
        <w:numPr>
          <w:ilvl w:val="1"/>
          <w:numId w:val="44"/>
        </w:numPr>
        <w:autoSpaceDE w:val="0"/>
        <w:autoSpaceDN w:val="0"/>
        <w:adjustRightInd w:val="0"/>
        <w:spacing w:after="0" w:line="360" w:lineRule="auto"/>
        <w:ind w:right="35"/>
        <w:jc w:val="both"/>
        <w:rPr>
          <w:rFonts w:ascii="Times New Roman" w:hAnsi="Times New Roman"/>
          <w:color w:val="3333FF"/>
        </w:rPr>
      </w:pPr>
      <w:r w:rsidRPr="000056F0">
        <w:rPr>
          <w:rFonts w:ascii="Times New Roman" w:hAnsi="Times New Roman"/>
          <w:color w:val="3333FF"/>
        </w:rPr>
        <w:t>crude oil, refined oil, diesel oil, fuel oil and lubricating oil; and</w:t>
      </w:r>
    </w:p>
    <w:p w14:paraId="0688EC2D" w14:textId="77777777" w:rsidR="00E8343A" w:rsidRPr="000056F0" w:rsidRDefault="00E8343A" w:rsidP="00E8343A">
      <w:pPr>
        <w:pStyle w:val="ListParagraph"/>
        <w:widowControl w:val="0"/>
        <w:numPr>
          <w:ilvl w:val="1"/>
          <w:numId w:val="44"/>
        </w:numPr>
        <w:autoSpaceDE w:val="0"/>
        <w:autoSpaceDN w:val="0"/>
        <w:adjustRightInd w:val="0"/>
        <w:spacing w:after="0" w:line="360" w:lineRule="auto"/>
        <w:ind w:right="35"/>
        <w:jc w:val="both"/>
        <w:rPr>
          <w:rFonts w:ascii="Times New Roman" w:hAnsi="Times New Roman"/>
          <w:color w:val="3333FF"/>
        </w:rPr>
      </w:pPr>
      <w:r w:rsidRPr="000056F0">
        <w:rPr>
          <w:rFonts w:ascii="Times New Roman" w:hAnsi="Times New Roman"/>
          <w:color w:val="3333FF"/>
        </w:rPr>
        <w:t xml:space="preserve">any other description of oil which may be prescribed; </w:t>
      </w:r>
    </w:p>
    <w:p w14:paraId="4DD934B7" w14:textId="77777777" w:rsidR="00F0694E" w:rsidRDefault="00F0694E" w:rsidP="00F0694E">
      <w:pPr>
        <w:widowControl w:val="0"/>
        <w:autoSpaceDE w:val="0"/>
        <w:autoSpaceDN w:val="0"/>
        <w:adjustRightInd w:val="0"/>
        <w:spacing w:after="0" w:line="360" w:lineRule="auto"/>
        <w:ind w:left="500" w:right="35"/>
        <w:jc w:val="both"/>
        <w:rPr>
          <w:rFonts w:ascii="Times New Roman" w:hAnsi="Times New Roman"/>
          <w:color w:val="3333FF"/>
        </w:rPr>
      </w:pPr>
      <w:r>
        <w:rPr>
          <w:rFonts w:ascii="Times New Roman" w:hAnsi="Times New Roman"/>
          <w:color w:val="3333FF"/>
        </w:rPr>
        <w:t>“o</w:t>
      </w:r>
      <w:r w:rsidRPr="00F0694E">
        <w:rPr>
          <w:rFonts w:ascii="Times New Roman" w:hAnsi="Times New Roman"/>
          <w:color w:val="3333FF"/>
        </w:rPr>
        <w:t>perator</w:t>
      </w:r>
      <w:r>
        <w:rPr>
          <w:rFonts w:ascii="Times New Roman" w:hAnsi="Times New Roman"/>
          <w:color w:val="3333FF"/>
        </w:rPr>
        <w:t>”</w:t>
      </w:r>
      <w:r w:rsidRPr="00F0694E">
        <w:rPr>
          <w:rFonts w:ascii="Times New Roman" w:hAnsi="Times New Roman"/>
          <w:color w:val="3333FF"/>
        </w:rPr>
        <w:t xml:space="preserve"> means any natural or legal, private or public person who operates or controls</w:t>
      </w:r>
      <w:r>
        <w:rPr>
          <w:rFonts w:ascii="Times New Roman" w:hAnsi="Times New Roman"/>
          <w:color w:val="3333FF"/>
        </w:rPr>
        <w:t xml:space="preserve"> </w:t>
      </w:r>
      <w:r w:rsidRPr="00F0694E">
        <w:rPr>
          <w:rFonts w:ascii="Times New Roman" w:hAnsi="Times New Roman"/>
          <w:color w:val="3333FF"/>
        </w:rPr>
        <w:t>the damaging occupational activity or, where this is provided for in national legislation,</w:t>
      </w:r>
      <w:r>
        <w:rPr>
          <w:rFonts w:ascii="Times New Roman" w:hAnsi="Times New Roman"/>
          <w:color w:val="3333FF"/>
        </w:rPr>
        <w:t xml:space="preserve"> </w:t>
      </w:r>
      <w:r w:rsidRPr="00F0694E">
        <w:rPr>
          <w:rFonts w:ascii="Times New Roman" w:hAnsi="Times New Roman"/>
          <w:color w:val="3333FF"/>
        </w:rPr>
        <w:t>to whom decisive economic power over the technical functioning of such an activity has</w:t>
      </w:r>
      <w:r>
        <w:rPr>
          <w:rFonts w:ascii="Times New Roman" w:hAnsi="Times New Roman"/>
          <w:color w:val="3333FF"/>
        </w:rPr>
        <w:t xml:space="preserve"> </w:t>
      </w:r>
      <w:r w:rsidRPr="00F0694E">
        <w:rPr>
          <w:rFonts w:ascii="Times New Roman" w:hAnsi="Times New Roman"/>
          <w:color w:val="3333FF"/>
        </w:rPr>
        <w:t>been delegated, including the holder of a permit or authorisation for such an activity or</w:t>
      </w:r>
      <w:r>
        <w:rPr>
          <w:rFonts w:ascii="Times New Roman" w:hAnsi="Times New Roman"/>
          <w:color w:val="3333FF"/>
        </w:rPr>
        <w:t xml:space="preserve"> </w:t>
      </w:r>
      <w:r w:rsidRPr="00F0694E">
        <w:rPr>
          <w:rFonts w:ascii="Times New Roman" w:hAnsi="Times New Roman"/>
          <w:color w:val="3333FF"/>
        </w:rPr>
        <w:t>the person registering or notifying such an activity.</w:t>
      </w:r>
    </w:p>
    <w:p w14:paraId="20C83D6E" w14:textId="77777777" w:rsidR="00E8343A" w:rsidRPr="000056F0" w:rsidRDefault="00E8343A" w:rsidP="00E8343A">
      <w:pPr>
        <w:widowControl w:val="0"/>
        <w:autoSpaceDE w:val="0"/>
        <w:autoSpaceDN w:val="0"/>
        <w:adjustRightInd w:val="0"/>
        <w:spacing w:after="0" w:line="360" w:lineRule="auto"/>
        <w:ind w:right="35" w:firstLine="500"/>
        <w:jc w:val="both"/>
        <w:rPr>
          <w:rFonts w:ascii="Times New Roman" w:hAnsi="Times New Roman"/>
          <w:color w:val="3333FF"/>
        </w:rPr>
      </w:pPr>
      <w:r w:rsidRPr="000056F0">
        <w:rPr>
          <w:rFonts w:ascii="Times New Roman" w:hAnsi="Times New Roman"/>
          <w:color w:val="3333FF"/>
        </w:rPr>
        <w:t>“</w:t>
      </w:r>
      <w:proofErr w:type="gramStart"/>
      <w:r w:rsidRPr="000056F0">
        <w:rPr>
          <w:rFonts w:ascii="Times New Roman" w:hAnsi="Times New Roman"/>
          <w:color w:val="3333FF"/>
        </w:rPr>
        <w:t>owner</w:t>
      </w:r>
      <w:proofErr w:type="gramEnd"/>
      <w:r w:rsidRPr="000056F0">
        <w:rPr>
          <w:rFonts w:ascii="Times New Roman" w:hAnsi="Times New Roman"/>
          <w:color w:val="3333FF"/>
        </w:rPr>
        <w:t>” in relation to any premises means –</w:t>
      </w:r>
    </w:p>
    <w:p w14:paraId="3CE95C7C" w14:textId="77777777" w:rsidR="00E8343A" w:rsidRPr="000056F0" w:rsidRDefault="00E8343A" w:rsidP="00E8343A">
      <w:pPr>
        <w:pStyle w:val="ListParagraph"/>
        <w:widowControl w:val="0"/>
        <w:numPr>
          <w:ilvl w:val="0"/>
          <w:numId w:val="89"/>
        </w:numPr>
        <w:autoSpaceDE w:val="0"/>
        <w:autoSpaceDN w:val="0"/>
        <w:adjustRightInd w:val="0"/>
        <w:spacing w:after="0" w:line="360" w:lineRule="auto"/>
        <w:ind w:right="35"/>
        <w:jc w:val="both"/>
        <w:rPr>
          <w:rFonts w:ascii="Times New Roman" w:hAnsi="Times New Roman"/>
          <w:color w:val="3333FF"/>
        </w:rPr>
      </w:pPr>
      <w:r w:rsidRPr="000056F0">
        <w:rPr>
          <w:rFonts w:ascii="Times New Roman" w:hAnsi="Times New Roman"/>
          <w:color w:val="3333FF"/>
        </w:rPr>
        <w:t>the registered proprietor of the premises;</w:t>
      </w:r>
    </w:p>
    <w:p w14:paraId="5F8DCB60" w14:textId="77777777" w:rsidR="00E8343A" w:rsidRPr="000056F0" w:rsidRDefault="00E8343A" w:rsidP="00E8343A">
      <w:pPr>
        <w:pStyle w:val="ListParagraph"/>
        <w:widowControl w:val="0"/>
        <w:numPr>
          <w:ilvl w:val="0"/>
          <w:numId w:val="89"/>
        </w:numPr>
        <w:autoSpaceDE w:val="0"/>
        <w:autoSpaceDN w:val="0"/>
        <w:adjustRightInd w:val="0"/>
        <w:spacing w:after="0" w:line="360" w:lineRule="auto"/>
        <w:ind w:right="35"/>
        <w:jc w:val="both"/>
        <w:rPr>
          <w:rFonts w:ascii="Times New Roman" w:hAnsi="Times New Roman"/>
          <w:color w:val="3333FF"/>
        </w:rPr>
      </w:pPr>
      <w:r w:rsidRPr="000056F0">
        <w:rPr>
          <w:rFonts w:ascii="Times New Roman" w:hAnsi="Times New Roman"/>
          <w:color w:val="3333FF"/>
        </w:rPr>
        <w:t>the lessee, including a sub-lessee of the premises;</w:t>
      </w:r>
    </w:p>
    <w:p w14:paraId="5DC002E8" w14:textId="77777777" w:rsidR="00E8343A" w:rsidRPr="000056F0" w:rsidRDefault="00E8343A" w:rsidP="00E8343A">
      <w:pPr>
        <w:pStyle w:val="ListParagraph"/>
        <w:widowControl w:val="0"/>
        <w:numPr>
          <w:ilvl w:val="0"/>
          <w:numId w:val="89"/>
        </w:numPr>
        <w:autoSpaceDE w:val="0"/>
        <w:autoSpaceDN w:val="0"/>
        <w:adjustRightInd w:val="0"/>
        <w:spacing w:after="0" w:line="360" w:lineRule="auto"/>
        <w:ind w:right="35"/>
        <w:jc w:val="both"/>
        <w:rPr>
          <w:rFonts w:ascii="Times New Roman" w:hAnsi="Times New Roman"/>
          <w:color w:val="3333FF"/>
        </w:rPr>
      </w:pPr>
      <w:r w:rsidRPr="000056F0">
        <w:rPr>
          <w:rFonts w:ascii="Times New Roman" w:hAnsi="Times New Roman"/>
          <w:color w:val="3333FF"/>
        </w:rPr>
        <w:t>the agent or trustee of any other owners described in paragraphs (a) and (b) of this interpretation section or where such owner as described in paragraphs (a) and (b) cannot be traced or has died, his legal personal representative;</w:t>
      </w:r>
    </w:p>
    <w:p w14:paraId="2A3C60BD" w14:textId="77777777" w:rsidR="00E8343A" w:rsidRPr="000056F0" w:rsidRDefault="00E8343A" w:rsidP="00330292">
      <w:pPr>
        <w:pStyle w:val="ListParagraph"/>
        <w:widowControl w:val="0"/>
        <w:numPr>
          <w:ilvl w:val="0"/>
          <w:numId w:val="89"/>
        </w:numPr>
        <w:autoSpaceDE w:val="0"/>
        <w:autoSpaceDN w:val="0"/>
        <w:adjustRightInd w:val="0"/>
        <w:spacing w:after="0" w:line="360" w:lineRule="auto"/>
        <w:ind w:right="35"/>
        <w:jc w:val="both"/>
        <w:rPr>
          <w:rFonts w:ascii="Times New Roman" w:hAnsi="Times New Roman"/>
          <w:color w:val="3333FF"/>
        </w:rPr>
      </w:pPr>
      <w:r w:rsidRPr="000056F0">
        <w:rPr>
          <w:rFonts w:ascii="Times New Roman" w:hAnsi="Times New Roman"/>
          <w:color w:val="3333FF"/>
        </w:rPr>
        <w:t>the person for the time being receiving the rent of the premises whether on his / her own account or as agent or trustee for any other person or as receiver or who would receive the rent if such premises were let to a tenant; and  in relation to any ship means the person registered as the owner of the ship or in the absence of registration, the person owning the ship; except that in the case of a ship owned by any country and operated by a company which in that country is registered as the ship’s operator, “owner” shall include such country and the master of the ship;</w:t>
      </w:r>
    </w:p>
    <w:p w14:paraId="6958000F" w14:textId="77777777" w:rsidR="008D4F5A" w:rsidRPr="000056F0" w:rsidRDefault="00AB4408" w:rsidP="00AB4408">
      <w:pPr>
        <w:widowControl w:val="0"/>
        <w:tabs>
          <w:tab w:val="left" w:pos="1560"/>
        </w:tabs>
        <w:autoSpaceDE w:val="0"/>
        <w:autoSpaceDN w:val="0"/>
        <w:adjustRightInd w:val="0"/>
        <w:spacing w:after="0" w:line="360" w:lineRule="auto"/>
        <w:ind w:left="446" w:right="35"/>
        <w:jc w:val="both"/>
        <w:rPr>
          <w:rFonts w:ascii="Times New Roman" w:hAnsi="Times New Roman"/>
          <w:color w:val="3333FF"/>
        </w:rPr>
      </w:pPr>
      <w:r>
        <w:rPr>
          <w:rFonts w:ascii="Times New Roman" w:hAnsi="Times New Roman"/>
          <w:color w:val="3333FF"/>
        </w:rPr>
        <w:t>“o</w:t>
      </w:r>
      <w:r w:rsidRPr="00AB4408">
        <w:rPr>
          <w:rFonts w:ascii="Times New Roman" w:hAnsi="Times New Roman"/>
          <w:color w:val="3333FF"/>
        </w:rPr>
        <w:t xml:space="preserve">rgans of </w:t>
      </w:r>
      <w:r>
        <w:rPr>
          <w:rFonts w:ascii="Times New Roman" w:hAnsi="Times New Roman"/>
          <w:color w:val="3333FF"/>
        </w:rPr>
        <w:t>s</w:t>
      </w:r>
      <w:r w:rsidRPr="00AB4408">
        <w:rPr>
          <w:rFonts w:ascii="Times New Roman" w:hAnsi="Times New Roman"/>
          <w:color w:val="3333FF"/>
        </w:rPr>
        <w:t>tate</w:t>
      </w:r>
      <w:r>
        <w:rPr>
          <w:rFonts w:ascii="Times New Roman" w:hAnsi="Times New Roman"/>
          <w:color w:val="3333FF"/>
        </w:rPr>
        <w:t>” means</w:t>
      </w:r>
      <w:r w:rsidRPr="00AB4408">
        <w:rPr>
          <w:rFonts w:ascii="Times New Roman" w:hAnsi="Times New Roman"/>
          <w:color w:val="3333FF"/>
        </w:rPr>
        <w:t xml:space="preserve"> </w:t>
      </w:r>
      <w:r>
        <w:rPr>
          <w:rFonts w:ascii="Times New Roman" w:hAnsi="Times New Roman"/>
          <w:color w:val="3333FF"/>
        </w:rPr>
        <w:t xml:space="preserve"> </w:t>
      </w:r>
      <w:r w:rsidRPr="00AB4408">
        <w:rPr>
          <w:rFonts w:ascii="Times New Roman" w:hAnsi="Times New Roman"/>
          <w:color w:val="3333FF"/>
        </w:rPr>
        <w:t>Line Ministries, Parastatals, Regional Councils and Local Authorities  that exercise functions / mandate that may affect the environment or are entrusted with powers and duties aimed at the achievement, promotion, and protection of a sustainable environment, and for matters pertaining thereto</w:t>
      </w:r>
      <w:r>
        <w:rPr>
          <w:rFonts w:ascii="Times New Roman" w:hAnsi="Times New Roman"/>
          <w:color w:val="3333FF"/>
        </w:rPr>
        <w:t>.</w:t>
      </w:r>
    </w:p>
    <w:p w14:paraId="700731A3" w14:textId="77777777" w:rsidR="008D4F5A" w:rsidRPr="000056F0" w:rsidRDefault="008D4F5A" w:rsidP="00FC5BA2">
      <w:pPr>
        <w:widowControl w:val="0"/>
        <w:autoSpaceDE w:val="0"/>
        <w:autoSpaceDN w:val="0"/>
        <w:adjustRightInd w:val="0"/>
        <w:spacing w:after="0" w:line="360" w:lineRule="auto"/>
        <w:ind w:left="446" w:right="35"/>
        <w:jc w:val="both"/>
        <w:rPr>
          <w:rFonts w:ascii="Times New Roman" w:hAnsi="Times New Roman"/>
          <w:color w:val="3333FF"/>
        </w:rPr>
      </w:pPr>
      <w:r w:rsidRPr="000056F0">
        <w:rPr>
          <w:rFonts w:ascii="Times New Roman" w:hAnsi="Times New Roman"/>
          <w:color w:val="3333FF"/>
        </w:rPr>
        <w:t>“Permanent Secretary” means the Permanent Secretary of the Ministry; “person”</w:t>
      </w:r>
      <w:r w:rsidRPr="000056F0">
        <w:rPr>
          <w:rFonts w:ascii="Times New Roman" w:hAnsi="Times New Roman"/>
          <w:color w:val="3333FF"/>
          <w:spacing w:val="-1"/>
        </w:rPr>
        <w:t xml:space="preserve"> </w:t>
      </w:r>
      <w:r w:rsidRPr="000056F0">
        <w:rPr>
          <w:rFonts w:ascii="Times New Roman" w:hAnsi="Times New Roman"/>
          <w:color w:val="3333FF"/>
        </w:rPr>
        <w:t>includes</w:t>
      </w:r>
      <w:r w:rsidRPr="000056F0">
        <w:rPr>
          <w:rFonts w:ascii="Times New Roman" w:hAnsi="Times New Roman"/>
          <w:color w:val="3333FF"/>
          <w:spacing w:val="-1"/>
        </w:rPr>
        <w:t xml:space="preserve"> </w:t>
      </w:r>
      <w:r w:rsidRPr="000056F0">
        <w:rPr>
          <w:rFonts w:ascii="Times New Roman" w:hAnsi="Times New Roman"/>
          <w:color w:val="3333FF"/>
        </w:rPr>
        <w:t>an</w:t>
      </w:r>
      <w:r w:rsidRPr="000056F0">
        <w:rPr>
          <w:rFonts w:ascii="Times New Roman" w:hAnsi="Times New Roman"/>
          <w:color w:val="3333FF"/>
          <w:spacing w:val="-1"/>
        </w:rPr>
        <w:t xml:space="preserve"> </w:t>
      </w:r>
      <w:r w:rsidRPr="000056F0">
        <w:rPr>
          <w:rFonts w:ascii="Times New Roman" w:hAnsi="Times New Roman"/>
          <w:color w:val="3333FF"/>
        </w:rPr>
        <w:t>organ</w:t>
      </w:r>
      <w:r w:rsidRPr="000056F0">
        <w:rPr>
          <w:rFonts w:ascii="Times New Roman" w:hAnsi="Times New Roman"/>
          <w:color w:val="3333FF"/>
          <w:spacing w:val="-1"/>
        </w:rPr>
        <w:t xml:space="preserve"> </w:t>
      </w:r>
      <w:r w:rsidRPr="000056F0">
        <w:rPr>
          <w:rFonts w:ascii="Times New Roman" w:hAnsi="Times New Roman"/>
          <w:color w:val="3333FF"/>
        </w:rPr>
        <w:t>of</w:t>
      </w:r>
      <w:r w:rsidRPr="000056F0">
        <w:rPr>
          <w:rFonts w:ascii="Times New Roman" w:hAnsi="Times New Roman"/>
          <w:color w:val="3333FF"/>
          <w:spacing w:val="-1"/>
        </w:rPr>
        <w:t xml:space="preserve"> </w:t>
      </w:r>
      <w:r w:rsidRPr="000056F0">
        <w:rPr>
          <w:rFonts w:ascii="Times New Roman" w:hAnsi="Times New Roman"/>
          <w:color w:val="3333FF"/>
        </w:rPr>
        <w:t>state;</w:t>
      </w:r>
    </w:p>
    <w:p w14:paraId="5F083386" w14:textId="77777777" w:rsidR="008D4F5A" w:rsidRPr="000056F0" w:rsidRDefault="008D4F5A" w:rsidP="00FC5BA2">
      <w:pPr>
        <w:widowControl w:val="0"/>
        <w:autoSpaceDE w:val="0"/>
        <w:autoSpaceDN w:val="0"/>
        <w:adjustRightInd w:val="0"/>
        <w:spacing w:before="10" w:after="0" w:line="360" w:lineRule="auto"/>
        <w:ind w:left="446" w:right="35"/>
        <w:jc w:val="both"/>
        <w:rPr>
          <w:rFonts w:ascii="Times New Roman" w:hAnsi="Times New Roman"/>
          <w:color w:val="3333FF"/>
        </w:rPr>
      </w:pPr>
      <w:r w:rsidRPr="000056F0">
        <w:rPr>
          <w:rFonts w:ascii="Times New Roman" w:hAnsi="Times New Roman"/>
          <w:color w:val="3333FF"/>
        </w:rPr>
        <w:t>“</w:t>
      </w:r>
      <w:proofErr w:type="gramStart"/>
      <w:r w:rsidRPr="000056F0">
        <w:rPr>
          <w:rFonts w:ascii="Times New Roman" w:hAnsi="Times New Roman"/>
          <w:color w:val="3333FF"/>
        </w:rPr>
        <w:t>premises</w:t>
      </w:r>
      <w:proofErr w:type="gramEnd"/>
      <w:r w:rsidRPr="000056F0">
        <w:rPr>
          <w:rFonts w:ascii="Times New Roman" w:hAnsi="Times New Roman"/>
          <w:color w:val="3333FF"/>
        </w:rPr>
        <w:t>”</w:t>
      </w:r>
      <w:r w:rsidRPr="000056F0">
        <w:rPr>
          <w:rFonts w:ascii="Times New Roman" w:hAnsi="Times New Roman"/>
          <w:color w:val="3333FF"/>
          <w:spacing w:val="17"/>
        </w:rPr>
        <w:t xml:space="preserve"> </w:t>
      </w:r>
      <w:r w:rsidRPr="000056F0">
        <w:rPr>
          <w:rFonts w:ascii="Times New Roman" w:hAnsi="Times New Roman"/>
          <w:color w:val="3333FF"/>
        </w:rPr>
        <w:t>includes</w:t>
      </w:r>
      <w:r w:rsidRPr="000056F0">
        <w:rPr>
          <w:rFonts w:ascii="Times New Roman" w:hAnsi="Times New Roman"/>
          <w:color w:val="3333FF"/>
          <w:spacing w:val="17"/>
        </w:rPr>
        <w:t xml:space="preserve"> </w:t>
      </w:r>
      <w:r w:rsidRPr="000056F0">
        <w:rPr>
          <w:rFonts w:ascii="Times New Roman" w:hAnsi="Times New Roman"/>
          <w:color w:val="3333FF"/>
        </w:rPr>
        <w:t>land</w:t>
      </w:r>
      <w:r w:rsidRPr="000056F0">
        <w:rPr>
          <w:rFonts w:ascii="Times New Roman" w:hAnsi="Times New Roman"/>
          <w:color w:val="3333FF"/>
          <w:spacing w:val="17"/>
        </w:rPr>
        <w:t xml:space="preserve"> </w:t>
      </w:r>
      <w:r w:rsidRPr="000056F0">
        <w:rPr>
          <w:rFonts w:ascii="Times New Roman" w:hAnsi="Times New Roman"/>
          <w:color w:val="3333FF"/>
        </w:rPr>
        <w:t>and</w:t>
      </w:r>
      <w:r w:rsidRPr="000056F0">
        <w:rPr>
          <w:rFonts w:ascii="Times New Roman" w:hAnsi="Times New Roman"/>
          <w:color w:val="3333FF"/>
          <w:spacing w:val="17"/>
        </w:rPr>
        <w:t xml:space="preserve"> </w:t>
      </w:r>
      <w:r w:rsidRPr="000056F0">
        <w:rPr>
          <w:rFonts w:ascii="Times New Roman" w:hAnsi="Times New Roman"/>
          <w:color w:val="3333FF"/>
        </w:rPr>
        <w:t>any</w:t>
      </w:r>
      <w:r w:rsidRPr="000056F0">
        <w:rPr>
          <w:rFonts w:ascii="Times New Roman" w:hAnsi="Times New Roman"/>
          <w:color w:val="3333FF"/>
          <w:spacing w:val="17"/>
        </w:rPr>
        <w:t xml:space="preserve"> </w:t>
      </w:r>
      <w:r w:rsidRPr="000056F0">
        <w:rPr>
          <w:rFonts w:ascii="Times New Roman" w:hAnsi="Times New Roman"/>
          <w:color w:val="3333FF"/>
        </w:rPr>
        <w:t>building,</w:t>
      </w:r>
      <w:r w:rsidRPr="000056F0">
        <w:rPr>
          <w:rFonts w:ascii="Times New Roman" w:hAnsi="Times New Roman"/>
          <w:color w:val="3333FF"/>
          <w:spacing w:val="17"/>
        </w:rPr>
        <w:t xml:space="preserve"> </w:t>
      </w:r>
      <w:r w:rsidRPr="000056F0">
        <w:rPr>
          <w:rFonts w:ascii="Times New Roman" w:hAnsi="Times New Roman"/>
          <w:color w:val="3333FF"/>
        </w:rPr>
        <w:t>structure,</w:t>
      </w:r>
      <w:r w:rsidRPr="000056F0">
        <w:rPr>
          <w:rFonts w:ascii="Times New Roman" w:hAnsi="Times New Roman"/>
          <w:color w:val="3333FF"/>
          <w:spacing w:val="17"/>
        </w:rPr>
        <w:t xml:space="preserve"> </w:t>
      </w:r>
      <w:r w:rsidRPr="000056F0">
        <w:rPr>
          <w:rFonts w:ascii="Times New Roman" w:hAnsi="Times New Roman"/>
          <w:color w:val="3333FF"/>
        </w:rPr>
        <w:t>vehicle,</w:t>
      </w:r>
      <w:r w:rsidRPr="000056F0">
        <w:rPr>
          <w:rFonts w:ascii="Times New Roman" w:hAnsi="Times New Roman"/>
          <w:color w:val="3333FF"/>
          <w:spacing w:val="17"/>
        </w:rPr>
        <w:t xml:space="preserve"> </w:t>
      </w:r>
      <w:r w:rsidRPr="000056F0">
        <w:rPr>
          <w:rFonts w:ascii="Times New Roman" w:hAnsi="Times New Roman"/>
          <w:color w:val="3333FF"/>
        </w:rPr>
        <w:t>ship,</w:t>
      </w:r>
      <w:r w:rsidRPr="000056F0">
        <w:rPr>
          <w:rFonts w:ascii="Times New Roman" w:hAnsi="Times New Roman"/>
          <w:color w:val="3333FF"/>
          <w:spacing w:val="17"/>
        </w:rPr>
        <w:t xml:space="preserve"> </w:t>
      </w:r>
      <w:r w:rsidRPr="000056F0">
        <w:rPr>
          <w:rFonts w:ascii="Times New Roman" w:hAnsi="Times New Roman"/>
          <w:color w:val="3333FF"/>
        </w:rPr>
        <w:t>vessel,</w:t>
      </w:r>
      <w:r w:rsidRPr="000056F0">
        <w:rPr>
          <w:rFonts w:ascii="Times New Roman" w:hAnsi="Times New Roman"/>
          <w:color w:val="3333FF"/>
          <w:spacing w:val="17"/>
        </w:rPr>
        <w:t xml:space="preserve"> </w:t>
      </w:r>
      <w:r w:rsidRPr="000056F0">
        <w:rPr>
          <w:rFonts w:ascii="Times New Roman" w:hAnsi="Times New Roman"/>
          <w:color w:val="3333FF"/>
        </w:rPr>
        <w:t>aircraft</w:t>
      </w:r>
      <w:r w:rsidRPr="000056F0">
        <w:rPr>
          <w:rFonts w:ascii="Times New Roman" w:hAnsi="Times New Roman"/>
          <w:color w:val="3333FF"/>
          <w:spacing w:val="17"/>
        </w:rPr>
        <w:t xml:space="preserve"> </w:t>
      </w:r>
      <w:r w:rsidRPr="000056F0">
        <w:rPr>
          <w:rFonts w:ascii="Times New Roman" w:hAnsi="Times New Roman"/>
          <w:color w:val="3333FF"/>
        </w:rPr>
        <w:t>or container;</w:t>
      </w:r>
    </w:p>
    <w:p w14:paraId="58AD7884" w14:textId="77777777" w:rsidR="008D4F5A" w:rsidRPr="000056F0" w:rsidRDefault="008D4F5A" w:rsidP="00FC5BA2">
      <w:pPr>
        <w:widowControl w:val="0"/>
        <w:autoSpaceDE w:val="0"/>
        <w:autoSpaceDN w:val="0"/>
        <w:adjustRightInd w:val="0"/>
        <w:spacing w:after="0" w:line="360" w:lineRule="auto"/>
        <w:ind w:left="446" w:right="35" w:firstLine="55"/>
        <w:jc w:val="both"/>
        <w:rPr>
          <w:rFonts w:ascii="Times New Roman" w:hAnsi="Times New Roman"/>
          <w:color w:val="3333FF"/>
        </w:rPr>
      </w:pPr>
      <w:r w:rsidRPr="000056F0">
        <w:rPr>
          <w:rFonts w:ascii="Times New Roman" w:hAnsi="Times New Roman"/>
          <w:color w:val="3333FF"/>
        </w:rPr>
        <w:t>“</w:t>
      </w:r>
      <w:proofErr w:type="gramStart"/>
      <w:r w:rsidRPr="000056F0">
        <w:rPr>
          <w:rFonts w:ascii="Times New Roman" w:hAnsi="Times New Roman"/>
          <w:color w:val="3333FF"/>
        </w:rPr>
        <w:t>prescribe</w:t>
      </w:r>
      <w:proofErr w:type="gramEnd"/>
      <w:r w:rsidRPr="000056F0">
        <w:rPr>
          <w:rFonts w:ascii="Times New Roman" w:hAnsi="Times New Roman"/>
          <w:color w:val="3333FF"/>
        </w:rPr>
        <w:t>” or “prescribed”</w:t>
      </w:r>
      <w:r w:rsidRPr="000056F0">
        <w:rPr>
          <w:rFonts w:ascii="Times New Roman" w:hAnsi="Times New Roman"/>
          <w:color w:val="3333FF"/>
          <w:spacing w:val="54"/>
        </w:rPr>
        <w:t xml:space="preserve"> </w:t>
      </w:r>
      <w:r w:rsidRPr="000056F0">
        <w:rPr>
          <w:rFonts w:ascii="Times New Roman" w:hAnsi="Times New Roman"/>
          <w:color w:val="3333FF"/>
        </w:rPr>
        <w:t>means prescribe or prescribed by regulation; “proponent” means</w:t>
      </w:r>
      <w:r w:rsidRPr="000056F0">
        <w:rPr>
          <w:rFonts w:ascii="Times New Roman" w:hAnsi="Times New Roman"/>
          <w:color w:val="3333FF"/>
          <w:spacing w:val="54"/>
        </w:rPr>
        <w:t xml:space="preserve"> </w:t>
      </w:r>
      <w:r w:rsidRPr="000056F0">
        <w:rPr>
          <w:rFonts w:ascii="Times New Roman" w:hAnsi="Times New Roman"/>
          <w:color w:val="3333FF"/>
        </w:rPr>
        <w:t xml:space="preserve">a person who proposes to undertake a listed </w:t>
      </w:r>
      <w:r w:rsidR="00DD5196" w:rsidRPr="000056F0">
        <w:rPr>
          <w:rFonts w:ascii="Times New Roman" w:hAnsi="Times New Roman"/>
          <w:color w:val="3333FF"/>
        </w:rPr>
        <w:t xml:space="preserve">project </w:t>
      </w:r>
      <w:r w:rsidRPr="000056F0">
        <w:rPr>
          <w:rFonts w:ascii="Times New Roman" w:hAnsi="Times New Roman"/>
          <w:color w:val="3333FF"/>
        </w:rPr>
        <w:t>activity;</w:t>
      </w:r>
    </w:p>
    <w:p w14:paraId="11F53BD1" w14:textId="77777777" w:rsidR="005F5148" w:rsidRPr="000056F0" w:rsidRDefault="00390121" w:rsidP="00FC5BA2">
      <w:pPr>
        <w:widowControl w:val="0"/>
        <w:autoSpaceDE w:val="0"/>
        <w:autoSpaceDN w:val="0"/>
        <w:adjustRightInd w:val="0"/>
        <w:spacing w:after="0" w:line="360" w:lineRule="auto"/>
        <w:ind w:left="446" w:right="35"/>
        <w:jc w:val="both"/>
        <w:rPr>
          <w:rFonts w:ascii="Times New Roman" w:hAnsi="Times New Roman"/>
          <w:color w:val="3333FF"/>
          <w:spacing w:val="-2"/>
        </w:rPr>
      </w:pPr>
      <w:r w:rsidRPr="000056F0">
        <w:rPr>
          <w:rFonts w:ascii="Times New Roman" w:hAnsi="Times New Roman"/>
          <w:color w:val="3333FF"/>
          <w:spacing w:val="-2"/>
        </w:rPr>
        <w:t>“</w:t>
      </w:r>
      <w:proofErr w:type="gramStart"/>
      <w:r w:rsidRPr="000056F0">
        <w:rPr>
          <w:rFonts w:ascii="Times New Roman" w:hAnsi="Times New Roman"/>
          <w:color w:val="3333FF"/>
          <w:spacing w:val="-2"/>
        </w:rPr>
        <w:t>p</w:t>
      </w:r>
      <w:r w:rsidR="005F5148" w:rsidRPr="000056F0">
        <w:rPr>
          <w:rFonts w:ascii="Times New Roman" w:hAnsi="Times New Roman"/>
          <w:color w:val="3333FF"/>
          <w:spacing w:val="-2"/>
        </w:rPr>
        <w:t>rovisioning</w:t>
      </w:r>
      <w:proofErr w:type="gramEnd"/>
      <w:r w:rsidR="005F5148" w:rsidRPr="000056F0">
        <w:rPr>
          <w:rFonts w:ascii="Times New Roman" w:hAnsi="Times New Roman"/>
          <w:color w:val="3333FF"/>
          <w:spacing w:val="-2"/>
        </w:rPr>
        <w:t xml:space="preserve"> services</w:t>
      </w:r>
      <w:r w:rsidRPr="000056F0">
        <w:rPr>
          <w:rFonts w:ascii="Times New Roman" w:hAnsi="Times New Roman"/>
          <w:color w:val="3333FF"/>
          <w:spacing w:val="-2"/>
        </w:rPr>
        <w:t>”</w:t>
      </w:r>
      <w:r w:rsidR="005F5148" w:rsidRPr="000056F0">
        <w:rPr>
          <w:rFonts w:ascii="Times New Roman" w:hAnsi="Times New Roman"/>
          <w:color w:val="3333FF"/>
          <w:spacing w:val="-2"/>
        </w:rPr>
        <w:t xml:space="preserve"> means the products obtained from ecosystems, including, for example, genetic resources, food and fibre, and fresh water.</w:t>
      </w:r>
    </w:p>
    <w:p w14:paraId="08048EEE" w14:textId="77777777" w:rsidR="00DB47C6" w:rsidRPr="000056F0" w:rsidRDefault="00DB47C6" w:rsidP="00DB47C6">
      <w:pPr>
        <w:spacing w:after="0" w:line="360" w:lineRule="auto"/>
        <w:ind w:left="501" w:right="35"/>
        <w:jc w:val="both"/>
        <w:rPr>
          <w:rFonts w:ascii="Times New Roman" w:hAnsi="Times New Roman"/>
          <w:color w:val="3333FF"/>
        </w:rPr>
      </w:pPr>
      <w:r w:rsidRPr="000056F0">
        <w:rPr>
          <w:rFonts w:ascii="Times New Roman" w:hAnsi="Times New Roman"/>
          <w:color w:val="3333FF"/>
        </w:rPr>
        <w:t>“</w:t>
      </w:r>
      <w:proofErr w:type="gramStart"/>
      <w:r w:rsidRPr="000056F0">
        <w:rPr>
          <w:rFonts w:ascii="Times New Roman" w:hAnsi="Times New Roman"/>
          <w:color w:val="3333FF"/>
        </w:rPr>
        <w:t>ozone</w:t>
      </w:r>
      <w:proofErr w:type="gramEnd"/>
      <w:r w:rsidRPr="000056F0">
        <w:rPr>
          <w:rFonts w:ascii="Times New Roman" w:hAnsi="Times New Roman"/>
          <w:color w:val="3333FF"/>
        </w:rPr>
        <w:t xml:space="preserve"> layer” means the layer of the atmospheric zone above the planetary boundary layer as defined in the Vienna Convention for the Protection of the Ozone Layer, 1985;</w:t>
      </w:r>
    </w:p>
    <w:p w14:paraId="31EBF74F" w14:textId="77777777" w:rsidR="008856FF" w:rsidRPr="008856FF" w:rsidRDefault="008856FF" w:rsidP="008856FF">
      <w:pPr>
        <w:spacing w:after="0" w:line="360" w:lineRule="auto"/>
        <w:ind w:left="501" w:right="35"/>
        <w:jc w:val="both"/>
        <w:rPr>
          <w:rFonts w:ascii="Times New Roman" w:hAnsi="Times New Roman"/>
          <w:color w:val="3333FF"/>
        </w:rPr>
      </w:pPr>
      <w:r w:rsidRPr="008856FF">
        <w:rPr>
          <w:rFonts w:ascii="Times New Roman" w:hAnsi="Times New Roman"/>
          <w:color w:val="3333FF"/>
        </w:rPr>
        <w:t>“</w:t>
      </w:r>
      <w:proofErr w:type="gramStart"/>
      <w:r w:rsidRPr="008856FF">
        <w:rPr>
          <w:rFonts w:ascii="Times New Roman" w:hAnsi="Times New Roman"/>
          <w:color w:val="3333FF"/>
        </w:rPr>
        <w:t>plan</w:t>
      </w:r>
      <w:proofErr w:type="gramEnd"/>
      <w:r w:rsidRPr="008856FF">
        <w:rPr>
          <w:rFonts w:ascii="Times New Roman" w:hAnsi="Times New Roman"/>
          <w:color w:val="3333FF"/>
        </w:rPr>
        <w:t xml:space="preserve">” means a set of coordinated projects proposed by an organ of state; </w:t>
      </w:r>
    </w:p>
    <w:p w14:paraId="447B6A0A" w14:textId="77777777" w:rsidR="008856FF" w:rsidRPr="008856FF" w:rsidRDefault="008856FF" w:rsidP="008856FF">
      <w:pPr>
        <w:spacing w:after="0" w:line="360" w:lineRule="auto"/>
        <w:ind w:left="501" w:right="35"/>
        <w:jc w:val="both"/>
        <w:rPr>
          <w:rFonts w:ascii="Times New Roman" w:hAnsi="Times New Roman"/>
          <w:color w:val="3333FF"/>
        </w:rPr>
      </w:pPr>
      <w:r w:rsidRPr="008856FF">
        <w:rPr>
          <w:rFonts w:ascii="Times New Roman" w:hAnsi="Times New Roman"/>
          <w:color w:val="3333FF"/>
        </w:rPr>
        <w:t>“</w:t>
      </w:r>
      <w:proofErr w:type="gramStart"/>
      <w:r w:rsidRPr="008856FF">
        <w:rPr>
          <w:rFonts w:ascii="Times New Roman" w:hAnsi="Times New Roman"/>
          <w:color w:val="3333FF"/>
        </w:rPr>
        <w:t>policy</w:t>
      </w:r>
      <w:proofErr w:type="gramEnd"/>
      <w:r w:rsidRPr="008856FF">
        <w:rPr>
          <w:rFonts w:ascii="Times New Roman" w:hAnsi="Times New Roman"/>
          <w:color w:val="3333FF"/>
        </w:rPr>
        <w:t>” means a statutory statement of intent providing aims and actors for plans and programmes valid over a period of two to three decades;</w:t>
      </w:r>
    </w:p>
    <w:p w14:paraId="4D9FE164" w14:textId="77777777" w:rsidR="008856FF" w:rsidRPr="008856FF" w:rsidRDefault="008856FF" w:rsidP="008856FF">
      <w:pPr>
        <w:spacing w:after="0" w:line="360" w:lineRule="auto"/>
        <w:ind w:left="501" w:right="35"/>
        <w:jc w:val="both"/>
        <w:rPr>
          <w:rFonts w:ascii="Times New Roman" w:hAnsi="Times New Roman"/>
          <w:color w:val="3333FF"/>
        </w:rPr>
      </w:pPr>
      <w:r w:rsidRPr="008856FF">
        <w:rPr>
          <w:rFonts w:ascii="Times New Roman" w:hAnsi="Times New Roman"/>
          <w:color w:val="3333FF"/>
        </w:rPr>
        <w:t>“PPP” means Policy, Plan or Programme;</w:t>
      </w:r>
    </w:p>
    <w:p w14:paraId="0996986A" w14:textId="77777777" w:rsidR="008856FF" w:rsidRDefault="008856FF" w:rsidP="008856FF">
      <w:pPr>
        <w:spacing w:after="0" w:line="360" w:lineRule="auto"/>
        <w:ind w:left="501" w:right="35"/>
        <w:jc w:val="both"/>
        <w:rPr>
          <w:rFonts w:ascii="Times New Roman" w:hAnsi="Times New Roman"/>
          <w:color w:val="3333FF"/>
        </w:rPr>
      </w:pPr>
      <w:r w:rsidRPr="008856FF">
        <w:rPr>
          <w:rFonts w:ascii="Times New Roman" w:hAnsi="Times New Roman"/>
          <w:color w:val="3333FF"/>
        </w:rPr>
        <w:t>“</w:t>
      </w:r>
      <w:proofErr w:type="gramStart"/>
      <w:r w:rsidRPr="008856FF">
        <w:rPr>
          <w:rFonts w:ascii="Times New Roman" w:hAnsi="Times New Roman"/>
          <w:color w:val="3333FF"/>
        </w:rPr>
        <w:t>programme</w:t>
      </w:r>
      <w:proofErr w:type="gramEnd"/>
      <w:r w:rsidRPr="008856FF">
        <w:rPr>
          <w:rFonts w:ascii="Times New Roman" w:hAnsi="Times New Roman"/>
          <w:color w:val="3333FF"/>
        </w:rPr>
        <w:t>” mean a set of coordinated plans;</w:t>
      </w:r>
    </w:p>
    <w:p w14:paraId="7161E13D" w14:textId="77777777" w:rsidR="00DB47C6" w:rsidRPr="000056F0" w:rsidRDefault="00DB47C6" w:rsidP="00DB47C6">
      <w:pPr>
        <w:spacing w:after="0" w:line="360" w:lineRule="auto"/>
        <w:ind w:left="501" w:right="35"/>
        <w:jc w:val="both"/>
        <w:rPr>
          <w:rFonts w:ascii="Times New Roman" w:hAnsi="Times New Roman"/>
          <w:color w:val="3333FF"/>
        </w:rPr>
      </w:pPr>
      <w:r w:rsidRPr="000056F0">
        <w:rPr>
          <w:rFonts w:ascii="Times New Roman" w:hAnsi="Times New Roman"/>
          <w:color w:val="3333FF"/>
        </w:rPr>
        <w:lastRenderedPageBreak/>
        <w:t>“</w:t>
      </w:r>
      <w:proofErr w:type="gramStart"/>
      <w:r w:rsidRPr="000056F0">
        <w:rPr>
          <w:rFonts w:ascii="Times New Roman" w:hAnsi="Times New Roman"/>
          <w:color w:val="3333FF"/>
        </w:rPr>
        <w:t>pollutant</w:t>
      </w:r>
      <w:proofErr w:type="gramEnd"/>
      <w:r w:rsidRPr="000056F0">
        <w:rPr>
          <w:rFonts w:ascii="Times New Roman" w:hAnsi="Times New Roman"/>
          <w:color w:val="3333FF"/>
        </w:rPr>
        <w:t>” includes any substance whether liquid, solid or gaseous which –</w:t>
      </w:r>
    </w:p>
    <w:p w14:paraId="530ACCFB" w14:textId="77777777" w:rsidR="00DB47C6" w:rsidRPr="000056F0" w:rsidRDefault="00DB47C6" w:rsidP="00DB47C6">
      <w:pPr>
        <w:pStyle w:val="ListParagraph"/>
        <w:numPr>
          <w:ilvl w:val="0"/>
          <w:numId w:val="90"/>
        </w:numPr>
        <w:spacing w:after="0" w:line="360" w:lineRule="auto"/>
        <w:ind w:right="35"/>
        <w:jc w:val="both"/>
        <w:rPr>
          <w:rFonts w:ascii="Times New Roman" w:hAnsi="Times New Roman"/>
          <w:color w:val="3333FF"/>
        </w:rPr>
      </w:pPr>
      <w:r w:rsidRPr="000056F0">
        <w:rPr>
          <w:rFonts w:ascii="Times New Roman" w:hAnsi="Times New Roman"/>
          <w:color w:val="3333FF"/>
        </w:rPr>
        <w:t>may directly or  indirectly alter the  quality of any element of the receiving environment;</w:t>
      </w:r>
    </w:p>
    <w:p w14:paraId="6066A1B5" w14:textId="77777777" w:rsidR="00DB47C6" w:rsidRPr="000056F0" w:rsidRDefault="00DB47C6" w:rsidP="00DB47C6">
      <w:pPr>
        <w:pStyle w:val="ListParagraph"/>
        <w:numPr>
          <w:ilvl w:val="0"/>
          <w:numId w:val="90"/>
        </w:numPr>
        <w:spacing w:after="0" w:line="360" w:lineRule="auto"/>
        <w:ind w:right="35"/>
        <w:jc w:val="both"/>
        <w:rPr>
          <w:rFonts w:ascii="Times New Roman" w:hAnsi="Times New Roman"/>
          <w:color w:val="3333FF"/>
        </w:rPr>
      </w:pPr>
      <w:r w:rsidRPr="000056F0">
        <w:rPr>
          <w:rFonts w:ascii="Times New Roman" w:hAnsi="Times New Roman"/>
          <w:color w:val="3333FF"/>
        </w:rPr>
        <w:t>is hazardous or potentially hazardous to human health or the environment; and</w:t>
      </w:r>
    </w:p>
    <w:p w14:paraId="5C568581" w14:textId="77777777" w:rsidR="00DB47C6" w:rsidRPr="000056F0" w:rsidRDefault="00DB47C6" w:rsidP="00DB47C6">
      <w:pPr>
        <w:spacing w:after="0" w:line="360" w:lineRule="auto"/>
        <w:ind w:left="1440" w:right="35"/>
        <w:jc w:val="both"/>
        <w:rPr>
          <w:rFonts w:ascii="Times New Roman" w:hAnsi="Times New Roman"/>
          <w:color w:val="3333FF"/>
        </w:rPr>
      </w:pPr>
      <w:proofErr w:type="gramStart"/>
      <w:r w:rsidRPr="000056F0">
        <w:rPr>
          <w:rFonts w:ascii="Times New Roman" w:hAnsi="Times New Roman"/>
          <w:color w:val="3333FF"/>
        </w:rPr>
        <w:t>includes</w:t>
      </w:r>
      <w:proofErr w:type="gramEnd"/>
      <w:r w:rsidRPr="000056F0">
        <w:rPr>
          <w:rFonts w:ascii="Times New Roman" w:hAnsi="Times New Roman"/>
          <w:color w:val="3333FF"/>
        </w:rPr>
        <w:t xml:space="preserve">   objectionable   odours,   radio-activity,   noise,   temperature   change   or physical, chemical or biological change to any segment or element of the environment;</w:t>
      </w:r>
    </w:p>
    <w:p w14:paraId="7E4C7D27" w14:textId="77777777" w:rsidR="00DB47C6" w:rsidRPr="000056F0" w:rsidRDefault="00DB47C6" w:rsidP="00DB47C6">
      <w:pPr>
        <w:spacing w:after="0" w:line="360" w:lineRule="auto"/>
        <w:ind w:left="501" w:right="35"/>
        <w:jc w:val="both"/>
        <w:rPr>
          <w:rFonts w:ascii="Times New Roman" w:hAnsi="Times New Roman"/>
          <w:color w:val="3333FF"/>
        </w:rPr>
      </w:pPr>
      <w:r w:rsidRPr="000056F0">
        <w:rPr>
          <w:rFonts w:ascii="Times New Roman" w:hAnsi="Times New Roman"/>
          <w:color w:val="3333FF"/>
        </w:rPr>
        <w:t>“polluter-pays principle” means that the cost of cleaning up any element of the environment damaged by pollution, compensating victims of pollution, cost of beneficial uses lost as a result of an act of pollution and other costs that are connected with or incidental to the foregoing, is to be paid or borne by the person convicted of pollution under this Act or any other applicable law or regulations;</w:t>
      </w:r>
    </w:p>
    <w:p w14:paraId="576A3275" w14:textId="77777777" w:rsidR="00DB47C6" w:rsidRPr="000056F0" w:rsidRDefault="00DB47C6" w:rsidP="00DB47C6">
      <w:pPr>
        <w:spacing w:after="0" w:line="360" w:lineRule="auto"/>
        <w:ind w:left="501" w:right="35"/>
        <w:jc w:val="both"/>
        <w:rPr>
          <w:rFonts w:ascii="Times New Roman" w:hAnsi="Times New Roman"/>
          <w:color w:val="3333FF"/>
        </w:rPr>
      </w:pPr>
      <w:r w:rsidRPr="000056F0">
        <w:rPr>
          <w:rFonts w:ascii="Times New Roman" w:hAnsi="Times New Roman"/>
          <w:color w:val="3333FF"/>
        </w:rPr>
        <w:t>“</w:t>
      </w:r>
      <w:proofErr w:type="gramStart"/>
      <w:r w:rsidRPr="000056F0">
        <w:rPr>
          <w:rFonts w:ascii="Times New Roman" w:hAnsi="Times New Roman"/>
          <w:color w:val="3333FF"/>
        </w:rPr>
        <w:t>pollution</w:t>
      </w:r>
      <w:proofErr w:type="gramEnd"/>
      <w:r w:rsidRPr="000056F0">
        <w:rPr>
          <w:rFonts w:ascii="Times New Roman" w:hAnsi="Times New Roman"/>
          <w:color w:val="3333FF"/>
        </w:rPr>
        <w:t>” means any direct or indirect alteration of the physical, thermal, chemical, biological, or radio-active properties of any part of the environment by discharging, emitting, or depositing wastes so as to affect any beneficial use adversely, to cause</w:t>
      </w:r>
    </w:p>
    <w:p w14:paraId="201EA4EC" w14:textId="77777777" w:rsidR="00DB47C6" w:rsidRPr="000056F0" w:rsidRDefault="00DB47C6" w:rsidP="00DB47C6">
      <w:pPr>
        <w:spacing w:after="0" w:line="360" w:lineRule="auto"/>
        <w:ind w:left="501" w:right="35"/>
        <w:jc w:val="both"/>
        <w:rPr>
          <w:rFonts w:ascii="Times New Roman" w:hAnsi="Times New Roman"/>
          <w:color w:val="3333FF"/>
        </w:rPr>
      </w:pPr>
      <w:r w:rsidRPr="000056F0">
        <w:rPr>
          <w:rFonts w:ascii="Times New Roman" w:hAnsi="Times New Roman"/>
          <w:color w:val="3333FF"/>
        </w:rPr>
        <w:t>a condition which is hazardous or potentially hazardous to public health, safety or welfare, or to animals, birds, wildlife, fish or aquatic life, or to plants or to cause contravention of any condition, limitation, or restriction which is subject to a licence under this Act;</w:t>
      </w:r>
    </w:p>
    <w:p w14:paraId="52A9B339" w14:textId="77777777" w:rsidR="00DB47C6" w:rsidRPr="000056F0" w:rsidRDefault="00DB47C6" w:rsidP="00DB47C6">
      <w:pPr>
        <w:spacing w:after="0" w:line="360" w:lineRule="auto"/>
        <w:ind w:left="501" w:right="35"/>
        <w:jc w:val="both"/>
        <w:rPr>
          <w:rFonts w:ascii="Times New Roman" w:hAnsi="Times New Roman"/>
          <w:color w:val="3333FF"/>
        </w:rPr>
      </w:pPr>
      <w:r w:rsidRPr="000056F0">
        <w:rPr>
          <w:rFonts w:ascii="Times New Roman" w:hAnsi="Times New Roman"/>
          <w:color w:val="3333FF"/>
        </w:rPr>
        <w:t>“practicable” means reasonably practicable having regard, among other things, to local conditions and knowledge and the term “practicable means” include the provision and the efficient maintenance of plants and the proper use thereof, and the supervision by or on behalf of the occupier of any process or operation;</w:t>
      </w:r>
    </w:p>
    <w:p w14:paraId="534D621B" w14:textId="77777777" w:rsidR="003C6A4D" w:rsidRPr="000056F0" w:rsidRDefault="003C6A4D" w:rsidP="00FC5BA2">
      <w:pPr>
        <w:spacing w:after="0" w:line="360" w:lineRule="auto"/>
        <w:ind w:left="501" w:right="35"/>
        <w:jc w:val="both"/>
        <w:rPr>
          <w:rFonts w:ascii="Times New Roman" w:hAnsi="Times New Roman"/>
          <w:color w:val="3333FF"/>
        </w:rPr>
      </w:pPr>
    </w:p>
    <w:p w14:paraId="5AB97BD3" w14:textId="77777777" w:rsidR="000056F0" w:rsidRPr="000056F0" w:rsidRDefault="000056F0" w:rsidP="000056F0">
      <w:pPr>
        <w:spacing w:after="0" w:line="360" w:lineRule="auto"/>
        <w:ind w:left="501" w:right="35"/>
        <w:jc w:val="both"/>
        <w:rPr>
          <w:rFonts w:ascii="Times New Roman" w:hAnsi="Times New Roman"/>
          <w:color w:val="3333FF"/>
        </w:rPr>
      </w:pPr>
      <w:r w:rsidRPr="000056F0">
        <w:rPr>
          <w:rFonts w:ascii="Times New Roman" w:hAnsi="Times New Roman"/>
          <w:color w:val="3333FF"/>
        </w:rPr>
        <w:t>“precautionary principle” is the principle that where there are threats of damage to the environment, whether serious or irreversible, lack of full scientific certainty shall not be used as a reason for postponing cost-effective measures to prevent environmental degradation;</w:t>
      </w:r>
    </w:p>
    <w:p w14:paraId="18D03B93" w14:textId="77777777" w:rsidR="000056F0" w:rsidRPr="000056F0" w:rsidRDefault="000056F0" w:rsidP="000056F0">
      <w:pPr>
        <w:spacing w:after="0" w:line="360" w:lineRule="auto"/>
        <w:ind w:left="501" w:right="35"/>
        <w:jc w:val="both"/>
        <w:rPr>
          <w:rFonts w:ascii="Times New Roman" w:hAnsi="Times New Roman"/>
          <w:color w:val="3333FF"/>
        </w:rPr>
      </w:pPr>
      <w:r w:rsidRPr="000056F0">
        <w:rPr>
          <w:rFonts w:ascii="Times New Roman" w:hAnsi="Times New Roman"/>
          <w:color w:val="3333FF"/>
        </w:rPr>
        <w:t>“</w:t>
      </w:r>
      <w:proofErr w:type="gramStart"/>
      <w:r w:rsidRPr="000056F0">
        <w:rPr>
          <w:rFonts w:ascii="Times New Roman" w:hAnsi="Times New Roman"/>
          <w:color w:val="3333FF"/>
        </w:rPr>
        <w:t>premises</w:t>
      </w:r>
      <w:proofErr w:type="gramEnd"/>
      <w:r w:rsidRPr="000056F0">
        <w:rPr>
          <w:rFonts w:ascii="Times New Roman" w:hAnsi="Times New Roman"/>
          <w:color w:val="3333FF"/>
        </w:rPr>
        <w:t>” include measures, buildings, lands, and hereditaments in every tenure and machinery, plant or vehicle used in connection with any trade carried on at any premises;</w:t>
      </w:r>
    </w:p>
    <w:p w14:paraId="078A3BCA" w14:textId="77777777" w:rsidR="000056F0" w:rsidRPr="000056F0" w:rsidRDefault="000056F0" w:rsidP="000056F0">
      <w:pPr>
        <w:spacing w:after="0" w:line="360" w:lineRule="auto"/>
        <w:ind w:left="501" w:right="35"/>
        <w:jc w:val="both"/>
        <w:rPr>
          <w:rFonts w:ascii="Times New Roman" w:hAnsi="Times New Roman"/>
          <w:color w:val="3333FF"/>
        </w:rPr>
      </w:pPr>
      <w:r w:rsidRPr="000056F0">
        <w:rPr>
          <w:rFonts w:ascii="Times New Roman" w:hAnsi="Times New Roman"/>
          <w:color w:val="3333FF"/>
        </w:rPr>
        <w:t>“</w:t>
      </w:r>
      <w:proofErr w:type="gramStart"/>
      <w:r w:rsidRPr="000056F0">
        <w:rPr>
          <w:rFonts w:ascii="Times New Roman" w:hAnsi="Times New Roman"/>
          <w:color w:val="3333FF"/>
        </w:rPr>
        <w:t>proponent</w:t>
      </w:r>
      <w:proofErr w:type="gramEnd"/>
      <w:r w:rsidRPr="000056F0">
        <w:rPr>
          <w:rFonts w:ascii="Times New Roman" w:hAnsi="Times New Roman"/>
          <w:color w:val="3333FF"/>
        </w:rPr>
        <w:t>” means a person proposing or executing a project activity or an undertaking specified listed in terms of the provisions of this Act;</w:t>
      </w:r>
    </w:p>
    <w:p w14:paraId="5D246F80" w14:textId="77777777" w:rsidR="000056F0" w:rsidRPr="000056F0" w:rsidRDefault="000056F0" w:rsidP="000056F0">
      <w:pPr>
        <w:spacing w:after="0" w:line="360" w:lineRule="auto"/>
        <w:ind w:left="501" w:right="35"/>
        <w:jc w:val="both"/>
        <w:rPr>
          <w:rFonts w:ascii="Times New Roman" w:hAnsi="Times New Roman"/>
          <w:color w:val="3333FF"/>
        </w:rPr>
      </w:pPr>
      <w:r w:rsidRPr="000056F0">
        <w:rPr>
          <w:rFonts w:ascii="Times New Roman" w:hAnsi="Times New Roman"/>
          <w:color w:val="3333FF"/>
        </w:rPr>
        <w:t>“</w:t>
      </w:r>
      <w:proofErr w:type="gramStart"/>
      <w:r w:rsidRPr="000056F0">
        <w:rPr>
          <w:rFonts w:ascii="Times New Roman" w:hAnsi="Times New Roman"/>
          <w:color w:val="3333FF"/>
        </w:rPr>
        <w:t>proprietary</w:t>
      </w:r>
      <w:proofErr w:type="gramEnd"/>
      <w:r w:rsidRPr="000056F0">
        <w:rPr>
          <w:rFonts w:ascii="Times New Roman" w:hAnsi="Times New Roman"/>
          <w:color w:val="3333FF"/>
        </w:rPr>
        <w:t xml:space="preserve"> information” means information relating to any manufacturing process, trade secret, trade mark, copyright, patent or formula protected by law in Namibia or by any international treaty to which Namibia is a party;</w:t>
      </w:r>
    </w:p>
    <w:p w14:paraId="59D66767" w14:textId="77777777" w:rsidR="00390121" w:rsidRPr="000056F0" w:rsidRDefault="00390121" w:rsidP="00FC5BA2">
      <w:pPr>
        <w:spacing w:after="0" w:line="360" w:lineRule="auto"/>
        <w:ind w:left="501" w:right="35"/>
        <w:jc w:val="both"/>
        <w:rPr>
          <w:rFonts w:ascii="Times New Roman" w:hAnsi="Times New Roman"/>
          <w:color w:val="3333FF"/>
        </w:rPr>
      </w:pPr>
      <w:r w:rsidRPr="000056F0">
        <w:rPr>
          <w:rFonts w:ascii="Times New Roman" w:hAnsi="Times New Roman"/>
          <w:color w:val="3333FF"/>
        </w:rPr>
        <w:t>“</w:t>
      </w:r>
      <w:proofErr w:type="gramStart"/>
      <w:r w:rsidRPr="000056F0">
        <w:rPr>
          <w:rFonts w:ascii="Times New Roman" w:hAnsi="Times New Roman"/>
          <w:color w:val="3333FF"/>
        </w:rPr>
        <w:t>public</w:t>
      </w:r>
      <w:proofErr w:type="gramEnd"/>
      <w:r w:rsidRPr="000056F0">
        <w:rPr>
          <w:rFonts w:ascii="Times New Roman" w:hAnsi="Times New Roman"/>
          <w:color w:val="3333FF"/>
        </w:rPr>
        <w:t xml:space="preserve"> consultation, or simply consultation, is a regulatory process by which the public's input on matters affecting them is sought. Its main goals are in improving the efficiency, transparency and public involvement in </w:t>
      </w:r>
      <w:r w:rsidR="003C6A4D" w:rsidRPr="000056F0">
        <w:rPr>
          <w:rFonts w:ascii="Times New Roman" w:hAnsi="Times New Roman"/>
          <w:color w:val="3333FF"/>
        </w:rPr>
        <w:t xml:space="preserve">policies plans, programme and projects activities </w:t>
      </w:r>
    </w:p>
    <w:p w14:paraId="1149B576" w14:textId="77777777" w:rsidR="00DD5196" w:rsidRPr="000056F0" w:rsidRDefault="005F5148" w:rsidP="00FC5BA2">
      <w:pPr>
        <w:spacing w:after="0" w:line="360" w:lineRule="auto"/>
        <w:ind w:left="501" w:right="35"/>
        <w:jc w:val="both"/>
        <w:rPr>
          <w:rFonts w:ascii="Times New Roman" w:hAnsi="Times New Roman"/>
          <w:color w:val="3333FF"/>
        </w:rPr>
      </w:pPr>
      <w:r w:rsidRPr="000056F0">
        <w:rPr>
          <w:rFonts w:ascii="Times New Roman" w:hAnsi="Times New Roman"/>
          <w:color w:val="3333FF"/>
        </w:rPr>
        <w:t xml:space="preserve"> </w:t>
      </w:r>
      <w:r w:rsidR="00DD5196" w:rsidRPr="000056F0">
        <w:rPr>
          <w:rFonts w:ascii="Times New Roman" w:hAnsi="Times New Roman"/>
          <w:color w:val="3333FF"/>
        </w:rPr>
        <w:t xml:space="preserve">“rehabilitate” means to take measures in accordance with the standards prescribed by the regulations with respect to </w:t>
      </w:r>
      <w:r w:rsidR="00FE58E7" w:rsidRPr="000056F0">
        <w:rPr>
          <w:rFonts w:ascii="Times New Roman" w:hAnsi="Times New Roman"/>
          <w:color w:val="3333FF"/>
        </w:rPr>
        <w:t>undertaking site –specific project activities</w:t>
      </w:r>
      <w:r w:rsidR="00DD5196" w:rsidRPr="000056F0">
        <w:rPr>
          <w:rFonts w:ascii="Times New Roman" w:hAnsi="Times New Roman"/>
          <w:color w:val="3333FF"/>
        </w:rPr>
        <w:t xml:space="preserve"> so that the use or condition of the site </w:t>
      </w:r>
    </w:p>
    <w:p w14:paraId="53C31794" w14:textId="77777777" w:rsidR="00DD5196" w:rsidRPr="000056F0" w:rsidRDefault="00DD5196" w:rsidP="00FC5BA2">
      <w:pPr>
        <w:tabs>
          <w:tab w:val="left" w:pos="1440"/>
        </w:tabs>
        <w:spacing w:after="0" w:line="360" w:lineRule="auto"/>
        <w:ind w:left="2160" w:right="35" w:hanging="2160"/>
        <w:jc w:val="both"/>
        <w:rPr>
          <w:rFonts w:ascii="Times New Roman" w:hAnsi="Times New Roman"/>
          <w:color w:val="3333FF"/>
        </w:rPr>
      </w:pPr>
      <w:r w:rsidRPr="000056F0">
        <w:rPr>
          <w:rFonts w:ascii="Times New Roman" w:hAnsi="Times New Roman"/>
          <w:color w:val="3333FF"/>
        </w:rPr>
        <w:lastRenderedPageBreak/>
        <w:t xml:space="preserve">                     </w:t>
      </w:r>
      <w:r w:rsidRPr="000056F0">
        <w:rPr>
          <w:rFonts w:ascii="Times New Roman" w:hAnsi="Times New Roman"/>
          <w:color w:val="3333FF"/>
        </w:rPr>
        <w:tab/>
        <w:t xml:space="preserve">(i) </w:t>
      </w:r>
      <w:r w:rsidRPr="000056F0">
        <w:rPr>
          <w:rFonts w:ascii="Times New Roman" w:hAnsi="Times New Roman"/>
          <w:color w:val="3333FF"/>
        </w:rPr>
        <w:tab/>
        <w:t xml:space="preserve"> </w:t>
      </w:r>
      <w:proofErr w:type="gramStart"/>
      <w:r w:rsidRPr="000056F0">
        <w:rPr>
          <w:rFonts w:ascii="Times New Roman" w:hAnsi="Times New Roman"/>
          <w:color w:val="3333FF"/>
        </w:rPr>
        <w:t>is</w:t>
      </w:r>
      <w:proofErr w:type="gramEnd"/>
      <w:r w:rsidRPr="000056F0">
        <w:rPr>
          <w:rFonts w:ascii="Times New Roman" w:hAnsi="Times New Roman"/>
          <w:color w:val="3333FF"/>
        </w:rPr>
        <w:t xml:space="preserve"> restored as close as is reasonably possible to its former use or condition, </w:t>
      </w:r>
    </w:p>
    <w:p w14:paraId="7E6C6CF1" w14:textId="77777777" w:rsidR="00DD5196" w:rsidRPr="000056F0" w:rsidRDefault="00DD5196" w:rsidP="00FC5BA2">
      <w:pPr>
        <w:spacing w:after="0" w:line="360" w:lineRule="auto"/>
        <w:ind w:right="35"/>
        <w:jc w:val="both"/>
        <w:rPr>
          <w:rFonts w:ascii="Times New Roman" w:hAnsi="Times New Roman"/>
          <w:color w:val="3333FF"/>
        </w:rPr>
      </w:pPr>
      <w:r w:rsidRPr="000056F0">
        <w:rPr>
          <w:rFonts w:ascii="Times New Roman" w:hAnsi="Times New Roman"/>
          <w:color w:val="3333FF"/>
        </w:rPr>
        <w:t xml:space="preserve">                     </w:t>
      </w:r>
      <w:r w:rsidRPr="000056F0">
        <w:rPr>
          <w:rFonts w:ascii="Times New Roman" w:hAnsi="Times New Roman"/>
          <w:color w:val="3333FF"/>
        </w:rPr>
        <w:tab/>
        <w:t xml:space="preserve">(ii) </w:t>
      </w:r>
      <w:r w:rsidRPr="000056F0">
        <w:rPr>
          <w:rFonts w:ascii="Times New Roman" w:hAnsi="Times New Roman"/>
          <w:color w:val="3333FF"/>
        </w:rPr>
        <w:tab/>
        <w:t xml:space="preserve"> </w:t>
      </w:r>
      <w:proofErr w:type="gramStart"/>
      <w:r w:rsidRPr="000056F0">
        <w:rPr>
          <w:rFonts w:ascii="Times New Roman" w:hAnsi="Times New Roman"/>
          <w:color w:val="3333FF"/>
        </w:rPr>
        <w:t>is</w:t>
      </w:r>
      <w:proofErr w:type="gramEnd"/>
      <w:r w:rsidRPr="000056F0">
        <w:rPr>
          <w:rFonts w:ascii="Times New Roman" w:hAnsi="Times New Roman"/>
          <w:color w:val="3333FF"/>
        </w:rPr>
        <w:t xml:space="preserve"> restored to a condition that is acceptable to the minister, or </w:t>
      </w:r>
    </w:p>
    <w:p w14:paraId="209C5423" w14:textId="77777777" w:rsidR="00DD5196" w:rsidRPr="000056F0" w:rsidRDefault="00DD5196" w:rsidP="00FC5BA2">
      <w:pPr>
        <w:spacing w:after="0" w:line="360" w:lineRule="auto"/>
        <w:ind w:left="1440" w:right="35" w:hanging="720"/>
        <w:jc w:val="both"/>
        <w:rPr>
          <w:rFonts w:ascii="Times New Roman" w:hAnsi="Times New Roman"/>
          <w:color w:val="3333FF"/>
          <w:u w:val="single"/>
        </w:rPr>
      </w:pPr>
      <w:r w:rsidRPr="000056F0">
        <w:rPr>
          <w:rFonts w:ascii="Times New Roman" w:hAnsi="Times New Roman"/>
          <w:color w:val="3333FF"/>
        </w:rPr>
        <w:t xml:space="preserve">            (iii) </w:t>
      </w:r>
      <w:r w:rsidRPr="000056F0">
        <w:rPr>
          <w:rFonts w:ascii="Times New Roman" w:hAnsi="Times New Roman"/>
          <w:color w:val="3333FF"/>
        </w:rPr>
        <w:tab/>
        <w:t xml:space="preserve"> </w:t>
      </w:r>
      <w:proofErr w:type="gramStart"/>
      <w:r w:rsidRPr="000056F0">
        <w:rPr>
          <w:rFonts w:ascii="Times New Roman" w:hAnsi="Times New Roman"/>
          <w:color w:val="3333FF"/>
        </w:rPr>
        <w:t>is</w:t>
      </w:r>
      <w:proofErr w:type="gramEnd"/>
      <w:r w:rsidRPr="000056F0">
        <w:rPr>
          <w:rFonts w:ascii="Times New Roman" w:hAnsi="Times New Roman"/>
          <w:color w:val="3333FF"/>
        </w:rPr>
        <w:t xml:space="preserve"> made suitable</w:t>
      </w:r>
      <w:r w:rsidRPr="000056F0">
        <w:rPr>
          <w:rFonts w:ascii="Times New Roman" w:hAnsi="Times New Roman"/>
          <w:color w:val="3333FF"/>
          <w:u w:val="single"/>
        </w:rPr>
        <w:t xml:space="preserve"> </w:t>
      </w:r>
      <w:r w:rsidRPr="000056F0">
        <w:rPr>
          <w:rFonts w:ascii="Times New Roman" w:hAnsi="Times New Roman"/>
          <w:color w:val="3333FF"/>
        </w:rPr>
        <w:t>for a use that the minister considers appropriate;”;</w:t>
      </w:r>
    </w:p>
    <w:p w14:paraId="28547C7D" w14:textId="77777777" w:rsidR="001901C8" w:rsidRPr="000056F0" w:rsidRDefault="001901C8" w:rsidP="00FC5BA2">
      <w:pPr>
        <w:spacing w:after="0" w:line="360" w:lineRule="auto"/>
        <w:ind w:left="448" w:right="35"/>
        <w:jc w:val="both"/>
        <w:rPr>
          <w:rFonts w:ascii="Times New Roman" w:hAnsi="Times New Roman"/>
          <w:color w:val="3333FF"/>
        </w:rPr>
      </w:pPr>
      <w:r w:rsidRPr="000056F0">
        <w:rPr>
          <w:rFonts w:ascii="Times New Roman" w:eastAsia="MS Mincho" w:hAnsi="Times New Roman"/>
          <w:color w:val="3333FF"/>
        </w:rPr>
        <w:t>““</w:t>
      </w:r>
      <w:proofErr w:type="gramStart"/>
      <w:r w:rsidRPr="000056F0">
        <w:rPr>
          <w:rFonts w:ascii="Times New Roman" w:eastAsia="MS Mincho" w:hAnsi="Times New Roman"/>
          <w:color w:val="3333FF"/>
        </w:rPr>
        <w:t>rehabilitation</w:t>
      </w:r>
      <w:proofErr w:type="gramEnd"/>
      <w:r w:rsidRPr="000056F0">
        <w:rPr>
          <w:rFonts w:ascii="Times New Roman" w:eastAsia="MS Mincho" w:hAnsi="Times New Roman"/>
          <w:color w:val="3333FF"/>
        </w:rPr>
        <w:t>”</w:t>
      </w:r>
      <w:r w:rsidRPr="000056F0">
        <w:rPr>
          <w:rFonts w:ascii="Times New Roman" w:hAnsi="Times New Roman"/>
          <w:color w:val="3333FF"/>
        </w:rPr>
        <w:t xml:space="preserve"> means </w:t>
      </w:r>
      <w:r w:rsidR="00CE2335">
        <w:rPr>
          <w:rFonts w:ascii="Times New Roman" w:hAnsi="Times New Roman"/>
          <w:color w:val="3333FF"/>
        </w:rPr>
        <w:t xml:space="preserve">the </w:t>
      </w:r>
      <w:r w:rsidR="00CE2335" w:rsidRPr="00CE2335">
        <w:rPr>
          <w:rFonts w:ascii="Times New Roman" w:hAnsi="Times New Roman"/>
          <w:color w:val="3333FF"/>
        </w:rPr>
        <w:t>process of returning the land in a given area to some degree of its former state, after some process (industry, natural disasters, etc.) has resulted in its damage.</w:t>
      </w:r>
    </w:p>
    <w:p w14:paraId="4C387C9C" w14:textId="77777777" w:rsidR="00172011" w:rsidRPr="000056F0" w:rsidRDefault="00172011" w:rsidP="00FC5BA2">
      <w:pPr>
        <w:widowControl w:val="0"/>
        <w:autoSpaceDE w:val="0"/>
        <w:autoSpaceDN w:val="0"/>
        <w:adjustRightInd w:val="0"/>
        <w:spacing w:after="0" w:line="360" w:lineRule="auto"/>
        <w:ind w:left="448" w:right="35"/>
        <w:jc w:val="both"/>
        <w:rPr>
          <w:rFonts w:ascii="Times New Roman" w:hAnsi="Times New Roman"/>
          <w:color w:val="3333FF"/>
        </w:rPr>
      </w:pPr>
      <w:r w:rsidRPr="000056F0">
        <w:rPr>
          <w:rFonts w:ascii="Times New Roman" w:hAnsi="Times New Roman"/>
          <w:color w:val="3333FF"/>
        </w:rPr>
        <w:t>“</w:t>
      </w:r>
      <w:proofErr w:type="gramStart"/>
      <w:r w:rsidRPr="000056F0">
        <w:rPr>
          <w:rFonts w:ascii="Times New Roman" w:hAnsi="Times New Roman"/>
          <w:color w:val="3333FF"/>
        </w:rPr>
        <w:t>regulation</w:t>
      </w:r>
      <w:proofErr w:type="gramEnd"/>
      <w:r w:rsidRPr="000056F0">
        <w:rPr>
          <w:rFonts w:ascii="Times New Roman" w:hAnsi="Times New Roman"/>
          <w:color w:val="3333FF"/>
        </w:rPr>
        <w:t>”</w:t>
      </w:r>
      <w:r w:rsidRPr="000056F0">
        <w:rPr>
          <w:rFonts w:ascii="Times New Roman" w:hAnsi="Times New Roman"/>
          <w:color w:val="3333FF"/>
          <w:spacing w:val="-2"/>
        </w:rPr>
        <w:t xml:space="preserve"> </w:t>
      </w:r>
      <w:r w:rsidRPr="000056F0">
        <w:rPr>
          <w:rFonts w:ascii="Times New Roman" w:hAnsi="Times New Roman"/>
          <w:color w:val="3333FF"/>
        </w:rPr>
        <w:t>means</w:t>
      </w:r>
      <w:r w:rsidRPr="000056F0">
        <w:rPr>
          <w:rFonts w:ascii="Times New Roman" w:hAnsi="Times New Roman"/>
          <w:color w:val="3333FF"/>
          <w:spacing w:val="-2"/>
        </w:rPr>
        <w:t xml:space="preserve"> </w:t>
      </w:r>
      <w:r w:rsidRPr="000056F0">
        <w:rPr>
          <w:rFonts w:ascii="Times New Roman" w:hAnsi="Times New Roman"/>
          <w:color w:val="3333FF"/>
        </w:rPr>
        <w:t>a</w:t>
      </w:r>
      <w:r w:rsidRPr="000056F0">
        <w:rPr>
          <w:rFonts w:ascii="Times New Roman" w:hAnsi="Times New Roman"/>
          <w:color w:val="3333FF"/>
          <w:spacing w:val="-2"/>
        </w:rPr>
        <w:t xml:space="preserve"> </w:t>
      </w:r>
      <w:r w:rsidRPr="000056F0">
        <w:rPr>
          <w:rFonts w:ascii="Times New Roman" w:hAnsi="Times New Roman"/>
          <w:color w:val="3333FF"/>
        </w:rPr>
        <w:t>regulation</w:t>
      </w:r>
      <w:r w:rsidRPr="000056F0">
        <w:rPr>
          <w:rFonts w:ascii="Times New Roman" w:hAnsi="Times New Roman"/>
          <w:color w:val="3333FF"/>
          <w:spacing w:val="-2"/>
        </w:rPr>
        <w:t xml:space="preserve"> </w:t>
      </w:r>
      <w:r w:rsidRPr="000056F0">
        <w:rPr>
          <w:rFonts w:ascii="Times New Roman" w:hAnsi="Times New Roman"/>
          <w:color w:val="3333FF"/>
        </w:rPr>
        <w:t>made</w:t>
      </w:r>
      <w:r w:rsidRPr="000056F0">
        <w:rPr>
          <w:rFonts w:ascii="Times New Roman" w:hAnsi="Times New Roman"/>
          <w:color w:val="3333FF"/>
          <w:spacing w:val="-2"/>
        </w:rPr>
        <w:t xml:space="preserve"> </w:t>
      </w:r>
      <w:r w:rsidRPr="000056F0">
        <w:rPr>
          <w:rFonts w:ascii="Times New Roman" w:hAnsi="Times New Roman"/>
          <w:color w:val="3333FF"/>
        </w:rPr>
        <w:t>under</w:t>
      </w:r>
      <w:r w:rsidRPr="000056F0">
        <w:rPr>
          <w:rFonts w:ascii="Times New Roman" w:hAnsi="Times New Roman"/>
          <w:color w:val="3333FF"/>
          <w:spacing w:val="-2"/>
        </w:rPr>
        <w:t xml:space="preserve"> </w:t>
      </w:r>
      <w:r w:rsidRPr="000056F0">
        <w:rPr>
          <w:rFonts w:ascii="Times New Roman" w:hAnsi="Times New Roman"/>
          <w:color w:val="3333FF"/>
        </w:rPr>
        <w:t>this</w:t>
      </w:r>
      <w:r w:rsidRPr="000056F0">
        <w:rPr>
          <w:rFonts w:ascii="Times New Roman" w:hAnsi="Times New Roman"/>
          <w:color w:val="3333FF"/>
          <w:spacing w:val="-2"/>
        </w:rPr>
        <w:t xml:space="preserve"> </w:t>
      </w:r>
      <w:r w:rsidRPr="000056F0">
        <w:rPr>
          <w:rFonts w:ascii="Times New Roman" w:hAnsi="Times New Roman"/>
          <w:color w:val="3333FF"/>
        </w:rPr>
        <w:t>Act;</w:t>
      </w:r>
    </w:p>
    <w:p w14:paraId="2E11452A" w14:textId="77777777" w:rsidR="00172011" w:rsidRPr="000056F0" w:rsidRDefault="00172011" w:rsidP="00FC5BA2">
      <w:pPr>
        <w:widowControl w:val="0"/>
        <w:autoSpaceDE w:val="0"/>
        <w:autoSpaceDN w:val="0"/>
        <w:adjustRightInd w:val="0"/>
        <w:spacing w:after="0" w:line="360" w:lineRule="auto"/>
        <w:ind w:left="448" w:right="35"/>
        <w:jc w:val="both"/>
        <w:rPr>
          <w:rFonts w:ascii="Times New Roman" w:hAnsi="Times New Roman"/>
          <w:color w:val="3333FF"/>
        </w:rPr>
      </w:pPr>
      <w:r w:rsidRPr="000056F0">
        <w:rPr>
          <w:rFonts w:ascii="Times New Roman" w:hAnsi="Times New Roman"/>
          <w:color w:val="3333FF"/>
          <w:spacing w:val="-2"/>
        </w:rPr>
        <w:t>“</w:t>
      </w:r>
      <w:proofErr w:type="gramStart"/>
      <w:r w:rsidRPr="000056F0">
        <w:rPr>
          <w:rFonts w:ascii="Times New Roman" w:hAnsi="Times New Roman"/>
          <w:color w:val="3333FF"/>
          <w:spacing w:val="-2"/>
        </w:rPr>
        <w:t>review</w:t>
      </w:r>
      <w:proofErr w:type="gramEnd"/>
      <w:r w:rsidRPr="000056F0">
        <w:rPr>
          <w:rFonts w:ascii="Times New Roman" w:hAnsi="Times New Roman"/>
          <w:color w:val="3333FF"/>
        </w:rPr>
        <w:t>”</w:t>
      </w:r>
      <w:r w:rsidRPr="000056F0">
        <w:rPr>
          <w:rFonts w:ascii="Times New Roman" w:hAnsi="Times New Roman"/>
          <w:color w:val="3333FF"/>
          <w:spacing w:val="-17"/>
        </w:rPr>
        <w:t xml:space="preserve"> </w:t>
      </w:r>
      <w:r w:rsidRPr="000056F0">
        <w:rPr>
          <w:rFonts w:ascii="Times New Roman" w:hAnsi="Times New Roman"/>
          <w:color w:val="3333FF"/>
          <w:spacing w:val="-2"/>
        </w:rPr>
        <w:t>whe</w:t>
      </w:r>
      <w:r w:rsidRPr="000056F0">
        <w:rPr>
          <w:rFonts w:ascii="Times New Roman" w:hAnsi="Times New Roman"/>
          <w:color w:val="3333FF"/>
        </w:rPr>
        <w:t>n</w:t>
      </w:r>
      <w:r w:rsidRPr="000056F0">
        <w:rPr>
          <w:rFonts w:ascii="Times New Roman" w:hAnsi="Times New Roman"/>
          <w:color w:val="3333FF"/>
          <w:spacing w:val="-17"/>
        </w:rPr>
        <w:t xml:space="preserve"> </w:t>
      </w:r>
      <w:r w:rsidRPr="000056F0">
        <w:rPr>
          <w:rFonts w:ascii="Times New Roman" w:hAnsi="Times New Roman"/>
          <w:color w:val="3333FF"/>
          <w:spacing w:val="-2"/>
        </w:rPr>
        <w:t>use</w:t>
      </w:r>
      <w:r w:rsidRPr="000056F0">
        <w:rPr>
          <w:rFonts w:ascii="Times New Roman" w:hAnsi="Times New Roman"/>
          <w:color w:val="3333FF"/>
        </w:rPr>
        <w:t>d</w:t>
      </w:r>
      <w:r w:rsidRPr="000056F0">
        <w:rPr>
          <w:rFonts w:ascii="Times New Roman" w:hAnsi="Times New Roman"/>
          <w:color w:val="3333FF"/>
          <w:spacing w:val="-17"/>
        </w:rPr>
        <w:t xml:space="preserve"> </w:t>
      </w:r>
      <w:r w:rsidRPr="000056F0">
        <w:rPr>
          <w:rFonts w:ascii="Times New Roman" w:hAnsi="Times New Roman"/>
          <w:color w:val="3333FF"/>
          <w:spacing w:val="-2"/>
        </w:rPr>
        <w:t>i</w:t>
      </w:r>
      <w:r w:rsidRPr="000056F0">
        <w:rPr>
          <w:rFonts w:ascii="Times New Roman" w:hAnsi="Times New Roman"/>
          <w:color w:val="3333FF"/>
        </w:rPr>
        <w:t>n</w:t>
      </w:r>
      <w:r w:rsidRPr="000056F0">
        <w:rPr>
          <w:rFonts w:ascii="Times New Roman" w:hAnsi="Times New Roman"/>
          <w:color w:val="3333FF"/>
          <w:spacing w:val="-17"/>
        </w:rPr>
        <w:t xml:space="preserve"> </w:t>
      </w:r>
      <w:r w:rsidRPr="000056F0">
        <w:rPr>
          <w:rFonts w:ascii="Times New Roman" w:hAnsi="Times New Roman"/>
          <w:color w:val="3333FF"/>
          <w:spacing w:val="-2"/>
        </w:rPr>
        <w:t>Par</w:t>
      </w:r>
      <w:r w:rsidRPr="000056F0">
        <w:rPr>
          <w:rFonts w:ascii="Times New Roman" w:hAnsi="Times New Roman"/>
          <w:color w:val="3333FF"/>
        </w:rPr>
        <w:t>t</w:t>
      </w:r>
      <w:r w:rsidRPr="000056F0">
        <w:rPr>
          <w:rFonts w:ascii="Times New Roman" w:hAnsi="Times New Roman"/>
          <w:color w:val="3333FF"/>
          <w:spacing w:val="-17"/>
        </w:rPr>
        <w:t xml:space="preserve"> </w:t>
      </w:r>
      <w:r w:rsidRPr="000056F0">
        <w:rPr>
          <w:rFonts w:ascii="Times New Roman" w:hAnsi="Times New Roman"/>
          <w:color w:val="3333FF"/>
          <w:spacing w:val="-2"/>
        </w:rPr>
        <w:t>VIII</w:t>
      </w:r>
      <w:r w:rsidRPr="000056F0">
        <w:rPr>
          <w:rFonts w:ascii="Times New Roman" w:hAnsi="Times New Roman"/>
          <w:color w:val="3333FF"/>
        </w:rPr>
        <w:t>,</w:t>
      </w:r>
      <w:r w:rsidRPr="000056F0">
        <w:rPr>
          <w:rFonts w:ascii="Times New Roman" w:hAnsi="Times New Roman"/>
          <w:color w:val="3333FF"/>
          <w:spacing w:val="-17"/>
        </w:rPr>
        <w:t xml:space="preserve"> </w:t>
      </w:r>
      <w:r w:rsidRPr="000056F0">
        <w:rPr>
          <w:rFonts w:ascii="Times New Roman" w:hAnsi="Times New Roman"/>
          <w:color w:val="3333FF"/>
          <w:spacing w:val="-2"/>
        </w:rPr>
        <w:t>mean</w:t>
      </w:r>
      <w:r w:rsidRPr="000056F0">
        <w:rPr>
          <w:rFonts w:ascii="Times New Roman" w:hAnsi="Times New Roman"/>
          <w:color w:val="3333FF"/>
        </w:rPr>
        <w:t>s</w:t>
      </w:r>
      <w:r w:rsidRPr="000056F0">
        <w:rPr>
          <w:rFonts w:ascii="Times New Roman" w:hAnsi="Times New Roman"/>
          <w:color w:val="3333FF"/>
          <w:spacing w:val="-17"/>
        </w:rPr>
        <w:t xml:space="preserve"> </w:t>
      </w:r>
      <w:r w:rsidRPr="000056F0">
        <w:rPr>
          <w:rFonts w:ascii="Times New Roman" w:hAnsi="Times New Roman"/>
          <w:color w:val="3333FF"/>
          <w:spacing w:val="-2"/>
        </w:rPr>
        <w:t>th</w:t>
      </w:r>
      <w:r w:rsidRPr="000056F0">
        <w:rPr>
          <w:rFonts w:ascii="Times New Roman" w:hAnsi="Times New Roman"/>
          <w:color w:val="3333FF"/>
        </w:rPr>
        <w:t>e</w:t>
      </w:r>
      <w:r w:rsidRPr="000056F0">
        <w:rPr>
          <w:rFonts w:ascii="Times New Roman" w:hAnsi="Times New Roman"/>
          <w:color w:val="3333FF"/>
          <w:spacing w:val="-17"/>
        </w:rPr>
        <w:t xml:space="preserve"> </w:t>
      </w:r>
      <w:r w:rsidRPr="000056F0">
        <w:rPr>
          <w:rFonts w:ascii="Times New Roman" w:hAnsi="Times New Roman"/>
          <w:color w:val="3333FF"/>
          <w:spacing w:val="-2"/>
        </w:rPr>
        <w:t>proces</w:t>
      </w:r>
      <w:r w:rsidRPr="000056F0">
        <w:rPr>
          <w:rFonts w:ascii="Times New Roman" w:hAnsi="Times New Roman"/>
          <w:color w:val="3333FF"/>
        </w:rPr>
        <w:t>s</w:t>
      </w:r>
      <w:r w:rsidRPr="000056F0">
        <w:rPr>
          <w:rFonts w:ascii="Times New Roman" w:hAnsi="Times New Roman"/>
          <w:color w:val="3333FF"/>
          <w:spacing w:val="-17"/>
        </w:rPr>
        <w:t xml:space="preserve"> </w:t>
      </w:r>
      <w:r w:rsidRPr="000056F0">
        <w:rPr>
          <w:rFonts w:ascii="Times New Roman" w:hAnsi="Times New Roman"/>
          <w:color w:val="3333FF"/>
          <w:spacing w:val="-2"/>
        </w:rPr>
        <w:t>o</w:t>
      </w:r>
      <w:r w:rsidRPr="000056F0">
        <w:rPr>
          <w:rFonts w:ascii="Times New Roman" w:hAnsi="Times New Roman"/>
          <w:color w:val="3333FF"/>
        </w:rPr>
        <w:t>f</w:t>
      </w:r>
      <w:r w:rsidRPr="000056F0">
        <w:rPr>
          <w:rFonts w:ascii="Times New Roman" w:hAnsi="Times New Roman"/>
          <w:color w:val="3333FF"/>
          <w:spacing w:val="-17"/>
        </w:rPr>
        <w:t xml:space="preserve"> </w:t>
      </w:r>
      <w:r w:rsidRPr="000056F0">
        <w:rPr>
          <w:rFonts w:ascii="Times New Roman" w:hAnsi="Times New Roman"/>
          <w:color w:val="3333FF"/>
          <w:spacing w:val="-2"/>
        </w:rPr>
        <w:t>determinin</w:t>
      </w:r>
      <w:r w:rsidRPr="000056F0">
        <w:rPr>
          <w:rFonts w:ascii="Times New Roman" w:hAnsi="Times New Roman"/>
          <w:color w:val="3333FF"/>
        </w:rPr>
        <w:t>g</w:t>
      </w:r>
      <w:r w:rsidRPr="000056F0">
        <w:rPr>
          <w:rFonts w:ascii="Times New Roman" w:hAnsi="Times New Roman"/>
          <w:color w:val="3333FF"/>
          <w:spacing w:val="-17"/>
        </w:rPr>
        <w:t xml:space="preserve"> </w:t>
      </w:r>
      <w:r w:rsidRPr="000056F0">
        <w:rPr>
          <w:rFonts w:ascii="Times New Roman" w:hAnsi="Times New Roman"/>
          <w:color w:val="3333FF"/>
          <w:spacing w:val="-2"/>
        </w:rPr>
        <w:t>whethe</w:t>
      </w:r>
      <w:r w:rsidRPr="000056F0">
        <w:rPr>
          <w:rFonts w:ascii="Times New Roman" w:hAnsi="Times New Roman"/>
          <w:color w:val="3333FF"/>
        </w:rPr>
        <w:t>r</w:t>
      </w:r>
      <w:r w:rsidRPr="000056F0">
        <w:rPr>
          <w:rFonts w:ascii="Times New Roman" w:hAnsi="Times New Roman"/>
          <w:color w:val="3333FF"/>
          <w:spacing w:val="-17"/>
        </w:rPr>
        <w:t xml:space="preserve"> </w:t>
      </w:r>
      <w:r w:rsidRPr="000056F0">
        <w:rPr>
          <w:rFonts w:ascii="Times New Roman" w:hAnsi="Times New Roman"/>
          <w:color w:val="3333FF"/>
          <w:spacing w:val="-2"/>
        </w:rPr>
        <w:t>a</w:t>
      </w:r>
      <w:r w:rsidRPr="000056F0">
        <w:rPr>
          <w:rFonts w:ascii="Times New Roman" w:hAnsi="Times New Roman"/>
          <w:color w:val="3333FF"/>
        </w:rPr>
        <w:t>n</w:t>
      </w:r>
      <w:r w:rsidRPr="000056F0">
        <w:rPr>
          <w:rFonts w:ascii="Times New Roman" w:hAnsi="Times New Roman"/>
          <w:color w:val="3333FF"/>
          <w:spacing w:val="-17"/>
        </w:rPr>
        <w:t xml:space="preserve"> </w:t>
      </w:r>
      <w:r w:rsidRPr="000056F0">
        <w:rPr>
          <w:rFonts w:ascii="Times New Roman" w:hAnsi="Times New Roman"/>
          <w:color w:val="3333FF"/>
          <w:spacing w:val="-2"/>
        </w:rPr>
        <w:t xml:space="preserve">assessment </w:t>
      </w:r>
      <w:r w:rsidRPr="000056F0">
        <w:rPr>
          <w:rFonts w:ascii="Times New Roman" w:hAnsi="Times New Roman"/>
          <w:color w:val="3333FF"/>
        </w:rPr>
        <w:t>has been carried out correctly or whether the resulting information is adequate in order to make a decision;</w:t>
      </w:r>
    </w:p>
    <w:p w14:paraId="67972396" w14:textId="77777777" w:rsidR="00172011" w:rsidRPr="000056F0" w:rsidRDefault="00172011" w:rsidP="00FC5BA2">
      <w:pPr>
        <w:widowControl w:val="0"/>
        <w:autoSpaceDE w:val="0"/>
        <w:autoSpaceDN w:val="0"/>
        <w:adjustRightInd w:val="0"/>
        <w:spacing w:after="0" w:line="360" w:lineRule="auto"/>
        <w:ind w:left="446" w:right="35"/>
        <w:jc w:val="both"/>
        <w:rPr>
          <w:rFonts w:ascii="Times New Roman" w:hAnsi="Times New Roman"/>
          <w:color w:val="3333FF"/>
        </w:rPr>
      </w:pPr>
      <w:r w:rsidRPr="000056F0">
        <w:rPr>
          <w:rFonts w:ascii="Times New Roman" w:hAnsi="Times New Roman"/>
          <w:color w:val="3333FF"/>
          <w:spacing w:val="2"/>
        </w:rPr>
        <w:t>“significan</w:t>
      </w:r>
      <w:r w:rsidRPr="000056F0">
        <w:rPr>
          <w:rFonts w:ascii="Times New Roman" w:hAnsi="Times New Roman"/>
          <w:color w:val="3333FF"/>
        </w:rPr>
        <w:t xml:space="preserve">t </w:t>
      </w:r>
      <w:r w:rsidRPr="000056F0">
        <w:rPr>
          <w:rFonts w:ascii="Times New Roman" w:hAnsi="Times New Roman"/>
          <w:color w:val="3333FF"/>
          <w:spacing w:val="2"/>
        </w:rPr>
        <w:t>effect</w:t>
      </w:r>
      <w:r w:rsidRPr="000056F0">
        <w:rPr>
          <w:rFonts w:ascii="Times New Roman" w:hAnsi="Times New Roman"/>
          <w:color w:val="3333FF"/>
        </w:rPr>
        <w:t xml:space="preserve">” </w:t>
      </w:r>
      <w:r w:rsidRPr="000056F0">
        <w:rPr>
          <w:rFonts w:ascii="Times New Roman" w:hAnsi="Times New Roman"/>
          <w:color w:val="3333FF"/>
          <w:spacing w:val="2"/>
        </w:rPr>
        <w:t>mean</w:t>
      </w:r>
      <w:r w:rsidRPr="000056F0">
        <w:rPr>
          <w:rFonts w:ascii="Times New Roman" w:hAnsi="Times New Roman"/>
          <w:color w:val="3333FF"/>
        </w:rPr>
        <w:t xml:space="preserve">s </w:t>
      </w:r>
      <w:r w:rsidRPr="000056F0">
        <w:rPr>
          <w:rFonts w:ascii="Times New Roman" w:hAnsi="Times New Roman"/>
          <w:color w:val="3333FF"/>
          <w:spacing w:val="2"/>
        </w:rPr>
        <w:t>having</w:t>
      </w:r>
      <w:r w:rsidRPr="000056F0">
        <w:rPr>
          <w:rFonts w:ascii="Times New Roman" w:hAnsi="Times New Roman"/>
          <w:color w:val="3333FF"/>
        </w:rPr>
        <w:t xml:space="preserve">, </w:t>
      </w:r>
      <w:r w:rsidRPr="000056F0">
        <w:rPr>
          <w:rFonts w:ascii="Times New Roman" w:hAnsi="Times New Roman"/>
          <w:color w:val="3333FF"/>
          <w:spacing w:val="2"/>
        </w:rPr>
        <w:t>o</w:t>
      </w:r>
      <w:r w:rsidRPr="000056F0">
        <w:rPr>
          <w:rFonts w:ascii="Times New Roman" w:hAnsi="Times New Roman"/>
          <w:color w:val="3333FF"/>
        </w:rPr>
        <w:t xml:space="preserve">r </w:t>
      </w:r>
      <w:r w:rsidRPr="000056F0">
        <w:rPr>
          <w:rFonts w:ascii="Times New Roman" w:hAnsi="Times New Roman"/>
          <w:color w:val="3333FF"/>
          <w:spacing w:val="2"/>
        </w:rPr>
        <w:t>likel</w:t>
      </w:r>
      <w:r w:rsidRPr="000056F0">
        <w:rPr>
          <w:rFonts w:ascii="Times New Roman" w:hAnsi="Times New Roman"/>
          <w:color w:val="3333FF"/>
        </w:rPr>
        <w:t xml:space="preserve">y </w:t>
      </w:r>
      <w:r w:rsidRPr="000056F0">
        <w:rPr>
          <w:rFonts w:ascii="Times New Roman" w:hAnsi="Times New Roman"/>
          <w:color w:val="3333FF"/>
          <w:spacing w:val="2"/>
        </w:rPr>
        <w:t>t</w:t>
      </w:r>
      <w:r w:rsidRPr="000056F0">
        <w:rPr>
          <w:rFonts w:ascii="Times New Roman" w:hAnsi="Times New Roman"/>
          <w:color w:val="3333FF"/>
        </w:rPr>
        <w:t xml:space="preserve">o </w:t>
      </w:r>
      <w:r w:rsidRPr="000056F0">
        <w:rPr>
          <w:rFonts w:ascii="Times New Roman" w:hAnsi="Times New Roman"/>
          <w:color w:val="3333FF"/>
          <w:spacing w:val="2"/>
        </w:rPr>
        <w:t>have</w:t>
      </w:r>
      <w:r w:rsidRPr="000056F0">
        <w:rPr>
          <w:rFonts w:ascii="Times New Roman" w:hAnsi="Times New Roman"/>
          <w:color w:val="3333FF"/>
        </w:rPr>
        <w:t xml:space="preserve">, a </w:t>
      </w:r>
      <w:r w:rsidRPr="000056F0">
        <w:rPr>
          <w:rFonts w:ascii="Times New Roman" w:hAnsi="Times New Roman"/>
          <w:color w:val="3333FF"/>
          <w:spacing w:val="2"/>
        </w:rPr>
        <w:t>consequentia</w:t>
      </w:r>
      <w:r w:rsidRPr="000056F0">
        <w:rPr>
          <w:rFonts w:ascii="Times New Roman" w:hAnsi="Times New Roman"/>
          <w:color w:val="3333FF"/>
        </w:rPr>
        <w:t xml:space="preserve">l </w:t>
      </w:r>
      <w:r w:rsidRPr="000056F0">
        <w:rPr>
          <w:rFonts w:ascii="Times New Roman" w:hAnsi="Times New Roman"/>
          <w:color w:val="3333FF"/>
          <w:spacing w:val="2"/>
        </w:rPr>
        <w:t>qualitativ</w:t>
      </w:r>
      <w:r w:rsidRPr="000056F0">
        <w:rPr>
          <w:rFonts w:ascii="Times New Roman" w:hAnsi="Times New Roman"/>
          <w:color w:val="3333FF"/>
        </w:rPr>
        <w:t xml:space="preserve">e </w:t>
      </w:r>
      <w:r w:rsidRPr="000056F0">
        <w:rPr>
          <w:rFonts w:ascii="Times New Roman" w:hAnsi="Times New Roman"/>
          <w:color w:val="3333FF"/>
          <w:spacing w:val="2"/>
        </w:rPr>
        <w:t xml:space="preserve">or </w:t>
      </w:r>
      <w:r w:rsidRPr="000056F0">
        <w:rPr>
          <w:rFonts w:ascii="Times New Roman" w:hAnsi="Times New Roman"/>
          <w:color w:val="3333FF"/>
          <w:spacing w:val="1"/>
        </w:rPr>
        <w:t>quantitativ</w:t>
      </w:r>
      <w:r w:rsidRPr="000056F0">
        <w:rPr>
          <w:rFonts w:ascii="Times New Roman" w:hAnsi="Times New Roman"/>
          <w:color w:val="3333FF"/>
        </w:rPr>
        <w:t xml:space="preserve">e </w:t>
      </w:r>
      <w:r w:rsidRPr="000056F0">
        <w:rPr>
          <w:rFonts w:ascii="Times New Roman" w:hAnsi="Times New Roman"/>
          <w:color w:val="3333FF"/>
          <w:spacing w:val="1"/>
        </w:rPr>
        <w:t>impac</w:t>
      </w:r>
      <w:r w:rsidRPr="000056F0">
        <w:rPr>
          <w:rFonts w:ascii="Times New Roman" w:hAnsi="Times New Roman"/>
          <w:color w:val="3333FF"/>
        </w:rPr>
        <w:t xml:space="preserve">t </w:t>
      </w:r>
      <w:r w:rsidRPr="000056F0">
        <w:rPr>
          <w:rFonts w:ascii="Times New Roman" w:hAnsi="Times New Roman"/>
          <w:color w:val="3333FF"/>
          <w:spacing w:val="1"/>
        </w:rPr>
        <w:t>o</w:t>
      </w:r>
      <w:r w:rsidRPr="000056F0">
        <w:rPr>
          <w:rFonts w:ascii="Times New Roman" w:hAnsi="Times New Roman"/>
          <w:color w:val="3333FF"/>
        </w:rPr>
        <w:t xml:space="preserve">n </w:t>
      </w:r>
      <w:r w:rsidRPr="000056F0">
        <w:rPr>
          <w:rFonts w:ascii="Times New Roman" w:hAnsi="Times New Roman"/>
          <w:color w:val="3333FF"/>
          <w:spacing w:val="1"/>
        </w:rPr>
        <w:t>th</w:t>
      </w:r>
      <w:r w:rsidRPr="000056F0">
        <w:rPr>
          <w:rFonts w:ascii="Times New Roman" w:hAnsi="Times New Roman"/>
          <w:color w:val="3333FF"/>
        </w:rPr>
        <w:t xml:space="preserve">e </w:t>
      </w:r>
      <w:r w:rsidRPr="000056F0">
        <w:rPr>
          <w:rFonts w:ascii="Times New Roman" w:hAnsi="Times New Roman"/>
          <w:color w:val="3333FF"/>
          <w:spacing w:val="1"/>
        </w:rPr>
        <w:t>environment</w:t>
      </w:r>
      <w:r w:rsidRPr="000056F0">
        <w:rPr>
          <w:rFonts w:ascii="Times New Roman" w:hAnsi="Times New Roman"/>
          <w:color w:val="3333FF"/>
        </w:rPr>
        <w:t xml:space="preserve">, </w:t>
      </w:r>
      <w:r w:rsidRPr="000056F0">
        <w:rPr>
          <w:rFonts w:ascii="Times New Roman" w:hAnsi="Times New Roman"/>
          <w:color w:val="3333FF"/>
          <w:spacing w:val="1"/>
        </w:rPr>
        <w:t>includin</w:t>
      </w:r>
      <w:r w:rsidRPr="000056F0">
        <w:rPr>
          <w:rFonts w:ascii="Times New Roman" w:hAnsi="Times New Roman"/>
          <w:color w:val="3333FF"/>
        </w:rPr>
        <w:t xml:space="preserve">g </w:t>
      </w:r>
      <w:r w:rsidRPr="000056F0">
        <w:rPr>
          <w:rFonts w:ascii="Times New Roman" w:hAnsi="Times New Roman"/>
          <w:color w:val="3333FF"/>
          <w:spacing w:val="1"/>
        </w:rPr>
        <w:t>change</w:t>
      </w:r>
      <w:r w:rsidRPr="000056F0">
        <w:rPr>
          <w:rFonts w:ascii="Times New Roman" w:hAnsi="Times New Roman"/>
          <w:color w:val="3333FF"/>
        </w:rPr>
        <w:t xml:space="preserve">s </w:t>
      </w:r>
      <w:r w:rsidRPr="000056F0">
        <w:rPr>
          <w:rFonts w:ascii="Times New Roman" w:hAnsi="Times New Roman"/>
          <w:color w:val="3333FF"/>
          <w:spacing w:val="1"/>
        </w:rPr>
        <w:t>i</w:t>
      </w:r>
      <w:r w:rsidRPr="000056F0">
        <w:rPr>
          <w:rFonts w:ascii="Times New Roman" w:hAnsi="Times New Roman"/>
          <w:color w:val="3333FF"/>
        </w:rPr>
        <w:t xml:space="preserve">n </w:t>
      </w:r>
      <w:r w:rsidRPr="000056F0">
        <w:rPr>
          <w:rFonts w:ascii="Times New Roman" w:hAnsi="Times New Roman"/>
          <w:color w:val="3333FF"/>
          <w:spacing w:val="1"/>
        </w:rPr>
        <w:t>ecological</w:t>
      </w:r>
      <w:r w:rsidRPr="000056F0">
        <w:rPr>
          <w:rFonts w:ascii="Times New Roman" w:hAnsi="Times New Roman"/>
          <w:color w:val="3333FF"/>
        </w:rPr>
        <w:t xml:space="preserve">, </w:t>
      </w:r>
      <w:r w:rsidRPr="000056F0">
        <w:rPr>
          <w:rFonts w:ascii="Times New Roman" w:hAnsi="Times New Roman"/>
          <w:color w:val="3333FF"/>
          <w:spacing w:val="1"/>
        </w:rPr>
        <w:t xml:space="preserve">aesthetic, </w:t>
      </w:r>
      <w:r w:rsidRPr="000056F0">
        <w:rPr>
          <w:rFonts w:ascii="Times New Roman" w:hAnsi="Times New Roman"/>
          <w:color w:val="3333FF"/>
          <w:spacing w:val="-1"/>
        </w:rPr>
        <w:t>cultural</w:t>
      </w:r>
      <w:r w:rsidRPr="000056F0">
        <w:rPr>
          <w:rFonts w:ascii="Times New Roman" w:hAnsi="Times New Roman"/>
          <w:color w:val="3333FF"/>
        </w:rPr>
        <w:t>,</w:t>
      </w:r>
      <w:r w:rsidRPr="000056F0">
        <w:rPr>
          <w:rFonts w:ascii="Times New Roman" w:hAnsi="Times New Roman"/>
          <w:color w:val="3333FF"/>
          <w:spacing w:val="-15"/>
        </w:rPr>
        <w:t xml:space="preserve"> </w:t>
      </w:r>
      <w:r w:rsidRPr="000056F0">
        <w:rPr>
          <w:rFonts w:ascii="Times New Roman" w:hAnsi="Times New Roman"/>
          <w:color w:val="3333FF"/>
          <w:spacing w:val="-1"/>
        </w:rPr>
        <w:t>historic</w:t>
      </w:r>
      <w:r w:rsidRPr="000056F0">
        <w:rPr>
          <w:rFonts w:ascii="Times New Roman" w:hAnsi="Times New Roman"/>
          <w:color w:val="3333FF"/>
        </w:rPr>
        <w:t>,</w:t>
      </w:r>
      <w:r w:rsidRPr="000056F0">
        <w:rPr>
          <w:rFonts w:ascii="Times New Roman" w:hAnsi="Times New Roman"/>
          <w:color w:val="3333FF"/>
          <w:spacing w:val="-15"/>
        </w:rPr>
        <w:t xml:space="preserve"> </w:t>
      </w:r>
      <w:r w:rsidRPr="000056F0">
        <w:rPr>
          <w:rFonts w:ascii="Times New Roman" w:hAnsi="Times New Roman"/>
          <w:color w:val="3333FF"/>
          <w:spacing w:val="-1"/>
        </w:rPr>
        <w:t>economi</w:t>
      </w:r>
      <w:r w:rsidRPr="000056F0">
        <w:rPr>
          <w:rFonts w:ascii="Times New Roman" w:hAnsi="Times New Roman"/>
          <w:color w:val="3333FF"/>
        </w:rPr>
        <w:t>c</w:t>
      </w:r>
      <w:r w:rsidRPr="000056F0">
        <w:rPr>
          <w:rFonts w:ascii="Times New Roman" w:hAnsi="Times New Roman"/>
          <w:color w:val="3333FF"/>
          <w:spacing w:val="-15"/>
        </w:rPr>
        <w:t xml:space="preserve"> </w:t>
      </w:r>
      <w:r w:rsidRPr="000056F0">
        <w:rPr>
          <w:rFonts w:ascii="Times New Roman" w:hAnsi="Times New Roman"/>
          <w:color w:val="3333FF"/>
          <w:spacing w:val="-1"/>
        </w:rPr>
        <w:t>an</w:t>
      </w:r>
      <w:r w:rsidRPr="000056F0">
        <w:rPr>
          <w:rFonts w:ascii="Times New Roman" w:hAnsi="Times New Roman"/>
          <w:color w:val="3333FF"/>
        </w:rPr>
        <w:t>d</w:t>
      </w:r>
      <w:r w:rsidRPr="000056F0">
        <w:rPr>
          <w:rFonts w:ascii="Times New Roman" w:hAnsi="Times New Roman"/>
          <w:color w:val="3333FF"/>
          <w:spacing w:val="-15"/>
        </w:rPr>
        <w:t xml:space="preserve"> </w:t>
      </w:r>
      <w:r w:rsidRPr="000056F0">
        <w:rPr>
          <w:rFonts w:ascii="Times New Roman" w:hAnsi="Times New Roman"/>
          <w:color w:val="3333FF"/>
          <w:spacing w:val="-1"/>
        </w:rPr>
        <w:t>socia</w:t>
      </w:r>
      <w:r w:rsidRPr="000056F0">
        <w:rPr>
          <w:rFonts w:ascii="Times New Roman" w:hAnsi="Times New Roman"/>
          <w:color w:val="3333FF"/>
        </w:rPr>
        <w:t>l</w:t>
      </w:r>
      <w:r w:rsidRPr="000056F0">
        <w:rPr>
          <w:rFonts w:ascii="Times New Roman" w:hAnsi="Times New Roman"/>
          <w:color w:val="3333FF"/>
          <w:spacing w:val="-15"/>
        </w:rPr>
        <w:t xml:space="preserve"> </w:t>
      </w:r>
      <w:r w:rsidRPr="000056F0">
        <w:rPr>
          <w:rFonts w:ascii="Times New Roman" w:hAnsi="Times New Roman"/>
          <w:color w:val="3333FF"/>
          <w:spacing w:val="-1"/>
        </w:rPr>
        <w:t>factors</w:t>
      </w:r>
      <w:r w:rsidRPr="000056F0">
        <w:rPr>
          <w:rFonts w:ascii="Times New Roman" w:hAnsi="Times New Roman"/>
          <w:color w:val="3333FF"/>
        </w:rPr>
        <w:t>,</w:t>
      </w:r>
      <w:r w:rsidRPr="000056F0">
        <w:rPr>
          <w:rFonts w:ascii="Times New Roman" w:hAnsi="Times New Roman"/>
          <w:color w:val="3333FF"/>
          <w:spacing w:val="-15"/>
        </w:rPr>
        <w:t xml:space="preserve"> </w:t>
      </w:r>
      <w:r w:rsidRPr="000056F0">
        <w:rPr>
          <w:rFonts w:ascii="Times New Roman" w:hAnsi="Times New Roman"/>
          <w:color w:val="3333FF"/>
          <w:spacing w:val="-1"/>
        </w:rPr>
        <w:t>whethe</w:t>
      </w:r>
      <w:r w:rsidRPr="000056F0">
        <w:rPr>
          <w:rFonts w:ascii="Times New Roman" w:hAnsi="Times New Roman"/>
          <w:color w:val="3333FF"/>
        </w:rPr>
        <w:t>r</w:t>
      </w:r>
      <w:r w:rsidRPr="000056F0">
        <w:rPr>
          <w:rFonts w:ascii="Times New Roman" w:hAnsi="Times New Roman"/>
          <w:color w:val="3333FF"/>
          <w:spacing w:val="-15"/>
        </w:rPr>
        <w:t xml:space="preserve"> </w:t>
      </w:r>
      <w:r w:rsidRPr="000056F0">
        <w:rPr>
          <w:rFonts w:ascii="Times New Roman" w:hAnsi="Times New Roman"/>
          <w:color w:val="3333FF"/>
          <w:spacing w:val="-1"/>
        </w:rPr>
        <w:t>directl</w:t>
      </w:r>
      <w:r w:rsidRPr="000056F0">
        <w:rPr>
          <w:rFonts w:ascii="Times New Roman" w:hAnsi="Times New Roman"/>
          <w:color w:val="3333FF"/>
        </w:rPr>
        <w:t>y</w:t>
      </w:r>
      <w:r w:rsidRPr="000056F0">
        <w:rPr>
          <w:rFonts w:ascii="Times New Roman" w:hAnsi="Times New Roman"/>
          <w:color w:val="3333FF"/>
          <w:spacing w:val="-15"/>
        </w:rPr>
        <w:t xml:space="preserve"> </w:t>
      </w:r>
      <w:r w:rsidRPr="000056F0">
        <w:rPr>
          <w:rFonts w:ascii="Times New Roman" w:hAnsi="Times New Roman"/>
          <w:color w:val="3333FF"/>
          <w:spacing w:val="-1"/>
        </w:rPr>
        <w:t>o</w:t>
      </w:r>
      <w:r w:rsidRPr="000056F0">
        <w:rPr>
          <w:rFonts w:ascii="Times New Roman" w:hAnsi="Times New Roman"/>
          <w:color w:val="3333FF"/>
        </w:rPr>
        <w:t>r</w:t>
      </w:r>
      <w:r w:rsidRPr="000056F0">
        <w:rPr>
          <w:rFonts w:ascii="Times New Roman" w:hAnsi="Times New Roman"/>
          <w:color w:val="3333FF"/>
          <w:spacing w:val="-15"/>
        </w:rPr>
        <w:t xml:space="preserve"> </w:t>
      </w:r>
      <w:r w:rsidRPr="000056F0">
        <w:rPr>
          <w:rFonts w:ascii="Times New Roman" w:hAnsi="Times New Roman"/>
          <w:color w:val="3333FF"/>
          <w:spacing w:val="-1"/>
        </w:rPr>
        <w:t>indirectly</w:t>
      </w:r>
      <w:r w:rsidRPr="000056F0">
        <w:rPr>
          <w:rFonts w:ascii="Times New Roman" w:hAnsi="Times New Roman"/>
          <w:color w:val="3333FF"/>
        </w:rPr>
        <w:t>,</w:t>
      </w:r>
      <w:r w:rsidRPr="000056F0">
        <w:rPr>
          <w:rFonts w:ascii="Times New Roman" w:hAnsi="Times New Roman"/>
          <w:color w:val="3333FF"/>
          <w:spacing w:val="-15"/>
        </w:rPr>
        <w:t xml:space="preserve"> </w:t>
      </w:r>
      <w:r w:rsidRPr="000056F0">
        <w:rPr>
          <w:rFonts w:ascii="Times New Roman" w:hAnsi="Times New Roman"/>
          <w:color w:val="3333FF"/>
          <w:spacing w:val="-1"/>
        </w:rPr>
        <w:t xml:space="preserve">individually </w:t>
      </w:r>
      <w:r w:rsidRPr="000056F0">
        <w:rPr>
          <w:rFonts w:ascii="Times New Roman" w:hAnsi="Times New Roman"/>
          <w:color w:val="3333FF"/>
        </w:rPr>
        <w:t>or collectively;</w:t>
      </w:r>
    </w:p>
    <w:p w14:paraId="2C3D2EB3" w14:textId="77777777" w:rsidR="00D810B6" w:rsidRPr="000056F0" w:rsidRDefault="00D810B6" w:rsidP="00FC5BA2">
      <w:pPr>
        <w:widowControl w:val="0"/>
        <w:autoSpaceDE w:val="0"/>
        <w:autoSpaceDN w:val="0"/>
        <w:adjustRightInd w:val="0"/>
        <w:spacing w:after="0" w:line="360" w:lineRule="auto"/>
        <w:ind w:left="446" w:right="35"/>
        <w:jc w:val="both"/>
        <w:rPr>
          <w:rFonts w:ascii="Times New Roman" w:hAnsi="Times New Roman"/>
          <w:color w:val="3333FF"/>
        </w:rPr>
      </w:pPr>
      <w:r w:rsidRPr="000056F0">
        <w:rPr>
          <w:rFonts w:ascii="Times New Roman" w:hAnsi="Times New Roman"/>
          <w:color w:val="3333FF"/>
        </w:rPr>
        <w:t>“</w:t>
      </w:r>
      <w:proofErr w:type="gramStart"/>
      <w:r w:rsidRPr="000056F0">
        <w:rPr>
          <w:rFonts w:ascii="Times New Roman" w:hAnsi="Times New Roman"/>
          <w:color w:val="3333FF"/>
        </w:rPr>
        <w:t>risk</w:t>
      </w:r>
      <w:proofErr w:type="gramEnd"/>
      <w:r w:rsidRPr="000056F0">
        <w:rPr>
          <w:rFonts w:ascii="Times New Roman" w:hAnsi="Times New Roman"/>
          <w:color w:val="3333FF"/>
        </w:rPr>
        <w:t xml:space="preserve"> Assessment” means a scientifically based process consisting of four steps: hazard identification, hazard characterization, exposure assessment and risk characterization.</w:t>
      </w:r>
    </w:p>
    <w:p w14:paraId="42355082" w14:textId="77777777" w:rsidR="00172011" w:rsidRPr="000056F0" w:rsidRDefault="00172011" w:rsidP="00FC5BA2">
      <w:pPr>
        <w:widowControl w:val="0"/>
        <w:autoSpaceDE w:val="0"/>
        <w:autoSpaceDN w:val="0"/>
        <w:adjustRightInd w:val="0"/>
        <w:spacing w:after="0" w:line="360" w:lineRule="auto"/>
        <w:ind w:left="446" w:right="35"/>
        <w:jc w:val="both"/>
        <w:rPr>
          <w:rFonts w:ascii="Times New Roman" w:hAnsi="Times New Roman"/>
          <w:color w:val="3333FF"/>
        </w:rPr>
      </w:pPr>
      <w:r w:rsidRPr="000056F0">
        <w:rPr>
          <w:rFonts w:ascii="Times New Roman" w:hAnsi="Times New Roman"/>
          <w:color w:val="3333FF"/>
        </w:rPr>
        <w:t>“</w:t>
      </w:r>
      <w:proofErr w:type="gramStart"/>
      <w:r w:rsidRPr="000056F0">
        <w:rPr>
          <w:rFonts w:ascii="Times New Roman" w:hAnsi="Times New Roman"/>
          <w:color w:val="3333FF"/>
        </w:rPr>
        <w:t>staff</w:t>
      </w:r>
      <w:proofErr w:type="gramEnd"/>
      <w:r w:rsidRPr="000056F0">
        <w:rPr>
          <w:rFonts w:ascii="Times New Roman" w:hAnsi="Times New Roman"/>
          <w:color w:val="3333FF"/>
          <w:spacing w:val="-13"/>
        </w:rPr>
        <w:t xml:space="preserve"> </w:t>
      </w:r>
      <w:r w:rsidRPr="000056F0">
        <w:rPr>
          <w:rFonts w:ascii="Times New Roman" w:hAnsi="Times New Roman"/>
          <w:color w:val="3333FF"/>
        </w:rPr>
        <w:t>member”</w:t>
      </w:r>
      <w:r w:rsidRPr="000056F0">
        <w:rPr>
          <w:rFonts w:ascii="Times New Roman" w:hAnsi="Times New Roman"/>
          <w:color w:val="3333FF"/>
          <w:spacing w:val="-13"/>
        </w:rPr>
        <w:t xml:space="preserve"> </w:t>
      </w:r>
      <w:r w:rsidRPr="000056F0">
        <w:rPr>
          <w:rFonts w:ascii="Times New Roman" w:hAnsi="Times New Roman"/>
          <w:color w:val="3333FF"/>
        </w:rPr>
        <w:t>means</w:t>
      </w:r>
      <w:r w:rsidRPr="000056F0">
        <w:rPr>
          <w:rFonts w:ascii="Times New Roman" w:hAnsi="Times New Roman"/>
          <w:color w:val="3333FF"/>
          <w:spacing w:val="-13"/>
        </w:rPr>
        <w:t xml:space="preserve"> </w:t>
      </w:r>
      <w:r w:rsidRPr="000056F0">
        <w:rPr>
          <w:rFonts w:ascii="Times New Roman" w:hAnsi="Times New Roman"/>
          <w:color w:val="3333FF"/>
        </w:rPr>
        <w:t>a</w:t>
      </w:r>
      <w:r w:rsidRPr="000056F0">
        <w:rPr>
          <w:rFonts w:ascii="Times New Roman" w:hAnsi="Times New Roman"/>
          <w:color w:val="3333FF"/>
          <w:spacing w:val="-13"/>
        </w:rPr>
        <w:t xml:space="preserve"> </w:t>
      </w:r>
      <w:r w:rsidRPr="000056F0">
        <w:rPr>
          <w:rFonts w:ascii="Times New Roman" w:hAnsi="Times New Roman"/>
          <w:color w:val="3333FF"/>
        </w:rPr>
        <w:t>staff</w:t>
      </w:r>
      <w:r w:rsidRPr="000056F0">
        <w:rPr>
          <w:rFonts w:ascii="Times New Roman" w:hAnsi="Times New Roman"/>
          <w:color w:val="3333FF"/>
          <w:spacing w:val="-13"/>
        </w:rPr>
        <w:t xml:space="preserve"> </w:t>
      </w:r>
      <w:r w:rsidRPr="000056F0">
        <w:rPr>
          <w:rFonts w:ascii="Times New Roman" w:hAnsi="Times New Roman"/>
          <w:color w:val="3333FF"/>
        </w:rPr>
        <w:t>member</w:t>
      </w:r>
      <w:r w:rsidRPr="000056F0">
        <w:rPr>
          <w:rFonts w:ascii="Times New Roman" w:hAnsi="Times New Roman"/>
          <w:color w:val="3333FF"/>
          <w:spacing w:val="-13"/>
        </w:rPr>
        <w:t xml:space="preserve"> </w:t>
      </w:r>
      <w:r w:rsidRPr="000056F0">
        <w:rPr>
          <w:rFonts w:ascii="Times New Roman" w:hAnsi="Times New Roman"/>
          <w:color w:val="3333FF"/>
        </w:rPr>
        <w:t>as</w:t>
      </w:r>
      <w:r w:rsidRPr="000056F0">
        <w:rPr>
          <w:rFonts w:ascii="Times New Roman" w:hAnsi="Times New Roman"/>
          <w:color w:val="3333FF"/>
          <w:spacing w:val="-13"/>
        </w:rPr>
        <w:t xml:space="preserve"> </w:t>
      </w:r>
      <w:r w:rsidRPr="000056F0">
        <w:rPr>
          <w:rFonts w:ascii="Times New Roman" w:hAnsi="Times New Roman"/>
          <w:color w:val="3333FF"/>
        </w:rPr>
        <w:t>defined</w:t>
      </w:r>
      <w:r w:rsidRPr="000056F0">
        <w:rPr>
          <w:rFonts w:ascii="Times New Roman" w:hAnsi="Times New Roman"/>
          <w:color w:val="3333FF"/>
          <w:spacing w:val="-13"/>
        </w:rPr>
        <w:t xml:space="preserve"> </w:t>
      </w:r>
      <w:r w:rsidRPr="000056F0">
        <w:rPr>
          <w:rFonts w:ascii="Times New Roman" w:hAnsi="Times New Roman"/>
          <w:color w:val="3333FF"/>
        </w:rPr>
        <w:t>in</w:t>
      </w:r>
      <w:r w:rsidRPr="000056F0">
        <w:rPr>
          <w:rFonts w:ascii="Times New Roman" w:hAnsi="Times New Roman"/>
          <w:color w:val="3333FF"/>
          <w:spacing w:val="-13"/>
        </w:rPr>
        <w:t xml:space="preserve"> </w:t>
      </w:r>
      <w:r w:rsidRPr="000056F0">
        <w:rPr>
          <w:rFonts w:ascii="Times New Roman" w:hAnsi="Times New Roman"/>
          <w:color w:val="3333FF"/>
        </w:rPr>
        <w:t>section</w:t>
      </w:r>
      <w:r w:rsidRPr="000056F0">
        <w:rPr>
          <w:rFonts w:ascii="Times New Roman" w:hAnsi="Times New Roman"/>
          <w:color w:val="3333FF"/>
          <w:spacing w:val="-13"/>
        </w:rPr>
        <w:t xml:space="preserve"> </w:t>
      </w:r>
      <w:r w:rsidRPr="000056F0">
        <w:rPr>
          <w:rFonts w:ascii="Times New Roman" w:hAnsi="Times New Roman"/>
          <w:color w:val="3333FF"/>
        </w:rPr>
        <w:t>(1)</w:t>
      </w:r>
      <w:r w:rsidRPr="000056F0">
        <w:rPr>
          <w:rFonts w:ascii="Times New Roman" w:hAnsi="Times New Roman"/>
          <w:color w:val="3333FF"/>
          <w:spacing w:val="-13"/>
        </w:rPr>
        <w:t xml:space="preserve"> </w:t>
      </w:r>
      <w:r w:rsidRPr="000056F0">
        <w:rPr>
          <w:rFonts w:ascii="Times New Roman" w:hAnsi="Times New Roman"/>
          <w:color w:val="3333FF"/>
        </w:rPr>
        <w:t>of</w:t>
      </w:r>
      <w:r w:rsidRPr="000056F0">
        <w:rPr>
          <w:rFonts w:ascii="Times New Roman" w:hAnsi="Times New Roman"/>
          <w:color w:val="3333FF"/>
          <w:spacing w:val="-13"/>
        </w:rPr>
        <w:t xml:space="preserve"> </w:t>
      </w:r>
      <w:r w:rsidRPr="000056F0">
        <w:rPr>
          <w:rFonts w:ascii="Times New Roman" w:hAnsi="Times New Roman"/>
          <w:color w:val="3333FF"/>
        </w:rPr>
        <w:t>the</w:t>
      </w:r>
      <w:r w:rsidRPr="000056F0">
        <w:rPr>
          <w:rFonts w:ascii="Times New Roman" w:hAnsi="Times New Roman"/>
          <w:color w:val="3333FF"/>
          <w:spacing w:val="-13"/>
        </w:rPr>
        <w:t xml:space="preserve"> </w:t>
      </w:r>
      <w:r w:rsidRPr="000056F0">
        <w:rPr>
          <w:rFonts w:ascii="Times New Roman" w:hAnsi="Times New Roman"/>
          <w:color w:val="3333FF"/>
        </w:rPr>
        <w:t>Public</w:t>
      </w:r>
      <w:r w:rsidRPr="000056F0">
        <w:rPr>
          <w:rFonts w:ascii="Times New Roman" w:hAnsi="Times New Roman"/>
          <w:color w:val="3333FF"/>
          <w:spacing w:val="-13"/>
        </w:rPr>
        <w:t xml:space="preserve"> </w:t>
      </w:r>
      <w:r w:rsidRPr="000056F0">
        <w:rPr>
          <w:rFonts w:ascii="Times New Roman" w:hAnsi="Times New Roman"/>
          <w:color w:val="3333FF"/>
        </w:rPr>
        <w:t>Service</w:t>
      </w:r>
      <w:r w:rsidRPr="000056F0">
        <w:rPr>
          <w:rFonts w:ascii="Times New Roman" w:hAnsi="Times New Roman"/>
          <w:color w:val="3333FF"/>
          <w:spacing w:val="-13"/>
        </w:rPr>
        <w:t xml:space="preserve"> </w:t>
      </w:r>
      <w:r w:rsidRPr="000056F0">
        <w:rPr>
          <w:rFonts w:ascii="Times New Roman" w:hAnsi="Times New Roman"/>
          <w:color w:val="3333FF"/>
        </w:rPr>
        <w:t>Act,</w:t>
      </w:r>
    </w:p>
    <w:p w14:paraId="125E7002" w14:textId="77777777" w:rsidR="00172011" w:rsidRPr="000056F0" w:rsidRDefault="00172011" w:rsidP="00FC5BA2">
      <w:pPr>
        <w:widowControl w:val="0"/>
        <w:autoSpaceDE w:val="0"/>
        <w:autoSpaceDN w:val="0"/>
        <w:adjustRightInd w:val="0"/>
        <w:spacing w:before="11" w:after="0" w:line="360" w:lineRule="auto"/>
        <w:ind w:left="446" w:right="35"/>
        <w:jc w:val="both"/>
        <w:rPr>
          <w:rFonts w:ascii="Times New Roman" w:hAnsi="Times New Roman"/>
          <w:color w:val="3333FF"/>
        </w:rPr>
      </w:pPr>
      <w:r w:rsidRPr="000056F0">
        <w:rPr>
          <w:rFonts w:ascii="Times New Roman" w:hAnsi="Times New Roman"/>
          <w:color w:val="3333FF"/>
        </w:rPr>
        <w:t>1995 (Act No. 13 of 1995);</w:t>
      </w:r>
    </w:p>
    <w:p w14:paraId="4BFBBBF7" w14:textId="77777777" w:rsidR="005F5148" w:rsidRPr="000056F0" w:rsidRDefault="005F5148" w:rsidP="00FC5BA2">
      <w:pPr>
        <w:spacing w:after="0" w:line="360" w:lineRule="auto"/>
        <w:ind w:left="446" w:right="35"/>
        <w:jc w:val="both"/>
        <w:rPr>
          <w:rFonts w:ascii="Times New Roman" w:hAnsi="Times New Roman"/>
          <w:bCs/>
          <w:color w:val="3333FF"/>
        </w:rPr>
      </w:pPr>
      <w:r w:rsidRPr="000056F0">
        <w:rPr>
          <w:rFonts w:ascii="Times New Roman" w:hAnsi="Times New Roman"/>
          <w:bCs/>
          <w:color w:val="3333FF"/>
        </w:rPr>
        <w:t>“</w:t>
      </w:r>
      <w:proofErr w:type="gramStart"/>
      <w:r w:rsidRPr="000056F0">
        <w:rPr>
          <w:rFonts w:ascii="Times New Roman" w:hAnsi="Times New Roman"/>
          <w:bCs/>
          <w:color w:val="3333FF"/>
        </w:rPr>
        <w:t>regulating</w:t>
      </w:r>
      <w:proofErr w:type="gramEnd"/>
      <w:r w:rsidR="000056F0" w:rsidRPr="000056F0">
        <w:rPr>
          <w:rFonts w:ascii="Times New Roman" w:hAnsi="Times New Roman"/>
          <w:bCs/>
          <w:color w:val="3333FF"/>
        </w:rPr>
        <w:t>”</w:t>
      </w:r>
      <w:r w:rsidRPr="000056F0">
        <w:rPr>
          <w:rFonts w:ascii="Times New Roman" w:hAnsi="Times New Roman"/>
          <w:bCs/>
          <w:color w:val="3333FF"/>
        </w:rPr>
        <w:t xml:space="preserve"> services means the benefits obtained from the regulation of ecosystem processes, including, for example, the regulation of climate, water, and some human diseases.</w:t>
      </w:r>
    </w:p>
    <w:p w14:paraId="1366D843" w14:textId="77777777" w:rsidR="008856FF" w:rsidRPr="008856FF" w:rsidRDefault="008856FF" w:rsidP="008856FF">
      <w:pPr>
        <w:spacing w:after="0" w:line="360" w:lineRule="auto"/>
        <w:ind w:left="446" w:right="35"/>
        <w:jc w:val="both"/>
        <w:rPr>
          <w:rFonts w:ascii="Times New Roman" w:hAnsi="Times New Roman"/>
          <w:bCs/>
          <w:color w:val="3333FF"/>
        </w:rPr>
      </w:pPr>
      <w:r w:rsidRPr="008856FF">
        <w:rPr>
          <w:rFonts w:ascii="Times New Roman" w:hAnsi="Times New Roman"/>
          <w:bCs/>
          <w:color w:val="3333FF"/>
        </w:rPr>
        <w:t xml:space="preserve"> </w:t>
      </w:r>
      <w:r>
        <w:rPr>
          <w:rFonts w:ascii="Times New Roman" w:hAnsi="Times New Roman"/>
          <w:bCs/>
          <w:color w:val="3333FF"/>
        </w:rPr>
        <w:t>“</w:t>
      </w:r>
      <w:proofErr w:type="gramStart"/>
      <w:r>
        <w:rPr>
          <w:rFonts w:ascii="Times New Roman" w:hAnsi="Times New Roman"/>
          <w:bCs/>
          <w:color w:val="3333FF"/>
        </w:rPr>
        <w:t>s</w:t>
      </w:r>
      <w:r w:rsidRPr="008856FF">
        <w:rPr>
          <w:rFonts w:ascii="Times New Roman" w:hAnsi="Times New Roman"/>
          <w:bCs/>
          <w:color w:val="3333FF"/>
        </w:rPr>
        <w:t>coping</w:t>
      </w:r>
      <w:proofErr w:type="gramEnd"/>
      <w:r>
        <w:rPr>
          <w:rFonts w:ascii="Times New Roman" w:hAnsi="Times New Roman"/>
          <w:bCs/>
          <w:color w:val="3333FF"/>
        </w:rPr>
        <w:t xml:space="preserve">” means </w:t>
      </w:r>
      <w:r w:rsidRPr="008856FF">
        <w:rPr>
          <w:rFonts w:ascii="Times New Roman" w:hAnsi="Times New Roman"/>
          <w:bCs/>
          <w:color w:val="3333FF"/>
        </w:rPr>
        <w:t>the process of determining the content and extent of the matters which should be</w:t>
      </w:r>
      <w:r>
        <w:rPr>
          <w:rFonts w:ascii="Times New Roman" w:hAnsi="Times New Roman"/>
          <w:bCs/>
          <w:color w:val="3333FF"/>
        </w:rPr>
        <w:t xml:space="preserve"> covered in the. </w:t>
      </w:r>
      <w:proofErr w:type="gramStart"/>
      <w:r>
        <w:rPr>
          <w:rFonts w:ascii="Times New Roman" w:hAnsi="Times New Roman"/>
          <w:bCs/>
          <w:color w:val="3333FF"/>
        </w:rPr>
        <w:t>environmental</w:t>
      </w:r>
      <w:proofErr w:type="gramEnd"/>
      <w:r>
        <w:rPr>
          <w:rFonts w:ascii="Times New Roman" w:hAnsi="Times New Roman"/>
          <w:bCs/>
          <w:color w:val="3333FF"/>
        </w:rPr>
        <w:t xml:space="preserve"> assessment and is inclusive of </w:t>
      </w:r>
      <w:r w:rsidRPr="008856FF">
        <w:rPr>
          <w:rFonts w:ascii="Times New Roman" w:hAnsi="Times New Roman"/>
          <w:bCs/>
          <w:color w:val="3333FF"/>
        </w:rPr>
        <w:t>preparation of Term of Reference for the SEA;</w:t>
      </w:r>
    </w:p>
    <w:p w14:paraId="6B833A89" w14:textId="77777777" w:rsidR="008856FF" w:rsidRDefault="008856FF" w:rsidP="000056F0">
      <w:pPr>
        <w:spacing w:after="0" w:line="360" w:lineRule="auto"/>
        <w:ind w:left="446" w:right="35"/>
        <w:jc w:val="both"/>
        <w:rPr>
          <w:rFonts w:ascii="Times New Roman" w:hAnsi="Times New Roman"/>
          <w:bCs/>
          <w:color w:val="3333FF"/>
        </w:rPr>
      </w:pPr>
      <w:r>
        <w:rPr>
          <w:rFonts w:ascii="Times New Roman" w:hAnsi="Times New Roman"/>
          <w:bCs/>
          <w:color w:val="3333FF"/>
        </w:rPr>
        <w:t>“</w:t>
      </w:r>
      <w:proofErr w:type="gramStart"/>
      <w:r>
        <w:rPr>
          <w:rFonts w:ascii="Times New Roman" w:hAnsi="Times New Roman"/>
          <w:bCs/>
          <w:color w:val="3333FF"/>
        </w:rPr>
        <w:t>s</w:t>
      </w:r>
      <w:r w:rsidRPr="008856FF">
        <w:rPr>
          <w:rFonts w:ascii="Times New Roman" w:hAnsi="Times New Roman"/>
          <w:bCs/>
          <w:color w:val="3333FF"/>
        </w:rPr>
        <w:t>creening</w:t>
      </w:r>
      <w:proofErr w:type="gramEnd"/>
      <w:r>
        <w:rPr>
          <w:rFonts w:ascii="Times New Roman" w:hAnsi="Times New Roman"/>
          <w:bCs/>
          <w:color w:val="3333FF"/>
        </w:rPr>
        <w:t>” means</w:t>
      </w:r>
      <w:r w:rsidRPr="008856FF">
        <w:rPr>
          <w:rFonts w:ascii="Times New Roman" w:hAnsi="Times New Roman"/>
          <w:bCs/>
          <w:color w:val="3333FF"/>
        </w:rPr>
        <w:t xml:space="preserve"> the</w:t>
      </w:r>
      <w:r>
        <w:rPr>
          <w:rFonts w:ascii="Times New Roman" w:hAnsi="Times New Roman"/>
          <w:bCs/>
          <w:color w:val="3333FF"/>
        </w:rPr>
        <w:t xml:space="preserve"> process of</w:t>
      </w:r>
      <w:r w:rsidRPr="008856FF">
        <w:rPr>
          <w:rFonts w:ascii="Times New Roman" w:hAnsi="Times New Roman"/>
          <w:bCs/>
          <w:color w:val="3333FF"/>
        </w:rPr>
        <w:t xml:space="preserve"> determination of whether or not an </w:t>
      </w:r>
      <w:r>
        <w:rPr>
          <w:rFonts w:ascii="Times New Roman" w:hAnsi="Times New Roman"/>
          <w:bCs/>
          <w:color w:val="3333FF"/>
        </w:rPr>
        <w:t xml:space="preserve">environmental assessment is required for policy, plan, programme or project activity. </w:t>
      </w:r>
    </w:p>
    <w:p w14:paraId="24697C74" w14:textId="77777777" w:rsidR="000056F0" w:rsidRPr="000056F0" w:rsidRDefault="000056F0" w:rsidP="000056F0">
      <w:pPr>
        <w:spacing w:after="0" w:line="360" w:lineRule="auto"/>
        <w:ind w:left="446" w:right="35"/>
        <w:jc w:val="both"/>
        <w:rPr>
          <w:rFonts w:ascii="Times New Roman" w:hAnsi="Times New Roman"/>
          <w:bCs/>
          <w:color w:val="3333FF"/>
        </w:rPr>
      </w:pPr>
      <w:r w:rsidRPr="000056F0">
        <w:rPr>
          <w:rFonts w:ascii="Times New Roman" w:hAnsi="Times New Roman"/>
          <w:bCs/>
          <w:color w:val="3333FF"/>
        </w:rPr>
        <w:t>“</w:t>
      </w:r>
      <w:proofErr w:type="gramStart"/>
      <w:r w:rsidRPr="000056F0">
        <w:rPr>
          <w:rFonts w:ascii="Times New Roman" w:hAnsi="Times New Roman"/>
          <w:bCs/>
          <w:color w:val="3333FF"/>
        </w:rPr>
        <w:t>ship</w:t>
      </w:r>
      <w:proofErr w:type="gramEnd"/>
      <w:r w:rsidRPr="000056F0">
        <w:rPr>
          <w:rFonts w:ascii="Times New Roman" w:hAnsi="Times New Roman"/>
          <w:bCs/>
          <w:color w:val="3333FF"/>
        </w:rPr>
        <w:t>” includes every description of vessel or craft or floating structure;</w:t>
      </w:r>
    </w:p>
    <w:p w14:paraId="7DD82A28" w14:textId="77777777" w:rsidR="000056F0" w:rsidRPr="000056F0" w:rsidRDefault="000056F0" w:rsidP="000056F0">
      <w:pPr>
        <w:spacing w:after="0" w:line="360" w:lineRule="auto"/>
        <w:ind w:left="446" w:right="35"/>
        <w:jc w:val="both"/>
        <w:rPr>
          <w:rFonts w:ascii="Times New Roman" w:hAnsi="Times New Roman"/>
          <w:bCs/>
          <w:color w:val="3333FF"/>
        </w:rPr>
      </w:pPr>
    </w:p>
    <w:p w14:paraId="68D62D53" w14:textId="77777777" w:rsidR="000056F0" w:rsidRPr="000056F0" w:rsidRDefault="000056F0" w:rsidP="000056F0">
      <w:pPr>
        <w:spacing w:after="0" w:line="360" w:lineRule="auto"/>
        <w:ind w:left="446" w:right="35"/>
        <w:jc w:val="both"/>
        <w:rPr>
          <w:rFonts w:ascii="Times New Roman" w:hAnsi="Times New Roman"/>
          <w:bCs/>
          <w:color w:val="3333FF"/>
        </w:rPr>
      </w:pPr>
      <w:r w:rsidRPr="000056F0">
        <w:rPr>
          <w:rFonts w:ascii="Times New Roman" w:hAnsi="Times New Roman"/>
          <w:bCs/>
          <w:color w:val="3333FF"/>
        </w:rPr>
        <w:t>“</w:t>
      </w:r>
      <w:proofErr w:type="gramStart"/>
      <w:r w:rsidRPr="000056F0">
        <w:rPr>
          <w:rFonts w:ascii="Times New Roman" w:hAnsi="Times New Roman"/>
          <w:bCs/>
          <w:color w:val="3333FF"/>
        </w:rPr>
        <w:t>soil</w:t>
      </w:r>
      <w:proofErr w:type="gramEnd"/>
      <w:r w:rsidRPr="000056F0">
        <w:rPr>
          <w:rFonts w:ascii="Times New Roman" w:hAnsi="Times New Roman"/>
          <w:bCs/>
          <w:color w:val="3333FF"/>
        </w:rPr>
        <w:t>” includes earth, sand, rock, shales, minerals, vegetation, and the flora and fauna in the soil and derivatives thereof such as dust;</w:t>
      </w:r>
    </w:p>
    <w:p w14:paraId="7B95BF76" w14:textId="77777777" w:rsidR="000056F0" w:rsidRPr="000056F0" w:rsidRDefault="000056F0" w:rsidP="000056F0">
      <w:pPr>
        <w:spacing w:after="0" w:line="360" w:lineRule="auto"/>
        <w:ind w:left="446" w:right="35"/>
        <w:jc w:val="both"/>
        <w:rPr>
          <w:rFonts w:ascii="Times New Roman" w:hAnsi="Times New Roman"/>
          <w:bCs/>
          <w:color w:val="3333FF"/>
        </w:rPr>
      </w:pPr>
      <w:r w:rsidRPr="000056F0">
        <w:rPr>
          <w:rFonts w:ascii="Times New Roman" w:hAnsi="Times New Roman"/>
          <w:bCs/>
          <w:color w:val="3333FF"/>
        </w:rPr>
        <w:t>“</w:t>
      </w:r>
      <w:proofErr w:type="gramStart"/>
      <w:r w:rsidRPr="000056F0">
        <w:rPr>
          <w:rFonts w:ascii="Times New Roman" w:hAnsi="Times New Roman"/>
          <w:bCs/>
          <w:color w:val="3333FF"/>
        </w:rPr>
        <w:t>standard</w:t>
      </w:r>
      <w:proofErr w:type="gramEnd"/>
      <w:r w:rsidRPr="000056F0">
        <w:rPr>
          <w:rFonts w:ascii="Times New Roman" w:hAnsi="Times New Roman"/>
          <w:bCs/>
          <w:color w:val="3333FF"/>
        </w:rPr>
        <w:t>” means the limits of discharge or emissions established under this Act or under regulations made pursuant to this Act or any other written law;</w:t>
      </w:r>
    </w:p>
    <w:p w14:paraId="3ADF0ACD" w14:textId="77777777" w:rsidR="000056F0" w:rsidRPr="000056F0" w:rsidRDefault="000056F0" w:rsidP="000056F0">
      <w:pPr>
        <w:spacing w:after="0" w:line="360" w:lineRule="auto"/>
        <w:ind w:left="446" w:right="35"/>
        <w:jc w:val="both"/>
        <w:rPr>
          <w:rFonts w:ascii="Times New Roman" w:hAnsi="Times New Roman"/>
          <w:bCs/>
          <w:color w:val="3333FF"/>
        </w:rPr>
      </w:pPr>
      <w:r w:rsidRPr="000056F0">
        <w:rPr>
          <w:rFonts w:ascii="Times New Roman" w:hAnsi="Times New Roman"/>
          <w:bCs/>
          <w:color w:val="3333FF"/>
        </w:rPr>
        <w:t>“</w:t>
      </w:r>
      <w:proofErr w:type="gramStart"/>
      <w:r w:rsidRPr="000056F0">
        <w:rPr>
          <w:rFonts w:ascii="Times New Roman" w:hAnsi="Times New Roman"/>
          <w:bCs/>
          <w:color w:val="3333FF"/>
        </w:rPr>
        <w:t>sustainable</w:t>
      </w:r>
      <w:proofErr w:type="gramEnd"/>
      <w:r w:rsidRPr="000056F0">
        <w:rPr>
          <w:rFonts w:ascii="Times New Roman" w:hAnsi="Times New Roman"/>
          <w:bCs/>
          <w:color w:val="3333FF"/>
        </w:rPr>
        <w:t xml:space="preserve"> development” means development that meets the needs of the present generation without compromising the ability of future generations to meet their needs by maintaining the carrying capacity of the supporting ecosystems;</w:t>
      </w:r>
    </w:p>
    <w:p w14:paraId="19AE3AE8" w14:textId="77777777" w:rsidR="000056F0" w:rsidRPr="000056F0" w:rsidRDefault="000056F0" w:rsidP="000056F0">
      <w:pPr>
        <w:spacing w:after="0" w:line="360" w:lineRule="auto"/>
        <w:ind w:left="446" w:right="35"/>
        <w:jc w:val="both"/>
        <w:rPr>
          <w:rFonts w:ascii="Times New Roman" w:hAnsi="Times New Roman"/>
          <w:bCs/>
          <w:color w:val="3333FF"/>
        </w:rPr>
      </w:pPr>
      <w:r w:rsidRPr="000056F0">
        <w:rPr>
          <w:rFonts w:ascii="Times New Roman" w:hAnsi="Times New Roman"/>
          <w:bCs/>
          <w:color w:val="3333FF"/>
        </w:rPr>
        <w:t>“</w:t>
      </w:r>
      <w:proofErr w:type="gramStart"/>
      <w:r w:rsidRPr="000056F0">
        <w:rPr>
          <w:rFonts w:ascii="Times New Roman" w:hAnsi="Times New Roman"/>
          <w:bCs/>
          <w:color w:val="3333FF"/>
        </w:rPr>
        <w:t>sustainable</w:t>
      </w:r>
      <w:proofErr w:type="gramEnd"/>
      <w:r w:rsidRPr="000056F0">
        <w:rPr>
          <w:rFonts w:ascii="Times New Roman" w:hAnsi="Times New Roman"/>
          <w:bCs/>
          <w:color w:val="3333FF"/>
        </w:rPr>
        <w:t xml:space="preserve"> use” means present use of the environment or natural resources which does not compromise the ability to use the same by future generations or degrade the carrying capacity of supporting ecosystems;</w:t>
      </w:r>
    </w:p>
    <w:p w14:paraId="4C16A75A" w14:textId="77777777" w:rsidR="005F5148" w:rsidRPr="000056F0" w:rsidRDefault="005F5148" w:rsidP="00FC5BA2">
      <w:pPr>
        <w:spacing w:after="0" w:line="360" w:lineRule="auto"/>
        <w:ind w:left="446" w:right="35"/>
        <w:jc w:val="both"/>
        <w:rPr>
          <w:rFonts w:ascii="Times New Roman" w:hAnsi="Times New Roman"/>
          <w:bCs/>
          <w:color w:val="3333FF"/>
        </w:rPr>
      </w:pPr>
      <w:r w:rsidRPr="000056F0">
        <w:rPr>
          <w:rFonts w:ascii="Times New Roman" w:hAnsi="Times New Roman"/>
          <w:bCs/>
          <w:color w:val="3333FF"/>
        </w:rPr>
        <w:t>“</w:t>
      </w:r>
      <w:proofErr w:type="gramStart"/>
      <w:r w:rsidRPr="000056F0">
        <w:rPr>
          <w:rFonts w:ascii="Times New Roman" w:hAnsi="Times New Roman"/>
          <w:bCs/>
          <w:color w:val="3333FF"/>
        </w:rPr>
        <w:t>supporting</w:t>
      </w:r>
      <w:proofErr w:type="gramEnd"/>
      <w:r w:rsidR="000056F0" w:rsidRPr="000056F0">
        <w:rPr>
          <w:rFonts w:ascii="Times New Roman" w:hAnsi="Times New Roman"/>
          <w:bCs/>
          <w:color w:val="3333FF"/>
        </w:rPr>
        <w:t>”</w:t>
      </w:r>
      <w:r w:rsidRPr="000056F0">
        <w:rPr>
          <w:rFonts w:ascii="Times New Roman" w:hAnsi="Times New Roman"/>
          <w:bCs/>
          <w:color w:val="3333FF"/>
        </w:rPr>
        <w:t xml:space="preserve"> services means ecosystem services that are necessary for the production of all other ecosystem services. Some examples include biomass production, production of </w:t>
      </w:r>
      <w:r w:rsidRPr="000056F0">
        <w:rPr>
          <w:rFonts w:ascii="Times New Roman" w:hAnsi="Times New Roman"/>
          <w:bCs/>
          <w:color w:val="3333FF"/>
        </w:rPr>
        <w:lastRenderedPageBreak/>
        <w:t>atmospheric oxygen, soil formation and retention, nutrient cycling, water cycling, and provisioning of habitat.</w:t>
      </w:r>
    </w:p>
    <w:p w14:paraId="1C1F1611" w14:textId="77777777" w:rsidR="00172011" w:rsidRPr="000056F0" w:rsidRDefault="00172011" w:rsidP="00FC5BA2">
      <w:pPr>
        <w:spacing w:after="0" w:line="360" w:lineRule="auto"/>
        <w:ind w:left="446" w:right="35"/>
        <w:jc w:val="both"/>
        <w:rPr>
          <w:rFonts w:ascii="Times New Roman" w:hAnsi="Times New Roman"/>
          <w:color w:val="3333FF"/>
        </w:rPr>
      </w:pPr>
      <w:r w:rsidRPr="000056F0">
        <w:rPr>
          <w:rFonts w:ascii="Times New Roman" w:hAnsi="Times New Roman"/>
          <w:bCs/>
          <w:color w:val="3333FF"/>
        </w:rPr>
        <w:t>“</w:t>
      </w:r>
      <w:proofErr w:type="gramStart"/>
      <w:r w:rsidRPr="000056F0">
        <w:rPr>
          <w:rFonts w:ascii="Times New Roman" w:hAnsi="Times New Roman"/>
          <w:bCs/>
          <w:color w:val="3333FF"/>
        </w:rPr>
        <w:t>stakeholder</w:t>
      </w:r>
      <w:proofErr w:type="gramEnd"/>
      <w:r w:rsidRPr="000056F0">
        <w:rPr>
          <w:rFonts w:ascii="Times New Roman" w:hAnsi="Times New Roman"/>
          <w:bCs/>
          <w:color w:val="3333FF"/>
        </w:rPr>
        <w:t xml:space="preserve">”, </w:t>
      </w:r>
      <w:r w:rsidR="00D810B6" w:rsidRPr="000056F0">
        <w:rPr>
          <w:rFonts w:ascii="Times New Roman" w:hAnsi="Times New Roman"/>
          <w:bCs/>
          <w:color w:val="3333FF"/>
        </w:rPr>
        <w:t>means i</w:t>
      </w:r>
      <w:r w:rsidR="00D810B6" w:rsidRPr="000056F0">
        <w:rPr>
          <w:rFonts w:ascii="Times New Roman" w:hAnsi="Times New Roman"/>
          <w:color w:val="3333FF"/>
        </w:rPr>
        <w:t>ndividuals or groups that are affected by a decision and have an interest in its outcome.</w:t>
      </w:r>
    </w:p>
    <w:p w14:paraId="6F9E5301" w14:textId="77777777" w:rsidR="00172011" w:rsidRPr="000056F0" w:rsidRDefault="00172011" w:rsidP="00FC5BA2">
      <w:pPr>
        <w:widowControl w:val="0"/>
        <w:autoSpaceDE w:val="0"/>
        <w:autoSpaceDN w:val="0"/>
        <w:adjustRightInd w:val="0"/>
        <w:spacing w:after="0" w:line="360" w:lineRule="auto"/>
        <w:ind w:left="446" w:right="35"/>
        <w:jc w:val="both"/>
        <w:rPr>
          <w:rFonts w:ascii="Times New Roman" w:hAnsi="Times New Roman"/>
          <w:color w:val="3333FF"/>
        </w:rPr>
      </w:pPr>
      <w:r w:rsidRPr="000056F0">
        <w:rPr>
          <w:rFonts w:ascii="Times New Roman" w:hAnsi="Times New Roman"/>
          <w:color w:val="3333FF"/>
        </w:rPr>
        <w:t>“</w:t>
      </w:r>
      <w:proofErr w:type="gramStart"/>
      <w:r w:rsidRPr="000056F0">
        <w:rPr>
          <w:rFonts w:ascii="Times New Roman" w:hAnsi="Times New Roman"/>
          <w:color w:val="3333FF"/>
        </w:rPr>
        <w:t>strategic</w:t>
      </w:r>
      <w:proofErr w:type="gramEnd"/>
      <w:r w:rsidRPr="000056F0">
        <w:rPr>
          <w:rFonts w:ascii="Times New Roman" w:hAnsi="Times New Roman"/>
          <w:color w:val="3333FF"/>
        </w:rPr>
        <w:t xml:space="preserve"> environmental assessment (SEA)” means a process for evaluating the environmental consequences of proposed plan, policy or programme initiatives in order to ensure that they are fully included and appropriately addressed at the earliest stage of decision making, on par with economic and social considerations</w:t>
      </w:r>
    </w:p>
    <w:p w14:paraId="27E33C7C" w14:textId="77777777" w:rsidR="000056F0" w:rsidRPr="000056F0" w:rsidRDefault="000056F0" w:rsidP="000056F0">
      <w:pPr>
        <w:widowControl w:val="0"/>
        <w:autoSpaceDE w:val="0"/>
        <w:autoSpaceDN w:val="0"/>
        <w:adjustRightInd w:val="0"/>
        <w:spacing w:after="0" w:line="360" w:lineRule="auto"/>
        <w:ind w:left="446" w:right="35"/>
        <w:jc w:val="both"/>
        <w:rPr>
          <w:rFonts w:ascii="Times New Roman" w:hAnsi="Times New Roman"/>
          <w:color w:val="3333FF"/>
        </w:rPr>
      </w:pPr>
      <w:r w:rsidRPr="000056F0">
        <w:rPr>
          <w:rFonts w:ascii="Times New Roman" w:hAnsi="Times New Roman"/>
          <w:color w:val="3333FF"/>
        </w:rPr>
        <w:t>“trade” means any trade, business or undertaking whether originally carried on a fixed premises or at varying places which may result in discharge of substances and energy and includes any activity prescribed to be a trade, business or undertaking for the purpose of this Act;</w:t>
      </w:r>
    </w:p>
    <w:p w14:paraId="539422E8" w14:textId="77777777" w:rsidR="00330292" w:rsidRDefault="00330292" w:rsidP="000056F0">
      <w:pPr>
        <w:widowControl w:val="0"/>
        <w:autoSpaceDE w:val="0"/>
        <w:autoSpaceDN w:val="0"/>
        <w:adjustRightInd w:val="0"/>
        <w:spacing w:after="0" w:line="360" w:lineRule="auto"/>
        <w:ind w:left="446" w:right="35"/>
        <w:jc w:val="both"/>
        <w:rPr>
          <w:rFonts w:ascii="Times New Roman" w:hAnsi="Times New Roman"/>
          <w:color w:val="3333FF"/>
        </w:rPr>
      </w:pPr>
      <w:r>
        <w:rPr>
          <w:rFonts w:ascii="Times New Roman" w:hAnsi="Times New Roman"/>
          <w:color w:val="3333FF"/>
        </w:rPr>
        <w:t>“</w:t>
      </w:r>
      <w:proofErr w:type="gramStart"/>
      <w:r>
        <w:rPr>
          <w:rFonts w:ascii="Times New Roman" w:hAnsi="Times New Roman"/>
          <w:color w:val="3333FF"/>
        </w:rPr>
        <w:t>t</w:t>
      </w:r>
      <w:r w:rsidRPr="00330292">
        <w:rPr>
          <w:rFonts w:ascii="Times New Roman" w:hAnsi="Times New Roman"/>
          <w:color w:val="3333FF"/>
        </w:rPr>
        <w:t>erms</w:t>
      </w:r>
      <w:proofErr w:type="gramEnd"/>
      <w:r w:rsidRPr="00330292">
        <w:rPr>
          <w:rFonts w:ascii="Times New Roman" w:hAnsi="Times New Roman"/>
          <w:color w:val="3333FF"/>
        </w:rPr>
        <w:t xml:space="preserve"> of reference</w:t>
      </w:r>
      <w:r>
        <w:rPr>
          <w:rFonts w:ascii="Times New Roman" w:hAnsi="Times New Roman"/>
          <w:color w:val="3333FF"/>
        </w:rPr>
        <w:t>”</w:t>
      </w:r>
      <w:r w:rsidRPr="00330292">
        <w:rPr>
          <w:rFonts w:ascii="Times New Roman" w:hAnsi="Times New Roman"/>
          <w:color w:val="3333FF"/>
        </w:rPr>
        <w:t xml:space="preserve"> (ToR)</w:t>
      </w:r>
      <w:r>
        <w:rPr>
          <w:rFonts w:ascii="Times New Roman" w:hAnsi="Times New Roman"/>
          <w:color w:val="3333FF"/>
        </w:rPr>
        <w:t xml:space="preserve"> means</w:t>
      </w:r>
      <w:r w:rsidRPr="00330292">
        <w:rPr>
          <w:rFonts w:ascii="Times New Roman" w:hAnsi="Times New Roman"/>
          <w:color w:val="3333FF"/>
        </w:rPr>
        <w:t xml:space="preserve"> </w:t>
      </w:r>
      <w:r>
        <w:rPr>
          <w:rFonts w:ascii="Times New Roman" w:hAnsi="Times New Roman"/>
          <w:color w:val="3333FF"/>
        </w:rPr>
        <w:t xml:space="preserve"> </w:t>
      </w:r>
      <w:r w:rsidR="00972F99">
        <w:rPr>
          <w:rFonts w:ascii="Times New Roman" w:hAnsi="Times New Roman"/>
          <w:color w:val="3333FF"/>
        </w:rPr>
        <w:t xml:space="preserve">a document outlining </w:t>
      </w:r>
      <w:r w:rsidRPr="00330292">
        <w:rPr>
          <w:rFonts w:ascii="Times New Roman" w:hAnsi="Times New Roman"/>
          <w:color w:val="3333FF"/>
        </w:rPr>
        <w:t xml:space="preserve">the scope and limitations of an activity </w:t>
      </w:r>
      <w:r>
        <w:rPr>
          <w:rFonts w:ascii="Times New Roman" w:hAnsi="Times New Roman"/>
          <w:color w:val="3333FF"/>
        </w:rPr>
        <w:t xml:space="preserve">detailing </w:t>
      </w:r>
      <w:r w:rsidRPr="00330292">
        <w:rPr>
          <w:rFonts w:ascii="Times New Roman" w:hAnsi="Times New Roman"/>
          <w:color w:val="3333FF"/>
        </w:rPr>
        <w:t>all aspects of how a consultant or a team will conduct an evaluation. It defines the objectives and the scope of the evaluation, outlines the responsibilities of the consultant or team, and provides a clear description of the resources available to conduct the study.</w:t>
      </w:r>
    </w:p>
    <w:p w14:paraId="750C1185" w14:textId="77777777" w:rsidR="000056F0" w:rsidRPr="000056F0" w:rsidRDefault="000056F0" w:rsidP="000056F0">
      <w:pPr>
        <w:widowControl w:val="0"/>
        <w:autoSpaceDE w:val="0"/>
        <w:autoSpaceDN w:val="0"/>
        <w:adjustRightInd w:val="0"/>
        <w:spacing w:after="0" w:line="360" w:lineRule="auto"/>
        <w:ind w:left="446" w:right="35"/>
        <w:jc w:val="both"/>
        <w:rPr>
          <w:rFonts w:ascii="Times New Roman" w:hAnsi="Times New Roman"/>
          <w:color w:val="3333FF"/>
        </w:rPr>
      </w:pPr>
      <w:r w:rsidRPr="000056F0">
        <w:rPr>
          <w:rFonts w:ascii="Times New Roman" w:hAnsi="Times New Roman"/>
          <w:color w:val="3333FF"/>
        </w:rPr>
        <w:t>“waste” includes any matter prescribed to be waste and any matter, whether liquid, solid, gaseous, or radioactive, which is discharged, emitted, or deposited in the environment in such volume composition or manner likely to cause an alteration of the environment;</w:t>
      </w:r>
    </w:p>
    <w:p w14:paraId="6B090317" w14:textId="77777777" w:rsidR="000056F0" w:rsidRPr="000056F0" w:rsidRDefault="000056F0" w:rsidP="000056F0">
      <w:pPr>
        <w:widowControl w:val="0"/>
        <w:autoSpaceDE w:val="0"/>
        <w:autoSpaceDN w:val="0"/>
        <w:adjustRightInd w:val="0"/>
        <w:spacing w:after="0" w:line="360" w:lineRule="auto"/>
        <w:ind w:left="446" w:right="35"/>
        <w:jc w:val="both"/>
        <w:rPr>
          <w:rFonts w:ascii="Times New Roman" w:hAnsi="Times New Roman"/>
          <w:color w:val="3333FF"/>
        </w:rPr>
      </w:pPr>
      <w:r w:rsidRPr="000056F0">
        <w:rPr>
          <w:rFonts w:ascii="Times New Roman" w:hAnsi="Times New Roman"/>
          <w:color w:val="3333FF"/>
        </w:rPr>
        <w:t>“</w:t>
      </w:r>
      <w:proofErr w:type="gramStart"/>
      <w:r w:rsidRPr="000056F0">
        <w:rPr>
          <w:rFonts w:ascii="Times New Roman" w:hAnsi="Times New Roman"/>
          <w:color w:val="3333FF"/>
        </w:rPr>
        <w:t>wetland</w:t>
      </w:r>
      <w:proofErr w:type="gramEnd"/>
      <w:r w:rsidRPr="000056F0">
        <w:rPr>
          <w:rFonts w:ascii="Times New Roman" w:hAnsi="Times New Roman"/>
          <w:color w:val="3333FF"/>
        </w:rPr>
        <w:t>” means areas permanently or seasonally flooded by water where plants and animals have become adapted;</w:t>
      </w:r>
    </w:p>
    <w:p w14:paraId="53C87939" w14:textId="77777777" w:rsidR="00172011" w:rsidRPr="000056F0" w:rsidRDefault="00172011" w:rsidP="00FC5BA2">
      <w:pPr>
        <w:widowControl w:val="0"/>
        <w:autoSpaceDE w:val="0"/>
        <w:autoSpaceDN w:val="0"/>
        <w:adjustRightInd w:val="0"/>
        <w:spacing w:after="0" w:line="360" w:lineRule="auto"/>
        <w:ind w:left="446" w:right="35"/>
        <w:jc w:val="both"/>
        <w:rPr>
          <w:rFonts w:ascii="Times New Roman" w:hAnsi="Times New Roman"/>
          <w:color w:val="3333FF"/>
        </w:rPr>
      </w:pPr>
      <w:r w:rsidRPr="000056F0">
        <w:rPr>
          <w:rFonts w:ascii="Times New Roman" w:hAnsi="Times New Roman"/>
          <w:color w:val="3333FF"/>
        </w:rPr>
        <w:t>“</w:t>
      </w:r>
      <w:proofErr w:type="gramStart"/>
      <w:r w:rsidRPr="000056F0">
        <w:rPr>
          <w:rFonts w:ascii="Times New Roman" w:hAnsi="Times New Roman"/>
          <w:color w:val="3333FF"/>
        </w:rPr>
        <w:t>this</w:t>
      </w:r>
      <w:proofErr w:type="gramEnd"/>
      <w:r w:rsidRPr="000056F0">
        <w:rPr>
          <w:rFonts w:ascii="Times New Roman" w:hAnsi="Times New Roman"/>
          <w:color w:val="3333FF"/>
          <w:spacing w:val="-2"/>
        </w:rPr>
        <w:t xml:space="preserve"> </w:t>
      </w:r>
      <w:r w:rsidRPr="000056F0">
        <w:rPr>
          <w:rFonts w:ascii="Times New Roman" w:hAnsi="Times New Roman"/>
          <w:color w:val="3333FF"/>
        </w:rPr>
        <w:t>Act”,</w:t>
      </w:r>
      <w:r w:rsidRPr="000056F0">
        <w:rPr>
          <w:rFonts w:ascii="Times New Roman" w:hAnsi="Times New Roman"/>
          <w:color w:val="3333FF"/>
          <w:spacing w:val="-2"/>
        </w:rPr>
        <w:t xml:space="preserve"> </w:t>
      </w:r>
      <w:r w:rsidRPr="000056F0">
        <w:rPr>
          <w:rFonts w:ascii="Times New Roman" w:hAnsi="Times New Roman"/>
          <w:color w:val="3333FF"/>
        </w:rPr>
        <w:t>includes</w:t>
      </w:r>
      <w:r w:rsidRPr="000056F0">
        <w:rPr>
          <w:rFonts w:ascii="Times New Roman" w:hAnsi="Times New Roman"/>
          <w:color w:val="3333FF"/>
          <w:spacing w:val="-2"/>
        </w:rPr>
        <w:t xml:space="preserve"> </w:t>
      </w:r>
      <w:r w:rsidRPr="000056F0">
        <w:rPr>
          <w:rFonts w:ascii="Times New Roman" w:hAnsi="Times New Roman"/>
          <w:color w:val="3333FF"/>
        </w:rPr>
        <w:t>any</w:t>
      </w:r>
      <w:r w:rsidRPr="000056F0">
        <w:rPr>
          <w:rFonts w:ascii="Times New Roman" w:hAnsi="Times New Roman"/>
          <w:color w:val="3333FF"/>
          <w:spacing w:val="-2"/>
        </w:rPr>
        <w:t xml:space="preserve"> </w:t>
      </w:r>
      <w:r w:rsidRPr="000056F0">
        <w:rPr>
          <w:rFonts w:ascii="Times New Roman" w:hAnsi="Times New Roman"/>
          <w:color w:val="3333FF"/>
        </w:rPr>
        <w:t>notice</w:t>
      </w:r>
      <w:r w:rsidRPr="000056F0">
        <w:rPr>
          <w:rFonts w:ascii="Times New Roman" w:hAnsi="Times New Roman"/>
          <w:color w:val="3333FF"/>
          <w:spacing w:val="-2"/>
        </w:rPr>
        <w:t xml:space="preserve"> </w:t>
      </w:r>
      <w:r w:rsidRPr="000056F0">
        <w:rPr>
          <w:rFonts w:ascii="Times New Roman" w:hAnsi="Times New Roman"/>
          <w:color w:val="3333FF"/>
        </w:rPr>
        <w:t>or</w:t>
      </w:r>
      <w:r w:rsidRPr="000056F0">
        <w:rPr>
          <w:rFonts w:ascii="Times New Roman" w:hAnsi="Times New Roman"/>
          <w:color w:val="3333FF"/>
          <w:spacing w:val="-2"/>
        </w:rPr>
        <w:t xml:space="preserve"> </w:t>
      </w:r>
      <w:r w:rsidRPr="000056F0">
        <w:rPr>
          <w:rFonts w:ascii="Times New Roman" w:hAnsi="Times New Roman"/>
          <w:color w:val="3333FF"/>
        </w:rPr>
        <w:t>regulation</w:t>
      </w:r>
      <w:r w:rsidRPr="000056F0">
        <w:rPr>
          <w:rFonts w:ascii="Times New Roman" w:hAnsi="Times New Roman"/>
          <w:color w:val="3333FF"/>
          <w:spacing w:val="-2"/>
        </w:rPr>
        <w:t xml:space="preserve"> </w:t>
      </w:r>
      <w:r w:rsidRPr="000056F0">
        <w:rPr>
          <w:rFonts w:ascii="Times New Roman" w:hAnsi="Times New Roman"/>
          <w:color w:val="3333FF"/>
        </w:rPr>
        <w:t>issued</w:t>
      </w:r>
      <w:r w:rsidRPr="000056F0">
        <w:rPr>
          <w:rFonts w:ascii="Times New Roman" w:hAnsi="Times New Roman"/>
          <w:color w:val="3333FF"/>
          <w:spacing w:val="-2"/>
        </w:rPr>
        <w:t xml:space="preserve"> </w:t>
      </w:r>
      <w:r w:rsidRPr="000056F0">
        <w:rPr>
          <w:rFonts w:ascii="Times New Roman" w:hAnsi="Times New Roman"/>
          <w:color w:val="3333FF"/>
        </w:rPr>
        <w:t>or</w:t>
      </w:r>
      <w:r w:rsidRPr="000056F0">
        <w:rPr>
          <w:rFonts w:ascii="Times New Roman" w:hAnsi="Times New Roman"/>
          <w:color w:val="3333FF"/>
          <w:spacing w:val="-2"/>
        </w:rPr>
        <w:t xml:space="preserve"> </w:t>
      </w:r>
      <w:r w:rsidRPr="000056F0">
        <w:rPr>
          <w:rFonts w:ascii="Times New Roman" w:hAnsi="Times New Roman"/>
          <w:color w:val="3333FF"/>
        </w:rPr>
        <w:t>made</w:t>
      </w:r>
      <w:r w:rsidRPr="000056F0">
        <w:rPr>
          <w:rFonts w:ascii="Times New Roman" w:hAnsi="Times New Roman"/>
          <w:color w:val="3333FF"/>
          <w:spacing w:val="-2"/>
        </w:rPr>
        <w:t xml:space="preserve"> </w:t>
      </w:r>
      <w:r w:rsidRPr="000056F0">
        <w:rPr>
          <w:rFonts w:ascii="Times New Roman" w:hAnsi="Times New Roman"/>
          <w:color w:val="3333FF"/>
        </w:rPr>
        <w:t>under</w:t>
      </w:r>
      <w:r w:rsidRPr="000056F0">
        <w:rPr>
          <w:rFonts w:ascii="Times New Roman" w:hAnsi="Times New Roman"/>
          <w:color w:val="3333FF"/>
          <w:spacing w:val="-2"/>
        </w:rPr>
        <w:t xml:space="preserve"> </w:t>
      </w:r>
      <w:r w:rsidRPr="000056F0">
        <w:rPr>
          <w:rFonts w:ascii="Times New Roman" w:hAnsi="Times New Roman"/>
          <w:color w:val="3333FF"/>
        </w:rPr>
        <w:t>this</w:t>
      </w:r>
      <w:r w:rsidRPr="000056F0">
        <w:rPr>
          <w:rFonts w:ascii="Times New Roman" w:hAnsi="Times New Roman"/>
          <w:color w:val="3333FF"/>
          <w:spacing w:val="-2"/>
        </w:rPr>
        <w:t xml:space="preserve"> </w:t>
      </w:r>
      <w:r w:rsidRPr="000056F0">
        <w:rPr>
          <w:rFonts w:ascii="Times New Roman" w:hAnsi="Times New Roman"/>
          <w:color w:val="3333FF"/>
        </w:rPr>
        <w:t>Act.</w:t>
      </w:r>
    </w:p>
    <w:p w14:paraId="4CDF60E3" w14:textId="77777777" w:rsidR="00172011" w:rsidRPr="007F25B6" w:rsidRDefault="00172011" w:rsidP="00004671">
      <w:pPr>
        <w:pStyle w:val="Heading2"/>
        <w:rPr>
          <w:color w:val="000000"/>
        </w:rPr>
      </w:pPr>
      <w:bookmarkStart w:id="7" w:name="_Toc410965079"/>
      <w:bookmarkStart w:id="8" w:name="_Toc427492827"/>
      <w:r w:rsidRPr="007F25B6">
        <w:t>Object</w:t>
      </w:r>
      <w:r w:rsidRPr="007F25B6">
        <w:rPr>
          <w:spacing w:val="-6"/>
        </w:rPr>
        <w:t xml:space="preserve"> </w:t>
      </w:r>
      <w:r w:rsidRPr="007F25B6">
        <w:t>of</w:t>
      </w:r>
      <w:r w:rsidRPr="007F25B6">
        <w:rPr>
          <w:spacing w:val="-6"/>
        </w:rPr>
        <w:t xml:space="preserve"> </w:t>
      </w:r>
      <w:r w:rsidRPr="007F25B6">
        <w:t>Act</w:t>
      </w:r>
      <w:bookmarkEnd w:id="7"/>
      <w:bookmarkEnd w:id="8"/>
    </w:p>
    <w:p w14:paraId="3094D4DC" w14:textId="77777777" w:rsidR="00172011" w:rsidRPr="007F25B6" w:rsidRDefault="00172011" w:rsidP="00E63495">
      <w:pPr>
        <w:pStyle w:val="ListParagraph"/>
        <w:numPr>
          <w:ilvl w:val="0"/>
          <w:numId w:val="45"/>
        </w:numPr>
        <w:spacing w:line="360" w:lineRule="auto"/>
        <w:rPr>
          <w:rFonts w:ascii="Times New Roman" w:hAnsi="Times New Roman"/>
          <w:color w:val="000000"/>
        </w:rPr>
      </w:pPr>
      <w:r w:rsidRPr="007F25B6">
        <w:rPr>
          <w:rFonts w:ascii="Times New Roman" w:hAnsi="Times New Roman"/>
          <w:spacing w:val="-1"/>
        </w:rPr>
        <w:t>Th</w:t>
      </w:r>
      <w:r w:rsidRPr="007F25B6">
        <w:rPr>
          <w:rFonts w:ascii="Times New Roman" w:hAnsi="Times New Roman"/>
        </w:rPr>
        <w:t>e</w:t>
      </w:r>
      <w:r w:rsidRPr="007F25B6">
        <w:rPr>
          <w:rFonts w:ascii="Times New Roman" w:hAnsi="Times New Roman"/>
          <w:spacing w:val="-17"/>
        </w:rPr>
        <w:t xml:space="preserve"> </w:t>
      </w:r>
      <w:r w:rsidRPr="007F25B6">
        <w:rPr>
          <w:rFonts w:ascii="Times New Roman" w:hAnsi="Times New Roman"/>
          <w:spacing w:val="-1"/>
        </w:rPr>
        <w:t>objec</w:t>
      </w:r>
      <w:r w:rsidRPr="007F25B6">
        <w:rPr>
          <w:rFonts w:ascii="Times New Roman" w:hAnsi="Times New Roman"/>
        </w:rPr>
        <w:t>t</w:t>
      </w:r>
      <w:r w:rsidRPr="007F25B6">
        <w:rPr>
          <w:rFonts w:ascii="Times New Roman" w:hAnsi="Times New Roman"/>
          <w:spacing w:val="-17"/>
        </w:rPr>
        <w:t xml:space="preserve"> </w:t>
      </w:r>
      <w:r w:rsidRPr="007F25B6">
        <w:rPr>
          <w:rFonts w:ascii="Times New Roman" w:hAnsi="Times New Roman"/>
          <w:spacing w:val="-1"/>
        </w:rPr>
        <w:t>o</w:t>
      </w:r>
      <w:r w:rsidRPr="007F25B6">
        <w:rPr>
          <w:rFonts w:ascii="Times New Roman" w:hAnsi="Times New Roman"/>
        </w:rPr>
        <w:t>f</w:t>
      </w:r>
      <w:r w:rsidRPr="007F25B6">
        <w:rPr>
          <w:rFonts w:ascii="Times New Roman" w:hAnsi="Times New Roman"/>
          <w:spacing w:val="-17"/>
        </w:rPr>
        <w:t xml:space="preserve"> </w:t>
      </w:r>
      <w:r w:rsidRPr="007F25B6">
        <w:rPr>
          <w:rFonts w:ascii="Times New Roman" w:hAnsi="Times New Roman"/>
          <w:spacing w:val="-1"/>
        </w:rPr>
        <w:t>thi</w:t>
      </w:r>
      <w:r w:rsidRPr="007F25B6">
        <w:rPr>
          <w:rFonts w:ascii="Times New Roman" w:hAnsi="Times New Roman"/>
        </w:rPr>
        <w:t>s</w:t>
      </w:r>
      <w:r w:rsidRPr="007F25B6">
        <w:rPr>
          <w:rFonts w:ascii="Times New Roman" w:hAnsi="Times New Roman"/>
          <w:spacing w:val="-17"/>
        </w:rPr>
        <w:t xml:space="preserve"> </w:t>
      </w:r>
      <w:r w:rsidRPr="007F25B6">
        <w:rPr>
          <w:rFonts w:ascii="Times New Roman" w:hAnsi="Times New Roman"/>
          <w:spacing w:val="-1"/>
        </w:rPr>
        <w:t>Ac</w:t>
      </w:r>
      <w:r w:rsidRPr="007F25B6">
        <w:rPr>
          <w:rFonts w:ascii="Times New Roman" w:hAnsi="Times New Roman"/>
        </w:rPr>
        <w:t>t</w:t>
      </w:r>
      <w:r w:rsidRPr="007F25B6">
        <w:rPr>
          <w:rFonts w:ascii="Times New Roman" w:hAnsi="Times New Roman"/>
          <w:spacing w:val="-17"/>
        </w:rPr>
        <w:t xml:space="preserve"> </w:t>
      </w:r>
      <w:r w:rsidRPr="007F25B6">
        <w:rPr>
          <w:rFonts w:ascii="Times New Roman" w:hAnsi="Times New Roman"/>
          <w:spacing w:val="-1"/>
        </w:rPr>
        <w:t>i</w:t>
      </w:r>
      <w:r w:rsidRPr="007F25B6">
        <w:rPr>
          <w:rFonts w:ascii="Times New Roman" w:hAnsi="Times New Roman"/>
        </w:rPr>
        <w:t>s</w:t>
      </w:r>
      <w:r w:rsidRPr="007F25B6">
        <w:rPr>
          <w:rFonts w:ascii="Times New Roman" w:hAnsi="Times New Roman"/>
          <w:spacing w:val="-17"/>
        </w:rPr>
        <w:t xml:space="preserve"> </w:t>
      </w:r>
      <w:r w:rsidRPr="007F25B6">
        <w:rPr>
          <w:rFonts w:ascii="Times New Roman" w:hAnsi="Times New Roman"/>
          <w:spacing w:val="-1"/>
        </w:rPr>
        <w:t>t</w:t>
      </w:r>
      <w:r w:rsidRPr="007F25B6">
        <w:rPr>
          <w:rFonts w:ascii="Times New Roman" w:hAnsi="Times New Roman"/>
        </w:rPr>
        <w:t>o</w:t>
      </w:r>
      <w:r w:rsidRPr="007F25B6">
        <w:rPr>
          <w:rFonts w:ascii="Times New Roman" w:hAnsi="Times New Roman"/>
          <w:spacing w:val="-17"/>
        </w:rPr>
        <w:t xml:space="preserve"> </w:t>
      </w:r>
      <w:r w:rsidRPr="007F25B6">
        <w:rPr>
          <w:rFonts w:ascii="Times New Roman" w:hAnsi="Times New Roman"/>
          <w:spacing w:val="-1"/>
        </w:rPr>
        <w:t>preven</w:t>
      </w:r>
      <w:r w:rsidRPr="007F25B6">
        <w:rPr>
          <w:rFonts w:ascii="Times New Roman" w:hAnsi="Times New Roman"/>
        </w:rPr>
        <w:t>t</w:t>
      </w:r>
      <w:r w:rsidRPr="007F25B6">
        <w:rPr>
          <w:rFonts w:ascii="Times New Roman" w:hAnsi="Times New Roman"/>
          <w:spacing w:val="-17"/>
        </w:rPr>
        <w:t xml:space="preserve"> </w:t>
      </w:r>
      <w:r w:rsidRPr="007F25B6">
        <w:rPr>
          <w:rFonts w:ascii="Times New Roman" w:hAnsi="Times New Roman"/>
          <w:spacing w:val="-1"/>
        </w:rPr>
        <w:t>an</w:t>
      </w:r>
      <w:r w:rsidRPr="007F25B6">
        <w:rPr>
          <w:rFonts w:ascii="Times New Roman" w:hAnsi="Times New Roman"/>
        </w:rPr>
        <w:t>d</w:t>
      </w:r>
      <w:r w:rsidRPr="007F25B6">
        <w:rPr>
          <w:rFonts w:ascii="Times New Roman" w:hAnsi="Times New Roman"/>
          <w:spacing w:val="-17"/>
        </w:rPr>
        <w:t xml:space="preserve"> </w:t>
      </w:r>
      <w:r w:rsidRPr="007F25B6">
        <w:rPr>
          <w:rFonts w:ascii="Times New Roman" w:hAnsi="Times New Roman"/>
          <w:spacing w:val="-1"/>
        </w:rPr>
        <w:t>mitigate</w:t>
      </w:r>
      <w:r w:rsidRPr="007F25B6">
        <w:rPr>
          <w:rFonts w:ascii="Times New Roman" w:hAnsi="Times New Roman"/>
        </w:rPr>
        <w:t>,</w:t>
      </w:r>
      <w:r w:rsidRPr="007F25B6">
        <w:rPr>
          <w:rFonts w:ascii="Times New Roman" w:hAnsi="Times New Roman"/>
          <w:spacing w:val="-17"/>
        </w:rPr>
        <w:t xml:space="preserve"> </w:t>
      </w:r>
      <w:r w:rsidRPr="007F25B6">
        <w:rPr>
          <w:rFonts w:ascii="Times New Roman" w:hAnsi="Times New Roman"/>
          <w:spacing w:val="-1"/>
        </w:rPr>
        <w:t>o</w:t>
      </w:r>
      <w:r w:rsidRPr="007F25B6">
        <w:rPr>
          <w:rFonts w:ascii="Times New Roman" w:hAnsi="Times New Roman"/>
        </w:rPr>
        <w:t>n</w:t>
      </w:r>
      <w:r w:rsidRPr="007F25B6">
        <w:rPr>
          <w:rFonts w:ascii="Times New Roman" w:hAnsi="Times New Roman"/>
          <w:spacing w:val="-17"/>
        </w:rPr>
        <w:t xml:space="preserve"> </w:t>
      </w:r>
      <w:r w:rsidRPr="007F25B6">
        <w:rPr>
          <w:rFonts w:ascii="Times New Roman" w:hAnsi="Times New Roman"/>
          <w:spacing w:val="-1"/>
        </w:rPr>
        <w:t>th</w:t>
      </w:r>
      <w:r w:rsidRPr="007F25B6">
        <w:rPr>
          <w:rFonts w:ascii="Times New Roman" w:hAnsi="Times New Roman"/>
        </w:rPr>
        <w:t>e</w:t>
      </w:r>
      <w:r w:rsidRPr="007F25B6">
        <w:rPr>
          <w:rFonts w:ascii="Times New Roman" w:hAnsi="Times New Roman"/>
          <w:spacing w:val="-17"/>
        </w:rPr>
        <w:t xml:space="preserve"> </w:t>
      </w:r>
      <w:r w:rsidRPr="007F25B6">
        <w:rPr>
          <w:rFonts w:ascii="Times New Roman" w:hAnsi="Times New Roman"/>
          <w:spacing w:val="-1"/>
        </w:rPr>
        <w:t>basi</w:t>
      </w:r>
      <w:r w:rsidRPr="007F25B6">
        <w:rPr>
          <w:rFonts w:ascii="Times New Roman" w:hAnsi="Times New Roman"/>
        </w:rPr>
        <w:t>s</w:t>
      </w:r>
      <w:r w:rsidRPr="007F25B6">
        <w:rPr>
          <w:rFonts w:ascii="Times New Roman" w:hAnsi="Times New Roman"/>
          <w:spacing w:val="-17"/>
        </w:rPr>
        <w:t xml:space="preserve"> </w:t>
      </w:r>
      <w:r w:rsidRPr="007F25B6">
        <w:rPr>
          <w:rFonts w:ascii="Times New Roman" w:hAnsi="Times New Roman"/>
          <w:spacing w:val="-1"/>
        </w:rPr>
        <w:t>o</w:t>
      </w:r>
      <w:r w:rsidRPr="007F25B6">
        <w:rPr>
          <w:rFonts w:ascii="Times New Roman" w:hAnsi="Times New Roman"/>
        </w:rPr>
        <w:t>f</w:t>
      </w:r>
      <w:r w:rsidRPr="007F25B6">
        <w:rPr>
          <w:rFonts w:ascii="Times New Roman" w:hAnsi="Times New Roman"/>
          <w:spacing w:val="-17"/>
        </w:rPr>
        <w:t xml:space="preserve"> </w:t>
      </w:r>
      <w:r w:rsidRPr="007F25B6">
        <w:rPr>
          <w:rFonts w:ascii="Times New Roman" w:hAnsi="Times New Roman"/>
          <w:spacing w:val="-1"/>
        </w:rPr>
        <w:t>th</w:t>
      </w:r>
      <w:r w:rsidRPr="007F25B6">
        <w:rPr>
          <w:rFonts w:ascii="Times New Roman" w:hAnsi="Times New Roman"/>
        </w:rPr>
        <w:t>e</w:t>
      </w:r>
      <w:r w:rsidRPr="007F25B6">
        <w:rPr>
          <w:rFonts w:ascii="Times New Roman" w:hAnsi="Times New Roman"/>
          <w:spacing w:val="-17"/>
        </w:rPr>
        <w:t xml:space="preserve"> </w:t>
      </w:r>
      <w:r w:rsidRPr="007F25B6">
        <w:rPr>
          <w:rFonts w:ascii="Times New Roman" w:hAnsi="Times New Roman"/>
          <w:spacing w:val="-1"/>
        </w:rPr>
        <w:t xml:space="preserve">principles </w:t>
      </w:r>
      <w:r w:rsidRPr="007F25B6">
        <w:rPr>
          <w:rFonts w:ascii="Times New Roman" w:hAnsi="Times New Roman"/>
        </w:rPr>
        <w:t>set out in section 3, the significant effects of activities on the environment by -</w:t>
      </w:r>
    </w:p>
    <w:p w14:paraId="58B6C114" w14:textId="77777777" w:rsidR="00172011" w:rsidRPr="007F25B6" w:rsidRDefault="00172011" w:rsidP="003F7E5E">
      <w:pPr>
        <w:pStyle w:val="ListParagraph"/>
        <w:widowControl w:val="0"/>
        <w:numPr>
          <w:ilvl w:val="0"/>
          <w:numId w:val="3"/>
        </w:numPr>
        <w:tabs>
          <w:tab w:val="left" w:pos="1580"/>
        </w:tabs>
        <w:autoSpaceDE w:val="0"/>
        <w:autoSpaceDN w:val="0"/>
        <w:adjustRightInd w:val="0"/>
        <w:spacing w:after="0" w:line="360" w:lineRule="auto"/>
        <w:ind w:left="1080" w:right="400"/>
        <w:jc w:val="both"/>
        <w:rPr>
          <w:rFonts w:ascii="Times New Roman" w:hAnsi="Times New Roman"/>
          <w:color w:val="000000"/>
        </w:rPr>
      </w:pPr>
      <w:r w:rsidRPr="007F25B6">
        <w:rPr>
          <w:rFonts w:ascii="Times New Roman" w:hAnsi="Times New Roman"/>
          <w:color w:val="292425"/>
        </w:rPr>
        <w:t>ensuring</w:t>
      </w:r>
      <w:r w:rsidRPr="007F25B6">
        <w:rPr>
          <w:rFonts w:ascii="Times New Roman" w:hAnsi="Times New Roman"/>
          <w:color w:val="292425"/>
          <w:spacing w:val="25"/>
        </w:rPr>
        <w:t xml:space="preserve"> </w:t>
      </w:r>
      <w:r w:rsidRPr="007F25B6">
        <w:rPr>
          <w:rFonts w:ascii="Times New Roman" w:hAnsi="Times New Roman"/>
          <w:color w:val="292425"/>
        </w:rPr>
        <w:t>that</w:t>
      </w:r>
      <w:r w:rsidRPr="007F25B6">
        <w:rPr>
          <w:rFonts w:ascii="Times New Roman" w:hAnsi="Times New Roman"/>
          <w:color w:val="292425"/>
          <w:spacing w:val="25"/>
        </w:rPr>
        <w:t xml:space="preserve"> </w:t>
      </w:r>
      <w:r w:rsidRPr="007F25B6">
        <w:rPr>
          <w:rFonts w:ascii="Times New Roman" w:hAnsi="Times New Roman"/>
          <w:color w:val="292425"/>
        </w:rPr>
        <w:t>the</w:t>
      </w:r>
      <w:r w:rsidRPr="007F25B6">
        <w:rPr>
          <w:rFonts w:ascii="Times New Roman" w:hAnsi="Times New Roman"/>
          <w:color w:val="292425"/>
          <w:spacing w:val="25"/>
        </w:rPr>
        <w:t xml:space="preserve"> </w:t>
      </w:r>
      <w:r w:rsidRPr="007F25B6">
        <w:rPr>
          <w:rFonts w:ascii="Times New Roman" w:hAnsi="Times New Roman"/>
          <w:color w:val="292425"/>
        </w:rPr>
        <w:t>significant</w:t>
      </w:r>
      <w:r w:rsidRPr="007F25B6">
        <w:rPr>
          <w:rFonts w:ascii="Times New Roman" w:hAnsi="Times New Roman"/>
          <w:color w:val="292425"/>
          <w:spacing w:val="25"/>
        </w:rPr>
        <w:t xml:space="preserve"> </w:t>
      </w:r>
      <w:r w:rsidRPr="007F25B6">
        <w:rPr>
          <w:rFonts w:ascii="Times New Roman" w:hAnsi="Times New Roman"/>
          <w:color w:val="292425"/>
        </w:rPr>
        <w:t>effects</w:t>
      </w:r>
      <w:r w:rsidRPr="007F25B6">
        <w:rPr>
          <w:rFonts w:ascii="Times New Roman" w:hAnsi="Times New Roman"/>
          <w:color w:val="292425"/>
          <w:spacing w:val="25"/>
        </w:rPr>
        <w:t xml:space="preserve"> </w:t>
      </w:r>
      <w:r w:rsidRPr="007F25B6">
        <w:rPr>
          <w:rFonts w:ascii="Times New Roman" w:hAnsi="Times New Roman"/>
          <w:color w:val="292425"/>
        </w:rPr>
        <w:t>of</w:t>
      </w:r>
      <w:r w:rsidRPr="007F25B6">
        <w:rPr>
          <w:rFonts w:ascii="Times New Roman" w:hAnsi="Times New Roman"/>
          <w:color w:val="292425"/>
          <w:spacing w:val="25"/>
        </w:rPr>
        <w:t xml:space="preserve"> </w:t>
      </w:r>
      <w:r w:rsidRPr="007F25B6">
        <w:rPr>
          <w:rFonts w:ascii="Times New Roman" w:hAnsi="Times New Roman"/>
          <w:color w:val="292425"/>
        </w:rPr>
        <w:t>activities</w:t>
      </w:r>
      <w:r w:rsidRPr="007F25B6">
        <w:rPr>
          <w:rFonts w:ascii="Times New Roman" w:hAnsi="Times New Roman"/>
          <w:color w:val="292425"/>
          <w:spacing w:val="25"/>
        </w:rPr>
        <w:t xml:space="preserve"> </w:t>
      </w:r>
      <w:r w:rsidRPr="007F25B6">
        <w:rPr>
          <w:rFonts w:ascii="Times New Roman" w:hAnsi="Times New Roman"/>
          <w:color w:val="292425"/>
        </w:rPr>
        <w:t>on</w:t>
      </w:r>
      <w:r w:rsidRPr="007F25B6">
        <w:rPr>
          <w:rFonts w:ascii="Times New Roman" w:hAnsi="Times New Roman"/>
          <w:color w:val="292425"/>
          <w:spacing w:val="25"/>
        </w:rPr>
        <w:t xml:space="preserve"> </w:t>
      </w:r>
      <w:r w:rsidRPr="007F25B6">
        <w:rPr>
          <w:rFonts w:ascii="Times New Roman" w:hAnsi="Times New Roman"/>
          <w:color w:val="292425"/>
        </w:rPr>
        <w:t>the</w:t>
      </w:r>
      <w:r w:rsidRPr="007F25B6">
        <w:rPr>
          <w:rFonts w:ascii="Times New Roman" w:hAnsi="Times New Roman"/>
          <w:color w:val="292425"/>
          <w:spacing w:val="25"/>
        </w:rPr>
        <w:t xml:space="preserve"> </w:t>
      </w:r>
      <w:r w:rsidRPr="007F25B6">
        <w:rPr>
          <w:rFonts w:ascii="Times New Roman" w:hAnsi="Times New Roman"/>
          <w:color w:val="292425"/>
        </w:rPr>
        <w:t>environment</w:t>
      </w:r>
      <w:r w:rsidRPr="007F25B6">
        <w:rPr>
          <w:rFonts w:ascii="Times New Roman" w:hAnsi="Times New Roman"/>
          <w:color w:val="292425"/>
          <w:spacing w:val="25"/>
        </w:rPr>
        <w:t xml:space="preserve"> </w:t>
      </w:r>
      <w:r w:rsidRPr="007F25B6">
        <w:rPr>
          <w:rFonts w:ascii="Times New Roman" w:hAnsi="Times New Roman"/>
          <w:color w:val="292425"/>
        </w:rPr>
        <w:t>are considered in time and carefully;</w:t>
      </w:r>
    </w:p>
    <w:p w14:paraId="761A0F34" w14:textId="77777777" w:rsidR="00172011" w:rsidRPr="007F25B6" w:rsidRDefault="00172011" w:rsidP="003F7E5E">
      <w:pPr>
        <w:pStyle w:val="ListParagraph"/>
        <w:widowControl w:val="0"/>
        <w:numPr>
          <w:ilvl w:val="0"/>
          <w:numId w:val="3"/>
        </w:numPr>
        <w:tabs>
          <w:tab w:val="left" w:pos="1580"/>
        </w:tabs>
        <w:autoSpaceDE w:val="0"/>
        <w:autoSpaceDN w:val="0"/>
        <w:adjustRightInd w:val="0"/>
        <w:spacing w:after="0" w:line="360" w:lineRule="auto"/>
        <w:ind w:left="1080" w:right="398"/>
        <w:jc w:val="both"/>
        <w:rPr>
          <w:rFonts w:ascii="Times New Roman" w:hAnsi="Times New Roman"/>
          <w:color w:val="000000"/>
        </w:rPr>
      </w:pPr>
      <w:r w:rsidRPr="007F25B6">
        <w:rPr>
          <w:rFonts w:ascii="Times New Roman" w:hAnsi="Times New Roman"/>
          <w:color w:val="292425"/>
        </w:rPr>
        <w:t>ensuring</w:t>
      </w:r>
      <w:r w:rsidRPr="007F25B6">
        <w:rPr>
          <w:rFonts w:ascii="Times New Roman" w:hAnsi="Times New Roman"/>
          <w:color w:val="292425"/>
          <w:spacing w:val="-4"/>
        </w:rPr>
        <w:t xml:space="preserve"> </w:t>
      </w:r>
      <w:r w:rsidRPr="007F25B6">
        <w:rPr>
          <w:rFonts w:ascii="Times New Roman" w:hAnsi="Times New Roman"/>
          <w:color w:val="292425"/>
        </w:rPr>
        <w:t>that</w:t>
      </w:r>
      <w:r w:rsidRPr="007F25B6">
        <w:rPr>
          <w:rFonts w:ascii="Times New Roman" w:hAnsi="Times New Roman"/>
          <w:color w:val="292425"/>
          <w:spacing w:val="-4"/>
        </w:rPr>
        <w:t xml:space="preserve"> </w:t>
      </w:r>
      <w:r w:rsidRPr="007F25B6">
        <w:rPr>
          <w:rFonts w:ascii="Times New Roman" w:hAnsi="Times New Roman"/>
          <w:color w:val="292425"/>
        </w:rPr>
        <w:t>there</w:t>
      </w:r>
      <w:r w:rsidRPr="007F25B6">
        <w:rPr>
          <w:rFonts w:ascii="Times New Roman" w:hAnsi="Times New Roman"/>
          <w:color w:val="292425"/>
          <w:spacing w:val="-4"/>
        </w:rPr>
        <w:t xml:space="preserve"> </w:t>
      </w:r>
      <w:r w:rsidRPr="007F25B6">
        <w:rPr>
          <w:rFonts w:ascii="Times New Roman" w:hAnsi="Times New Roman"/>
          <w:color w:val="292425"/>
        </w:rPr>
        <w:t>are</w:t>
      </w:r>
      <w:r w:rsidRPr="007F25B6">
        <w:rPr>
          <w:rFonts w:ascii="Times New Roman" w:hAnsi="Times New Roman"/>
          <w:color w:val="292425"/>
          <w:spacing w:val="-4"/>
        </w:rPr>
        <w:t xml:space="preserve"> </w:t>
      </w:r>
      <w:r w:rsidRPr="007F25B6">
        <w:rPr>
          <w:rFonts w:ascii="Times New Roman" w:hAnsi="Times New Roman"/>
          <w:color w:val="292425"/>
        </w:rPr>
        <w:t>opportunities</w:t>
      </w:r>
      <w:r w:rsidRPr="007F25B6">
        <w:rPr>
          <w:rFonts w:ascii="Times New Roman" w:hAnsi="Times New Roman"/>
          <w:color w:val="292425"/>
          <w:spacing w:val="-4"/>
        </w:rPr>
        <w:t xml:space="preserve"> </w:t>
      </w:r>
      <w:r w:rsidRPr="007F25B6">
        <w:rPr>
          <w:rFonts w:ascii="Times New Roman" w:hAnsi="Times New Roman"/>
          <w:color w:val="292425"/>
        </w:rPr>
        <w:t>for</w:t>
      </w:r>
      <w:r w:rsidRPr="007F25B6">
        <w:rPr>
          <w:rFonts w:ascii="Times New Roman" w:hAnsi="Times New Roman"/>
          <w:color w:val="292425"/>
          <w:spacing w:val="-4"/>
        </w:rPr>
        <w:t xml:space="preserve"> </w:t>
      </w:r>
      <w:r w:rsidRPr="007F25B6">
        <w:rPr>
          <w:rFonts w:ascii="Times New Roman" w:hAnsi="Times New Roman"/>
          <w:color w:val="292425"/>
        </w:rPr>
        <w:t>timeous</w:t>
      </w:r>
      <w:r w:rsidRPr="007F25B6">
        <w:rPr>
          <w:rFonts w:ascii="Times New Roman" w:hAnsi="Times New Roman"/>
          <w:color w:val="292425"/>
          <w:spacing w:val="-4"/>
        </w:rPr>
        <w:t xml:space="preserve"> </w:t>
      </w:r>
      <w:r w:rsidRPr="007F25B6">
        <w:rPr>
          <w:rFonts w:ascii="Times New Roman" w:hAnsi="Times New Roman"/>
          <w:color w:val="292425"/>
        </w:rPr>
        <w:t>participation</w:t>
      </w:r>
      <w:r w:rsidRPr="007F25B6">
        <w:rPr>
          <w:rFonts w:ascii="Times New Roman" w:hAnsi="Times New Roman"/>
          <w:color w:val="292425"/>
          <w:spacing w:val="-4"/>
        </w:rPr>
        <w:t xml:space="preserve"> </w:t>
      </w:r>
      <w:r w:rsidRPr="007F25B6">
        <w:rPr>
          <w:rFonts w:ascii="Times New Roman" w:hAnsi="Times New Roman"/>
          <w:color w:val="292425"/>
        </w:rPr>
        <w:t>of</w:t>
      </w:r>
      <w:r w:rsidRPr="007F25B6">
        <w:rPr>
          <w:rFonts w:ascii="Times New Roman" w:hAnsi="Times New Roman"/>
          <w:color w:val="292425"/>
          <w:spacing w:val="-4"/>
        </w:rPr>
        <w:t xml:space="preserve"> </w:t>
      </w:r>
      <w:r w:rsidR="003F7E5E" w:rsidRPr="007F25B6">
        <w:rPr>
          <w:rFonts w:ascii="Times New Roman" w:hAnsi="Times New Roman"/>
          <w:color w:val="292425"/>
          <w:spacing w:val="-4"/>
        </w:rPr>
        <w:t xml:space="preserve">stakeholders or </w:t>
      </w:r>
      <w:r w:rsidRPr="007F25B6">
        <w:rPr>
          <w:rFonts w:ascii="Times New Roman" w:hAnsi="Times New Roman"/>
          <w:color w:val="292425"/>
        </w:rPr>
        <w:t>interested and</w:t>
      </w:r>
      <w:r w:rsidRPr="007F25B6">
        <w:rPr>
          <w:rFonts w:ascii="Times New Roman" w:hAnsi="Times New Roman"/>
          <w:color w:val="292425"/>
          <w:spacing w:val="-1"/>
        </w:rPr>
        <w:t xml:space="preserve"> </w:t>
      </w:r>
      <w:r w:rsidRPr="007F25B6">
        <w:rPr>
          <w:rFonts w:ascii="Times New Roman" w:hAnsi="Times New Roman"/>
          <w:color w:val="292425"/>
        </w:rPr>
        <w:t>affected</w:t>
      </w:r>
      <w:r w:rsidRPr="007F25B6">
        <w:rPr>
          <w:rFonts w:ascii="Times New Roman" w:hAnsi="Times New Roman"/>
          <w:color w:val="292425"/>
          <w:spacing w:val="-1"/>
        </w:rPr>
        <w:t xml:space="preserve"> </w:t>
      </w:r>
      <w:r w:rsidRPr="007F25B6">
        <w:rPr>
          <w:rFonts w:ascii="Times New Roman" w:hAnsi="Times New Roman"/>
          <w:color w:val="292425"/>
        </w:rPr>
        <w:t>parties</w:t>
      </w:r>
      <w:r w:rsidRPr="007F25B6">
        <w:rPr>
          <w:rFonts w:ascii="Times New Roman" w:hAnsi="Times New Roman"/>
          <w:color w:val="292425"/>
          <w:spacing w:val="-1"/>
        </w:rPr>
        <w:t xml:space="preserve"> </w:t>
      </w:r>
      <w:r w:rsidRPr="007F25B6">
        <w:rPr>
          <w:rFonts w:ascii="Times New Roman" w:hAnsi="Times New Roman"/>
          <w:color w:val="292425"/>
        </w:rPr>
        <w:t>throughout</w:t>
      </w:r>
      <w:r w:rsidRPr="007F25B6">
        <w:rPr>
          <w:rFonts w:ascii="Times New Roman" w:hAnsi="Times New Roman"/>
          <w:color w:val="292425"/>
          <w:spacing w:val="-1"/>
        </w:rPr>
        <w:t xml:space="preserve"> </w:t>
      </w:r>
      <w:r w:rsidRPr="007F25B6">
        <w:rPr>
          <w:rFonts w:ascii="Times New Roman" w:hAnsi="Times New Roman"/>
          <w:color w:val="292425"/>
        </w:rPr>
        <w:t>the</w:t>
      </w:r>
      <w:r w:rsidRPr="007F25B6">
        <w:rPr>
          <w:rFonts w:ascii="Times New Roman" w:hAnsi="Times New Roman"/>
          <w:color w:val="292425"/>
          <w:spacing w:val="-1"/>
        </w:rPr>
        <w:t xml:space="preserve"> </w:t>
      </w:r>
      <w:r w:rsidRPr="007F25B6">
        <w:rPr>
          <w:rFonts w:ascii="Times New Roman" w:hAnsi="Times New Roman"/>
          <w:color w:val="292425"/>
        </w:rPr>
        <w:t>assessment</w:t>
      </w:r>
      <w:r w:rsidRPr="007F25B6">
        <w:rPr>
          <w:rFonts w:ascii="Times New Roman" w:hAnsi="Times New Roman"/>
          <w:color w:val="292425"/>
          <w:spacing w:val="-1"/>
        </w:rPr>
        <w:t xml:space="preserve"> </w:t>
      </w:r>
      <w:r w:rsidRPr="007F25B6">
        <w:rPr>
          <w:rFonts w:ascii="Times New Roman" w:hAnsi="Times New Roman"/>
          <w:color w:val="292425"/>
        </w:rPr>
        <w:t>process;</w:t>
      </w:r>
      <w:r w:rsidRPr="007F25B6">
        <w:rPr>
          <w:rFonts w:ascii="Times New Roman" w:hAnsi="Times New Roman"/>
          <w:color w:val="292425"/>
          <w:spacing w:val="-1"/>
        </w:rPr>
        <w:t xml:space="preserve"> </w:t>
      </w:r>
      <w:r w:rsidRPr="007F25B6">
        <w:rPr>
          <w:rFonts w:ascii="Times New Roman" w:hAnsi="Times New Roman"/>
          <w:color w:val="292425"/>
        </w:rPr>
        <w:t>and</w:t>
      </w:r>
    </w:p>
    <w:p w14:paraId="60C63028" w14:textId="77777777" w:rsidR="00172011" w:rsidRPr="007F25B6" w:rsidRDefault="00172011" w:rsidP="003F7E5E">
      <w:pPr>
        <w:pStyle w:val="ListParagraph"/>
        <w:widowControl w:val="0"/>
        <w:numPr>
          <w:ilvl w:val="0"/>
          <w:numId w:val="3"/>
        </w:numPr>
        <w:tabs>
          <w:tab w:val="left" w:pos="1580"/>
        </w:tabs>
        <w:autoSpaceDE w:val="0"/>
        <w:autoSpaceDN w:val="0"/>
        <w:adjustRightInd w:val="0"/>
        <w:spacing w:after="0" w:line="360" w:lineRule="auto"/>
        <w:ind w:left="1080" w:right="399"/>
        <w:jc w:val="both"/>
        <w:rPr>
          <w:rFonts w:ascii="Times New Roman" w:hAnsi="Times New Roman"/>
          <w:color w:val="000000"/>
        </w:rPr>
      </w:pPr>
      <w:proofErr w:type="gramStart"/>
      <w:r w:rsidRPr="007F25B6">
        <w:rPr>
          <w:rFonts w:ascii="Times New Roman" w:hAnsi="Times New Roman"/>
          <w:color w:val="292425"/>
        </w:rPr>
        <w:t>ensuring</w:t>
      </w:r>
      <w:proofErr w:type="gramEnd"/>
      <w:r w:rsidRPr="007F25B6">
        <w:rPr>
          <w:rFonts w:ascii="Times New Roman" w:hAnsi="Times New Roman"/>
          <w:color w:val="292425"/>
          <w:spacing w:val="12"/>
        </w:rPr>
        <w:t xml:space="preserve"> </w:t>
      </w:r>
      <w:r w:rsidRPr="007F25B6">
        <w:rPr>
          <w:rFonts w:ascii="Times New Roman" w:hAnsi="Times New Roman"/>
          <w:color w:val="292425"/>
        </w:rPr>
        <w:t>that</w:t>
      </w:r>
      <w:r w:rsidRPr="007F25B6">
        <w:rPr>
          <w:rFonts w:ascii="Times New Roman" w:hAnsi="Times New Roman"/>
          <w:color w:val="292425"/>
          <w:spacing w:val="12"/>
        </w:rPr>
        <w:t xml:space="preserve"> </w:t>
      </w:r>
      <w:r w:rsidRPr="007F25B6">
        <w:rPr>
          <w:rFonts w:ascii="Times New Roman" w:hAnsi="Times New Roman"/>
          <w:color w:val="292425"/>
        </w:rPr>
        <w:t>the</w:t>
      </w:r>
      <w:r w:rsidRPr="007F25B6">
        <w:rPr>
          <w:rFonts w:ascii="Times New Roman" w:hAnsi="Times New Roman"/>
          <w:color w:val="292425"/>
          <w:spacing w:val="12"/>
        </w:rPr>
        <w:t xml:space="preserve"> </w:t>
      </w:r>
      <w:r w:rsidRPr="007F25B6">
        <w:rPr>
          <w:rFonts w:ascii="Times New Roman" w:hAnsi="Times New Roman"/>
          <w:color w:val="292425"/>
        </w:rPr>
        <w:t>findings</w:t>
      </w:r>
      <w:r w:rsidRPr="007F25B6">
        <w:rPr>
          <w:rFonts w:ascii="Times New Roman" w:hAnsi="Times New Roman"/>
          <w:color w:val="292425"/>
          <w:spacing w:val="12"/>
        </w:rPr>
        <w:t xml:space="preserve"> </w:t>
      </w:r>
      <w:r w:rsidRPr="007F25B6">
        <w:rPr>
          <w:rFonts w:ascii="Times New Roman" w:hAnsi="Times New Roman"/>
          <w:color w:val="292425"/>
        </w:rPr>
        <w:t>of</w:t>
      </w:r>
      <w:r w:rsidRPr="007F25B6">
        <w:rPr>
          <w:rFonts w:ascii="Times New Roman" w:hAnsi="Times New Roman"/>
          <w:color w:val="292425"/>
          <w:spacing w:val="12"/>
        </w:rPr>
        <w:t xml:space="preserve"> </w:t>
      </w:r>
      <w:r w:rsidRPr="007F25B6">
        <w:rPr>
          <w:rFonts w:ascii="Times New Roman" w:hAnsi="Times New Roman"/>
          <w:color w:val="292425"/>
        </w:rPr>
        <w:t>an</w:t>
      </w:r>
      <w:r w:rsidRPr="007F25B6">
        <w:rPr>
          <w:rFonts w:ascii="Times New Roman" w:hAnsi="Times New Roman"/>
          <w:color w:val="292425"/>
          <w:spacing w:val="12"/>
        </w:rPr>
        <w:t xml:space="preserve"> </w:t>
      </w:r>
      <w:r w:rsidRPr="007F25B6">
        <w:rPr>
          <w:rFonts w:ascii="Times New Roman" w:hAnsi="Times New Roman"/>
          <w:color w:val="292425"/>
        </w:rPr>
        <w:t>assessment</w:t>
      </w:r>
      <w:r w:rsidRPr="007F25B6">
        <w:rPr>
          <w:rFonts w:ascii="Times New Roman" w:hAnsi="Times New Roman"/>
          <w:color w:val="292425"/>
          <w:spacing w:val="12"/>
        </w:rPr>
        <w:t xml:space="preserve"> </w:t>
      </w:r>
      <w:r w:rsidRPr="007F25B6">
        <w:rPr>
          <w:rFonts w:ascii="Times New Roman" w:hAnsi="Times New Roman"/>
          <w:color w:val="292425"/>
        </w:rPr>
        <w:t>are</w:t>
      </w:r>
      <w:r w:rsidRPr="007F25B6">
        <w:rPr>
          <w:rFonts w:ascii="Times New Roman" w:hAnsi="Times New Roman"/>
          <w:color w:val="292425"/>
          <w:spacing w:val="12"/>
        </w:rPr>
        <w:t xml:space="preserve"> </w:t>
      </w:r>
      <w:r w:rsidRPr="007F25B6">
        <w:rPr>
          <w:rFonts w:ascii="Times New Roman" w:hAnsi="Times New Roman"/>
          <w:color w:val="292425"/>
        </w:rPr>
        <w:t>taken</w:t>
      </w:r>
      <w:r w:rsidRPr="007F25B6">
        <w:rPr>
          <w:rFonts w:ascii="Times New Roman" w:hAnsi="Times New Roman"/>
          <w:color w:val="292425"/>
          <w:spacing w:val="12"/>
        </w:rPr>
        <w:t xml:space="preserve"> </w:t>
      </w:r>
      <w:r w:rsidRPr="007F25B6">
        <w:rPr>
          <w:rFonts w:ascii="Times New Roman" w:hAnsi="Times New Roman"/>
          <w:color w:val="292425"/>
        </w:rPr>
        <w:t>into</w:t>
      </w:r>
      <w:r w:rsidRPr="007F25B6">
        <w:rPr>
          <w:rFonts w:ascii="Times New Roman" w:hAnsi="Times New Roman"/>
          <w:color w:val="292425"/>
          <w:spacing w:val="12"/>
        </w:rPr>
        <w:t xml:space="preserve"> </w:t>
      </w:r>
      <w:r w:rsidRPr="007F25B6">
        <w:rPr>
          <w:rFonts w:ascii="Times New Roman" w:hAnsi="Times New Roman"/>
          <w:color w:val="292425"/>
        </w:rPr>
        <w:t>account</w:t>
      </w:r>
      <w:r w:rsidRPr="007F25B6">
        <w:rPr>
          <w:rFonts w:ascii="Times New Roman" w:hAnsi="Times New Roman"/>
          <w:color w:val="292425"/>
          <w:spacing w:val="12"/>
        </w:rPr>
        <w:t xml:space="preserve"> </w:t>
      </w:r>
      <w:r w:rsidRPr="007F25B6">
        <w:rPr>
          <w:rFonts w:ascii="Times New Roman" w:hAnsi="Times New Roman"/>
          <w:color w:val="292425"/>
        </w:rPr>
        <w:t>before any decision is made in respect of activities.</w:t>
      </w:r>
    </w:p>
    <w:p w14:paraId="2E324886" w14:textId="77777777" w:rsidR="00172011" w:rsidRPr="007F25B6" w:rsidRDefault="00172011" w:rsidP="00004671">
      <w:pPr>
        <w:pStyle w:val="Heading2"/>
        <w:rPr>
          <w:color w:val="000000"/>
        </w:rPr>
      </w:pPr>
      <w:bookmarkStart w:id="9" w:name="_Toc410965081"/>
      <w:bookmarkStart w:id="10" w:name="_Toc427492828"/>
      <w:r w:rsidRPr="007F25B6">
        <w:t>Principles</w:t>
      </w:r>
      <w:r w:rsidRPr="007F25B6">
        <w:rPr>
          <w:spacing w:val="-1"/>
        </w:rPr>
        <w:t xml:space="preserve"> </w:t>
      </w:r>
      <w:r w:rsidRPr="007F25B6">
        <w:t>of</w:t>
      </w:r>
      <w:r w:rsidRPr="007F25B6">
        <w:rPr>
          <w:spacing w:val="-1"/>
        </w:rPr>
        <w:t xml:space="preserve"> </w:t>
      </w:r>
      <w:r w:rsidRPr="007F25B6">
        <w:t>environmental</w:t>
      </w:r>
      <w:r w:rsidRPr="007F25B6">
        <w:rPr>
          <w:spacing w:val="-1"/>
        </w:rPr>
        <w:t xml:space="preserve"> </w:t>
      </w:r>
      <w:r w:rsidRPr="007F25B6">
        <w:t>management</w:t>
      </w:r>
      <w:bookmarkEnd w:id="9"/>
      <w:bookmarkEnd w:id="10"/>
    </w:p>
    <w:p w14:paraId="5A14F5EC" w14:textId="77777777" w:rsidR="00172011" w:rsidRPr="007F25B6" w:rsidRDefault="00BA0C5D" w:rsidP="00EA66CD">
      <w:pPr>
        <w:widowControl w:val="0"/>
        <w:autoSpaceDE w:val="0"/>
        <w:autoSpaceDN w:val="0"/>
        <w:adjustRightInd w:val="0"/>
        <w:spacing w:after="0" w:line="360" w:lineRule="auto"/>
        <w:ind w:left="360" w:firstLine="154"/>
        <w:jc w:val="both"/>
        <w:rPr>
          <w:rFonts w:ascii="Times New Roman" w:hAnsi="Times New Roman"/>
          <w:color w:val="000000"/>
        </w:rPr>
      </w:pPr>
      <w:r w:rsidRPr="007F25B6">
        <w:rPr>
          <w:rFonts w:ascii="Times New Roman" w:hAnsi="Times New Roman"/>
          <w:color w:val="292425"/>
        </w:rPr>
        <w:t xml:space="preserve"> </w:t>
      </w:r>
      <w:r w:rsidR="00172011" w:rsidRPr="007F25B6">
        <w:rPr>
          <w:rFonts w:ascii="Times New Roman" w:hAnsi="Times New Roman"/>
          <w:color w:val="292425"/>
        </w:rPr>
        <w:t xml:space="preserve">(1)    </w:t>
      </w:r>
      <w:r w:rsidR="00172011" w:rsidRPr="007F25B6">
        <w:rPr>
          <w:rFonts w:ascii="Times New Roman" w:hAnsi="Times New Roman"/>
          <w:color w:val="292425"/>
          <w:spacing w:val="35"/>
        </w:rPr>
        <w:t xml:space="preserve"> </w:t>
      </w:r>
      <w:r w:rsidR="00172011" w:rsidRPr="007F25B6">
        <w:rPr>
          <w:rFonts w:ascii="Times New Roman" w:hAnsi="Times New Roman"/>
          <w:color w:val="292425"/>
        </w:rPr>
        <w:t>The principles set out in subsection (2) -</w:t>
      </w:r>
    </w:p>
    <w:p w14:paraId="712B563E" w14:textId="77777777" w:rsidR="00172011" w:rsidRPr="007F25B6" w:rsidRDefault="00172011" w:rsidP="00591DAE">
      <w:pPr>
        <w:pStyle w:val="ListParagraph"/>
        <w:widowControl w:val="0"/>
        <w:numPr>
          <w:ilvl w:val="1"/>
          <w:numId w:val="2"/>
        </w:numPr>
        <w:tabs>
          <w:tab w:val="left" w:pos="1580"/>
        </w:tabs>
        <w:autoSpaceDE w:val="0"/>
        <w:autoSpaceDN w:val="0"/>
        <w:adjustRightInd w:val="0"/>
        <w:spacing w:after="0" w:line="360" w:lineRule="auto"/>
        <w:ind w:left="1496" w:right="399"/>
        <w:jc w:val="both"/>
        <w:rPr>
          <w:rFonts w:ascii="Times New Roman" w:hAnsi="Times New Roman"/>
          <w:color w:val="000000"/>
        </w:rPr>
      </w:pPr>
      <w:r w:rsidRPr="007F25B6">
        <w:rPr>
          <w:rFonts w:ascii="Times New Roman" w:hAnsi="Times New Roman"/>
          <w:color w:val="292425"/>
          <w:spacing w:val="1"/>
        </w:rPr>
        <w:t>guid</w:t>
      </w:r>
      <w:r w:rsidRPr="007F25B6">
        <w:rPr>
          <w:rFonts w:ascii="Times New Roman" w:hAnsi="Times New Roman"/>
          <w:color w:val="292425"/>
        </w:rPr>
        <w:t>e</w:t>
      </w:r>
      <w:r w:rsidRPr="007F25B6">
        <w:rPr>
          <w:rFonts w:ascii="Times New Roman" w:hAnsi="Times New Roman"/>
          <w:color w:val="292425"/>
          <w:spacing w:val="29"/>
        </w:rPr>
        <w:t xml:space="preserve"> </w:t>
      </w:r>
      <w:r w:rsidRPr="007F25B6">
        <w:rPr>
          <w:rFonts w:ascii="Times New Roman" w:hAnsi="Times New Roman"/>
          <w:color w:val="292425"/>
          <w:spacing w:val="1"/>
        </w:rPr>
        <w:t>th</w:t>
      </w:r>
      <w:r w:rsidRPr="007F25B6">
        <w:rPr>
          <w:rFonts w:ascii="Times New Roman" w:hAnsi="Times New Roman"/>
          <w:color w:val="292425"/>
        </w:rPr>
        <w:t>e</w:t>
      </w:r>
      <w:r w:rsidRPr="007F25B6">
        <w:rPr>
          <w:rFonts w:ascii="Times New Roman" w:hAnsi="Times New Roman"/>
          <w:color w:val="292425"/>
          <w:spacing w:val="29"/>
        </w:rPr>
        <w:t xml:space="preserve"> </w:t>
      </w:r>
      <w:r w:rsidRPr="007F25B6">
        <w:rPr>
          <w:rFonts w:ascii="Times New Roman" w:hAnsi="Times New Roman"/>
          <w:color w:val="292425"/>
          <w:spacing w:val="1"/>
        </w:rPr>
        <w:t>implementatio</w:t>
      </w:r>
      <w:r w:rsidRPr="007F25B6">
        <w:rPr>
          <w:rFonts w:ascii="Times New Roman" w:hAnsi="Times New Roman"/>
          <w:color w:val="292425"/>
        </w:rPr>
        <w:t>n</w:t>
      </w:r>
      <w:r w:rsidRPr="007F25B6">
        <w:rPr>
          <w:rFonts w:ascii="Times New Roman" w:hAnsi="Times New Roman"/>
          <w:color w:val="292425"/>
          <w:spacing w:val="29"/>
        </w:rPr>
        <w:t xml:space="preserve"> </w:t>
      </w:r>
      <w:r w:rsidRPr="007F25B6">
        <w:rPr>
          <w:rFonts w:ascii="Times New Roman" w:hAnsi="Times New Roman"/>
          <w:color w:val="292425"/>
          <w:spacing w:val="1"/>
        </w:rPr>
        <w:t>o</w:t>
      </w:r>
      <w:r w:rsidRPr="007F25B6">
        <w:rPr>
          <w:rFonts w:ascii="Times New Roman" w:hAnsi="Times New Roman"/>
          <w:color w:val="292425"/>
        </w:rPr>
        <w:t>f</w:t>
      </w:r>
      <w:r w:rsidRPr="007F25B6">
        <w:rPr>
          <w:rFonts w:ascii="Times New Roman" w:hAnsi="Times New Roman"/>
          <w:color w:val="292425"/>
          <w:spacing w:val="29"/>
        </w:rPr>
        <w:t xml:space="preserve"> </w:t>
      </w:r>
      <w:r w:rsidRPr="007F25B6">
        <w:rPr>
          <w:rFonts w:ascii="Times New Roman" w:hAnsi="Times New Roman"/>
          <w:color w:val="292425"/>
          <w:spacing w:val="1"/>
        </w:rPr>
        <w:t>thi</w:t>
      </w:r>
      <w:r w:rsidRPr="007F25B6">
        <w:rPr>
          <w:rFonts w:ascii="Times New Roman" w:hAnsi="Times New Roman"/>
          <w:color w:val="292425"/>
        </w:rPr>
        <w:t>s</w:t>
      </w:r>
      <w:r w:rsidRPr="007F25B6">
        <w:rPr>
          <w:rFonts w:ascii="Times New Roman" w:hAnsi="Times New Roman"/>
          <w:color w:val="292425"/>
          <w:spacing w:val="29"/>
        </w:rPr>
        <w:t xml:space="preserve"> </w:t>
      </w:r>
      <w:r w:rsidRPr="007F25B6">
        <w:rPr>
          <w:rFonts w:ascii="Times New Roman" w:hAnsi="Times New Roman"/>
          <w:color w:val="292425"/>
          <w:spacing w:val="1"/>
        </w:rPr>
        <w:t>Ac</w:t>
      </w:r>
      <w:r w:rsidRPr="007F25B6">
        <w:rPr>
          <w:rFonts w:ascii="Times New Roman" w:hAnsi="Times New Roman"/>
          <w:color w:val="292425"/>
        </w:rPr>
        <w:t>t</w:t>
      </w:r>
      <w:r w:rsidRPr="007F25B6">
        <w:rPr>
          <w:rFonts w:ascii="Times New Roman" w:hAnsi="Times New Roman"/>
          <w:color w:val="292425"/>
          <w:spacing w:val="29"/>
        </w:rPr>
        <w:t xml:space="preserve"> </w:t>
      </w:r>
      <w:r w:rsidRPr="007F25B6">
        <w:rPr>
          <w:rFonts w:ascii="Times New Roman" w:hAnsi="Times New Roman"/>
          <w:color w:val="292425"/>
          <w:spacing w:val="1"/>
        </w:rPr>
        <w:t>an</w:t>
      </w:r>
      <w:r w:rsidRPr="007F25B6">
        <w:rPr>
          <w:rFonts w:ascii="Times New Roman" w:hAnsi="Times New Roman"/>
          <w:color w:val="292425"/>
        </w:rPr>
        <w:t>d</w:t>
      </w:r>
      <w:r w:rsidRPr="007F25B6">
        <w:rPr>
          <w:rFonts w:ascii="Times New Roman" w:hAnsi="Times New Roman"/>
          <w:color w:val="292425"/>
          <w:spacing w:val="29"/>
        </w:rPr>
        <w:t xml:space="preserve"> </w:t>
      </w:r>
      <w:r w:rsidRPr="007F25B6">
        <w:rPr>
          <w:rFonts w:ascii="Times New Roman" w:hAnsi="Times New Roman"/>
          <w:color w:val="292425"/>
          <w:spacing w:val="1"/>
        </w:rPr>
        <w:t>an</w:t>
      </w:r>
      <w:r w:rsidRPr="007F25B6">
        <w:rPr>
          <w:rFonts w:ascii="Times New Roman" w:hAnsi="Times New Roman"/>
          <w:color w:val="292425"/>
        </w:rPr>
        <w:t>y</w:t>
      </w:r>
      <w:r w:rsidRPr="007F25B6">
        <w:rPr>
          <w:rFonts w:ascii="Times New Roman" w:hAnsi="Times New Roman"/>
          <w:color w:val="292425"/>
          <w:spacing w:val="29"/>
        </w:rPr>
        <w:t xml:space="preserve"> </w:t>
      </w:r>
      <w:r w:rsidRPr="007F25B6">
        <w:rPr>
          <w:rFonts w:ascii="Times New Roman" w:hAnsi="Times New Roman"/>
          <w:color w:val="292425"/>
          <w:spacing w:val="1"/>
        </w:rPr>
        <w:t>othe</w:t>
      </w:r>
      <w:r w:rsidRPr="007F25B6">
        <w:rPr>
          <w:rFonts w:ascii="Times New Roman" w:hAnsi="Times New Roman"/>
          <w:color w:val="292425"/>
        </w:rPr>
        <w:t>r</w:t>
      </w:r>
      <w:r w:rsidRPr="007F25B6">
        <w:rPr>
          <w:rFonts w:ascii="Times New Roman" w:hAnsi="Times New Roman"/>
          <w:color w:val="292425"/>
          <w:spacing w:val="29"/>
        </w:rPr>
        <w:t xml:space="preserve"> </w:t>
      </w:r>
      <w:r w:rsidRPr="007F25B6">
        <w:rPr>
          <w:rFonts w:ascii="Times New Roman" w:hAnsi="Times New Roman"/>
          <w:color w:val="292425"/>
          <w:spacing w:val="1"/>
        </w:rPr>
        <w:t>la</w:t>
      </w:r>
      <w:r w:rsidRPr="007F25B6">
        <w:rPr>
          <w:rFonts w:ascii="Times New Roman" w:hAnsi="Times New Roman"/>
          <w:color w:val="292425"/>
        </w:rPr>
        <w:t>w</w:t>
      </w:r>
      <w:r w:rsidRPr="007F25B6">
        <w:rPr>
          <w:rFonts w:ascii="Times New Roman" w:hAnsi="Times New Roman"/>
          <w:color w:val="292425"/>
          <w:spacing w:val="29"/>
        </w:rPr>
        <w:t xml:space="preserve"> </w:t>
      </w:r>
      <w:r w:rsidRPr="007F25B6">
        <w:rPr>
          <w:rFonts w:ascii="Times New Roman" w:hAnsi="Times New Roman"/>
          <w:color w:val="292425"/>
          <w:spacing w:val="1"/>
        </w:rPr>
        <w:t>relatin</w:t>
      </w:r>
      <w:r w:rsidRPr="007F25B6">
        <w:rPr>
          <w:rFonts w:ascii="Times New Roman" w:hAnsi="Times New Roman"/>
          <w:color w:val="292425"/>
        </w:rPr>
        <w:t>g</w:t>
      </w:r>
      <w:r w:rsidRPr="007F25B6">
        <w:rPr>
          <w:rFonts w:ascii="Times New Roman" w:hAnsi="Times New Roman"/>
          <w:color w:val="292425"/>
          <w:spacing w:val="29"/>
        </w:rPr>
        <w:t xml:space="preserve"> </w:t>
      </w:r>
      <w:r w:rsidRPr="007F25B6">
        <w:rPr>
          <w:rFonts w:ascii="Times New Roman" w:hAnsi="Times New Roman"/>
          <w:color w:val="292425"/>
          <w:spacing w:val="1"/>
        </w:rPr>
        <w:t>t</w:t>
      </w:r>
      <w:r w:rsidRPr="007F25B6">
        <w:rPr>
          <w:rFonts w:ascii="Times New Roman" w:hAnsi="Times New Roman"/>
          <w:color w:val="292425"/>
        </w:rPr>
        <w:t>o</w:t>
      </w:r>
      <w:r w:rsidRPr="007F25B6">
        <w:rPr>
          <w:rFonts w:ascii="Times New Roman" w:hAnsi="Times New Roman"/>
          <w:color w:val="292425"/>
          <w:spacing w:val="29"/>
        </w:rPr>
        <w:t xml:space="preserve"> </w:t>
      </w:r>
      <w:r w:rsidRPr="007F25B6">
        <w:rPr>
          <w:rFonts w:ascii="Times New Roman" w:hAnsi="Times New Roman"/>
          <w:color w:val="292425"/>
          <w:spacing w:val="1"/>
        </w:rPr>
        <w:t xml:space="preserve">the </w:t>
      </w:r>
      <w:r w:rsidRPr="007F25B6">
        <w:rPr>
          <w:rFonts w:ascii="Times New Roman" w:hAnsi="Times New Roman"/>
          <w:color w:val="292425"/>
        </w:rPr>
        <w:t>protection of the environment;</w:t>
      </w:r>
    </w:p>
    <w:p w14:paraId="26987DDD" w14:textId="77777777" w:rsidR="00172011" w:rsidRPr="007F25B6" w:rsidRDefault="00172011" w:rsidP="00591DAE">
      <w:pPr>
        <w:pStyle w:val="ListParagraph"/>
        <w:widowControl w:val="0"/>
        <w:numPr>
          <w:ilvl w:val="1"/>
          <w:numId w:val="2"/>
        </w:numPr>
        <w:tabs>
          <w:tab w:val="left" w:pos="1580"/>
        </w:tabs>
        <w:autoSpaceDE w:val="0"/>
        <w:autoSpaceDN w:val="0"/>
        <w:adjustRightInd w:val="0"/>
        <w:spacing w:after="0" w:line="360" w:lineRule="auto"/>
        <w:ind w:left="1496" w:right="400"/>
        <w:jc w:val="both"/>
        <w:rPr>
          <w:rFonts w:ascii="Times New Roman" w:hAnsi="Times New Roman"/>
          <w:color w:val="000000"/>
        </w:rPr>
      </w:pPr>
      <w:r w:rsidRPr="007F25B6">
        <w:rPr>
          <w:rFonts w:ascii="Times New Roman" w:hAnsi="Times New Roman"/>
          <w:color w:val="292425"/>
        </w:rPr>
        <w:t>serve</w:t>
      </w:r>
      <w:r w:rsidRPr="007F25B6">
        <w:rPr>
          <w:rFonts w:ascii="Times New Roman" w:hAnsi="Times New Roman"/>
          <w:color w:val="292425"/>
          <w:spacing w:val="-3"/>
        </w:rPr>
        <w:t xml:space="preserve"> </w:t>
      </w:r>
      <w:r w:rsidRPr="007F25B6">
        <w:rPr>
          <w:rFonts w:ascii="Times New Roman" w:hAnsi="Times New Roman"/>
          <w:color w:val="292425"/>
        </w:rPr>
        <w:t>as</w:t>
      </w:r>
      <w:r w:rsidRPr="007F25B6">
        <w:rPr>
          <w:rFonts w:ascii="Times New Roman" w:hAnsi="Times New Roman"/>
          <w:color w:val="292425"/>
          <w:spacing w:val="-3"/>
        </w:rPr>
        <w:t xml:space="preserve"> </w:t>
      </w:r>
      <w:r w:rsidRPr="007F25B6">
        <w:rPr>
          <w:rFonts w:ascii="Times New Roman" w:hAnsi="Times New Roman"/>
          <w:color w:val="292425"/>
        </w:rPr>
        <w:t>the</w:t>
      </w:r>
      <w:r w:rsidRPr="007F25B6">
        <w:rPr>
          <w:rFonts w:ascii="Times New Roman" w:hAnsi="Times New Roman"/>
          <w:color w:val="292425"/>
          <w:spacing w:val="-3"/>
        </w:rPr>
        <w:t xml:space="preserve"> </w:t>
      </w:r>
      <w:r w:rsidRPr="007F25B6">
        <w:rPr>
          <w:rFonts w:ascii="Times New Roman" w:hAnsi="Times New Roman"/>
          <w:color w:val="292425"/>
        </w:rPr>
        <w:t>general</w:t>
      </w:r>
      <w:r w:rsidRPr="007F25B6">
        <w:rPr>
          <w:rFonts w:ascii="Times New Roman" w:hAnsi="Times New Roman"/>
          <w:color w:val="292425"/>
          <w:spacing w:val="-3"/>
        </w:rPr>
        <w:t xml:space="preserve"> </w:t>
      </w:r>
      <w:r w:rsidRPr="007F25B6">
        <w:rPr>
          <w:rFonts w:ascii="Times New Roman" w:hAnsi="Times New Roman"/>
          <w:color w:val="292425"/>
        </w:rPr>
        <w:t>framework</w:t>
      </w:r>
      <w:r w:rsidRPr="007F25B6">
        <w:rPr>
          <w:rFonts w:ascii="Times New Roman" w:hAnsi="Times New Roman"/>
          <w:color w:val="292425"/>
          <w:spacing w:val="-3"/>
        </w:rPr>
        <w:t xml:space="preserve"> </w:t>
      </w:r>
      <w:r w:rsidRPr="007F25B6">
        <w:rPr>
          <w:rFonts w:ascii="Times New Roman" w:hAnsi="Times New Roman"/>
          <w:color w:val="292425"/>
        </w:rPr>
        <w:t>within</w:t>
      </w:r>
      <w:r w:rsidRPr="007F25B6">
        <w:rPr>
          <w:rFonts w:ascii="Times New Roman" w:hAnsi="Times New Roman"/>
          <w:color w:val="292425"/>
          <w:spacing w:val="-3"/>
        </w:rPr>
        <w:t xml:space="preserve"> </w:t>
      </w:r>
      <w:r w:rsidRPr="007F25B6">
        <w:rPr>
          <w:rFonts w:ascii="Times New Roman" w:hAnsi="Times New Roman"/>
          <w:color w:val="292425"/>
        </w:rPr>
        <w:t>which</w:t>
      </w:r>
      <w:r w:rsidRPr="007F25B6">
        <w:rPr>
          <w:rFonts w:ascii="Times New Roman" w:hAnsi="Times New Roman"/>
          <w:color w:val="292425"/>
          <w:spacing w:val="-3"/>
        </w:rPr>
        <w:t xml:space="preserve"> </w:t>
      </w:r>
      <w:r w:rsidRPr="007F25B6">
        <w:rPr>
          <w:rFonts w:ascii="Times New Roman" w:hAnsi="Times New Roman"/>
          <w:color w:val="292425"/>
        </w:rPr>
        <w:t>environmental</w:t>
      </w:r>
      <w:r w:rsidRPr="007F25B6">
        <w:rPr>
          <w:rFonts w:ascii="Times New Roman" w:hAnsi="Times New Roman"/>
          <w:color w:val="292425"/>
          <w:spacing w:val="-3"/>
        </w:rPr>
        <w:t xml:space="preserve"> </w:t>
      </w:r>
      <w:r w:rsidRPr="007F25B6">
        <w:rPr>
          <w:rFonts w:ascii="Times New Roman" w:hAnsi="Times New Roman"/>
          <w:color w:val="292425"/>
        </w:rPr>
        <w:t>plans</w:t>
      </w:r>
      <w:r w:rsidRPr="007F25B6">
        <w:rPr>
          <w:rFonts w:ascii="Times New Roman" w:hAnsi="Times New Roman"/>
          <w:color w:val="292425"/>
          <w:spacing w:val="-3"/>
        </w:rPr>
        <w:t xml:space="preserve"> </w:t>
      </w:r>
      <w:r w:rsidRPr="007F25B6">
        <w:rPr>
          <w:rFonts w:ascii="Times New Roman" w:hAnsi="Times New Roman"/>
          <w:color w:val="292425"/>
        </w:rPr>
        <w:t>must</w:t>
      </w:r>
      <w:r w:rsidRPr="007F25B6">
        <w:rPr>
          <w:rFonts w:ascii="Times New Roman" w:hAnsi="Times New Roman"/>
          <w:color w:val="292425"/>
          <w:spacing w:val="-3"/>
        </w:rPr>
        <w:t xml:space="preserve"> </w:t>
      </w:r>
      <w:r w:rsidRPr="007F25B6">
        <w:rPr>
          <w:rFonts w:ascii="Times New Roman" w:hAnsi="Times New Roman"/>
          <w:color w:val="292425"/>
        </w:rPr>
        <w:t>be formulated; and</w:t>
      </w:r>
    </w:p>
    <w:p w14:paraId="43214C25" w14:textId="77777777" w:rsidR="00172011" w:rsidRPr="007F25B6" w:rsidRDefault="00172011" w:rsidP="00591DAE">
      <w:pPr>
        <w:pStyle w:val="ListParagraph"/>
        <w:widowControl w:val="0"/>
        <w:numPr>
          <w:ilvl w:val="1"/>
          <w:numId w:val="2"/>
        </w:numPr>
        <w:tabs>
          <w:tab w:val="left" w:pos="1580"/>
        </w:tabs>
        <w:autoSpaceDE w:val="0"/>
        <w:autoSpaceDN w:val="0"/>
        <w:adjustRightInd w:val="0"/>
        <w:spacing w:after="0" w:line="360" w:lineRule="auto"/>
        <w:ind w:left="1496" w:right="393"/>
        <w:jc w:val="both"/>
        <w:rPr>
          <w:rFonts w:ascii="Times New Roman" w:hAnsi="Times New Roman"/>
          <w:color w:val="000000"/>
        </w:rPr>
      </w:pPr>
      <w:proofErr w:type="gramStart"/>
      <w:r w:rsidRPr="007F25B6">
        <w:rPr>
          <w:rFonts w:ascii="Times New Roman" w:hAnsi="Times New Roman"/>
          <w:color w:val="292425"/>
        </w:rPr>
        <w:t>serve</w:t>
      </w:r>
      <w:proofErr w:type="gramEnd"/>
      <w:r w:rsidRPr="007F25B6">
        <w:rPr>
          <w:rFonts w:ascii="Times New Roman" w:hAnsi="Times New Roman"/>
          <w:color w:val="292425"/>
          <w:spacing w:val="24"/>
        </w:rPr>
        <w:t xml:space="preserve"> </w:t>
      </w:r>
      <w:r w:rsidRPr="007F25B6">
        <w:rPr>
          <w:rFonts w:ascii="Times New Roman" w:hAnsi="Times New Roman"/>
          <w:color w:val="292425"/>
        </w:rPr>
        <w:t>as</w:t>
      </w:r>
      <w:r w:rsidRPr="007F25B6">
        <w:rPr>
          <w:rFonts w:ascii="Times New Roman" w:hAnsi="Times New Roman"/>
          <w:color w:val="292425"/>
          <w:spacing w:val="24"/>
        </w:rPr>
        <w:t xml:space="preserve"> </w:t>
      </w:r>
      <w:r w:rsidRPr="007F25B6">
        <w:rPr>
          <w:rFonts w:ascii="Times New Roman" w:hAnsi="Times New Roman"/>
          <w:color w:val="292425"/>
        </w:rPr>
        <w:t>guidelines</w:t>
      </w:r>
      <w:r w:rsidRPr="007F25B6">
        <w:rPr>
          <w:rFonts w:ascii="Times New Roman" w:hAnsi="Times New Roman"/>
          <w:color w:val="292425"/>
          <w:spacing w:val="24"/>
        </w:rPr>
        <w:t xml:space="preserve"> </w:t>
      </w:r>
      <w:r w:rsidRPr="007F25B6">
        <w:rPr>
          <w:rFonts w:ascii="Times New Roman" w:hAnsi="Times New Roman"/>
          <w:color w:val="292425"/>
        </w:rPr>
        <w:t>for</w:t>
      </w:r>
      <w:r w:rsidRPr="007F25B6">
        <w:rPr>
          <w:rFonts w:ascii="Times New Roman" w:hAnsi="Times New Roman"/>
          <w:color w:val="292425"/>
          <w:spacing w:val="24"/>
        </w:rPr>
        <w:t xml:space="preserve"> </w:t>
      </w:r>
      <w:r w:rsidRPr="007F25B6">
        <w:rPr>
          <w:rFonts w:ascii="Times New Roman" w:hAnsi="Times New Roman"/>
          <w:color w:val="292425"/>
        </w:rPr>
        <w:t>any</w:t>
      </w:r>
      <w:r w:rsidRPr="007F25B6">
        <w:rPr>
          <w:rFonts w:ascii="Times New Roman" w:hAnsi="Times New Roman"/>
          <w:color w:val="292425"/>
          <w:spacing w:val="24"/>
        </w:rPr>
        <w:t xml:space="preserve"> </w:t>
      </w:r>
      <w:r w:rsidRPr="007F25B6">
        <w:rPr>
          <w:rFonts w:ascii="Times New Roman" w:hAnsi="Times New Roman"/>
          <w:color w:val="292425"/>
        </w:rPr>
        <w:t>organ</w:t>
      </w:r>
      <w:r w:rsidRPr="007F25B6">
        <w:rPr>
          <w:rFonts w:ascii="Times New Roman" w:hAnsi="Times New Roman"/>
          <w:color w:val="292425"/>
          <w:spacing w:val="24"/>
        </w:rPr>
        <w:t xml:space="preserve"> </w:t>
      </w:r>
      <w:r w:rsidRPr="007F25B6">
        <w:rPr>
          <w:rFonts w:ascii="Times New Roman" w:hAnsi="Times New Roman"/>
          <w:color w:val="292425"/>
        </w:rPr>
        <w:t>of</w:t>
      </w:r>
      <w:r w:rsidRPr="007F25B6">
        <w:rPr>
          <w:rFonts w:ascii="Times New Roman" w:hAnsi="Times New Roman"/>
          <w:color w:val="292425"/>
          <w:spacing w:val="24"/>
        </w:rPr>
        <w:t xml:space="preserve"> </w:t>
      </w:r>
      <w:r w:rsidRPr="007F25B6">
        <w:rPr>
          <w:rFonts w:ascii="Times New Roman" w:hAnsi="Times New Roman"/>
          <w:color w:val="292425"/>
        </w:rPr>
        <w:t>state</w:t>
      </w:r>
      <w:r w:rsidRPr="007F25B6">
        <w:rPr>
          <w:rFonts w:ascii="Times New Roman" w:hAnsi="Times New Roman"/>
          <w:color w:val="292425"/>
          <w:spacing w:val="24"/>
        </w:rPr>
        <w:t xml:space="preserve"> </w:t>
      </w:r>
      <w:r w:rsidRPr="007F25B6">
        <w:rPr>
          <w:rFonts w:ascii="Times New Roman" w:hAnsi="Times New Roman"/>
          <w:color w:val="292425"/>
        </w:rPr>
        <w:t>when</w:t>
      </w:r>
      <w:r w:rsidRPr="007F25B6">
        <w:rPr>
          <w:rFonts w:ascii="Times New Roman" w:hAnsi="Times New Roman"/>
          <w:color w:val="292425"/>
          <w:spacing w:val="24"/>
        </w:rPr>
        <w:t xml:space="preserve"> </w:t>
      </w:r>
      <w:r w:rsidRPr="007F25B6">
        <w:rPr>
          <w:rFonts w:ascii="Times New Roman" w:hAnsi="Times New Roman"/>
          <w:color w:val="292425"/>
        </w:rPr>
        <w:t>making</w:t>
      </w:r>
      <w:r w:rsidRPr="007F25B6">
        <w:rPr>
          <w:rFonts w:ascii="Times New Roman" w:hAnsi="Times New Roman"/>
          <w:color w:val="292425"/>
          <w:spacing w:val="24"/>
        </w:rPr>
        <w:t xml:space="preserve"> </w:t>
      </w:r>
      <w:r w:rsidRPr="007F25B6">
        <w:rPr>
          <w:rFonts w:ascii="Times New Roman" w:hAnsi="Times New Roman"/>
          <w:color w:val="292425"/>
        </w:rPr>
        <w:t>any</w:t>
      </w:r>
      <w:r w:rsidRPr="007F25B6">
        <w:rPr>
          <w:rFonts w:ascii="Times New Roman" w:hAnsi="Times New Roman"/>
          <w:color w:val="292425"/>
          <w:spacing w:val="24"/>
        </w:rPr>
        <w:t xml:space="preserve"> </w:t>
      </w:r>
      <w:r w:rsidRPr="007F25B6">
        <w:rPr>
          <w:rFonts w:ascii="Times New Roman" w:hAnsi="Times New Roman"/>
          <w:color w:val="292425"/>
        </w:rPr>
        <w:t>decision</w:t>
      </w:r>
      <w:r w:rsidRPr="007F25B6">
        <w:rPr>
          <w:rFonts w:ascii="Times New Roman" w:hAnsi="Times New Roman"/>
          <w:color w:val="292425"/>
          <w:spacing w:val="24"/>
        </w:rPr>
        <w:t xml:space="preserve"> </w:t>
      </w:r>
      <w:r w:rsidRPr="007F25B6">
        <w:rPr>
          <w:rFonts w:ascii="Times New Roman" w:hAnsi="Times New Roman"/>
          <w:color w:val="292425"/>
        </w:rPr>
        <w:t xml:space="preserve">in </w:t>
      </w:r>
      <w:r w:rsidRPr="007F25B6">
        <w:rPr>
          <w:rFonts w:ascii="Times New Roman" w:hAnsi="Times New Roman"/>
          <w:color w:val="292425"/>
          <w:spacing w:val="6"/>
        </w:rPr>
        <w:t>term</w:t>
      </w:r>
      <w:r w:rsidRPr="007F25B6">
        <w:rPr>
          <w:rFonts w:ascii="Times New Roman" w:hAnsi="Times New Roman"/>
          <w:color w:val="292425"/>
        </w:rPr>
        <w:t xml:space="preserve">s </w:t>
      </w:r>
      <w:r w:rsidRPr="007F25B6">
        <w:rPr>
          <w:rFonts w:ascii="Times New Roman" w:hAnsi="Times New Roman"/>
          <w:color w:val="292425"/>
          <w:spacing w:val="6"/>
        </w:rPr>
        <w:t>o</w:t>
      </w:r>
      <w:r w:rsidRPr="007F25B6">
        <w:rPr>
          <w:rFonts w:ascii="Times New Roman" w:hAnsi="Times New Roman"/>
          <w:color w:val="292425"/>
        </w:rPr>
        <w:t xml:space="preserve">f </w:t>
      </w:r>
      <w:r w:rsidRPr="007F25B6">
        <w:rPr>
          <w:rFonts w:ascii="Times New Roman" w:hAnsi="Times New Roman"/>
          <w:color w:val="292425"/>
          <w:spacing w:val="6"/>
        </w:rPr>
        <w:t>thi</w:t>
      </w:r>
      <w:r w:rsidRPr="007F25B6">
        <w:rPr>
          <w:rFonts w:ascii="Times New Roman" w:hAnsi="Times New Roman"/>
          <w:color w:val="292425"/>
        </w:rPr>
        <w:t xml:space="preserve">s </w:t>
      </w:r>
      <w:r w:rsidRPr="007F25B6">
        <w:rPr>
          <w:rFonts w:ascii="Times New Roman" w:hAnsi="Times New Roman"/>
          <w:color w:val="292425"/>
          <w:spacing w:val="6"/>
        </w:rPr>
        <w:t>Ac</w:t>
      </w:r>
      <w:r w:rsidRPr="007F25B6">
        <w:rPr>
          <w:rFonts w:ascii="Times New Roman" w:hAnsi="Times New Roman"/>
          <w:color w:val="292425"/>
        </w:rPr>
        <w:t xml:space="preserve">t </w:t>
      </w:r>
      <w:r w:rsidRPr="007F25B6">
        <w:rPr>
          <w:rFonts w:ascii="Times New Roman" w:hAnsi="Times New Roman"/>
          <w:color w:val="292425"/>
          <w:spacing w:val="6"/>
        </w:rPr>
        <w:t>o</w:t>
      </w:r>
      <w:r w:rsidRPr="007F25B6">
        <w:rPr>
          <w:rFonts w:ascii="Times New Roman" w:hAnsi="Times New Roman"/>
          <w:color w:val="292425"/>
        </w:rPr>
        <w:t xml:space="preserve">r </w:t>
      </w:r>
      <w:r w:rsidRPr="007F25B6">
        <w:rPr>
          <w:rFonts w:ascii="Times New Roman" w:hAnsi="Times New Roman"/>
          <w:color w:val="292425"/>
          <w:spacing w:val="6"/>
        </w:rPr>
        <w:t>an</w:t>
      </w:r>
      <w:r w:rsidRPr="007F25B6">
        <w:rPr>
          <w:rFonts w:ascii="Times New Roman" w:hAnsi="Times New Roman"/>
          <w:color w:val="292425"/>
        </w:rPr>
        <w:t xml:space="preserve">y </w:t>
      </w:r>
      <w:r w:rsidRPr="007F25B6">
        <w:rPr>
          <w:rFonts w:ascii="Times New Roman" w:hAnsi="Times New Roman"/>
          <w:color w:val="292425"/>
          <w:spacing w:val="6"/>
        </w:rPr>
        <w:t>othe</w:t>
      </w:r>
      <w:r w:rsidRPr="007F25B6">
        <w:rPr>
          <w:rFonts w:ascii="Times New Roman" w:hAnsi="Times New Roman"/>
          <w:color w:val="292425"/>
        </w:rPr>
        <w:t xml:space="preserve">r </w:t>
      </w:r>
      <w:r w:rsidRPr="007F25B6">
        <w:rPr>
          <w:rFonts w:ascii="Times New Roman" w:hAnsi="Times New Roman"/>
          <w:color w:val="292425"/>
          <w:spacing w:val="6"/>
        </w:rPr>
        <w:t>la</w:t>
      </w:r>
      <w:r w:rsidRPr="007F25B6">
        <w:rPr>
          <w:rFonts w:ascii="Times New Roman" w:hAnsi="Times New Roman"/>
          <w:color w:val="292425"/>
        </w:rPr>
        <w:t xml:space="preserve">w </w:t>
      </w:r>
      <w:r w:rsidRPr="007F25B6">
        <w:rPr>
          <w:rFonts w:ascii="Times New Roman" w:hAnsi="Times New Roman"/>
          <w:color w:val="292425"/>
          <w:spacing w:val="6"/>
        </w:rPr>
        <w:t>relatin</w:t>
      </w:r>
      <w:r w:rsidRPr="007F25B6">
        <w:rPr>
          <w:rFonts w:ascii="Times New Roman" w:hAnsi="Times New Roman"/>
          <w:color w:val="292425"/>
        </w:rPr>
        <w:t xml:space="preserve">g </w:t>
      </w:r>
      <w:r w:rsidRPr="007F25B6">
        <w:rPr>
          <w:rFonts w:ascii="Times New Roman" w:hAnsi="Times New Roman"/>
          <w:color w:val="292425"/>
          <w:spacing w:val="6"/>
        </w:rPr>
        <w:t>t</w:t>
      </w:r>
      <w:r w:rsidRPr="007F25B6">
        <w:rPr>
          <w:rFonts w:ascii="Times New Roman" w:hAnsi="Times New Roman"/>
          <w:color w:val="292425"/>
        </w:rPr>
        <w:t xml:space="preserve">o </w:t>
      </w:r>
      <w:r w:rsidRPr="007F25B6">
        <w:rPr>
          <w:rFonts w:ascii="Times New Roman" w:hAnsi="Times New Roman"/>
          <w:color w:val="292425"/>
          <w:spacing w:val="6"/>
        </w:rPr>
        <w:t>th</w:t>
      </w:r>
      <w:r w:rsidRPr="007F25B6">
        <w:rPr>
          <w:rFonts w:ascii="Times New Roman" w:hAnsi="Times New Roman"/>
          <w:color w:val="292425"/>
        </w:rPr>
        <w:t xml:space="preserve">e </w:t>
      </w:r>
      <w:r w:rsidRPr="007F25B6">
        <w:rPr>
          <w:rFonts w:ascii="Times New Roman" w:hAnsi="Times New Roman"/>
          <w:color w:val="292425"/>
          <w:spacing w:val="6"/>
        </w:rPr>
        <w:t>protectio</w:t>
      </w:r>
      <w:r w:rsidRPr="007F25B6">
        <w:rPr>
          <w:rFonts w:ascii="Times New Roman" w:hAnsi="Times New Roman"/>
          <w:color w:val="292425"/>
        </w:rPr>
        <w:t xml:space="preserve">n </w:t>
      </w:r>
      <w:r w:rsidRPr="007F25B6">
        <w:rPr>
          <w:rFonts w:ascii="Times New Roman" w:hAnsi="Times New Roman"/>
          <w:color w:val="292425"/>
          <w:spacing w:val="6"/>
        </w:rPr>
        <w:t>o</w:t>
      </w:r>
      <w:r w:rsidRPr="007F25B6">
        <w:rPr>
          <w:rFonts w:ascii="Times New Roman" w:hAnsi="Times New Roman"/>
          <w:color w:val="292425"/>
        </w:rPr>
        <w:t xml:space="preserve">f </w:t>
      </w:r>
      <w:r w:rsidRPr="007F25B6">
        <w:rPr>
          <w:rFonts w:ascii="Times New Roman" w:hAnsi="Times New Roman"/>
          <w:color w:val="292425"/>
          <w:spacing w:val="6"/>
        </w:rPr>
        <w:t xml:space="preserve">the </w:t>
      </w:r>
      <w:r w:rsidRPr="007F25B6">
        <w:rPr>
          <w:rFonts w:ascii="Times New Roman" w:hAnsi="Times New Roman"/>
          <w:color w:val="292425"/>
        </w:rPr>
        <w:t>environment.</w:t>
      </w:r>
    </w:p>
    <w:p w14:paraId="6F72FE81" w14:textId="77777777" w:rsidR="008D4F5A" w:rsidRPr="007F25B6" w:rsidRDefault="008D4F5A" w:rsidP="00EA66CD">
      <w:pPr>
        <w:widowControl w:val="0"/>
        <w:autoSpaceDE w:val="0"/>
        <w:autoSpaceDN w:val="0"/>
        <w:adjustRightInd w:val="0"/>
        <w:spacing w:after="0" w:line="360" w:lineRule="auto"/>
        <w:ind w:left="720"/>
        <w:jc w:val="both"/>
        <w:rPr>
          <w:rFonts w:ascii="Times New Roman" w:hAnsi="Times New Roman"/>
          <w:color w:val="000000"/>
        </w:rPr>
      </w:pPr>
      <w:r w:rsidRPr="007F25B6">
        <w:rPr>
          <w:rFonts w:ascii="Times New Roman" w:hAnsi="Times New Roman"/>
          <w:color w:val="292425"/>
        </w:rPr>
        <w:lastRenderedPageBreak/>
        <w:t xml:space="preserve">(2)    </w:t>
      </w:r>
      <w:r w:rsidRPr="007F25B6">
        <w:rPr>
          <w:rFonts w:ascii="Times New Roman" w:hAnsi="Times New Roman"/>
          <w:color w:val="292425"/>
          <w:spacing w:val="35"/>
        </w:rPr>
        <w:t xml:space="preserve"> </w:t>
      </w:r>
      <w:r w:rsidRPr="007F25B6">
        <w:rPr>
          <w:rFonts w:ascii="Times New Roman" w:hAnsi="Times New Roman"/>
          <w:color w:val="292425"/>
        </w:rPr>
        <w:t>The following are the principles of environmental management: -</w:t>
      </w:r>
    </w:p>
    <w:p w14:paraId="299A9D9D" w14:textId="77777777" w:rsidR="008D4F5A" w:rsidRPr="005F33C0" w:rsidRDefault="008D4F5A" w:rsidP="003B7C14">
      <w:pPr>
        <w:pStyle w:val="ListParagraph"/>
        <w:widowControl w:val="0"/>
        <w:numPr>
          <w:ilvl w:val="0"/>
          <w:numId w:val="4"/>
        </w:numPr>
        <w:autoSpaceDE w:val="0"/>
        <w:autoSpaceDN w:val="0"/>
        <w:adjustRightInd w:val="0"/>
        <w:spacing w:after="0" w:line="360" w:lineRule="auto"/>
        <w:ind w:right="402"/>
        <w:jc w:val="both"/>
        <w:rPr>
          <w:rFonts w:ascii="Times New Roman" w:hAnsi="Times New Roman"/>
          <w:color w:val="000000"/>
        </w:rPr>
      </w:pPr>
      <w:r w:rsidRPr="005F33C0">
        <w:rPr>
          <w:rFonts w:ascii="Times New Roman" w:hAnsi="Times New Roman"/>
          <w:color w:val="292425"/>
        </w:rPr>
        <w:t>renewable</w:t>
      </w:r>
      <w:r w:rsidRPr="005F33C0">
        <w:rPr>
          <w:rFonts w:ascii="Times New Roman" w:hAnsi="Times New Roman"/>
          <w:color w:val="292425"/>
          <w:spacing w:val="2"/>
        </w:rPr>
        <w:t xml:space="preserve"> </w:t>
      </w:r>
      <w:r w:rsidRPr="005F33C0">
        <w:rPr>
          <w:rFonts w:ascii="Times New Roman" w:hAnsi="Times New Roman"/>
          <w:color w:val="292425"/>
        </w:rPr>
        <w:t>resources</w:t>
      </w:r>
      <w:r w:rsidR="005F33C0" w:rsidRPr="005F33C0">
        <w:rPr>
          <w:rFonts w:ascii="Times New Roman" w:hAnsi="Times New Roman"/>
          <w:color w:val="292425"/>
          <w:spacing w:val="2"/>
        </w:rPr>
        <w:t xml:space="preserve">, </w:t>
      </w:r>
      <w:r w:rsidR="005F33C0" w:rsidRPr="005F33C0">
        <w:rPr>
          <w:rFonts w:ascii="Times New Roman" w:hAnsi="Times New Roman"/>
          <w:color w:val="FF0000"/>
          <w:spacing w:val="2"/>
        </w:rPr>
        <w:t xml:space="preserve">ecosystem services and functions </w:t>
      </w:r>
      <w:r w:rsidRPr="005F33C0">
        <w:rPr>
          <w:rFonts w:ascii="Times New Roman" w:hAnsi="Times New Roman"/>
          <w:color w:val="292425"/>
        </w:rPr>
        <w:t>must</w:t>
      </w:r>
      <w:r w:rsidRPr="005F33C0">
        <w:rPr>
          <w:rFonts w:ascii="Times New Roman" w:hAnsi="Times New Roman"/>
          <w:color w:val="292425"/>
          <w:spacing w:val="2"/>
        </w:rPr>
        <w:t xml:space="preserve"> </w:t>
      </w:r>
      <w:r w:rsidRPr="005F33C0">
        <w:rPr>
          <w:rFonts w:ascii="Times New Roman" w:hAnsi="Times New Roman"/>
          <w:color w:val="292425"/>
        </w:rPr>
        <w:t>be</w:t>
      </w:r>
      <w:r w:rsidRPr="005F33C0">
        <w:rPr>
          <w:rFonts w:ascii="Times New Roman" w:hAnsi="Times New Roman"/>
          <w:color w:val="292425"/>
          <w:spacing w:val="2"/>
        </w:rPr>
        <w:t xml:space="preserve"> </w:t>
      </w:r>
      <w:r w:rsidRPr="005F33C0">
        <w:rPr>
          <w:rFonts w:ascii="Times New Roman" w:hAnsi="Times New Roman"/>
          <w:color w:val="292425"/>
        </w:rPr>
        <w:t>used</w:t>
      </w:r>
      <w:r w:rsidRPr="005F33C0">
        <w:rPr>
          <w:rFonts w:ascii="Times New Roman" w:hAnsi="Times New Roman"/>
          <w:color w:val="292425"/>
          <w:spacing w:val="2"/>
        </w:rPr>
        <w:t xml:space="preserve"> </w:t>
      </w:r>
      <w:r w:rsidRPr="005F33C0">
        <w:rPr>
          <w:rFonts w:ascii="Times New Roman" w:hAnsi="Times New Roman"/>
          <w:color w:val="292425"/>
        </w:rPr>
        <w:t>on</w:t>
      </w:r>
      <w:r w:rsidRPr="005F33C0">
        <w:rPr>
          <w:rFonts w:ascii="Times New Roman" w:hAnsi="Times New Roman"/>
          <w:color w:val="292425"/>
          <w:spacing w:val="2"/>
        </w:rPr>
        <w:t xml:space="preserve"> </w:t>
      </w:r>
      <w:r w:rsidRPr="005F33C0">
        <w:rPr>
          <w:rFonts w:ascii="Times New Roman" w:hAnsi="Times New Roman"/>
          <w:color w:val="292425"/>
        </w:rPr>
        <w:t>a</w:t>
      </w:r>
      <w:r w:rsidRPr="005F33C0">
        <w:rPr>
          <w:rFonts w:ascii="Times New Roman" w:hAnsi="Times New Roman"/>
          <w:color w:val="292425"/>
          <w:spacing w:val="2"/>
        </w:rPr>
        <w:t xml:space="preserve"> </w:t>
      </w:r>
      <w:r w:rsidRPr="005F33C0">
        <w:rPr>
          <w:rFonts w:ascii="Times New Roman" w:hAnsi="Times New Roman"/>
          <w:color w:val="292425"/>
        </w:rPr>
        <w:t>sustainable</w:t>
      </w:r>
      <w:r w:rsidRPr="005F33C0">
        <w:rPr>
          <w:rFonts w:ascii="Times New Roman" w:hAnsi="Times New Roman"/>
          <w:color w:val="292425"/>
          <w:spacing w:val="2"/>
        </w:rPr>
        <w:t xml:space="preserve"> </w:t>
      </w:r>
      <w:r w:rsidRPr="005F33C0">
        <w:rPr>
          <w:rFonts w:ascii="Times New Roman" w:hAnsi="Times New Roman"/>
          <w:color w:val="292425"/>
        </w:rPr>
        <w:t>basis</w:t>
      </w:r>
      <w:r w:rsidRPr="005F33C0">
        <w:rPr>
          <w:rFonts w:ascii="Times New Roman" w:hAnsi="Times New Roman"/>
          <w:color w:val="292425"/>
          <w:spacing w:val="2"/>
        </w:rPr>
        <w:t xml:space="preserve"> </w:t>
      </w:r>
      <w:r w:rsidRPr="005F33C0">
        <w:rPr>
          <w:rFonts w:ascii="Times New Roman" w:hAnsi="Times New Roman"/>
          <w:color w:val="292425"/>
        </w:rPr>
        <w:t>for</w:t>
      </w:r>
      <w:r w:rsidRPr="005F33C0">
        <w:rPr>
          <w:rFonts w:ascii="Times New Roman" w:hAnsi="Times New Roman"/>
          <w:color w:val="292425"/>
          <w:spacing w:val="2"/>
        </w:rPr>
        <w:t xml:space="preserve"> </w:t>
      </w:r>
      <w:r w:rsidRPr="005F33C0">
        <w:rPr>
          <w:rFonts w:ascii="Times New Roman" w:hAnsi="Times New Roman"/>
          <w:color w:val="292425"/>
        </w:rPr>
        <w:t>the</w:t>
      </w:r>
      <w:r w:rsidRPr="005F33C0">
        <w:rPr>
          <w:rFonts w:ascii="Times New Roman" w:hAnsi="Times New Roman"/>
          <w:color w:val="292425"/>
          <w:spacing w:val="2"/>
        </w:rPr>
        <w:t xml:space="preserve"> </w:t>
      </w:r>
      <w:r w:rsidRPr="005F33C0">
        <w:rPr>
          <w:rFonts w:ascii="Times New Roman" w:hAnsi="Times New Roman"/>
          <w:color w:val="292425"/>
        </w:rPr>
        <w:t>benefit</w:t>
      </w:r>
      <w:r w:rsidRPr="005F33C0">
        <w:rPr>
          <w:rFonts w:ascii="Times New Roman" w:hAnsi="Times New Roman"/>
          <w:color w:val="292425"/>
          <w:spacing w:val="2"/>
        </w:rPr>
        <w:t xml:space="preserve"> </w:t>
      </w:r>
      <w:r w:rsidRPr="005F33C0">
        <w:rPr>
          <w:rFonts w:ascii="Times New Roman" w:hAnsi="Times New Roman"/>
          <w:color w:val="292425"/>
        </w:rPr>
        <w:t>of present</w:t>
      </w:r>
      <w:r w:rsidRPr="005F33C0">
        <w:rPr>
          <w:rFonts w:ascii="Times New Roman" w:hAnsi="Times New Roman"/>
          <w:color w:val="292425"/>
          <w:spacing w:val="-1"/>
        </w:rPr>
        <w:t xml:space="preserve"> </w:t>
      </w:r>
      <w:r w:rsidRPr="005F33C0">
        <w:rPr>
          <w:rFonts w:ascii="Times New Roman" w:hAnsi="Times New Roman"/>
          <w:color w:val="292425"/>
        </w:rPr>
        <w:t>and</w:t>
      </w:r>
      <w:r w:rsidRPr="005F33C0">
        <w:rPr>
          <w:rFonts w:ascii="Times New Roman" w:hAnsi="Times New Roman"/>
          <w:color w:val="292425"/>
          <w:spacing w:val="-1"/>
        </w:rPr>
        <w:t xml:space="preserve"> </w:t>
      </w:r>
      <w:r w:rsidRPr="005F33C0">
        <w:rPr>
          <w:rFonts w:ascii="Times New Roman" w:hAnsi="Times New Roman"/>
          <w:color w:val="292425"/>
        </w:rPr>
        <w:t>future</w:t>
      </w:r>
      <w:r w:rsidRPr="005F33C0">
        <w:rPr>
          <w:rFonts w:ascii="Times New Roman" w:hAnsi="Times New Roman"/>
          <w:color w:val="292425"/>
          <w:spacing w:val="-1"/>
        </w:rPr>
        <w:t xml:space="preserve"> </w:t>
      </w:r>
      <w:r w:rsidRPr="005F33C0">
        <w:rPr>
          <w:rFonts w:ascii="Times New Roman" w:hAnsi="Times New Roman"/>
          <w:color w:val="292425"/>
        </w:rPr>
        <w:t>generations;</w:t>
      </w:r>
    </w:p>
    <w:p w14:paraId="2B9D6887" w14:textId="77777777" w:rsidR="008D4F5A" w:rsidRPr="007F25B6" w:rsidRDefault="008D4F5A" w:rsidP="00591DAE">
      <w:pPr>
        <w:pStyle w:val="ListParagraph"/>
        <w:widowControl w:val="0"/>
        <w:numPr>
          <w:ilvl w:val="0"/>
          <w:numId w:val="4"/>
        </w:numPr>
        <w:tabs>
          <w:tab w:val="left" w:pos="1560"/>
        </w:tabs>
        <w:autoSpaceDE w:val="0"/>
        <w:autoSpaceDN w:val="0"/>
        <w:adjustRightInd w:val="0"/>
        <w:spacing w:after="0" w:line="360" w:lineRule="auto"/>
        <w:ind w:right="401"/>
        <w:jc w:val="both"/>
        <w:rPr>
          <w:rFonts w:ascii="Times New Roman" w:hAnsi="Times New Roman"/>
          <w:color w:val="000000"/>
        </w:rPr>
      </w:pPr>
      <w:r w:rsidRPr="007F25B6">
        <w:rPr>
          <w:rFonts w:ascii="Times New Roman" w:hAnsi="Times New Roman"/>
          <w:color w:val="292425"/>
        </w:rPr>
        <w:t>community</w:t>
      </w:r>
      <w:r w:rsidRPr="007F25B6">
        <w:rPr>
          <w:rFonts w:ascii="Times New Roman" w:hAnsi="Times New Roman"/>
          <w:color w:val="292425"/>
          <w:spacing w:val="1"/>
        </w:rPr>
        <w:t xml:space="preserve"> </w:t>
      </w:r>
      <w:r w:rsidRPr="007F25B6">
        <w:rPr>
          <w:rFonts w:ascii="Times New Roman" w:hAnsi="Times New Roman"/>
          <w:color w:val="292425"/>
        </w:rPr>
        <w:t>involvement</w:t>
      </w:r>
      <w:r w:rsidRPr="007F25B6">
        <w:rPr>
          <w:rFonts w:ascii="Times New Roman" w:hAnsi="Times New Roman"/>
          <w:color w:val="292425"/>
          <w:spacing w:val="1"/>
        </w:rPr>
        <w:t xml:space="preserve"> </w:t>
      </w:r>
      <w:r w:rsidRPr="007F25B6">
        <w:rPr>
          <w:rFonts w:ascii="Times New Roman" w:hAnsi="Times New Roman"/>
          <w:color w:val="292425"/>
        </w:rPr>
        <w:t>in</w:t>
      </w:r>
      <w:r w:rsidRPr="007F25B6">
        <w:rPr>
          <w:rFonts w:ascii="Times New Roman" w:hAnsi="Times New Roman"/>
          <w:color w:val="292425"/>
          <w:spacing w:val="1"/>
        </w:rPr>
        <w:t xml:space="preserve"> </w:t>
      </w:r>
      <w:r w:rsidRPr="007F25B6">
        <w:rPr>
          <w:rFonts w:ascii="Times New Roman" w:hAnsi="Times New Roman"/>
          <w:color w:val="292425"/>
        </w:rPr>
        <w:t>natural</w:t>
      </w:r>
      <w:r w:rsidRPr="007F25B6">
        <w:rPr>
          <w:rFonts w:ascii="Times New Roman" w:hAnsi="Times New Roman"/>
          <w:color w:val="292425"/>
          <w:spacing w:val="1"/>
        </w:rPr>
        <w:t xml:space="preserve"> </w:t>
      </w:r>
      <w:r w:rsidRPr="007F25B6">
        <w:rPr>
          <w:rFonts w:ascii="Times New Roman" w:hAnsi="Times New Roman"/>
          <w:color w:val="292425"/>
        </w:rPr>
        <w:t>resources</w:t>
      </w:r>
      <w:r w:rsidRPr="007F25B6">
        <w:rPr>
          <w:rFonts w:ascii="Times New Roman" w:hAnsi="Times New Roman"/>
          <w:color w:val="292425"/>
          <w:spacing w:val="1"/>
        </w:rPr>
        <w:t xml:space="preserve"> </w:t>
      </w:r>
      <w:r w:rsidRPr="007F25B6">
        <w:rPr>
          <w:rFonts w:ascii="Times New Roman" w:hAnsi="Times New Roman"/>
          <w:color w:val="292425"/>
        </w:rPr>
        <w:t>management</w:t>
      </w:r>
      <w:r w:rsidRPr="007F25B6">
        <w:rPr>
          <w:rFonts w:ascii="Times New Roman" w:hAnsi="Times New Roman"/>
          <w:color w:val="292425"/>
          <w:spacing w:val="1"/>
        </w:rPr>
        <w:t xml:space="preserve"> </w:t>
      </w:r>
      <w:r w:rsidRPr="007F25B6">
        <w:rPr>
          <w:rFonts w:ascii="Times New Roman" w:hAnsi="Times New Roman"/>
          <w:color w:val="292425"/>
        </w:rPr>
        <w:t>and</w:t>
      </w:r>
      <w:r w:rsidRPr="007F25B6">
        <w:rPr>
          <w:rFonts w:ascii="Times New Roman" w:hAnsi="Times New Roman"/>
          <w:color w:val="292425"/>
          <w:spacing w:val="1"/>
        </w:rPr>
        <w:t xml:space="preserve"> </w:t>
      </w:r>
      <w:r w:rsidRPr="007F25B6">
        <w:rPr>
          <w:rFonts w:ascii="Times New Roman" w:hAnsi="Times New Roman"/>
          <w:color w:val="292425"/>
        </w:rPr>
        <w:t>the</w:t>
      </w:r>
      <w:r w:rsidRPr="007F25B6">
        <w:rPr>
          <w:rFonts w:ascii="Times New Roman" w:hAnsi="Times New Roman"/>
          <w:color w:val="292425"/>
          <w:spacing w:val="1"/>
        </w:rPr>
        <w:t xml:space="preserve"> </w:t>
      </w:r>
      <w:r w:rsidRPr="007F25B6">
        <w:rPr>
          <w:rFonts w:ascii="Times New Roman" w:hAnsi="Times New Roman"/>
          <w:color w:val="292425"/>
        </w:rPr>
        <w:t>sharing of benefits arising from the use of the resources, must be promoted and facilitated;</w:t>
      </w:r>
    </w:p>
    <w:p w14:paraId="50BFCA60" w14:textId="77777777" w:rsidR="008D4F5A" w:rsidRPr="007F25B6" w:rsidRDefault="008D4F5A" w:rsidP="00591DAE">
      <w:pPr>
        <w:pStyle w:val="ListParagraph"/>
        <w:widowControl w:val="0"/>
        <w:numPr>
          <w:ilvl w:val="0"/>
          <w:numId w:val="4"/>
        </w:numPr>
        <w:tabs>
          <w:tab w:val="left" w:pos="1560"/>
        </w:tabs>
        <w:autoSpaceDE w:val="0"/>
        <w:autoSpaceDN w:val="0"/>
        <w:adjustRightInd w:val="0"/>
        <w:spacing w:after="0" w:line="360" w:lineRule="auto"/>
        <w:ind w:right="401"/>
        <w:jc w:val="both"/>
        <w:rPr>
          <w:rFonts w:ascii="Times New Roman" w:hAnsi="Times New Roman"/>
          <w:color w:val="000000"/>
        </w:rPr>
      </w:pPr>
      <w:r w:rsidRPr="007F25B6">
        <w:rPr>
          <w:rFonts w:ascii="Times New Roman" w:hAnsi="Times New Roman"/>
          <w:color w:val="292425"/>
        </w:rPr>
        <w:t>the</w:t>
      </w:r>
      <w:r w:rsidRPr="007F25B6">
        <w:rPr>
          <w:rFonts w:ascii="Times New Roman" w:hAnsi="Times New Roman"/>
          <w:color w:val="292425"/>
          <w:spacing w:val="-12"/>
        </w:rPr>
        <w:t xml:space="preserve"> </w:t>
      </w:r>
      <w:r w:rsidRPr="007F25B6">
        <w:rPr>
          <w:rFonts w:ascii="Times New Roman" w:hAnsi="Times New Roman"/>
          <w:color w:val="292425"/>
        </w:rPr>
        <w:t>participation</w:t>
      </w:r>
      <w:r w:rsidRPr="007F25B6">
        <w:rPr>
          <w:rFonts w:ascii="Times New Roman" w:hAnsi="Times New Roman"/>
          <w:color w:val="292425"/>
          <w:spacing w:val="-12"/>
        </w:rPr>
        <w:t xml:space="preserve"> </w:t>
      </w:r>
      <w:r w:rsidRPr="007F25B6">
        <w:rPr>
          <w:rFonts w:ascii="Times New Roman" w:hAnsi="Times New Roman"/>
          <w:color w:val="292425"/>
        </w:rPr>
        <w:t>of</w:t>
      </w:r>
      <w:r w:rsidRPr="007F25B6">
        <w:rPr>
          <w:rFonts w:ascii="Times New Roman" w:hAnsi="Times New Roman"/>
          <w:color w:val="292425"/>
          <w:spacing w:val="-12"/>
        </w:rPr>
        <w:t xml:space="preserve"> </w:t>
      </w:r>
      <w:r w:rsidRPr="007F25B6">
        <w:rPr>
          <w:rFonts w:ascii="Times New Roman" w:hAnsi="Times New Roman"/>
          <w:color w:val="292425"/>
        </w:rPr>
        <w:t>all</w:t>
      </w:r>
      <w:r w:rsidRPr="007F25B6">
        <w:rPr>
          <w:rFonts w:ascii="Times New Roman" w:hAnsi="Times New Roman"/>
          <w:color w:val="292425"/>
          <w:spacing w:val="-12"/>
        </w:rPr>
        <w:t xml:space="preserve"> </w:t>
      </w:r>
      <w:r w:rsidRPr="007F25B6">
        <w:rPr>
          <w:rFonts w:ascii="Times New Roman" w:hAnsi="Times New Roman"/>
          <w:color w:val="292425"/>
        </w:rPr>
        <w:t>interested</w:t>
      </w:r>
      <w:r w:rsidRPr="007F25B6">
        <w:rPr>
          <w:rFonts w:ascii="Times New Roman" w:hAnsi="Times New Roman"/>
          <w:color w:val="292425"/>
          <w:spacing w:val="-12"/>
        </w:rPr>
        <w:t xml:space="preserve"> </w:t>
      </w:r>
      <w:r w:rsidRPr="007F25B6">
        <w:rPr>
          <w:rFonts w:ascii="Times New Roman" w:hAnsi="Times New Roman"/>
          <w:color w:val="292425"/>
        </w:rPr>
        <w:t>and</w:t>
      </w:r>
      <w:r w:rsidRPr="007F25B6">
        <w:rPr>
          <w:rFonts w:ascii="Times New Roman" w:hAnsi="Times New Roman"/>
          <w:color w:val="292425"/>
          <w:spacing w:val="-12"/>
        </w:rPr>
        <w:t xml:space="preserve"> </w:t>
      </w:r>
      <w:r w:rsidRPr="007F25B6">
        <w:rPr>
          <w:rFonts w:ascii="Times New Roman" w:hAnsi="Times New Roman"/>
          <w:color w:val="292425"/>
        </w:rPr>
        <w:t>affected</w:t>
      </w:r>
      <w:r w:rsidRPr="007F25B6">
        <w:rPr>
          <w:rFonts w:ascii="Times New Roman" w:hAnsi="Times New Roman"/>
          <w:color w:val="292425"/>
          <w:spacing w:val="-12"/>
        </w:rPr>
        <w:t xml:space="preserve"> </w:t>
      </w:r>
      <w:r w:rsidRPr="007F25B6">
        <w:rPr>
          <w:rFonts w:ascii="Times New Roman" w:hAnsi="Times New Roman"/>
          <w:color w:val="292425"/>
        </w:rPr>
        <w:t>parties</w:t>
      </w:r>
      <w:r w:rsidRPr="007F25B6">
        <w:rPr>
          <w:rFonts w:ascii="Times New Roman" w:hAnsi="Times New Roman"/>
          <w:color w:val="292425"/>
          <w:spacing w:val="-12"/>
        </w:rPr>
        <w:t xml:space="preserve"> </w:t>
      </w:r>
      <w:r w:rsidRPr="007F25B6">
        <w:rPr>
          <w:rFonts w:ascii="Times New Roman" w:hAnsi="Times New Roman"/>
          <w:color w:val="292425"/>
        </w:rPr>
        <w:t>must</w:t>
      </w:r>
      <w:r w:rsidRPr="007F25B6">
        <w:rPr>
          <w:rFonts w:ascii="Times New Roman" w:hAnsi="Times New Roman"/>
          <w:color w:val="292425"/>
          <w:spacing w:val="-12"/>
        </w:rPr>
        <w:t xml:space="preserve"> </w:t>
      </w:r>
      <w:r w:rsidRPr="007F25B6">
        <w:rPr>
          <w:rFonts w:ascii="Times New Roman" w:hAnsi="Times New Roman"/>
          <w:color w:val="292425"/>
        </w:rPr>
        <w:t>be</w:t>
      </w:r>
      <w:r w:rsidRPr="007F25B6">
        <w:rPr>
          <w:rFonts w:ascii="Times New Roman" w:hAnsi="Times New Roman"/>
          <w:color w:val="292425"/>
          <w:spacing w:val="-12"/>
        </w:rPr>
        <w:t xml:space="preserve"> </w:t>
      </w:r>
      <w:r w:rsidRPr="007F25B6">
        <w:rPr>
          <w:rFonts w:ascii="Times New Roman" w:hAnsi="Times New Roman"/>
          <w:color w:val="292425"/>
        </w:rPr>
        <w:t>promoted</w:t>
      </w:r>
      <w:r w:rsidRPr="007F25B6">
        <w:rPr>
          <w:rFonts w:ascii="Times New Roman" w:hAnsi="Times New Roman"/>
          <w:color w:val="292425"/>
          <w:spacing w:val="-12"/>
        </w:rPr>
        <w:t xml:space="preserve"> </w:t>
      </w:r>
      <w:r w:rsidRPr="007F25B6">
        <w:rPr>
          <w:rFonts w:ascii="Times New Roman" w:hAnsi="Times New Roman"/>
          <w:color w:val="292425"/>
        </w:rPr>
        <w:t>and decisions</w:t>
      </w:r>
      <w:r w:rsidRPr="007F25B6">
        <w:rPr>
          <w:rFonts w:ascii="Times New Roman" w:hAnsi="Times New Roman"/>
          <w:color w:val="292425"/>
          <w:spacing w:val="-11"/>
        </w:rPr>
        <w:t xml:space="preserve"> </w:t>
      </w:r>
      <w:r w:rsidRPr="007F25B6">
        <w:rPr>
          <w:rFonts w:ascii="Times New Roman" w:hAnsi="Times New Roman"/>
          <w:color w:val="292425"/>
        </w:rPr>
        <w:t>must</w:t>
      </w:r>
      <w:r w:rsidRPr="007F25B6">
        <w:rPr>
          <w:rFonts w:ascii="Times New Roman" w:hAnsi="Times New Roman"/>
          <w:color w:val="292425"/>
          <w:spacing w:val="-11"/>
        </w:rPr>
        <w:t xml:space="preserve"> </w:t>
      </w:r>
      <w:r w:rsidRPr="007F25B6">
        <w:rPr>
          <w:rFonts w:ascii="Times New Roman" w:hAnsi="Times New Roman"/>
          <w:color w:val="292425"/>
        </w:rPr>
        <w:t>take</w:t>
      </w:r>
      <w:r w:rsidRPr="007F25B6">
        <w:rPr>
          <w:rFonts w:ascii="Times New Roman" w:hAnsi="Times New Roman"/>
          <w:color w:val="292425"/>
          <w:spacing w:val="-11"/>
        </w:rPr>
        <w:t xml:space="preserve"> </w:t>
      </w:r>
      <w:r w:rsidRPr="007F25B6">
        <w:rPr>
          <w:rFonts w:ascii="Times New Roman" w:hAnsi="Times New Roman"/>
          <w:color w:val="292425"/>
        </w:rPr>
        <w:t>into</w:t>
      </w:r>
      <w:r w:rsidRPr="007F25B6">
        <w:rPr>
          <w:rFonts w:ascii="Times New Roman" w:hAnsi="Times New Roman"/>
          <w:color w:val="292425"/>
          <w:spacing w:val="-11"/>
        </w:rPr>
        <w:t xml:space="preserve"> </w:t>
      </w:r>
      <w:r w:rsidRPr="007F25B6">
        <w:rPr>
          <w:rFonts w:ascii="Times New Roman" w:hAnsi="Times New Roman"/>
          <w:color w:val="292425"/>
        </w:rPr>
        <w:t>account</w:t>
      </w:r>
      <w:r w:rsidRPr="007F25B6">
        <w:rPr>
          <w:rFonts w:ascii="Times New Roman" w:hAnsi="Times New Roman"/>
          <w:color w:val="292425"/>
          <w:spacing w:val="-11"/>
        </w:rPr>
        <w:t xml:space="preserve"> </w:t>
      </w:r>
      <w:r w:rsidRPr="007F25B6">
        <w:rPr>
          <w:rFonts w:ascii="Times New Roman" w:hAnsi="Times New Roman"/>
          <w:color w:val="292425"/>
        </w:rPr>
        <w:t>the</w:t>
      </w:r>
      <w:r w:rsidRPr="007F25B6">
        <w:rPr>
          <w:rFonts w:ascii="Times New Roman" w:hAnsi="Times New Roman"/>
          <w:color w:val="292425"/>
          <w:spacing w:val="-11"/>
        </w:rPr>
        <w:t xml:space="preserve"> </w:t>
      </w:r>
      <w:r w:rsidRPr="007F25B6">
        <w:rPr>
          <w:rFonts w:ascii="Times New Roman" w:hAnsi="Times New Roman"/>
          <w:color w:val="292425"/>
        </w:rPr>
        <w:t>interest,</w:t>
      </w:r>
      <w:r w:rsidRPr="007F25B6">
        <w:rPr>
          <w:rFonts w:ascii="Times New Roman" w:hAnsi="Times New Roman"/>
          <w:color w:val="292425"/>
          <w:spacing w:val="-11"/>
        </w:rPr>
        <w:t xml:space="preserve"> </w:t>
      </w:r>
      <w:r w:rsidRPr="007F25B6">
        <w:rPr>
          <w:rFonts w:ascii="Times New Roman" w:hAnsi="Times New Roman"/>
          <w:color w:val="292425"/>
        </w:rPr>
        <w:t>needs</w:t>
      </w:r>
      <w:r w:rsidRPr="007F25B6">
        <w:rPr>
          <w:rFonts w:ascii="Times New Roman" w:hAnsi="Times New Roman"/>
          <w:color w:val="292425"/>
          <w:spacing w:val="-11"/>
        </w:rPr>
        <w:t xml:space="preserve"> </w:t>
      </w:r>
      <w:r w:rsidRPr="007F25B6">
        <w:rPr>
          <w:rFonts w:ascii="Times New Roman" w:hAnsi="Times New Roman"/>
          <w:color w:val="292425"/>
        </w:rPr>
        <w:t>and</w:t>
      </w:r>
      <w:r w:rsidRPr="007F25B6">
        <w:rPr>
          <w:rFonts w:ascii="Times New Roman" w:hAnsi="Times New Roman"/>
          <w:color w:val="292425"/>
          <w:spacing w:val="-11"/>
        </w:rPr>
        <w:t xml:space="preserve"> </w:t>
      </w:r>
      <w:r w:rsidRPr="007F25B6">
        <w:rPr>
          <w:rFonts w:ascii="Times New Roman" w:hAnsi="Times New Roman"/>
          <w:color w:val="292425"/>
        </w:rPr>
        <w:t>values</w:t>
      </w:r>
      <w:r w:rsidRPr="007F25B6">
        <w:rPr>
          <w:rFonts w:ascii="Times New Roman" w:hAnsi="Times New Roman"/>
          <w:color w:val="292425"/>
          <w:spacing w:val="-11"/>
        </w:rPr>
        <w:t xml:space="preserve"> </w:t>
      </w:r>
      <w:r w:rsidRPr="007F25B6">
        <w:rPr>
          <w:rFonts w:ascii="Times New Roman" w:hAnsi="Times New Roman"/>
          <w:color w:val="292425"/>
        </w:rPr>
        <w:t>of</w:t>
      </w:r>
      <w:r w:rsidRPr="007F25B6">
        <w:rPr>
          <w:rFonts w:ascii="Times New Roman" w:hAnsi="Times New Roman"/>
          <w:color w:val="292425"/>
          <w:spacing w:val="-11"/>
        </w:rPr>
        <w:t xml:space="preserve"> </w:t>
      </w:r>
      <w:r w:rsidRPr="007F25B6">
        <w:rPr>
          <w:rFonts w:ascii="Times New Roman" w:hAnsi="Times New Roman"/>
          <w:color w:val="292425"/>
        </w:rPr>
        <w:t>interested and</w:t>
      </w:r>
      <w:r w:rsidRPr="007F25B6">
        <w:rPr>
          <w:rFonts w:ascii="Times New Roman" w:hAnsi="Times New Roman"/>
          <w:color w:val="292425"/>
          <w:spacing w:val="-3"/>
        </w:rPr>
        <w:t xml:space="preserve"> </w:t>
      </w:r>
      <w:r w:rsidRPr="007F25B6">
        <w:rPr>
          <w:rFonts w:ascii="Times New Roman" w:hAnsi="Times New Roman"/>
          <w:color w:val="292425"/>
        </w:rPr>
        <w:t>affected</w:t>
      </w:r>
      <w:r w:rsidRPr="007F25B6">
        <w:rPr>
          <w:rFonts w:ascii="Times New Roman" w:hAnsi="Times New Roman"/>
          <w:color w:val="292425"/>
          <w:spacing w:val="-3"/>
        </w:rPr>
        <w:t xml:space="preserve"> </w:t>
      </w:r>
      <w:r w:rsidRPr="007F25B6">
        <w:rPr>
          <w:rFonts w:ascii="Times New Roman" w:hAnsi="Times New Roman"/>
          <w:color w:val="292425"/>
        </w:rPr>
        <w:t>parties;</w:t>
      </w:r>
    </w:p>
    <w:p w14:paraId="68C39BB7" w14:textId="77777777" w:rsidR="008D4F5A" w:rsidRPr="007F25B6" w:rsidRDefault="008D4F5A" w:rsidP="00591DAE">
      <w:pPr>
        <w:pStyle w:val="ListParagraph"/>
        <w:widowControl w:val="0"/>
        <w:numPr>
          <w:ilvl w:val="0"/>
          <w:numId w:val="4"/>
        </w:numPr>
        <w:tabs>
          <w:tab w:val="left" w:pos="1580"/>
        </w:tabs>
        <w:autoSpaceDE w:val="0"/>
        <w:autoSpaceDN w:val="0"/>
        <w:adjustRightInd w:val="0"/>
        <w:spacing w:after="0" w:line="360" w:lineRule="auto"/>
        <w:ind w:right="401"/>
        <w:jc w:val="both"/>
        <w:rPr>
          <w:rFonts w:ascii="Times New Roman" w:hAnsi="Times New Roman"/>
          <w:color w:val="000000"/>
        </w:rPr>
      </w:pPr>
      <w:r w:rsidRPr="007F25B6">
        <w:rPr>
          <w:rFonts w:ascii="Times New Roman" w:hAnsi="Times New Roman"/>
          <w:color w:val="292425"/>
          <w:spacing w:val="1"/>
        </w:rPr>
        <w:t>equitabl</w:t>
      </w:r>
      <w:r w:rsidRPr="007F25B6">
        <w:rPr>
          <w:rFonts w:ascii="Times New Roman" w:hAnsi="Times New Roman"/>
          <w:color w:val="292425"/>
        </w:rPr>
        <w:t>e</w:t>
      </w:r>
      <w:r w:rsidRPr="007F25B6">
        <w:rPr>
          <w:rFonts w:ascii="Times New Roman" w:hAnsi="Times New Roman"/>
          <w:color w:val="292425"/>
          <w:spacing w:val="30"/>
        </w:rPr>
        <w:t xml:space="preserve"> </w:t>
      </w:r>
      <w:r w:rsidRPr="007F25B6">
        <w:rPr>
          <w:rFonts w:ascii="Times New Roman" w:hAnsi="Times New Roman"/>
          <w:color w:val="292425"/>
          <w:spacing w:val="1"/>
        </w:rPr>
        <w:t>acces</w:t>
      </w:r>
      <w:r w:rsidRPr="007F25B6">
        <w:rPr>
          <w:rFonts w:ascii="Times New Roman" w:hAnsi="Times New Roman"/>
          <w:color w:val="292425"/>
        </w:rPr>
        <w:t>s</w:t>
      </w:r>
      <w:r w:rsidRPr="007F25B6">
        <w:rPr>
          <w:rFonts w:ascii="Times New Roman" w:hAnsi="Times New Roman"/>
          <w:color w:val="292425"/>
          <w:spacing w:val="30"/>
        </w:rPr>
        <w:t xml:space="preserve"> </w:t>
      </w:r>
      <w:r w:rsidRPr="007F25B6">
        <w:rPr>
          <w:rFonts w:ascii="Times New Roman" w:hAnsi="Times New Roman"/>
          <w:color w:val="292425"/>
          <w:spacing w:val="1"/>
        </w:rPr>
        <w:t>t</w:t>
      </w:r>
      <w:r w:rsidRPr="007F25B6">
        <w:rPr>
          <w:rFonts w:ascii="Times New Roman" w:hAnsi="Times New Roman"/>
          <w:color w:val="292425"/>
        </w:rPr>
        <w:t>o</w:t>
      </w:r>
      <w:r w:rsidRPr="007F25B6">
        <w:rPr>
          <w:rFonts w:ascii="Times New Roman" w:hAnsi="Times New Roman"/>
          <w:color w:val="292425"/>
          <w:spacing w:val="30"/>
        </w:rPr>
        <w:t xml:space="preserve"> </w:t>
      </w:r>
      <w:r w:rsidRPr="007F25B6">
        <w:rPr>
          <w:rFonts w:ascii="Times New Roman" w:hAnsi="Times New Roman"/>
          <w:color w:val="292425"/>
          <w:spacing w:val="1"/>
        </w:rPr>
        <w:t>environmenta</w:t>
      </w:r>
      <w:r w:rsidRPr="007F25B6">
        <w:rPr>
          <w:rFonts w:ascii="Times New Roman" w:hAnsi="Times New Roman"/>
          <w:color w:val="292425"/>
        </w:rPr>
        <w:t>l</w:t>
      </w:r>
      <w:r w:rsidRPr="007F25B6">
        <w:rPr>
          <w:rFonts w:ascii="Times New Roman" w:hAnsi="Times New Roman"/>
          <w:color w:val="292425"/>
          <w:spacing w:val="30"/>
        </w:rPr>
        <w:t xml:space="preserve"> </w:t>
      </w:r>
      <w:r w:rsidRPr="007F25B6">
        <w:rPr>
          <w:rFonts w:ascii="Times New Roman" w:hAnsi="Times New Roman"/>
          <w:color w:val="292425"/>
          <w:spacing w:val="1"/>
        </w:rPr>
        <w:t>resource</w:t>
      </w:r>
      <w:r w:rsidRPr="007F25B6">
        <w:rPr>
          <w:rFonts w:ascii="Times New Roman" w:hAnsi="Times New Roman"/>
          <w:color w:val="292425"/>
        </w:rPr>
        <w:t>s</w:t>
      </w:r>
      <w:r w:rsidRPr="007F25B6">
        <w:rPr>
          <w:rFonts w:ascii="Times New Roman" w:hAnsi="Times New Roman"/>
          <w:color w:val="292425"/>
          <w:spacing w:val="30"/>
        </w:rPr>
        <w:t xml:space="preserve"> </w:t>
      </w:r>
      <w:r w:rsidRPr="007F25B6">
        <w:rPr>
          <w:rFonts w:ascii="Times New Roman" w:hAnsi="Times New Roman"/>
          <w:color w:val="292425"/>
          <w:spacing w:val="1"/>
        </w:rPr>
        <w:t>mus</w:t>
      </w:r>
      <w:r w:rsidRPr="007F25B6">
        <w:rPr>
          <w:rFonts w:ascii="Times New Roman" w:hAnsi="Times New Roman"/>
          <w:color w:val="292425"/>
        </w:rPr>
        <w:t>t</w:t>
      </w:r>
      <w:r w:rsidRPr="007F25B6">
        <w:rPr>
          <w:rFonts w:ascii="Times New Roman" w:hAnsi="Times New Roman"/>
          <w:color w:val="292425"/>
          <w:spacing w:val="30"/>
        </w:rPr>
        <w:t xml:space="preserve"> </w:t>
      </w:r>
      <w:r w:rsidRPr="007F25B6">
        <w:rPr>
          <w:rFonts w:ascii="Times New Roman" w:hAnsi="Times New Roman"/>
          <w:color w:val="292425"/>
          <w:spacing w:val="1"/>
        </w:rPr>
        <w:t>b</w:t>
      </w:r>
      <w:r w:rsidRPr="007F25B6">
        <w:rPr>
          <w:rFonts w:ascii="Times New Roman" w:hAnsi="Times New Roman"/>
          <w:color w:val="292425"/>
        </w:rPr>
        <w:t>e</w:t>
      </w:r>
      <w:r w:rsidRPr="007F25B6">
        <w:rPr>
          <w:rFonts w:ascii="Times New Roman" w:hAnsi="Times New Roman"/>
          <w:color w:val="292425"/>
          <w:spacing w:val="30"/>
        </w:rPr>
        <w:t xml:space="preserve"> </w:t>
      </w:r>
      <w:r w:rsidRPr="007F25B6">
        <w:rPr>
          <w:rFonts w:ascii="Times New Roman" w:hAnsi="Times New Roman"/>
          <w:color w:val="292425"/>
          <w:spacing w:val="1"/>
        </w:rPr>
        <w:t>promote</w:t>
      </w:r>
      <w:r w:rsidRPr="007F25B6">
        <w:rPr>
          <w:rFonts w:ascii="Times New Roman" w:hAnsi="Times New Roman"/>
          <w:color w:val="292425"/>
        </w:rPr>
        <w:t>d</w:t>
      </w:r>
      <w:r w:rsidRPr="007F25B6">
        <w:rPr>
          <w:rFonts w:ascii="Times New Roman" w:hAnsi="Times New Roman"/>
          <w:color w:val="292425"/>
          <w:spacing w:val="30"/>
        </w:rPr>
        <w:t xml:space="preserve"> </w:t>
      </w:r>
      <w:r w:rsidRPr="007F25B6">
        <w:rPr>
          <w:rFonts w:ascii="Times New Roman" w:hAnsi="Times New Roman"/>
          <w:color w:val="292425"/>
          <w:spacing w:val="1"/>
        </w:rPr>
        <w:t>an</w:t>
      </w:r>
      <w:r w:rsidRPr="007F25B6">
        <w:rPr>
          <w:rFonts w:ascii="Times New Roman" w:hAnsi="Times New Roman"/>
          <w:color w:val="292425"/>
        </w:rPr>
        <w:t>d</w:t>
      </w:r>
      <w:r w:rsidRPr="007F25B6">
        <w:rPr>
          <w:rFonts w:ascii="Times New Roman" w:hAnsi="Times New Roman"/>
          <w:color w:val="292425"/>
          <w:spacing w:val="30"/>
        </w:rPr>
        <w:t xml:space="preserve"> </w:t>
      </w:r>
      <w:r w:rsidRPr="007F25B6">
        <w:rPr>
          <w:rFonts w:ascii="Times New Roman" w:hAnsi="Times New Roman"/>
          <w:color w:val="292425"/>
          <w:spacing w:val="1"/>
        </w:rPr>
        <w:t xml:space="preserve">the </w:t>
      </w:r>
      <w:r w:rsidRPr="007F25B6">
        <w:rPr>
          <w:rFonts w:ascii="Times New Roman" w:hAnsi="Times New Roman"/>
          <w:color w:val="292425"/>
        </w:rPr>
        <w:t>functional integrity of ecological systems must be taken into account to ensure</w:t>
      </w:r>
      <w:r w:rsidRPr="007F25B6">
        <w:rPr>
          <w:rFonts w:ascii="Times New Roman" w:hAnsi="Times New Roman"/>
          <w:color w:val="292425"/>
          <w:spacing w:val="-1"/>
        </w:rPr>
        <w:t xml:space="preserve"> </w:t>
      </w:r>
      <w:r w:rsidRPr="007F25B6">
        <w:rPr>
          <w:rFonts w:ascii="Times New Roman" w:hAnsi="Times New Roman"/>
          <w:color w:val="292425"/>
        </w:rPr>
        <w:t>the</w:t>
      </w:r>
      <w:r w:rsidRPr="007F25B6">
        <w:rPr>
          <w:rFonts w:ascii="Times New Roman" w:hAnsi="Times New Roman"/>
          <w:color w:val="292425"/>
          <w:spacing w:val="-1"/>
        </w:rPr>
        <w:t xml:space="preserve"> </w:t>
      </w:r>
      <w:r w:rsidRPr="007F25B6">
        <w:rPr>
          <w:rFonts w:ascii="Times New Roman" w:hAnsi="Times New Roman"/>
          <w:color w:val="292425"/>
        </w:rPr>
        <w:t>sustainability</w:t>
      </w:r>
      <w:r w:rsidRPr="007F25B6">
        <w:rPr>
          <w:rFonts w:ascii="Times New Roman" w:hAnsi="Times New Roman"/>
          <w:color w:val="292425"/>
          <w:spacing w:val="-1"/>
        </w:rPr>
        <w:t xml:space="preserve"> </w:t>
      </w:r>
      <w:r w:rsidRPr="007F25B6">
        <w:rPr>
          <w:rFonts w:ascii="Times New Roman" w:hAnsi="Times New Roman"/>
          <w:color w:val="292425"/>
        </w:rPr>
        <w:t>of</w:t>
      </w:r>
      <w:r w:rsidRPr="007F25B6">
        <w:rPr>
          <w:rFonts w:ascii="Times New Roman" w:hAnsi="Times New Roman"/>
          <w:color w:val="292425"/>
          <w:spacing w:val="-1"/>
        </w:rPr>
        <w:t xml:space="preserve"> </w:t>
      </w:r>
      <w:r w:rsidRPr="007F25B6">
        <w:rPr>
          <w:rFonts w:ascii="Times New Roman" w:hAnsi="Times New Roman"/>
          <w:color w:val="292425"/>
        </w:rPr>
        <w:t>the</w:t>
      </w:r>
      <w:r w:rsidRPr="007F25B6">
        <w:rPr>
          <w:rFonts w:ascii="Times New Roman" w:hAnsi="Times New Roman"/>
          <w:color w:val="292425"/>
          <w:spacing w:val="-1"/>
        </w:rPr>
        <w:t xml:space="preserve"> </w:t>
      </w:r>
      <w:r w:rsidRPr="007F25B6">
        <w:rPr>
          <w:rFonts w:ascii="Times New Roman" w:hAnsi="Times New Roman"/>
          <w:color w:val="292425"/>
        </w:rPr>
        <w:t>systems</w:t>
      </w:r>
      <w:r w:rsidRPr="007F25B6">
        <w:rPr>
          <w:rFonts w:ascii="Times New Roman" w:hAnsi="Times New Roman"/>
          <w:color w:val="292425"/>
          <w:spacing w:val="-1"/>
        </w:rPr>
        <w:t xml:space="preserve"> </w:t>
      </w:r>
      <w:r w:rsidRPr="007F25B6">
        <w:rPr>
          <w:rFonts w:ascii="Times New Roman" w:hAnsi="Times New Roman"/>
          <w:color w:val="292425"/>
        </w:rPr>
        <w:t>and</w:t>
      </w:r>
      <w:r w:rsidRPr="007F25B6">
        <w:rPr>
          <w:rFonts w:ascii="Times New Roman" w:hAnsi="Times New Roman"/>
          <w:color w:val="292425"/>
          <w:spacing w:val="-1"/>
        </w:rPr>
        <w:t xml:space="preserve"> </w:t>
      </w:r>
      <w:r w:rsidRPr="007F25B6">
        <w:rPr>
          <w:rFonts w:ascii="Times New Roman" w:hAnsi="Times New Roman"/>
          <w:color w:val="292425"/>
        </w:rPr>
        <w:t>to</w:t>
      </w:r>
      <w:r w:rsidRPr="007F25B6">
        <w:rPr>
          <w:rFonts w:ascii="Times New Roman" w:hAnsi="Times New Roman"/>
          <w:color w:val="292425"/>
          <w:spacing w:val="-1"/>
        </w:rPr>
        <w:t xml:space="preserve"> </w:t>
      </w:r>
      <w:r w:rsidRPr="007F25B6">
        <w:rPr>
          <w:rFonts w:ascii="Times New Roman" w:hAnsi="Times New Roman"/>
          <w:color w:val="292425"/>
        </w:rPr>
        <w:t>prevent</w:t>
      </w:r>
      <w:r w:rsidRPr="007F25B6">
        <w:rPr>
          <w:rFonts w:ascii="Times New Roman" w:hAnsi="Times New Roman"/>
          <w:color w:val="292425"/>
          <w:spacing w:val="-1"/>
        </w:rPr>
        <w:t xml:space="preserve"> </w:t>
      </w:r>
      <w:r w:rsidRPr="007F25B6">
        <w:rPr>
          <w:rFonts w:ascii="Times New Roman" w:hAnsi="Times New Roman"/>
          <w:color w:val="292425"/>
        </w:rPr>
        <w:t>harmful</w:t>
      </w:r>
      <w:r w:rsidRPr="007F25B6">
        <w:rPr>
          <w:rFonts w:ascii="Times New Roman" w:hAnsi="Times New Roman"/>
          <w:color w:val="292425"/>
          <w:spacing w:val="-1"/>
        </w:rPr>
        <w:t xml:space="preserve"> </w:t>
      </w:r>
      <w:r w:rsidRPr="007F25B6">
        <w:rPr>
          <w:rFonts w:ascii="Times New Roman" w:hAnsi="Times New Roman"/>
          <w:color w:val="292425"/>
        </w:rPr>
        <w:t>effects;</w:t>
      </w:r>
    </w:p>
    <w:p w14:paraId="3339A954" w14:textId="77777777" w:rsidR="008D4F5A" w:rsidRPr="007F25B6" w:rsidRDefault="008D4F5A" w:rsidP="00591DAE">
      <w:pPr>
        <w:pStyle w:val="ListParagraph"/>
        <w:widowControl w:val="0"/>
        <w:numPr>
          <w:ilvl w:val="0"/>
          <w:numId w:val="4"/>
        </w:numPr>
        <w:tabs>
          <w:tab w:val="left" w:pos="1560"/>
        </w:tabs>
        <w:autoSpaceDE w:val="0"/>
        <w:autoSpaceDN w:val="0"/>
        <w:adjustRightInd w:val="0"/>
        <w:spacing w:after="0" w:line="360" w:lineRule="auto"/>
        <w:ind w:right="404"/>
        <w:jc w:val="both"/>
        <w:rPr>
          <w:rFonts w:ascii="Times New Roman" w:hAnsi="Times New Roman"/>
          <w:color w:val="000000"/>
        </w:rPr>
      </w:pPr>
      <w:r w:rsidRPr="007F25B6">
        <w:rPr>
          <w:rFonts w:ascii="Times New Roman" w:hAnsi="Times New Roman"/>
          <w:color w:val="292425"/>
        </w:rPr>
        <w:t>assessments</w:t>
      </w:r>
      <w:r w:rsidRPr="007F25B6">
        <w:rPr>
          <w:rFonts w:ascii="Times New Roman" w:hAnsi="Times New Roman"/>
          <w:color w:val="292425"/>
          <w:spacing w:val="-12"/>
        </w:rPr>
        <w:t xml:space="preserve"> </w:t>
      </w:r>
      <w:r w:rsidRPr="007F25B6">
        <w:rPr>
          <w:rFonts w:ascii="Times New Roman" w:hAnsi="Times New Roman"/>
          <w:color w:val="292425"/>
        </w:rPr>
        <w:t>must</w:t>
      </w:r>
      <w:r w:rsidRPr="007F25B6">
        <w:rPr>
          <w:rFonts w:ascii="Times New Roman" w:hAnsi="Times New Roman"/>
          <w:color w:val="292425"/>
          <w:spacing w:val="-12"/>
        </w:rPr>
        <w:t xml:space="preserve"> </w:t>
      </w:r>
      <w:r w:rsidRPr="007F25B6">
        <w:rPr>
          <w:rFonts w:ascii="Times New Roman" w:hAnsi="Times New Roman"/>
          <w:color w:val="292425"/>
        </w:rPr>
        <w:t>be</w:t>
      </w:r>
      <w:r w:rsidRPr="007F25B6">
        <w:rPr>
          <w:rFonts w:ascii="Times New Roman" w:hAnsi="Times New Roman"/>
          <w:color w:val="292425"/>
          <w:spacing w:val="-12"/>
        </w:rPr>
        <w:t xml:space="preserve"> </w:t>
      </w:r>
      <w:r w:rsidRPr="007F25B6">
        <w:rPr>
          <w:rFonts w:ascii="Times New Roman" w:hAnsi="Times New Roman"/>
          <w:color w:val="292425"/>
        </w:rPr>
        <w:t>undertaken</w:t>
      </w:r>
      <w:r w:rsidRPr="007F25B6">
        <w:rPr>
          <w:rFonts w:ascii="Times New Roman" w:hAnsi="Times New Roman"/>
          <w:color w:val="292425"/>
          <w:spacing w:val="-12"/>
        </w:rPr>
        <w:t xml:space="preserve"> </w:t>
      </w:r>
      <w:r w:rsidRPr="007F25B6">
        <w:rPr>
          <w:rFonts w:ascii="Times New Roman" w:hAnsi="Times New Roman"/>
          <w:color w:val="292425"/>
        </w:rPr>
        <w:t>for</w:t>
      </w:r>
      <w:r w:rsidRPr="007F25B6">
        <w:rPr>
          <w:rFonts w:ascii="Times New Roman" w:hAnsi="Times New Roman"/>
          <w:color w:val="292425"/>
          <w:spacing w:val="-12"/>
        </w:rPr>
        <w:t xml:space="preserve"> </w:t>
      </w:r>
      <w:r w:rsidRPr="007F25B6">
        <w:rPr>
          <w:rFonts w:ascii="Times New Roman" w:hAnsi="Times New Roman"/>
          <w:color w:val="292425"/>
        </w:rPr>
        <w:t>activities</w:t>
      </w:r>
      <w:r w:rsidRPr="007F25B6">
        <w:rPr>
          <w:rFonts w:ascii="Times New Roman" w:hAnsi="Times New Roman"/>
          <w:color w:val="292425"/>
          <w:spacing w:val="-12"/>
        </w:rPr>
        <w:t xml:space="preserve"> </w:t>
      </w:r>
      <w:r w:rsidRPr="007F25B6">
        <w:rPr>
          <w:rFonts w:ascii="Times New Roman" w:hAnsi="Times New Roman"/>
          <w:color w:val="292425"/>
        </w:rPr>
        <w:t>which</w:t>
      </w:r>
      <w:r w:rsidRPr="007F25B6">
        <w:rPr>
          <w:rFonts w:ascii="Times New Roman" w:hAnsi="Times New Roman"/>
          <w:color w:val="292425"/>
          <w:spacing w:val="-12"/>
        </w:rPr>
        <w:t xml:space="preserve"> </w:t>
      </w:r>
      <w:r w:rsidRPr="007F25B6">
        <w:rPr>
          <w:rFonts w:ascii="Times New Roman" w:hAnsi="Times New Roman"/>
          <w:color w:val="292425"/>
        </w:rPr>
        <w:t>may</w:t>
      </w:r>
      <w:r w:rsidRPr="007F25B6">
        <w:rPr>
          <w:rFonts w:ascii="Times New Roman" w:hAnsi="Times New Roman"/>
          <w:color w:val="292425"/>
          <w:spacing w:val="-12"/>
        </w:rPr>
        <w:t xml:space="preserve"> </w:t>
      </w:r>
      <w:r w:rsidRPr="007F25B6">
        <w:rPr>
          <w:rFonts w:ascii="Times New Roman" w:hAnsi="Times New Roman"/>
          <w:color w:val="292425"/>
        </w:rPr>
        <w:t>have</w:t>
      </w:r>
      <w:r w:rsidRPr="007F25B6">
        <w:rPr>
          <w:rFonts w:ascii="Times New Roman" w:hAnsi="Times New Roman"/>
          <w:color w:val="292425"/>
          <w:spacing w:val="-12"/>
        </w:rPr>
        <w:t xml:space="preserve"> </w:t>
      </w:r>
      <w:r w:rsidRPr="007F25B6">
        <w:rPr>
          <w:rFonts w:ascii="Times New Roman" w:hAnsi="Times New Roman"/>
          <w:color w:val="292425"/>
        </w:rPr>
        <w:t>a</w:t>
      </w:r>
      <w:r w:rsidRPr="007F25B6">
        <w:rPr>
          <w:rFonts w:ascii="Times New Roman" w:hAnsi="Times New Roman"/>
          <w:color w:val="292425"/>
          <w:spacing w:val="-12"/>
        </w:rPr>
        <w:t xml:space="preserve"> </w:t>
      </w:r>
      <w:r w:rsidRPr="007F25B6">
        <w:rPr>
          <w:rFonts w:ascii="Times New Roman" w:hAnsi="Times New Roman"/>
          <w:color w:val="292425"/>
        </w:rPr>
        <w:t>significant effects</w:t>
      </w:r>
      <w:r w:rsidRPr="007F25B6">
        <w:rPr>
          <w:rFonts w:ascii="Times New Roman" w:hAnsi="Times New Roman"/>
          <w:color w:val="292425"/>
          <w:spacing w:val="-1"/>
        </w:rPr>
        <w:t xml:space="preserve"> </w:t>
      </w:r>
      <w:r w:rsidRPr="007F25B6">
        <w:rPr>
          <w:rFonts w:ascii="Times New Roman" w:hAnsi="Times New Roman"/>
          <w:color w:val="292425"/>
        </w:rPr>
        <w:t>on</w:t>
      </w:r>
      <w:r w:rsidRPr="007F25B6">
        <w:rPr>
          <w:rFonts w:ascii="Times New Roman" w:hAnsi="Times New Roman"/>
          <w:color w:val="292425"/>
          <w:spacing w:val="-1"/>
        </w:rPr>
        <w:t xml:space="preserve"> </w:t>
      </w:r>
      <w:r w:rsidRPr="007F25B6">
        <w:rPr>
          <w:rFonts w:ascii="Times New Roman" w:hAnsi="Times New Roman"/>
          <w:color w:val="292425"/>
        </w:rPr>
        <w:t>the</w:t>
      </w:r>
      <w:r w:rsidRPr="007F25B6">
        <w:rPr>
          <w:rFonts w:ascii="Times New Roman" w:hAnsi="Times New Roman"/>
          <w:color w:val="292425"/>
          <w:spacing w:val="-1"/>
        </w:rPr>
        <w:t xml:space="preserve"> </w:t>
      </w:r>
      <w:r w:rsidRPr="007F25B6">
        <w:rPr>
          <w:rFonts w:ascii="Times New Roman" w:hAnsi="Times New Roman"/>
          <w:color w:val="292425"/>
        </w:rPr>
        <w:t>environment</w:t>
      </w:r>
      <w:r w:rsidRPr="007F25B6">
        <w:rPr>
          <w:rFonts w:ascii="Times New Roman" w:hAnsi="Times New Roman"/>
          <w:color w:val="292425"/>
          <w:spacing w:val="-1"/>
        </w:rPr>
        <w:t xml:space="preserve"> </w:t>
      </w:r>
      <w:r w:rsidRPr="007F25B6">
        <w:rPr>
          <w:rFonts w:ascii="Times New Roman" w:hAnsi="Times New Roman"/>
          <w:color w:val="292425"/>
        </w:rPr>
        <w:t>or</w:t>
      </w:r>
      <w:r w:rsidRPr="007F25B6">
        <w:rPr>
          <w:rFonts w:ascii="Times New Roman" w:hAnsi="Times New Roman"/>
          <w:color w:val="292425"/>
          <w:spacing w:val="-1"/>
        </w:rPr>
        <w:t xml:space="preserve"> </w:t>
      </w:r>
      <w:r w:rsidRPr="007F25B6">
        <w:rPr>
          <w:rFonts w:ascii="Times New Roman" w:hAnsi="Times New Roman"/>
          <w:color w:val="292425"/>
        </w:rPr>
        <w:t>the</w:t>
      </w:r>
      <w:r w:rsidRPr="007F25B6">
        <w:rPr>
          <w:rFonts w:ascii="Times New Roman" w:hAnsi="Times New Roman"/>
          <w:color w:val="292425"/>
          <w:spacing w:val="-1"/>
        </w:rPr>
        <w:t xml:space="preserve"> </w:t>
      </w:r>
      <w:r w:rsidRPr="007F25B6">
        <w:rPr>
          <w:rFonts w:ascii="Times New Roman" w:hAnsi="Times New Roman"/>
          <w:color w:val="292425"/>
        </w:rPr>
        <w:t>use</w:t>
      </w:r>
      <w:r w:rsidRPr="007F25B6">
        <w:rPr>
          <w:rFonts w:ascii="Times New Roman" w:hAnsi="Times New Roman"/>
          <w:color w:val="292425"/>
          <w:spacing w:val="-1"/>
        </w:rPr>
        <w:t xml:space="preserve"> </w:t>
      </w:r>
      <w:r w:rsidRPr="007F25B6">
        <w:rPr>
          <w:rFonts w:ascii="Times New Roman" w:hAnsi="Times New Roman"/>
          <w:color w:val="292425"/>
        </w:rPr>
        <w:t>of</w:t>
      </w:r>
      <w:r w:rsidRPr="007F25B6">
        <w:rPr>
          <w:rFonts w:ascii="Times New Roman" w:hAnsi="Times New Roman"/>
          <w:color w:val="292425"/>
          <w:spacing w:val="-1"/>
        </w:rPr>
        <w:t xml:space="preserve"> </w:t>
      </w:r>
      <w:r w:rsidRPr="007F25B6">
        <w:rPr>
          <w:rFonts w:ascii="Times New Roman" w:hAnsi="Times New Roman"/>
          <w:color w:val="292425"/>
        </w:rPr>
        <w:t>natural</w:t>
      </w:r>
      <w:r w:rsidRPr="007F25B6">
        <w:rPr>
          <w:rFonts w:ascii="Times New Roman" w:hAnsi="Times New Roman"/>
          <w:color w:val="292425"/>
          <w:spacing w:val="-1"/>
        </w:rPr>
        <w:t xml:space="preserve"> </w:t>
      </w:r>
      <w:r w:rsidRPr="007F25B6">
        <w:rPr>
          <w:rFonts w:ascii="Times New Roman" w:hAnsi="Times New Roman"/>
          <w:color w:val="292425"/>
        </w:rPr>
        <w:t>resources;</w:t>
      </w:r>
    </w:p>
    <w:p w14:paraId="4621B9EE" w14:textId="77777777" w:rsidR="008D4F5A" w:rsidRPr="007F25B6" w:rsidRDefault="008D4F5A" w:rsidP="00591DAE">
      <w:pPr>
        <w:pStyle w:val="ListParagraph"/>
        <w:widowControl w:val="0"/>
        <w:numPr>
          <w:ilvl w:val="0"/>
          <w:numId w:val="4"/>
        </w:numPr>
        <w:tabs>
          <w:tab w:val="left" w:pos="1560"/>
        </w:tabs>
        <w:autoSpaceDE w:val="0"/>
        <w:autoSpaceDN w:val="0"/>
        <w:adjustRightInd w:val="0"/>
        <w:spacing w:after="0" w:line="360" w:lineRule="auto"/>
        <w:ind w:right="403"/>
        <w:jc w:val="both"/>
        <w:rPr>
          <w:rFonts w:ascii="Times New Roman" w:hAnsi="Times New Roman"/>
          <w:color w:val="000000"/>
        </w:rPr>
      </w:pPr>
      <w:r w:rsidRPr="007F25B6">
        <w:rPr>
          <w:rFonts w:ascii="Times New Roman" w:hAnsi="Times New Roman"/>
          <w:color w:val="292425"/>
        </w:rPr>
        <w:t>sustainable</w:t>
      </w:r>
      <w:r w:rsidRPr="007F25B6">
        <w:rPr>
          <w:rFonts w:ascii="Times New Roman" w:hAnsi="Times New Roman"/>
          <w:color w:val="292425"/>
          <w:spacing w:val="24"/>
        </w:rPr>
        <w:t xml:space="preserve"> </w:t>
      </w:r>
      <w:r w:rsidRPr="007F25B6">
        <w:rPr>
          <w:rFonts w:ascii="Times New Roman" w:hAnsi="Times New Roman"/>
          <w:color w:val="292425"/>
        </w:rPr>
        <w:t>development</w:t>
      </w:r>
      <w:r w:rsidRPr="007F25B6">
        <w:rPr>
          <w:rFonts w:ascii="Times New Roman" w:hAnsi="Times New Roman"/>
          <w:color w:val="292425"/>
          <w:spacing w:val="24"/>
        </w:rPr>
        <w:t xml:space="preserve"> </w:t>
      </w:r>
      <w:r w:rsidRPr="007F25B6">
        <w:rPr>
          <w:rFonts w:ascii="Times New Roman" w:hAnsi="Times New Roman"/>
          <w:color w:val="292425"/>
        </w:rPr>
        <w:t>must</w:t>
      </w:r>
      <w:r w:rsidRPr="007F25B6">
        <w:rPr>
          <w:rFonts w:ascii="Times New Roman" w:hAnsi="Times New Roman"/>
          <w:color w:val="292425"/>
          <w:spacing w:val="24"/>
        </w:rPr>
        <w:t xml:space="preserve"> </w:t>
      </w:r>
      <w:r w:rsidRPr="007F25B6">
        <w:rPr>
          <w:rFonts w:ascii="Times New Roman" w:hAnsi="Times New Roman"/>
          <w:color w:val="292425"/>
        </w:rPr>
        <w:t>be</w:t>
      </w:r>
      <w:r w:rsidRPr="007F25B6">
        <w:rPr>
          <w:rFonts w:ascii="Times New Roman" w:hAnsi="Times New Roman"/>
          <w:color w:val="292425"/>
          <w:spacing w:val="24"/>
        </w:rPr>
        <w:t xml:space="preserve"> </w:t>
      </w:r>
      <w:r w:rsidRPr="007F25B6">
        <w:rPr>
          <w:rFonts w:ascii="Times New Roman" w:hAnsi="Times New Roman"/>
          <w:color w:val="292425"/>
        </w:rPr>
        <w:t>promoted</w:t>
      </w:r>
      <w:r w:rsidRPr="007F25B6">
        <w:rPr>
          <w:rFonts w:ascii="Times New Roman" w:hAnsi="Times New Roman"/>
          <w:color w:val="292425"/>
          <w:spacing w:val="24"/>
        </w:rPr>
        <w:t xml:space="preserve"> </w:t>
      </w:r>
      <w:r w:rsidRPr="007F25B6">
        <w:rPr>
          <w:rFonts w:ascii="Times New Roman" w:hAnsi="Times New Roman"/>
          <w:color w:val="292425"/>
        </w:rPr>
        <w:t>in</w:t>
      </w:r>
      <w:r w:rsidRPr="007F25B6">
        <w:rPr>
          <w:rFonts w:ascii="Times New Roman" w:hAnsi="Times New Roman"/>
          <w:color w:val="292425"/>
          <w:spacing w:val="24"/>
        </w:rPr>
        <w:t xml:space="preserve"> </w:t>
      </w:r>
      <w:r w:rsidRPr="007F25B6">
        <w:rPr>
          <w:rFonts w:ascii="Times New Roman" w:hAnsi="Times New Roman"/>
          <w:color w:val="292425"/>
        </w:rPr>
        <w:t>all</w:t>
      </w:r>
      <w:r w:rsidRPr="007F25B6">
        <w:rPr>
          <w:rFonts w:ascii="Times New Roman" w:hAnsi="Times New Roman"/>
          <w:color w:val="292425"/>
          <w:spacing w:val="24"/>
        </w:rPr>
        <w:t xml:space="preserve"> </w:t>
      </w:r>
      <w:r w:rsidRPr="007F25B6">
        <w:rPr>
          <w:rFonts w:ascii="Times New Roman" w:hAnsi="Times New Roman"/>
          <w:color w:val="292425"/>
        </w:rPr>
        <w:t>aspects</w:t>
      </w:r>
      <w:r w:rsidRPr="007F25B6">
        <w:rPr>
          <w:rFonts w:ascii="Times New Roman" w:hAnsi="Times New Roman"/>
          <w:color w:val="292425"/>
          <w:spacing w:val="24"/>
        </w:rPr>
        <w:t xml:space="preserve"> </w:t>
      </w:r>
      <w:r w:rsidRPr="007F25B6">
        <w:rPr>
          <w:rFonts w:ascii="Times New Roman" w:hAnsi="Times New Roman"/>
          <w:color w:val="292425"/>
        </w:rPr>
        <w:t>relating</w:t>
      </w:r>
      <w:r w:rsidRPr="007F25B6">
        <w:rPr>
          <w:rFonts w:ascii="Times New Roman" w:hAnsi="Times New Roman"/>
          <w:color w:val="292425"/>
          <w:spacing w:val="24"/>
        </w:rPr>
        <w:t xml:space="preserve"> </w:t>
      </w:r>
      <w:r w:rsidRPr="007F25B6">
        <w:rPr>
          <w:rFonts w:ascii="Times New Roman" w:hAnsi="Times New Roman"/>
          <w:color w:val="292425"/>
        </w:rPr>
        <w:t>to</w:t>
      </w:r>
      <w:r w:rsidRPr="007F25B6">
        <w:rPr>
          <w:rFonts w:ascii="Times New Roman" w:hAnsi="Times New Roman"/>
          <w:color w:val="292425"/>
          <w:spacing w:val="24"/>
        </w:rPr>
        <w:t xml:space="preserve"> </w:t>
      </w:r>
      <w:r w:rsidRPr="007F25B6">
        <w:rPr>
          <w:rFonts w:ascii="Times New Roman" w:hAnsi="Times New Roman"/>
          <w:color w:val="292425"/>
        </w:rPr>
        <w:t>the environment;</w:t>
      </w:r>
    </w:p>
    <w:p w14:paraId="16E6C511" w14:textId="77777777" w:rsidR="008D4F5A" w:rsidRPr="007F25B6" w:rsidRDefault="008D4F5A" w:rsidP="00591DAE">
      <w:pPr>
        <w:pStyle w:val="ListParagraph"/>
        <w:widowControl w:val="0"/>
        <w:numPr>
          <w:ilvl w:val="0"/>
          <w:numId w:val="4"/>
        </w:numPr>
        <w:tabs>
          <w:tab w:val="left" w:pos="1560"/>
        </w:tabs>
        <w:autoSpaceDE w:val="0"/>
        <w:autoSpaceDN w:val="0"/>
        <w:adjustRightInd w:val="0"/>
        <w:spacing w:after="0" w:line="360" w:lineRule="auto"/>
        <w:ind w:right="399"/>
        <w:jc w:val="both"/>
        <w:rPr>
          <w:rFonts w:ascii="Times New Roman" w:hAnsi="Times New Roman"/>
          <w:color w:val="000000"/>
        </w:rPr>
      </w:pPr>
      <w:r w:rsidRPr="007F25B6">
        <w:rPr>
          <w:rFonts w:ascii="Times New Roman" w:hAnsi="Times New Roman"/>
          <w:color w:val="292425"/>
        </w:rPr>
        <w:t>Namibia’s</w:t>
      </w:r>
      <w:r w:rsidRPr="007F25B6">
        <w:rPr>
          <w:rFonts w:ascii="Times New Roman" w:hAnsi="Times New Roman"/>
          <w:color w:val="292425"/>
          <w:spacing w:val="7"/>
        </w:rPr>
        <w:t xml:space="preserve"> </w:t>
      </w:r>
      <w:r w:rsidRPr="007F25B6">
        <w:rPr>
          <w:rFonts w:ascii="Times New Roman" w:hAnsi="Times New Roman"/>
          <w:color w:val="292425"/>
        </w:rPr>
        <w:t>cultural</w:t>
      </w:r>
      <w:r w:rsidRPr="007F25B6">
        <w:rPr>
          <w:rFonts w:ascii="Times New Roman" w:hAnsi="Times New Roman"/>
          <w:color w:val="292425"/>
          <w:spacing w:val="7"/>
        </w:rPr>
        <w:t xml:space="preserve"> </w:t>
      </w:r>
      <w:r w:rsidRPr="007F25B6">
        <w:rPr>
          <w:rFonts w:ascii="Times New Roman" w:hAnsi="Times New Roman"/>
          <w:color w:val="292425"/>
        </w:rPr>
        <w:t>and</w:t>
      </w:r>
      <w:r w:rsidRPr="007F25B6">
        <w:rPr>
          <w:rFonts w:ascii="Times New Roman" w:hAnsi="Times New Roman"/>
          <w:color w:val="292425"/>
          <w:spacing w:val="7"/>
        </w:rPr>
        <w:t xml:space="preserve"> </w:t>
      </w:r>
      <w:r w:rsidRPr="007F25B6">
        <w:rPr>
          <w:rFonts w:ascii="Times New Roman" w:hAnsi="Times New Roman"/>
          <w:color w:val="292425"/>
        </w:rPr>
        <w:t>natural</w:t>
      </w:r>
      <w:r w:rsidRPr="007F25B6">
        <w:rPr>
          <w:rFonts w:ascii="Times New Roman" w:hAnsi="Times New Roman"/>
          <w:color w:val="292425"/>
          <w:spacing w:val="7"/>
        </w:rPr>
        <w:t xml:space="preserve"> </w:t>
      </w:r>
      <w:r w:rsidRPr="007F25B6">
        <w:rPr>
          <w:rFonts w:ascii="Times New Roman" w:hAnsi="Times New Roman"/>
          <w:color w:val="292425"/>
        </w:rPr>
        <w:t>heritage</w:t>
      </w:r>
      <w:r w:rsidRPr="007F25B6">
        <w:rPr>
          <w:rFonts w:ascii="Times New Roman" w:hAnsi="Times New Roman"/>
          <w:color w:val="292425"/>
          <w:spacing w:val="7"/>
        </w:rPr>
        <w:t xml:space="preserve"> </w:t>
      </w:r>
      <w:r w:rsidRPr="007F25B6">
        <w:rPr>
          <w:rFonts w:ascii="Times New Roman" w:hAnsi="Times New Roman"/>
          <w:color w:val="292425"/>
        </w:rPr>
        <w:t>including,</w:t>
      </w:r>
      <w:r w:rsidRPr="007F25B6">
        <w:rPr>
          <w:rFonts w:ascii="Times New Roman" w:hAnsi="Times New Roman"/>
          <w:color w:val="292425"/>
          <w:spacing w:val="7"/>
        </w:rPr>
        <w:t xml:space="preserve"> </w:t>
      </w:r>
      <w:r w:rsidRPr="007F25B6">
        <w:rPr>
          <w:rFonts w:ascii="Times New Roman" w:hAnsi="Times New Roman"/>
          <w:color w:val="292425"/>
        </w:rPr>
        <w:t>its</w:t>
      </w:r>
      <w:r w:rsidRPr="007F25B6">
        <w:rPr>
          <w:rFonts w:ascii="Times New Roman" w:hAnsi="Times New Roman"/>
          <w:color w:val="292425"/>
          <w:spacing w:val="7"/>
        </w:rPr>
        <w:t xml:space="preserve"> </w:t>
      </w:r>
      <w:r w:rsidRPr="007F25B6">
        <w:rPr>
          <w:rFonts w:ascii="Times New Roman" w:hAnsi="Times New Roman"/>
          <w:color w:val="292425"/>
        </w:rPr>
        <w:t>biological</w:t>
      </w:r>
      <w:r w:rsidRPr="007F25B6">
        <w:rPr>
          <w:rFonts w:ascii="Times New Roman" w:hAnsi="Times New Roman"/>
          <w:color w:val="292425"/>
          <w:spacing w:val="7"/>
        </w:rPr>
        <w:t xml:space="preserve"> </w:t>
      </w:r>
      <w:r w:rsidRPr="007F25B6">
        <w:rPr>
          <w:rFonts w:ascii="Times New Roman" w:hAnsi="Times New Roman"/>
          <w:color w:val="292425"/>
        </w:rPr>
        <w:t xml:space="preserve">diversity, </w:t>
      </w:r>
      <w:r w:rsidRPr="007F25B6">
        <w:rPr>
          <w:rFonts w:ascii="Times New Roman" w:hAnsi="Times New Roman"/>
          <w:color w:val="292425"/>
          <w:spacing w:val="3"/>
        </w:rPr>
        <w:t>mus</w:t>
      </w:r>
      <w:r w:rsidRPr="007F25B6">
        <w:rPr>
          <w:rFonts w:ascii="Times New Roman" w:hAnsi="Times New Roman"/>
          <w:color w:val="292425"/>
        </w:rPr>
        <w:t xml:space="preserve">t </w:t>
      </w:r>
      <w:r w:rsidRPr="007F25B6">
        <w:rPr>
          <w:rFonts w:ascii="Times New Roman" w:hAnsi="Times New Roman"/>
          <w:color w:val="292425"/>
          <w:spacing w:val="3"/>
        </w:rPr>
        <w:t>b</w:t>
      </w:r>
      <w:r w:rsidRPr="007F25B6">
        <w:rPr>
          <w:rFonts w:ascii="Times New Roman" w:hAnsi="Times New Roman"/>
          <w:color w:val="292425"/>
        </w:rPr>
        <w:t xml:space="preserve">e </w:t>
      </w:r>
      <w:r w:rsidRPr="007F25B6">
        <w:rPr>
          <w:rFonts w:ascii="Times New Roman" w:hAnsi="Times New Roman"/>
          <w:color w:val="292425"/>
          <w:spacing w:val="3"/>
        </w:rPr>
        <w:t>protecte</w:t>
      </w:r>
      <w:r w:rsidRPr="007F25B6">
        <w:rPr>
          <w:rFonts w:ascii="Times New Roman" w:hAnsi="Times New Roman"/>
          <w:color w:val="292425"/>
        </w:rPr>
        <w:t xml:space="preserve">d </w:t>
      </w:r>
      <w:r w:rsidRPr="007F25B6">
        <w:rPr>
          <w:rFonts w:ascii="Times New Roman" w:hAnsi="Times New Roman"/>
          <w:color w:val="292425"/>
          <w:spacing w:val="3"/>
        </w:rPr>
        <w:t>an</w:t>
      </w:r>
      <w:r w:rsidRPr="007F25B6">
        <w:rPr>
          <w:rFonts w:ascii="Times New Roman" w:hAnsi="Times New Roman"/>
          <w:color w:val="292425"/>
        </w:rPr>
        <w:t xml:space="preserve">d </w:t>
      </w:r>
      <w:r w:rsidRPr="007F25B6">
        <w:rPr>
          <w:rFonts w:ascii="Times New Roman" w:hAnsi="Times New Roman"/>
          <w:color w:val="292425"/>
          <w:spacing w:val="3"/>
        </w:rPr>
        <w:t>respecte</w:t>
      </w:r>
      <w:r w:rsidRPr="007F25B6">
        <w:rPr>
          <w:rFonts w:ascii="Times New Roman" w:hAnsi="Times New Roman"/>
          <w:color w:val="292425"/>
        </w:rPr>
        <w:t xml:space="preserve">d </w:t>
      </w:r>
      <w:r w:rsidRPr="007F25B6">
        <w:rPr>
          <w:rFonts w:ascii="Times New Roman" w:hAnsi="Times New Roman"/>
          <w:color w:val="292425"/>
          <w:spacing w:val="3"/>
        </w:rPr>
        <w:t>fo</w:t>
      </w:r>
      <w:r w:rsidRPr="007F25B6">
        <w:rPr>
          <w:rFonts w:ascii="Times New Roman" w:hAnsi="Times New Roman"/>
          <w:color w:val="292425"/>
        </w:rPr>
        <w:t xml:space="preserve">r </w:t>
      </w:r>
      <w:r w:rsidRPr="007F25B6">
        <w:rPr>
          <w:rFonts w:ascii="Times New Roman" w:hAnsi="Times New Roman"/>
          <w:color w:val="292425"/>
          <w:spacing w:val="3"/>
        </w:rPr>
        <w:t>th</w:t>
      </w:r>
      <w:r w:rsidRPr="007F25B6">
        <w:rPr>
          <w:rFonts w:ascii="Times New Roman" w:hAnsi="Times New Roman"/>
          <w:color w:val="292425"/>
        </w:rPr>
        <w:t xml:space="preserve">e </w:t>
      </w:r>
      <w:r w:rsidRPr="007F25B6">
        <w:rPr>
          <w:rFonts w:ascii="Times New Roman" w:hAnsi="Times New Roman"/>
          <w:color w:val="292425"/>
          <w:spacing w:val="3"/>
        </w:rPr>
        <w:t>benefi</w:t>
      </w:r>
      <w:r w:rsidRPr="007F25B6">
        <w:rPr>
          <w:rFonts w:ascii="Times New Roman" w:hAnsi="Times New Roman"/>
          <w:color w:val="292425"/>
        </w:rPr>
        <w:t xml:space="preserve">t </w:t>
      </w:r>
      <w:r w:rsidRPr="007F25B6">
        <w:rPr>
          <w:rFonts w:ascii="Times New Roman" w:hAnsi="Times New Roman"/>
          <w:color w:val="292425"/>
          <w:spacing w:val="3"/>
        </w:rPr>
        <w:t>o</w:t>
      </w:r>
      <w:r w:rsidRPr="007F25B6">
        <w:rPr>
          <w:rFonts w:ascii="Times New Roman" w:hAnsi="Times New Roman"/>
          <w:color w:val="292425"/>
        </w:rPr>
        <w:t xml:space="preserve">f </w:t>
      </w:r>
      <w:r w:rsidRPr="007F25B6">
        <w:rPr>
          <w:rFonts w:ascii="Times New Roman" w:hAnsi="Times New Roman"/>
          <w:color w:val="292425"/>
          <w:spacing w:val="3"/>
        </w:rPr>
        <w:t>presen</w:t>
      </w:r>
      <w:r w:rsidRPr="007F25B6">
        <w:rPr>
          <w:rFonts w:ascii="Times New Roman" w:hAnsi="Times New Roman"/>
          <w:color w:val="292425"/>
        </w:rPr>
        <w:t xml:space="preserve">t </w:t>
      </w:r>
      <w:r w:rsidRPr="007F25B6">
        <w:rPr>
          <w:rFonts w:ascii="Times New Roman" w:hAnsi="Times New Roman"/>
          <w:color w:val="292425"/>
          <w:spacing w:val="3"/>
        </w:rPr>
        <w:t>an</w:t>
      </w:r>
      <w:r w:rsidRPr="007F25B6">
        <w:rPr>
          <w:rFonts w:ascii="Times New Roman" w:hAnsi="Times New Roman"/>
          <w:color w:val="292425"/>
        </w:rPr>
        <w:t xml:space="preserve">d </w:t>
      </w:r>
      <w:r w:rsidRPr="007F25B6">
        <w:rPr>
          <w:rFonts w:ascii="Times New Roman" w:hAnsi="Times New Roman"/>
          <w:color w:val="292425"/>
          <w:spacing w:val="3"/>
        </w:rPr>
        <w:t xml:space="preserve">future </w:t>
      </w:r>
      <w:r w:rsidRPr="007F25B6">
        <w:rPr>
          <w:rFonts w:ascii="Times New Roman" w:hAnsi="Times New Roman"/>
          <w:color w:val="292425"/>
        </w:rPr>
        <w:t>generations;</w:t>
      </w:r>
    </w:p>
    <w:p w14:paraId="2E22DC57" w14:textId="77777777" w:rsidR="008D4F5A" w:rsidRPr="007F25B6" w:rsidRDefault="008D4F5A" w:rsidP="00591DAE">
      <w:pPr>
        <w:pStyle w:val="ListParagraph"/>
        <w:widowControl w:val="0"/>
        <w:numPr>
          <w:ilvl w:val="0"/>
          <w:numId w:val="4"/>
        </w:numPr>
        <w:tabs>
          <w:tab w:val="left" w:pos="1560"/>
        </w:tabs>
        <w:autoSpaceDE w:val="0"/>
        <w:autoSpaceDN w:val="0"/>
        <w:adjustRightInd w:val="0"/>
        <w:spacing w:after="0" w:line="360" w:lineRule="auto"/>
        <w:ind w:right="401"/>
        <w:jc w:val="both"/>
        <w:rPr>
          <w:rFonts w:ascii="Times New Roman" w:hAnsi="Times New Roman"/>
          <w:color w:val="000000"/>
        </w:rPr>
      </w:pPr>
      <w:r w:rsidRPr="007F25B6">
        <w:rPr>
          <w:rFonts w:ascii="Times New Roman" w:hAnsi="Times New Roman"/>
          <w:color w:val="292425"/>
        </w:rPr>
        <w:t>the</w:t>
      </w:r>
      <w:r w:rsidRPr="007F25B6">
        <w:rPr>
          <w:rFonts w:ascii="Times New Roman" w:hAnsi="Times New Roman"/>
          <w:color w:val="292425"/>
          <w:spacing w:val="2"/>
        </w:rPr>
        <w:t xml:space="preserve"> </w:t>
      </w:r>
      <w:r w:rsidRPr="007F25B6">
        <w:rPr>
          <w:rFonts w:ascii="Times New Roman" w:hAnsi="Times New Roman"/>
          <w:color w:val="292425"/>
        </w:rPr>
        <w:t>option</w:t>
      </w:r>
      <w:r w:rsidRPr="007F25B6">
        <w:rPr>
          <w:rFonts w:ascii="Times New Roman" w:hAnsi="Times New Roman"/>
          <w:color w:val="292425"/>
          <w:spacing w:val="2"/>
        </w:rPr>
        <w:t xml:space="preserve"> </w:t>
      </w:r>
      <w:r w:rsidRPr="007F25B6">
        <w:rPr>
          <w:rFonts w:ascii="Times New Roman" w:hAnsi="Times New Roman"/>
          <w:color w:val="292425"/>
        </w:rPr>
        <w:t>that</w:t>
      </w:r>
      <w:r w:rsidRPr="007F25B6">
        <w:rPr>
          <w:rFonts w:ascii="Times New Roman" w:hAnsi="Times New Roman"/>
          <w:color w:val="292425"/>
          <w:spacing w:val="2"/>
        </w:rPr>
        <w:t xml:space="preserve"> </w:t>
      </w:r>
      <w:r w:rsidRPr="007F25B6">
        <w:rPr>
          <w:rFonts w:ascii="Times New Roman" w:hAnsi="Times New Roman"/>
          <w:color w:val="292425"/>
        </w:rPr>
        <w:t>provides</w:t>
      </w:r>
      <w:r w:rsidRPr="007F25B6">
        <w:rPr>
          <w:rFonts w:ascii="Times New Roman" w:hAnsi="Times New Roman"/>
          <w:color w:val="292425"/>
          <w:spacing w:val="2"/>
        </w:rPr>
        <w:t xml:space="preserve"> </w:t>
      </w:r>
      <w:r w:rsidRPr="007F25B6">
        <w:rPr>
          <w:rFonts w:ascii="Times New Roman" w:hAnsi="Times New Roman"/>
          <w:color w:val="292425"/>
        </w:rPr>
        <w:t>the</w:t>
      </w:r>
      <w:r w:rsidRPr="007F25B6">
        <w:rPr>
          <w:rFonts w:ascii="Times New Roman" w:hAnsi="Times New Roman"/>
          <w:color w:val="292425"/>
          <w:spacing w:val="2"/>
        </w:rPr>
        <w:t xml:space="preserve"> </w:t>
      </w:r>
      <w:r w:rsidRPr="007F25B6">
        <w:rPr>
          <w:rFonts w:ascii="Times New Roman" w:hAnsi="Times New Roman"/>
          <w:color w:val="292425"/>
        </w:rPr>
        <w:t>most</w:t>
      </w:r>
      <w:r w:rsidRPr="007F25B6">
        <w:rPr>
          <w:rFonts w:ascii="Times New Roman" w:hAnsi="Times New Roman"/>
          <w:color w:val="292425"/>
          <w:spacing w:val="2"/>
        </w:rPr>
        <w:t xml:space="preserve"> </w:t>
      </w:r>
      <w:r w:rsidRPr="007F25B6">
        <w:rPr>
          <w:rFonts w:ascii="Times New Roman" w:hAnsi="Times New Roman"/>
          <w:color w:val="292425"/>
        </w:rPr>
        <w:t>benefit</w:t>
      </w:r>
      <w:r w:rsidRPr="007F25B6">
        <w:rPr>
          <w:rFonts w:ascii="Times New Roman" w:hAnsi="Times New Roman"/>
          <w:color w:val="292425"/>
          <w:spacing w:val="2"/>
        </w:rPr>
        <w:t xml:space="preserve"> </w:t>
      </w:r>
      <w:r w:rsidRPr="007F25B6">
        <w:rPr>
          <w:rFonts w:ascii="Times New Roman" w:hAnsi="Times New Roman"/>
          <w:color w:val="292425"/>
        </w:rPr>
        <w:t>or</w:t>
      </w:r>
      <w:r w:rsidRPr="007F25B6">
        <w:rPr>
          <w:rFonts w:ascii="Times New Roman" w:hAnsi="Times New Roman"/>
          <w:color w:val="292425"/>
          <w:spacing w:val="2"/>
        </w:rPr>
        <w:t xml:space="preserve"> </w:t>
      </w:r>
      <w:r w:rsidRPr="007F25B6">
        <w:rPr>
          <w:rFonts w:ascii="Times New Roman" w:hAnsi="Times New Roman"/>
          <w:color w:val="292425"/>
        </w:rPr>
        <w:t>causes</w:t>
      </w:r>
      <w:r w:rsidRPr="007F25B6">
        <w:rPr>
          <w:rFonts w:ascii="Times New Roman" w:hAnsi="Times New Roman"/>
          <w:color w:val="292425"/>
          <w:spacing w:val="2"/>
        </w:rPr>
        <w:t xml:space="preserve"> </w:t>
      </w:r>
      <w:r w:rsidRPr="007F25B6">
        <w:rPr>
          <w:rFonts w:ascii="Times New Roman" w:hAnsi="Times New Roman"/>
          <w:color w:val="292425"/>
        </w:rPr>
        <w:t>the</w:t>
      </w:r>
      <w:r w:rsidRPr="007F25B6">
        <w:rPr>
          <w:rFonts w:ascii="Times New Roman" w:hAnsi="Times New Roman"/>
          <w:color w:val="292425"/>
          <w:spacing w:val="2"/>
        </w:rPr>
        <w:t xml:space="preserve"> </w:t>
      </w:r>
      <w:r w:rsidRPr="007F25B6">
        <w:rPr>
          <w:rFonts w:ascii="Times New Roman" w:hAnsi="Times New Roman"/>
          <w:color w:val="292425"/>
        </w:rPr>
        <w:t>least</w:t>
      </w:r>
      <w:r w:rsidRPr="007F25B6">
        <w:rPr>
          <w:rFonts w:ascii="Times New Roman" w:hAnsi="Times New Roman"/>
          <w:color w:val="292425"/>
          <w:spacing w:val="2"/>
        </w:rPr>
        <w:t xml:space="preserve"> </w:t>
      </w:r>
      <w:r w:rsidRPr="007F25B6">
        <w:rPr>
          <w:rFonts w:ascii="Times New Roman" w:hAnsi="Times New Roman"/>
          <w:color w:val="292425"/>
        </w:rPr>
        <w:t>damage</w:t>
      </w:r>
      <w:r w:rsidRPr="007F25B6">
        <w:rPr>
          <w:rFonts w:ascii="Times New Roman" w:hAnsi="Times New Roman"/>
          <w:color w:val="292425"/>
          <w:spacing w:val="2"/>
        </w:rPr>
        <w:t xml:space="preserve"> </w:t>
      </w:r>
      <w:r w:rsidRPr="007F25B6">
        <w:rPr>
          <w:rFonts w:ascii="Times New Roman" w:hAnsi="Times New Roman"/>
          <w:color w:val="292425"/>
        </w:rPr>
        <w:t>to</w:t>
      </w:r>
      <w:r w:rsidRPr="007F25B6">
        <w:rPr>
          <w:rFonts w:ascii="Times New Roman" w:hAnsi="Times New Roman"/>
          <w:color w:val="292425"/>
          <w:spacing w:val="2"/>
        </w:rPr>
        <w:t xml:space="preserve"> </w:t>
      </w:r>
      <w:r w:rsidRPr="007F25B6">
        <w:rPr>
          <w:rFonts w:ascii="Times New Roman" w:hAnsi="Times New Roman"/>
          <w:color w:val="292425"/>
        </w:rPr>
        <w:t>the environment</w:t>
      </w:r>
      <w:r w:rsidRPr="007F25B6">
        <w:rPr>
          <w:rFonts w:ascii="Times New Roman" w:hAnsi="Times New Roman"/>
          <w:color w:val="292425"/>
          <w:spacing w:val="-3"/>
        </w:rPr>
        <w:t xml:space="preserve"> </w:t>
      </w:r>
      <w:r w:rsidRPr="007F25B6">
        <w:rPr>
          <w:rFonts w:ascii="Times New Roman" w:hAnsi="Times New Roman"/>
          <w:color w:val="292425"/>
        </w:rPr>
        <w:t>as</w:t>
      </w:r>
      <w:r w:rsidRPr="007F25B6">
        <w:rPr>
          <w:rFonts w:ascii="Times New Roman" w:hAnsi="Times New Roman"/>
          <w:color w:val="292425"/>
          <w:spacing w:val="-3"/>
        </w:rPr>
        <w:t xml:space="preserve"> </w:t>
      </w:r>
      <w:r w:rsidRPr="007F25B6">
        <w:rPr>
          <w:rFonts w:ascii="Times New Roman" w:hAnsi="Times New Roman"/>
          <w:color w:val="292425"/>
        </w:rPr>
        <w:t>a</w:t>
      </w:r>
      <w:r w:rsidRPr="007F25B6">
        <w:rPr>
          <w:rFonts w:ascii="Times New Roman" w:hAnsi="Times New Roman"/>
          <w:color w:val="292425"/>
          <w:spacing w:val="-3"/>
        </w:rPr>
        <w:t xml:space="preserve"> </w:t>
      </w:r>
      <w:r w:rsidRPr="007F25B6">
        <w:rPr>
          <w:rFonts w:ascii="Times New Roman" w:hAnsi="Times New Roman"/>
          <w:color w:val="292425"/>
        </w:rPr>
        <w:t>whole,</w:t>
      </w:r>
      <w:r w:rsidRPr="007F25B6">
        <w:rPr>
          <w:rFonts w:ascii="Times New Roman" w:hAnsi="Times New Roman"/>
          <w:color w:val="292425"/>
          <w:spacing w:val="-3"/>
        </w:rPr>
        <w:t xml:space="preserve"> </w:t>
      </w:r>
      <w:r w:rsidRPr="007F25B6">
        <w:rPr>
          <w:rFonts w:ascii="Times New Roman" w:hAnsi="Times New Roman"/>
          <w:color w:val="292425"/>
        </w:rPr>
        <w:t>at</w:t>
      </w:r>
      <w:r w:rsidRPr="007F25B6">
        <w:rPr>
          <w:rFonts w:ascii="Times New Roman" w:hAnsi="Times New Roman"/>
          <w:color w:val="292425"/>
          <w:spacing w:val="-3"/>
        </w:rPr>
        <w:t xml:space="preserve"> </w:t>
      </w:r>
      <w:r w:rsidRPr="007F25B6">
        <w:rPr>
          <w:rFonts w:ascii="Times New Roman" w:hAnsi="Times New Roman"/>
          <w:color w:val="292425"/>
        </w:rPr>
        <w:t>a</w:t>
      </w:r>
      <w:r w:rsidRPr="007F25B6">
        <w:rPr>
          <w:rFonts w:ascii="Times New Roman" w:hAnsi="Times New Roman"/>
          <w:color w:val="292425"/>
          <w:spacing w:val="-3"/>
        </w:rPr>
        <w:t xml:space="preserve"> </w:t>
      </w:r>
      <w:r w:rsidRPr="007F25B6">
        <w:rPr>
          <w:rFonts w:ascii="Times New Roman" w:hAnsi="Times New Roman"/>
          <w:color w:val="292425"/>
        </w:rPr>
        <w:t>cost</w:t>
      </w:r>
      <w:r w:rsidRPr="007F25B6">
        <w:rPr>
          <w:rFonts w:ascii="Times New Roman" w:hAnsi="Times New Roman"/>
          <w:color w:val="292425"/>
          <w:spacing w:val="-3"/>
        </w:rPr>
        <w:t xml:space="preserve"> </w:t>
      </w:r>
      <w:r w:rsidRPr="007F25B6">
        <w:rPr>
          <w:rFonts w:ascii="Times New Roman" w:hAnsi="Times New Roman"/>
          <w:color w:val="292425"/>
        </w:rPr>
        <w:t>acceptable</w:t>
      </w:r>
      <w:r w:rsidRPr="007F25B6">
        <w:rPr>
          <w:rFonts w:ascii="Times New Roman" w:hAnsi="Times New Roman"/>
          <w:color w:val="292425"/>
          <w:spacing w:val="-3"/>
        </w:rPr>
        <w:t xml:space="preserve"> </w:t>
      </w:r>
      <w:r w:rsidRPr="007F25B6">
        <w:rPr>
          <w:rFonts w:ascii="Times New Roman" w:hAnsi="Times New Roman"/>
          <w:color w:val="292425"/>
        </w:rPr>
        <w:t>to</w:t>
      </w:r>
      <w:r w:rsidRPr="007F25B6">
        <w:rPr>
          <w:rFonts w:ascii="Times New Roman" w:hAnsi="Times New Roman"/>
          <w:color w:val="292425"/>
          <w:spacing w:val="-3"/>
        </w:rPr>
        <w:t xml:space="preserve"> </w:t>
      </w:r>
      <w:r w:rsidRPr="007F25B6">
        <w:rPr>
          <w:rFonts w:ascii="Times New Roman" w:hAnsi="Times New Roman"/>
          <w:color w:val="292425"/>
        </w:rPr>
        <w:t>society,</w:t>
      </w:r>
      <w:r w:rsidRPr="007F25B6">
        <w:rPr>
          <w:rFonts w:ascii="Times New Roman" w:hAnsi="Times New Roman"/>
          <w:color w:val="292425"/>
          <w:spacing w:val="-3"/>
        </w:rPr>
        <w:t xml:space="preserve"> </w:t>
      </w:r>
      <w:r w:rsidRPr="007F25B6">
        <w:rPr>
          <w:rFonts w:ascii="Times New Roman" w:hAnsi="Times New Roman"/>
          <w:color w:val="292425"/>
        </w:rPr>
        <w:t>in</w:t>
      </w:r>
      <w:r w:rsidRPr="007F25B6">
        <w:rPr>
          <w:rFonts w:ascii="Times New Roman" w:hAnsi="Times New Roman"/>
          <w:color w:val="292425"/>
          <w:spacing w:val="-3"/>
        </w:rPr>
        <w:t xml:space="preserve"> </w:t>
      </w:r>
      <w:r w:rsidRPr="007F25B6">
        <w:rPr>
          <w:rFonts w:ascii="Times New Roman" w:hAnsi="Times New Roman"/>
          <w:color w:val="292425"/>
        </w:rPr>
        <w:t>the</w:t>
      </w:r>
      <w:r w:rsidRPr="007F25B6">
        <w:rPr>
          <w:rFonts w:ascii="Times New Roman" w:hAnsi="Times New Roman"/>
          <w:color w:val="292425"/>
          <w:spacing w:val="-3"/>
        </w:rPr>
        <w:t xml:space="preserve"> </w:t>
      </w:r>
      <w:r w:rsidRPr="007F25B6">
        <w:rPr>
          <w:rFonts w:ascii="Times New Roman" w:hAnsi="Times New Roman"/>
          <w:color w:val="292425"/>
        </w:rPr>
        <w:t>long</w:t>
      </w:r>
      <w:r w:rsidRPr="007F25B6">
        <w:rPr>
          <w:rFonts w:ascii="Times New Roman" w:hAnsi="Times New Roman"/>
          <w:color w:val="292425"/>
          <w:spacing w:val="-3"/>
        </w:rPr>
        <w:t xml:space="preserve"> </w:t>
      </w:r>
      <w:r w:rsidRPr="007F25B6">
        <w:rPr>
          <w:rFonts w:ascii="Times New Roman" w:hAnsi="Times New Roman"/>
          <w:color w:val="292425"/>
        </w:rPr>
        <w:t>term</w:t>
      </w:r>
      <w:r w:rsidRPr="007F25B6">
        <w:rPr>
          <w:rFonts w:ascii="Times New Roman" w:hAnsi="Times New Roman"/>
          <w:color w:val="292425"/>
          <w:spacing w:val="-3"/>
        </w:rPr>
        <w:t xml:space="preserve"> </w:t>
      </w:r>
      <w:r w:rsidRPr="007F25B6">
        <w:rPr>
          <w:rFonts w:ascii="Times New Roman" w:hAnsi="Times New Roman"/>
          <w:color w:val="292425"/>
        </w:rPr>
        <w:t>as well</w:t>
      </w:r>
      <w:r w:rsidRPr="007F25B6">
        <w:rPr>
          <w:rFonts w:ascii="Times New Roman" w:hAnsi="Times New Roman"/>
          <w:color w:val="292425"/>
          <w:spacing w:val="-5"/>
        </w:rPr>
        <w:t xml:space="preserve"> </w:t>
      </w:r>
      <w:r w:rsidRPr="007F25B6">
        <w:rPr>
          <w:rFonts w:ascii="Times New Roman" w:hAnsi="Times New Roman"/>
          <w:color w:val="292425"/>
        </w:rPr>
        <w:t>as</w:t>
      </w:r>
      <w:r w:rsidRPr="007F25B6">
        <w:rPr>
          <w:rFonts w:ascii="Times New Roman" w:hAnsi="Times New Roman"/>
          <w:color w:val="292425"/>
          <w:spacing w:val="-5"/>
        </w:rPr>
        <w:t xml:space="preserve"> </w:t>
      </w:r>
      <w:r w:rsidRPr="007F25B6">
        <w:rPr>
          <w:rFonts w:ascii="Times New Roman" w:hAnsi="Times New Roman"/>
          <w:color w:val="292425"/>
        </w:rPr>
        <w:t>in</w:t>
      </w:r>
      <w:r w:rsidRPr="007F25B6">
        <w:rPr>
          <w:rFonts w:ascii="Times New Roman" w:hAnsi="Times New Roman"/>
          <w:color w:val="292425"/>
          <w:spacing w:val="-5"/>
        </w:rPr>
        <w:t xml:space="preserve"> </w:t>
      </w:r>
      <w:r w:rsidRPr="007F25B6">
        <w:rPr>
          <w:rFonts w:ascii="Times New Roman" w:hAnsi="Times New Roman"/>
          <w:color w:val="292425"/>
        </w:rPr>
        <w:t>the</w:t>
      </w:r>
      <w:r w:rsidRPr="007F25B6">
        <w:rPr>
          <w:rFonts w:ascii="Times New Roman" w:hAnsi="Times New Roman"/>
          <w:color w:val="292425"/>
          <w:spacing w:val="-5"/>
        </w:rPr>
        <w:t xml:space="preserve"> </w:t>
      </w:r>
      <w:r w:rsidRPr="007F25B6">
        <w:rPr>
          <w:rFonts w:ascii="Times New Roman" w:hAnsi="Times New Roman"/>
          <w:color w:val="292425"/>
        </w:rPr>
        <w:t>short</w:t>
      </w:r>
      <w:r w:rsidRPr="007F25B6">
        <w:rPr>
          <w:rFonts w:ascii="Times New Roman" w:hAnsi="Times New Roman"/>
          <w:color w:val="292425"/>
          <w:spacing w:val="-5"/>
        </w:rPr>
        <w:t xml:space="preserve"> </w:t>
      </w:r>
      <w:r w:rsidRPr="007F25B6">
        <w:rPr>
          <w:rFonts w:ascii="Times New Roman" w:hAnsi="Times New Roman"/>
          <w:color w:val="292425"/>
        </w:rPr>
        <w:t>term</w:t>
      </w:r>
      <w:r w:rsidRPr="007F25B6">
        <w:rPr>
          <w:rFonts w:ascii="Times New Roman" w:hAnsi="Times New Roman"/>
          <w:color w:val="292425"/>
          <w:spacing w:val="-5"/>
        </w:rPr>
        <w:t xml:space="preserve"> </w:t>
      </w:r>
      <w:r w:rsidRPr="007F25B6">
        <w:rPr>
          <w:rFonts w:ascii="Times New Roman" w:hAnsi="Times New Roman"/>
          <w:color w:val="292425"/>
        </w:rPr>
        <w:t>must</w:t>
      </w:r>
      <w:r w:rsidRPr="007F25B6">
        <w:rPr>
          <w:rFonts w:ascii="Times New Roman" w:hAnsi="Times New Roman"/>
          <w:color w:val="292425"/>
          <w:spacing w:val="-5"/>
        </w:rPr>
        <w:t xml:space="preserve"> </w:t>
      </w:r>
      <w:r w:rsidRPr="007F25B6">
        <w:rPr>
          <w:rFonts w:ascii="Times New Roman" w:hAnsi="Times New Roman"/>
          <w:color w:val="292425"/>
        </w:rPr>
        <w:t>be</w:t>
      </w:r>
      <w:r w:rsidRPr="007F25B6">
        <w:rPr>
          <w:rFonts w:ascii="Times New Roman" w:hAnsi="Times New Roman"/>
          <w:color w:val="292425"/>
          <w:spacing w:val="-5"/>
        </w:rPr>
        <w:t xml:space="preserve"> </w:t>
      </w:r>
      <w:r w:rsidRPr="007F25B6">
        <w:rPr>
          <w:rFonts w:ascii="Times New Roman" w:hAnsi="Times New Roman"/>
          <w:color w:val="292425"/>
        </w:rPr>
        <w:t>adopted</w:t>
      </w:r>
      <w:r w:rsidRPr="007F25B6">
        <w:rPr>
          <w:rFonts w:ascii="Times New Roman" w:hAnsi="Times New Roman"/>
          <w:color w:val="292425"/>
          <w:spacing w:val="-5"/>
        </w:rPr>
        <w:t xml:space="preserve"> </w:t>
      </w:r>
      <w:r w:rsidRPr="007F25B6">
        <w:rPr>
          <w:rFonts w:ascii="Times New Roman" w:hAnsi="Times New Roman"/>
          <w:color w:val="292425"/>
        </w:rPr>
        <w:t>to</w:t>
      </w:r>
      <w:r w:rsidRPr="007F25B6">
        <w:rPr>
          <w:rFonts w:ascii="Times New Roman" w:hAnsi="Times New Roman"/>
          <w:color w:val="292425"/>
          <w:spacing w:val="-5"/>
        </w:rPr>
        <w:t xml:space="preserve"> </w:t>
      </w:r>
      <w:r w:rsidRPr="007F25B6">
        <w:rPr>
          <w:rFonts w:ascii="Times New Roman" w:hAnsi="Times New Roman"/>
          <w:color w:val="292425"/>
        </w:rPr>
        <w:t>reduce</w:t>
      </w:r>
      <w:r w:rsidRPr="007F25B6">
        <w:rPr>
          <w:rFonts w:ascii="Times New Roman" w:hAnsi="Times New Roman"/>
          <w:color w:val="292425"/>
          <w:spacing w:val="-5"/>
        </w:rPr>
        <w:t xml:space="preserve"> </w:t>
      </w:r>
      <w:r w:rsidRPr="007F25B6">
        <w:rPr>
          <w:rFonts w:ascii="Times New Roman" w:hAnsi="Times New Roman"/>
          <w:color w:val="292425"/>
        </w:rPr>
        <w:t>the</w:t>
      </w:r>
      <w:r w:rsidRPr="007F25B6">
        <w:rPr>
          <w:rFonts w:ascii="Times New Roman" w:hAnsi="Times New Roman"/>
          <w:color w:val="292425"/>
          <w:spacing w:val="-5"/>
        </w:rPr>
        <w:t xml:space="preserve"> </w:t>
      </w:r>
      <w:r w:rsidRPr="007F25B6">
        <w:rPr>
          <w:rFonts w:ascii="Times New Roman" w:hAnsi="Times New Roman"/>
          <w:color w:val="292425"/>
        </w:rPr>
        <w:t>generation</w:t>
      </w:r>
      <w:r w:rsidRPr="007F25B6">
        <w:rPr>
          <w:rFonts w:ascii="Times New Roman" w:hAnsi="Times New Roman"/>
          <w:color w:val="292425"/>
          <w:spacing w:val="-5"/>
        </w:rPr>
        <w:t xml:space="preserve"> </w:t>
      </w:r>
      <w:r w:rsidRPr="007F25B6">
        <w:rPr>
          <w:rFonts w:ascii="Times New Roman" w:hAnsi="Times New Roman"/>
          <w:color w:val="292425"/>
        </w:rPr>
        <w:t>of</w:t>
      </w:r>
      <w:r w:rsidRPr="007F25B6">
        <w:rPr>
          <w:rFonts w:ascii="Times New Roman" w:hAnsi="Times New Roman"/>
          <w:color w:val="292425"/>
          <w:spacing w:val="-5"/>
        </w:rPr>
        <w:t xml:space="preserve"> </w:t>
      </w:r>
      <w:r w:rsidRPr="007F25B6">
        <w:rPr>
          <w:rFonts w:ascii="Times New Roman" w:hAnsi="Times New Roman"/>
          <w:color w:val="292425"/>
        </w:rPr>
        <w:t>waste and</w:t>
      </w:r>
      <w:r w:rsidRPr="007F25B6">
        <w:rPr>
          <w:rFonts w:ascii="Times New Roman" w:hAnsi="Times New Roman"/>
          <w:color w:val="292425"/>
          <w:spacing w:val="-1"/>
        </w:rPr>
        <w:t xml:space="preserve"> </w:t>
      </w:r>
      <w:r w:rsidRPr="007F25B6">
        <w:rPr>
          <w:rFonts w:ascii="Times New Roman" w:hAnsi="Times New Roman"/>
          <w:color w:val="292425"/>
        </w:rPr>
        <w:t>polluting</w:t>
      </w:r>
      <w:r w:rsidRPr="007F25B6">
        <w:rPr>
          <w:rFonts w:ascii="Times New Roman" w:hAnsi="Times New Roman"/>
          <w:color w:val="292425"/>
          <w:spacing w:val="-1"/>
        </w:rPr>
        <w:t xml:space="preserve"> </w:t>
      </w:r>
      <w:r w:rsidRPr="007F25B6">
        <w:rPr>
          <w:rFonts w:ascii="Times New Roman" w:hAnsi="Times New Roman"/>
          <w:color w:val="292425"/>
        </w:rPr>
        <w:t>substances</w:t>
      </w:r>
      <w:r w:rsidRPr="007F25B6">
        <w:rPr>
          <w:rFonts w:ascii="Times New Roman" w:hAnsi="Times New Roman"/>
          <w:color w:val="292425"/>
          <w:spacing w:val="-1"/>
        </w:rPr>
        <w:t xml:space="preserve"> </w:t>
      </w:r>
      <w:r w:rsidRPr="007F25B6">
        <w:rPr>
          <w:rFonts w:ascii="Times New Roman" w:hAnsi="Times New Roman"/>
          <w:color w:val="292425"/>
        </w:rPr>
        <w:t>at</w:t>
      </w:r>
      <w:r w:rsidRPr="007F25B6">
        <w:rPr>
          <w:rFonts w:ascii="Times New Roman" w:hAnsi="Times New Roman"/>
          <w:color w:val="292425"/>
          <w:spacing w:val="-1"/>
        </w:rPr>
        <w:t xml:space="preserve"> </w:t>
      </w:r>
      <w:r w:rsidRPr="007F25B6">
        <w:rPr>
          <w:rFonts w:ascii="Times New Roman" w:hAnsi="Times New Roman"/>
          <w:color w:val="292425"/>
        </w:rPr>
        <w:t>source;</w:t>
      </w:r>
    </w:p>
    <w:p w14:paraId="0A6BD42B" w14:textId="77777777" w:rsidR="008D4F5A" w:rsidRPr="007F25B6" w:rsidRDefault="008D4F5A" w:rsidP="00591DAE">
      <w:pPr>
        <w:pStyle w:val="ListParagraph"/>
        <w:widowControl w:val="0"/>
        <w:numPr>
          <w:ilvl w:val="0"/>
          <w:numId w:val="4"/>
        </w:numPr>
        <w:autoSpaceDE w:val="0"/>
        <w:autoSpaceDN w:val="0"/>
        <w:adjustRightInd w:val="0"/>
        <w:spacing w:after="0" w:line="360" w:lineRule="auto"/>
        <w:jc w:val="both"/>
        <w:rPr>
          <w:rFonts w:ascii="Times New Roman" w:hAnsi="Times New Roman"/>
          <w:color w:val="000000"/>
        </w:rPr>
      </w:pPr>
      <w:r w:rsidRPr="007F25B6">
        <w:rPr>
          <w:rFonts w:ascii="Times New Roman" w:hAnsi="Times New Roman"/>
          <w:color w:val="292425"/>
        </w:rPr>
        <w:t>the reduction, re-use and recycling of waste must be promoted;</w:t>
      </w:r>
    </w:p>
    <w:p w14:paraId="65B731F0" w14:textId="77777777" w:rsidR="008D4F5A" w:rsidRPr="007F25B6" w:rsidRDefault="008D4F5A" w:rsidP="00591DAE">
      <w:pPr>
        <w:pStyle w:val="ListParagraph"/>
        <w:widowControl w:val="0"/>
        <w:numPr>
          <w:ilvl w:val="0"/>
          <w:numId w:val="4"/>
        </w:numPr>
        <w:autoSpaceDE w:val="0"/>
        <w:autoSpaceDN w:val="0"/>
        <w:adjustRightInd w:val="0"/>
        <w:spacing w:after="0" w:line="360" w:lineRule="auto"/>
        <w:ind w:right="401"/>
        <w:jc w:val="both"/>
        <w:rPr>
          <w:rFonts w:ascii="Times New Roman" w:hAnsi="Times New Roman"/>
          <w:color w:val="000000"/>
        </w:rPr>
      </w:pPr>
      <w:r w:rsidRPr="007F25B6">
        <w:rPr>
          <w:rFonts w:ascii="Times New Roman" w:hAnsi="Times New Roman"/>
          <w:color w:val="292425"/>
        </w:rPr>
        <w:t>a</w:t>
      </w:r>
      <w:r w:rsidRPr="007F25B6">
        <w:rPr>
          <w:rFonts w:ascii="Times New Roman" w:hAnsi="Times New Roman"/>
          <w:color w:val="292425"/>
          <w:spacing w:val="-19"/>
        </w:rPr>
        <w:t xml:space="preserve"> </w:t>
      </w:r>
      <w:r w:rsidRPr="007F25B6">
        <w:rPr>
          <w:rFonts w:ascii="Times New Roman" w:hAnsi="Times New Roman"/>
          <w:color w:val="292425"/>
          <w:spacing w:val="-3"/>
        </w:rPr>
        <w:t>perso</w:t>
      </w:r>
      <w:r w:rsidRPr="007F25B6">
        <w:rPr>
          <w:rFonts w:ascii="Times New Roman" w:hAnsi="Times New Roman"/>
          <w:color w:val="292425"/>
        </w:rPr>
        <w:t>n</w:t>
      </w:r>
      <w:r w:rsidRPr="007F25B6">
        <w:rPr>
          <w:rFonts w:ascii="Times New Roman" w:hAnsi="Times New Roman"/>
          <w:color w:val="292425"/>
          <w:spacing w:val="-19"/>
        </w:rPr>
        <w:t xml:space="preserve"> </w:t>
      </w:r>
      <w:r w:rsidRPr="007F25B6">
        <w:rPr>
          <w:rFonts w:ascii="Times New Roman" w:hAnsi="Times New Roman"/>
          <w:color w:val="292425"/>
          <w:spacing w:val="-3"/>
        </w:rPr>
        <w:t>wh</w:t>
      </w:r>
      <w:r w:rsidRPr="007F25B6">
        <w:rPr>
          <w:rFonts w:ascii="Times New Roman" w:hAnsi="Times New Roman"/>
          <w:color w:val="292425"/>
        </w:rPr>
        <w:t>o</w:t>
      </w:r>
      <w:r w:rsidRPr="007F25B6">
        <w:rPr>
          <w:rFonts w:ascii="Times New Roman" w:hAnsi="Times New Roman"/>
          <w:color w:val="292425"/>
          <w:spacing w:val="-19"/>
        </w:rPr>
        <w:t xml:space="preserve"> </w:t>
      </w:r>
      <w:r w:rsidRPr="007F25B6">
        <w:rPr>
          <w:rFonts w:ascii="Times New Roman" w:hAnsi="Times New Roman"/>
          <w:color w:val="292425"/>
          <w:spacing w:val="-3"/>
        </w:rPr>
        <w:t>cause</w:t>
      </w:r>
      <w:r w:rsidRPr="007F25B6">
        <w:rPr>
          <w:rFonts w:ascii="Times New Roman" w:hAnsi="Times New Roman"/>
          <w:color w:val="292425"/>
        </w:rPr>
        <w:t>s</w:t>
      </w:r>
      <w:r w:rsidRPr="007F25B6">
        <w:rPr>
          <w:rFonts w:ascii="Times New Roman" w:hAnsi="Times New Roman"/>
          <w:color w:val="292425"/>
          <w:spacing w:val="-19"/>
        </w:rPr>
        <w:t xml:space="preserve"> </w:t>
      </w:r>
      <w:r w:rsidRPr="007F25B6">
        <w:rPr>
          <w:rFonts w:ascii="Times New Roman" w:hAnsi="Times New Roman"/>
          <w:color w:val="292425"/>
          <w:spacing w:val="-3"/>
        </w:rPr>
        <w:t>damag</w:t>
      </w:r>
      <w:r w:rsidRPr="007F25B6">
        <w:rPr>
          <w:rFonts w:ascii="Times New Roman" w:hAnsi="Times New Roman"/>
          <w:color w:val="292425"/>
        </w:rPr>
        <w:t>e</w:t>
      </w:r>
      <w:r w:rsidRPr="007F25B6">
        <w:rPr>
          <w:rFonts w:ascii="Times New Roman" w:hAnsi="Times New Roman"/>
          <w:color w:val="292425"/>
          <w:spacing w:val="-19"/>
        </w:rPr>
        <w:t xml:space="preserve"> </w:t>
      </w:r>
      <w:r w:rsidRPr="007F25B6">
        <w:rPr>
          <w:rFonts w:ascii="Times New Roman" w:hAnsi="Times New Roman"/>
          <w:color w:val="292425"/>
          <w:spacing w:val="-3"/>
        </w:rPr>
        <w:t>t</w:t>
      </w:r>
      <w:r w:rsidRPr="007F25B6">
        <w:rPr>
          <w:rFonts w:ascii="Times New Roman" w:hAnsi="Times New Roman"/>
          <w:color w:val="292425"/>
        </w:rPr>
        <w:t>o</w:t>
      </w:r>
      <w:r w:rsidRPr="007F25B6">
        <w:rPr>
          <w:rFonts w:ascii="Times New Roman" w:hAnsi="Times New Roman"/>
          <w:color w:val="292425"/>
          <w:spacing w:val="-19"/>
        </w:rPr>
        <w:t xml:space="preserve"> </w:t>
      </w:r>
      <w:r w:rsidRPr="007F25B6">
        <w:rPr>
          <w:rFonts w:ascii="Times New Roman" w:hAnsi="Times New Roman"/>
          <w:color w:val="292425"/>
          <w:spacing w:val="-3"/>
        </w:rPr>
        <w:t>th</w:t>
      </w:r>
      <w:r w:rsidRPr="007F25B6">
        <w:rPr>
          <w:rFonts w:ascii="Times New Roman" w:hAnsi="Times New Roman"/>
          <w:color w:val="292425"/>
        </w:rPr>
        <w:t>e</w:t>
      </w:r>
      <w:r w:rsidRPr="007F25B6">
        <w:rPr>
          <w:rFonts w:ascii="Times New Roman" w:hAnsi="Times New Roman"/>
          <w:color w:val="292425"/>
          <w:spacing w:val="-19"/>
        </w:rPr>
        <w:t xml:space="preserve"> </w:t>
      </w:r>
      <w:r w:rsidRPr="007F25B6">
        <w:rPr>
          <w:rFonts w:ascii="Times New Roman" w:hAnsi="Times New Roman"/>
          <w:color w:val="292425"/>
          <w:spacing w:val="-3"/>
        </w:rPr>
        <w:t>environmen</w:t>
      </w:r>
      <w:r w:rsidRPr="007F25B6">
        <w:rPr>
          <w:rFonts w:ascii="Times New Roman" w:hAnsi="Times New Roman"/>
          <w:color w:val="292425"/>
        </w:rPr>
        <w:t>t</w:t>
      </w:r>
      <w:r w:rsidRPr="007F25B6">
        <w:rPr>
          <w:rFonts w:ascii="Times New Roman" w:hAnsi="Times New Roman"/>
          <w:color w:val="292425"/>
          <w:spacing w:val="-19"/>
        </w:rPr>
        <w:t xml:space="preserve"> </w:t>
      </w:r>
      <w:r w:rsidRPr="007F25B6">
        <w:rPr>
          <w:rFonts w:ascii="Times New Roman" w:hAnsi="Times New Roman"/>
          <w:color w:val="292425"/>
          <w:spacing w:val="-3"/>
        </w:rPr>
        <w:t>mus</w:t>
      </w:r>
      <w:r w:rsidRPr="007F25B6">
        <w:rPr>
          <w:rFonts w:ascii="Times New Roman" w:hAnsi="Times New Roman"/>
          <w:color w:val="292425"/>
        </w:rPr>
        <w:t>t</w:t>
      </w:r>
      <w:r w:rsidRPr="007F25B6">
        <w:rPr>
          <w:rFonts w:ascii="Times New Roman" w:hAnsi="Times New Roman"/>
          <w:color w:val="292425"/>
          <w:spacing w:val="-19"/>
        </w:rPr>
        <w:t xml:space="preserve"> </w:t>
      </w:r>
      <w:r w:rsidRPr="007F25B6">
        <w:rPr>
          <w:rFonts w:ascii="Times New Roman" w:hAnsi="Times New Roman"/>
          <w:color w:val="292425"/>
          <w:spacing w:val="-3"/>
        </w:rPr>
        <w:t>pa</w:t>
      </w:r>
      <w:r w:rsidRPr="007F25B6">
        <w:rPr>
          <w:rFonts w:ascii="Times New Roman" w:hAnsi="Times New Roman"/>
          <w:color w:val="292425"/>
        </w:rPr>
        <w:t>y</w:t>
      </w:r>
      <w:r w:rsidRPr="007F25B6">
        <w:rPr>
          <w:rFonts w:ascii="Times New Roman" w:hAnsi="Times New Roman"/>
          <w:color w:val="292425"/>
          <w:spacing w:val="-19"/>
        </w:rPr>
        <w:t xml:space="preserve"> </w:t>
      </w:r>
      <w:r w:rsidRPr="007F25B6">
        <w:rPr>
          <w:rFonts w:ascii="Times New Roman" w:hAnsi="Times New Roman"/>
          <w:color w:val="292425"/>
          <w:spacing w:val="-3"/>
        </w:rPr>
        <w:t>th</w:t>
      </w:r>
      <w:r w:rsidRPr="007F25B6">
        <w:rPr>
          <w:rFonts w:ascii="Times New Roman" w:hAnsi="Times New Roman"/>
          <w:color w:val="292425"/>
        </w:rPr>
        <w:t>e</w:t>
      </w:r>
      <w:r w:rsidRPr="007F25B6">
        <w:rPr>
          <w:rFonts w:ascii="Times New Roman" w:hAnsi="Times New Roman"/>
          <w:color w:val="292425"/>
          <w:spacing w:val="-19"/>
        </w:rPr>
        <w:t xml:space="preserve"> </w:t>
      </w:r>
      <w:r w:rsidRPr="007F25B6">
        <w:rPr>
          <w:rFonts w:ascii="Times New Roman" w:hAnsi="Times New Roman"/>
          <w:color w:val="292425"/>
          <w:spacing w:val="-3"/>
        </w:rPr>
        <w:t>cost</w:t>
      </w:r>
      <w:r w:rsidRPr="007F25B6">
        <w:rPr>
          <w:rFonts w:ascii="Times New Roman" w:hAnsi="Times New Roman"/>
          <w:color w:val="292425"/>
        </w:rPr>
        <w:t>s</w:t>
      </w:r>
      <w:r w:rsidRPr="007F25B6">
        <w:rPr>
          <w:rFonts w:ascii="Times New Roman" w:hAnsi="Times New Roman"/>
          <w:color w:val="292425"/>
          <w:spacing w:val="-19"/>
        </w:rPr>
        <w:t xml:space="preserve"> </w:t>
      </w:r>
      <w:r w:rsidRPr="007F25B6">
        <w:rPr>
          <w:rFonts w:ascii="Times New Roman" w:hAnsi="Times New Roman"/>
          <w:color w:val="292425"/>
          <w:spacing w:val="-3"/>
        </w:rPr>
        <w:t xml:space="preserve">associated </w:t>
      </w:r>
      <w:r w:rsidRPr="007F25B6">
        <w:rPr>
          <w:rFonts w:ascii="Times New Roman" w:hAnsi="Times New Roman"/>
          <w:color w:val="292425"/>
          <w:spacing w:val="-2"/>
        </w:rPr>
        <w:t>wit</w:t>
      </w:r>
      <w:r w:rsidRPr="007F25B6">
        <w:rPr>
          <w:rFonts w:ascii="Times New Roman" w:hAnsi="Times New Roman"/>
          <w:color w:val="292425"/>
        </w:rPr>
        <w:t>h</w:t>
      </w:r>
      <w:r w:rsidRPr="007F25B6">
        <w:rPr>
          <w:rFonts w:ascii="Times New Roman" w:hAnsi="Times New Roman"/>
          <w:color w:val="292425"/>
          <w:spacing w:val="-18"/>
        </w:rPr>
        <w:t xml:space="preserve"> </w:t>
      </w:r>
      <w:r w:rsidRPr="007F25B6">
        <w:rPr>
          <w:rFonts w:ascii="Times New Roman" w:hAnsi="Times New Roman"/>
          <w:color w:val="292425"/>
          <w:spacing w:val="-2"/>
        </w:rPr>
        <w:t>rehabilitatio</w:t>
      </w:r>
      <w:r w:rsidRPr="007F25B6">
        <w:rPr>
          <w:rFonts w:ascii="Times New Roman" w:hAnsi="Times New Roman"/>
          <w:color w:val="292425"/>
        </w:rPr>
        <w:t>n</w:t>
      </w:r>
      <w:r w:rsidRPr="007F25B6">
        <w:rPr>
          <w:rFonts w:ascii="Times New Roman" w:hAnsi="Times New Roman"/>
          <w:color w:val="292425"/>
          <w:spacing w:val="-18"/>
        </w:rPr>
        <w:t xml:space="preserve"> </w:t>
      </w:r>
      <w:r w:rsidRPr="007F25B6">
        <w:rPr>
          <w:rFonts w:ascii="Times New Roman" w:hAnsi="Times New Roman"/>
          <w:color w:val="292425"/>
          <w:spacing w:val="-2"/>
        </w:rPr>
        <w:t>o</w:t>
      </w:r>
      <w:r w:rsidRPr="007F25B6">
        <w:rPr>
          <w:rFonts w:ascii="Times New Roman" w:hAnsi="Times New Roman"/>
          <w:color w:val="292425"/>
        </w:rPr>
        <w:t>f</w:t>
      </w:r>
      <w:r w:rsidRPr="007F25B6">
        <w:rPr>
          <w:rFonts w:ascii="Times New Roman" w:hAnsi="Times New Roman"/>
          <w:color w:val="292425"/>
          <w:spacing w:val="-18"/>
        </w:rPr>
        <w:t xml:space="preserve"> </w:t>
      </w:r>
      <w:r w:rsidRPr="007F25B6">
        <w:rPr>
          <w:rFonts w:ascii="Times New Roman" w:hAnsi="Times New Roman"/>
          <w:color w:val="292425"/>
          <w:spacing w:val="-2"/>
        </w:rPr>
        <w:t>damag</w:t>
      </w:r>
      <w:r w:rsidRPr="007F25B6">
        <w:rPr>
          <w:rFonts w:ascii="Times New Roman" w:hAnsi="Times New Roman"/>
          <w:color w:val="292425"/>
        </w:rPr>
        <w:t>e</w:t>
      </w:r>
      <w:r w:rsidRPr="007F25B6">
        <w:rPr>
          <w:rFonts w:ascii="Times New Roman" w:hAnsi="Times New Roman"/>
          <w:color w:val="292425"/>
          <w:spacing w:val="-18"/>
        </w:rPr>
        <w:t xml:space="preserve"> </w:t>
      </w:r>
      <w:r w:rsidRPr="007F25B6">
        <w:rPr>
          <w:rFonts w:ascii="Times New Roman" w:hAnsi="Times New Roman"/>
          <w:color w:val="292425"/>
          <w:spacing w:val="-2"/>
        </w:rPr>
        <w:t>t</w:t>
      </w:r>
      <w:r w:rsidRPr="007F25B6">
        <w:rPr>
          <w:rFonts w:ascii="Times New Roman" w:hAnsi="Times New Roman"/>
          <w:color w:val="292425"/>
        </w:rPr>
        <w:t>o</w:t>
      </w:r>
      <w:r w:rsidRPr="007F25B6">
        <w:rPr>
          <w:rFonts w:ascii="Times New Roman" w:hAnsi="Times New Roman"/>
          <w:color w:val="292425"/>
          <w:spacing w:val="-18"/>
        </w:rPr>
        <w:t xml:space="preserve"> </w:t>
      </w:r>
      <w:r w:rsidRPr="007F25B6">
        <w:rPr>
          <w:rFonts w:ascii="Times New Roman" w:hAnsi="Times New Roman"/>
          <w:color w:val="292425"/>
          <w:spacing w:val="-2"/>
        </w:rPr>
        <w:t>th</w:t>
      </w:r>
      <w:r w:rsidRPr="007F25B6">
        <w:rPr>
          <w:rFonts w:ascii="Times New Roman" w:hAnsi="Times New Roman"/>
          <w:color w:val="292425"/>
        </w:rPr>
        <w:t>e</w:t>
      </w:r>
      <w:r w:rsidRPr="007F25B6">
        <w:rPr>
          <w:rFonts w:ascii="Times New Roman" w:hAnsi="Times New Roman"/>
          <w:color w:val="292425"/>
          <w:spacing w:val="-18"/>
        </w:rPr>
        <w:t xml:space="preserve"> </w:t>
      </w:r>
      <w:r w:rsidRPr="007F25B6">
        <w:rPr>
          <w:rFonts w:ascii="Times New Roman" w:hAnsi="Times New Roman"/>
          <w:color w:val="292425"/>
          <w:spacing w:val="-2"/>
        </w:rPr>
        <w:t>environmen</w:t>
      </w:r>
      <w:r w:rsidRPr="007F25B6">
        <w:rPr>
          <w:rFonts w:ascii="Times New Roman" w:hAnsi="Times New Roman"/>
          <w:color w:val="292425"/>
        </w:rPr>
        <w:t>t</w:t>
      </w:r>
      <w:r w:rsidRPr="007F25B6">
        <w:rPr>
          <w:rFonts w:ascii="Times New Roman" w:hAnsi="Times New Roman"/>
          <w:color w:val="292425"/>
          <w:spacing w:val="-18"/>
        </w:rPr>
        <w:t xml:space="preserve"> </w:t>
      </w:r>
      <w:r w:rsidRPr="007F25B6">
        <w:rPr>
          <w:rFonts w:ascii="Times New Roman" w:hAnsi="Times New Roman"/>
          <w:color w:val="292425"/>
          <w:spacing w:val="-2"/>
        </w:rPr>
        <w:t>an</w:t>
      </w:r>
      <w:r w:rsidRPr="007F25B6">
        <w:rPr>
          <w:rFonts w:ascii="Times New Roman" w:hAnsi="Times New Roman"/>
          <w:color w:val="292425"/>
        </w:rPr>
        <w:t>d</w:t>
      </w:r>
      <w:r w:rsidRPr="007F25B6">
        <w:rPr>
          <w:rFonts w:ascii="Times New Roman" w:hAnsi="Times New Roman"/>
          <w:color w:val="292425"/>
          <w:spacing w:val="-18"/>
        </w:rPr>
        <w:t xml:space="preserve"> </w:t>
      </w:r>
      <w:r w:rsidRPr="007F25B6">
        <w:rPr>
          <w:rFonts w:ascii="Times New Roman" w:hAnsi="Times New Roman"/>
          <w:color w:val="292425"/>
          <w:spacing w:val="-2"/>
        </w:rPr>
        <w:t>t</w:t>
      </w:r>
      <w:r w:rsidRPr="007F25B6">
        <w:rPr>
          <w:rFonts w:ascii="Times New Roman" w:hAnsi="Times New Roman"/>
          <w:color w:val="292425"/>
        </w:rPr>
        <w:t>o</w:t>
      </w:r>
      <w:r w:rsidRPr="007F25B6">
        <w:rPr>
          <w:rFonts w:ascii="Times New Roman" w:hAnsi="Times New Roman"/>
          <w:color w:val="292425"/>
          <w:spacing w:val="-18"/>
        </w:rPr>
        <w:t xml:space="preserve"> </w:t>
      </w:r>
      <w:r w:rsidRPr="007F25B6">
        <w:rPr>
          <w:rFonts w:ascii="Times New Roman" w:hAnsi="Times New Roman"/>
          <w:color w:val="292425"/>
          <w:spacing w:val="-2"/>
        </w:rPr>
        <w:t>huma</w:t>
      </w:r>
      <w:r w:rsidRPr="007F25B6">
        <w:rPr>
          <w:rFonts w:ascii="Times New Roman" w:hAnsi="Times New Roman"/>
          <w:color w:val="292425"/>
        </w:rPr>
        <w:t>n</w:t>
      </w:r>
      <w:r w:rsidRPr="007F25B6">
        <w:rPr>
          <w:rFonts w:ascii="Times New Roman" w:hAnsi="Times New Roman"/>
          <w:color w:val="292425"/>
          <w:spacing w:val="-18"/>
        </w:rPr>
        <w:t xml:space="preserve"> </w:t>
      </w:r>
      <w:r w:rsidRPr="007F25B6">
        <w:rPr>
          <w:rFonts w:ascii="Times New Roman" w:hAnsi="Times New Roman"/>
          <w:color w:val="292425"/>
          <w:spacing w:val="-2"/>
        </w:rPr>
        <w:t>healt</w:t>
      </w:r>
      <w:r w:rsidRPr="007F25B6">
        <w:rPr>
          <w:rFonts w:ascii="Times New Roman" w:hAnsi="Times New Roman"/>
          <w:color w:val="292425"/>
        </w:rPr>
        <w:t>h</w:t>
      </w:r>
      <w:r w:rsidRPr="007F25B6">
        <w:rPr>
          <w:rFonts w:ascii="Times New Roman" w:hAnsi="Times New Roman"/>
          <w:color w:val="292425"/>
          <w:spacing w:val="-18"/>
        </w:rPr>
        <w:t xml:space="preserve"> </w:t>
      </w:r>
      <w:r w:rsidRPr="007F25B6">
        <w:rPr>
          <w:rFonts w:ascii="Times New Roman" w:hAnsi="Times New Roman"/>
          <w:color w:val="292425"/>
          <w:spacing w:val="-2"/>
        </w:rPr>
        <w:t xml:space="preserve">caused </w:t>
      </w:r>
      <w:r w:rsidRPr="007F25B6">
        <w:rPr>
          <w:rFonts w:ascii="Times New Roman" w:hAnsi="Times New Roman"/>
          <w:color w:val="292425"/>
        </w:rPr>
        <w:t>by</w:t>
      </w:r>
      <w:r w:rsidRPr="007F25B6">
        <w:rPr>
          <w:rFonts w:ascii="Times New Roman" w:hAnsi="Times New Roman"/>
          <w:color w:val="292425"/>
          <w:spacing w:val="-2"/>
        </w:rPr>
        <w:t xml:space="preserve"> </w:t>
      </w:r>
      <w:r w:rsidRPr="007F25B6">
        <w:rPr>
          <w:rFonts w:ascii="Times New Roman" w:hAnsi="Times New Roman"/>
          <w:color w:val="292425"/>
        </w:rPr>
        <w:t>pollution,</w:t>
      </w:r>
      <w:r w:rsidRPr="007F25B6">
        <w:rPr>
          <w:rFonts w:ascii="Times New Roman" w:hAnsi="Times New Roman"/>
          <w:color w:val="292425"/>
          <w:spacing w:val="-2"/>
        </w:rPr>
        <w:t xml:space="preserve"> </w:t>
      </w:r>
      <w:r w:rsidRPr="007F25B6">
        <w:rPr>
          <w:rFonts w:ascii="Times New Roman" w:hAnsi="Times New Roman"/>
          <w:color w:val="292425"/>
        </w:rPr>
        <w:t>including</w:t>
      </w:r>
      <w:r w:rsidRPr="007F25B6">
        <w:rPr>
          <w:rFonts w:ascii="Times New Roman" w:hAnsi="Times New Roman"/>
          <w:color w:val="292425"/>
          <w:spacing w:val="-2"/>
        </w:rPr>
        <w:t xml:space="preserve"> </w:t>
      </w:r>
      <w:r w:rsidRPr="007F25B6">
        <w:rPr>
          <w:rFonts w:ascii="Times New Roman" w:hAnsi="Times New Roman"/>
          <w:color w:val="292425"/>
        </w:rPr>
        <w:t>costs</w:t>
      </w:r>
      <w:r w:rsidRPr="007F25B6">
        <w:rPr>
          <w:rFonts w:ascii="Times New Roman" w:hAnsi="Times New Roman"/>
          <w:color w:val="292425"/>
          <w:spacing w:val="-2"/>
        </w:rPr>
        <w:t xml:space="preserve"> </w:t>
      </w:r>
      <w:r w:rsidRPr="007F25B6">
        <w:rPr>
          <w:rFonts w:ascii="Times New Roman" w:hAnsi="Times New Roman"/>
          <w:color w:val="292425"/>
        </w:rPr>
        <w:t>for</w:t>
      </w:r>
      <w:r w:rsidRPr="007F25B6">
        <w:rPr>
          <w:rFonts w:ascii="Times New Roman" w:hAnsi="Times New Roman"/>
          <w:color w:val="292425"/>
          <w:spacing w:val="-2"/>
        </w:rPr>
        <w:t xml:space="preserve"> </w:t>
      </w:r>
      <w:r w:rsidRPr="007F25B6">
        <w:rPr>
          <w:rFonts w:ascii="Times New Roman" w:hAnsi="Times New Roman"/>
          <w:color w:val="292425"/>
        </w:rPr>
        <w:t>measures</w:t>
      </w:r>
      <w:r w:rsidRPr="007F25B6">
        <w:rPr>
          <w:rFonts w:ascii="Times New Roman" w:hAnsi="Times New Roman"/>
          <w:color w:val="292425"/>
          <w:spacing w:val="-2"/>
        </w:rPr>
        <w:t xml:space="preserve"> </w:t>
      </w:r>
      <w:r w:rsidRPr="007F25B6">
        <w:rPr>
          <w:rFonts w:ascii="Times New Roman" w:hAnsi="Times New Roman"/>
          <w:color w:val="292425"/>
        </w:rPr>
        <w:t>as</w:t>
      </w:r>
      <w:r w:rsidRPr="007F25B6">
        <w:rPr>
          <w:rFonts w:ascii="Times New Roman" w:hAnsi="Times New Roman"/>
          <w:color w:val="292425"/>
          <w:spacing w:val="-2"/>
        </w:rPr>
        <w:t xml:space="preserve"> </w:t>
      </w:r>
      <w:r w:rsidRPr="007F25B6">
        <w:rPr>
          <w:rFonts w:ascii="Times New Roman" w:hAnsi="Times New Roman"/>
          <w:color w:val="292425"/>
        </w:rPr>
        <w:t>are</w:t>
      </w:r>
      <w:r w:rsidRPr="007F25B6">
        <w:rPr>
          <w:rFonts w:ascii="Times New Roman" w:hAnsi="Times New Roman"/>
          <w:color w:val="292425"/>
          <w:spacing w:val="-2"/>
        </w:rPr>
        <w:t xml:space="preserve"> </w:t>
      </w:r>
      <w:r w:rsidRPr="007F25B6">
        <w:rPr>
          <w:rFonts w:ascii="Times New Roman" w:hAnsi="Times New Roman"/>
          <w:color w:val="292425"/>
        </w:rPr>
        <w:t>reasonably</w:t>
      </w:r>
      <w:r w:rsidRPr="007F25B6">
        <w:rPr>
          <w:rFonts w:ascii="Times New Roman" w:hAnsi="Times New Roman"/>
          <w:color w:val="292425"/>
          <w:spacing w:val="-2"/>
        </w:rPr>
        <w:t xml:space="preserve"> </w:t>
      </w:r>
      <w:r w:rsidRPr="007F25B6">
        <w:rPr>
          <w:rFonts w:ascii="Times New Roman" w:hAnsi="Times New Roman"/>
          <w:color w:val="292425"/>
        </w:rPr>
        <w:t>required</w:t>
      </w:r>
      <w:r w:rsidRPr="007F25B6">
        <w:rPr>
          <w:rFonts w:ascii="Times New Roman" w:hAnsi="Times New Roman"/>
          <w:color w:val="292425"/>
          <w:spacing w:val="-2"/>
        </w:rPr>
        <w:t xml:space="preserve"> </w:t>
      </w:r>
      <w:r w:rsidRPr="007F25B6">
        <w:rPr>
          <w:rFonts w:ascii="Times New Roman" w:hAnsi="Times New Roman"/>
          <w:color w:val="292425"/>
        </w:rPr>
        <w:t>to</w:t>
      </w:r>
      <w:r w:rsidRPr="007F25B6">
        <w:rPr>
          <w:rFonts w:ascii="Times New Roman" w:hAnsi="Times New Roman"/>
          <w:color w:val="292425"/>
          <w:spacing w:val="-2"/>
        </w:rPr>
        <w:t xml:space="preserve"> </w:t>
      </w:r>
      <w:r w:rsidRPr="007F25B6">
        <w:rPr>
          <w:rFonts w:ascii="Times New Roman" w:hAnsi="Times New Roman"/>
          <w:color w:val="292425"/>
        </w:rPr>
        <w:t>be implemented to prevent further environmental damage;</w:t>
      </w:r>
    </w:p>
    <w:p w14:paraId="4003A67E" w14:textId="77777777" w:rsidR="008D4F5A" w:rsidRPr="007F25B6" w:rsidRDefault="008D4F5A" w:rsidP="00591DAE">
      <w:pPr>
        <w:pStyle w:val="ListParagraph"/>
        <w:widowControl w:val="0"/>
        <w:numPr>
          <w:ilvl w:val="0"/>
          <w:numId w:val="4"/>
        </w:numPr>
        <w:tabs>
          <w:tab w:val="left" w:pos="1560"/>
        </w:tabs>
        <w:autoSpaceDE w:val="0"/>
        <w:autoSpaceDN w:val="0"/>
        <w:adjustRightInd w:val="0"/>
        <w:spacing w:after="0" w:line="360" w:lineRule="auto"/>
        <w:ind w:right="401"/>
        <w:jc w:val="both"/>
        <w:rPr>
          <w:rFonts w:ascii="Times New Roman" w:hAnsi="Times New Roman"/>
          <w:color w:val="000000"/>
        </w:rPr>
      </w:pPr>
      <w:r w:rsidRPr="007F25B6">
        <w:rPr>
          <w:rFonts w:ascii="Times New Roman" w:hAnsi="Times New Roman"/>
          <w:color w:val="292425"/>
        </w:rPr>
        <w:t>where</w:t>
      </w:r>
      <w:r w:rsidRPr="007F25B6">
        <w:rPr>
          <w:rFonts w:ascii="Times New Roman" w:hAnsi="Times New Roman"/>
          <w:color w:val="292425"/>
          <w:spacing w:val="-11"/>
        </w:rPr>
        <w:t xml:space="preserve"> </w:t>
      </w:r>
      <w:r w:rsidRPr="007F25B6">
        <w:rPr>
          <w:rFonts w:ascii="Times New Roman" w:hAnsi="Times New Roman"/>
          <w:color w:val="292425"/>
        </w:rPr>
        <w:t>there</w:t>
      </w:r>
      <w:r w:rsidRPr="007F25B6">
        <w:rPr>
          <w:rFonts w:ascii="Times New Roman" w:hAnsi="Times New Roman"/>
          <w:color w:val="292425"/>
          <w:spacing w:val="-11"/>
        </w:rPr>
        <w:t xml:space="preserve"> </w:t>
      </w:r>
      <w:r w:rsidRPr="007F25B6">
        <w:rPr>
          <w:rFonts w:ascii="Times New Roman" w:hAnsi="Times New Roman"/>
          <w:color w:val="292425"/>
        </w:rPr>
        <w:t>is</w:t>
      </w:r>
      <w:r w:rsidRPr="007F25B6">
        <w:rPr>
          <w:rFonts w:ascii="Times New Roman" w:hAnsi="Times New Roman"/>
          <w:color w:val="292425"/>
          <w:spacing w:val="-11"/>
        </w:rPr>
        <w:t xml:space="preserve"> </w:t>
      </w:r>
      <w:r w:rsidRPr="007F25B6">
        <w:rPr>
          <w:rFonts w:ascii="Times New Roman" w:hAnsi="Times New Roman"/>
          <w:color w:val="292425"/>
        </w:rPr>
        <w:t>sufficient</w:t>
      </w:r>
      <w:r w:rsidRPr="007F25B6">
        <w:rPr>
          <w:rFonts w:ascii="Times New Roman" w:hAnsi="Times New Roman"/>
          <w:color w:val="292425"/>
          <w:spacing w:val="-11"/>
        </w:rPr>
        <w:t xml:space="preserve"> </w:t>
      </w:r>
      <w:r w:rsidRPr="007F25B6">
        <w:rPr>
          <w:rFonts w:ascii="Times New Roman" w:hAnsi="Times New Roman"/>
          <w:color w:val="292425"/>
        </w:rPr>
        <w:t>evidence</w:t>
      </w:r>
      <w:r w:rsidRPr="007F25B6">
        <w:rPr>
          <w:rFonts w:ascii="Times New Roman" w:hAnsi="Times New Roman"/>
          <w:color w:val="292425"/>
          <w:spacing w:val="-11"/>
        </w:rPr>
        <w:t xml:space="preserve"> </w:t>
      </w:r>
      <w:r w:rsidRPr="007F25B6">
        <w:rPr>
          <w:rFonts w:ascii="Times New Roman" w:hAnsi="Times New Roman"/>
          <w:color w:val="292425"/>
        </w:rPr>
        <w:t>which</w:t>
      </w:r>
      <w:r w:rsidRPr="007F25B6">
        <w:rPr>
          <w:rFonts w:ascii="Times New Roman" w:hAnsi="Times New Roman"/>
          <w:color w:val="292425"/>
          <w:spacing w:val="-11"/>
        </w:rPr>
        <w:t xml:space="preserve"> </w:t>
      </w:r>
      <w:r w:rsidRPr="007F25B6">
        <w:rPr>
          <w:rFonts w:ascii="Times New Roman" w:hAnsi="Times New Roman"/>
          <w:color w:val="292425"/>
        </w:rPr>
        <w:t>establishes</w:t>
      </w:r>
      <w:r w:rsidRPr="007F25B6">
        <w:rPr>
          <w:rFonts w:ascii="Times New Roman" w:hAnsi="Times New Roman"/>
          <w:color w:val="292425"/>
          <w:spacing w:val="-11"/>
        </w:rPr>
        <w:t xml:space="preserve"> </w:t>
      </w:r>
      <w:r w:rsidRPr="007F25B6">
        <w:rPr>
          <w:rFonts w:ascii="Times New Roman" w:hAnsi="Times New Roman"/>
          <w:color w:val="292425"/>
        </w:rPr>
        <w:t>that</w:t>
      </w:r>
      <w:r w:rsidRPr="007F25B6">
        <w:rPr>
          <w:rFonts w:ascii="Times New Roman" w:hAnsi="Times New Roman"/>
          <w:color w:val="292425"/>
          <w:spacing w:val="-11"/>
        </w:rPr>
        <w:t xml:space="preserve"> </w:t>
      </w:r>
      <w:r w:rsidRPr="007F25B6">
        <w:rPr>
          <w:rFonts w:ascii="Times New Roman" w:hAnsi="Times New Roman"/>
          <w:color w:val="292425"/>
        </w:rPr>
        <w:t>there</w:t>
      </w:r>
      <w:r w:rsidRPr="007F25B6">
        <w:rPr>
          <w:rFonts w:ascii="Times New Roman" w:hAnsi="Times New Roman"/>
          <w:color w:val="292425"/>
          <w:spacing w:val="-11"/>
        </w:rPr>
        <w:t xml:space="preserve"> </w:t>
      </w:r>
      <w:r w:rsidRPr="007F25B6">
        <w:rPr>
          <w:rFonts w:ascii="Times New Roman" w:hAnsi="Times New Roman"/>
          <w:color w:val="292425"/>
        </w:rPr>
        <w:t>are</w:t>
      </w:r>
      <w:r w:rsidRPr="007F25B6">
        <w:rPr>
          <w:rFonts w:ascii="Times New Roman" w:hAnsi="Times New Roman"/>
          <w:color w:val="292425"/>
          <w:spacing w:val="-11"/>
        </w:rPr>
        <w:t xml:space="preserve"> </w:t>
      </w:r>
      <w:r w:rsidRPr="007F25B6">
        <w:rPr>
          <w:rFonts w:ascii="Times New Roman" w:hAnsi="Times New Roman"/>
          <w:color w:val="292425"/>
        </w:rPr>
        <w:t>threats</w:t>
      </w:r>
      <w:r w:rsidRPr="007F25B6">
        <w:rPr>
          <w:rFonts w:ascii="Times New Roman" w:hAnsi="Times New Roman"/>
          <w:color w:val="292425"/>
          <w:spacing w:val="-11"/>
        </w:rPr>
        <w:t xml:space="preserve"> </w:t>
      </w:r>
      <w:r w:rsidRPr="007F25B6">
        <w:rPr>
          <w:rFonts w:ascii="Times New Roman" w:hAnsi="Times New Roman"/>
          <w:color w:val="292425"/>
        </w:rPr>
        <w:t xml:space="preserve">of serious or irreversible damage to the environment, lack of full scientific </w:t>
      </w:r>
      <w:r w:rsidRPr="007F25B6">
        <w:rPr>
          <w:rFonts w:ascii="Times New Roman" w:hAnsi="Times New Roman"/>
          <w:color w:val="292425"/>
          <w:spacing w:val="-1"/>
        </w:rPr>
        <w:t>certaint</w:t>
      </w:r>
      <w:r w:rsidRPr="007F25B6">
        <w:rPr>
          <w:rFonts w:ascii="Times New Roman" w:hAnsi="Times New Roman"/>
          <w:color w:val="292425"/>
        </w:rPr>
        <w:t>y</w:t>
      </w:r>
      <w:r w:rsidRPr="007F25B6">
        <w:rPr>
          <w:rFonts w:ascii="Times New Roman" w:hAnsi="Times New Roman"/>
          <w:color w:val="292425"/>
          <w:spacing w:val="-16"/>
        </w:rPr>
        <w:t xml:space="preserve"> </w:t>
      </w:r>
      <w:r w:rsidRPr="007F25B6">
        <w:rPr>
          <w:rFonts w:ascii="Times New Roman" w:hAnsi="Times New Roman"/>
          <w:color w:val="292425"/>
          <w:spacing w:val="-1"/>
        </w:rPr>
        <w:t>ma</w:t>
      </w:r>
      <w:r w:rsidRPr="007F25B6">
        <w:rPr>
          <w:rFonts w:ascii="Times New Roman" w:hAnsi="Times New Roman"/>
          <w:color w:val="292425"/>
        </w:rPr>
        <w:t>y</w:t>
      </w:r>
      <w:r w:rsidRPr="007F25B6">
        <w:rPr>
          <w:rFonts w:ascii="Times New Roman" w:hAnsi="Times New Roman"/>
          <w:color w:val="292425"/>
          <w:spacing w:val="-16"/>
        </w:rPr>
        <w:t xml:space="preserve"> </w:t>
      </w:r>
      <w:r w:rsidRPr="007F25B6">
        <w:rPr>
          <w:rFonts w:ascii="Times New Roman" w:hAnsi="Times New Roman"/>
          <w:color w:val="292425"/>
          <w:spacing w:val="-1"/>
        </w:rPr>
        <w:t>no</w:t>
      </w:r>
      <w:r w:rsidRPr="007F25B6">
        <w:rPr>
          <w:rFonts w:ascii="Times New Roman" w:hAnsi="Times New Roman"/>
          <w:color w:val="292425"/>
        </w:rPr>
        <w:t>t</w:t>
      </w:r>
      <w:r w:rsidRPr="007F25B6">
        <w:rPr>
          <w:rFonts w:ascii="Times New Roman" w:hAnsi="Times New Roman"/>
          <w:color w:val="292425"/>
          <w:spacing w:val="-16"/>
        </w:rPr>
        <w:t xml:space="preserve"> </w:t>
      </w:r>
      <w:r w:rsidRPr="007F25B6">
        <w:rPr>
          <w:rFonts w:ascii="Times New Roman" w:hAnsi="Times New Roman"/>
          <w:color w:val="292425"/>
          <w:spacing w:val="-1"/>
        </w:rPr>
        <w:t>b</w:t>
      </w:r>
      <w:r w:rsidRPr="007F25B6">
        <w:rPr>
          <w:rFonts w:ascii="Times New Roman" w:hAnsi="Times New Roman"/>
          <w:color w:val="292425"/>
        </w:rPr>
        <w:t>e</w:t>
      </w:r>
      <w:r w:rsidRPr="007F25B6">
        <w:rPr>
          <w:rFonts w:ascii="Times New Roman" w:hAnsi="Times New Roman"/>
          <w:color w:val="292425"/>
          <w:spacing w:val="-16"/>
        </w:rPr>
        <w:t xml:space="preserve"> </w:t>
      </w:r>
      <w:r w:rsidRPr="007F25B6">
        <w:rPr>
          <w:rFonts w:ascii="Times New Roman" w:hAnsi="Times New Roman"/>
          <w:color w:val="292425"/>
          <w:spacing w:val="-1"/>
        </w:rPr>
        <w:t>use</w:t>
      </w:r>
      <w:r w:rsidRPr="007F25B6">
        <w:rPr>
          <w:rFonts w:ascii="Times New Roman" w:hAnsi="Times New Roman"/>
          <w:color w:val="292425"/>
        </w:rPr>
        <w:t>d</w:t>
      </w:r>
      <w:r w:rsidRPr="007F25B6">
        <w:rPr>
          <w:rFonts w:ascii="Times New Roman" w:hAnsi="Times New Roman"/>
          <w:color w:val="292425"/>
          <w:spacing w:val="-16"/>
        </w:rPr>
        <w:t xml:space="preserve"> </w:t>
      </w:r>
      <w:r w:rsidRPr="007F25B6">
        <w:rPr>
          <w:rFonts w:ascii="Times New Roman" w:hAnsi="Times New Roman"/>
          <w:color w:val="292425"/>
          <w:spacing w:val="-1"/>
        </w:rPr>
        <w:t>a</w:t>
      </w:r>
      <w:r w:rsidRPr="007F25B6">
        <w:rPr>
          <w:rFonts w:ascii="Times New Roman" w:hAnsi="Times New Roman"/>
          <w:color w:val="292425"/>
        </w:rPr>
        <w:t>s</w:t>
      </w:r>
      <w:r w:rsidRPr="007F25B6">
        <w:rPr>
          <w:rFonts w:ascii="Times New Roman" w:hAnsi="Times New Roman"/>
          <w:color w:val="292425"/>
          <w:spacing w:val="-16"/>
        </w:rPr>
        <w:t xml:space="preserve"> </w:t>
      </w:r>
      <w:r w:rsidRPr="007F25B6">
        <w:rPr>
          <w:rFonts w:ascii="Times New Roman" w:hAnsi="Times New Roman"/>
          <w:color w:val="292425"/>
        </w:rPr>
        <w:t>a</w:t>
      </w:r>
      <w:r w:rsidRPr="007F25B6">
        <w:rPr>
          <w:rFonts w:ascii="Times New Roman" w:hAnsi="Times New Roman"/>
          <w:color w:val="292425"/>
          <w:spacing w:val="-16"/>
        </w:rPr>
        <w:t xml:space="preserve"> </w:t>
      </w:r>
      <w:r w:rsidRPr="007F25B6">
        <w:rPr>
          <w:rFonts w:ascii="Times New Roman" w:hAnsi="Times New Roman"/>
          <w:color w:val="292425"/>
          <w:spacing w:val="-1"/>
        </w:rPr>
        <w:t>reaso</w:t>
      </w:r>
      <w:r w:rsidRPr="007F25B6">
        <w:rPr>
          <w:rFonts w:ascii="Times New Roman" w:hAnsi="Times New Roman"/>
          <w:color w:val="292425"/>
        </w:rPr>
        <w:t>n</w:t>
      </w:r>
      <w:r w:rsidRPr="007F25B6">
        <w:rPr>
          <w:rFonts w:ascii="Times New Roman" w:hAnsi="Times New Roman"/>
          <w:color w:val="292425"/>
          <w:spacing w:val="-16"/>
        </w:rPr>
        <w:t xml:space="preserve"> </w:t>
      </w:r>
      <w:r w:rsidRPr="007F25B6">
        <w:rPr>
          <w:rFonts w:ascii="Times New Roman" w:hAnsi="Times New Roman"/>
          <w:color w:val="292425"/>
          <w:spacing w:val="-1"/>
        </w:rPr>
        <w:t>fo</w:t>
      </w:r>
      <w:r w:rsidRPr="007F25B6">
        <w:rPr>
          <w:rFonts w:ascii="Times New Roman" w:hAnsi="Times New Roman"/>
          <w:color w:val="292425"/>
        </w:rPr>
        <w:t>r</w:t>
      </w:r>
      <w:r w:rsidRPr="007F25B6">
        <w:rPr>
          <w:rFonts w:ascii="Times New Roman" w:hAnsi="Times New Roman"/>
          <w:color w:val="292425"/>
          <w:spacing w:val="-16"/>
        </w:rPr>
        <w:t xml:space="preserve"> </w:t>
      </w:r>
      <w:r w:rsidRPr="007F25B6">
        <w:rPr>
          <w:rFonts w:ascii="Times New Roman" w:hAnsi="Times New Roman"/>
          <w:color w:val="292425"/>
          <w:spacing w:val="-1"/>
        </w:rPr>
        <w:t>postponin</w:t>
      </w:r>
      <w:r w:rsidRPr="007F25B6">
        <w:rPr>
          <w:rFonts w:ascii="Times New Roman" w:hAnsi="Times New Roman"/>
          <w:color w:val="292425"/>
        </w:rPr>
        <w:t>g</w:t>
      </w:r>
      <w:r w:rsidRPr="007F25B6">
        <w:rPr>
          <w:rFonts w:ascii="Times New Roman" w:hAnsi="Times New Roman"/>
          <w:color w:val="292425"/>
          <w:spacing w:val="-16"/>
        </w:rPr>
        <w:t xml:space="preserve"> </w:t>
      </w:r>
      <w:r w:rsidRPr="007F25B6">
        <w:rPr>
          <w:rFonts w:ascii="Times New Roman" w:hAnsi="Times New Roman"/>
          <w:color w:val="292425"/>
          <w:spacing w:val="-1"/>
        </w:rPr>
        <w:t>cost-effectiv</w:t>
      </w:r>
      <w:r w:rsidRPr="007F25B6">
        <w:rPr>
          <w:rFonts w:ascii="Times New Roman" w:hAnsi="Times New Roman"/>
          <w:color w:val="292425"/>
        </w:rPr>
        <w:t>e</w:t>
      </w:r>
      <w:r w:rsidRPr="007F25B6">
        <w:rPr>
          <w:rFonts w:ascii="Times New Roman" w:hAnsi="Times New Roman"/>
          <w:color w:val="292425"/>
          <w:spacing w:val="-16"/>
        </w:rPr>
        <w:t xml:space="preserve"> </w:t>
      </w:r>
      <w:r w:rsidRPr="007F25B6">
        <w:rPr>
          <w:rFonts w:ascii="Times New Roman" w:hAnsi="Times New Roman"/>
          <w:color w:val="292425"/>
          <w:spacing w:val="-1"/>
        </w:rPr>
        <w:t xml:space="preserve">measures </w:t>
      </w:r>
      <w:r w:rsidRPr="007F25B6">
        <w:rPr>
          <w:rFonts w:ascii="Times New Roman" w:hAnsi="Times New Roman"/>
          <w:color w:val="292425"/>
        </w:rPr>
        <w:t>to prevent environmental degradation; and</w:t>
      </w:r>
    </w:p>
    <w:p w14:paraId="67171599" w14:textId="77777777" w:rsidR="00EA66CD" w:rsidRPr="007F25B6" w:rsidRDefault="008D4F5A" w:rsidP="00EA66CD">
      <w:pPr>
        <w:pStyle w:val="ListParagraph"/>
        <w:widowControl w:val="0"/>
        <w:numPr>
          <w:ilvl w:val="0"/>
          <w:numId w:val="4"/>
        </w:numPr>
        <w:tabs>
          <w:tab w:val="left" w:pos="1560"/>
        </w:tabs>
        <w:autoSpaceDE w:val="0"/>
        <w:autoSpaceDN w:val="0"/>
        <w:adjustRightInd w:val="0"/>
        <w:spacing w:after="0" w:line="360" w:lineRule="auto"/>
        <w:ind w:right="401"/>
        <w:jc w:val="both"/>
        <w:rPr>
          <w:rFonts w:ascii="Times New Roman" w:hAnsi="Times New Roman"/>
          <w:color w:val="000000"/>
        </w:rPr>
      </w:pPr>
      <w:r w:rsidRPr="007F25B6">
        <w:rPr>
          <w:rFonts w:ascii="Times New Roman" w:hAnsi="Times New Roman"/>
          <w:color w:val="292425"/>
        </w:rPr>
        <w:t>damage</w:t>
      </w:r>
      <w:r w:rsidRPr="007F25B6">
        <w:rPr>
          <w:rFonts w:ascii="Times New Roman" w:hAnsi="Times New Roman"/>
          <w:color w:val="292425"/>
          <w:spacing w:val="9"/>
        </w:rPr>
        <w:t xml:space="preserve"> </w:t>
      </w:r>
      <w:r w:rsidRPr="007F25B6">
        <w:rPr>
          <w:rFonts w:ascii="Times New Roman" w:hAnsi="Times New Roman"/>
          <w:color w:val="292425"/>
        </w:rPr>
        <w:t>to</w:t>
      </w:r>
      <w:r w:rsidRPr="007F25B6">
        <w:rPr>
          <w:rFonts w:ascii="Times New Roman" w:hAnsi="Times New Roman"/>
          <w:color w:val="292425"/>
          <w:spacing w:val="9"/>
        </w:rPr>
        <w:t xml:space="preserve"> </w:t>
      </w:r>
      <w:r w:rsidRPr="007F25B6">
        <w:rPr>
          <w:rFonts w:ascii="Times New Roman" w:hAnsi="Times New Roman"/>
          <w:color w:val="292425"/>
        </w:rPr>
        <w:t>the</w:t>
      </w:r>
      <w:r w:rsidRPr="007F25B6">
        <w:rPr>
          <w:rFonts w:ascii="Times New Roman" w:hAnsi="Times New Roman"/>
          <w:color w:val="292425"/>
          <w:spacing w:val="9"/>
        </w:rPr>
        <w:t xml:space="preserve"> </w:t>
      </w:r>
      <w:r w:rsidRPr="007F25B6">
        <w:rPr>
          <w:rFonts w:ascii="Times New Roman" w:hAnsi="Times New Roman"/>
          <w:color w:val="292425"/>
        </w:rPr>
        <w:t>environment</w:t>
      </w:r>
      <w:r w:rsidRPr="007F25B6">
        <w:rPr>
          <w:rFonts w:ascii="Times New Roman" w:hAnsi="Times New Roman"/>
          <w:color w:val="292425"/>
          <w:spacing w:val="9"/>
        </w:rPr>
        <w:t xml:space="preserve"> </w:t>
      </w:r>
      <w:r w:rsidRPr="007F25B6">
        <w:rPr>
          <w:rFonts w:ascii="Times New Roman" w:hAnsi="Times New Roman"/>
          <w:color w:val="292425"/>
        </w:rPr>
        <w:t>must</w:t>
      </w:r>
      <w:r w:rsidRPr="007F25B6">
        <w:rPr>
          <w:rFonts w:ascii="Times New Roman" w:hAnsi="Times New Roman"/>
          <w:color w:val="292425"/>
          <w:spacing w:val="9"/>
        </w:rPr>
        <w:t xml:space="preserve"> </w:t>
      </w:r>
      <w:r w:rsidRPr="007F25B6">
        <w:rPr>
          <w:rFonts w:ascii="Times New Roman" w:hAnsi="Times New Roman"/>
          <w:color w:val="292425"/>
        </w:rPr>
        <w:t>be</w:t>
      </w:r>
      <w:r w:rsidRPr="007F25B6">
        <w:rPr>
          <w:rFonts w:ascii="Times New Roman" w:hAnsi="Times New Roman"/>
          <w:color w:val="292425"/>
          <w:spacing w:val="9"/>
        </w:rPr>
        <w:t xml:space="preserve"> </w:t>
      </w:r>
      <w:r w:rsidRPr="007F25B6">
        <w:rPr>
          <w:rFonts w:ascii="Times New Roman" w:hAnsi="Times New Roman"/>
          <w:color w:val="292425"/>
        </w:rPr>
        <w:t>prevented</w:t>
      </w:r>
      <w:r w:rsidRPr="007F25B6">
        <w:rPr>
          <w:rFonts w:ascii="Times New Roman" w:hAnsi="Times New Roman"/>
          <w:color w:val="292425"/>
          <w:spacing w:val="9"/>
        </w:rPr>
        <w:t xml:space="preserve"> </w:t>
      </w:r>
      <w:r w:rsidRPr="007F25B6">
        <w:rPr>
          <w:rFonts w:ascii="Times New Roman" w:hAnsi="Times New Roman"/>
          <w:color w:val="292425"/>
        </w:rPr>
        <w:t>and</w:t>
      </w:r>
      <w:r w:rsidRPr="007F25B6">
        <w:rPr>
          <w:rFonts w:ascii="Times New Roman" w:hAnsi="Times New Roman"/>
          <w:color w:val="292425"/>
          <w:spacing w:val="9"/>
        </w:rPr>
        <w:t xml:space="preserve"> </w:t>
      </w:r>
      <w:r w:rsidRPr="007F25B6">
        <w:rPr>
          <w:rFonts w:ascii="Times New Roman" w:hAnsi="Times New Roman"/>
          <w:color w:val="292425"/>
        </w:rPr>
        <w:t>activities</w:t>
      </w:r>
      <w:r w:rsidRPr="007F25B6">
        <w:rPr>
          <w:rFonts w:ascii="Times New Roman" w:hAnsi="Times New Roman"/>
          <w:color w:val="292425"/>
          <w:spacing w:val="9"/>
        </w:rPr>
        <w:t xml:space="preserve"> </w:t>
      </w:r>
      <w:r w:rsidRPr="007F25B6">
        <w:rPr>
          <w:rFonts w:ascii="Times New Roman" w:hAnsi="Times New Roman"/>
          <w:color w:val="292425"/>
        </w:rPr>
        <w:t>which</w:t>
      </w:r>
      <w:r w:rsidRPr="007F25B6">
        <w:rPr>
          <w:rFonts w:ascii="Times New Roman" w:hAnsi="Times New Roman"/>
          <w:color w:val="292425"/>
          <w:spacing w:val="9"/>
        </w:rPr>
        <w:t xml:space="preserve"> </w:t>
      </w:r>
      <w:r w:rsidRPr="007F25B6">
        <w:rPr>
          <w:rFonts w:ascii="Times New Roman" w:hAnsi="Times New Roman"/>
          <w:color w:val="292425"/>
        </w:rPr>
        <w:t>cause such damage must be</w:t>
      </w:r>
      <w:r w:rsidR="00EA66CD" w:rsidRPr="007F25B6">
        <w:rPr>
          <w:rFonts w:ascii="Times New Roman" w:hAnsi="Times New Roman"/>
          <w:color w:val="292425"/>
        </w:rPr>
        <w:t xml:space="preserve"> reduced, limited or controlled;</w:t>
      </w:r>
    </w:p>
    <w:p w14:paraId="7BA48903" w14:textId="77777777" w:rsidR="00EA66CD" w:rsidRPr="007F25B6" w:rsidRDefault="00EA66CD" w:rsidP="00EA66CD">
      <w:pPr>
        <w:pStyle w:val="ListParagraph"/>
        <w:widowControl w:val="0"/>
        <w:numPr>
          <w:ilvl w:val="0"/>
          <w:numId w:val="4"/>
        </w:numPr>
        <w:tabs>
          <w:tab w:val="left" w:pos="1560"/>
        </w:tabs>
        <w:autoSpaceDE w:val="0"/>
        <w:autoSpaceDN w:val="0"/>
        <w:adjustRightInd w:val="0"/>
        <w:spacing w:after="0" w:line="360" w:lineRule="auto"/>
        <w:ind w:right="401"/>
        <w:jc w:val="both"/>
        <w:rPr>
          <w:rFonts w:ascii="Times New Roman" w:hAnsi="Times New Roman"/>
          <w:color w:val="0000FF"/>
        </w:rPr>
      </w:pPr>
      <w:r w:rsidRPr="007F25B6">
        <w:rPr>
          <w:rFonts w:ascii="Times New Roman" w:hAnsi="Times New Roman"/>
          <w:color w:val="0000FF"/>
        </w:rPr>
        <w:t>in planning for and assessment of future activities it is necessary to take into account the potential consequences of climate change and, where deemed appropriate, adapt the proposed activities in such a way that they become more resilient against the consequences of climate change,</w:t>
      </w:r>
    </w:p>
    <w:p w14:paraId="722930A6" w14:textId="77777777" w:rsidR="00EA66CD" w:rsidRPr="007F25B6" w:rsidRDefault="00EA66CD" w:rsidP="00EA66CD">
      <w:pPr>
        <w:pStyle w:val="ListParagraph"/>
        <w:widowControl w:val="0"/>
        <w:numPr>
          <w:ilvl w:val="0"/>
          <w:numId w:val="4"/>
        </w:numPr>
        <w:tabs>
          <w:tab w:val="left" w:pos="1560"/>
        </w:tabs>
        <w:autoSpaceDE w:val="0"/>
        <w:autoSpaceDN w:val="0"/>
        <w:adjustRightInd w:val="0"/>
        <w:spacing w:after="0" w:line="360" w:lineRule="auto"/>
        <w:ind w:right="401"/>
        <w:jc w:val="both"/>
        <w:rPr>
          <w:rFonts w:ascii="Times New Roman" w:hAnsi="Times New Roman"/>
          <w:color w:val="0000FF"/>
        </w:rPr>
      </w:pPr>
      <w:proofErr w:type="gramStart"/>
      <w:r w:rsidRPr="007F25B6">
        <w:rPr>
          <w:rFonts w:ascii="Times New Roman" w:hAnsi="Times New Roman"/>
          <w:color w:val="0000FF"/>
        </w:rPr>
        <w:t>in</w:t>
      </w:r>
      <w:proofErr w:type="gramEnd"/>
      <w:r w:rsidRPr="007F25B6">
        <w:rPr>
          <w:rFonts w:ascii="Times New Roman" w:hAnsi="Times New Roman"/>
          <w:color w:val="0000FF"/>
        </w:rPr>
        <w:t xml:space="preserve"> planning for and assessment of future activities minimise the production and emission of greenhouse gasses, in order to mitigate the risk of impacts resulting from global climate change. </w:t>
      </w:r>
    </w:p>
    <w:p w14:paraId="313C342F" w14:textId="77777777" w:rsidR="00674CC4" w:rsidRDefault="00EA66CD" w:rsidP="00EA66CD">
      <w:pPr>
        <w:pStyle w:val="ListParagraph"/>
        <w:widowControl w:val="0"/>
        <w:numPr>
          <w:ilvl w:val="0"/>
          <w:numId w:val="4"/>
        </w:numPr>
        <w:tabs>
          <w:tab w:val="left" w:pos="1560"/>
        </w:tabs>
        <w:autoSpaceDE w:val="0"/>
        <w:autoSpaceDN w:val="0"/>
        <w:adjustRightInd w:val="0"/>
        <w:spacing w:after="0" w:line="360" w:lineRule="auto"/>
        <w:ind w:right="401"/>
        <w:jc w:val="both"/>
        <w:rPr>
          <w:rFonts w:ascii="Times New Roman" w:hAnsi="Times New Roman"/>
          <w:color w:val="0000FF"/>
        </w:rPr>
      </w:pPr>
      <w:proofErr w:type="gramStart"/>
      <w:r w:rsidRPr="007F25B6">
        <w:rPr>
          <w:rFonts w:ascii="Times New Roman" w:hAnsi="Times New Roman"/>
          <w:color w:val="0000FF"/>
        </w:rPr>
        <w:lastRenderedPageBreak/>
        <w:t>promote</w:t>
      </w:r>
      <w:proofErr w:type="gramEnd"/>
      <w:r w:rsidRPr="007F25B6">
        <w:rPr>
          <w:rFonts w:ascii="Times New Roman" w:hAnsi="Times New Roman"/>
          <w:color w:val="0000FF"/>
        </w:rPr>
        <w:t xml:space="preserve"> climate resilient development, where adaptation and mitigation go hand in hand through the maintenance or restoration of resilient (healthy)  ecosystems, and use of renewable energy .</w:t>
      </w:r>
    </w:p>
    <w:p w14:paraId="6DAACDDB" w14:textId="77777777" w:rsidR="00674CC4" w:rsidRPr="007F25B6" w:rsidRDefault="00674CC4" w:rsidP="000752F1">
      <w:pPr>
        <w:widowControl w:val="0"/>
        <w:autoSpaceDE w:val="0"/>
        <w:autoSpaceDN w:val="0"/>
        <w:adjustRightInd w:val="0"/>
        <w:spacing w:after="0" w:line="360" w:lineRule="auto"/>
        <w:jc w:val="both"/>
        <w:rPr>
          <w:rFonts w:ascii="Times New Roman" w:hAnsi="Times New Roman"/>
          <w:color w:val="000000"/>
        </w:rPr>
      </w:pPr>
    </w:p>
    <w:p w14:paraId="4CA84225" w14:textId="77777777" w:rsidR="00BE5F3F" w:rsidRPr="007F25B6" w:rsidRDefault="00BE5F3F" w:rsidP="00004671">
      <w:pPr>
        <w:pStyle w:val="Heading2"/>
        <w:rPr>
          <w:color w:val="000000"/>
        </w:rPr>
      </w:pPr>
      <w:bookmarkStart w:id="11" w:name="_Toc410965140"/>
      <w:bookmarkStart w:id="12" w:name="_Toc427492829"/>
      <w:r w:rsidRPr="007F25B6">
        <w:t>Access</w:t>
      </w:r>
      <w:r w:rsidRPr="007F25B6">
        <w:rPr>
          <w:spacing w:val="-1"/>
        </w:rPr>
        <w:t xml:space="preserve"> </w:t>
      </w:r>
      <w:r w:rsidRPr="007F25B6">
        <w:t>to</w:t>
      </w:r>
      <w:r w:rsidRPr="007F25B6">
        <w:rPr>
          <w:spacing w:val="-1"/>
        </w:rPr>
        <w:t xml:space="preserve"> </w:t>
      </w:r>
      <w:r w:rsidRPr="007F25B6">
        <w:t>environmental</w:t>
      </w:r>
      <w:r w:rsidRPr="007F25B6">
        <w:rPr>
          <w:spacing w:val="-1"/>
        </w:rPr>
        <w:t xml:space="preserve"> </w:t>
      </w:r>
      <w:r w:rsidRPr="007F25B6">
        <w:t>information</w:t>
      </w:r>
      <w:bookmarkEnd w:id="11"/>
      <w:bookmarkEnd w:id="12"/>
    </w:p>
    <w:p w14:paraId="6DFE5B62" w14:textId="77777777" w:rsidR="00BE5F3F" w:rsidRPr="007F25B6" w:rsidRDefault="00BE5F3F" w:rsidP="00E63495">
      <w:pPr>
        <w:pStyle w:val="ListParagraph"/>
        <w:widowControl w:val="0"/>
        <w:numPr>
          <w:ilvl w:val="0"/>
          <w:numId w:val="52"/>
        </w:numPr>
        <w:autoSpaceDE w:val="0"/>
        <w:autoSpaceDN w:val="0"/>
        <w:adjustRightInd w:val="0"/>
        <w:spacing w:after="0" w:line="360" w:lineRule="auto"/>
        <w:ind w:right="398"/>
        <w:jc w:val="both"/>
        <w:rPr>
          <w:rFonts w:ascii="Times New Roman" w:hAnsi="Times New Roman"/>
          <w:color w:val="000000"/>
        </w:rPr>
      </w:pPr>
      <w:r w:rsidRPr="007F25B6">
        <w:rPr>
          <w:rFonts w:ascii="Times New Roman" w:hAnsi="Times New Roman"/>
          <w:color w:val="292425"/>
          <w:spacing w:val="1"/>
        </w:rPr>
        <w:t>Organ</w:t>
      </w:r>
      <w:r w:rsidRPr="007F25B6">
        <w:rPr>
          <w:rFonts w:ascii="Times New Roman" w:hAnsi="Times New Roman"/>
          <w:color w:val="292425"/>
        </w:rPr>
        <w:t>s</w:t>
      </w:r>
      <w:r w:rsidRPr="007F25B6">
        <w:rPr>
          <w:rFonts w:ascii="Times New Roman" w:hAnsi="Times New Roman"/>
          <w:color w:val="292425"/>
          <w:spacing w:val="11"/>
        </w:rPr>
        <w:t xml:space="preserve"> </w:t>
      </w:r>
      <w:r w:rsidRPr="007F25B6">
        <w:rPr>
          <w:rFonts w:ascii="Times New Roman" w:hAnsi="Times New Roman"/>
          <w:color w:val="292425"/>
          <w:spacing w:val="1"/>
        </w:rPr>
        <w:t>o</w:t>
      </w:r>
      <w:r w:rsidRPr="007F25B6">
        <w:rPr>
          <w:rFonts w:ascii="Times New Roman" w:hAnsi="Times New Roman"/>
          <w:color w:val="292425"/>
        </w:rPr>
        <w:t>f</w:t>
      </w:r>
      <w:r w:rsidRPr="007F25B6">
        <w:rPr>
          <w:rFonts w:ascii="Times New Roman" w:hAnsi="Times New Roman"/>
          <w:color w:val="292425"/>
          <w:spacing w:val="11"/>
        </w:rPr>
        <w:t xml:space="preserve"> </w:t>
      </w:r>
      <w:r w:rsidRPr="007F25B6">
        <w:rPr>
          <w:rFonts w:ascii="Times New Roman" w:hAnsi="Times New Roman"/>
          <w:color w:val="292425"/>
          <w:spacing w:val="1"/>
        </w:rPr>
        <w:t>stat</w:t>
      </w:r>
      <w:r w:rsidRPr="007F25B6">
        <w:rPr>
          <w:rFonts w:ascii="Times New Roman" w:hAnsi="Times New Roman"/>
          <w:color w:val="292425"/>
        </w:rPr>
        <w:t>e</w:t>
      </w:r>
      <w:r w:rsidRPr="007F25B6">
        <w:rPr>
          <w:rFonts w:ascii="Times New Roman" w:hAnsi="Times New Roman"/>
          <w:color w:val="292425"/>
          <w:spacing w:val="11"/>
        </w:rPr>
        <w:t xml:space="preserve"> </w:t>
      </w:r>
      <w:r w:rsidRPr="007F25B6">
        <w:rPr>
          <w:rFonts w:ascii="Times New Roman" w:hAnsi="Times New Roman"/>
          <w:color w:val="292425"/>
          <w:spacing w:val="1"/>
        </w:rPr>
        <w:t>ar</w:t>
      </w:r>
      <w:r w:rsidRPr="007F25B6">
        <w:rPr>
          <w:rFonts w:ascii="Times New Roman" w:hAnsi="Times New Roman"/>
          <w:color w:val="292425"/>
        </w:rPr>
        <w:t>e</w:t>
      </w:r>
      <w:r w:rsidRPr="007F25B6">
        <w:rPr>
          <w:rFonts w:ascii="Times New Roman" w:hAnsi="Times New Roman"/>
          <w:color w:val="292425"/>
          <w:spacing w:val="11"/>
        </w:rPr>
        <w:t xml:space="preserve"> </w:t>
      </w:r>
      <w:r w:rsidRPr="007F25B6">
        <w:rPr>
          <w:rFonts w:ascii="Times New Roman" w:hAnsi="Times New Roman"/>
          <w:color w:val="292425"/>
          <w:spacing w:val="1"/>
        </w:rPr>
        <w:t>entitle</w:t>
      </w:r>
      <w:r w:rsidRPr="007F25B6">
        <w:rPr>
          <w:rFonts w:ascii="Times New Roman" w:hAnsi="Times New Roman"/>
          <w:color w:val="292425"/>
        </w:rPr>
        <w:t>d</w:t>
      </w:r>
      <w:r w:rsidRPr="007F25B6">
        <w:rPr>
          <w:rFonts w:ascii="Times New Roman" w:hAnsi="Times New Roman"/>
          <w:color w:val="292425"/>
          <w:spacing w:val="11"/>
        </w:rPr>
        <w:t xml:space="preserve"> </w:t>
      </w:r>
      <w:r w:rsidRPr="007F25B6">
        <w:rPr>
          <w:rFonts w:ascii="Times New Roman" w:hAnsi="Times New Roman"/>
          <w:color w:val="292425"/>
          <w:spacing w:val="1"/>
        </w:rPr>
        <w:t>t</w:t>
      </w:r>
      <w:r w:rsidRPr="007F25B6">
        <w:rPr>
          <w:rFonts w:ascii="Times New Roman" w:hAnsi="Times New Roman"/>
          <w:color w:val="292425"/>
        </w:rPr>
        <w:t>o</w:t>
      </w:r>
      <w:r w:rsidRPr="007F25B6">
        <w:rPr>
          <w:rFonts w:ascii="Times New Roman" w:hAnsi="Times New Roman"/>
          <w:color w:val="292425"/>
          <w:spacing w:val="11"/>
        </w:rPr>
        <w:t xml:space="preserve"> </w:t>
      </w:r>
      <w:r w:rsidRPr="007F25B6">
        <w:rPr>
          <w:rFonts w:ascii="Times New Roman" w:hAnsi="Times New Roman"/>
          <w:color w:val="292425"/>
          <w:spacing w:val="1"/>
        </w:rPr>
        <w:t>hav</w:t>
      </w:r>
      <w:r w:rsidRPr="007F25B6">
        <w:rPr>
          <w:rFonts w:ascii="Times New Roman" w:hAnsi="Times New Roman"/>
          <w:color w:val="292425"/>
        </w:rPr>
        <w:t>e</w:t>
      </w:r>
      <w:r w:rsidRPr="007F25B6">
        <w:rPr>
          <w:rFonts w:ascii="Times New Roman" w:hAnsi="Times New Roman"/>
          <w:color w:val="292425"/>
          <w:spacing w:val="11"/>
        </w:rPr>
        <w:t xml:space="preserve"> </w:t>
      </w:r>
      <w:r w:rsidRPr="007F25B6">
        <w:rPr>
          <w:rFonts w:ascii="Times New Roman" w:hAnsi="Times New Roman"/>
          <w:color w:val="292425"/>
          <w:spacing w:val="1"/>
        </w:rPr>
        <w:t>acces</w:t>
      </w:r>
      <w:r w:rsidRPr="007F25B6">
        <w:rPr>
          <w:rFonts w:ascii="Times New Roman" w:hAnsi="Times New Roman"/>
          <w:color w:val="292425"/>
        </w:rPr>
        <w:t>s</w:t>
      </w:r>
      <w:r w:rsidRPr="007F25B6">
        <w:rPr>
          <w:rFonts w:ascii="Times New Roman" w:hAnsi="Times New Roman"/>
          <w:color w:val="292425"/>
          <w:spacing w:val="11"/>
        </w:rPr>
        <w:t xml:space="preserve"> </w:t>
      </w:r>
      <w:r w:rsidRPr="007F25B6">
        <w:rPr>
          <w:rFonts w:ascii="Times New Roman" w:hAnsi="Times New Roman"/>
          <w:color w:val="292425"/>
          <w:spacing w:val="1"/>
        </w:rPr>
        <w:t>t</w:t>
      </w:r>
      <w:r w:rsidRPr="007F25B6">
        <w:rPr>
          <w:rFonts w:ascii="Times New Roman" w:hAnsi="Times New Roman"/>
          <w:color w:val="292425"/>
        </w:rPr>
        <w:t>o</w:t>
      </w:r>
      <w:r w:rsidRPr="007F25B6">
        <w:rPr>
          <w:rFonts w:ascii="Times New Roman" w:hAnsi="Times New Roman"/>
          <w:color w:val="292425"/>
          <w:spacing w:val="11"/>
        </w:rPr>
        <w:t xml:space="preserve"> </w:t>
      </w:r>
      <w:r w:rsidRPr="007F25B6">
        <w:rPr>
          <w:rFonts w:ascii="Times New Roman" w:hAnsi="Times New Roman"/>
          <w:color w:val="292425"/>
          <w:spacing w:val="1"/>
        </w:rPr>
        <w:t>prescribe</w:t>
      </w:r>
      <w:r w:rsidRPr="007F25B6">
        <w:rPr>
          <w:rFonts w:ascii="Times New Roman" w:hAnsi="Times New Roman"/>
          <w:color w:val="292425"/>
        </w:rPr>
        <w:t>d</w:t>
      </w:r>
      <w:r w:rsidRPr="007F25B6">
        <w:rPr>
          <w:rFonts w:ascii="Times New Roman" w:hAnsi="Times New Roman"/>
          <w:color w:val="292425"/>
          <w:spacing w:val="11"/>
        </w:rPr>
        <w:t xml:space="preserve"> </w:t>
      </w:r>
      <w:r w:rsidRPr="007F25B6">
        <w:rPr>
          <w:rFonts w:ascii="Times New Roman" w:hAnsi="Times New Roman"/>
          <w:color w:val="292425"/>
          <w:spacing w:val="1"/>
        </w:rPr>
        <w:t xml:space="preserve">environmental </w:t>
      </w:r>
      <w:r w:rsidRPr="007F25B6">
        <w:rPr>
          <w:rFonts w:ascii="Times New Roman" w:hAnsi="Times New Roman"/>
          <w:color w:val="292425"/>
          <w:spacing w:val="-1"/>
        </w:rPr>
        <w:t>informatio</w:t>
      </w:r>
      <w:r w:rsidRPr="007F25B6">
        <w:rPr>
          <w:rFonts w:ascii="Times New Roman" w:hAnsi="Times New Roman"/>
          <w:color w:val="292425"/>
        </w:rPr>
        <w:t>n</w:t>
      </w:r>
      <w:r w:rsidRPr="007F25B6">
        <w:rPr>
          <w:rFonts w:ascii="Times New Roman" w:hAnsi="Times New Roman"/>
          <w:color w:val="292425"/>
          <w:spacing w:val="-15"/>
        </w:rPr>
        <w:t xml:space="preserve"> </w:t>
      </w:r>
      <w:r w:rsidRPr="007F25B6">
        <w:rPr>
          <w:rFonts w:ascii="Times New Roman" w:hAnsi="Times New Roman"/>
          <w:color w:val="292425"/>
          <w:spacing w:val="-1"/>
        </w:rPr>
        <w:t>hel</w:t>
      </w:r>
      <w:r w:rsidRPr="007F25B6">
        <w:rPr>
          <w:rFonts w:ascii="Times New Roman" w:hAnsi="Times New Roman"/>
          <w:color w:val="292425"/>
        </w:rPr>
        <w:t>d</w:t>
      </w:r>
      <w:r w:rsidRPr="007F25B6">
        <w:rPr>
          <w:rFonts w:ascii="Times New Roman" w:hAnsi="Times New Roman"/>
          <w:color w:val="292425"/>
          <w:spacing w:val="-15"/>
        </w:rPr>
        <w:t xml:space="preserve"> </w:t>
      </w:r>
      <w:r w:rsidRPr="007F25B6">
        <w:rPr>
          <w:rFonts w:ascii="Times New Roman" w:hAnsi="Times New Roman"/>
          <w:color w:val="292425"/>
          <w:spacing w:val="-1"/>
        </w:rPr>
        <w:t>b</w:t>
      </w:r>
      <w:r w:rsidRPr="007F25B6">
        <w:rPr>
          <w:rFonts w:ascii="Times New Roman" w:hAnsi="Times New Roman"/>
          <w:color w:val="292425"/>
        </w:rPr>
        <w:t>y</w:t>
      </w:r>
      <w:r w:rsidRPr="007F25B6">
        <w:rPr>
          <w:rFonts w:ascii="Times New Roman" w:hAnsi="Times New Roman"/>
          <w:color w:val="292425"/>
          <w:spacing w:val="-15"/>
        </w:rPr>
        <w:t xml:space="preserve"> </w:t>
      </w:r>
      <w:r w:rsidRPr="007F25B6">
        <w:rPr>
          <w:rFonts w:ascii="Times New Roman" w:hAnsi="Times New Roman"/>
          <w:color w:val="292425"/>
          <w:spacing w:val="-1"/>
        </w:rPr>
        <w:t>an</w:t>
      </w:r>
      <w:r w:rsidRPr="007F25B6">
        <w:rPr>
          <w:rFonts w:ascii="Times New Roman" w:hAnsi="Times New Roman"/>
          <w:color w:val="292425"/>
        </w:rPr>
        <w:t>y</w:t>
      </w:r>
      <w:r w:rsidRPr="007F25B6">
        <w:rPr>
          <w:rFonts w:ascii="Times New Roman" w:hAnsi="Times New Roman"/>
          <w:color w:val="292425"/>
          <w:spacing w:val="-15"/>
        </w:rPr>
        <w:t xml:space="preserve"> </w:t>
      </w:r>
      <w:r w:rsidRPr="007F25B6">
        <w:rPr>
          <w:rFonts w:ascii="Times New Roman" w:hAnsi="Times New Roman"/>
          <w:color w:val="292425"/>
          <w:spacing w:val="-1"/>
        </w:rPr>
        <w:t>perso</w:t>
      </w:r>
      <w:r w:rsidRPr="007F25B6">
        <w:rPr>
          <w:rFonts w:ascii="Times New Roman" w:hAnsi="Times New Roman"/>
          <w:color w:val="292425"/>
        </w:rPr>
        <w:t>n</w:t>
      </w:r>
      <w:r w:rsidRPr="007F25B6">
        <w:rPr>
          <w:rFonts w:ascii="Times New Roman" w:hAnsi="Times New Roman"/>
          <w:color w:val="292425"/>
          <w:spacing w:val="-15"/>
        </w:rPr>
        <w:t xml:space="preserve"> </w:t>
      </w:r>
      <w:r w:rsidRPr="007F25B6">
        <w:rPr>
          <w:rFonts w:ascii="Times New Roman" w:hAnsi="Times New Roman"/>
          <w:color w:val="292425"/>
          <w:spacing w:val="-1"/>
        </w:rPr>
        <w:t>wher</w:t>
      </w:r>
      <w:r w:rsidRPr="007F25B6">
        <w:rPr>
          <w:rFonts w:ascii="Times New Roman" w:hAnsi="Times New Roman"/>
          <w:color w:val="292425"/>
        </w:rPr>
        <w:t>e</w:t>
      </w:r>
      <w:r w:rsidRPr="007F25B6">
        <w:rPr>
          <w:rFonts w:ascii="Times New Roman" w:hAnsi="Times New Roman"/>
          <w:color w:val="292425"/>
          <w:spacing w:val="-15"/>
        </w:rPr>
        <w:t xml:space="preserve"> </w:t>
      </w:r>
      <w:r w:rsidRPr="007F25B6">
        <w:rPr>
          <w:rFonts w:ascii="Times New Roman" w:hAnsi="Times New Roman"/>
          <w:color w:val="292425"/>
          <w:spacing w:val="-1"/>
        </w:rPr>
        <w:t>tha</w:t>
      </w:r>
      <w:r w:rsidRPr="007F25B6">
        <w:rPr>
          <w:rFonts w:ascii="Times New Roman" w:hAnsi="Times New Roman"/>
          <w:color w:val="292425"/>
        </w:rPr>
        <w:t>t</w:t>
      </w:r>
      <w:r w:rsidRPr="007F25B6">
        <w:rPr>
          <w:rFonts w:ascii="Times New Roman" w:hAnsi="Times New Roman"/>
          <w:color w:val="292425"/>
          <w:spacing w:val="-15"/>
        </w:rPr>
        <w:t xml:space="preserve"> </w:t>
      </w:r>
      <w:r w:rsidRPr="007F25B6">
        <w:rPr>
          <w:rFonts w:ascii="Times New Roman" w:hAnsi="Times New Roman"/>
          <w:color w:val="292425"/>
          <w:spacing w:val="-1"/>
        </w:rPr>
        <w:t>informatio</w:t>
      </w:r>
      <w:r w:rsidRPr="007F25B6">
        <w:rPr>
          <w:rFonts w:ascii="Times New Roman" w:hAnsi="Times New Roman"/>
          <w:color w:val="292425"/>
        </w:rPr>
        <w:t>n</w:t>
      </w:r>
      <w:r w:rsidRPr="007F25B6">
        <w:rPr>
          <w:rFonts w:ascii="Times New Roman" w:hAnsi="Times New Roman"/>
          <w:color w:val="292425"/>
          <w:spacing w:val="-15"/>
        </w:rPr>
        <w:t xml:space="preserve"> </w:t>
      </w:r>
      <w:r w:rsidRPr="007F25B6">
        <w:rPr>
          <w:rFonts w:ascii="Times New Roman" w:hAnsi="Times New Roman"/>
          <w:color w:val="292425"/>
          <w:spacing w:val="-1"/>
        </w:rPr>
        <w:t>i</w:t>
      </w:r>
      <w:r w:rsidRPr="007F25B6">
        <w:rPr>
          <w:rFonts w:ascii="Times New Roman" w:hAnsi="Times New Roman"/>
          <w:color w:val="292425"/>
        </w:rPr>
        <w:t>s</w:t>
      </w:r>
      <w:r w:rsidRPr="007F25B6">
        <w:rPr>
          <w:rFonts w:ascii="Times New Roman" w:hAnsi="Times New Roman"/>
          <w:color w:val="292425"/>
          <w:spacing w:val="-15"/>
        </w:rPr>
        <w:t xml:space="preserve"> </w:t>
      </w:r>
      <w:r w:rsidRPr="007F25B6">
        <w:rPr>
          <w:rFonts w:ascii="Times New Roman" w:hAnsi="Times New Roman"/>
          <w:color w:val="292425"/>
          <w:spacing w:val="-1"/>
        </w:rPr>
        <w:t>necessar</w:t>
      </w:r>
      <w:r w:rsidRPr="007F25B6">
        <w:rPr>
          <w:rFonts w:ascii="Times New Roman" w:hAnsi="Times New Roman"/>
          <w:color w:val="292425"/>
        </w:rPr>
        <w:t>y</w:t>
      </w:r>
      <w:r w:rsidRPr="007F25B6">
        <w:rPr>
          <w:rFonts w:ascii="Times New Roman" w:hAnsi="Times New Roman"/>
          <w:color w:val="292425"/>
          <w:spacing w:val="-15"/>
        </w:rPr>
        <w:t xml:space="preserve"> </w:t>
      </w:r>
      <w:r w:rsidRPr="007F25B6">
        <w:rPr>
          <w:rFonts w:ascii="Times New Roman" w:hAnsi="Times New Roman"/>
          <w:color w:val="292425"/>
          <w:spacing w:val="-1"/>
        </w:rPr>
        <w:t>t</w:t>
      </w:r>
      <w:r w:rsidRPr="007F25B6">
        <w:rPr>
          <w:rFonts w:ascii="Times New Roman" w:hAnsi="Times New Roman"/>
          <w:color w:val="292425"/>
        </w:rPr>
        <w:t>o</w:t>
      </w:r>
      <w:r w:rsidRPr="007F25B6">
        <w:rPr>
          <w:rFonts w:ascii="Times New Roman" w:hAnsi="Times New Roman"/>
          <w:color w:val="292425"/>
          <w:spacing w:val="-15"/>
        </w:rPr>
        <w:t xml:space="preserve"> </w:t>
      </w:r>
      <w:r w:rsidRPr="007F25B6">
        <w:rPr>
          <w:rFonts w:ascii="Times New Roman" w:hAnsi="Times New Roman"/>
          <w:color w:val="292425"/>
          <w:spacing w:val="-1"/>
        </w:rPr>
        <w:t>enabl</w:t>
      </w:r>
      <w:r w:rsidRPr="007F25B6">
        <w:rPr>
          <w:rFonts w:ascii="Times New Roman" w:hAnsi="Times New Roman"/>
          <w:color w:val="292425"/>
        </w:rPr>
        <w:t>e</w:t>
      </w:r>
      <w:r w:rsidRPr="007F25B6">
        <w:rPr>
          <w:rFonts w:ascii="Times New Roman" w:hAnsi="Times New Roman"/>
          <w:color w:val="292425"/>
          <w:spacing w:val="-15"/>
        </w:rPr>
        <w:t xml:space="preserve"> </w:t>
      </w:r>
      <w:r w:rsidRPr="007F25B6">
        <w:rPr>
          <w:rFonts w:ascii="Times New Roman" w:hAnsi="Times New Roman"/>
          <w:color w:val="292425"/>
          <w:spacing w:val="-1"/>
        </w:rPr>
        <w:t>suc</w:t>
      </w:r>
      <w:r w:rsidRPr="007F25B6">
        <w:rPr>
          <w:rFonts w:ascii="Times New Roman" w:hAnsi="Times New Roman"/>
          <w:color w:val="292425"/>
        </w:rPr>
        <w:t>h</w:t>
      </w:r>
      <w:r w:rsidRPr="007F25B6">
        <w:rPr>
          <w:rFonts w:ascii="Times New Roman" w:hAnsi="Times New Roman"/>
          <w:color w:val="292425"/>
          <w:spacing w:val="-15"/>
        </w:rPr>
        <w:t xml:space="preserve"> </w:t>
      </w:r>
      <w:r w:rsidRPr="007F25B6">
        <w:rPr>
          <w:rFonts w:ascii="Times New Roman" w:hAnsi="Times New Roman"/>
          <w:color w:val="292425"/>
          <w:spacing w:val="-1"/>
        </w:rPr>
        <w:t xml:space="preserve">organs </w:t>
      </w:r>
      <w:r w:rsidRPr="007F25B6">
        <w:rPr>
          <w:rFonts w:ascii="Times New Roman" w:hAnsi="Times New Roman"/>
          <w:color w:val="292425"/>
        </w:rPr>
        <w:t>of state to perform their duties in terms of this Act or any other law concerned with the protection of the environment or the use of natural resources.</w:t>
      </w:r>
    </w:p>
    <w:p w14:paraId="5204A58D" w14:textId="77777777" w:rsidR="00BE5F3F" w:rsidRPr="007F25B6" w:rsidRDefault="00BE5F3F" w:rsidP="00004671">
      <w:pPr>
        <w:pStyle w:val="Heading2"/>
        <w:rPr>
          <w:color w:val="000000"/>
        </w:rPr>
      </w:pPr>
      <w:bookmarkStart w:id="13" w:name="_Toc410965141"/>
      <w:r w:rsidRPr="007F25B6">
        <w:t xml:space="preserve"> </w:t>
      </w:r>
      <w:bookmarkStart w:id="14" w:name="_Toc427492830"/>
      <w:r w:rsidRPr="007F25B6">
        <w:t>International</w:t>
      </w:r>
      <w:r w:rsidRPr="007F25B6">
        <w:rPr>
          <w:spacing w:val="-4"/>
        </w:rPr>
        <w:t xml:space="preserve"> </w:t>
      </w:r>
      <w:r w:rsidRPr="007F25B6">
        <w:t>environmental</w:t>
      </w:r>
      <w:r w:rsidRPr="007F25B6">
        <w:rPr>
          <w:spacing w:val="-4"/>
        </w:rPr>
        <w:t xml:space="preserve"> </w:t>
      </w:r>
      <w:r w:rsidRPr="007F25B6">
        <w:t>agreements</w:t>
      </w:r>
      <w:bookmarkEnd w:id="13"/>
      <w:bookmarkEnd w:id="14"/>
    </w:p>
    <w:p w14:paraId="1750023E" w14:textId="77777777" w:rsidR="00BE5F3F" w:rsidRPr="00E52E41" w:rsidRDefault="00BE5F3F" w:rsidP="00E63495">
      <w:pPr>
        <w:pStyle w:val="ListParagraph"/>
        <w:widowControl w:val="0"/>
        <w:numPr>
          <w:ilvl w:val="0"/>
          <w:numId w:val="59"/>
        </w:numPr>
        <w:autoSpaceDE w:val="0"/>
        <w:autoSpaceDN w:val="0"/>
        <w:adjustRightInd w:val="0"/>
        <w:spacing w:after="0" w:line="360" w:lineRule="auto"/>
        <w:ind w:right="393"/>
        <w:jc w:val="both"/>
        <w:rPr>
          <w:rFonts w:ascii="Times New Roman" w:hAnsi="Times New Roman"/>
          <w:color w:val="000000"/>
        </w:rPr>
      </w:pPr>
      <w:r w:rsidRPr="00E52E41">
        <w:rPr>
          <w:rFonts w:ascii="Times New Roman" w:hAnsi="Times New Roman"/>
          <w:color w:val="292425"/>
          <w:spacing w:val="6"/>
        </w:rPr>
        <w:t>Th</w:t>
      </w:r>
      <w:r w:rsidRPr="00E52E41">
        <w:rPr>
          <w:rFonts w:ascii="Times New Roman" w:hAnsi="Times New Roman"/>
          <w:color w:val="292425"/>
        </w:rPr>
        <w:t>e</w:t>
      </w:r>
      <w:r w:rsidRPr="00E52E41">
        <w:rPr>
          <w:rFonts w:ascii="Times New Roman" w:hAnsi="Times New Roman"/>
          <w:color w:val="292425"/>
          <w:spacing w:val="21"/>
        </w:rPr>
        <w:t xml:space="preserve"> </w:t>
      </w:r>
      <w:r w:rsidRPr="00E52E41">
        <w:rPr>
          <w:rFonts w:ascii="Times New Roman" w:hAnsi="Times New Roman"/>
          <w:color w:val="292425"/>
          <w:spacing w:val="6"/>
        </w:rPr>
        <w:t>Ministe</w:t>
      </w:r>
      <w:r w:rsidRPr="00E52E41">
        <w:rPr>
          <w:rFonts w:ascii="Times New Roman" w:hAnsi="Times New Roman"/>
          <w:color w:val="292425"/>
        </w:rPr>
        <w:t>r</w:t>
      </w:r>
      <w:r w:rsidRPr="00E52E41">
        <w:rPr>
          <w:rFonts w:ascii="Times New Roman" w:hAnsi="Times New Roman"/>
          <w:color w:val="292425"/>
          <w:spacing w:val="21"/>
        </w:rPr>
        <w:t xml:space="preserve"> </w:t>
      </w:r>
      <w:r w:rsidRPr="00E52E41">
        <w:rPr>
          <w:rFonts w:ascii="Times New Roman" w:hAnsi="Times New Roman"/>
          <w:color w:val="292425"/>
          <w:spacing w:val="6"/>
        </w:rPr>
        <w:t>ma</w:t>
      </w:r>
      <w:r w:rsidRPr="00E52E41">
        <w:rPr>
          <w:rFonts w:ascii="Times New Roman" w:hAnsi="Times New Roman"/>
          <w:color w:val="292425"/>
        </w:rPr>
        <w:t>y</w:t>
      </w:r>
      <w:r w:rsidRPr="00E52E41">
        <w:rPr>
          <w:rFonts w:ascii="Times New Roman" w:hAnsi="Times New Roman"/>
          <w:color w:val="292425"/>
          <w:spacing w:val="21"/>
        </w:rPr>
        <w:t xml:space="preserve"> </w:t>
      </w:r>
      <w:r w:rsidRPr="00E52E41">
        <w:rPr>
          <w:rFonts w:ascii="Times New Roman" w:hAnsi="Times New Roman"/>
          <w:color w:val="292425"/>
          <w:spacing w:val="6"/>
        </w:rPr>
        <w:t>introduc</w:t>
      </w:r>
      <w:r w:rsidRPr="00E52E41">
        <w:rPr>
          <w:rFonts w:ascii="Times New Roman" w:hAnsi="Times New Roman"/>
          <w:color w:val="292425"/>
        </w:rPr>
        <w:t>e</w:t>
      </w:r>
      <w:r w:rsidRPr="00E52E41">
        <w:rPr>
          <w:rFonts w:ascii="Times New Roman" w:hAnsi="Times New Roman"/>
          <w:color w:val="292425"/>
          <w:spacing w:val="21"/>
        </w:rPr>
        <w:t xml:space="preserve"> </w:t>
      </w:r>
      <w:r w:rsidRPr="00E52E41">
        <w:rPr>
          <w:rFonts w:ascii="Times New Roman" w:hAnsi="Times New Roman"/>
          <w:color w:val="292425"/>
          <w:spacing w:val="6"/>
        </w:rPr>
        <w:t>legislatio</w:t>
      </w:r>
      <w:r w:rsidRPr="00E52E41">
        <w:rPr>
          <w:rFonts w:ascii="Times New Roman" w:hAnsi="Times New Roman"/>
          <w:color w:val="292425"/>
        </w:rPr>
        <w:t>n</w:t>
      </w:r>
      <w:r w:rsidRPr="00E52E41">
        <w:rPr>
          <w:rFonts w:ascii="Times New Roman" w:hAnsi="Times New Roman"/>
          <w:color w:val="292425"/>
          <w:spacing w:val="21"/>
        </w:rPr>
        <w:t xml:space="preserve"> </w:t>
      </w:r>
      <w:r w:rsidRPr="00E52E41">
        <w:rPr>
          <w:rFonts w:ascii="Times New Roman" w:hAnsi="Times New Roman"/>
          <w:color w:val="292425"/>
          <w:spacing w:val="6"/>
        </w:rPr>
        <w:t>i</w:t>
      </w:r>
      <w:r w:rsidRPr="00E52E41">
        <w:rPr>
          <w:rFonts w:ascii="Times New Roman" w:hAnsi="Times New Roman"/>
          <w:color w:val="292425"/>
        </w:rPr>
        <w:t>n</w:t>
      </w:r>
      <w:r w:rsidRPr="00E52E41">
        <w:rPr>
          <w:rFonts w:ascii="Times New Roman" w:hAnsi="Times New Roman"/>
          <w:color w:val="292425"/>
          <w:spacing w:val="21"/>
        </w:rPr>
        <w:t xml:space="preserve"> </w:t>
      </w:r>
      <w:r w:rsidRPr="00E52E41">
        <w:rPr>
          <w:rFonts w:ascii="Times New Roman" w:hAnsi="Times New Roman"/>
          <w:color w:val="292425"/>
          <w:spacing w:val="6"/>
        </w:rPr>
        <w:t>Parliamen</w:t>
      </w:r>
      <w:r w:rsidRPr="00E52E41">
        <w:rPr>
          <w:rFonts w:ascii="Times New Roman" w:hAnsi="Times New Roman"/>
          <w:color w:val="292425"/>
        </w:rPr>
        <w:t>t</w:t>
      </w:r>
      <w:r w:rsidRPr="00E52E41">
        <w:rPr>
          <w:rFonts w:ascii="Times New Roman" w:hAnsi="Times New Roman"/>
          <w:color w:val="292425"/>
          <w:spacing w:val="21"/>
        </w:rPr>
        <w:t xml:space="preserve"> </w:t>
      </w:r>
      <w:r w:rsidRPr="00E52E41">
        <w:rPr>
          <w:rFonts w:ascii="Times New Roman" w:hAnsi="Times New Roman"/>
          <w:color w:val="292425"/>
          <w:spacing w:val="6"/>
        </w:rPr>
        <w:t>o</w:t>
      </w:r>
      <w:r w:rsidRPr="00E52E41">
        <w:rPr>
          <w:rFonts w:ascii="Times New Roman" w:hAnsi="Times New Roman"/>
          <w:color w:val="292425"/>
        </w:rPr>
        <w:t>r</w:t>
      </w:r>
      <w:r w:rsidRPr="00E52E41">
        <w:rPr>
          <w:rFonts w:ascii="Times New Roman" w:hAnsi="Times New Roman"/>
          <w:color w:val="292425"/>
          <w:spacing w:val="21"/>
        </w:rPr>
        <w:t xml:space="preserve"> </w:t>
      </w:r>
      <w:r w:rsidRPr="00E52E41">
        <w:rPr>
          <w:rFonts w:ascii="Times New Roman" w:hAnsi="Times New Roman"/>
          <w:color w:val="292425"/>
          <w:spacing w:val="6"/>
        </w:rPr>
        <w:t>mak</w:t>
      </w:r>
      <w:r w:rsidRPr="00E52E41">
        <w:rPr>
          <w:rFonts w:ascii="Times New Roman" w:hAnsi="Times New Roman"/>
          <w:color w:val="292425"/>
        </w:rPr>
        <w:t>e</w:t>
      </w:r>
      <w:r w:rsidRPr="00E52E41">
        <w:rPr>
          <w:rFonts w:ascii="Times New Roman" w:hAnsi="Times New Roman"/>
          <w:color w:val="292425"/>
          <w:spacing w:val="21"/>
        </w:rPr>
        <w:t xml:space="preserve"> </w:t>
      </w:r>
      <w:r w:rsidRPr="00E52E41">
        <w:rPr>
          <w:rFonts w:ascii="Times New Roman" w:hAnsi="Times New Roman"/>
          <w:color w:val="292425"/>
          <w:spacing w:val="6"/>
        </w:rPr>
        <w:t xml:space="preserve">such </w:t>
      </w:r>
      <w:r w:rsidRPr="00E52E41">
        <w:rPr>
          <w:rFonts w:ascii="Times New Roman" w:hAnsi="Times New Roman"/>
          <w:color w:val="292425"/>
          <w:spacing w:val="1"/>
        </w:rPr>
        <w:t>regulation</w:t>
      </w:r>
      <w:r w:rsidRPr="00E52E41">
        <w:rPr>
          <w:rFonts w:ascii="Times New Roman" w:hAnsi="Times New Roman"/>
          <w:color w:val="292425"/>
        </w:rPr>
        <w:t xml:space="preserve">s </w:t>
      </w:r>
      <w:r w:rsidRPr="00E52E41">
        <w:rPr>
          <w:rFonts w:ascii="Times New Roman" w:hAnsi="Times New Roman"/>
          <w:color w:val="292425"/>
          <w:spacing w:val="1"/>
        </w:rPr>
        <w:t>a</w:t>
      </w:r>
      <w:r w:rsidRPr="00E52E41">
        <w:rPr>
          <w:rFonts w:ascii="Times New Roman" w:hAnsi="Times New Roman"/>
          <w:color w:val="292425"/>
        </w:rPr>
        <w:t xml:space="preserve">s </w:t>
      </w:r>
      <w:r w:rsidRPr="00E52E41">
        <w:rPr>
          <w:rFonts w:ascii="Times New Roman" w:hAnsi="Times New Roman"/>
          <w:color w:val="292425"/>
          <w:spacing w:val="1"/>
        </w:rPr>
        <w:t>ma</w:t>
      </w:r>
      <w:r w:rsidRPr="00E52E41">
        <w:rPr>
          <w:rFonts w:ascii="Times New Roman" w:hAnsi="Times New Roman"/>
          <w:color w:val="292425"/>
        </w:rPr>
        <w:t xml:space="preserve">y </w:t>
      </w:r>
      <w:r w:rsidRPr="00E52E41">
        <w:rPr>
          <w:rFonts w:ascii="Times New Roman" w:hAnsi="Times New Roman"/>
          <w:color w:val="292425"/>
          <w:spacing w:val="1"/>
        </w:rPr>
        <w:t>b</w:t>
      </w:r>
      <w:r w:rsidRPr="00E52E41">
        <w:rPr>
          <w:rFonts w:ascii="Times New Roman" w:hAnsi="Times New Roman"/>
          <w:color w:val="292425"/>
        </w:rPr>
        <w:t xml:space="preserve">e </w:t>
      </w:r>
      <w:r w:rsidRPr="00E52E41">
        <w:rPr>
          <w:rFonts w:ascii="Times New Roman" w:hAnsi="Times New Roman"/>
          <w:color w:val="292425"/>
          <w:spacing w:val="1"/>
        </w:rPr>
        <w:t>necessar</w:t>
      </w:r>
      <w:r w:rsidRPr="00E52E41">
        <w:rPr>
          <w:rFonts w:ascii="Times New Roman" w:hAnsi="Times New Roman"/>
          <w:color w:val="292425"/>
        </w:rPr>
        <w:t xml:space="preserve">y </w:t>
      </w:r>
      <w:r w:rsidRPr="00E52E41">
        <w:rPr>
          <w:rFonts w:ascii="Times New Roman" w:hAnsi="Times New Roman"/>
          <w:color w:val="292425"/>
          <w:spacing w:val="1"/>
        </w:rPr>
        <w:t>fo</w:t>
      </w:r>
      <w:r w:rsidRPr="00E52E41">
        <w:rPr>
          <w:rFonts w:ascii="Times New Roman" w:hAnsi="Times New Roman"/>
          <w:color w:val="292425"/>
        </w:rPr>
        <w:t xml:space="preserve">r </w:t>
      </w:r>
      <w:r w:rsidRPr="00E52E41">
        <w:rPr>
          <w:rFonts w:ascii="Times New Roman" w:hAnsi="Times New Roman"/>
          <w:color w:val="292425"/>
          <w:spacing w:val="1"/>
        </w:rPr>
        <w:t>givin</w:t>
      </w:r>
      <w:r w:rsidRPr="00E52E41">
        <w:rPr>
          <w:rFonts w:ascii="Times New Roman" w:hAnsi="Times New Roman"/>
          <w:color w:val="292425"/>
        </w:rPr>
        <w:t xml:space="preserve">g </w:t>
      </w:r>
      <w:r w:rsidRPr="00E52E41">
        <w:rPr>
          <w:rFonts w:ascii="Times New Roman" w:hAnsi="Times New Roman"/>
          <w:color w:val="292425"/>
          <w:spacing w:val="1"/>
        </w:rPr>
        <w:t>effec</w:t>
      </w:r>
      <w:r w:rsidRPr="00E52E41">
        <w:rPr>
          <w:rFonts w:ascii="Times New Roman" w:hAnsi="Times New Roman"/>
          <w:color w:val="292425"/>
        </w:rPr>
        <w:t xml:space="preserve">t </w:t>
      </w:r>
      <w:r w:rsidRPr="00E52E41">
        <w:rPr>
          <w:rFonts w:ascii="Times New Roman" w:hAnsi="Times New Roman"/>
          <w:color w:val="292425"/>
          <w:spacing w:val="1"/>
        </w:rPr>
        <w:t>t</w:t>
      </w:r>
      <w:r w:rsidRPr="00E52E41">
        <w:rPr>
          <w:rFonts w:ascii="Times New Roman" w:hAnsi="Times New Roman"/>
          <w:color w:val="292425"/>
        </w:rPr>
        <w:t xml:space="preserve">o </w:t>
      </w:r>
      <w:r w:rsidRPr="00E52E41">
        <w:rPr>
          <w:rFonts w:ascii="Times New Roman" w:hAnsi="Times New Roman"/>
          <w:color w:val="292425"/>
          <w:spacing w:val="1"/>
        </w:rPr>
        <w:t>a</w:t>
      </w:r>
      <w:r w:rsidRPr="00E52E41">
        <w:rPr>
          <w:rFonts w:ascii="Times New Roman" w:hAnsi="Times New Roman"/>
          <w:color w:val="292425"/>
        </w:rPr>
        <w:t xml:space="preserve">n </w:t>
      </w:r>
      <w:r w:rsidRPr="00E52E41">
        <w:rPr>
          <w:rFonts w:ascii="Times New Roman" w:hAnsi="Times New Roman"/>
          <w:color w:val="292425"/>
          <w:spacing w:val="1"/>
        </w:rPr>
        <w:t>internationa</w:t>
      </w:r>
      <w:r w:rsidRPr="00E52E41">
        <w:rPr>
          <w:rFonts w:ascii="Times New Roman" w:hAnsi="Times New Roman"/>
          <w:color w:val="292425"/>
        </w:rPr>
        <w:t xml:space="preserve">l </w:t>
      </w:r>
      <w:r w:rsidRPr="00E52E41">
        <w:rPr>
          <w:rFonts w:ascii="Times New Roman" w:hAnsi="Times New Roman"/>
          <w:color w:val="292425"/>
          <w:spacing w:val="1"/>
        </w:rPr>
        <w:t xml:space="preserve">environmental </w:t>
      </w:r>
      <w:r w:rsidRPr="00E52E41">
        <w:rPr>
          <w:rFonts w:ascii="Times New Roman" w:hAnsi="Times New Roman"/>
          <w:color w:val="292425"/>
        </w:rPr>
        <w:t>agreement to which Namibia is a party, and such legislation and regulations may deal with the following –</w:t>
      </w:r>
    </w:p>
    <w:p w14:paraId="7372CD33" w14:textId="77777777" w:rsidR="00BE5F3F" w:rsidRPr="00E52E41" w:rsidRDefault="00BE5F3F" w:rsidP="00E63495">
      <w:pPr>
        <w:pStyle w:val="ListParagraph"/>
        <w:widowControl w:val="0"/>
        <w:numPr>
          <w:ilvl w:val="1"/>
          <w:numId w:val="59"/>
        </w:numPr>
        <w:autoSpaceDE w:val="0"/>
        <w:autoSpaceDN w:val="0"/>
        <w:adjustRightInd w:val="0"/>
        <w:spacing w:after="0" w:line="360" w:lineRule="auto"/>
        <w:jc w:val="both"/>
        <w:rPr>
          <w:rFonts w:ascii="Times New Roman" w:hAnsi="Times New Roman"/>
          <w:color w:val="000000"/>
        </w:rPr>
      </w:pPr>
      <w:r w:rsidRPr="00E52E41">
        <w:rPr>
          <w:rFonts w:ascii="Times New Roman" w:hAnsi="Times New Roman"/>
          <w:color w:val="292425"/>
        </w:rPr>
        <w:t>the co-ordination of the implementation of the agreement;</w:t>
      </w:r>
    </w:p>
    <w:p w14:paraId="16372513" w14:textId="77777777" w:rsidR="00BE5F3F" w:rsidRPr="00E52E41" w:rsidRDefault="00BE5F3F" w:rsidP="00E63495">
      <w:pPr>
        <w:pStyle w:val="ListParagraph"/>
        <w:widowControl w:val="0"/>
        <w:numPr>
          <w:ilvl w:val="1"/>
          <w:numId w:val="59"/>
        </w:numPr>
        <w:autoSpaceDE w:val="0"/>
        <w:autoSpaceDN w:val="0"/>
        <w:adjustRightInd w:val="0"/>
        <w:spacing w:after="0" w:line="360" w:lineRule="auto"/>
        <w:jc w:val="both"/>
        <w:rPr>
          <w:rFonts w:ascii="Times New Roman" w:hAnsi="Times New Roman"/>
          <w:color w:val="000000"/>
        </w:rPr>
      </w:pPr>
      <w:r>
        <w:rPr>
          <w:rFonts w:ascii="Times New Roman" w:hAnsi="Times New Roman"/>
          <w:color w:val="292425"/>
        </w:rPr>
        <w:t>t</w:t>
      </w:r>
      <w:r w:rsidRPr="00E52E41">
        <w:rPr>
          <w:rFonts w:ascii="Times New Roman" w:hAnsi="Times New Roman"/>
          <w:color w:val="292425"/>
        </w:rPr>
        <w:t>he</w:t>
      </w:r>
      <w:r w:rsidRPr="00E52E41">
        <w:rPr>
          <w:rFonts w:ascii="Times New Roman" w:hAnsi="Times New Roman"/>
          <w:color w:val="292425"/>
          <w:spacing w:val="-6"/>
        </w:rPr>
        <w:t xml:space="preserve"> </w:t>
      </w:r>
      <w:r w:rsidRPr="00E52E41">
        <w:rPr>
          <w:rFonts w:ascii="Times New Roman" w:hAnsi="Times New Roman"/>
          <w:color w:val="292425"/>
        </w:rPr>
        <w:t>allocation</w:t>
      </w:r>
      <w:r w:rsidRPr="00E52E41">
        <w:rPr>
          <w:rFonts w:ascii="Times New Roman" w:hAnsi="Times New Roman"/>
          <w:color w:val="292425"/>
          <w:spacing w:val="-6"/>
        </w:rPr>
        <w:t xml:space="preserve"> </w:t>
      </w:r>
      <w:r w:rsidRPr="00E52E41">
        <w:rPr>
          <w:rFonts w:ascii="Times New Roman" w:hAnsi="Times New Roman"/>
          <w:color w:val="292425"/>
        </w:rPr>
        <w:t>of</w:t>
      </w:r>
      <w:r w:rsidRPr="00E52E41">
        <w:rPr>
          <w:rFonts w:ascii="Times New Roman" w:hAnsi="Times New Roman"/>
          <w:color w:val="292425"/>
          <w:spacing w:val="-6"/>
        </w:rPr>
        <w:t xml:space="preserve"> </w:t>
      </w:r>
      <w:r w:rsidRPr="00E52E41">
        <w:rPr>
          <w:rFonts w:ascii="Times New Roman" w:hAnsi="Times New Roman"/>
          <w:color w:val="292425"/>
        </w:rPr>
        <w:t>responsibilities</w:t>
      </w:r>
      <w:r w:rsidRPr="00E52E41">
        <w:rPr>
          <w:rFonts w:ascii="Times New Roman" w:hAnsi="Times New Roman"/>
          <w:color w:val="292425"/>
          <w:spacing w:val="-6"/>
        </w:rPr>
        <w:t xml:space="preserve"> </w:t>
      </w:r>
      <w:r w:rsidRPr="00E52E41">
        <w:rPr>
          <w:rFonts w:ascii="Times New Roman" w:hAnsi="Times New Roman"/>
          <w:color w:val="292425"/>
        </w:rPr>
        <w:t>in</w:t>
      </w:r>
      <w:r w:rsidRPr="00E52E41">
        <w:rPr>
          <w:rFonts w:ascii="Times New Roman" w:hAnsi="Times New Roman"/>
          <w:color w:val="292425"/>
          <w:spacing w:val="-6"/>
        </w:rPr>
        <w:t xml:space="preserve"> </w:t>
      </w:r>
      <w:r w:rsidRPr="00E52E41">
        <w:rPr>
          <w:rFonts w:ascii="Times New Roman" w:hAnsi="Times New Roman"/>
          <w:color w:val="292425"/>
        </w:rPr>
        <w:t>terms</w:t>
      </w:r>
      <w:r w:rsidRPr="00E52E41">
        <w:rPr>
          <w:rFonts w:ascii="Times New Roman" w:hAnsi="Times New Roman"/>
          <w:color w:val="292425"/>
          <w:spacing w:val="-6"/>
        </w:rPr>
        <w:t xml:space="preserve"> </w:t>
      </w:r>
      <w:r w:rsidRPr="00E52E41">
        <w:rPr>
          <w:rFonts w:ascii="Times New Roman" w:hAnsi="Times New Roman"/>
          <w:color w:val="292425"/>
        </w:rPr>
        <w:t>of</w:t>
      </w:r>
      <w:r w:rsidRPr="00E52E41">
        <w:rPr>
          <w:rFonts w:ascii="Times New Roman" w:hAnsi="Times New Roman"/>
          <w:color w:val="292425"/>
          <w:spacing w:val="-6"/>
        </w:rPr>
        <w:t xml:space="preserve"> </w:t>
      </w:r>
      <w:r w:rsidRPr="00E52E41">
        <w:rPr>
          <w:rFonts w:ascii="Times New Roman" w:hAnsi="Times New Roman"/>
          <w:color w:val="292425"/>
        </w:rPr>
        <w:t>the</w:t>
      </w:r>
      <w:r w:rsidRPr="00E52E41">
        <w:rPr>
          <w:rFonts w:ascii="Times New Roman" w:hAnsi="Times New Roman"/>
          <w:color w:val="292425"/>
          <w:spacing w:val="-6"/>
        </w:rPr>
        <w:t xml:space="preserve"> </w:t>
      </w:r>
      <w:r w:rsidRPr="00E52E41">
        <w:rPr>
          <w:rFonts w:ascii="Times New Roman" w:hAnsi="Times New Roman"/>
          <w:color w:val="292425"/>
        </w:rPr>
        <w:t>agreement,</w:t>
      </w:r>
      <w:r w:rsidRPr="00E52E41">
        <w:rPr>
          <w:rFonts w:ascii="Times New Roman" w:hAnsi="Times New Roman"/>
          <w:color w:val="292425"/>
          <w:spacing w:val="-6"/>
        </w:rPr>
        <w:t xml:space="preserve"> </w:t>
      </w:r>
      <w:r w:rsidRPr="00E52E41">
        <w:rPr>
          <w:rFonts w:ascii="Times New Roman" w:hAnsi="Times New Roman"/>
          <w:color w:val="292425"/>
        </w:rPr>
        <w:t>including</w:t>
      </w:r>
      <w:r w:rsidRPr="00E52E41">
        <w:rPr>
          <w:rFonts w:ascii="Times New Roman" w:hAnsi="Times New Roman"/>
          <w:color w:val="292425"/>
          <w:spacing w:val="-6"/>
        </w:rPr>
        <w:t xml:space="preserve"> </w:t>
      </w:r>
      <w:r w:rsidRPr="00E52E41">
        <w:rPr>
          <w:rFonts w:ascii="Times New Roman" w:hAnsi="Times New Roman"/>
          <w:color w:val="292425"/>
        </w:rPr>
        <w:t>those of</w:t>
      </w:r>
      <w:r w:rsidRPr="00E52E41">
        <w:rPr>
          <w:rFonts w:ascii="Times New Roman" w:hAnsi="Times New Roman"/>
          <w:color w:val="292425"/>
          <w:spacing w:val="-1"/>
        </w:rPr>
        <w:t xml:space="preserve"> </w:t>
      </w:r>
      <w:r w:rsidRPr="00E52E41">
        <w:rPr>
          <w:rFonts w:ascii="Times New Roman" w:hAnsi="Times New Roman"/>
          <w:color w:val="292425"/>
        </w:rPr>
        <w:t>other</w:t>
      </w:r>
      <w:r w:rsidRPr="00E52E41">
        <w:rPr>
          <w:rFonts w:ascii="Times New Roman" w:hAnsi="Times New Roman"/>
          <w:color w:val="292425"/>
          <w:spacing w:val="-1"/>
        </w:rPr>
        <w:t xml:space="preserve"> </w:t>
      </w:r>
      <w:r w:rsidRPr="00E52E41">
        <w:rPr>
          <w:rFonts w:ascii="Times New Roman" w:hAnsi="Times New Roman"/>
          <w:color w:val="292425"/>
        </w:rPr>
        <w:t>organs</w:t>
      </w:r>
      <w:r w:rsidRPr="00E52E41">
        <w:rPr>
          <w:rFonts w:ascii="Times New Roman" w:hAnsi="Times New Roman"/>
          <w:color w:val="292425"/>
          <w:spacing w:val="-1"/>
        </w:rPr>
        <w:t xml:space="preserve"> </w:t>
      </w:r>
      <w:r w:rsidRPr="00E52E41">
        <w:rPr>
          <w:rFonts w:ascii="Times New Roman" w:hAnsi="Times New Roman"/>
          <w:color w:val="292425"/>
        </w:rPr>
        <w:t>of</w:t>
      </w:r>
      <w:r w:rsidRPr="00E52E41">
        <w:rPr>
          <w:rFonts w:ascii="Times New Roman" w:hAnsi="Times New Roman"/>
          <w:color w:val="292425"/>
          <w:spacing w:val="-1"/>
        </w:rPr>
        <w:t xml:space="preserve"> </w:t>
      </w:r>
      <w:r w:rsidRPr="00E52E41">
        <w:rPr>
          <w:rFonts w:ascii="Times New Roman" w:hAnsi="Times New Roman"/>
          <w:color w:val="292425"/>
        </w:rPr>
        <w:t>state;</w:t>
      </w:r>
    </w:p>
    <w:p w14:paraId="5C961401" w14:textId="77777777" w:rsidR="00BE5F3F" w:rsidRPr="00E52E41" w:rsidRDefault="00BE5F3F" w:rsidP="00E63495">
      <w:pPr>
        <w:pStyle w:val="ListParagraph"/>
        <w:widowControl w:val="0"/>
        <w:numPr>
          <w:ilvl w:val="1"/>
          <w:numId w:val="59"/>
        </w:numPr>
        <w:autoSpaceDE w:val="0"/>
        <w:autoSpaceDN w:val="0"/>
        <w:adjustRightInd w:val="0"/>
        <w:spacing w:after="0" w:line="360" w:lineRule="auto"/>
        <w:jc w:val="both"/>
        <w:rPr>
          <w:rFonts w:ascii="Times New Roman" w:hAnsi="Times New Roman"/>
          <w:color w:val="000000"/>
        </w:rPr>
      </w:pPr>
      <w:r w:rsidRPr="00E52E41">
        <w:rPr>
          <w:rFonts w:ascii="Times New Roman" w:hAnsi="Times New Roman"/>
          <w:color w:val="292425"/>
        </w:rPr>
        <w:t>the</w:t>
      </w:r>
      <w:r w:rsidRPr="00E52E41">
        <w:rPr>
          <w:rFonts w:ascii="Times New Roman" w:hAnsi="Times New Roman"/>
          <w:color w:val="292425"/>
          <w:spacing w:val="6"/>
        </w:rPr>
        <w:t xml:space="preserve"> </w:t>
      </w:r>
      <w:r w:rsidRPr="00E52E41">
        <w:rPr>
          <w:rFonts w:ascii="Times New Roman" w:hAnsi="Times New Roman"/>
          <w:color w:val="292425"/>
        </w:rPr>
        <w:t>gathering</w:t>
      </w:r>
      <w:r w:rsidRPr="00E52E41">
        <w:rPr>
          <w:rFonts w:ascii="Times New Roman" w:hAnsi="Times New Roman"/>
          <w:color w:val="292425"/>
          <w:spacing w:val="6"/>
        </w:rPr>
        <w:t xml:space="preserve"> </w:t>
      </w:r>
      <w:r w:rsidRPr="00E52E41">
        <w:rPr>
          <w:rFonts w:ascii="Times New Roman" w:hAnsi="Times New Roman"/>
          <w:color w:val="292425"/>
        </w:rPr>
        <w:t>of</w:t>
      </w:r>
      <w:r w:rsidRPr="00E52E41">
        <w:rPr>
          <w:rFonts w:ascii="Times New Roman" w:hAnsi="Times New Roman"/>
          <w:color w:val="292425"/>
          <w:spacing w:val="6"/>
        </w:rPr>
        <w:t xml:space="preserve"> </w:t>
      </w:r>
      <w:r w:rsidRPr="00E52E41">
        <w:rPr>
          <w:rFonts w:ascii="Times New Roman" w:hAnsi="Times New Roman"/>
          <w:color w:val="292425"/>
        </w:rPr>
        <w:t>information,</w:t>
      </w:r>
      <w:r w:rsidRPr="00E52E41">
        <w:rPr>
          <w:rFonts w:ascii="Times New Roman" w:hAnsi="Times New Roman"/>
          <w:color w:val="292425"/>
          <w:spacing w:val="6"/>
        </w:rPr>
        <w:t xml:space="preserve"> </w:t>
      </w:r>
      <w:r w:rsidRPr="00E52E41">
        <w:rPr>
          <w:rFonts w:ascii="Times New Roman" w:hAnsi="Times New Roman"/>
          <w:color w:val="292425"/>
        </w:rPr>
        <w:t>including</w:t>
      </w:r>
      <w:r w:rsidRPr="00E52E41">
        <w:rPr>
          <w:rFonts w:ascii="Times New Roman" w:hAnsi="Times New Roman"/>
          <w:color w:val="292425"/>
          <w:spacing w:val="6"/>
        </w:rPr>
        <w:t xml:space="preserve"> </w:t>
      </w:r>
      <w:r w:rsidRPr="00E52E41">
        <w:rPr>
          <w:rFonts w:ascii="Times New Roman" w:hAnsi="Times New Roman"/>
          <w:color w:val="292425"/>
        </w:rPr>
        <w:t>for</w:t>
      </w:r>
      <w:r w:rsidRPr="00E52E41">
        <w:rPr>
          <w:rFonts w:ascii="Times New Roman" w:hAnsi="Times New Roman"/>
          <w:color w:val="292425"/>
          <w:spacing w:val="6"/>
        </w:rPr>
        <w:t xml:space="preserve"> </w:t>
      </w:r>
      <w:r w:rsidRPr="00E52E41">
        <w:rPr>
          <w:rFonts w:ascii="Times New Roman" w:hAnsi="Times New Roman"/>
          <w:color w:val="292425"/>
        </w:rPr>
        <w:t>the</w:t>
      </w:r>
      <w:r w:rsidRPr="00E52E41">
        <w:rPr>
          <w:rFonts w:ascii="Times New Roman" w:hAnsi="Times New Roman"/>
          <w:color w:val="292425"/>
          <w:spacing w:val="6"/>
        </w:rPr>
        <w:t xml:space="preserve"> </w:t>
      </w:r>
      <w:r w:rsidRPr="00E52E41">
        <w:rPr>
          <w:rFonts w:ascii="Times New Roman" w:hAnsi="Times New Roman"/>
          <w:color w:val="292425"/>
        </w:rPr>
        <w:t>purposes</w:t>
      </w:r>
      <w:r w:rsidRPr="00E52E41">
        <w:rPr>
          <w:rFonts w:ascii="Times New Roman" w:hAnsi="Times New Roman"/>
          <w:color w:val="292425"/>
          <w:spacing w:val="6"/>
        </w:rPr>
        <w:t xml:space="preserve"> </w:t>
      </w:r>
      <w:r w:rsidRPr="00E52E41">
        <w:rPr>
          <w:rFonts w:ascii="Times New Roman" w:hAnsi="Times New Roman"/>
          <w:color w:val="292425"/>
        </w:rPr>
        <w:t>of</w:t>
      </w:r>
      <w:r w:rsidRPr="00E52E41">
        <w:rPr>
          <w:rFonts w:ascii="Times New Roman" w:hAnsi="Times New Roman"/>
          <w:color w:val="292425"/>
          <w:spacing w:val="6"/>
        </w:rPr>
        <w:t xml:space="preserve"> </w:t>
      </w:r>
      <w:r w:rsidRPr="00E52E41">
        <w:rPr>
          <w:rFonts w:ascii="Times New Roman" w:hAnsi="Times New Roman"/>
          <w:color w:val="292425"/>
        </w:rPr>
        <w:t>compiling</w:t>
      </w:r>
      <w:r w:rsidRPr="00E52E41">
        <w:rPr>
          <w:rFonts w:ascii="Times New Roman" w:hAnsi="Times New Roman"/>
          <w:color w:val="292425"/>
          <w:spacing w:val="6"/>
        </w:rPr>
        <w:t xml:space="preserve"> </w:t>
      </w:r>
      <w:r w:rsidRPr="00E52E41">
        <w:rPr>
          <w:rFonts w:ascii="Times New Roman" w:hAnsi="Times New Roman"/>
          <w:color w:val="292425"/>
        </w:rPr>
        <w:t>and updating reports required in terms of the agreement and for submission to Parliament;</w:t>
      </w:r>
    </w:p>
    <w:p w14:paraId="048A5CDC" w14:textId="77777777" w:rsidR="00BE5F3F" w:rsidRPr="00E52E41" w:rsidRDefault="00BE5F3F" w:rsidP="00E63495">
      <w:pPr>
        <w:pStyle w:val="ListParagraph"/>
        <w:widowControl w:val="0"/>
        <w:numPr>
          <w:ilvl w:val="1"/>
          <w:numId w:val="59"/>
        </w:numPr>
        <w:autoSpaceDE w:val="0"/>
        <w:autoSpaceDN w:val="0"/>
        <w:adjustRightInd w:val="0"/>
        <w:spacing w:after="0" w:line="360" w:lineRule="auto"/>
        <w:jc w:val="both"/>
        <w:rPr>
          <w:rFonts w:ascii="Times New Roman" w:hAnsi="Times New Roman"/>
          <w:color w:val="000000"/>
        </w:rPr>
      </w:pPr>
      <w:r w:rsidRPr="00E52E41">
        <w:rPr>
          <w:rFonts w:ascii="Times New Roman" w:hAnsi="Times New Roman"/>
          <w:color w:val="292425"/>
        </w:rPr>
        <w:t>the</w:t>
      </w:r>
      <w:r w:rsidRPr="00E52E41">
        <w:rPr>
          <w:rFonts w:ascii="Times New Roman" w:hAnsi="Times New Roman"/>
          <w:color w:val="292425"/>
          <w:spacing w:val="-5"/>
        </w:rPr>
        <w:t xml:space="preserve"> </w:t>
      </w:r>
      <w:r w:rsidRPr="00E52E41">
        <w:rPr>
          <w:rFonts w:ascii="Times New Roman" w:hAnsi="Times New Roman"/>
          <w:color w:val="292425"/>
        </w:rPr>
        <w:t>dissemination</w:t>
      </w:r>
      <w:r w:rsidRPr="00E52E41">
        <w:rPr>
          <w:rFonts w:ascii="Times New Roman" w:hAnsi="Times New Roman"/>
          <w:color w:val="292425"/>
          <w:spacing w:val="-5"/>
        </w:rPr>
        <w:t xml:space="preserve"> </w:t>
      </w:r>
      <w:r w:rsidRPr="00E52E41">
        <w:rPr>
          <w:rFonts w:ascii="Times New Roman" w:hAnsi="Times New Roman"/>
          <w:color w:val="292425"/>
        </w:rPr>
        <w:t>of</w:t>
      </w:r>
      <w:r w:rsidRPr="00E52E41">
        <w:rPr>
          <w:rFonts w:ascii="Times New Roman" w:hAnsi="Times New Roman"/>
          <w:color w:val="292425"/>
          <w:spacing w:val="-5"/>
        </w:rPr>
        <w:t xml:space="preserve"> </w:t>
      </w:r>
      <w:r w:rsidRPr="00E52E41">
        <w:rPr>
          <w:rFonts w:ascii="Times New Roman" w:hAnsi="Times New Roman"/>
          <w:color w:val="292425"/>
        </w:rPr>
        <w:t>information</w:t>
      </w:r>
      <w:r w:rsidRPr="00E52E41">
        <w:rPr>
          <w:rFonts w:ascii="Times New Roman" w:hAnsi="Times New Roman"/>
          <w:color w:val="292425"/>
          <w:spacing w:val="-5"/>
        </w:rPr>
        <w:t xml:space="preserve"> </w:t>
      </w:r>
      <w:r w:rsidRPr="00E52E41">
        <w:rPr>
          <w:rFonts w:ascii="Times New Roman" w:hAnsi="Times New Roman"/>
          <w:color w:val="292425"/>
        </w:rPr>
        <w:t>related</w:t>
      </w:r>
      <w:r w:rsidRPr="00E52E41">
        <w:rPr>
          <w:rFonts w:ascii="Times New Roman" w:hAnsi="Times New Roman"/>
          <w:color w:val="292425"/>
          <w:spacing w:val="-5"/>
        </w:rPr>
        <w:t xml:space="preserve"> </w:t>
      </w:r>
      <w:r w:rsidRPr="00E52E41">
        <w:rPr>
          <w:rFonts w:ascii="Times New Roman" w:hAnsi="Times New Roman"/>
          <w:color w:val="292425"/>
        </w:rPr>
        <w:t>to</w:t>
      </w:r>
      <w:r w:rsidRPr="00E52E41">
        <w:rPr>
          <w:rFonts w:ascii="Times New Roman" w:hAnsi="Times New Roman"/>
          <w:color w:val="292425"/>
          <w:spacing w:val="-5"/>
        </w:rPr>
        <w:t xml:space="preserve"> </w:t>
      </w:r>
      <w:r w:rsidRPr="00E52E41">
        <w:rPr>
          <w:rFonts w:ascii="Times New Roman" w:hAnsi="Times New Roman"/>
          <w:color w:val="292425"/>
        </w:rPr>
        <w:t>the</w:t>
      </w:r>
      <w:r w:rsidRPr="00E52E41">
        <w:rPr>
          <w:rFonts w:ascii="Times New Roman" w:hAnsi="Times New Roman"/>
          <w:color w:val="292425"/>
          <w:spacing w:val="-5"/>
        </w:rPr>
        <w:t xml:space="preserve"> </w:t>
      </w:r>
      <w:r w:rsidRPr="00E52E41">
        <w:rPr>
          <w:rFonts w:ascii="Times New Roman" w:hAnsi="Times New Roman"/>
          <w:color w:val="292425"/>
        </w:rPr>
        <w:t>agreement</w:t>
      </w:r>
      <w:r w:rsidRPr="00E52E41">
        <w:rPr>
          <w:rFonts w:ascii="Times New Roman" w:hAnsi="Times New Roman"/>
          <w:color w:val="292425"/>
          <w:spacing w:val="-5"/>
        </w:rPr>
        <w:t xml:space="preserve"> </w:t>
      </w:r>
      <w:r w:rsidRPr="00E52E41">
        <w:rPr>
          <w:rFonts w:ascii="Times New Roman" w:hAnsi="Times New Roman"/>
          <w:color w:val="292425"/>
        </w:rPr>
        <w:t>and</w:t>
      </w:r>
      <w:r w:rsidRPr="00E52E41">
        <w:rPr>
          <w:rFonts w:ascii="Times New Roman" w:hAnsi="Times New Roman"/>
          <w:color w:val="292425"/>
          <w:spacing w:val="-5"/>
        </w:rPr>
        <w:t xml:space="preserve"> </w:t>
      </w:r>
      <w:r w:rsidRPr="00E52E41">
        <w:rPr>
          <w:rFonts w:ascii="Times New Roman" w:hAnsi="Times New Roman"/>
          <w:color w:val="292425"/>
        </w:rPr>
        <w:t>reports</w:t>
      </w:r>
      <w:r w:rsidRPr="00E52E41">
        <w:rPr>
          <w:rFonts w:ascii="Times New Roman" w:hAnsi="Times New Roman"/>
          <w:color w:val="292425"/>
          <w:spacing w:val="-5"/>
        </w:rPr>
        <w:t xml:space="preserve"> </w:t>
      </w:r>
      <w:r w:rsidRPr="00E52E41">
        <w:rPr>
          <w:rFonts w:ascii="Times New Roman" w:hAnsi="Times New Roman"/>
          <w:color w:val="292425"/>
        </w:rPr>
        <w:t>from international</w:t>
      </w:r>
      <w:r w:rsidRPr="00E52E41">
        <w:rPr>
          <w:rFonts w:ascii="Times New Roman" w:hAnsi="Times New Roman"/>
          <w:color w:val="292425"/>
          <w:spacing w:val="-1"/>
        </w:rPr>
        <w:t xml:space="preserve"> </w:t>
      </w:r>
      <w:r w:rsidRPr="00E52E41">
        <w:rPr>
          <w:rFonts w:ascii="Times New Roman" w:hAnsi="Times New Roman"/>
          <w:color w:val="292425"/>
        </w:rPr>
        <w:t>meetings;</w:t>
      </w:r>
    </w:p>
    <w:p w14:paraId="4B190604" w14:textId="77777777" w:rsidR="00BE5F3F" w:rsidRPr="00E52E41" w:rsidRDefault="00BE5F3F" w:rsidP="00E63495">
      <w:pPr>
        <w:pStyle w:val="ListParagraph"/>
        <w:widowControl w:val="0"/>
        <w:numPr>
          <w:ilvl w:val="1"/>
          <w:numId w:val="59"/>
        </w:numPr>
        <w:autoSpaceDE w:val="0"/>
        <w:autoSpaceDN w:val="0"/>
        <w:adjustRightInd w:val="0"/>
        <w:spacing w:after="0" w:line="360" w:lineRule="auto"/>
        <w:ind w:right="402"/>
        <w:jc w:val="both"/>
        <w:rPr>
          <w:rFonts w:ascii="Times New Roman" w:hAnsi="Times New Roman"/>
          <w:color w:val="000000"/>
        </w:rPr>
      </w:pPr>
      <w:r w:rsidRPr="00E52E41">
        <w:rPr>
          <w:rFonts w:ascii="Times New Roman" w:hAnsi="Times New Roman"/>
          <w:color w:val="292425"/>
          <w:spacing w:val="-3"/>
        </w:rPr>
        <w:t>initiative</w:t>
      </w:r>
      <w:r w:rsidRPr="00E52E41">
        <w:rPr>
          <w:rFonts w:ascii="Times New Roman" w:hAnsi="Times New Roman"/>
          <w:color w:val="292425"/>
        </w:rPr>
        <w:t>s</w:t>
      </w:r>
      <w:r w:rsidRPr="00E52E41">
        <w:rPr>
          <w:rFonts w:ascii="Times New Roman" w:hAnsi="Times New Roman"/>
          <w:color w:val="292425"/>
          <w:spacing w:val="-19"/>
        </w:rPr>
        <w:t xml:space="preserve"> </w:t>
      </w:r>
      <w:r w:rsidRPr="00E52E41">
        <w:rPr>
          <w:rFonts w:ascii="Times New Roman" w:hAnsi="Times New Roman"/>
          <w:color w:val="292425"/>
          <w:spacing w:val="-3"/>
        </w:rPr>
        <w:t>an</w:t>
      </w:r>
      <w:r w:rsidRPr="00E52E41">
        <w:rPr>
          <w:rFonts w:ascii="Times New Roman" w:hAnsi="Times New Roman"/>
          <w:color w:val="292425"/>
        </w:rPr>
        <w:t>d</w:t>
      </w:r>
      <w:r w:rsidRPr="00E52E41">
        <w:rPr>
          <w:rFonts w:ascii="Times New Roman" w:hAnsi="Times New Roman"/>
          <w:color w:val="292425"/>
          <w:spacing w:val="-19"/>
        </w:rPr>
        <w:t xml:space="preserve"> </w:t>
      </w:r>
      <w:r w:rsidRPr="00E52E41">
        <w:rPr>
          <w:rFonts w:ascii="Times New Roman" w:hAnsi="Times New Roman"/>
          <w:color w:val="292425"/>
          <w:spacing w:val="-3"/>
        </w:rPr>
        <w:t>step</w:t>
      </w:r>
      <w:r w:rsidRPr="00E52E41">
        <w:rPr>
          <w:rFonts w:ascii="Times New Roman" w:hAnsi="Times New Roman"/>
          <w:color w:val="292425"/>
        </w:rPr>
        <w:t>s</w:t>
      </w:r>
      <w:r w:rsidRPr="00E52E41">
        <w:rPr>
          <w:rFonts w:ascii="Times New Roman" w:hAnsi="Times New Roman"/>
          <w:color w:val="292425"/>
          <w:spacing w:val="-19"/>
        </w:rPr>
        <w:t xml:space="preserve"> </w:t>
      </w:r>
      <w:r w:rsidRPr="00E52E41">
        <w:rPr>
          <w:rFonts w:ascii="Times New Roman" w:hAnsi="Times New Roman"/>
          <w:color w:val="292425"/>
          <w:spacing w:val="-3"/>
        </w:rPr>
        <w:t>regardin</w:t>
      </w:r>
      <w:r w:rsidRPr="00E52E41">
        <w:rPr>
          <w:rFonts w:ascii="Times New Roman" w:hAnsi="Times New Roman"/>
          <w:color w:val="292425"/>
        </w:rPr>
        <w:t>g</w:t>
      </w:r>
      <w:r w:rsidRPr="00E52E41">
        <w:rPr>
          <w:rFonts w:ascii="Times New Roman" w:hAnsi="Times New Roman"/>
          <w:color w:val="292425"/>
          <w:spacing w:val="-19"/>
        </w:rPr>
        <w:t xml:space="preserve"> </w:t>
      </w:r>
      <w:r w:rsidRPr="00E52E41">
        <w:rPr>
          <w:rFonts w:ascii="Times New Roman" w:hAnsi="Times New Roman"/>
          <w:color w:val="292425"/>
          <w:spacing w:val="-3"/>
        </w:rPr>
        <w:t>research</w:t>
      </w:r>
      <w:r w:rsidRPr="00E52E41">
        <w:rPr>
          <w:rFonts w:ascii="Times New Roman" w:hAnsi="Times New Roman"/>
          <w:color w:val="292425"/>
        </w:rPr>
        <w:t>,</w:t>
      </w:r>
      <w:r w:rsidRPr="00E52E41">
        <w:rPr>
          <w:rFonts w:ascii="Times New Roman" w:hAnsi="Times New Roman"/>
          <w:color w:val="292425"/>
          <w:spacing w:val="-19"/>
        </w:rPr>
        <w:t xml:space="preserve"> </w:t>
      </w:r>
      <w:r w:rsidRPr="00E52E41">
        <w:rPr>
          <w:rFonts w:ascii="Times New Roman" w:hAnsi="Times New Roman"/>
          <w:color w:val="292425"/>
          <w:spacing w:val="-3"/>
        </w:rPr>
        <w:t>education</w:t>
      </w:r>
      <w:r w:rsidRPr="00E52E41">
        <w:rPr>
          <w:rFonts w:ascii="Times New Roman" w:hAnsi="Times New Roman"/>
          <w:color w:val="292425"/>
        </w:rPr>
        <w:t>,</w:t>
      </w:r>
      <w:r w:rsidRPr="00E52E41">
        <w:rPr>
          <w:rFonts w:ascii="Times New Roman" w:hAnsi="Times New Roman"/>
          <w:color w:val="292425"/>
          <w:spacing w:val="-19"/>
        </w:rPr>
        <w:t xml:space="preserve"> </w:t>
      </w:r>
      <w:r w:rsidRPr="00E52E41">
        <w:rPr>
          <w:rFonts w:ascii="Times New Roman" w:hAnsi="Times New Roman"/>
          <w:color w:val="292425"/>
          <w:spacing w:val="-3"/>
        </w:rPr>
        <w:t>training</w:t>
      </w:r>
      <w:r w:rsidRPr="00E52E41">
        <w:rPr>
          <w:rFonts w:ascii="Times New Roman" w:hAnsi="Times New Roman"/>
          <w:color w:val="292425"/>
        </w:rPr>
        <w:t>,</w:t>
      </w:r>
      <w:r w:rsidRPr="00E52E41">
        <w:rPr>
          <w:rFonts w:ascii="Times New Roman" w:hAnsi="Times New Roman"/>
          <w:color w:val="292425"/>
          <w:spacing w:val="-19"/>
        </w:rPr>
        <w:t xml:space="preserve"> </w:t>
      </w:r>
      <w:r w:rsidRPr="00E52E41">
        <w:rPr>
          <w:rFonts w:ascii="Times New Roman" w:hAnsi="Times New Roman"/>
          <w:color w:val="292425"/>
          <w:spacing w:val="-3"/>
        </w:rPr>
        <w:t>awarenes</w:t>
      </w:r>
      <w:r w:rsidRPr="00E52E41">
        <w:rPr>
          <w:rFonts w:ascii="Times New Roman" w:hAnsi="Times New Roman"/>
          <w:color w:val="292425"/>
        </w:rPr>
        <w:t>s</w:t>
      </w:r>
      <w:r w:rsidRPr="00E52E41">
        <w:rPr>
          <w:rFonts w:ascii="Times New Roman" w:hAnsi="Times New Roman"/>
          <w:color w:val="292425"/>
          <w:spacing w:val="-19"/>
        </w:rPr>
        <w:t xml:space="preserve"> </w:t>
      </w:r>
      <w:r w:rsidRPr="00E52E41">
        <w:rPr>
          <w:rFonts w:ascii="Times New Roman" w:hAnsi="Times New Roman"/>
          <w:color w:val="292425"/>
          <w:spacing w:val="-3"/>
        </w:rPr>
        <w:t xml:space="preserve">raising </w:t>
      </w:r>
      <w:r w:rsidRPr="00E52E41">
        <w:rPr>
          <w:rFonts w:ascii="Times New Roman" w:hAnsi="Times New Roman"/>
          <w:color w:val="292425"/>
        </w:rPr>
        <w:t>and capacity building;</w:t>
      </w:r>
    </w:p>
    <w:p w14:paraId="1A0893BC" w14:textId="77777777" w:rsidR="00BE5F3F" w:rsidRPr="00E52E41" w:rsidRDefault="00BE5F3F" w:rsidP="00E63495">
      <w:pPr>
        <w:pStyle w:val="ListParagraph"/>
        <w:widowControl w:val="0"/>
        <w:numPr>
          <w:ilvl w:val="1"/>
          <w:numId w:val="59"/>
        </w:numPr>
        <w:autoSpaceDE w:val="0"/>
        <w:autoSpaceDN w:val="0"/>
        <w:adjustRightInd w:val="0"/>
        <w:spacing w:after="0" w:line="360" w:lineRule="auto"/>
        <w:jc w:val="both"/>
        <w:rPr>
          <w:rFonts w:ascii="Times New Roman" w:hAnsi="Times New Roman"/>
          <w:color w:val="000000"/>
        </w:rPr>
      </w:pPr>
      <w:r w:rsidRPr="00E52E41">
        <w:rPr>
          <w:rFonts w:ascii="Times New Roman" w:hAnsi="Times New Roman"/>
          <w:color w:val="292425"/>
        </w:rPr>
        <w:t>ensuring public participation;</w:t>
      </w:r>
    </w:p>
    <w:p w14:paraId="56184353" w14:textId="77777777" w:rsidR="00BE5F3F" w:rsidRPr="00E52E41" w:rsidRDefault="00BE5F3F" w:rsidP="00E63495">
      <w:pPr>
        <w:pStyle w:val="ListParagraph"/>
        <w:widowControl w:val="0"/>
        <w:numPr>
          <w:ilvl w:val="1"/>
          <w:numId w:val="59"/>
        </w:numPr>
        <w:autoSpaceDE w:val="0"/>
        <w:autoSpaceDN w:val="0"/>
        <w:adjustRightInd w:val="0"/>
        <w:spacing w:after="0" w:line="360" w:lineRule="auto"/>
        <w:jc w:val="both"/>
        <w:rPr>
          <w:rFonts w:ascii="Times New Roman" w:hAnsi="Times New Roman"/>
          <w:color w:val="000000"/>
        </w:rPr>
      </w:pPr>
      <w:r w:rsidRPr="00E52E41">
        <w:rPr>
          <w:rFonts w:ascii="Times New Roman" w:hAnsi="Times New Roman"/>
          <w:color w:val="292425"/>
        </w:rPr>
        <w:t>implementation</w:t>
      </w:r>
      <w:r w:rsidRPr="00E52E41">
        <w:rPr>
          <w:rFonts w:ascii="Times New Roman" w:hAnsi="Times New Roman"/>
          <w:color w:val="292425"/>
          <w:spacing w:val="14"/>
        </w:rPr>
        <w:t xml:space="preserve"> </w:t>
      </w:r>
      <w:r w:rsidRPr="00E52E41">
        <w:rPr>
          <w:rFonts w:ascii="Times New Roman" w:hAnsi="Times New Roman"/>
          <w:color w:val="292425"/>
        </w:rPr>
        <w:t>of</w:t>
      </w:r>
      <w:r w:rsidRPr="00E52E41">
        <w:rPr>
          <w:rFonts w:ascii="Times New Roman" w:hAnsi="Times New Roman"/>
          <w:color w:val="292425"/>
          <w:spacing w:val="14"/>
        </w:rPr>
        <w:t xml:space="preserve"> </w:t>
      </w:r>
      <w:r w:rsidRPr="00E52E41">
        <w:rPr>
          <w:rFonts w:ascii="Times New Roman" w:hAnsi="Times New Roman"/>
          <w:color w:val="292425"/>
        </w:rPr>
        <w:t>and</w:t>
      </w:r>
      <w:r w:rsidRPr="00E52E41">
        <w:rPr>
          <w:rFonts w:ascii="Times New Roman" w:hAnsi="Times New Roman"/>
          <w:color w:val="292425"/>
          <w:spacing w:val="14"/>
        </w:rPr>
        <w:t xml:space="preserve"> </w:t>
      </w:r>
      <w:r w:rsidRPr="00E52E41">
        <w:rPr>
          <w:rFonts w:ascii="Times New Roman" w:hAnsi="Times New Roman"/>
          <w:color w:val="292425"/>
        </w:rPr>
        <w:t>compliance</w:t>
      </w:r>
      <w:r w:rsidRPr="00E52E41">
        <w:rPr>
          <w:rFonts w:ascii="Times New Roman" w:hAnsi="Times New Roman"/>
          <w:color w:val="292425"/>
          <w:spacing w:val="14"/>
        </w:rPr>
        <w:t xml:space="preserve"> </w:t>
      </w:r>
      <w:r w:rsidRPr="00E52E41">
        <w:rPr>
          <w:rFonts w:ascii="Times New Roman" w:hAnsi="Times New Roman"/>
          <w:color w:val="292425"/>
        </w:rPr>
        <w:t>with</w:t>
      </w:r>
      <w:r w:rsidRPr="00E52E41">
        <w:rPr>
          <w:rFonts w:ascii="Times New Roman" w:hAnsi="Times New Roman"/>
          <w:color w:val="292425"/>
          <w:spacing w:val="14"/>
        </w:rPr>
        <w:t xml:space="preserve"> </w:t>
      </w:r>
      <w:r w:rsidRPr="00E52E41">
        <w:rPr>
          <w:rFonts w:ascii="Times New Roman" w:hAnsi="Times New Roman"/>
          <w:color w:val="292425"/>
        </w:rPr>
        <w:t>the</w:t>
      </w:r>
      <w:r w:rsidRPr="00E52E41">
        <w:rPr>
          <w:rFonts w:ascii="Times New Roman" w:hAnsi="Times New Roman"/>
          <w:color w:val="292425"/>
          <w:spacing w:val="14"/>
        </w:rPr>
        <w:t xml:space="preserve"> </w:t>
      </w:r>
      <w:r w:rsidRPr="00E52E41">
        <w:rPr>
          <w:rFonts w:ascii="Times New Roman" w:hAnsi="Times New Roman"/>
          <w:color w:val="292425"/>
        </w:rPr>
        <w:t>provisions</w:t>
      </w:r>
      <w:r w:rsidRPr="00E52E41">
        <w:rPr>
          <w:rFonts w:ascii="Times New Roman" w:hAnsi="Times New Roman"/>
          <w:color w:val="292425"/>
          <w:spacing w:val="14"/>
        </w:rPr>
        <w:t xml:space="preserve"> </w:t>
      </w:r>
      <w:r w:rsidRPr="00E52E41">
        <w:rPr>
          <w:rFonts w:ascii="Times New Roman" w:hAnsi="Times New Roman"/>
          <w:color w:val="292425"/>
        </w:rPr>
        <w:t>of</w:t>
      </w:r>
      <w:r w:rsidRPr="00E52E41">
        <w:rPr>
          <w:rFonts w:ascii="Times New Roman" w:hAnsi="Times New Roman"/>
          <w:color w:val="292425"/>
          <w:spacing w:val="14"/>
        </w:rPr>
        <w:t xml:space="preserve"> </w:t>
      </w:r>
      <w:r w:rsidRPr="00E52E41">
        <w:rPr>
          <w:rFonts w:ascii="Times New Roman" w:hAnsi="Times New Roman"/>
          <w:color w:val="292425"/>
        </w:rPr>
        <w:t>the</w:t>
      </w:r>
      <w:r w:rsidRPr="00E52E41">
        <w:rPr>
          <w:rFonts w:ascii="Times New Roman" w:hAnsi="Times New Roman"/>
          <w:color w:val="292425"/>
          <w:spacing w:val="14"/>
        </w:rPr>
        <w:t xml:space="preserve"> </w:t>
      </w:r>
      <w:r w:rsidRPr="00E52E41">
        <w:rPr>
          <w:rFonts w:ascii="Times New Roman" w:hAnsi="Times New Roman"/>
          <w:color w:val="292425"/>
        </w:rPr>
        <w:t>agreement, including the creation of offences and the prescription of penalties where applicable;</w:t>
      </w:r>
      <w:r w:rsidRPr="00E52E41">
        <w:rPr>
          <w:rFonts w:ascii="Times New Roman" w:hAnsi="Times New Roman"/>
          <w:color w:val="292425"/>
          <w:spacing w:val="-1"/>
        </w:rPr>
        <w:t xml:space="preserve"> </w:t>
      </w:r>
      <w:r w:rsidRPr="00E52E41">
        <w:rPr>
          <w:rFonts w:ascii="Times New Roman" w:hAnsi="Times New Roman"/>
          <w:color w:val="292425"/>
        </w:rPr>
        <w:t>and</w:t>
      </w:r>
    </w:p>
    <w:p w14:paraId="7BDBB18C" w14:textId="77777777" w:rsidR="00BE5F3F" w:rsidRPr="00E52E41" w:rsidRDefault="00BE5F3F" w:rsidP="00E63495">
      <w:pPr>
        <w:pStyle w:val="ListParagraph"/>
        <w:widowControl w:val="0"/>
        <w:numPr>
          <w:ilvl w:val="1"/>
          <w:numId w:val="59"/>
        </w:numPr>
        <w:autoSpaceDE w:val="0"/>
        <w:autoSpaceDN w:val="0"/>
        <w:adjustRightInd w:val="0"/>
        <w:spacing w:after="0" w:line="360" w:lineRule="auto"/>
        <w:jc w:val="both"/>
        <w:rPr>
          <w:rFonts w:ascii="Times New Roman" w:hAnsi="Times New Roman"/>
          <w:color w:val="000000"/>
        </w:rPr>
      </w:pPr>
      <w:proofErr w:type="gramStart"/>
      <w:r w:rsidRPr="00E52E41">
        <w:rPr>
          <w:rFonts w:ascii="Times New Roman" w:hAnsi="Times New Roman"/>
          <w:color w:val="292425"/>
        </w:rPr>
        <w:t>any</w:t>
      </w:r>
      <w:proofErr w:type="gramEnd"/>
      <w:r w:rsidRPr="00E52E41">
        <w:rPr>
          <w:rFonts w:ascii="Times New Roman" w:hAnsi="Times New Roman"/>
          <w:color w:val="292425"/>
          <w:spacing w:val="-1"/>
        </w:rPr>
        <w:t xml:space="preserve"> </w:t>
      </w:r>
      <w:r w:rsidRPr="00E52E41">
        <w:rPr>
          <w:rFonts w:ascii="Times New Roman" w:hAnsi="Times New Roman"/>
          <w:color w:val="292425"/>
        </w:rPr>
        <w:t>other</w:t>
      </w:r>
      <w:r w:rsidRPr="00E52E41">
        <w:rPr>
          <w:rFonts w:ascii="Times New Roman" w:hAnsi="Times New Roman"/>
          <w:color w:val="292425"/>
          <w:spacing w:val="-1"/>
        </w:rPr>
        <w:t xml:space="preserve"> </w:t>
      </w:r>
      <w:r w:rsidRPr="00E52E41">
        <w:rPr>
          <w:rFonts w:ascii="Times New Roman" w:hAnsi="Times New Roman"/>
          <w:color w:val="292425"/>
        </w:rPr>
        <w:t>matter</w:t>
      </w:r>
      <w:r w:rsidRPr="00E52E41">
        <w:rPr>
          <w:rFonts w:ascii="Times New Roman" w:hAnsi="Times New Roman"/>
          <w:color w:val="292425"/>
          <w:spacing w:val="-1"/>
        </w:rPr>
        <w:t xml:space="preserve"> </w:t>
      </w:r>
      <w:r w:rsidRPr="00E52E41">
        <w:rPr>
          <w:rFonts w:ascii="Times New Roman" w:hAnsi="Times New Roman"/>
          <w:color w:val="292425"/>
        </w:rPr>
        <w:t>necessary</w:t>
      </w:r>
      <w:r w:rsidRPr="00E52E41">
        <w:rPr>
          <w:rFonts w:ascii="Times New Roman" w:hAnsi="Times New Roman"/>
          <w:color w:val="292425"/>
          <w:spacing w:val="-1"/>
        </w:rPr>
        <w:t xml:space="preserve"> </w:t>
      </w:r>
      <w:r w:rsidRPr="00E52E41">
        <w:rPr>
          <w:rFonts w:ascii="Times New Roman" w:hAnsi="Times New Roman"/>
          <w:color w:val="292425"/>
        </w:rPr>
        <w:t>to</w:t>
      </w:r>
      <w:r w:rsidRPr="00E52E41">
        <w:rPr>
          <w:rFonts w:ascii="Times New Roman" w:hAnsi="Times New Roman"/>
          <w:color w:val="292425"/>
          <w:spacing w:val="-1"/>
        </w:rPr>
        <w:t xml:space="preserve"> </w:t>
      </w:r>
      <w:r w:rsidRPr="00E52E41">
        <w:rPr>
          <w:rFonts w:ascii="Times New Roman" w:hAnsi="Times New Roman"/>
          <w:color w:val="292425"/>
        </w:rPr>
        <w:t>give</w:t>
      </w:r>
      <w:r w:rsidRPr="00E52E41">
        <w:rPr>
          <w:rFonts w:ascii="Times New Roman" w:hAnsi="Times New Roman"/>
          <w:color w:val="292425"/>
          <w:spacing w:val="-1"/>
        </w:rPr>
        <w:t xml:space="preserve"> </w:t>
      </w:r>
      <w:r w:rsidRPr="00E52E41">
        <w:rPr>
          <w:rFonts w:ascii="Times New Roman" w:hAnsi="Times New Roman"/>
          <w:color w:val="292425"/>
        </w:rPr>
        <w:t>effect</w:t>
      </w:r>
      <w:r w:rsidRPr="00E52E41">
        <w:rPr>
          <w:rFonts w:ascii="Times New Roman" w:hAnsi="Times New Roman"/>
          <w:color w:val="292425"/>
          <w:spacing w:val="-1"/>
        </w:rPr>
        <w:t xml:space="preserve"> </w:t>
      </w:r>
      <w:r w:rsidRPr="00E52E41">
        <w:rPr>
          <w:rFonts w:ascii="Times New Roman" w:hAnsi="Times New Roman"/>
          <w:color w:val="292425"/>
        </w:rPr>
        <w:t>to</w:t>
      </w:r>
      <w:r w:rsidRPr="00E52E41">
        <w:rPr>
          <w:rFonts w:ascii="Times New Roman" w:hAnsi="Times New Roman"/>
          <w:color w:val="292425"/>
          <w:spacing w:val="-1"/>
        </w:rPr>
        <w:t xml:space="preserve"> </w:t>
      </w:r>
      <w:r w:rsidRPr="00E52E41">
        <w:rPr>
          <w:rFonts w:ascii="Times New Roman" w:hAnsi="Times New Roman"/>
          <w:color w:val="292425"/>
        </w:rPr>
        <w:t>the</w:t>
      </w:r>
      <w:r w:rsidRPr="00E52E41">
        <w:rPr>
          <w:rFonts w:ascii="Times New Roman" w:hAnsi="Times New Roman"/>
          <w:color w:val="292425"/>
          <w:spacing w:val="-1"/>
        </w:rPr>
        <w:t xml:space="preserve"> </w:t>
      </w:r>
      <w:r w:rsidRPr="00E52E41">
        <w:rPr>
          <w:rFonts w:ascii="Times New Roman" w:hAnsi="Times New Roman"/>
          <w:color w:val="292425"/>
        </w:rPr>
        <w:t>agreement.</w:t>
      </w:r>
    </w:p>
    <w:p w14:paraId="3637455D" w14:textId="77777777" w:rsidR="00674CC4" w:rsidRPr="007F25B6" w:rsidRDefault="00674CC4" w:rsidP="000752F1">
      <w:pPr>
        <w:widowControl w:val="0"/>
        <w:autoSpaceDE w:val="0"/>
        <w:autoSpaceDN w:val="0"/>
        <w:adjustRightInd w:val="0"/>
        <w:spacing w:after="0" w:line="360" w:lineRule="auto"/>
        <w:jc w:val="both"/>
        <w:rPr>
          <w:rFonts w:ascii="Times New Roman" w:hAnsi="Times New Roman"/>
          <w:color w:val="000000"/>
        </w:rPr>
      </w:pPr>
    </w:p>
    <w:p w14:paraId="016CE438" w14:textId="77777777" w:rsidR="00674CC4" w:rsidRPr="007F25B6" w:rsidRDefault="00674CC4" w:rsidP="000752F1">
      <w:pPr>
        <w:widowControl w:val="0"/>
        <w:autoSpaceDE w:val="0"/>
        <w:autoSpaceDN w:val="0"/>
        <w:adjustRightInd w:val="0"/>
        <w:spacing w:after="0" w:line="360" w:lineRule="auto"/>
        <w:jc w:val="both"/>
        <w:rPr>
          <w:rFonts w:ascii="Times New Roman" w:hAnsi="Times New Roman"/>
          <w:color w:val="000000"/>
        </w:rPr>
      </w:pPr>
    </w:p>
    <w:p w14:paraId="497BED3E" w14:textId="77777777" w:rsidR="00674CC4" w:rsidRPr="007F25B6" w:rsidRDefault="00674CC4" w:rsidP="000752F1">
      <w:pPr>
        <w:widowControl w:val="0"/>
        <w:autoSpaceDE w:val="0"/>
        <w:autoSpaceDN w:val="0"/>
        <w:adjustRightInd w:val="0"/>
        <w:spacing w:after="0" w:line="360" w:lineRule="auto"/>
        <w:jc w:val="both"/>
        <w:rPr>
          <w:rFonts w:ascii="Times New Roman" w:hAnsi="Times New Roman"/>
          <w:color w:val="000000"/>
        </w:rPr>
      </w:pPr>
    </w:p>
    <w:p w14:paraId="32494682" w14:textId="77777777" w:rsidR="00674CC4" w:rsidRPr="007F25B6" w:rsidRDefault="00674CC4" w:rsidP="000752F1">
      <w:pPr>
        <w:widowControl w:val="0"/>
        <w:autoSpaceDE w:val="0"/>
        <w:autoSpaceDN w:val="0"/>
        <w:adjustRightInd w:val="0"/>
        <w:spacing w:after="0" w:line="360" w:lineRule="auto"/>
        <w:jc w:val="both"/>
        <w:rPr>
          <w:rFonts w:ascii="Times New Roman" w:hAnsi="Times New Roman"/>
          <w:color w:val="000000"/>
        </w:rPr>
      </w:pPr>
    </w:p>
    <w:p w14:paraId="4022A625" w14:textId="77777777" w:rsidR="00674CC4" w:rsidRPr="007F25B6" w:rsidRDefault="00674CC4" w:rsidP="000752F1">
      <w:pPr>
        <w:widowControl w:val="0"/>
        <w:autoSpaceDE w:val="0"/>
        <w:autoSpaceDN w:val="0"/>
        <w:adjustRightInd w:val="0"/>
        <w:spacing w:after="0" w:line="360" w:lineRule="auto"/>
        <w:jc w:val="both"/>
        <w:rPr>
          <w:rFonts w:ascii="Times New Roman" w:hAnsi="Times New Roman"/>
          <w:color w:val="000000"/>
          <w:sz w:val="20"/>
          <w:szCs w:val="20"/>
        </w:rPr>
      </w:pPr>
    </w:p>
    <w:p w14:paraId="0C4CA6C5" w14:textId="77777777" w:rsidR="00D810B6" w:rsidRPr="007F25B6" w:rsidRDefault="00D810B6" w:rsidP="000752F1">
      <w:pPr>
        <w:widowControl w:val="0"/>
        <w:autoSpaceDE w:val="0"/>
        <w:autoSpaceDN w:val="0"/>
        <w:adjustRightInd w:val="0"/>
        <w:spacing w:after="0" w:line="360" w:lineRule="auto"/>
        <w:jc w:val="both"/>
        <w:rPr>
          <w:rFonts w:ascii="Times New Roman" w:hAnsi="Times New Roman"/>
          <w:color w:val="000000"/>
          <w:sz w:val="20"/>
          <w:szCs w:val="20"/>
        </w:rPr>
      </w:pPr>
    </w:p>
    <w:p w14:paraId="73A6986C" w14:textId="77777777" w:rsidR="00D810B6" w:rsidRPr="007F25B6" w:rsidRDefault="00D810B6" w:rsidP="000752F1">
      <w:pPr>
        <w:widowControl w:val="0"/>
        <w:autoSpaceDE w:val="0"/>
        <w:autoSpaceDN w:val="0"/>
        <w:adjustRightInd w:val="0"/>
        <w:spacing w:after="0" w:line="360" w:lineRule="auto"/>
        <w:jc w:val="both"/>
        <w:rPr>
          <w:rFonts w:ascii="Times New Roman" w:hAnsi="Times New Roman"/>
          <w:color w:val="000000"/>
          <w:sz w:val="20"/>
          <w:szCs w:val="20"/>
        </w:rPr>
      </w:pPr>
    </w:p>
    <w:p w14:paraId="593264AA" w14:textId="77777777" w:rsidR="00D810B6" w:rsidRPr="007F25B6" w:rsidRDefault="00D810B6" w:rsidP="000752F1">
      <w:pPr>
        <w:widowControl w:val="0"/>
        <w:autoSpaceDE w:val="0"/>
        <w:autoSpaceDN w:val="0"/>
        <w:adjustRightInd w:val="0"/>
        <w:spacing w:after="0" w:line="360" w:lineRule="auto"/>
        <w:jc w:val="both"/>
        <w:rPr>
          <w:rFonts w:ascii="Times New Roman" w:hAnsi="Times New Roman"/>
          <w:color w:val="000000"/>
          <w:sz w:val="20"/>
          <w:szCs w:val="20"/>
        </w:rPr>
      </w:pPr>
    </w:p>
    <w:p w14:paraId="7D4CAA4A" w14:textId="77777777" w:rsidR="00D810B6" w:rsidRPr="007F25B6" w:rsidRDefault="00D810B6" w:rsidP="000752F1">
      <w:pPr>
        <w:widowControl w:val="0"/>
        <w:autoSpaceDE w:val="0"/>
        <w:autoSpaceDN w:val="0"/>
        <w:adjustRightInd w:val="0"/>
        <w:spacing w:after="0" w:line="360" w:lineRule="auto"/>
        <w:jc w:val="both"/>
        <w:rPr>
          <w:rFonts w:ascii="Times New Roman" w:hAnsi="Times New Roman"/>
          <w:color w:val="000000"/>
          <w:sz w:val="20"/>
          <w:szCs w:val="20"/>
        </w:rPr>
      </w:pPr>
    </w:p>
    <w:p w14:paraId="012DE59A" w14:textId="77777777" w:rsidR="00D810B6" w:rsidRPr="007F25B6" w:rsidRDefault="00D810B6" w:rsidP="000752F1">
      <w:pPr>
        <w:widowControl w:val="0"/>
        <w:autoSpaceDE w:val="0"/>
        <w:autoSpaceDN w:val="0"/>
        <w:adjustRightInd w:val="0"/>
        <w:spacing w:after="0" w:line="360" w:lineRule="auto"/>
        <w:jc w:val="both"/>
        <w:rPr>
          <w:rFonts w:ascii="Times New Roman" w:hAnsi="Times New Roman"/>
          <w:color w:val="000000"/>
          <w:sz w:val="20"/>
          <w:szCs w:val="20"/>
        </w:rPr>
      </w:pPr>
    </w:p>
    <w:p w14:paraId="58CDFD37" w14:textId="77777777" w:rsidR="00D810B6" w:rsidRPr="007F25B6" w:rsidRDefault="00D810B6" w:rsidP="000752F1">
      <w:pPr>
        <w:widowControl w:val="0"/>
        <w:autoSpaceDE w:val="0"/>
        <w:autoSpaceDN w:val="0"/>
        <w:adjustRightInd w:val="0"/>
        <w:spacing w:after="0" w:line="360" w:lineRule="auto"/>
        <w:jc w:val="both"/>
        <w:rPr>
          <w:rFonts w:ascii="Times New Roman" w:hAnsi="Times New Roman"/>
          <w:color w:val="000000"/>
          <w:sz w:val="20"/>
          <w:szCs w:val="20"/>
        </w:rPr>
      </w:pPr>
    </w:p>
    <w:p w14:paraId="717810A1" w14:textId="77777777" w:rsidR="00D810B6" w:rsidRPr="007F25B6" w:rsidRDefault="00D810B6" w:rsidP="000752F1">
      <w:pPr>
        <w:widowControl w:val="0"/>
        <w:autoSpaceDE w:val="0"/>
        <w:autoSpaceDN w:val="0"/>
        <w:adjustRightInd w:val="0"/>
        <w:spacing w:after="0" w:line="360" w:lineRule="auto"/>
        <w:jc w:val="both"/>
        <w:rPr>
          <w:rFonts w:ascii="Times New Roman" w:hAnsi="Times New Roman"/>
          <w:color w:val="000000"/>
          <w:sz w:val="20"/>
          <w:szCs w:val="20"/>
        </w:rPr>
      </w:pPr>
    </w:p>
    <w:p w14:paraId="2622DA24" w14:textId="77777777" w:rsidR="008D4F5A" w:rsidRPr="007F25B6" w:rsidRDefault="008D4F5A" w:rsidP="000752F1">
      <w:pPr>
        <w:pStyle w:val="Heading1"/>
        <w:jc w:val="both"/>
        <w:rPr>
          <w:color w:val="000000"/>
        </w:rPr>
      </w:pPr>
      <w:bookmarkStart w:id="15" w:name="_Toc410965082"/>
      <w:bookmarkStart w:id="16" w:name="_Toc427492831"/>
      <w:r w:rsidRPr="007F25B6">
        <w:lastRenderedPageBreak/>
        <w:t>PART</w:t>
      </w:r>
      <w:r w:rsidRPr="007F25B6">
        <w:rPr>
          <w:spacing w:val="-21"/>
        </w:rPr>
        <w:t xml:space="preserve"> </w:t>
      </w:r>
      <w:r w:rsidRPr="007F25B6">
        <w:t>II</w:t>
      </w:r>
      <w:r w:rsidR="00675599" w:rsidRPr="007F25B6">
        <w:t xml:space="preserve"> </w:t>
      </w:r>
      <w:bookmarkEnd w:id="15"/>
      <w:r w:rsidR="00F10F9B" w:rsidRPr="007F25B6">
        <w:t xml:space="preserve">– </w:t>
      </w:r>
      <w:r w:rsidR="000F6038" w:rsidRPr="007F25B6">
        <w:t xml:space="preserve">NAMIBIA ENVIRONMENTAL </w:t>
      </w:r>
      <w:r w:rsidR="003758CA" w:rsidRPr="007F25B6">
        <w:t>COMMISSION</w:t>
      </w:r>
      <w:bookmarkEnd w:id="16"/>
      <w:r w:rsidR="003758CA" w:rsidRPr="007F25B6">
        <w:t xml:space="preserve"> </w:t>
      </w:r>
      <w:r w:rsidR="000F6038" w:rsidRPr="007F25B6">
        <w:t xml:space="preserve"> </w:t>
      </w:r>
    </w:p>
    <w:p w14:paraId="22174F0D" w14:textId="77777777" w:rsidR="00F10F9B" w:rsidRPr="007F25B6" w:rsidRDefault="00880F5D" w:rsidP="00004671">
      <w:pPr>
        <w:pStyle w:val="Heading2"/>
      </w:pPr>
      <w:bookmarkStart w:id="17" w:name="_Toc427492832"/>
      <w:bookmarkStart w:id="18" w:name="_Toc410965083"/>
      <w:r w:rsidRPr="007F25B6">
        <w:t xml:space="preserve">Establishment of the </w:t>
      </w:r>
      <w:r w:rsidR="00F10F9B" w:rsidRPr="007F25B6">
        <w:t>Namibia Environmental Commission</w:t>
      </w:r>
      <w:bookmarkEnd w:id="17"/>
      <w:r w:rsidR="007C5974" w:rsidRPr="007F25B6">
        <w:t xml:space="preserve">   </w:t>
      </w:r>
      <w:r w:rsidR="00F10F9B" w:rsidRPr="007F25B6">
        <w:t xml:space="preserve">  </w:t>
      </w:r>
    </w:p>
    <w:p w14:paraId="7340737F" w14:textId="77777777" w:rsidR="00880F5D" w:rsidRPr="007F25B6" w:rsidRDefault="007C5974" w:rsidP="00C80EE5">
      <w:pPr>
        <w:pStyle w:val="ListParagraph"/>
        <w:numPr>
          <w:ilvl w:val="0"/>
          <w:numId w:val="15"/>
        </w:numPr>
        <w:spacing w:line="360" w:lineRule="auto"/>
        <w:jc w:val="both"/>
        <w:rPr>
          <w:rFonts w:ascii="Times New Roman" w:hAnsi="Times New Roman"/>
        </w:rPr>
      </w:pPr>
      <w:r w:rsidRPr="007F25B6">
        <w:rPr>
          <w:rFonts w:ascii="Times New Roman" w:hAnsi="Times New Roman"/>
          <w:color w:val="0000FF"/>
        </w:rPr>
        <w:t xml:space="preserve">There is hereby established a body </w:t>
      </w:r>
      <w:r w:rsidR="00F10F9B" w:rsidRPr="007F25B6">
        <w:rPr>
          <w:rFonts w:ascii="Times New Roman" w:hAnsi="Times New Roman"/>
          <w:color w:val="0000FF"/>
        </w:rPr>
        <w:t xml:space="preserve">to be known as the Namibia Environmental </w:t>
      </w:r>
      <w:r w:rsidRPr="007F25B6">
        <w:rPr>
          <w:rFonts w:ascii="Times New Roman" w:hAnsi="Times New Roman"/>
          <w:color w:val="3333FF"/>
        </w:rPr>
        <w:t>Commission</w:t>
      </w:r>
      <w:r w:rsidR="00C30E26" w:rsidRPr="007F25B6">
        <w:rPr>
          <w:rFonts w:ascii="Times New Roman" w:hAnsi="Times New Roman"/>
          <w:color w:val="3333FF"/>
        </w:rPr>
        <w:t xml:space="preserve"> herein referred as the “Environmental Commission” or “Commission”</w:t>
      </w:r>
      <w:r w:rsidR="00880F5D" w:rsidRPr="007F25B6">
        <w:rPr>
          <w:rFonts w:ascii="Times New Roman" w:hAnsi="Times New Roman"/>
        </w:rPr>
        <w:t>;</w:t>
      </w:r>
    </w:p>
    <w:p w14:paraId="0A9BBDCF" w14:textId="77777777" w:rsidR="00880F5D" w:rsidRPr="007F25B6" w:rsidRDefault="00880F5D" w:rsidP="00C80EE5">
      <w:pPr>
        <w:pStyle w:val="ListParagraph"/>
        <w:numPr>
          <w:ilvl w:val="0"/>
          <w:numId w:val="15"/>
        </w:numPr>
        <w:spacing w:line="360" w:lineRule="auto"/>
        <w:jc w:val="both"/>
        <w:rPr>
          <w:rFonts w:ascii="Times New Roman" w:hAnsi="Times New Roman"/>
          <w:color w:val="0000FF"/>
        </w:rPr>
      </w:pPr>
      <w:r w:rsidRPr="007F25B6">
        <w:rPr>
          <w:rFonts w:ascii="Times New Roman" w:hAnsi="Times New Roman"/>
          <w:color w:val="0000FF"/>
        </w:rPr>
        <w:t xml:space="preserve">The </w:t>
      </w:r>
      <w:r w:rsidR="007C5974" w:rsidRPr="007F25B6">
        <w:rPr>
          <w:rFonts w:ascii="Times New Roman" w:hAnsi="Times New Roman"/>
          <w:color w:val="0000FF"/>
        </w:rPr>
        <w:t>Commission</w:t>
      </w:r>
      <w:r w:rsidRPr="007F25B6">
        <w:rPr>
          <w:rFonts w:ascii="Times New Roman" w:hAnsi="Times New Roman"/>
          <w:color w:val="0000FF"/>
        </w:rPr>
        <w:t xml:space="preserve"> shall be a</w:t>
      </w:r>
      <w:r w:rsidR="00C30E26" w:rsidRPr="007F25B6">
        <w:rPr>
          <w:rFonts w:ascii="Times New Roman" w:hAnsi="Times New Roman"/>
          <w:color w:val="0000FF"/>
        </w:rPr>
        <w:t>n independent</w:t>
      </w:r>
      <w:r w:rsidRPr="007F25B6">
        <w:rPr>
          <w:rFonts w:ascii="Times New Roman" w:hAnsi="Times New Roman"/>
          <w:color w:val="0000FF"/>
        </w:rPr>
        <w:t xml:space="preserve"> body corporate with perpetual succession and a common seal and shall, in its corporate name, be capable of:</w:t>
      </w:r>
    </w:p>
    <w:p w14:paraId="13CD6C9E" w14:textId="77777777" w:rsidR="00880F5D" w:rsidRPr="007F25B6" w:rsidRDefault="00880F5D" w:rsidP="00C80EE5">
      <w:pPr>
        <w:pStyle w:val="ListParagraph"/>
        <w:numPr>
          <w:ilvl w:val="1"/>
          <w:numId w:val="15"/>
        </w:numPr>
        <w:spacing w:line="360" w:lineRule="auto"/>
        <w:jc w:val="both"/>
        <w:rPr>
          <w:rFonts w:ascii="Times New Roman" w:hAnsi="Times New Roman"/>
          <w:color w:val="0000FF"/>
        </w:rPr>
      </w:pPr>
      <w:r w:rsidRPr="007F25B6">
        <w:rPr>
          <w:rFonts w:ascii="Times New Roman" w:hAnsi="Times New Roman"/>
          <w:color w:val="0000FF"/>
        </w:rPr>
        <w:t>suing and being sued;</w:t>
      </w:r>
    </w:p>
    <w:p w14:paraId="4ACCA8A3" w14:textId="77777777" w:rsidR="00880F5D" w:rsidRPr="007F25B6" w:rsidRDefault="00880F5D" w:rsidP="00C80EE5">
      <w:pPr>
        <w:pStyle w:val="ListParagraph"/>
        <w:numPr>
          <w:ilvl w:val="1"/>
          <w:numId w:val="15"/>
        </w:numPr>
        <w:spacing w:line="360" w:lineRule="auto"/>
        <w:jc w:val="both"/>
        <w:rPr>
          <w:rFonts w:ascii="Times New Roman" w:hAnsi="Times New Roman"/>
          <w:color w:val="0000FF"/>
        </w:rPr>
      </w:pPr>
      <w:r w:rsidRPr="007F25B6">
        <w:rPr>
          <w:rFonts w:ascii="Times New Roman" w:hAnsi="Times New Roman"/>
          <w:color w:val="0000FF"/>
        </w:rPr>
        <w:t>taking, purchasing, charging and disposing of movable and immovable property;</w:t>
      </w:r>
    </w:p>
    <w:p w14:paraId="286E5ABF" w14:textId="77777777" w:rsidR="00880F5D" w:rsidRPr="007F25B6" w:rsidRDefault="00880F5D" w:rsidP="00C80EE5">
      <w:pPr>
        <w:pStyle w:val="ListParagraph"/>
        <w:numPr>
          <w:ilvl w:val="1"/>
          <w:numId w:val="15"/>
        </w:numPr>
        <w:spacing w:line="360" w:lineRule="auto"/>
        <w:jc w:val="both"/>
        <w:rPr>
          <w:rFonts w:ascii="Times New Roman" w:hAnsi="Times New Roman"/>
          <w:color w:val="0000FF"/>
        </w:rPr>
      </w:pPr>
      <w:r w:rsidRPr="007F25B6">
        <w:rPr>
          <w:rFonts w:ascii="Times New Roman" w:hAnsi="Times New Roman"/>
          <w:color w:val="0000FF"/>
        </w:rPr>
        <w:t>borrowing money;</w:t>
      </w:r>
    </w:p>
    <w:p w14:paraId="2C9C0996" w14:textId="77777777" w:rsidR="00880F5D" w:rsidRPr="007F25B6" w:rsidRDefault="00880F5D" w:rsidP="00C80EE5">
      <w:pPr>
        <w:pStyle w:val="ListParagraph"/>
        <w:numPr>
          <w:ilvl w:val="1"/>
          <w:numId w:val="15"/>
        </w:numPr>
        <w:spacing w:line="360" w:lineRule="auto"/>
        <w:jc w:val="both"/>
        <w:rPr>
          <w:rFonts w:ascii="Times New Roman" w:hAnsi="Times New Roman"/>
          <w:color w:val="0000FF"/>
        </w:rPr>
      </w:pPr>
      <w:r w:rsidRPr="007F25B6">
        <w:rPr>
          <w:rFonts w:ascii="Times New Roman" w:hAnsi="Times New Roman"/>
          <w:color w:val="0000FF"/>
        </w:rPr>
        <w:t>entering into contracts; and</w:t>
      </w:r>
    </w:p>
    <w:p w14:paraId="79287BCE" w14:textId="77777777" w:rsidR="00880F5D" w:rsidRPr="007F25B6" w:rsidRDefault="00880F5D" w:rsidP="00C80EE5">
      <w:pPr>
        <w:pStyle w:val="ListParagraph"/>
        <w:numPr>
          <w:ilvl w:val="1"/>
          <w:numId w:val="15"/>
        </w:numPr>
        <w:spacing w:line="360" w:lineRule="auto"/>
        <w:jc w:val="both"/>
        <w:rPr>
          <w:rFonts w:ascii="Times New Roman" w:hAnsi="Times New Roman"/>
          <w:color w:val="0000FF"/>
        </w:rPr>
      </w:pPr>
      <w:r w:rsidRPr="007F25B6">
        <w:rPr>
          <w:rFonts w:ascii="Times New Roman" w:hAnsi="Times New Roman"/>
          <w:color w:val="0000FF"/>
        </w:rPr>
        <w:t>doing  or  performing  all  such  other  things  or  acts  for  the  proper administration of this Act, which may lawfully be performed by a body corporate.</w:t>
      </w:r>
    </w:p>
    <w:p w14:paraId="21229682" w14:textId="77777777" w:rsidR="000D769F" w:rsidRPr="007F25B6" w:rsidRDefault="000D769F" w:rsidP="00C80EE5">
      <w:pPr>
        <w:pStyle w:val="ListParagraph"/>
        <w:numPr>
          <w:ilvl w:val="0"/>
          <w:numId w:val="15"/>
        </w:numPr>
        <w:spacing w:line="360" w:lineRule="auto"/>
        <w:jc w:val="both"/>
        <w:rPr>
          <w:rFonts w:ascii="Times New Roman" w:hAnsi="Times New Roman"/>
          <w:color w:val="0000FF"/>
        </w:rPr>
      </w:pPr>
      <w:r w:rsidRPr="007F25B6">
        <w:rPr>
          <w:rFonts w:ascii="Times New Roman" w:hAnsi="Times New Roman"/>
          <w:color w:val="0000FF"/>
        </w:rPr>
        <w:t xml:space="preserve">The Commission shall governed by a Board of Directors appointed by the Minister </w:t>
      </w:r>
      <w:r w:rsidR="0092567A" w:rsidRPr="007F25B6">
        <w:rPr>
          <w:rFonts w:ascii="Times New Roman" w:hAnsi="Times New Roman"/>
          <w:color w:val="0000FF"/>
        </w:rPr>
        <w:t xml:space="preserve">with advise of the Sustainable Development Advisory Council </w:t>
      </w:r>
      <w:r w:rsidRPr="007F25B6">
        <w:rPr>
          <w:rFonts w:ascii="Times New Roman" w:hAnsi="Times New Roman"/>
          <w:color w:val="0000FF"/>
        </w:rPr>
        <w:t xml:space="preserve">and headed by the Environmental Commissioner who will be the Managing Director appointed by the Board.     </w:t>
      </w:r>
    </w:p>
    <w:p w14:paraId="46F4B8B1" w14:textId="77777777" w:rsidR="00880F5D" w:rsidRPr="007F25B6" w:rsidRDefault="00880F5D" w:rsidP="00C80EE5">
      <w:pPr>
        <w:pStyle w:val="ListParagraph"/>
        <w:numPr>
          <w:ilvl w:val="0"/>
          <w:numId w:val="15"/>
        </w:numPr>
        <w:spacing w:line="360" w:lineRule="auto"/>
        <w:jc w:val="both"/>
        <w:rPr>
          <w:rFonts w:ascii="Times New Roman" w:hAnsi="Times New Roman"/>
          <w:color w:val="0000FF"/>
        </w:rPr>
      </w:pPr>
      <w:r w:rsidRPr="007F25B6">
        <w:rPr>
          <w:rFonts w:ascii="Times New Roman" w:hAnsi="Times New Roman"/>
          <w:color w:val="0000FF"/>
        </w:rPr>
        <w:t xml:space="preserve">The Headquarters of the </w:t>
      </w:r>
      <w:r w:rsidR="007C5974" w:rsidRPr="007F25B6">
        <w:rPr>
          <w:rFonts w:ascii="Times New Roman" w:hAnsi="Times New Roman"/>
          <w:color w:val="0000FF"/>
        </w:rPr>
        <w:t>Commission</w:t>
      </w:r>
      <w:r w:rsidRPr="007F25B6">
        <w:rPr>
          <w:rFonts w:ascii="Times New Roman" w:hAnsi="Times New Roman"/>
          <w:color w:val="0000FF"/>
        </w:rPr>
        <w:t xml:space="preserve"> shall be in Windhoek</w:t>
      </w:r>
      <w:r w:rsidR="00C30E26" w:rsidRPr="007F25B6">
        <w:rPr>
          <w:rFonts w:ascii="Times New Roman" w:hAnsi="Times New Roman"/>
          <w:color w:val="0000FF"/>
        </w:rPr>
        <w:t xml:space="preserve"> with regional offices as the budget shall permit</w:t>
      </w:r>
      <w:r w:rsidRPr="007F25B6">
        <w:rPr>
          <w:rFonts w:ascii="Times New Roman" w:hAnsi="Times New Roman"/>
          <w:color w:val="0000FF"/>
        </w:rPr>
        <w:t>.</w:t>
      </w:r>
    </w:p>
    <w:p w14:paraId="355E325F" w14:textId="77777777" w:rsidR="00880F5D" w:rsidRPr="007F25B6" w:rsidRDefault="00880F5D" w:rsidP="00004671">
      <w:pPr>
        <w:pStyle w:val="Heading2"/>
      </w:pPr>
      <w:bookmarkStart w:id="19" w:name="_Toc427492833"/>
      <w:r w:rsidRPr="007F25B6">
        <w:t xml:space="preserve">The object and purpose for </w:t>
      </w:r>
      <w:r w:rsidR="00BF6482" w:rsidRPr="007F25B6">
        <w:t xml:space="preserve">Establishing </w:t>
      </w:r>
      <w:r w:rsidRPr="007F25B6">
        <w:t xml:space="preserve">the </w:t>
      </w:r>
      <w:r w:rsidR="007C5974" w:rsidRPr="007F25B6">
        <w:t>Commission</w:t>
      </w:r>
      <w:bookmarkEnd w:id="19"/>
    </w:p>
    <w:p w14:paraId="79BF38B4" w14:textId="77777777" w:rsidR="007C5974" w:rsidRPr="007F25B6" w:rsidRDefault="00880F5D" w:rsidP="00C80EE5">
      <w:pPr>
        <w:pStyle w:val="ListParagraph"/>
        <w:numPr>
          <w:ilvl w:val="0"/>
          <w:numId w:val="16"/>
        </w:numPr>
        <w:spacing w:line="360" w:lineRule="auto"/>
        <w:jc w:val="both"/>
        <w:rPr>
          <w:rFonts w:ascii="Times New Roman" w:hAnsi="Times New Roman"/>
          <w:color w:val="0000FF"/>
        </w:rPr>
      </w:pPr>
      <w:r w:rsidRPr="007F25B6">
        <w:rPr>
          <w:rFonts w:ascii="Times New Roman" w:hAnsi="Times New Roman"/>
          <w:color w:val="0000FF"/>
        </w:rPr>
        <w:t xml:space="preserve">The object and purpose for which the </w:t>
      </w:r>
      <w:r w:rsidR="007C5974" w:rsidRPr="007F25B6">
        <w:rPr>
          <w:rFonts w:ascii="Times New Roman" w:hAnsi="Times New Roman"/>
          <w:color w:val="0000FF"/>
        </w:rPr>
        <w:t>Commission</w:t>
      </w:r>
      <w:r w:rsidRPr="007F25B6">
        <w:rPr>
          <w:rFonts w:ascii="Times New Roman" w:hAnsi="Times New Roman"/>
          <w:color w:val="0000FF"/>
        </w:rPr>
        <w:t xml:space="preserve"> is established is to exercise general supervision and co-ordination over all matters relating to the environment and to be the principal instrument of Government in the implementation of all policies, plans a</w:t>
      </w:r>
      <w:r w:rsidR="007C5974" w:rsidRPr="007F25B6">
        <w:rPr>
          <w:rFonts w:ascii="Times New Roman" w:hAnsi="Times New Roman"/>
          <w:color w:val="0000FF"/>
        </w:rPr>
        <w:t>nd projects relating to the national and international environmental matters and interests</w:t>
      </w:r>
      <w:r w:rsidR="00072BCA" w:rsidRPr="007F25B6">
        <w:rPr>
          <w:rFonts w:ascii="Times New Roman" w:hAnsi="Times New Roman"/>
          <w:color w:val="0000FF"/>
        </w:rPr>
        <w:t>.</w:t>
      </w:r>
      <w:r w:rsidR="007C5974" w:rsidRPr="007F25B6">
        <w:rPr>
          <w:rFonts w:ascii="Times New Roman" w:hAnsi="Times New Roman"/>
          <w:color w:val="0000FF"/>
        </w:rPr>
        <w:t xml:space="preserve"> </w:t>
      </w:r>
    </w:p>
    <w:p w14:paraId="37EF5B8F" w14:textId="77777777" w:rsidR="00880F5D" w:rsidRPr="007F25B6" w:rsidRDefault="00880F5D" w:rsidP="00C80EE5">
      <w:pPr>
        <w:pStyle w:val="ListParagraph"/>
        <w:numPr>
          <w:ilvl w:val="0"/>
          <w:numId w:val="16"/>
        </w:numPr>
        <w:spacing w:line="360" w:lineRule="auto"/>
        <w:jc w:val="both"/>
        <w:rPr>
          <w:rFonts w:ascii="Times New Roman" w:hAnsi="Times New Roman"/>
          <w:color w:val="0000FF"/>
        </w:rPr>
      </w:pPr>
      <w:r w:rsidRPr="007F25B6">
        <w:rPr>
          <w:rFonts w:ascii="Times New Roman" w:hAnsi="Times New Roman"/>
          <w:color w:val="0000FF"/>
        </w:rPr>
        <w:t xml:space="preserve">Without prejudice to the generality of the foregoing, the </w:t>
      </w:r>
      <w:r w:rsidR="00072BCA" w:rsidRPr="007F25B6">
        <w:rPr>
          <w:rFonts w:ascii="Times New Roman" w:hAnsi="Times New Roman"/>
          <w:color w:val="0000FF"/>
        </w:rPr>
        <w:t xml:space="preserve">Commission </w:t>
      </w:r>
      <w:r w:rsidRPr="007F25B6">
        <w:rPr>
          <w:rFonts w:ascii="Times New Roman" w:hAnsi="Times New Roman"/>
          <w:color w:val="0000FF"/>
        </w:rPr>
        <w:t>shall –</w:t>
      </w:r>
    </w:p>
    <w:p w14:paraId="749854B0" w14:textId="77777777" w:rsidR="00880F5D" w:rsidRPr="007F25B6" w:rsidRDefault="00880F5D" w:rsidP="00C80EE5">
      <w:pPr>
        <w:pStyle w:val="ListParagraph"/>
        <w:numPr>
          <w:ilvl w:val="1"/>
          <w:numId w:val="16"/>
        </w:numPr>
        <w:spacing w:line="360" w:lineRule="auto"/>
        <w:jc w:val="both"/>
        <w:rPr>
          <w:rFonts w:ascii="Times New Roman" w:hAnsi="Times New Roman"/>
          <w:color w:val="0000FF"/>
        </w:rPr>
      </w:pPr>
      <w:r w:rsidRPr="007F25B6">
        <w:rPr>
          <w:rFonts w:ascii="Times New Roman" w:hAnsi="Times New Roman"/>
          <w:color w:val="0000FF"/>
        </w:rPr>
        <w:t>co-ordinate the various environmental management activities being undertaken by the organs of state and competent authorities</w:t>
      </w:r>
      <w:r w:rsidR="00072BCA" w:rsidRPr="007F25B6">
        <w:rPr>
          <w:rFonts w:ascii="Times New Roman" w:hAnsi="Times New Roman"/>
          <w:color w:val="0000FF"/>
        </w:rPr>
        <w:t xml:space="preserve"> at all levels of Government</w:t>
      </w:r>
      <w:r w:rsidRPr="007F25B6">
        <w:rPr>
          <w:rFonts w:ascii="Times New Roman" w:hAnsi="Times New Roman"/>
          <w:color w:val="0000FF"/>
        </w:rPr>
        <w:t xml:space="preserve">  and promote the integration of environmental considerations    into    development    policies,    plans, programmes and projects with a view to ensuring conservation, protection and sustainable utili</w:t>
      </w:r>
      <w:r w:rsidR="00072BCA" w:rsidRPr="007F25B6">
        <w:rPr>
          <w:rFonts w:ascii="Times New Roman" w:hAnsi="Times New Roman"/>
          <w:color w:val="0000FF"/>
        </w:rPr>
        <w:t>s</w:t>
      </w:r>
      <w:r w:rsidRPr="007F25B6">
        <w:rPr>
          <w:rFonts w:ascii="Times New Roman" w:hAnsi="Times New Roman"/>
          <w:color w:val="0000FF"/>
        </w:rPr>
        <w:t xml:space="preserve">ation of </w:t>
      </w:r>
      <w:r w:rsidR="00072BCA" w:rsidRPr="007F25B6">
        <w:rPr>
          <w:rFonts w:ascii="Times New Roman" w:hAnsi="Times New Roman"/>
          <w:color w:val="0000FF"/>
        </w:rPr>
        <w:t>natural</w:t>
      </w:r>
      <w:r w:rsidRPr="007F25B6">
        <w:rPr>
          <w:rFonts w:ascii="Times New Roman" w:hAnsi="Times New Roman"/>
          <w:color w:val="0000FF"/>
        </w:rPr>
        <w:t xml:space="preserve"> resources for the improvement of the quality of human life in Namibia;</w:t>
      </w:r>
    </w:p>
    <w:p w14:paraId="12F5D8AE" w14:textId="77777777" w:rsidR="00880F5D" w:rsidRPr="007F25B6" w:rsidRDefault="00880F5D" w:rsidP="00C80EE5">
      <w:pPr>
        <w:pStyle w:val="ListParagraph"/>
        <w:numPr>
          <w:ilvl w:val="1"/>
          <w:numId w:val="16"/>
        </w:numPr>
        <w:spacing w:line="360" w:lineRule="auto"/>
        <w:jc w:val="both"/>
        <w:rPr>
          <w:rFonts w:ascii="Times New Roman" w:hAnsi="Times New Roman"/>
          <w:color w:val="0000FF"/>
        </w:rPr>
      </w:pPr>
      <w:r w:rsidRPr="007F25B6">
        <w:rPr>
          <w:rFonts w:ascii="Times New Roman" w:hAnsi="Times New Roman"/>
          <w:color w:val="0000FF"/>
        </w:rPr>
        <w:t xml:space="preserve">take stock of the natural resources </w:t>
      </w:r>
      <w:r w:rsidR="00072BCA" w:rsidRPr="007F25B6">
        <w:rPr>
          <w:rFonts w:ascii="Times New Roman" w:hAnsi="Times New Roman"/>
          <w:color w:val="0000FF"/>
        </w:rPr>
        <w:t xml:space="preserve">and state of the environment </w:t>
      </w:r>
      <w:r w:rsidRPr="007F25B6">
        <w:rPr>
          <w:rFonts w:ascii="Times New Roman" w:hAnsi="Times New Roman"/>
          <w:color w:val="0000FF"/>
        </w:rPr>
        <w:t>in Namibia and their utilisation and conservation;</w:t>
      </w:r>
    </w:p>
    <w:p w14:paraId="7C863EAF" w14:textId="77777777" w:rsidR="00947A06" w:rsidRPr="007F25B6" w:rsidRDefault="00880F5D" w:rsidP="00C80EE5">
      <w:pPr>
        <w:pStyle w:val="ListParagraph"/>
        <w:numPr>
          <w:ilvl w:val="1"/>
          <w:numId w:val="16"/>
        </w:numPr>
        <w:spacing w:line="360" w:lineRule="auto"/>
        <w:jc w:val="both"/>
        <w:rPr>
          <w:rFonts w:ascii="Times New Roman" w:hAnsi="Times New Roman"/>
          <w:color w:val="0000FF"/>
        </w:rPr>
      </w:pPr>
      <w:r w:rsidRPr="007F25B6">
        <w:rPr>
          <w:rFonts w:ascii="Times New Roman" w:hAnsi="Times New Roman"/>
          <w:color w:val="0000FF"/>
        </w:rPr>
        <w:t xml:space="preserve">establish and review </w:t>
      </w:r>
      <w:r w:rsidR="00947A06" w:rsidRPr="007F25B6">
        <w:rPr>
          <w:rFonts w:ascii="Times New Roman" w:hAnsi="Times New Roman"/>
          <w:color w:val="0000FF"/>
        </w:rPr>
        <w:t xml:space="preserve"> environmental </w:t>
      </w:r>
      <w:r w:rsidR="00072BCA" w:rsidRPr="007F25B6">
        <w:rPr>
          <w:rFonts w:ascii="Times New Roman" w:hAnsi="Times New Roman"/>
          <w:color w:val="0000FF"/>
        </w:rPr>
        <w:t xml:space="preserve">regulations, </w:t>
      </w:r>
      <w:r w:rsidR="00947A06" w:rsidRPr="007F25B6">
        <w:rPr>
          <w:rFonts w:ascii="Times New Roman" w:hAnsi="Times New Roman"/>
          <w:color w:val="0000FF"/>
        </w:rPr>
        <w:t xml:space="preserve">guidelines and standards </w:t>
      </w:r>
      <w:r w:rsidRPr="007F25B6">
        <w:rPr>
          <w:rFonts w:ascii="Times New Roman" w:hAnsi="Times New Roman"/>
          <w:color w:val="0000FF"/>
        </w:rPr>
        <w:t>in consultation with the relevant</w:t>
      </w:r>
      <w:r w:rsidR="00947A06" w:rsidRPr="007F25B6">
        <w:rPr>
          <w:rFonts w:ascii="Times New Roman" w:hAnsi="Times New Roman"/>
          <w:color w:val="0000FF"/>
        </w:rPr>
        <w:t xml:space="preserve"> organs of state and competent authorities</w:t>
      </w:r>
      <w:r w:rsidRPr="007F25B6">
        <w:rPr>
          <w:rFonts w:ascii="Times New Roman" w:hAnsi="Times New Roman"/>
          <w:color w:val="0000FF"/>
        </w:rPr>
        <w:t>;</w:t>
      </w:r>
    </w:p>
    <w:p w14:paraId="451FB79C" w14:textId="77777777" w:rsidR="00947A06" w:rsidRPr="007F25B6" w:rsidRDefault="00880F5D" w:rsidP="00C80EE5">
      <w:pPr>
        <w:pStyle w:val="ListParagraph"/>
        <w:numPr>
          <w:ilvl w:val="1"/>
          <w:numId w:val="16"/>
        </w:numPr>
        <w:spacing w:line="360" w:lineRule="auto"/>
        <w:jc w:val="both"/>
        <w:rPr>
          <w:rFonts w:ascii="Times New Roman" w:hAnsi="Times New Roman"/>
          <w:color w:val="0000FF"/>
        </w:rPr>
      </w:pPr>
      <w:r w:rsidRPr="007F25B6">
        <w:rPr>
          <w:rFonts w:ascii="Times New Roman" w:hAnsi="Times New Roman"/>
          <w:color w:val="0000FF"/>
        </w:rPr>
        <w:t>examine land use patterns to determine their impact on the quality and quantity of natu</w:t>
      </w:r>
      <w:r w:rsidR="00947A06" w:rsidRPr="007F25B6">
        <w:rPr>
          <w:rFonts w:ascii="Times New Roman" w:hAnsi="Times New Roman"/>
          <w:color w:val="0000FF"/>
        </w:rPr>
        <w:t>ral resources;</w:t>
      </w:r>
    </w:p>
    <w:p w14:paraId="6CD3B535" w14:textId="77777777" w:rsidR="00947A06" w:rsidRPr="007F25B6" w:rsidRDefault="00880F5D" w:rsidP="00C80EE5">
      <w:pPr>
        <w:pStyle w:val="ListParagraph"/>
        <w:numPr>
          <w:ilvl w:val="1"/>
          <w:numId w:val="16"/>
        </w:numPr>
        <w:spacing w:line="360" w:lineRule="auto"/>
        <w:jc w:val="both"/>
        <w:rPr>
          <w:rFonts w:ascii="Times New Roman" w:hAnsi="Times New Roman"/>
          <w:color w:val="0000FF"/>
        </w:rPr>
      </w:pPr>
      <w:r w:rsidRPr="007F25B6">
        <w:rPr>
          <w:rFonts w:ascii="Times New Roman" w:hAnsi="Times New Roman"/>
          <w:color w:val="0000FF"/>
        </w:rPr>
        <w:t xml:space="preserve">carry out </w:t>
      </w:r>
      <w:r w:rsidR="00947A06" w:rsidRPr="007F25B6">
        <w:rPr>
          <w:rFonts w:ascii="Times New Roman" w:hAnsi="Times New Roman"/>
          <w:color w:val="0000FF"/>
        </w:rPr>
        <w:t xml:space="preserve">environmental </w:t>
      </w:r>
      <w:r w:rsidRPr="007F25B6">
        <w:rPr>
          <w:rFonts w:ascii="Times New Roman" w:hAnsi="Times New Roman"/>
          <w:color w:val="0000FF"/>
        </w:rPr>
        <w:t>surveys which will assist in the</w:t>
      </w:r>
      <w:r w:rsidR="00072BCA" w:rsidRPr="007F25B6">
        <w:rPr>
          <w:rFonts w:ascii="Times New Roman" w:hAnsi="Times New Roman"/>
          <w:color w:val="0000FF"/>
        </w:rPr>
        <w:t xml:space="preserve"> effective</w:t>
      </w:r>
      <w:r w:rsidRPr="007F25B6">
        <w:rPr>
          <w:rFonts w:ascii="Times New Roman" w:hAnsi="Times New Roman"/>
          <w:color w:val="0000FF"/>
        </w:rPr>
        <w:t xml:space="preserve"> management and </w:t>
      </w:r>
      <w:r w:rsidR="00947A06" w:rsidRPr="007F25B6">
        <w:rPr>
          <w:rFonts w:ascii="Times New Roman" w:hAnsi="Times New Roman"/>
          <w:color w:val="0000FF"/>
        </w:rPr>
        <w:t>conservation of the environment;</w:t>
      </w:r>
    </w:p>
    <w:p w14:paraId="10DBB4C8" w14:textId="77777777" w:rsidR="00947A06" w:rsidRPr="007F25B6" w:rsidRDefault="00880F5D" w:rsidP="00C80EE5">
      <w:pPr>
        <w:pStyle w:val="ListParagraph"/>
        <w:numPr>
          <w:ilvl w:val="1"/>
          <w:numId w:val="16"/>
        </w:numPr>
        <w:spacing w:line="360" w:lineRule="auto"/>
        <w:jc w:val="both"/>
        <w:rPr>
          <w:rFonts w:ascii="Times New Roman" w:hAnsi="Times New Roman"/>
          <w:color w:val="0000FF"/>
        </w:rPr>
      </w:pPr>
      <w:r w:rsidRPr="007F25B6">
        <w:rPr>
          <w:rFonts w:ascii="Times New Roman" w:hAnsi="Times New Roman"/>
          <w:color w:val="0000FF"/>
        </w:rPr>
        <w:lastRenderedPageBreak/>
        <w:t>advise  the  Government  on  legislative  and  other  measures  for  the</w:t>
      </w:r>
      <w:r w:rsidR="00947A06" w:rsidRPr="007F25B6">
        <w:rPr>
          <w:rFonts w:ascii="Times New Roman" w:hAnsi="Times New Roman"/>
          <w:color w:val="0000FF"/>
        </w:rPr>
        <w:t xml:space="preserve"> </w:t>
      </w:r>
      <w:r w:rsidRPr="007F25B6">
        <w:rPr>
          <w:rFonts w:ascii="Times New Roman" w:hAnsi="Times New Roman"/>
          <w:color w:val="0000FF"/>
        </w:rPr>
        <w:t>management  of  the  environment  or  the  implementation  of  relevant international  conventions,  treaties   and   agreements  in   the   field   of</w:t>
      </w:r>
      <w:r w:rsidR="00947A06" w:rsidRPr="007F25B6">
        <w:rPr>
          <w:rFonts w:ascii="Times New Roman" w:hAnsi="Times New Roman"/>
          <w:color w:val="0000FF"/>
        </w:rPr>
        <w:t xml:space="preserve"> </w:t>
      </w:r>
      <w:r w:rsidRPr="007F25B6">
        <w:rPr>
          <w:rFonts w:ascii="Times New Roman" w:hAnsi="Times New Roman"/>
          <w:color w:val="0000FF"/>
        </w:rPr>
        <w:t>environment, as the case may be;</w:t>
      </w:r>
    </w:p>
    <w:p w14:paraId="57B32051" w14:textId="77777777" w:rsidR="00947A06" w:rsidRPr="007F25B6" w:rsidRDefault="00880F5D" w:rsidP="00C80EE5">
      <w:pPr>
        <w:pStyle w:val="ListParagraph"/>
        <w:numPr>
          <w:ilvl w:val="1"/>
          <w:numId w:val="16"/>
        </w:numPr>
        <w:spacing w:line="360" w:lineRule="auto"/>
        <w:jc w:val="both"/>
        <w:rPr>
          <w:rFonts w:ascii="Times New Roman" w:hAnsi="Times New Roman"/>
          <w:color w:val="0000FF"/>
        </w:rPr>
      </w:pPr>
      <w:r w:rsidRPr="007F25B6">
        <w:rPr>
          <w:rFonts w:ascii="Times New Roman" w:hAnsi="Times New Roman"/>
          <w:color w:val="0000FF"/>
        </w:rPr>
        <w:t xml:space="preserve">advise the Government on regional and international environmental conventions, treaties and agreements to which </w:t>
      </w:r>
      <w:r w:rsidR="00947A06" w:rsidRPr="007F25B6">
        <w:rPr>
          <w:rFonts w:ascii="Times New Roman" w:hAnsi="Times New Roman"/>
          <w:color w:val="0000FF"/>
        </w:rPr>
        <w:t>Namibia</w:t>
      </w:r>
      <w:r w:rsidRPr="007F25B6">
        <w:rPr>
          <w:rFonts w:ascii="Times New Roman" w:hAnsi="Times New Roman"/>
          <w:color w:val="0000FF"/>
        </w:rPr>
        <w:t xml:space="preserve"> should be a party</w:t>
      </w:r>
      <w:r w:rsidR="00947A06" w:rsidRPr="007F25B6">
        <w:rPr>
          <w:rFonts w:ascii="Times New Roman" w:hAnsi="Times New Roman"/>
          <w:color w:val="0000FF"/>
        </w:rPr>
        <w:t xml:space="preserve"> </w:t>
      </w:r>
      <w:r w:rsidRPr="007F25B6">
        <w:rPr>
          <w:rFonts w:ascii="Times New Roman" w:hAnsi="Times New Roman"/>
          <w:color w:val="0000FF"/>
        </w:rPr>
        <w:t xml:space="preserve">and follow up the implementation of such agreements where </w:t>
      </w:r>
      <w:r w:rsidR="00947A06" w:rsidRPr="007F25B6">
        <w:rPr>
          <w:rFonts w:ascii="Times New Roman" w:hAnsi="Times New Roman"/>
          <w:color w:val="0000FF"/>
        </w:rPr>
        <w:t>Namibia</w:t>
      </w:r>
      <w:r w:rsidRPr="007F25B6">
        <w:rPr>
          <w:rFonts w:ascii="Times New Roman" w:hAnsi="Times New Roman"/>
          <w:color w:val="0000FF"/>
        </w:rPr>
        <w:t xml:space="preserve"> is a</w:t>
      </w:r>
      <w:r w:rsidR="00947A06" w:rsidRPr="007F25B6">
        <w:rPr>
          <w:rFonts w:ascii="Times New Roman" w:hAnsi="Times New Roman"/>
          <w:color w:val="0000FF"/>
        </w:rPr>
        <w:t xml:space="preserve"> party;</w:t>
      </w:r>
    </w:p>
    <w:p w14:paraId="0DEB9E18" w14:textId="77777777" w:rsidR="00072BCA" w:rsidRPr="007F25B6" w:rsidRDefault="00072BCA" w:rsidP="00C80EE5">
      <w:pPr>
        <w:pStyle w:val="ListParagraph"/>
        <w:numPr>
          <w:ilvl w:val="1"/>
          <w:numId w:val="16"/>
        </w:numPr>
        <w:spacing w:line="360" w:lineRule="auto"/>
        <w:jc w:val="both"/>
        <w:rPr>
          <w:rFonts w:ascii="Times New Roman" w:hAnsi="Times New Roman"/>
          <w:color w:val="0000FF"/>
        </w:rPr>
      </w:pPr>
      <w:r w:rsidRPr="007F25B6">
        <w:rPr>
          <w:rFonts w:ascii="Times New Roman" w:hAnsi="Times New Roman"/>
          <w:color w:val="0000FF"/>
        </w:rPr>
        <w:t>coordinate all matters related to Climate Change in Namibia;</w:t>
      </w:r>
    </w:p>
    <w:p w14:paraId="231CA9F4" w14:textId="77777777" w:rsidR="00947A06" w:rsidRPr="007F25B6" w:rsidRDefault="00880F5D" w:rsidP="00C80EE5">
      <w:pPr>
        <w:pStyle w:val="ListParagraph"/>
        <w:numPr>
          <w:ilvl w:val="1"/>
          <w:numId w:val="16"/>
        </w:numPr>
        <w:spacing w:line="360" w:lineRule="auto"/>
        <w:jc w:val="both"/>
        <w:rPr>
          <w:rFonts w:ascii="Times New Roman" w:hAnsi="Times New Roman"/>
          <w:color w:val="0000FF"/>
        </w:rPr>
      </w:pPr>
      <w:r w:rsidRPr="007F25B6">
        <w:rPr>
          <w:rFonts w:ascii="Times New Roman" w:hAnsi="Times New Roman"/>
          <w:color w:val="0000FF"/>
        </w:rPr>
        <w:t>undertake and co-ordinate research, investigation and surveys in the field of environment and collect, collate and disseminate information about the</w:t>
      </w:r>
      <w:r w:rsidR="00947A06" w:rsidRPr="007F25B6">
        <w:rPr>
          <w:rFonts w:ascii="Times New Roman" w:hAnsi="Times New Roman"/>
          <w:color w:val="0000FF"/>
        </w:rPr>
        <w:t xml:space="preserve"> </w:t>
      </w:r>
      <w:r w:rsidRPr="007F25B6">
        <w:rPr>
          <w:rFonts w:ascii="Times New Roman" w:hAnsi="Times New Roman"/>
          <w:color w:val="0000FF"/>
        </w:rPr>
        <w:t>findings of such research, investigation or survey;</w:t>
      </w:r>
    </w:p>
    <w:p w14:paraId="1DB0C810" w14:textId="77777777" w:rsidR="00064523" w:rsidRPr="007F25B6" w:rsidRDefault="00880F5D" w:rsidP="00C80EE5">
      <w:pPr>
        <w:pStyle w:val="ListParagraph"/>
        <w:numPr>
          <w:ilvl w:val="1"/>
          <w:numId w:val="16"/>
        </w:numPr>
        <w:spacing w:line="360" w:lineRule="auto"/>
        <w:jc w:val="both"/>
        <w:rPr>
          <w:rFonts w:ascii="Times New Roman" w:hAnsi="Times New Roman"/>
          <w:color w:val="0000FF"/>
        </w:rPr>
      </w:pPr>
      <w:r w:rsidRPr="007F25B6">
        <w:rPr>
          <w:rFonts w:ascii="Times New Roman" w:hAnsi="Times New Roman"/>
          <w:color w:val="0000FF"/>
        </w:rPr>
        <w:t>mobilise  and  monitor  the  use  of  financial  and  human  resources  for environmental management;</w:t>
      </w:r>
    </w:p>
    <w:p w14:paraId="21F7E029" w14:textId="77777777" w:rsidR="00064523" w:rsidRPr="007F25B6" w:rsidRDefault="00064523" w:rsidP="00C80EE5">
      <w:pPr>
        <w:pStyle w:val="ListParagraph"/>
        <w:numPr>
          <w:ilvl w:val="1"/>
          <w:numId w:val="16"/>
        </w:numPr>
        <w:spacing w:line="360" w:lineRule="auto"/>
        <w:jc w:val="both"/>
        <w:rPr>
          <w:rFonts w:ascii="Times New Roman" w:hAnsi="Times New Roman"/>
          <w:color w:val="0000FF"/>
        </w:rPr>
      </w:pPr>
      <w:r w:rsidRPr="007F25B6">
        <w:rPr>
          <w:rFonts w:ascii="Times New Roman" w:hAnsi="Times New Roman"/>
          <w:color w:val="0000FF"/>
        </w:rPr>
        <w:t xml:space="preserve">identify </w:t>
      </w:r>
      <w:r w:rsidR="00072BCA" w:rsidRPr="007F25B6">
        <w:rPr>
          <w:rFonts w:ascii="Times New Roman" w:hAnsi="Times New Roman"/>
          <w:color w:val="0000FF"/>
        </w:rPr>
        <w:t xml:space="preserve">plans, </w:t>
      </w:r>
      <w:r w:rsidRPr="007F25B6">
        <w:rPr>
          <w:rFonts w:ascii="Times New Roman" w:hAnsi="Times New Roman"/>
          <w:color w:val="0000FF"/>
        </w:rPr>
        <w:t xml:space="preserve">programmes </w:t>
      </w:r>
      <w:r w:rsidR="00072BCA" w:rsidRPr="007F25B6">
        <w:rPr>
          <w:rFonts w:ascii="Times New Roman" w:hAnsi="Times New Roman"/>
          <w:color w:val="0000FF"/>
        </w:rPr>
        <w:t xml:space="preserve">and projects </w:t>
      </w:r>
      <w:r w:rsidRPr="007F25B6">
        <w:rPr>
          <w:rFonts w:ascii="Times New Roman" w:hAnsi="Times New Roman"/>
          <w:color w:val="0000FF"/>
        </w:rPr>
        <w:t>or types of projects and programme, plans and policies for which environmental audit or environmental monitoring must be conducted under this Act;</w:t>
      </w:r>
    </w:p>
    <w:p w14:paraId="3D5F5046" w14:textId="77777777" w:rsidR="00064523" w:rsidRPr="007F25B6" w:rsidRDefault="00064523" w:rsidP="00C80EE5">
      <w:pPr>
        <w:pStyle w:val="ListParagraph"/>
        <w:numPr>
          <w:ilvl w:val="1"/>
          <w:numId w:val="16"/>
        </w:numPr>
        <w:spacing w:line="360" w:lineRule="auto"/>
        <w:jc w:val="both"/>
        <w:rPr>
          <w:rFonts w:ascii="Times New Roman" w:hAnsi="Times New Roman"/>
          <w:color w:val="0000FF"/>
        </w:rPr>
      </w:pPr>
      <w:r w:rsidRPr="007F25B6">
        <w:rPr>
          <w:rFonts w:ascii="Times New Roman" w:hAnsi="Times New Roman"/>
          <w:color w:val="0000FF"/>
        </w:rPr>
        <w:t>initiate  and  evolve  procedures  and  safeguard  for  the  prevention  of accidents  which  may  cause  environmental  degradation  and  evolve remedial measures where accidents occur;</w:t>
      </w:r>
    </w:p>
    <w:p w14:paraId="0C975CEF" w14:textId="77777777" w:rsidR="00064523" w:rsidRPr="007F25B6" w:rsidRDefault="00064523" w:rsidP="00C80EE5">
      <w:pPr>
        <w:pStyle w:val="ListParagraph"/>
        <w:numPr>
          <w:ilvl w:val="1"/>
          <w:numId w:val="16"/>
        </w:numPr>
        <w:spacing w:line="360" w:lineRule="auto"/>
        <w:jc w:val="both"/>
        <w:rPr>
          <w:rFonts w:ascii="Times New Roman" w:hAnsi="Times New Roman"/>
          <w:color w:val="0000FF"/>
        </w:rPr>
      </w:pPr>
      <w:r w:rsidRPr="007F25B6">
        <w:rPr>
          <w:rFonts w:ascii="Times New Roman" w:hAnsi="Times New Roman"/>
          <w:color w:val="0000FF"/>
        </w:rPr>
        <w:t>monitor and  assess activities, including activities being carried out  by relevant organs of state, competent authorities and other government agencies, regional and local authorities in order to ensure that the environment is not degraded by such activities, environmental management objectives are adhered  to  and  adequate  early  warning  on  impending  environmental emergencies is given;</w:t>
      </w:r>
    </w:p>
    <w:p w14:paraId="25D4E596" w14:textId="77777777" w:rsidR="00064523" w:rsidRPr="007F25B6" w:rsidRDefault="00064523" w:rsidP="00C80EE5">
      <w:pPr>
        <w:pStyle w:val="ListParagraph"/>
        <w:numPr>
          <w:ilvl w:val="1"/>
          <w:numId w:val="16"/>
        </w:numPr>
        <w:spacing w:line="360" w:lineRule="auto"/>
        <w:jc w:val="both"/>
        <w:rPr>
          <w:rFonts w:ascii="Times New Roman" w:hAnsi="Times New Roman"/>
          <w:color w:val="0000FF"/>
        </w:rPr>
      </w:pPr>
      <w:r w:rsidRPr="007F25B6">
        <w:rPr>
          <w:rFonts w:ascii="Times New Roman" w:hAnsi="Times New Roman"/>
          <w:color w:val="0000FF"/>
        </w:rPr>
        <w:t>undertake,  in  co-operation  with  relevant  organs of state, competent authorities and other government agencies, regional and local authorities  programmes intended  to  enhance  environmental  education  and    public  awareness about  the  need  for  sound  environmental management as  well  as  for enlisting public support and encouraging the effort made by other entities in that regard;</w:t>
      </w:r>
    </w:p>
    <w:p w14:paraId="73787E23" w14:textId="77777777" w:rsidR="00064523" w:rsidRPr="007F25B6" w:rsidRDefault="00064523" w:rsidP="00C80EE5">
      <w:pPr>
        <w:pStyle w:val="ListParagraph"/>
        <w:numPr>
          <w:ilvl w:val="1"/>
          <w:numId w:val="16"/>
        </w:numPr>
        <w:spacing w:line="360" w:lineRule="auto"/>
        <w:jc w:val="both"/>
        <w:rPr>
          <w:rFonts w:ascii="Times New Roman" w:hAnsi="Times New Roman"/>
          <w:color w:val="0000FF"/>
        </w:rPr>
      </w:pPr>
      <w:r w:rsidRPr="007F25B6">
        <w:rPr>
          <w:rFonts w:ascii="Times New Roman" w:hAnsi="Times New Roman"/>
          <w:color w:val="0000FF"/>
        </w:rPr>
        <w:t>publish and disseminate manuals, codes or guidelines relating to environmental</w:t>
      </w:r>
      <w:r w:rsidR="00BF6482" w:rsidRPr="007F25B6">
        <w:rPr>
          <w:rFonts w:ascii="Times New Roman" w:hAnsi="Times New Roman"/>
          <w:color w:val="0000FF"/>
        </w:rPr>
        <w:t xml:space="preserve"> </w:t>
      </w:r>
      <w:r w:rsidRPr="007F25B6">
        <w:rPr>
          <w:rFonts w:ascii="Times New Roman" w:hAnsi="Times New Roman"/>
          <w:color w:val="0000FF"/>
        </w:rPr>
        <w:t>management    and    prevention    or    abatement    of environmental degradation;</w:t>
      </w:r>
    </w:p>
    <w:p w14:paraId="708BEBF7" w14:textId="77777777" w:rsidR="00064523" w:rsidRPr="007F25B6" w:rsidRDefault="00064523" w:rsidP="00C80EE5">
      <w:pPr>
        <w:pStyle w:val="ListParagraph"/>
        <w:numPr>
          <w:ilvl w:val="1"/>
          <w:numId w:val="16"/>
        </w:numPr>
        <w:spacing w:line="360" w:lineRule="auto"/>
        <w:jc w:val="both"/>
        <w:rPr>
          <w:rFonts w:ascii="Times New Roman" w:hAnsi="Times New Roman"/>
          <w:color w:val="0000FF"/>
        </w:rPr>
      </w:pPr>
      <w:r w:rsidRPr="007F25B6">
        <w:rPr>
          <w:rFonts w:ascii="Times New Roman" w:hAnsi="Times New Roman"/>
          <w:color w:val="0000FF"/>
        </w:rPr>
        <w:t>render advice and technical support, where possible, to entities engaged in natural resources management and environmental protection so as to enable them to carry out their responsibilities satisfactorily;</w:t>
      </w:r>
    </w:p>
    <w:p w14:paraId="42E84842" w14:textId="77777777" w:rsidR="00064523" w:rsidRPr="007F25B6" w:rsidRDefault="00064523" w:rsidP="00C80EE5">
      <w:pPr>
        <w:pStyle w:val="ListParagraph"/>
        <w:numPr>
          <w:ilvl w:val="1"/>
          <w:numId w:val="16"/>
        </w:numPr>
        <w:spacing w:line="360" w:lineRule="auto"/>
        <w:jc w:val="both"/>
        <w:rPr>
          <w:rFonts w:ascii="Times New Roman" w:hAnsi="Times New Roman"/>
          <w:color w:val="0000FF"/>
        </w:rPr>
      </w:pPr>
      <w:r w:rsidRPr="007F25B6">
        <w:rPr>
          <w:rFonts w:ascii="Times New Roman" w:hAnsi="Times New Roman"/>
          <w:color w:val="0000FF"/>
        </w:rPr>
        <w:t xml:space="preserve">prepare and issue an annual report on the state of the environment in Namibia and in this regard may direct any organs of state, competent authorities and other government agencies, regional and local authorities to prepare and </w:t>
      </w:r>
      <w:r w:rsidRPr="007F25B6">
        <w:rPr>
          <w:rFonts w:ascii="Times New Roman" w:hAnsi="Times New Roman"/>
          <w:color w:val="0000FF"/>
        </w:rPr>
        <w:lastRenderedPageBreak/>
        <w:t>submit to it a report on the state of the sector of the environment under the administration of that entity;</w:t>
      </w:r>
    </w:p>
    <w:p w14:paraId="6428EA9C" w14:textId="77777777" w:rsidR="00880F5D" w:rsidRPr="007F25B6" w:rsidRDefault="00064523" w:rsidP="006C4EF9">
      <w:pPr>
        <w:pStyle w:val="ListParagraph"/>
        <w:numPr>
          <w:ilvl w:val="1"/>
          <w:numId w:val="16"/>
        </w:numPr>
        <w:spacing w:line="360" w:lineRule="auto"/>
        <w:jc w:val="both"/>
        <w:rPr>
          <w:rFonts w:ascii="Times New Roman" w:hAnsi="Times New Roman"/>
          <w:color w:val="0000FF"/>
        </w:rPr>
      </w:pPr>
      <w:r w:rsidRPr="007F25B6">
        <w:rPr>
          <w:rFonts w:ascii="Times New Roman" w:hAnsi="Times New Roman"/>
          <w:color w:val="0000FF"/>
        </w:rPr>
        <w:t xml:space="preserve">perform  such  other  functions  as  the  Government  may  assign  to  the </w:t>
      </w:r>
      <w:r w:rsidR="006C4EF9" w:rsidRPr="006C4EF9">
        <w:rPr>
          <w:rFonts w:ascii="Times New Roman" w:hAnsi="Times New Roman"/>
          <w:color w:val="0000FF"/>
        </w:rPr>
        <w:t>Commission</w:t>
      </w:r>
      <w:r w:rsidRPr="007F25B6">
        <w:rPr>
          <w:rFonts w:ascii="Times New Roman" w:hAnsi="Times New Roman"/>
          <w:color w:val="0000FF"/>
        </w:rPr>
        <w:t xml:space="preserve"> or as are incidental or conducive to the exercise by the </w:t>
      </w:r>
      <w:r w:rsidR="00072BCA" w:rsidRPr="007F25B6">
        <w:rPr>
          <w:rFonts w:ascii="Times New Roman" w:hAnsi="Times New Roman"/>
          <w:color w:val="0000FF"/>
        </w:rPr>
        <w:t xml:space="preserve">Commission </w:t>
      </w:r>
      <w:r w:rsidRPr="007F25B6">
        <w:rPr>
          <w:rFonts w:ascii="Times New Roman" w:hAnsi="Times New Roman"/>
          <w:color w:val="0000FF"/>
        </w:rPr>
        <w:t>of any or all of the functions provided under this Act.</w:t>
      </w:r>
    </w:p>
    <w:p w14:paraId="10BD4C53" w14:textId="77777777" w:rsidR="00BF6482" w:rsidRPr="007F25B6" w:rsidRDefault="00BF6482" w:rsidP="00C80EE5">
      <w:pPr>
        <w:pStyle w:val="ListParagraph"/>
        <w:numPr>
          <w:ilvl w:val="0"/>
          <w:numId w:val="16"/>
        </w:numPr>
        <w:spacing w:line="360" w:lineRule="auto"/>
        <w:jc w:val="both"/>
        <w:rPr>
          <w:rFonts w:ascii="Times New Roman" w:hAnsi="Times New Roman"/>
          <w:color w:val="0000FF"/>
        </w:rPr>
      </w:pPr>
      <w:r w:rsidRPr="007F25B6">
        <w:rPr>
          <w:rFonts w:ascii="Times New Roman" w:hAnsi="Times New Roman"/>
          <w:color w:val="0000FF"/>
        </w:rPr>
        <w:t>The Minister shall lay every annual report on the state of the environmen</w:t>
      </w:r>
      <w:r w:rsidR="00072BCA" w:rsidRPr="007F25B6">
        <w:rPr>
          <w:rFonts w:ascii="Times New Roman" w:hAnsi="Times New Roman"/>
          <w:color w:val="0000FF"/>
        </w:rPr>
        <w:t>t prepared under 5 (ii)</w:t>
      </w:r>
      <w:r w:rsidRPr="007F25B6">
        <w:rPr>
          <w:rFonts w:ascii="Times New Roman" w:hAnsi="Times New Roman"/>
          <w:color w:val="0000FF"/>
        </w:rPr>
        <w:t xml:space="preserve"> (</w:t>
      </w:r>
      <w:r w:rsidR="00072BCA" w:rsidRPr="007F25B6">
        <w:rPr>
          <w:rFonts w:ascii="Times New Roman" w:hAnsi="Times New Roman"/>
          <w:color w:val="0000FF"/>
        </w:rPr>
        <w:t>q</w:t>
      </w:r>
      <w:r w:rsidRPr="007F25B6">
        <w:rPr>
          <w:rFonts w:ascii="Times New Roman" w:hAnsi="Times New Roman"/>
          <w:color w:val="0000FF"/>
        </w:rPr>
        <w:t>) before the National Assembly as soon as reasonably practicable after its publication.</w:t>
      </w:r>
    </w:p>
    <w:p w14:paraId="4925C3F9" w14:textId="77777777" w:rsidR="00F746E0" w:rsidRPr="007F25B6" w:rsidRDefault="00F746E0" w:rsidP="00004671">
      <w:pPr>
        <w:pStyle w:val="Heading2"/>
      </w:pPr>
      <w:bookmarkStart w:id="20" w:name="_Toc427492834"/>
      <w:r w:rsidRPr="007F25B6">
        <w:t>The Board of Directors</w:t>
      </w:r>
      <w:bookmarkEnd w:id="20"/>
      <w:r w:rsidRPr="007F25B6">
        <w:t xml:space="preserve"> </w:t>
      </w:r>
    </w:p>
    <w:p w14:paraId="48DC0DA9" w14:textId="77777777" w:rsidR="00F746E0" w:rsidRPr="007F25B6" w:rsidRDefault="00F746E0" w:rsidP="00B36D7F">
      <w:pPr>
        <w:pStyle w:val="ListParagraph"/>
        <w:numPr>
          <w:ilvl w:val="0"/>
          <w:numId w:val="26"/>
        </w:numPr>
        <w:spacing w:line="360" w:lineRule="auto"/>
        <w:jc w:val="both"/>
        <w:rPr>
          <w:rFonts w:ascii="Times New Roman" w:hAnsi="Times New Roman"/>
          <w:color w:val="0000FF"/>
        </w:rPr>
      </w:pPr>
      <w:r w:rsidRPr="007F25B6">
        <w:rPr>
          <w:rFonts w:ascii="Times New Roman" w:hAnsi="Times New Roman"/>
          <w:color w:val="0000FF"/>
        </w:rPr>
        <w:t xml:space="preserve">The </w:t>
      </w:r>
      <w:r w:rsidR="00072BCA" w:rsidRPr="007F25B6">
        <w:rPr>
          <w:rFonts w:ascii="Times New Roman" w:hAnsi="Times New Roman"/>
          <w:color w:val="0000FF"/>
        </w:rPr>
        <w:t>Commission</w:t>
      </w:r>
      <w:r w:rsidRPr="007F25B6">
        <w:rPr>
          <w:rFonts w:ascii="Times New Roman" w:hAnsi="Times New Roman"/>
          <w:color w:val="0000FF"/>
        </w:rPr>
        <w:t xml:space="preserve"> shall be managed by a Board of Directors which shall consist of – </w:t>
      </w:r>
    </w:p>
    <w:p w14:paraId="3D04DCF1" w14:textId="77777777" w:rsidR="00F746E0" w:rsidRPr="007F25B6" w:rsidRDefault="00F746E0" w:rsidP="00B36D7F">
      <w:pPr>
        <w:pStyle w:val="ListParagraph"/>
        <w:numPr>
          <w:ilvl w:val="1"/>
          <w:numId w:val="26"/>
        </w:numPr>
        <w:spacing w:line="360" w:lineRule="auto"/>
        <w:jc w:val="both"/>
        <w:rPr>
          <w:rFonts w:ascii="Times New Roman" w:hAnsi="Times New Roman"/>
          <w:color w:val="0000FF"/>
        </w:rPr>
      </w:pPr>
      <w:r w:rsidRPr="007F25B6">
        <w:rPr>
          <w:rFonts w:ascii="Times New Roman" w:hAnsi="Times New Roman"/>
          <w:color w:val="0000FF"/>
        </w:rPr>
        <w:t>a chairperson appointed by the Minister; and</w:t>
      </w:r>
    </w:p>
    <w:p w14:paraId="7E9CED80" w14:textId="77777777" w:rsidR="00F746E0" w:rsidRPr="007F25B6" w:rsidRDefault="00F746E0" w:rsidP="00B36D7F">
      <w:pPr>
        <w:pStyle w:val="ListParagraph"/>
        <w:widowControl w:val="0"/>
        <w:numPr>
          <w:ilvl w:val="1"/>
          <w:numId w:val="26"/>
        </w:numPr>
        <w:autoSpaceDE w:val="0"/>
        <w:autoSpaceDN w:val="0"/>
        <w:adjustRightInd w:val="0"/>
        <w:spacing w:before="83" w:after="0" w:line="360" w:lineRule="auto"/>
        <w:ind w:right="82"/>
        <w:jc w:val="both"/>
        <w:rPr>
          <w:rFonts w:ascii="Times New Roman" w:hAnsi="Times New Roman"/>
          <w:color w:val="0000FF"/>
        </w:rPr>
      </w:pPr>
      <w:proofErr w:type="gramStart"/>
      <w:r w:rsidRPr="007F25B6">
        <w:rPr>
          <w:rFonts w:ascii="Times New Roman" w:hAnsi="Times New Roman"/>
          <w:color w:val="0000FF"/>
        </w:rPr>
        <w:t>the</w:t>
      </w:r>
      <w:proofErr w:type="gramEnd"/>
      <w:r w:rsidRPr="007F25B6">
        <w:rPr>
          <w:rFonts w:ascii="Times New Roman" w:hAnsi="Times New Roman"/>
          <w:color w:val="0000FF"/>
          <w:spacing w:val="8"/>
        </w:rPr>
        <w:t xml:space="preserve"> </w:t>
      </w:r>
      <w:r w:rsidRPr="007F25B6">
        <w:rPr>
          <w:rFonts w:ascii="Times New Roman" w:hAnsi="Times New Roman"/>
          <w:color w:val="0000FF"/>
        </w:rPr>
        <w:t>Permanent</w:t>
      </w:r>
      <w:r w:rsidRPr="007F25B6">
        <w:rPr>
          <w:rFonts w:ascii="Times New Roman" w:hAnsi="Times New Roman"/>
          <w:color w:val="0000FF"/>
          <w:spacing w:val="1"/>
        </w:rPr>
        <w:t xml:space="preserve"> </w:t>
      </w:r>
      <w:r w:rsidRPr="007F25B6">
        <w:rPr>
          <w:rFonts w:ascii="Times New Roman" w:hAnsi="Times New Roman"/>
          <w:color w:val="0000FF"/>
        </w:rPr>
        <w:t>Secretary</w:t>
      </w:r>
      <w:r w:rsidRPr="007F25B6">
        <w:rPr>
          <w:rFonts w:ascii="Times New Roman" w:hAnsi="Times New Roman"/>
          <w:color w:val="0000FF"/>
          <w:spacing w:val="3"/>
        </w:rPr>
        <w:t xml:space="preserve"> </w:t>
      </w:r>
      <w:r w:rsidRPr="007F25B6">
        <w:rPr>
          <w:rFonts w:ascii="Times New Roman" w:hAnsi="Times New Roman"/>
          <w:color w:val="0000FF"/>
        </w:rPr>
        <w:t>of</w:t>
      </w:r>
      <w:r w:rsidRPr="007F25B6">
        <w:rPr>
          <w:rFonts w:ascii="Times New Roman" w:hAnsi="Times New Roman"/>
          <w:color w:val="0000FF"/>
          <w:spacing w:val="9"/>
        </w:rPr>
        <w:t xml:space="preserve"> </w:t>
      </w:r>
      <w:r w:rsidRPr="007F25B6">
        <w:rPr>
          <w:rFonts w:ascii="Times New Roman" w:hAnsi="Times New Roman"/>
          <w:color w:val="0000FF"/>
        </w:rPr>
        <w:t>the</w:t>
      </w:r>
      <w:r w:rsidRPr="007F25B6">
        <w:rPr>
          <w:rFonts w:ascii="Times New Roman" w:hAnsi="Times New Roman"/>
          <w:color w:val="0000FF"/>
          <w:spacing w:val="8"/>
        </w:rPr>
        <w:t xml:space="preserve"> </w:t>
      </w:r>
      <w:r w:rsidRPr="007F25B6">
        <w:rPr>
          <w:rFonts w:ascii="Times New Roman" w:hAnsi="Times New Roman"/>
          <w:color w:val="0000FF"/>
        </w:rPr>
        <w:t>Minis</w:t>
      </w:r>
      <w:r w:rsidRPr="007F25B6">
        <w:rPr>
          <w:rFonts w:ascii="Times New Roman" w:hAnsi="Times New Roman"/>
          <w:color w:val="0000FF"/>
          <w:spacing w:val="1"/>
        </w:rPr>
        <w:t>t</w:t>
      </w:r>
      <w:r w:rsidRPr="007F25B6">
        <w:rPr>
          <w:rFonts w:ascii="Times New Roman" w:hAnsi="Times New Roman"/>
          <w:color w:val="0000FF"/>
        </w:rPr>
        <w:t>ry</w:t>
      </w:r>
      <w:r w:rsidRPr="007F25B6">
        <w:rPr>
          <w:rFonts w:ascii="Times New Roman" w:hAnsi="Times New Roman"/>
          <w:color w:val="0000FF"/>
          <w:spacing w:val="4"/>
        </w:rPr>
        <w:t xml:space="preserve"> </w:t>
      </w:r>
      <w:r w:rsidRPr="007F25B6">
        <w:rPr>
          <w:rFonts w:ascii="Times New Roman" w:hAnsi="Times New Roman"/>
          <w:color w:val="0000FF"/>
        </w:rPr>
        <w:t>responsible for matters</w:t>
      </w:r>
      <w:r w:rsidRPr="007F25B6">
        <w:rPr>
          <w:rFonts w:ascii="Times New Roman" w:hAnsi="Times New Roman"/>
          <w:color w:val="0000FF"/>
          <w:spacing w:val="-1"/>
        </w:rPr>
        <w:t xml:space="preserve"> </w:t>
      </w:r>
      <w:r w:rsidRPr="007F25B6">
        <w:rPr>
          <w:rFonts w:ascii="Times New Roman" w:hAnsi="Times New Roman"/>
          <w:color w:val="0000FF"/>
        </w:rPr>
        <w:t>relating</w:t>
      </w:r>
      <w:r w:rsidRPr="007F25B6">
        <w:rPr>
          <w:rFonts w:ascii="Times New Roman" w:hAnsi="Times New Roman"/>
          <w:color w:val="0000FF"/>
          <w:spacing w:val="-1"/>
        </w:rPr>
        <w:t xml:space="preserve"> </w:t>
      </w:r>
      <w:r w:rsidRPr="007F25B6">
        <w:rPr>
          <w:rFonts w:ascii="Times New Roman" w:hAnsi="Times New Roman"/>
          <w:color w:val="0000FF"/>
        </w:rPr>
        <w:t>to</w:t>
      </w:r>
      <w:r w:rsidRPr="007F25B6">
        <w:rPr>
          <w:rFonts w:ascii="Times New Roman" w:hAnsi="Times New Roman"/>
          <w:color w:val="0000FF"/>
          <w:spacing w:val="2"/>
        </w:rPr>
        <w:t xml:space="preserve"> </w:t>
      </w:r>
      <w:r w:rsidRPr="007F25B6">
        <w:rPr>
          <w:rFonts w:ascii="Times New Roman" w:hAnsi="Times New Roman"/>
          <w:color w:val="0000FF"/>
        </w:rPr>
        <w:t>the</w:t>
      </w:r>
      <w:r w:rsidRPr="007F25B6">
        <w:rPr>
          <w:rFonts w:ascii="Times New Roman" w:hAnsi="Times New Roman"/>
          <w:color w:val="0000FF"/>
          <w:spacing w:val="1"/>
        </w:rPr>
        <w:t xml:space="preserve"> </w:t>
      </w:r>
      <w:r w:rsidR="00072BCA" w:rsidRPr="007F25B6">
        <w:rPr>
          <w:rFonts w:ascii="Times New Roman" w:hAnsi="Times New Roman"/>
          <w:color w:val="0000FF"/>
        </w:rPr>
        <w:t>Commission</w:t>
      </w:r>
      <w:r w:rsidRPr="007F25B6">
        <w:rPr>
          <w:rFonts w:ascii="Times New Roman" w:hAnsi="Times New Roman"/>
          <w:color w:val="0000FF"/>
          <w:spacing w:val="-5"/>
        </w:rPr>
        <w:t xml:space="preserve"> </w:t>
      </w:r>
      <w:r w:rsidRPr="007F25B6">
        <w:rPr>
          <w:rFonts w:ascii="Times New Roman" w:hAnsi="Times New Roman"/>
          <w:color w:val="0000FF"/>
        </w:rPr>
        <w:t>or</w:t>
      </w:r>
      <w:r w:rsidRPr="007F25B6">
        <w:rPr>
          <w:rFonts w:ascii="Times New Roman" w:hAnsi="Times New Roman"/>
          <w:color w:val="0000FF"/>
          <w:spacing w:val="2"/>
        </w:rPr>
        <w:t xml:space="preserve"> </w:t>
      </w:r>
      <w:r w:rsidRPr="007F25B6">
        <w:rPr>
          <w:rFonts w:ascii="Times New Roman" w:hAnsi="Times New Roman"/>
          <w:color w:val="0000FF"/>
        </w:rPr>
        <w:t>an</w:t>
      </w:r>
      <w:r w:rsidRPr="007F25B6">
        <w:rPr>
          <w:rFonts w:ascii="Times New Roman" w:hAnsi="Times New Roman"/>
          <w:color w:val="0000FF"/>
          <w:spacing w:val="2"/>
        </w:rPr>
        <w:t xml:space="preserve"> </w:t>
      </w:r>
      <w:r w:rsidRPr="007F25B6">
        <w:rPr>
          <w:rFonts w:ascii="Times New Roman" w:hAnsi="Times New Roman"/>
          <w:color w:val="0000FF"/>
          <w:spacing w:val="1"/>
        </w:rPr>
        <w:t>o</w:t>
      </w:r>
      <w:r w:rsidRPr="007F25B6">
        <w:rPr>
          <w:rFonts w:ascii="Times New Roman" w:hAnsi="Times New Roman"/>
          <w:color w:val="0000FF"/>
        </w:rPr>
        <w:t>fficer</w:t>
      </w:r>
      <w:r w:rsidRPr="007F25B6">
        <w:rPr>
          <w:rFonts w:ascii="Times New Roman" w:hAnsi="Times New Roman"/>
          <w:color w:val="0000FF"/>
          <w:spacing w:val="-1"/>
        </w:rPr>
        <w:t xml:space="preserve"> </w:t>
      </w:r>
      <w:r w:rsidRPr="007F25B6">
        <w:rPr>
          <w:rFonts w:ascii="Times New Roman" w:hAnsi="Times New Roman"/>
          <w:color w:val="0000FF"/>
        </w:rPr>
        <w:t>of</w:t>
      </w:r>
      <w:r w:rsidRPr="007F25B6">
        <w:rPr>
          <w:rFonts w:ascii="Times New Roman" w:hAnsi="Times New Roman"/>
          <w:color w:val="0000FF"/>
          <w:spacing w:val="2"/>
        </w:rPr>
        <w:t xml:space="preserve"> </w:t>
      </w:r>
      <w:r w:rsidRPr="007F25B6">
        <w:rPr>
          <w:rFonts w:ascii="Times New Roman" w:hAnsi="Times New Roman"/>
          <w:color w:val="0000FF"/>
        </w:rPr>
        <w:t>that</w:t>
      </w:r>
      <w:r w:rsidRPr="007F25B6">
        <w:rPr>
          <w:rFonts w:ascii="Times New Roman" w:hAnsi="Times New Roman"/>
          <w:color w:val="0000FF"/>
          <w:spacing w:val="1"/>
        </w:rPr>
        <w:t xml:space="preserve"> </w:t>
      </w:r>
      <w:r w:rsidRPr="007F25B6">
        <w:rPr>
          <w:rFonts w:ascii="Times New Roman" w:hAnsi="Times New Roman"/>
          <w:color w:val="0000FF"/>
        </w:rPr>
        <w:t>Ministry</w:t>
      </w:r>
      <w:r w:rsidRPr="007F25B6">
        <w:rPr>
          <w:rFonts w:ascii="Times New Roman" w:hAnsi="Times New Roman"/>
          <w:color w:val="0000FF"/>
          <w:spacing w:val="-3"/>
        </w:rPr>
        <w:t xml:space="preserve"> </w:t>
      </w:r>
      <w:r w:rsidRPr="007F25B6">
        <w:rPr>
          <w:rFonts w:ascii="Times New Roman" w:hAnsi="Times New Roman"/>
          <w:color w:val="0000FF"/>
        </w:rPr>
        <w:t>designated</w:t>
      </w:r>
      <w:r w:rsidRPr="007F25B6">
        <w:rPr>
          <w:rFonts w:ascii="Times New Roman" w:hAnsi="Times New Roman"/>
          <w:color w:val="0000FF"/>
          <w:spacing w:val="-6"/>
        </w:rPr>
        <w:t xml:space="preserve"> </w:t>
      </w:r>
      <w:r w:rsidRPr="007F25B6">
        <w:rPr>
          <w:rFonts w:ascii="Times New Roman" w:hAnsi="Times New Roman"/>
          <w:color w:val="0000FF"/>
        </w:rPr>
        <w:t>in writing</w:t>
      </w:r>
      <w:r w:rsidRPr="007F25B6">
        <w:rPr>
          <w:rFonts w:ascii="Times New Roman" w:hAnsi="Times New Roman"/>
          <w:color w:val="0000FF"/>
          <w:spacing w:val="-5"/>
        </w:rPr>
        <w:t xml:space="preserve"> </w:t>
      </w:r>
      <w:r w:rsidRPr="007F25B6">
        <w:rPr>
          <w:rFonts w:ascii="Times New Roman" w:hAnsi="Times New Roman"/>
          <w:color w:val="0000FF"/>
        </w:rPr>
        <w:t>by</w:t>
      </w:r>
      <w:r w:rsidRPr="007F25B6">
        <w:rPr>
          <w:rFonts w:ascii="Times New Roman" w:hAnsi="Times New Roman"/>
          <w:color w:val="0000FF"/>
          <w:spacing w:val="-2"/>
        </w:rPr>
        <w:t xml:space="preserve"> </w:t>
      </w:r>
      <w:r w:rsidRPr="007F25B6">
        <w:rPr>
          <w:rFonts w:ascii="Times New Roman" w:hAnsi="Times New Roman"/>
          <w:color w:val="0000FF"/>
        </w:rPr>
        <w:t>the</w:t>
      </w:r>
      <w:r w:rsidRPr="007F25B6">
        <w:rPr>
          <w:rFonts w:ascii="Times New Roman" w:hAnsi="Times New Roman"/>
          <w:color w:val="0000FF"/>
          <w:spacing w:val="-3"/>
        </w:rPr>
        <w:t xml:space="preserve"> </w:t>
      </w:r>
      <w:r w:rsidRPr="007F25B6">
        <w:rPr>
          <w:rFonts w:ascii="Times New Roman" w:hAnsi="Times New Roman"/>
          <w:color w:val="0000FF"/>
        </w:rPr>
        <w:t>Permanent</w:t>
      </w:r>
      <w:r w:rsidRPr="007F25B6">
        <w:rPr>
          <w:rFonts w:ascii="Times New Roman" w:hAnsi="Times New Roman"/>
          <w:color w:val="0000FF"/>
          <w:spacing w:val="-9"/>
        </w:rPr>
        <w:t xml:space="preserve"> </w:t>
      </w:r>
      <w:r w:rsidRPr="007F25B6">
        <w:rPr>
          <w:rFonts w:ascii="Times New Roman" w:hAnsi="Times New Roman"/>
          <w:color w:val="0000FF"/>
        </w:rPr>
        <w:t>Secretary.</w:t>
      </w:r>
    </w:p>
    <w:p w14:paraId="6550538A" w14:textId="77777777" w:rsidR="00F746E0" w:rsidRPr="007F25B6" w:rsidRDefault="00F746E0" w:rsidP="00B36D7F">
      <w:pPr>
        <w:pStyle w:val="ListParagraph"/>
        <w:widowControl w:val="0"/>
        <w:numPr>
          <w:ilvl w:val="1"/>
          <w:numId w:val="26"/>
        </w:numPr>
        <w:autoSpaceDE w:val="0"/>
        <w:autoSpaceDN w:val="0"/>
        <w:adjustRightInd w:val="0"/>
        <w:spacing w:after="0" w:line="360" w:lineRule="auto"/>
        <w:jc w:val="both"/>
        <w:rPr>
          <w:rFonts w:ascii="Times New Roman" w:hAnsi="Times New Roman"/>
          <w:color w:val="0000FF"/>
        </w:rPr>
      </w:pPr>
      <w:r w:rsidRPr="007F25B6">
        <w:rPr>
          <w:rFonts w:ascii="Times New Roman" w:hAnsi="Times New Roman"/>
          <w:color w:val="0000FF"/>
        </w:rPr>
        <w:t>three</w:t>
      </w:r>
      <w:r w:rsidRPr="007F25B6">
        <w:rPr>
          <w:rFonts w:ascii="Times New Roman" w:hAnsi="Times New Roman"/>
          <w:color w:val="0000FF"/>
          <w:spacing w:val="-4"/>
        </w:rPr>
        <w:t xml:space="preserve"> </w:t>
      </w:r>
      <w:r w:rsidRPr="007F25B6">
        <w:rPr>
          <w:rFonts w:ascii="Times New Roman" w:hAnsi="Times New Roman"/>
          <w:color w:val="0000FF"/>
        </w:rPr>
        <w:t>Directors</w:t>
      </w:r>
      <w:r w:rsidRPr="007F25B6">
        <w:rPr>
          <w:rFonts w:ascii="Times New Roman" w:hAnsi="Times New Roman"/>
          <w:color w:val="0000FF"/>
          <w:spacing w:val="-7"/>
        </w:rPr>
        <w:t xml:space="preserve"> </w:t>
      </w:r>
      <w:r w:rsidRPr="007F25B6">
        <w:rPr>
          <w:rFonts w:ascii="Times New Roman" w:hAnsi="Times New Roman"/>
          <w:color w:val="0000FF"/>
        </w:rPr>
        <w:t>who</w:t>
      </w:r>
      <w:r w:rsidRPr="007F25B6">
        <w:rPr>
          <w:rFonts w:ascii="Times New Roman" w:hAnsi="Times New Roman"/>
          <w:color w:val="0000FF"/>
          <w:spacing w:val="-3"/>
        </w:rPr>
        <w:t xml:space="preserve"> </w:t>
      </w:r>
      <w:r w:rsidRPr="007F25B6">
        <w:rPr>
          <w:rFonts w:ascii="Times New Roman" w:hAnsi="Times New Roman"/>
          <w:color w:val="0000FF"/>
        </w:rPr>
        <w:t>shall</w:t>
      </w:r>
      <w:r w:rsidRPr="007F25B6">
        <w:rPr>
          <w:rFonts w:ascii="Times New Roman" w:hAnsi="Times New Roman"/>
          <w:color w:val="0000FF"/>
          <w:spacing w:val="-4"/>
        </w:rPr>
        <w:t xml:space="preserve"> </w:t>
      </w:r>
      <w:r w:rsidRPr="007F25B6">
        <w:rPr>
          <w:rFonts w:ascii="Times New Roman" w:hAnsi="Times New Roman"/>
          <w:color w:val="0000FF"/>
        </w:rPr>
        <w:t>be</w:t>
      </w:r>
      <w:r w:rsidRPr="007F25B6">
        <w:rPr>
          <w:rFonts w:ascii="Times New Roman" w:hAnsi="Times New Roman"/>
          <w:color w:val="0000FF"/>
          <w:spacing w:val="-2"/>
        </w:rPr>
        <w:t xml:space="preserve"> </w:t>
      </w:r>
      <w:r w:rsidRPr="007F25B6">
        <w:rPr>
          <w:rFonts w:ascii="Times New Roman" w:hAnsi="Times New Roman"/>
          <w:color w:val="0000FF"/>
        </w:rPr>
        <w:t>officers</w:t>
      </w:r>
      <w:r w:rsidRPr="007F25B6">
        <w:rPr>
          <w:rFonts w:ascii="Times New Roman" w:hAnsi="Times New Roman"/>
          <w:color w:val="0000FF"/>
          <w:spacing w:val="-6"/>
        </w:rPr>
        <w:t xml:space="preserve"> </w:t>
      </w:r>
      <w:r w:rsidRPr="007F25B6">
        <w:rPr>
          <w:rFonts w:ascii="Times New Roman" w:hAnsi="Times New Roman"/>
          <w:color w:val="0000FF"/>
        </w:rPr>
        <w:t>of</w:t>
      </w:r>
      <w:r w:rsidRPr="007F25B6">
        <w:rPr>
          <w:rFonts w:ascii="Times New Roman" w:hAnsi="Times New Roman"/>
          <w:color w:val="0000FF"/>
          <w:spacing w:val="-2"/>
        </w:rPr>
        <w:t xml:space="preserve"> </w:t>
      </w:r>
      <w:r w:rsidRPr="007F25B6">
        <w:rPr>
          <w:rFonts w:ascii="Times New Roman" w:hAnsi="Times New Roman"/>
          <w:color w:val="0000FF"/>
        </w:rPr>
        <w:t>the</w:t>
      </w:r>
      <w:r w:rsidRPr="007F25B6">
        <w:rPr>
          <w:rFonts w:ascii="Times New Roman" w:hAnsi="Times New Roman"/>
          <w:color w:val="0000FF"/>
          <w:spacing w:val="-3"/>
        </w:rPr>
        <w:t xml:space="preserve"> </w:t>
      </w:r>
      <w:r w:rsidR="00072BCA" w:rsidRPr="007F25B6">
        <w:rPr>
          <w:rFonts w:ascii="Times New Roman" w:hAnsi="Times New Roman"/>
          <w:color w:val="0000FF"/>
        </w:rPr>
        <w:t>Commission</w:t>
      </w:r>
      <w:r w:rsidRPr="007F25B6">
        <w:rPr>
          <w:rFonts w:ascii="Times New Roman" w:hAnsi="Times New Roman"/>
          <w:color w:val="0000FF"/>
        </w:rPr>
        <w:t>;</w:t>
      </w:r>
    </w:p>
    <w:p w14:paraId="55A1C1B4" w14:textId="77777777" w:rsidR="00F746E0" w:rsidRPr="007F25B6" w:rsidRDefault="00F746E0" w:rsidP="00B36D7F">
      <w:pPr>
        <w:pStyle w:val="ListParagraph"/>
        <w:widowControl w:val="0"/>
        <w:numPr>
          <w:ilvl w:val="1"/>
          <w:numId w:val="26"/>
        </w:numPr>
        <w:autoSpaceDE w:val="0"/>
        <w:autoSpaceDN w:val="0"/>
        <w:adjustRightInd w:val="0"/>
        <w:spacing w:after="0" w:line="360" w:lineRule="auto"/>
        <w:ind w:right="83"/>
        <w:jc w:val="both"/>
        <w:rPr>
          <w:rFonts w:ascii="Times New Roman" w:hAnsi="Times New Roman"/>
          <w:color w:val="0000FF"/>
        </w:rPr>
      </w:pPr>
      <w:r w:rsidRPr="007F25B6">
        <w:rPr>
          <w:rFonts w:ascii="Times New Roman" w:hAnsi="Times New Roman"/>
          <w:color w:val="0000FF"/>
        </w:rPr>
        <w:t>seven</w:t>
      </w:r>
      <w:r w:rsidRPr="007F25B6">
        <w:rPr>
          <w:rFonts w:ascii="Times New Roman" w:hAnsi="Times New Roman"/>
          <w:color w:val="0000FF"/>
          <w:spacing w:val="34"/>
        </w:rPr>
        <w:t xml:space="preserve"> </w:t>
      </w:r>
      <w:r w:rsidRPr="007F25B6">
        <w:rPr>
          <w:rFonts w:ascii="Times New Roman" w:hAnsi="Times New Roman"/>
          <w:color w:val="0000FF"/>
        </w:rPr>
        <w:t>members,</w:t>
      </w:r>
      <w:r w:rsidRPr="007F25B6">
        <w:rPr>
          <w:rFonts w:ascii="Times New Roman" w:hAnsi="Times New Roman"/>
          <w:color w:val="0000FF"/>
          <w:spacing w:val="31"/>
        </w:rPr>
        <w:t xml:space="preserve"> </w:t>
      </w:r>
      <w:r w:rsidRPr="007F25B6">
        <w:rPr>
          <w:rFonts w:ascii="Times New Roman" w:hAnsi="Times New Roman"/>
          <w:color w:val="0000FF"/>
        </w:rPr>
        <w:t>not</w:t>
      </w:r>
      <w:r w:rsidRPr="007F25B6">
        <w:rPr>
          <w:rFonts w:ascii="Times New Roman" w:hAnsi="Times New Roman"/>
          <w:color w:val="0000FF"/>
          <w:spacing w:val="37"/>
        </w:rPr>
        <w:t xml:space="preserve"> </w:t>
      </w:r>
      <w:r w:rsidRPr="007F25B6">
        <w:rPr>
          <w:rFonts w:ascii="Times New Roman" w:hAnsi="Times New Roman"/>
          <w:color w:val="0000FF"/>
        </w:rPr>
        <w:t>being</w:t>
      </w:r>
      <w:r w:rsidRPr="007F25B6">
        <w:rPr>
          <w:rFonts w:ascii="Times New Roman" w:hAnsi="Times New Roman"/>
          <w:color w:val="0000FF"/>
          <w:spacing w:val="35"/>
        </w:rPr>
        <w:t xml:space="preserve"> </w:t>
      </w:r>
      <w:r w:rsidRPr="007F25B6">
        <w:rPr>
          <w:rFonts w:ascii="Times New Roman" w:hAnsi="Times New Roman"/>
          <w:color w:val="0000FF"/>
        </w:rPr>
        <w:t>public</w:t>
      </w:r>
      <w:r w:rsidRPr="007F25B6">
        <w:rPr>
          <w:rFonts w:ascii="Times New Roman" w:hAnsi="Times New Roman"/>
          <w:color w:val="0000FF"/>
          <w:spacing w:val="33"/>
        </w:rPr>
        <w:t xml:space="preserve"> </w:t>
      </w:r>
      <w:r w:rsidRPr="007F25B6">
        <w:rPr>
          <w:rFonts w:ascii="Times New Roman" w:hAnsi="Times New Roman"/>
          <w:color w:val="0000FF"/>
          <w:spacing w:val="1"/>
        </w:rPr>
        <w:t>o</w:t>
      </w:r>
      <w:r w:rsidRPr="007F25B6">
        <w:rPr>
          <w:rFonts w:ascii="Times New Roman" w:hAnsi="Times New Roman"/>
          <w:color w:val="0000FF"/>
        </w:rPr>
        <w:t>fficers</w:t>
      </w:r>
      <w:r w:rsidRPr="007F25B6">
        <w:rPr>
          <w:rFonts w:ascii="Times New Roman" w:hAnsi="Times New Roman"/>
          <w:color w:val="0000FF"/>
          <w:spacing w:val="32"/>
        </w:rPr>
        <w:t xml:space="preserve"> </w:t>
      </w:r>
      <w:r w:rsidRPr="007F25B6">
        <w:rPr>
          <w:rFonts w:ascii="Times New Roman" w:hAnsi="Times New Roman"/>
          <w:color w:val="0000FF"/>
        </w:rPr>
        <w:t>appointed</w:t>
      </w:r>
      <w:r w:rsidRPr="007F25B6">
        <w:rPr>
          <w:rFonts w:ascii="Times New Roman" w:hAnsi="Times New Roman"/>
          <w:color w:val="0000FF"/>
          <w:spacing w:val="30"/>
        </w:rPr>
        <w:t xml:space="preserve"> </w:t>
      </w:r>
      <w:r w:rsidRPr="007F25B6">
        <w:rPr>
          <w:rFonts w:ascii="Times New Roman" w:hAnsi="Times New Roman"/>
          <w:color w:val="0000FF"/>
        </w:rPr>
        <w:t>by</w:t>
      </w:r>
      <w:r w:rsidRPr="007F25B6">
        <w:rPr>
          <w:rFonts w:ascii="Times New Roman" w:hAnsi="Times New Roman"/>
          <w:color w:val="0000FF"/>
          <w:spacing w:val="36"/>
        </w:rPr>
        <w:t xml:space="preserve"> </w:t>
      </w:r>
      <w:r w:rsidRPr="007F25B6">
        <w:rPr>
          <w:rFonts w:ascii="Times New Roman" w:hAnsi="Times New Roman"/>
          <w:color w:val="0000FF"/>
        </w:rPr>
        <w:t>the</w:t>
      </w:r>
      <w:r w:rsidRPr="007F25B6">
        <w:rPr>
          <w:rFonts w:ascii="Times New Roman" w:hAnsi="Times New Roman"/>
          <w:color w:val="0000FF"/>
          <w:spacing w:val="36"/>
        </w:rPr>
        <w:t xml:space="preserve"> </w:t>
      </w:r>
      <w:r w:rsidRPr="007F25B6">
        <w:rPr>
          <w:rFonts w:ascii="Times New Roman" w:hAnsi="Times New Roman"/>
          <w:color w:val="0000FF"/>
        </w:rPr>
        <w:t>Minister</w:t>
      </w:r>
      <w:r w:rsidRPr="007F25B6">
        <w:rPr>
          <w:rFonts w:ascii="Times New Roman" w:hAnsi="Times New Roman"/>
          <w:color w:val="0000FF"/>
          <w:spacing w:val="32"/>
        </w:rPr>
        <w:t xml:space="preserve"> </w:t>
      </w:r>
      <w:r w:rsidRPr="007F25B6">
        <w:rPr>
          <w:rFonts w:ascii="Times New Roman" w:hAnsi="Times New Roman"/>
          <w:color w:val="0000FF"/>
        </w:rPr>
        <w:t>in consultation</w:t>
      </w:r>
      <w:r w:rsidRPr="007F25B6">
        <w:rPr>
          <w:rFonts w:ascii="Times New Roman" w:hAnsi="Times New Roman"/>
          <w:color w:val="0000FF"/>
          <w:spacing w:val="-10"/>
        </w:rPr>
        <w:t xml:space="preserve"> </w:t>
      </w:r>
      <w:r w:rsidRPr="007F25B6">
        <w:rPr>
          <w:rFonts w:ascii="Times New Roman" w:hAnsi="Times New Roman"/>
          <w:color w:val="0000FF"/>
        </w:rPr>
        <w:t>with</w:t>
      </w:r>
      <w:r w:rsidRPr="007F25B6">
        <w:rPr>
          <w:rFonts w:ascii="Times New Roman" w:hAnsi="Times New Roman"/>
          <w:color w:val="0000FF"/>
          <w:spacing w:val="-3"/>
        </w:rPr>
        <w:t xml:space="preserve"> </w:t>
      </w:r>
      <w:r w:rsidRPr="007F25B6">
        <w:rPr>
          <w:rFonts w:ascii="Times New Roman" w:hAnsi="Times New Roman"/>
          <w:color w:val="0000FF"/>
        </w:rPr>
        <w:t>the</w:t>
      </w:r>
      <w:r w:rsidRPr="007F25B6">
        <w:rPr>
          <w:rFonts w:ascii="Times New Roman" w:hAnsi="Times New Roman"/>
          <w:color w:val="0000FF"/>
          <w:spacing w:val="-3"/>
        </w:rPr>
        <w:t xml:space="preserve"> </w:t>
      </w:r>
      <w:r w:rsidRPr="007F25B6">
        <w:rPr>
          <w:rFonts w:ascii="Times New Roman" w:hAnsi="Times New Roman"/>
          <w:color w:val="0000FF"/>
        </w:rPr>
        <w:t>Sustainable Development Advisory Council;</w:t>
      </w:r>
      <w:r w:rsidRPr="007F25B6">
        <w:rPr>
          <w:rFonts w:ascii="Times New Roman" w:hAnsi="Times New Roman"/>
          <w:color w:val="0000FF"/>
          <w:spacing w:val="-7"/>
        </w:rPr>
        <w:t xml:space="preserve"> </w:t>
      </w:r>
      <w:r w:rsidRPr="007F25B6">
        <w:rPr>
          <w:rFonts w:ascii="Times New Roman" w:hAnsi="Times New Roman"/>
          <w:color w:val="0000FF"/>
        </w:rPr>
        <w:t>and</w:t>
      </w:r>
    </w:p>
    <w:p w14:paraId="3990F7CC" w14:textId="77777777" w:rsidR="00F746E0" w:rsidRPr="007F25B6" w:rsidRDefault="00F746E0" w:rsidP="00B36D7F">
      <w:pPr>
        <w:pStyle w:val="ListParagraph"/>
        <w:widowControl w:val="0"/>
        <w:numPr>
          <w:ilvl w:val="1"/>
          <w:numId w:val="26"/>
        </w:numPr>
        <w:autoSpaceDE w:val="0"/>
        <w:autoSpaceDN w:val="0"/>
        <w:adjustRightInd w:val="0"/>
        <w:spacing w:after="0" w:line="360" w:lineRule="auto"/>
        <w:ind w:right="83"/>
        <w:jc w:val="both"/>
        <w:rPr>
          <w:rFonts w:ascii="Times New Roman" w:hAnsi="Times New Roman"/>
          <w:color w:val="0000FF"/>
        </w:rPr>
      </w:pPr>
      <w:proofErr w:type="gramStart"/>
      <w:r w:rsidRPr="007F25B6">
        <w:rPr>
          <w:rFonts w:ascii="Times New Roman" w:hAnsi="Times New Roman"/>
          <w:color w:val="0000FF"/>
        </w:rPr>
        <w:t>the</w:t>
      </w:r>
      <w:proofErr w:type="gramEnd"/>
      <w:r w:rsidRPr="007F25B6">
        <w:rPr>
          <w:rFonts w:ascii="Times New Roman" w:hAnsi="Times New Roman"/>
          <w:color w:val="0000FF"/>
          <w:spacing w:val="-3"/>
        </w:rPr>
        <w:t xml:space="preserve"> </w:t>
      </w:r>
      <w:r w:rsidRPr="007F25B6">
        <w:rPr>
          <w:rFonts w:ascii="Times New Roman" w:hAnsi="Times New Roman"/>
          <w:color w:val="0000FF"/>
        </w:rPr>
        <w:t>Secretary</w:t>
      </w:r>
      <w:r w:rsidRPr="007F25B6">
        <w:rPr>
          <w:rFonts w:ascii="Times New Roman" w:hAnsi="Times New Roman"/>
          <w:color w:val="0000FF"/>
          <w:spacing w:val="-8"/>
        </w:rPr>
        <w:t xml:space="preserve"> </w:t>
      </w:r>
      <w:r w:rsidRPr="007F25B6">
        <w:rPr>
          <w:rFonts w:ascii="Times New Roman" w:hAnsi="Times New Roman"/>
          <w:color w:val="0000FF"/>
        </w:rPr>
        <w:t>of</w:t>
      </w:r>
      <w:r w:rsidRPr="007F25B6">
        <w:rPr>
          <w:rFonts w:ascii="Times New Roman" w:hAnsi="Times New Roman"/>
          <w:color w:val="0000FF"/>
          <w:spacing w:val="-2"/>
        </w:rPr>
        <w:t xml:space="preserve"> </w:t>
      </w:r>
      <w:r w:rsidRPr="007F25B6">
        <w:rPr>
          <w:rFonts w:ascii="Times New Roman" w:hAnsi="Times New Roman"/>
          <w:color w:val="0000FF"/>
        </w:rPr>
        <w:t>the</w:t>
      </w:r>
      <w:r w:rsidRPr="007F25B6">
        <w:rPr>
          <w:rFonts w:ascii="Times New Roman" w:hAnsi="Times New Roman"/>
          <w:color w:val="0000FF"/>
          <w:spacing w:val="-3"/>
        </w:rPr>
        <w:t xml:space="preserve"> </w:t>
      </w:r>
      <w:r w:rsidRPr="007F25B6">
        <w:rPr>
          <w:rFonts w:ascii="Times New Roman" w:hAnsi="Times New Roman"/>
          <w:color w:val="0000FF"/>
        </w:rPr>
        <w:t>Board,</w:t>
      </w:r>
      <w:r w:rsidRPr="007F25B6">
        <w:rPr>
          <w:rFonts w:ascii="Times New Roman" w:hAnsi="Times New Roman"/>
          <w:color w:val="0000FF"/>
          <w:spacing w:val="-5"/>
        </w:rPr>
        <w:t xml:space="preserve"> </w:t>
      </w:r>
      <w:r w:rsidRPr="007F25B6">
        <w:rPr>
          <w:rFonts w:ascii="Times New Roman" w:hAnsi="Times New Roman"/>
          <w:color w:val="0000FF"/>
        </w:rPr>
        <w:t>who</w:t>
      </w:r>
      <w:r w:rsidRPr="007F25B6">
        <w:rPr>
          <w:rFonts w:ascii="Times New Roman" w:hAnsi="Times New Roman"/>
          <w:color w:val="0000FF"/>
          <w:spacing w:val="-3"/>
        </w:rPr>
        <w:t xml:space="preserve"> </w:t>
      </w:r>
      <w:r w:rsidRPr="007F25B6">
        <w:rPr>
          <w:rFonts w:ascii="Times New Roman" w:hAnsi="Times New Roman"/>
          <w:color w:val="0000FF"/>
        </w:rPr>
        <w:t>shall</w:t>
      </w:r>
      <w:r w:rsidRPr="007F25B6">
        <w:rPr>
          <w:rFonts w:ascii="Times New Roman" w:hAnsi="Times New Roman"/>
          <w:color w:val="0000FF"/>
          <w:spacing w:val="-4"/>
        </w:rPr>
        <w:t xml:space="preserve"> </w:t>
      </w:r>
      <w:r w:rsidRPr="007F25B6">
        <w:rPr>
          <w:rFonts w:ascii="Times New Roman" w:hAnsi="Times New Roman"/>
          <w:color w:val="0000FF"/>
        </w:rPr>
        <w:t>be</w:t>
      </w:r>
      <w:r w:rsidRPr="007F25B6">
        <w:rPr>
          <w:rFonts w:ascii="Times New Roman" w:hAnsi="Times New Roman"/>
          <w:color w:val="0000FF"/>
          <w:spacing w:val="-2"/>
        </w:rPr>
        <w:t xml:space="preserve"> </w:t>
      </w:r>
      <w:r w:rsidRPr="007F25B6">
        <w:rPr>
          <w:rFonts w:ascii="Times New Roman" w:hAnsi="Times New Roman"/>
          <w:color w:val="0000FF"/>
        </w:rPr>
        <w:t>appointed</w:t>
      </w:r>
      <w:r w:rsidRPr="007F25B6">
        <w:rPr>
          <w:rFonts w:ascii="Times New Roman" w:hAnsi="Times New Roman"/>
          <w:color w:val="0000FF"/>
          <w:spacing w:val="-8"/>
        </w:rPr>
        <w:t xml:space="preserve"> </w:t>
      </w:r>
      <w:r w:rsidRPr="007F25B6">
        <w:rPr>
          <w:rFonts w:ascii="Times New Roman" w:hAnsi="Times New Roman"/>
          <w:color w:val="0000FF"/>
        </w:rPr>
        <w:t>by</w:t>
      </w:r>
      <w:r w:rsidRPr="007F25B6">
        <w:rPr>
          <w:rFonts w:ascii="Times New Roman" w:hAnsi="Times New Roman"/>
          <w:color w:val="0000FF"/>
          <w:spacing w:val="-2"/>
        </w:rPr>
        <w:t xml:space="preserve"> </w:t>
      </w:r>
      <w:r w:rsidRPr="007F25B6">
        <w:rPr>
          <w:rFonts w:ascii="Times New Roman" w:hAnsi="Times New Roman"/>
          <w:color w:val="0000FF"/>
        </w:rPr>
        <w:t>the</w:t>
      </w:r>
      <w:r w:rsidRPr="007F25B6">
        <w:rPr>
          <w:rFonts w:ascii="Times New Roman" w:hAnsi="Times New Roman"/>
          <w:color w:val="0000FF"/>
          <w:spacing w:val="-3"/>
        </w:rPr>
        <w:t xml:space="preserve"> </w:t>
      </w:r>
      <w:r w:rsidR="00072BCA" w:rsidRPr="007F25B6">
        <w:rPr>
          <w:rFonts w:ascii="Times New Roman" w:hAnsi="Times New Roman"/>
          <w:color w:val="0000FF"/>
        </w:rPr>
        <w:t xml:space="preserve">Commission. </w:t>
      </w:r>
      <w:r w:rsidRPr="007F25B6">
        <w:rPr>
          <w:rFonts w:ascii="Times New Roman" w:hAnsi="Times New Roman"/>
          <w:color w:val="0000FF"/>
        </w:rPr>
        <w:t>.</w:t>
      </w:r>
    </w:p>
    <w:p w14:paraId="097F2C0C" w14:textId="77777777" w:rsidR="006A270D" w:rsidRPr="007F25B6" w:rsidRDefault="00072BCA" w:rsidP="00B36D7F">
      <w:pPr>
        <w:pStyle w:val="ListParagraph"/>
        <w:numPr>
          <w:ilvl w:val="0"/>
          <w:numId w:val="26"/>
        </w:numPr>
        <w:spacing w:line="360" w:lineRule="auto"/>
        <w:jc w:val="both"/>
        <w:rPr>
          <w:rFonts w:ascii="Times New Roman" w:hAnsi="Times New Roman"/>
          <w:color w:val="0000FF"/>
        </w:rPr>
      </w:pPr>
      <w:r w:rsidRPr="007F25B6">
        <w:rPr>
          <w:rFonts w:ascii="Times New Roman" w:hAnsi="Times New Roman"/>
          <w:color w:val="0000FF"/>
        </w:rPr>
        <w:t xml:space="preserve">No person shall be appointed under subsections (1) (a), (c), (d) or (e) unless such person holds at least a post-graduate degree from a recognised university in the field of environmental law, environmental science or natural resource management or a relevant social science and in the case of the </w:t>
      </w:r>
      <w:r w:rsidR="006A270D" w:rsidRPr="007F25B6">
        <w:rPr>
          <w:rFonts w:ascii="Times New Roman" w:hAnsi="Times New Roman"/>
          <w:color w:val="0000FF"/>
        </w:rPr>
        <w:t>Managing Director</w:t>
      </w:r>
      <w:r w:rsidRPr="007F25B6">
        <w:rPr>
          <w:rFonts w:ascii="Times New Roman" w:hAnsi="Times New Roman"/>
          <w:color w:val="0000FF"/>
        </w:rPr>
        <w:t xml:space="preserve">, has at least </w:t>
      </w:r>
      <w:r w:rsidR="006A270D" w:rsidRPr="007F25B6">
        <w:rPr>
          <w:rFonts w:ascii="Times New Roman" w:hAnsi="Times New Roman"/>
          <w:color w:val="0000FF"/>
        </w:rPr>
        <w:t>ten</w:t>
      </w:r>
      <w:r w:rsidRPr="007F25B6">
        <w:rPr>
          <w:rFonts w:ascii="Times New Roman" w:hAnsi="Times New Roman"/>
          <w:color w:val="0000FF"/>
        </w:rPr>
        <w:t xml:space="preserve"> years working experience in the relevant field.</w:t>
      </w:r>
    </w:p>
    <w:p w14:paraId="6EC98127" w14:textId="77777777" w:rsidR="006A270D" w:rsidRPr="007F25B6" w:rsidRDefault="00072BCA" w:rsidP="00B36D7F">
      <w:pPr>
        <w:pStyle w:val="ListParagraph"/>
        <w:numPr>
          <w:ilvl w:val="0"/>
          <w:numId w:val="26"/>
        </w:numPr>
        <w:spacing w:line="360" w:lineRule="auto"/>
        <w:jc w:val="both"/>
        <w:rPr>
          <w:rFonts w:ascii="Times New Roman" w:hAnsi="Times New Roman"/>
          <w:color w:val="0000FF"/>
        </w:rPr>
      </w:pPr>
      <w:r w:rsidRPr="007F25B6">
        <w:rPr>
          <w:rFonts w:ascii="Times New Roman" w:hAnsi="Times New Roman"/>
          <w:color w:val="0000FF"/>
        </w:rPr>
        <w:t xml:space="preserve">The members referred to under section (1) (a) and (e) should be appointed at different times so that the respective expiry dates of their terms of office shall fall </w:t>
      </w:r>
      <w:r w:rsidR="006A270D" w:rsidRPr="007F25B6">
        <w:rPr>
          <w:rFonts w:ascii="Times New Roman" w:hAnsi="Times New Roman"/>
          <w:color w:val="0000FF"/>
        </w:rPr>
        <w:t>at different times.</w:t>
      </w:r>
    </w:p>
    <w:p w14:paraId="436CA93B" w14:textId="77777777" w:rsidR="006A270D" w:rsidRPr="007F25B6" w:rsidRDefault="00072BCA" w:rsidP="00B36D7F">
      <w:pPr>
        <w:pStyle w:val="ListParagraph"/>
        <w:numPr>
          <w:ilvl w:val="0"/>
          <w:numId w:val="26"/>
        </w:numPr>
        <w:spacing w:line="360" w:lineRule="auto"/>
        <w:jc w:val="both"/>
        <w:rPr>
          <w:rFonts w:ascii="Times New Roman" w:hAnsi="Times New Roman"/>
          <w:color w:val="0000FF"/>
        </w:rPr>
      </w:pPr>
      <w:r w:rsidRPr="007F25B6">
        <w:rPr>
          <w:rFonts w:ascii="Times New Roman" w:hAnsi="Times New Roman"/>
          <w:color w:val="0000FF"/>
        </w:rPr>
        <w:t xml:space="preserve"> The members appointed under paragraphs (a), (c) and (e) of subsection (1)</w:t>
      </w:r>
      <w:r w:rsidR="006A270D" w:rsidRPr="007F25B6">
        <w:rPr>
          <w:rFonts w:ascii="Times New Roman" w:hAnsi="Times New Roman"/>
          <w:color w:val="0000FF"/>
        </w:rPr>
        <w:t xml:space="preserve"> </w:t>
      </w:r>
      <w:r w:rsidRPr="007F25B6">
        <w:rPr>
          <w:rFonts w:ascii="Times New Roman" w:hAnsi="Times New Roman"/>
          <w:color w:val="0000FF"/>
        </w:rPr>
        <w:t>shall hold office for a term of four years and shall be eligible for reappointment for one further term of four years.</w:t>
      </w:r>
    </w:p>
    <w:p w14:paraId="3AA52436" w14:textId="77777777" w:rsidR="006A270D" w:rsidRPr="007F25B6" w:rsidRDefault="00072BCA" w:rsidP="00B36D7F">
      <w:pPr>
        <w:pStyle w:val="ListParagraph"/>
        <w:numPr>
          <w:ilvl w:val="0"/>
          <w:numId w:val="26"/>
        </w:numPr>
        <w:spacing w:line="360" w:lineRule="auto"/>
        <w:jc w:val="both"/>
        <w:rPr>
          <w:rFonts w:ascii="Times New Roman" w:hAnsi="Times New Roman"/>
          <w:color w:val="0000FF"/>
        </w:rPr>
      </w:pPr>
      <w:r w:rsidRPr="007F25B6">
        <w:rPr>
          <w:rFonts w:ascii="Times New Roman" w:hAnsi="Times New Roman"/>
          <w:color w:val="0000FF"/>
        </w:rPr>
        <w:t>The Board shall elect a vice-chairman from among the members appointed under paragraph (e).</w:t>
      </w:r>
    </w:p>
    <w:p w14:paraId="6C6AF50B" w14:textId="77777777" w:rsidR="006A270D" w:rsidRPr="007F25B6" w:rsidRDefault="00072BCA" w:rsidP="00B36D7F">
      <w:pPr>
        <w:pStyle w:val="ListParagraph"/>
        <w:numPr>
          <w:ilvl w:val="0"/>
          <w:numId w:val="26"/>
        </w:numPr>
        <w:spacing w:line="360" w:lineRule="auto"/>
        <w:jc w:val="both"/>
        <w:rPr>
          <w:rFonts w:ascii="Times New Roman" w:hAnsi="Times New Roman"/>
          <w:color w:val="0000FF"/>
        </w:rPr>
      </w:pPr>
      <w:r w:rsidRPr="007F25B6">
        <w:rPr>
          <w:rFonts w:ascii="Times New Roman" w:hAnsi="Times New Roman"/>
          <w:color w:val="0000FF"/>
        </w:rPr>
        <w:t>The Board shall meet at least four time in every financial year.</w:t>
      </w:r>
    </w:p>
    <w:p w14:paraId="5E47A77F" w14:textId="77777777" w:rsidR="006A270D" w:rsidRPr="007F25B6" w:rsidRDefault="00072BCA" w:rsidP="00B36D7F">
      <w:pPr>
        <w:pStyle w:val="ListParagraph"/>
        <w:numPr>
          <w:ilvl w:val="0"/>
          <w:numId w:val="26"/>
        </w:numPr>
        <w:spacing w:line="360" w:lineRule="auto"/>
        <w:jc w:val="both"/>
        <w:rPr>
          <w:rFonts w:ascii="Times New Roman" w:hAnsi="Times New Roman"/>
          <w:color w:val="0000FF"/>
        </w:rPr>
      </w:pPr>
      <w:r w:rsidRPr="007F25B6">
        <w:rPr>
          <w:rFonts w:ascii="Times New Roman" w:hAnsi="Times New Roman"/>
          <w:color w:val="0000FF"/>
        </w:rPr>
        <w:t>The Chairman shall preside at every meeting of the Board at which he is present,  but  in  his  absence  the  vice-chairman  shall  preside,  and  in  his absence, the members present shall elect one of their member who shall, with respect  to  that  meeting  and  the  business transacted thereat  have  all  the powers of the Chairman.</w:t>
      </w:r>
    </w:p>
    <w:p w14:paraId="7DF1A0C1" w14:textId="77777777" w:rsidR="006A270D" w:rsidRPr="007F25B6" w:rsidRDefault="00072BCA" w:rsidP="00B36D7F">
      <w:pPr>
        <w:pStyle w:val="ListParagraph"/>
        <w:numPr>
          <w:ilvl w:val="0"/>
          <w:numId w:val="26"/>
        </w:numPr>
        <w:spacing w:line="360" w:lineRule="auto"/>
        <w:jc w:val="both"/>
        <w:rPr>
          <w:rFonts w:ascii="Times New Roman" w:hAnsi="Times New Roman"/>
          <w:color w:val="0000FF"/>
        </w:rPr>
      </w:pPr>
      <w:r w:rsidRPr="007F25B6">
        <w:rPr>
          <w:rFonts w:ascii="Times New Roman" w:hAnsi="Times New Roman"/>
          <w:color w:val="0000FF"/>
        </w:rPr>
        <w:t>Unless a unanimous decision is reached, a decision on any matter before the Board shall be by a majority of votes of the members present and in the case of an equality of votes, the Chairman or person presiding shall have a casting vote.</w:t>
      </w:r>
    </w:p>
    <w:p w14:paraId="39B1025A" w14:textId="77777777" w:rsidR="003F7642" w:rsidRPr="007F25B6" w:rsidRDefault="00072BCA" w:rsidP="00B36D7F">
      <w:pPr>
        <w:pStyle w:val="ListParagraph"/>
        <w:numPr>
          <w:ilvl w:val="0"/>
          <w:numId w:val="26"/>
        </w:numPr>
        <w:spacing w:line="360" w:lineRule="auto"/>
        <w:jc w:val="both"/>
        <w:rPr>
          <w:rFonts w:ascii="Times New Roman" w:hAnsi="Times New Roman"/>
          <w:color w:val="0000FF"/>
        </w:rPr>
      </w:pPr>
      <w:r w:rsidRPr="007F25B6">
        <w:rPr>
          <w:rFonts w:ascii="Times New Roman" w:hAnsi="Times New Roman"/>
          <w:color w:val="0000FF"/>
        </w:rPr>
        <w:t>The quorum for the transaction of the business of the Board shall be seven members  including  the  person  presiding;  and  all  acts,  matters  or  things</w:t>
      </w:r>
      <w:r w:rsidR="003F7642" w:rsidRPr="007F25B6">
        <w:t xml:space="preserve"> </w:t>
      </w:r>
      <w:r w:rsidR="003F7642" w:rsidRPr="007F25B6">
        <w:rPr>
          <w:rFonts w:ascii="Times New Roman" w:hAnsi="Times New Roman"/>
          <w:color w:val="0000FF"/>
        </w:rPr>
        <w:t xml:space="preserve">authorized  or  </w:t>
      </w:r>
      <w:r w:rsidR="003F7642" w:rsidRPr="007F25B6">
        <w:rPr>
          <w:rFonts w:ascii="Times New Roman" w:hAnsi="Times New Roman"/>
          <w:color w:val="0000FF"/>
        </w:rPr>
        <w:lastRenderedPageBreak/>
        <w:t>required  to  be  done  by  the  Board,  shall  be  effected  by  a resolution passed by a majority of the members present and voting.</w:t>
      </w:r>
    </w:p>
    <w:p w14:paraId="56B40272" w14:textId="77777777" w:rsidR="003F7642" w:rsidRPr="007F25B6" w:rsidRDefault="003F7642" w:rsidP="00B36D7F">
      <w:pPr>
        <w:pStyle w:val="ListParagraph"/>
        <w:numPr>
          <w:ilvl w:val="0"/>
          <w:numId w:val="26"/>
        </w:numPr>
        <w:spacing w:line="360" w:lineRule="auto"/>
        <w:jc w:val="both"/>
        <w:rPr>
          <w:rFonts w:ascii="Times New Roman" w:hAnsi="Times New Roman"/>
          <w:color w:val="0000FF"/>
        </w:rPr>
      </w:pPr>
      <w:r w:rsidRPr="007F25B6">
        <w:rPr>
          <w:rFonts w:ascii="Times New Roman" w:hAnsi="Times New Roman"/>
          <w:color w:val="0000FF"/>
        </w:rPr>
        <w:t>The Secretary to the Board shall not be entitled to vote on any matter before the Board.</w:t>
      </w:r>
    </w:p>
    <w:p w14:paraId="52CEC1C1" w14:textId="77777777" w:rsidR="003F7642" w:rsidRPr="007F25B6" w:rsidRDefault="003F7642" w:rsidP="00B36D7F">
      <w:pPr>
        <w:pStyle w:val="ListParagraph"/>
        <w:numPr>
          <w:ilvl w:val="0"/>
          <w:numId w:val="26"/>
        </w:numPr>
        <w:spacing w:line="360" w:lineRule="auto"/>
        <w:jc w:val="both"/>
        <w:rPr>
          <w:rFonts w:ascii="Times New Roman" w:hAnsi="Times New Roman"/>
          <w:color w:val="0000FF"/>
        </w:rPr>
      </w:pPr>
      <w:r w:rsidRPr="007F25B6">
        <w:rPr>
          <w:rFonts w:ascii="Times New Roman" w:hAnsi="Times New Roman"/>
          <w:color w:val="0000FF"/>
        </w:rPr>
        <w:t>Appointment of a member of the Board may be terminated by the appointing authority where the member -</w:t>
      </w:r>
    </w:p>
    <w:p w14:paraId="60EBE9FE" w14:textId="77777777" w:rsidR="003F7642" w:rsidRPr="007F25B6" w:rsidRDefault="003F7642" w:rsidP="00C80EE5">
      <w:pPr>
        <w:pStyle w:val="ListParagraph"/>
        <w:numPr>
          <w:ilvl w:val="1"/>
          <w:numId w:val="15"/>
        </w:numPr>
        <w:spacing w:line="360" w:lineRule="auto"/>
        <w:jc w:val="both"/>
        <w:rPr>
          <w:rFonts w:ascii="Times New Roman" w:hAnsi="Times New Roman"/>
          <w:color w:val="0000FF"/>
        </w:rPr>
      </w:pPr>
      <w:r w:rsidRPr="007F25B6">
        <w:rPr>
          <w:rFonts w:ascii="Times New Roman" w:hAnsi="Times New Roman"/>
          <w:color w:val="0000FF"/>
        </w:rPr>
        <w:t>is  adjudged  bankrupt  or  enters  into  a  composition  or  scheme  of arrangement with his / her creditors;</w:t>
      </w:r>
    </w:p>
    <w:p w14:paraId="557CB028" w14:textId="77777777" w:rsidR="003F7642" w:rsidRPr="007F25B6" w:rsidRDefault="003F7642" w:rsidP="00C80EE5">
      <w:pPr>
        <w:pStyle w:val="ListParagraph"/>
        <w:numPr>
          <w:ilvl w:val="1"/>
          <w:numId w:val="15"/>
        </w:numPr>
        <w:spacing w:line="360" w:lineRule="auto"/>
        <w:jc w:val="both"/>
        <w:rPr>
          <w:rFonts w:ascii="Times New Roman" w:hAnsi="Times New Roman"/>
          <w:color w:val="0000FF"/>
        </w:rPr>
      </w:pPr>
      <w:r w:rsidRPr="007F25B6">
        <w:rPr>
          <w:rFonts w:ascii="Times New Roman" w:hAnsi="Times New Roman"/>
          <w:color w:val="0000FF"/>
        </w:rPr>
        <w:t>is convicted of an offence and sentenced to imprisonment for a term of six months or more without the option of a fine;</w:t>
      </w:r>
    </w:p>
    <w:p w14:paraId="2B7EC42D" w14:textId="77777777" w:rsidR="003F7642" w:rsidRPr="007F25B6" w:rsidRDefault="003F7642" w:rsidP="00C80EE5">
      <w:pPr>
        <w:pStyle w:val="ListParagraph"/>
        <w:numPr>
          <w:ilvl w:val="1"/>
          <w:numId w:val="15"/>
        </w:numPr>
        <w:spacing w:line="360" w:lineRule="auto"/>
        <w:jc w:val="both"/>
        <w:rPr>
          <w:rFonts w:ascii="Times New Roman" w:hAnsi="Times New Roman"/>
          <w:color w:val="0000FF"/>
        </w:rPr>
      </w:pPr>
      <w:r w:rsidRPr="007F25B6">
        <w:rPr>
          <w:rFonts w:ascii="Times New Roman" w:hAnsi="Times New Roman"/>
          <w:color w:val="0000FF"/>
        </w:rPr>
        <w:t>is incapacitated by prolonged physical or mental illness from performing his / her duties as a member of the Board; or</w:t>
      </w:r>
    </w:p>
    <w:p w14:paraId="3938BD6D" w14:textId="77777777" w:rsidR="003F7642" w:rsidRPr="007F25B6" w:rsidRDefault="003F7642" w:rsidP="00C80EE5">
      <w:pPr>
        <w:pStyle w:val="ListParagraph"/>
        <w:numPr>
          <w:ilvl w:val="1"/>
          <w:numId w:val="15"/>
        </w:numPr>
        <w:spacing w:line="360" w:lineRule="auto"/>
        <w:jc w:val="both"/>
        <w:rPr>
          <w:rFonts w:ascii="Times New Roman" w:hAnsi="Times New Roman"/>
          <w:color w:val="0000FF"/>
        </w:rPr>
      </w:pPr>
      <w:proofErr w:type="gramStart"/>
      <w:r w:rsidRPr="007F25B6">
        <w:rPr>
          <w:rFonts w:ascii="Times New Roman" w:hAnsi="Times New Roman"/>
          <w:color w:val="0000FF"/>
        </w:rPr>
        <w:t>becomes</w:t>
      </w:r>
      <w:proofErr w:type="gramEnd"/>
      <w:r w:rsidRPr="007F25B6">
        <w:rPr>
          <w:rFonts w:ascii="Times New Roman" w:hAnsi="Times New Roman"/>
          <w:color w:val="0000FF"/>
        </w:rPr>
        <w:t xml:space="preserve"> for any reason, incapable or incompetent of properly perform in the functions of his / her office.</w:t>
      </w:r>
    </w:p>
    <w:p w14:paraId="50C7D896" w14:textId="77777777" w:rsidR="003F7642" w:rsidRPr="007F25B6" w:rsidRDefault="003F7642" w:rsidP="00B36D7F">
      <w:pPr>
        <w:pStyle w:val="ListParagraph"/>
        <w:numPr>
          <w:ilvl w:val="0"/>
          <w:numId w:val="26"/>
        </w:numPr>
        <w:spacing w:line="360" w:lineRule="auto"/>
        <w:jc w:val="both"/>
        <w:rPr>
          <w:rFonts w:ascii="Times New Roman" w:hAnsi="Times New Roman"/>
          <w:color w:val="0000FF"/>
        </w:rPr>
      </w:pPr>
      <w:r w:rsidRPr="007F25B6">
        <w:rPr>
          <w:rFonts w:ascii="Times New Roman" w:hAnsi="Times New Roman"/>
          <w:color w:val="0000FF"/>
        </w:rPr>
        <w:t>Where a member of the Board dies or resigns or otherwise vacates office before the expiry of his / her term of office, the appointing authority shall appoint another person in the place of such member.</w:t>
      </w:r>
    </w:p>
    <w:p w14:paraId="1DCCD21A" w14:textId="77777777" w:rsidR="00817657" w:rsidRPr="007F25B6" w:rsidRDefault="00817657" w:rsidP="00B36D7F">
      <w:pPr>
        <w:pStyle w:val="ListParagraph"/>
        <w:numPr>
          <w:ilvl w:val="0"/>
          <w:numId w:val="26"/>
        </w:numPr>
        <w:rPr>
          <w:rFonts w:ascii="Times New Roman" w:hAnsi="Times New Roman"/>
          <w:color w:val="0000FF"/>
        </w:rPr>
      </w:pPr>
      <w:proofErr w:type="gramStart"/>
      <w:r w:rsidRPr="007F25B6">
        <w:rPr>
          <w:rFonts w:ascii="Times New Roman" w:hAnsi="Times New Roman"/>
          <w:color w:val="0000FF"/>
        </w:rPr>
        <w:t>the</w:t>
      </w:r>
      <w:proofErr w:type="gramEnd"/>
      <w:r w:rsidRPr="007F25B6">
        <w:rPr>
          <w:rFonts w:ascii="Times New Roman" w:hAnsi="Times New Roman"/>
          <w:color w:val="0000FF"/>
        </w:rPr>
        <w:t xml:space="preserve"> Board shall regulate its own Procedures in line with corporate Governance.</w:t>
      </w:r>
    </w:p>
    <w:p w14:paraId="55A50097" w14:textId="77777777" w:rsidR="000D769F" w:rsidRPr="007F25B6" w:rsidRDefault="000D769F" w:rsidP="00004671">
      <w:pPr>
        <w:pStyle w:val="Heading2"/>
      </w:pPr>
      <w:bookmarkStart w:id="21" w:name="_Toc427492835"/>
      <w:r w:rsidRPr="007F25B6">
        <w:t>Appointment and Duties of the Managing Director</w:t>
      </w:r>
      <w:bookmarkEnd w:id="21"/>
      <w:r w:rsidRPr="007F25B6">
        <w:t xml:space="preserve">  </w:t>
      </w:r>
    </w:p>
    <w:p w14:paraId="36149632" w14:textId="77777777" w:rsidR="000D769F" w:rsidRPr="007F25B6" w:rsidRDefault="000D769F" w:rsidP="00B36D7F">
      <w:pPr>
        <w:pStyle w:val="ListParagraph"/>
        <w:widowControl w:val="0"/>
        <w:numPr>
          <w:ilvl w:val="0"/>
          <w:numId w:val="25"/>
        </w:numPr>
        <w:autoSpaceDE w:val="0"/>
        <w:autoSpaceDN w:val="0"/>
        <w:adjustRightInd w:val="0"/>
        <w:spacing w:after="0" w:line="360" w:lineRule="auto"/>
        <w:jc w:val="both"/>
        <w:rPr>
          <w:rFonts w:ascii="Times New Roman" w:hAnsi="Times New Roman"/>
          <w:color w:val="0000FF"/>
        </w:rPr>
      </w:pPr>
      <w:r w:rsidRPr="007F25B6">
        <w:rPr>
          <w:rFonts w:ascii="Times New Roman" w:hAnsi="Times New Roman"/>
          <w:color w:val="0000FF"/>
          <w:spacing w:val="-13"/>
        </w:rPr>
        <w:t xml:space="preserve"> Managing Director shall be </w:t>
      </w:r>
      <w:r w:rsidRPr="007F25B6">
        <w:rPr>
          <w:rFonts w:ascii="Times New Roman" w:hAnsi="Times New Roman"/>
          <w:color w:val="0000FF"/>
        </w:rPr>
        <w:t>appointed</w:t>
      </w:r>
      <w:r w:rsidRPr="007F25B6">
        <w:rPr>
          <w:rFonts w:ascii="Times New Roman" w:hAnsi="Times New Roman"/>
          <w:color w:val="0000FF"/>
          <w:spacing w:val="-8"/>
        </w:rPr>
        <w:t xml:space="preserve"> </w:t>
      </w:r>
      <w:r w:rsidRPr="007F25B6">
        <w:rPr>
          <w:rFonts w:ascii="Times New Roman" w:hAnsi="Times New Roman"/>
          <w:color w:val="0000FF"/>
        </w:rPr>
        <w:t>by</w:t>
      </w:r>
      <w:r w:rsidRPr="007F25B6">
        <w:rPr>
          <w:rFonts w:ascii="Times New Roman" w:hAnsi="Times New Roman"/>
          <w:color w:val="0000FF"/>
          <w:spacing w:val="-2"/>
        </w:rPr>
        <w:t xml:space="preserve"> </w:t>
      </w:r>
      <w:r w:rsidRPr="007F25B6">
        <w:rPr>
          <w:rFonts w:ascii="Times New Roman" w:hAnsi="Times New Roman"/>
          <w:color w:val="0000FF"/>
        </w:rPr>
        <w:t>the</w:t>
      </w:r>
      <w:r w:rsidRPr="007F25B6">
        <w:rPr>
          <w:rFonts w:ascii="Times New Roman" w:hAnsi="Times New Roman"/>
          <w:color w:val="0000FF"/>
          <w:spacing w:val="-3"/>
        </w:rPr>
        <w:t xml:space="preserve"> </w:t>
      </w:r>
      <w:r w:rsidRPr="007F25B6">
        <w:rPr>
          <w:rFonts w:ascii="Times New Roman" w:hAnsi="Times New Roman"/>
          <w:color w:val="0000FF"/>
        </w:rPr>
        <w:t>Board of Directors:</w:t>
      </w:r>
    </w:p>
    <w:p w14:paraId="4ED2C0DF" w14:textId="77777777" w:rsidR="003F7642" w:rsidRPr="007F25B6" w:rsidRDefault="003F7642" w:rsidP="00B36D7F">
      <w:pPr>
        <w:pStyle w:val="ListParagraph"/>
        <w:numPr>
          <w:ilvl w:val="0"/>
          <w:numId w:val="25"/>
        </w:numPr>
        <w:spacing w:line="360" w:lineRule="auto"/>
        <w:jc w:val="both"/>
        <w:rPr>
          <w:rFonts w:ascii="Times New Roman" w:hAnsi="Times New Roman"/>
          <w:color w:val="0000FF"/>
        </w:rPr>
      </w:pPr>
      <w:r w:rsidRPr="007F25B6">
        <w:rPr>
          <w:rFonts w:ascii="Times New Roman" w:hAnsi="Times New Roman"/>
          <w:color w:val="0000FF"/>
        </w:rPr>
        <w:t>Duties of the Managing Director subject to this Act shall be-</w:t>
      </w:r>
    </w:p>
    <w:p w14:paraId="063E1A82" w14:textId="77777777" w:rsidR="003F7642" w:rsidRPr="007F25B6" w:rsidRDefault="003F7642" w:rsidP="00B36D7F">
      <w:pPr>
        <w:pStyle w:val="ListParagraph"/>
        <w:numPr>
          <w:ilvl w:val="0"/>
          <w:numId w:val="23"/>
        </w:numPr>
        <w:spacing w:line="360" w:lineRule="auto"/>
        <w:jc w:val="both"/>
        <w:rPr>
          <w:rFonts w:ascii="Times New Roman" w:hAnsi="Times New Roman"/>
          <w:color w:val="0000FF"/>
        </w:rPr>
      </w:pPr>
      <w:proofErr w:type="gramStart"/>
      <w:r w:rsidRPr="007F25B6">
        <w:rPr>
          <w:rFonts w:ascii="Times New Roman" w:hAnsi="Times New Roman"/>
          <w:color w:val="0000FF"/>
        </w:rPr>
        <w:t>responsible</w:t>
      </w:r>
      <w:proofErr w:type="gramEnd"/>
      <w:r w:rsidRPr="007F25B6">
        <w:rPr>
          <w:rFonts w:ascii="Times New Roman" w:hAnsi="Times New Roman"/>
          <w:color w:val="0000FF"/>
        </w:rPr>
        <w:t xml:space="preserve"> for the day to day management of the affairs of the Commission.</w:t>
      </w:r>
    </w:p>
    <w:p w14:paraId="178BAB7F" w14:textId="77777777" w:rsidR="003F7642" w:rsidRPr="007F25B6" w:rsidRDefault="003F7642" w:rsidP="00B36D7F">
      <w:pPr>
        <w:pStyle w:val="ListParagraph"/>
        <w:numPr>
          <w:ilvl w:val="0"/>
          <w:numId w:val="23"/>
        </w:numPr>
        <w:spacing w:line="360" w:lineRule="auto"/>
        <w:jc w:val="both"/>
        <w:rPr>
          <w:rFonts w:ascii="Times New Roman" w:hAnsi="Times New Roman"/>
          <w:color w:val="0000FF"/>
        </w:rPr>
      </w:pPr>
      <w:proofErr w:type="gramStart"/>
      <w:r w:rsidRPr="007F25B6">
        <w:rPr>
          <w:rFonts w:ascii="Times New Roman" w:hAnsi="Times New Roman"/>
          <w:color w:val="0000FF"/>
        </w:rPr>
        <w:t>perform</w:t>
      </w:r>
      <w:proofErr w:type="gramEnd"/>
      <w:r w:rsidRPr="007F25B6">
        <w:rPr>
          <w:rFonts w:ascii="Times New Roman" w:hAnsi="Times New Roman"/>
          <w:color w:val="0000FF"/>
        </w:rPr>
        <w:t xml:space="preserve"> such functions as are conferred by this Act and such additional duties as may be assigned by the Minster.</w:t>
      </w:r>
    </w:p>
    <w:p w14:paraId="643ED870" w14:textId="77777777" w:rsidR="003F7642" w:rsidRPr="007F25B6" w:rsidRDefault="003F7642" w:rsidP="00665FBF">
      <w:pPr>
        <w:pStyle w:val="ListParagraph"/>
        <w:numPr>
          <w:ilvl w:val="0"/>
          <w:numId w:val="23"/>
        </w:numPr>
        <w:spacing w:line="360" w:lineRule="auto"/>
        <w:jc w:val="both"/>
        <w:rPr>
          <w:rFonts w:ascii="Times New Roman" w:hAnsi="Times New Roman"/>
          <w:color w:val="0000FF"/>
        </w:rPr>
      </w:pPr>
      <w:r w:rsidRPr="007F25B6">
        <w:rPr>
          <w:rFonts w:ascii="Times New Roman" w:hAnsi="Times New Roman"/>
          <w:color w:val="0000FF"/>
        </w:rPr>
        <w:t xml:space="preserve">Managing Director </w:t>
      </w:r>
      <w:r w:rsidR="00665FBF">
        <w:rPr>
          <w:rFonts w:ascii="Times New Roman" w:hAnsi="Times New Roman"/>
          <w:color w:val="0000FF"/>
        </w:rPr>
        <w:t>(</w:t>
      </w:r>
      <w:r w:rsidR="00665FBF" w:rsidRPr="00665FBF">
        <w:rPr>
          <w:rFonts w:ascii="Times New Roman" w:hAnsi="Times New Roman"/>
          <w:color w:val="0000FF"/>
        </w:rPr>
        <w:t>Environmental Commissioner</w:t>
      </w:r>
      <w:r w:rsidR="00665FBF">
        <w:rPr>
          <w:rFonts w:ascii="Times New Roman" w:hAnsi="Times New Roman"/>
          <w:color w:val="0000FF"/>
        </w:rPr>
        <w:t>)</w:t>
      </w:r>
      <w:r w:rsidR="00665FBF" w:rsidRPr="00665FBF">
        <w:rPr>
          <w:rFonts w:ascii="Times New Roman" w:hAnsi="Times New Roman"/>
          <w:color w:val="0000FF"/>
        </w:rPr>
        <w:t xml:space="preserve"> </w:t>
      </w:r>
      <w:r w:rsidRPr="007F25B6">
        <w:rPr>
          <w:rFonts w:ascii="Times New Roman" w:hAnsi="Times New Roman"/>
          <w:color w:val="0000FF"/>
        </w:rPr>
        <w:t xml:space="preserve">and the Directors of the Commission shall be paid such salaries and allowances as </w:t>
      </w:r>
      <w:proofErr w:type="gramStart"/>
      <w:r w:rsidRPr="007F25B6">
        <w:rPr>
          <w:rFonts w:ascii="Times New Roman" w:hAnsi="Times New Roman"/>
          <w:color w:val="0000FF"/>
        </w:rPr>
        <w:t>may</w:t>
      </w:r>
      <w:proofErr w:type="gramEnd"/>
      <w:r w:rsidRPr="007F25B6">
        <w:rPr>
          <w:rFonts w:ascii="Times New Roman" w:hAnsi="Times New Roman"/>
          <w:color w:val="0000FF"/>
        </w:rPr>
        <w:t>, from time to time, be determined by the Minister.</w:t>
      </w:r>
    </w:p>
    <w:p w14:paraId="5A022E75" w14:textId="77777777" w:rsidR="00817657" w:rsidRPr="007F25B6" w:rsidRDefault="00817657" w:rsidP="00B36D7F">
      <w:pPr>
        <w:pStyle w:val="ListParagraph"/>
        <w:widowControl w:val="0"/>
        <w:numPr>
          <w:ilvl w:val="0"/>
          <w:numId w:val="23"/>
        </w:numPr>
        <w:autoSpaceDE w:val="0"/>
        <w:autoSpaceDN w:val="0"/>
        <w:adjustRightInd w:val="0"/>
        <w:spacing w:after="0" w:line="360" w:lineRule="auto"/>
        <w:jc w:val="both"/>
        <w:rPr>
          <w:rFonts w:ascii="Times New Roman" w:hAnsi="Times New Roman"/>
          <w:color w:val="0000FF"/>
        </w:rPr>
      </w:pPr>
      <w:r w:rsidRPr="007F25B6">
        <w:rPr>
          <w:rFonts w:ascii="Times New Roman" w:hAnsi="Times New Roman"/>
          <w:color w:val="0000FF"/>
        </w:rPr>
        <w:t>advise</w:t>
      </w:r>
      <w:r w:rsidRPr="007F25B6">
        <w:rPr>
          <w:rFonts w:ascii="Times New Roman" w:hAnsi="Times New Roman"/>
          <w:color w:val="0000FF"/>
          <w:spacing w:val="-1"/>
        </w:rPr>
        <w:t xml:space="preserve"> </w:t>
      </w:r>
      <w:r w:rsidRPr="007F25B6">
        <w:rPr>
          <w:rFonts w:ascii="Times New Roman" w:hAnsi="Times New Roman"/>
          <w:color w:val="0000FF"/>
        </w:rPr>
        <w:t>organs</w:t>
      </w:r>
      <w:r w:rsidRPr="007F25B6">
        <w:rPr>
          <w:rFonts w:ascii="Times New Roman" w:hAnsi="Times New Roman"/>
          <w:color w:val="0000FF"/>
          <w:spacing w:val="-1"/>
        </w:rPr>
        <w:t xml:space="preserve"> </w:t>
      </w:r>
      <w:r w:rsidRPr="007F25B6">
        <w:rPr>
          <w:rFonts w:ascii="Times New Roman" w:hAnsi="Times New Roman"/>
          <w:color w:val="0000FF"/>
        </w:rPr>
        <w:t>of</w:t>
      </w:r>
      <w:r w:rsidRPr="007F25B6">
        <w:rPr>
          <w:rFonts w:ascii="Times New Roman" w:hAnsi="Times New Roman"/>
          <w:color w:val="0000FF"/>
          <w:spacing w:val="-1"/>
        </w:rPr>
        <w:t xml:space="preserve"> </w:t>
      </w:r>
      <w:r w:rsidRPr="007F25B6">
        <w:rPr>
          <w:rFonts w:ascii="Times New Roman" w:hAnsi="Times New Roman"/>
          <w:color w:val="0000FF"/>
        </w:rPr>
        <w:t>state</w:t>
      </w:r>
      <w:r w:rsidRPr="007F25B6">
        <w:rPr>
          <w:rFonts w:ascii="Times New Roman" w:hAnsi="Times New Roman"/>
          <w:color w:val="0000FF"/>
          <w:spacing w:val="-1"/>
        </w:rPr>
        <w:t xml:space="preserve"> </w:t>
      </w:r>
      <w:r w:rsidRPr="007F25B6">
        <w:rPr>
          <w:rFonts w:ascii="Times New Roman" w:hAnsi="Times New Roman"/>
          <w:color w:val="0000FF"/>
        </w:rPr>
        <w:t>on</w:t>
      </w:r>
      <w:r w:rsidRPr="007F25B6">
        <w:rPr>
          <w:rFonts w:ascii="Times New Roman" w:hAnsi="Times New Roman"/>
          <w:color w:val="0000FF"/>
          <w:spacing w:val="-1"/>
        </w:rPr>
        <w:t xml:space="preserve"> screening, preparation of  scoping, Strategic Environmental Assessments (SEAs) and Strategic Environmental Management Plans (SEMPs) for policy, plans or programmes</w:t>
      </w:r>
      <w:r w:rsidRPr="007F25B6">
        <w:t xml:space="preserve"> </w:t>
      </w:r>
      <w:r w:rsidRPr="007F25B6">
        <w:rPr>
          <w:rFonts w:ascii="Times New Roman" w:hAnsi="Times New Roman"/>
          <w:color w:val="0000FF"/>
          <w:spacing w:val="-1"/>
        </w:rPr>
        <w:t xml:space="preserve">including performance monitoring and evaluation requirements </w:t>
      </w:r>
      <w:r w:rsidRPr="007F25B6">
        <w:rPr>
          <w:rFonts w:ascii="Times New Roman" w:hAnsi="Times New Roman"/>
          <w:color w:val="0000FF"/>
        </w:rPr>
        <w:t xml:space="preserve"> </w:t>
      </w:r>
    </w:p>
    <w:p w14:paraId="20BD1C51" w14:textId="77777777" w:rsidR="00817657" w:rsidRPr="007F25B6" w:rsidRDefault="00817657" w:rsidP="00B36D7F">
      <w:pPr>
        <w:pStyle w:val="ListParagraph"/>
        <w:widowControl w:val="0"/>
        <w:numPr>
          <w:ilvl w:val="0"/>
          <w:numId w:val="23"/>
        </w:numPr>
        <w:autoSpaceDE w:val="0"/>
        <w:autoSpaceDN w:val="0"/>
        <w:adjustRightInd w:val="0"/>
        <w:spacing w:after="0" w:line="360" w:lineRule="auto"/>
        <w:jc w:val="both"/>
        <w:rPr>
          <w:rFonts w:ascii="Times New Roman" w:hAnsi="Times New Roman"/>
          <w:color w:val="0000FF"/>
        </w:rPr>
      </w:pPr>
      <w:r w:rsidRPr="007F25B6">
        <w:rPr>
          <w:rFonts w:ascii="Times New Roman" w:hAnsi="Times New Roman"/>
          <w:color w:val="0000FF"/>
        </w:rPr>
        <w:t>advise</w:t>
      </w:r>
      <w:r w:rsidRPr="007F25B6">
        <w:rPr>
          <w:rFonts w:ascii="Times New Roman" w:hAnsi="Times New Roman"/>
          <w:color w:val="0000FF"/>
          <w:spacing w:val="-1"/>
        </w:rPr>
        <w:t xml:space="preserve"> </w:t>
      </w:r>
      <w:r w:rsidRPr="007F25B6">
        <w:rPr>
          <w:rFonts w:ascii="Times New Roman" w:hAnsi="Times New Roman"/>
          <w:color w:val="0000FF"/>
        </w:rPr>
        <w:t>proponents</w:t>
      </w:r>
      <w:r w:rsidRPr="007F25B6">
        <w:rPr>
          <w:rFonts w:ascii="Times New Roman" w:hAnsi="Times New Roman"/>
          <w:color w:val="0000FF"/>
          <w:spacing w:val="-1"/>
        </w:rPr>
        <w:t xml:space="preserve"> </w:t>
      </w:r>
      <w:r w:rsidRPr="007F25B6">
        <w:rPr>
          <w:rFonts w:ascii="Times New Roman" w:hAnsi="Times New Roman"/>
          <w:color w:val="0000FF"/>
        </w:rPr>
        <w:t>on</w:t>
      </w:r>
      <w:r w:rsidRPr="007F25B6">
        <w:rPr>
          <w:rFonts w:ascii="Times New Roman" w:hAnsi="Times New Roman"/>
          <w:color w:val="0000FF"/>
          <w:spacing w:val="-1"/>
        </w:rPr>
        <w:t xml:space="preserve"> screening, preparation of  scoping, Environmental Impact Assessments  (EIAs) and Environmental Management Plans (EMPs) for site-specific projects including performance monitoring, rehabilitation and closure  plans requirements</w:t>
      </w:r>
    </w:p>
    <w:p w14:paraId="11F412CA" w14:textId="77777777" w:rsidR="00817657" w:rsidRPr="007F25B6" w:rsidRDefault="00817657" w:rsidP="00B36D7F">
      <w:pPr>
        <w:pStyle w:val="ListParagraph"/>
        <w:widowControl w:val="0"/>
        <w:numPr>
          <w:ilvl w:val="0"/>
          <w:numId w:val="23"/>
        </w:numPr>
        <w:autoSpaceDE w:val="0"/>
        <w:autoSpaceDN w:val="0"/>
        <w:adjustRightInd w:val="0"/>
        <w:spacing w:after="0" w:line="360" w:lineRule="auto"/>
        <w:ind w:right="576"/>
        <w:jc w:val="both"/>
        <w:rPr>
          <w:rFonts w:ascii="Times New Roman" w:hAnsi="Times New Roman"/>
          <w:color w:val="0000FF"/>
        </w:rPr>
      </w:pPr>
      <w:r w:rsidRPr="007F25B6">
        <w:rPr>
          <w:rFonts w:ascii="Times New Roman" w:hAnsi="Times New Roman"/>
          <w:color w:val="0000FF"/>
        </w:rPr>
        <w:t>receive</w:t>
      </w:r>
      <w:r w:rsidRPr="007F25B6">
        <w:rPr>
          <w:rFonts w:ascii="Times New Roman" w:hAnsi="Times New Roman"/>
          <w:color w:val="0000FF"/>
          <w:spacing w:val="-1"/>
        </w:rPr>
        <w:t xml:space="preserve"> </w:t>
      </w:r>
      <w:r w:rsidRPr="007F25B6">
        <w:rPr>
          <w:rFonts w:ascii="Times New Roman" w:hAnsi="Times New Roman"/>
          <w:color w:val="0000FF"/>
        </w:rPr>
        <w:t>and</w:t>
      </w:r>
      <w:r w:rsidRPr="007F25B6">
        <w:rPr>
          <w:rFonts w:ascii="Times New Roman" w:hAnsi="Times New Roman"/>
          <w:color w:val="0000FF"/>
          <w:spacing w:val="-1"/>
        </w:rPr>
        <w:t xml:space="preserve"> </w:t>
      </w:r>
      <w:r w:rsidRPr="007F25B6">
        <w:rPr>
          <w:rFonts w:ascii="Times New Roman" w:hAnsi="Times New Roman"/>
          <w:color w:val="0000FF"/>
        </w:rPr>
        <w:t>record</w:t>
      </w:r>
      <w:r w:rsidRPr="007F25B6">
        <w:rPr>
          <w:rFonts w:ascii="Times New Roman" w:hAnsi="Times New Roman"/>
          <w:color w:val="0000FF"/>
          <w:spacing w:val="-1"/>
        </w:rPr>
        <w:t xml:space="preserve"> notifications for policy, plans, programme or project registration  and </w:t>
      </w:r>
      <w:r w:rsidRPr="007F25B6">
        <w:rPr>
          <w:rFonts w:ascii="Times New Roman" w:hAnsi="Times New Roman"/>
          <w:color w:val="0000FF"/>
        </w:rPr>
        <w:t>applications</w:t>
      </w:r>
      <w:r w:rsidRPr="007F25B6">
        <w:rPr>
          <w:rFonts w:ascii="Times New Roman" w:hAnsi="Times New Roman"/>
          <w:color w:val="0000FF"/>
          <w:spacing w:val="-1"/>
        </w:rPr>
        <w:t xml:space="preserve"> </w:t>
      </w:r>
      <w:r w:rsidRPr="007F25B6">
        <w:rPr>
          <w:rFonts w:ascii="Times New Roman" w:hAnsi="Times New Roman"/>
          <w:color w:val="0000FF"/>
        </w:rPr>
        <w:t>for</w:t>
      </w:r>
      <w:r w:rsidRPr="007F25B6">
        <w:rPr>
          <w:rFonts w:ascii="Times New Roman" w:hAnsi="Times New Roman"/>
          <w:color w:val="0000FF"/>
          <w:spacing w:val="-1"/>
        </w:rPr>
        <w:t xml:space="preserve"> </w:t>
      </w:r>
      <w:r w:rsidRPr="007F25B6">
        <w:rPr>
          <w:rFonts w:ascii="Times New Roman" w:hAnsi="Times New Roman"/>
          <w:color w:val="0000FF"/>
        </w:rPr>
        <w:t>environmental</w:t>
      </w:r>
      <w:r w:rsidRPr="007F25B6">
        <w:rPr>
          <w:rFonts w:ascii="Times New Roman" w:hAnsi="Times New Roman"/>
          <w:color w:val="0000FF"/>
          <w:spacing w:val="-1"/>
        </w:rPr>
        <w:t xml:space="preserve"> </w:t>
      </w:r>
      <w:r w:rsidRPr="007F25B6">
        <w:rPr>
          <w:rFonts w:ascii="Times New Roman" w:hAnsi="Times New Roman"/>
          <w:color w:val="0000FF"/>
        </w:rPr>
        <w:t>clearance</w:t>
      </w:r>
      <w:r w:rsidRPr="007F25B6">
        <w:rPr>
          <w:rFonts w:ascii="Times New Roman" w:hAnsi="Times New Roman"/>
          <w:color w:val="0000FF"/>
          <w:spacing w:val="-1"/>
        </w:rPr>
        <w:t xml:space="preserve"> </w:t>
      </w:r>
      <w:r w:rsidRPr="007F25B6">
        <w:rPr>
          <w:rFonts w:ascii="Times New Roman" w:hAnsi="Times New Roman"/>
          <w:color w:val="0000FF"/>
        </w:rPr>
        <w:t xml:space="preserve">certificates; </w:t>
      </w:r>
    </w:p>
    <w:p w14:paraId="5B818E2C" w14:textId="77777777" w:rsidR="00817657" w:rsidRPr="007F25B6" w:rsidRDefault="00817657" w:rsidP="00B36D7F">
      <w:pPr>
        <w:pStyle w:val="ListParagraph"/>
        <w:widowControl w:val="0"/>
        <w:numPr>
          <w:ilvl w:val="0"/>
          <w:numId w:val="23"/>
        </w:numPr>
        <w:autoSpaceDE w:val="0"/>
        <w:autoSpaceDN w:val="0"/>
        <w:adjustRightInd w:val="0"/>
        <w:spacing w:after="0" w:line="360" w:lineRule="auto"/>
        <w:ind w:right="576"/>
        <w:jc w:val="both"/>
        <w:rPr>
          <w:rFonts w:ascii="Times New Roman" w:hAnsi="Times New Roman"/>
          <w:color w:val="000000"/>
        </w:rPr>
      </w:pPr>
      <w:r w:rsidRPr="007F25B6">
        <w:rPr>
          <w:rFonts w:ascii="Times New Roman" w:hAnsi="Times New Roman"/>
          <w:color w:val="292425"/>
        </w:rPr>
        <w:t>determine</w:t>
      </w:r>
      <w:r w:rsidRPr="007F25B6">
        <w:rPr>
          <w:rFonts w:ascii="Times New Roman" w:hAnsi="Times New Roman"/>
          <w:color w:val="292425"/>
          <w:spacing w:val="-1"/>
        </w:rPr>
        <w:t xml:space="preserve"> </w:t>
      </w:r>
      <w:r w:rsidRPr="007F25B6">
        <w:rPr>
          <w:rFonts w:ascii="Times New Roman" w:hAnsi="Times New Roman"/>
          <w:color w:val="292425"/>
        </w:rPr>
        <w:t>whether</w:t>
      </w:r>
      <w:r w:rsidRPr="007F25B6">
        <w:rPr>
          <w:rFonts w:ascii="Times New Roman" w:hAnsi="Times New Roman"/>
          <w:color w:val="292425"/>
          <w:spacing w:val="-1"/>
        </w:rPr>
        <w:t xml:space="preserve"> </w:t>
      </w:r>
      <w:r w:rsidRPr="007F25B6">
        <w:rPr>
          <w:rFonts w:ascii="Times New Roman" w:hAnsi="Times New Roman"/>
          <w:color w:val="292425"/>
        </w:rPr>
        <w:t>a</w:t>
      </w:r>
      <w:r w:rsidRPr="007F25B6">
        <w:rPr>
          <w:rFonts w:ascii="Times New Roman" w:hAnsi="Times New Roman"/>
          <w:color w:val="292425"/>
          <w:spacing w:val="-1"/>
        </w:rPr>
        <w:t xml:space="preserve"> </w:t>
      </w:r>
      <w:r w:rsidRPr="007F25B6">
        <w:rPr>
          <w:rFonts w:ascii="Times New Roman" w:hAnsi="Times New Roman"/>
          <w:color w:val="292425"/>
        </w:rPr>
        <w:t>listed</w:t>
      </w:r>
      <w:r w:rsidRPr="007F25B6">
        <w:rPr>
          <w:rFonts w:ascii="Times New Roman" w:hAnsi="Times New Roman"/>
          <w:color w:val="292425"/>
          <w:spacing w:val="-1"/>
        </w:rPr>
        <w:t xml:space="preserve"> </w:t>
      </w:r>
      <w:r w:rsidRPr="007F25B6">
        <w:rPr>
          <w:rFonts w:ascii="Times New Roman" w:hAnsi="Times New Roman"/>
          <w:color w:val="0000FF"/>
          <w:spacing w:val="-1"/>
        </w:rPr>
        <w:t xml:space="preserve">Organ of State or </w:t>
      </w:r>
      <w:r w:rsidRPr="007F25B6">
        <w:rPr>
          <w:rFonts w:ascii="Times New Roman" w:hAnsi="Times New Roman"/>
          <w:color w:val="292425"/>
        </w:rPr>
        <w:t xml:space="preserve">activity </w:t>
      </w:r>
      <w:r w:rsidRPr="007F25B6">
        <w:rPr>
          <w:rFonts w:ascii="Times New Roman" w:hAnsi="Times New Roman"/>
          <w:color w:val="292425"/>
          <w:spacing w:val="-1"/>
        </w:rPr>
        <w:t xml:space="preserve"> </w:t>
      </w:r>
      <w:r w:rsidRPr="007F25B6">
        <w:rPr>
          <w:rFonts w:ascii="Times New Roman" w:hAnsi="Times New Roman"/>
          <w:color w:val="292425"/>
        </w:rPr>
        <w:t>requires</w:t>
      </w:r>
      <w:r w:rsidRPr="007F25B6">
        <w:rPr>
          <w:rFonts w:ascii="Times New Roman" w:hAnsi="Times New Roman"/>
          <w:color w:val="292425"/>
          <w:spacing w:val="-1"/>
        </w:rPr>
        <w:t xml:space="preserve"> </w:t>
      </w:r>
      <w:r w:rsidRPr="007F25B6">
        <w:rPr>
          <w:rFonts w:ascii="Times New Roman" w:hAnsi="Times New Roman"/>
          <w:color w:val="292425"/>
        </w:rPr>
        <w:t>an</w:t>
      </w:r>
      <w:r w:rsidRPr="007F25B6">
        <w:rPr>
          <w:rFonts w:ascii="Times New Roman" w:hAnsi="Times New Roman"/>
          <w:color w:val="292425"/>
          <w:spacing w:val="-1"/>
        </w:rPr>
        <w:t xml:space="preserve"> </w:t>
      </w:r>
      <w:r w:rsidRPr="007F25B6">
        <w:rPr>
          <w:rFonts w:ascii="Times New Roman" w:hAnsi="Times New Roman"/>
          <w:color w:val="292425"/>
        </w:rPr>
        <w:t>assessment;</w:t>
      </w:r>
    </w:p>
    <w:p w14:paraId="14381012" w14:textId="77777777" w:rsidR="00817657" w:rsidRPr="007F25B6" w:rsidRDefault="00817657" w:rsidP="00B36D7F">
      <w:pPr>
        <w:pStyle w:val="ListParagraph"/>
        <w:widowControl w:val="0"/>
        <w:numPr>
          <w:ilvl w:val="0"/>
          <w:numId w:val="23"/>
        </w:numPr>
        <w:autoSpaceDE w:val="0"/>
        <w:autoSpaceDN w:val="0"/>
        <w:adjustRightInd w:val="0"/>
        <w:spacing w:before="10" w:after="0" w:line="360" w:lineRule="auto"/>
        <w:ind w:right="1404"/>
        <w:jc w:val="both"/>
        <w:rPr>
          <w:rFonts w:ascii="Times New Roman" w:hAnsi="Times New Roman"/>
          <w:color w:val="000000"/>
        </w:rPr>
      </w:pPr>
      <w:r w:rsidRPr="007F25B6">
        <w:rPr>
          <w:rFonts w:ascii="Times New Roman" w:hAnsi="Times New Roman"/>
          <w:color w:val="0000FF"/>
        </w:rPr>
        <w:t xml:space="preserve">advise on </w:t>
      </w:r>
      <w:r w:rsidRPr="007F25B6">
        <w:rPr>
          <w:rFonts w:ascii="Times New Roman" w:hAnsi="Times New Roman"/>
          <w:color w:val="292425"/>
        </w:rPr>
        <w:t xml:space="preserve">the scope, procedure and methods of an assessment; </w:t>
      </w:r>
    </w:p>
    <w:p w14:paraId="45CD2D19" w14:textId="77777777" w:rsidR="00817657" w:rsidRPr="007F25B6" w:rsidRDefault="00817657" w:rsidP="00B36D7F">
      <w:pPr>
        <w:pStyle w:val="ListParagraph"/>
        <w:widowControl w:val="0"/>
        <w:numPr>
          <w:ilvl w:val="0"/>
          <w:numId w:val="23"/>
        </w:numPr>
        <w:autoSpaceDE w:val="0"/>
        <w:autoSpaceDN w:val="0"/>
        <w:adjustRightInd w:val="0"/>
        <w:spacing w:before="10" w:after="0" w:line="360" w:lineRule="auto"/>
        <w:ind w:right="1404"/>
        <w:jc w:val="both"/>
        <w:rPr>
          <w:rFonts w:ascii="Times New Roman" w:hAnsi="Times New Roman"/>
          <w:color w:val="000000"/>
        </w:rPr>
      </w:pPr>
      <w:r w:rsidRPr="007F25B6">
        <w:rPr>
          <w:rFonts w:ascii="Times New Roman" w:hAnsi="Times New Roman"/>
          <w:color w:val="292425"/>
        </w:rPr>
        <w:lastRenderedPageBreak/>
        <w:t>review</w:t>
      </w:r>
      <w:r w:rsidRPr="007F25B6">
        <w:rPr>
          <w:rFonts w:ascii="Times New Roman" w:hAnsi="Times New Roman"/>
          <w:color w:val="292425"/>
          <w:spacing w:val="-2"/>
        </w:rPr>
        <w:t xml:space="preserve"> </w:t>
      </w:r>
      <w:r w:rsidRPr="007F25B6">
        <w:rPr>
          <w:rFonts w:ascii="Times New Roman" w:hAnsi="Times New Roman"/>
          <w:color w:val="292425"/>
        </w:rPr>
        <w:t>the</w:t>
      </w:r>
      <w:r w:rsidRPr="007F25B6">
        <w:rPr>
          <w:rFonts w:ascii="Times New Roman" w:hAnsi="Times New Roman"/>
          <w:color w:val="292425"/>
          <w:spacing w:val="-2"/>
        </w:rPr>
        <w:t xml:space="preserve"> </w:t>
      </w:r>
      <w:r w:rsidRPr="007F25B6">
        <w:rPr>
          <w:rFonts w:ascii="Times New Roman" w:hAnsi="Times New Roman"/>
          <w:color w:val="292425"/>
        </w:rPr>
        <w:t>assessment</w:t>
      </w:r>
      <w:r w:rsidRPr="007F25B6">
        <w:rPr>
          <w:rFonts w:ascii="Times New Roman" w:hAnsi="Times New Roman"/>
          <w:color w:val="292425"/>
          <w:spacing w:val="-2"/>
        </w:rPr>
        <w:t xml:space="preserve"> </w:t>
      </w:r>
      <w:r w:rsidRPr="007F25B6">
        <w:rPr>
          <w:rFonts w:ascii="Times New Roman" w:hAnsi="Times New Roman"/>
          <w:color w:val="292425"/>
        </w:rPr>
        <w:t>report</w:t>
      </w:r>
      <w:r w:rsidRPr="007F25B6">
        <w:rPr>
          <w:rFonts w:ascii="Times New Roman" w:hAnsi="Times New Roman"/>
          <w:color w:val="292425"/>
          <w:spacing w:val="-2"/>
        </w:rPr>
        <w:t xml:space="preserve"> </w:t>
      </w:r>
      <w:r w:rsidRPr="007F25B6">
        <w:rPr>
          <w:rFonts w:ascii="Times New Roman" w:hAnsi="Times New Roman"/>
          <w:color w:val="292425"/>
        </w:rPr>
        <w:t>in</w:t>
      </w:r>
      <w:r w:rsidRPr="007F25B6">
        <w:rPr>
          <w:rFonts w:ascii="Times New Roman" w:hAnsi="Times New Roman"/>
          <w:color w:val="292425"/>
          <w:spacing w:val="-2"/>
        </w:rPr>
        <w:t xml:space="preserve"> </w:t>
      </w:r>
      <w:r w:rsidRPr="007F25B6">
        <w:rPr>
          <w:rFonts w:ascii="Times New Roman" w:hAnsi="Times New Roman"/>
          <w:color w:val="292425"/>
        </w:rPr>
        <w:t>accordance</w:t>
      </w:r>
      <w:r w:rsidRPr="007F25B6">
        <w:rPr>
          <w:rFonts w:ascii="Times New Roman" w:hAnsi="Times New Roman"/>
          <w:color w:val="292425"/>
          <w:spacing w:val="-2"/>
        </w:rPr>
        <w:t xml:space="preserve"> </w:t>
      </w:r>
      <w:r w:rsidRPr="007F25B6">
        <w:rPr>
          <w:rFonts w:ascii="Times New Roman" w:hAnsi="Times New Roman"/>
          <w:color w:val="292425"/>
        </w:rPr>
        <w:t>with</w:t>
      </w:r>
      <w:r w:rsidRPr="007F25B6">
        <w:rPr>
          <w:rFonts w:ascii="Times New Roman" w:hAnsi="Times New Roman"/>
          <w:color w:val="292425"/>
          <w:spacing w:val="-2"/>
        </w:rPr>
        <w:t xml:space="preserve"> </w:t>
      </w:r>
      <w:r w:rsidRPr="007F25B6">
        <w:rPr>
          <w:rFonts w:ascii="Times New Roman" w:hAnsi="Times New Roman"/>
          <w:color w:val="292425"/>
        </w:rPr>
        <w:t>this</w:t>
      </w:r>
      <w:r w:rsidRPr="007F25B6">
        <w:rPr>
          <w:rFonts w:ascii="Times New Roman" w:hAnsi="Times New Roman"/>
          <w:color w:val="292425"/>
          <w:spacing w:val="-2"/>
        </w:rPr>
        <w:t xml:space="preserve"> </w:t>
      </w:r>
      <w:r w:rsidRPr="007F25B6">
        <w:rPr>
          <w:rFonts w:ascii="Times New Roman" w:hAnsi="Times New Roman"/>
          <w:color w:val="292425"/>
        </w:rPr>
        <w:t>Act;</w:t>
      </w:r>
    </w:p>
    <w:p w14:paraId="6B47F883" w14:textId="77777777" w:rsidR="00817657" w:rsidRPr="007F25B6" w:rsidRDefault="00817657" w:rsidP="00B36D7F">
      <w:pPr>
        <w:pStyle w:val="ListParagraph"/>
        <w:widowControl w:val="0"/>
        <w:numPr>
          <w:ilvl w:val="0"/>
          <w:numId w:val="23"/>
        </w:numPr>
        <w:autoSpaceDE w:val="0"/>
        <w:autoSpaceDN w:val="0"/>
        <w:adjustRightInd w:val="0"/>
        <w:spacing w:before="10" w:after="0" w:line="360" w:lineRule="auto"/>
        <w:jc w:val="both"/>
        <w:rPr>
          <w:rFonts w:ascii="Times New Roman" w:hAnsi="Times New Roman"/>
          <w:color w:val="000000"/>
        </w:rPr>
      </w:pPr>
      <w:r w:rsidRPr="007F25B6">
        <w:rPr>
          <w:rFonts w:ascii="Times New Roman" w:hAnsi="Times New Roman"/>
          <w:color w:val="292425"/>
        </w:rPr>
        <w:t>issue</w:t>
      </w:r>
      <w:r w:rsidRPr="007F25B6">
        <w:rPr>
          <w:rFonts w:ascii="Times New Roman" w:hAnsi="Times New Roman"/>
          <w:color w:val="292425"/>
          <w:spacing w:val="-2"/>
        </w:rPr>
        <w:t xml:space="preserve"> </w:t>
      </w:r>
      <w:r w:rsidRPr="007F25B6">
        <w:rPr>
          <w:rFonts w:ascii="Times New Roman" w:hAnsi="Times New Roman"/>
          <w:color w:val="292425"/>
        </w:rPr>
        <w:t>environmental</w:t>
      </w:r>
      <w:r w:rsidRPr="007F25B6">
        <w:rPr>
          <w:rFonts w:ascii="Times New Roman" w:hAnsi="Times New Roman"/>
          <w:color w:val="292425"/>
          <w:spacing w:val="-2"/>
        </w:rPr>
        <w:t xml:space="preserve"> </w:t>
      </w:r>
      <w:r w:rsidRPr="007F25B6">
        <w:rPr>
          <w:rFonts w:ascii="Times New Roman" w:hAnsi="Times New Roman"/>
          <w:color w:val="292425"/>
        </w:rPr>
        <w:t>clearance</w:t>
      </w:r>
      <w:r w:rsidRPr="007F25B6">
        <w:rPr>
          <w:rFonts w:ascii="Times New Roman" w:hAnsi="Times New Roman"/>
          <w:color w:val="292425"/>
          <w:spacing w:val="-2"/>
        </w:rPr>
        <w:t xml:space="preserve"> </w:t>
      </w:r>
      <w:r w:rsidRPr="007F25B6">
        <w:rPr>
          <w:rFonts w:ascii="Times New Roman" w:hAnsi="Times New Roman"/>
          <w:color w:val="292425"/>
        </w:rPr>
        <w:t>certificates</w:t>
      </w:r>
      <w:r w:rsidRPr="007F25B6">
        <w:rPr>
          <w:rFonts w:ascii="Times New Roman" w:hAnsi="Times New Roman"/>
          <w:color w:val="292425"/>
          <w:spacing w:val="-2"/>
        </w:rPr>
        <w:t xml:space="preserve"> </w:t>
      </w:r>
      <w:r w:rsidRPr="007F25B6">
        <w:rPr>
          <w:rFonts w:ascii="Times New Roman" w:hAnsi="Times New Roman"/>
          <w:color w:val="292425"/>
        </w:rPr>
        <w:t>in</w:t>
      </w:r>
      <w:r w:rsidRPr="007F25B6">
        <w:rPr>
          <w:rFonts w:ascii="Times New Roman" w:hAnsi="Times New Roman"/>
          <w:color w:val="292425"/>
          <w:spacing w:val="-2"/>
        </w:rPr>
        <w:t xml:space="preserve"> </w:t>
      </w:r>
      <w:r w:rsidRPr="007F25B6">
        <w:rPr>
          <w:rFonts w:ascii="Times New Roman" w:hAnsi="Times New Roman"/>
          <w:color w:val="292425"/>
        </w:rPr>
        <w:t>terms</w:t>
      </w:r>
      <w:r w:rsidRPr="007F25B6">
        <w:rPr>
          <w:rFonts w:ascii="Times New Roman" w:hAnsi="Times New Roman"/>
          <w:color w:val="292425"/>
          <w:spacing w:val="-2"/>
        </w:rPr>
        <w:t xml:space="preserve"> </w:t>
      </w:r>
      <w:r w:rsidRPr="007F25B6">
        <w:rPr>
          <w:rFonts w:ascii="Times New Roman" w:hAnsi="Times New Roman"/>
          <w:color w:val="292425"/>
        </w:rPr>
        <w:t>of</w:t>
      </w:r>
      <w:r w:rsidRPr="007F25B6">
        <w:rPr>
          <w:rFonts w:ascii="Times New Roman" w:hAnsi="Times New Roman"/>
          <w:color w:val="292425"/>
          <w:spacing w:val="-2"/>
        </w:rPr>
        <w:t xml:space="preserve"> </w:t>
      </w:r>
      <w:r w:rsidRPr="007F25B6">
        <w:rPr>
          <w:rFonts w:ascii="Times New Roman" w:hAnsi="Times New Roman"/>
          <w:color w:val="292425"/>
        </w:rPr>
        <w:t>this</w:t>
      </w:r>
      <w:r w:rsidRPr="007F25B6">
        <w:rPr>
          <w:rFonts w:ascii="Times New Roman" w:hAnsi="Times New Roman"/>
          <w:color w:val="292425"/>
          <w:spacing w:val="-2"/>
        </w:rPr>
        <w:t xml:space="preserve"> </w:t>
      </w:r>
      <w:r w:rsidRPr="007F25B6">
        <w:rPr>
          <w:rFonts w:ascii="Times New Roman" w:hAnsi="Times New Roman"/>
          <w:color w:val="292425"/>
        </w:rPr>
        <w:t>Act;</w:t>
      </w:r>
    </w:p>
    <w:p w14:paraId="4315B107" w14:textId="77777777" w:rsidR="00817657" w:rsidRPr="007F25B6" w:rsidRDefault="00817657" w:rsidP="00B36D7F">
      <w:pPr>
        <w:pStyle w:val="ListParagraph"/>
        <w:widowControl w:val="0"/>
        <w:numPr>
          <w:ilvl w:val="0"/>
          <w:numId w:val="23"/>
        </w:numPr>
        <w:autoSpaceDE w:val="0"/>
        <w:autoSpaceDN w:val="0"/>
        <w:adjustRightInd w:val="0"/>
        <w:spacing w:before="10" w:after="0" w:line="360" w:lineRule="auto"/>
        <w:jc w:val="both"/>
        <w:rPr>
          <w:rFonts w:ascii="Times New Roman" w:hAnsi="Times New Roman"/>
          <w:color w:val="000000"/>
        </w:rPr>
      </w:pPr>
      <w:r w:rsidRPr="007F25B6">
        <w:rPr>
          <w:rFonts w:ascii="Times New Roman" w:hAnsi="Times New Roman"/>
          <w:color w:val="292425"/>
        </w:rPr>
        <w:t>maintain</w:t>
      </w:r>
      <w:r w:rsidRPr="007F25B6">
        <w:rPr>
          <w:rFonts w:ascii="Times New Roman" w:hAnsi="Times New Roman"/>
          <w:color w:val="292425"/>
          <w:spacing w:val="18"/>
        </w:rPr>
        <w:t xml:space="preserve"> </w:t>
      </w:r>
      <w:r w:rsidRPr="007F25B6">
        <w:rPr>
          <w:rFonts w:ascii="Times New Roman" w:hAnsi="Times New Roman"/>
          <w:color w:val="292425"/>
        </w:rPr>
        <w:t>a</w:t>
      </w:r>
      <w:r w:rsidRPr="007F25B6">
        <w:rPr>
          <w:rFonts w:ascii="Times New Roman" w:hAnsi="Times New Roman"/>
          <w:color w:val="292425"/>
          <w:spacing w:val="18"/>
        </w:rPr>
        <w:t xml:space="preserve"> </w:t>
      </w:r>
      <w:r w:rsidRPr="007F25B6">
        <w:rPr>
          <w:rFonts w:ascii="Times New Roman" w:hAnsi="Times New Roman"/>
          <w:color w:val="292425"/>
        </w:rPr>
        <w:t>register</w:t>
      </w:r>
      <w:r w:rsidRPr="007F25B6">
        <w:rPr>
          <w:rFonts w:ascii="Times New Roman" w:hAnsi="Times New Roman"/>
          <w:color w:val="292425"/>
          <w:spacing w:val="18"/>
        </w:rPr>
        <w:t xml:space="preserve"> </w:t>
      </w:r>
      <w:r w:rsidRPr="007F25B6">
        <w:rPr>
          <w:rFonts w:ascii="Times New Roman" w:hAnsi="Times New Roman"/>
          <w:color w:val="292425"/>
        </w:rPr>
        <w:t>of</w:t>
      </w:r>
      <w:r w:rsidRPr="007F25B6">
        <w:rPr>
          <w:rFonts w:ascii="Times New Roman" w:hAnsi="Times New Roman"/>
          <w:color w:val="292425"/>
          <w:spacing w:val="18"/>
        </w:rPr>
        <w:t xml:space="preserve"> </w:t>
      </w:r>
      <w:r w:rsidRPr="007F25B6">
        <w:rPr>
          <w:rFonts w:ascii="Times New Roman" w:hAnsi="Times New Roman"/>
          <w:color w:val="292425"/>
        </w:rPr>
        <w:t>environmental</w:t>
      </w:r>
      <w:r w:rsidRPr="007F25B6">
        <w:rPr>
          <w:rFonts w:ascii="Times New Roman" w:hAnsi="Times New Roman"/>
          <w:color w:val="292425"/>
          <w:spacing w:val="18"/>
        </w:rPr>
        <w:t xml:space="preserve"> </w:t>
      </w:r>
      <w:r w:rsidRPr="007F25B6">
        <w:rPr>
          <w:rFonts w:ascii="Times New Roman" w:hAnsi="Times New Roman"/>
          <w:color w:val="292425"/>
        </w:rPr>
        <w:t>assessments</w:t>
      </w:r>
      <w:r w:rsidRPr="007F25B6">
        <w:rPr>
          <w:rFonts w:ascii="Times New Roman" w:hAnsi="Times New Roman"/>
          <w:color w:val="292425"/>
          <w:spacing w:val="18"/>
        </w:rPr>
        <w:t xml:space="preserve"> </w:t>
      </w:r>
      <w:r w:rsidRPr="007F25B6">
        <w:rPr>
          <w:rFonts w:ascii="Times New Roman" w:hAnsi="Times New Roman"/>
          <w:color w:val="292425"/>
        </w:rPr>
        <w:t>undertaken</w:t>
      </w:r>
      <w:r w:rsidRPr="007F25B6">
        <w:rPr>
          <w:rFonts w:ascii="Times New Roman" w:hAnsi="Times New Roman"/>
          <w:color w:val="292425"/>
          <w:spacing w:val="18"/>
        </w:rPr>
        <w:t xml:space="preserve"> </w:t>
      </w:r>
      <w:r w:rsidRPr="007F25B6">
        <w:rPr>
          <w:rFonts w:ascii="Times New Roman" w:hAnsi="Times New Roman"/>
          <w:color w:val="292425"/>
        </w:rPr>
        <w:t>in</w:t>
      </w:r>
      <w:r w:rsidRPr="007F25B6">
        <w:rPr>
          <w:rFonts w:ascii="Times New Roman" w:hAnsi="Times New Roman"/>
          <w:color w:val="292425"/>
          <w:spacing w:val="18"/>
        </w:rPr>
        <w:t xml:space="preserve"> </w:t>
      </w:r>
      <w:r w:rsidRPr="007F25B6">
        <w:rPr>
          <w:rFonts w:ascii="Times New Roman" w:hAnsi="Times New Roman"/>
          <w:color w:val="292425"/>
        </w:rPr>
        <w:t>terms</w:t>
      </w:r>
      <w:r w:rsidRPr="007F25B6">
        <w:rPr>
          <w:rFonts w:ascii="Times New Roman" w:hAnsi="Times New Roman"/>
          <w:color w:val="292425"/>
          <w:spacing w:val="18"/>
        </w:rPr>
        <w:t xml:space="preserve"> </w:t>
      </w:r>
      <w:r w:rsidRPr="007F25B6">
        <w:rPr>
          <w:rFonts w:ascii="Times New Roman" w:hAnsi="Times New Roman"/>
          <w:color w:val="292425"/>
        </w:rPr>
        <w:t>of this</w:t>
      </w:r>
      <w:r w:rsidRPr="007F25B6">
        <w:rPr>
          <w:rFonts w:ascii="Times New Roman" w:hAnsi="Times New Roman"/>
          <w:color w:val="292425"/>
          <w:spacing w:val="-12"/>
        </w:rPr>
        <w:t xml:space="preserve"> </w:t>
      </w:r>
      <w:r w:rsidRPr="007F25B6">
        <w:rPr>
          <w:rFonts w:ascii="Times New Roman" w:hAnsi="Times New Roman"/>
          <w:color w:val="292425"/>
        </w:rPr>
        <w:t>Act;</w:t>
      </w:r>
    </w:p>
    <w:p w14:paraId="323521B3" w14:textId="77777777" w:rsidR="00817657" w:rsidRPr="007F25B6" w:rsidRDefault="00817657" w:rsidP="00B36D7F">
      <w:pPr>
        <w:pStyle w:val="ListParagraph"/>
        <w:widowControl w:val="0"/>
        <w:numPr>
          <w:ilvl w:val="0"/>
          <w:numId w:val="23"/>
        </w:numPr>
        <w:autoSpaceDE w:val="0"/>
        <w:autoSpaceDN w:val="0"/>
        <w:adjustRightInd w:val="0"/>
        <w:spacing w:after="0" w:line="360" w:lineRule="auto"/>
        <w:ind w:right="398"/>
        <w:jc w:val="both"/>
        <w:rPr>
          <w:rFonts w:ascii="Times New Roman" w:hAnsi="Times New Roman"/>
          <w:color w:val="000000"/>
        </w:rPr>
      </w:pPr>
      <w:r w:rsidRPr="007F25B6">
        <w:rPr>
          <w:rFonts w:ascii="Times New Roman" w:hAnsi="Times New Roman"/>
          <w:color w:val="292425"/>
          <w:spacing w:val="3"/>
        </w:rPr>
        <w:t>maintai</w:t>
      </w:r>
      <w:r w:rsidRPr="007F25B6">
        <w:rPr>
          <w:rFonts w:ascii="Times New Roman" w:hAnsi="Times New Roman"/>
          <w:color w:val="292425"/>
        </w:rPr>
        <w:t xml:space="preserve">n a </w:t>
      </w:r>
      <w:r w:rsidRPr="007F25B6">
        <w:rPr>
          <w:rFonts w:ascii="Times New Roman" w:hAnsi="Times New Roman"/>
          <w:color w:val="292425"/>
          <w:spacing w:val="3"/>
        </w:rPr>
        <w:t>registe</w:t>
      </w:r>
      <w:r w:rsidRPr="007F25B6">
        <w:rPr>
          <w:rFonts w:ascii="Times New Roman" w:hAnsi="Times New Roman"/>
          <w:color w:val="292425"/>
        </w:rPr>
        <w:t xml:space="preserve">r </w:t>
      </w:r>
      <w:r w:rsidRPr="007F25B6">
        <w:rPr>
          <w:rFonts w:ascii="Times New Roman" w:hAnsi="Times New Roman"/>
          <w:color w:val="292425"/>
          <w:spacing w:val="3"/>
        </w:rPr>
        <w:t>o</w:t>
      </w:r>
      <w:r w:rsidRPr="007F25B6">
        <w:rPr>
          <w:rFonts w:ascii="Times New Roman" w:hAnsi="Times New Roman"/>
          <w:color w:val="292425"/>
        </w:rPr>
        <w:t xml:space="preserve">f </w:t>
      </w:r>
      <w:r w:rsidRPr="007F25B6">
        <w:rPr>
          <w:rFonts w:ascii="Times New Roman" w:hAnsi="Times New Roman"/>
          <w:color w:val="292425"/>
          <w:spacing w:val="3"/>
        </w:rPr>
        <w:t>environmenta</w:t>
      </w:r>
      <w:r w:rsidRPr="007F25B6">
        <w:rPr>
          <w:rFonts w:ascii="Times New Roman" w:hAnsi="Times New Roman"/>
          <w:color w:val="292425"/>
        </w:rPr>
        <w:t xml:space="preserve">l </w:t>
      </w:r>
      <w:r w:rsidRPr="007F25B6">
        <w:rPr>
          <w:rFonts w:ascii="Times New Roman" w:hAnsi="Times New Roman"/>
          <w:color w:val="292425"/>
          <w:spacing w:val="3"/>
        </w:rPr>
        <w:t>clearanc</w:t>
      </w:r>
      <w:r w:rsidRPr="007F25B6">
        <w:rPr>
          <w:rFonts w:ascii="Times New Roman" w:hAnsi="Times New Roman"/>
          <w:color w:val="292425"/>
        </w:rPr>
        <w:t xml:space="preserve">e </w:t>
      </w:r>
      <w:r w:rsidRPr="007F25B6">
        <w:rPr>
          <w:rFonts w:ascii="Times New Roman" w:hAnsi="Times New Roman"/>
          <w:color w:val="292425"/>
          <w:spacing w:val="3"/>
        </w:rPr>
        <w:t>certificate</w:t>
      </w:r>
      <w:r w:rsidRPr="007F25B6">
        <w:rPr>
          <w:rFonts w:ascii="Times New Roman" w:hAnsi="Times New Roman"/>
          <w:color w:val="292425"/>
        </w:rPr>
        <w:t xml:space="preserve">s </w:t>
      </w:r>
      <w:r w:rsidRPr="007F25B6">
        <w:rPr>
          <w:rFonts w:ascii="Times New Roman" w:hAnsi="Times New Roman"/>
          <w:color w:val="292425"/>
          <w:spacing w:val="3"/>
        </w:rPr>
        <w:t>issue</w:t>
      </w:r>
      <w:r w:rsidRPr="007F25B6">
        <w:rPr>
          <w:rFonts w:ascii="Times New Roman" w:hAnsi="Times New Roman"/>
          <w:color w:val="292425"/>
        </w:rPr>
        <w:t>d in</w:t>
      </w:r>
      <w:r w:rsidRPr="007F25B6">
        <w:rPr>
          <w:rFonts w:ascii="Times New Roman" w:hAnsi="Times New Roman"/>
          <w:color w:val="292425"/>
          <w:spacing w:val="-2"/>
        </w:rPr>
        <w:t xml:space="preserve"> </w:t>
      </w:r>
      <w:r w:rsidRPr="007F25B6">
        <w:rPr>
          <w:rFonts w:ascii="Times New Roman" w:hAnsi="Times New Roman"/>
          <w:color w:val="292425"/>
        </w:rPr>
        <w:t>terms</w:t>
      </w:r>
      <w:r w:rsidRPr="007F25B6">
        <w:rPr>
          <w:rFonts w:ascii="Times New Roman" w:hAnsi="Times New Roman"/>
          <w:color w:val="292425"/>
          <w:spacing w:val="-2"/>
        </w:rPr>
        <w:t xml:space="preserve"> </w:t>
      </w:r>
      <w:r w:rsidRPr="007F25B6">
        <w:rPr>
          <w:rFonts w:ascii="Times New Roman" w:hAnsi="Times New Roman"/>
          <w:color w:val="292425"/>
        </w:rPr>
        <w:t>of</w:t>
      </w:r>
      <w:r w:rsidRPr="007F25B6">
        <w:rPr>
          <w:rFonts w:ascii="Times New Roman" w:hAnsi="Times New Roman"/>
          <w:color w:val="292425"/>
          <w:spacing w:val="-2"/>
        </w:rPr>
        <w:t xml:space="preserve"> </w:t>
      </w:r>
      <w:r w:rsidRPr="007F25B6">
        <w:rPr>
          <w:rFonts w:ascii="Times New Roman" w:hAnsi="Times New Roman"/>
          <w:color w:val="292425"/>
        </w:rPr>
        <w:t>this</w:t>
      </w:r>
      <w:r w:rsidRPr="007F25B6">
        <w:rPr>
          <w:rFonts w:ascii="Times New Roman" w:hAnsi="Times New Roman"/>
          <w:color w:val="292425"/>
          <w:spacing w:val="-2"/>
        </w:rPr>
        <w:t xml:space="preserve"> </w:t>
      </w:r>
      <w:r w:rsidRPr="007F25B6">
        <w:rPr>
          <w:rFonts w:ascii="Times New Roman" w:hAnsi="Times New Roman"/>
          <w:color w:val="292425"/>
        </w:rPr>
        <w:t>Act;</w:t>
      </w:r>
    </w:p>
    <w:p w14:paraId="3B5AA6CB" w14:textId="77777777" w:rsidR="00817657" w:rsidRPr="007F25B6" w:rsidRDefault="00817657" w:rsidP="00B36D7F">
      <w:pPr>
        <w:pStyle w:val="ListParagraph"/>
        <w:widowControl w:val="0"/>
        <w:numPr>
          <w:ilvl w:val="0"/>
          <w:numId w:val="23"/>
        </w:numPr>
        <w:autoSpaceDE w:val="0"/>
        <w:autoSpaceDN w:val="0"/>
        <w:adjustRightInd w:val="0"/>
        <w:spacing w:after="0" w:line="360" w:lineRule="auto"/>
        <w:ind w:right="398"/>
        <w:jc w:val="both"/>
        <w:rPr>
          <w:rFonts w:ascii="Times New Roman" w:hAnsi="Times New Roman"/>
          <w:color w:val="000000"/>
        </w:rPr>
      </w:pPr>
      <w:r w:rsidRPr="007F25B6">
        <w:rPr>
          <w:rFonts w:ascii="Times New Roman" w:hAnsi="Times New Roman"/>
          <w:color w:val="292425"/>
        </w:rPr>
        <w:t>conduct</w:t>
      </w:r>
      <w:r w:rsidRPr="007F25B6">
        <w:rPr>
          <w:rFonts w:ascii="Times New Roman" w:hAnsi="Times New Roman"/>
          <w:color w:val="292425"/>
          <w:spacing w:val="-2"/>
        </w:rPr>
        <w:t xml:space="preserve"> </w:t>
      </w:r>
      <w:r w:rsidRPr="007F25B6">
        <w:rPr>
          <w:rFonts w:ascii="Times New Roman" w:hAnsi="Times New Roman"/>
          <w:color w:val="292425"/>
        </w:rPr>
        <w:t>inspections</w:t>
      </w:r>
      <w:r w:rsidRPr="007F25B6">
        <w:rPr>
          <w:rFonts w:ascii="Times New Roman" w:hAnsi="Times New Roman"/>
          <w:color w:val="292425"/>
          <w:spacing w:val="-2"/>
        </w:rPr>
        <w:t xml:space="preserve"> </w:t>
      </w:r>
      <w:r w:rsidRPr="007F25B6">
        <w:rPr>
          <w:rFonts w:ascii="Times New Roman" w:hAnsi="Times New Roman"/>
          <w:color w:val="292425"/>
        </w:rPr>
        <w:t>for</w:t>
      </w:r>
      <w:r w:rsidRPr="007F25B6">
        <w:rPr>
          <w:rFonts w:ascii="Times New Roman" w:hAnsi="Times New Roman"/>
          <w:color w:val="292425"/>
          <w:spacing w:val="-2"/>
        </w:rPr>
        <w:t xml:space="preserve"> </w:t>
      </w:r>
      <w:r w:rsidRPr="007F25B6">
        <w:rPr>
          <w:rFonts w:ascii="Times New Roman" w:hAnsi="Times New Roman"/>
          <w:color w:val="292425"/>
        </w:rPr>
        <w:t>monitoring</w:t>
      </w:r>
      <w:r w:rsidRPr="007F25B6">
        <w:rPr>
          <w:rFonts w:ascii="Times New Roman" w:hAnsi="Times New Roman"/>
          <w:color w:val="292425"/>
          <w:spacing w:val="-2"/>
        </w:rPr>
        <w:t xml:space="preserve"> </w:t>
      </w:r>
      <w:r w:rsidRPr="007F25B6">
        <w:rPr>
          <w:rFonts w:ascii="Times New Roman" w:hAnsi="Times New Roman"/>
          <w:color w:val="292425"/>
        </w:rPr>
        <w:t>compliance</w:t>
      </w:r>
      <w:r w:rsidRPr="007F25B6">
        <w:rPr>
          <w:rFonts w:ascii="Times New Roman" w:hAnsi="Times New Roman"/>
          <w:color w:val="292425"/>
          <w:spacing w:val="-2"/>
        </w:rPr>
        <w:t xml:space="preserve"> </w:t>
      </w:r>
      <w:r w:rsidRPr="007F25B6">
        <w:rPr>
          <w:rFonts w:ascii="Times New Roman" w:hAnsi="Times New Roman"/>
          <w:color w:val="292425"/>
        </w:rPr>
        <w:t>with</w:t>
      </w:r>
      <w:r w:rsidRPr="007F25B6">
        <w:rPr>
          <w:rFonts w:ascii="Times New Roman" w:hAnsi="Times New Roman"/>
          <w:color w:val="292425"/>
          <w:spacing w:val="-2"/>
        </w:rPr>
        <w:t xml:space="preserve"> </w:t>
      </w:r>
      <w:r w:rsidRPr="007F25B6">
        <w:rPr>
          <w:rFonts w:ascii="Times New Roman" w:hAnsi="Times New Roman"/>
          <w:color w:val="292425"/>
        </w:rPr>
        <w:t>this</w:t>
      </w:r>
      <w:r w:rsidRPr="007F25B6">
        <w:rPr>
          <w:rFonts w:ascii="Times New Roman" w:hAnsi="Times New Roman"/>
          <w:color w:val="292425"/>
          <w:spacing w:val="-2"/>
        </w:rPr>
        <w:t xml:space="preserve"> </w:t>
      </w:r>
      <w:r w:rsidRPr="007F25B6">
        <w:rPr>
          <w:rFonts w:ascii="Times New Roman" w:hAnsi="Times New Roman"/>
          <w:color w:val="292425"/>
        </w:rPr>
        <w:t>Act;</w:t>
      </w:r>
      <w:r w:rsidRPr="007F25B6">
        <w:rPr>
          <w:rFonts w:ascii="Times New Roman" w:hAnsi="Times New Roman"/>
          <w:color w:val="292425"/>
          <w:spacing w:val="-2"/>
        </w:rPr>
        <w:t xml:space="preserve"> </w:t>
      </w:r>
      <w:r w:rsidRPr="007F25B6">
        <w:rPr>
          <w:rFonts w:ascii="Times New Roman" w:hAnsi="Times New Roman"/>
          <w:color w:val="292425"/>
        </w:rPr>
        <w:t>and</w:t>
      </w:r>
    </w:p>
    <w:p w14:paraId="1FBDA0A0" w14:textId="77777777" w:rsidR="00817657" w:rsidRPr="007F25B6" w:rsidRDefault="00817657" w:rsidP="00B36D7F">
      <w:pPr>
        <w:pStyle w:val="ListParagraph"/>
        <w:widowControl w:val="0"/>
        <w:numPr>
          <w:ilvl w:val="0"/>
          <w:numId w:val="23"/>
        </w:numPr>
        <w:autoSpaceDE w:val="0"/>
        <w:autoSpaceDN w:val="0"/>
        <w:adjustRightInd w:val="0"/>
        <w:spacing w:after="0" w:line="360" w:lineRule="auto"/>
        <w:ind w:right="400"/>
        <w:jc w:val="both"/>
        <w:rPr>
          <w:rFonts w:ascii="Times New Roman" w:hAnsi="Times New Roman"/>
          <w:color w:val="000000"/>
        </w:rPr>
      </w:pPr>
      <w:proofErr w:type="gramStart"/>
      <w:r w:rsidRPr="007F25B6">
        <w:rPr>
          <w:rFonts w:ascii="Times New Roman" w:hAnsi="Times New Roman"/>
          <w:color w:val="292425"/>
          <w:spacing w:val="2"/>
        </w:rPr>
        <w:t>perfor</w:t>
      </w:r>
      <w:r w:rsidRPr="007F25B6">
        <w:rPr>
          <w:rFonts w:ascii="Times New Roman" w:hAnsi="Times New Roman"/>
          <w:color w:val="292425"/>
        </w:rPr>
        <w:t>m</w:t>
      </w:r>
      <w:proofErr w:type="gramEnd"/>
      <w:r w:rsidRPr="007F25B6">
        <w:rPr>
          <w:rFonts w:ascii="Times New Roman" w:hAnsi="Times New Roman"/>
          <w:color w:val="292425"/>
          <w:spacing w:val="4"/>
        </w:rPr>
        <w:t xml:space="preserve"> </w:t>
      </w:r>
      <w:r w:rsidRPr="007F25B6">
        <w:rPr>
          <w:rFonts w:ascii="Times New Roman" w:hAnsi="Times New Roman"/>
          <w:color w:val="292425"/>
          <w:spacing w:val="2"/>
        </w:rPr>
        <w:t>an</w:t>
      </w:r>
      <w:r w:rsidRPr="007F25B6">
        <w:rPr>
          <w:rFonts w:ascii="Times New Roman" w:hAnsi="Times New Roman"/>
          <w:color w:val="292425"/>
        </w:rPr>
        <w:t>y</w:t>
      </w:r>
      <w:r w:rsidRPr="007F25B6">
        <w:rPr>
          <w:rFonts w:ascii="Times New Roman" w:hAnsi="Times New Roman"/>
          <w:color w:val="292425"/>
          <w:spacing w:val="4"/>
        </w:rPr>
        <w:t xml:space="preserve"> </w:t>
      </w:r>
      <w:r w:rsidRPr="007F25B6">
        <w:rPr>
          <w:rFonts w:ascii="Times New Roman" w:hAnsi="Times New Roman"/>
          <w:color w:val="292425"/>
          <w:spacing w:val="2"/>
        </w:rPr>
        <w:t>othe</w:t>
      </w:r>
      <w:r w:rsidRPr="007F25B6">
        <w:rPr>
          <w:rFonts w:ascii="Times New Roman" w:hAnsi="Times New Roman"/>
          <w:color w:val="292425"/>
        </w:rPr>
        <w:t>r</w:t>
      </w:r>
      <w:r w:rsidRPr="007F25B6">
        <w:rPr>
          <w:rFonts w:ascii="Times New Roman" w:hAnsi="Times New Roman"/>
          <w:color w:val="292425"/>
          <w:spacing w:val="4"/>
        </w:rPr>
        <w:t xml:space="preserve"> </w:t>
      </w:r>
      <w:r w:rsidRPr="007F25B6">
        <w:rPr>
          <w:rFonts w:ascii="Times New Roman" w:hAnsi="Times New Roman"/>
          <w:color w:val="292425"/>
          <w:spacing w:val="2"/>
        </w:rPr>
        <w:t>dut</w:t>
      </w:r>
      <w:r w:rsidRPr="007F25B6">
        <w:rPr>
          <w:rFonts w:ascii="Times New Roman" w:hAnsi="Times New Roman"/>
          <w:color w:val="292425"/>
        </w:rPr>
        <w:t>y</w:t>
      </w:r>
      <w:r w:rsidRPr="007F25B6">
        <w:rPr>
          <w:rFonts w:ascii="Times New Roman" w:hAnsi="Times New Roman"/>
          <w:color w:val="292425"/>
          <w:spacing w:val="4"/>
        </w:rPr>
        <w:t xml:space="preserve"> </w:t>
      </w:r>
      <w:r w:rsidRPr="007F25B6">
        <w:rPr>
          <w:rFonts w:ascii="Times New Roman" w:hAnsi="Times New Roman"/>
          <w:color w:val="292425"/>
          <w:spacing w:val="2"/>
        </w:rPr>
        <w:t>o</w:t>
      </w:r>
      <w:r w:rsidRPr="007F25B6">
        <w:rPr>
          <w:rFonts w:ascii="Times New Roman" w:hAnsi="Times New Roman"/>
          <w:color w:val="292425"/>
        </w:rPr>
        <w:t>r</w:t>
      </w:r>
      <w:r w:rsidRPr="007F25B6">
        <w:rPr>
          <w:rFonts w:ascii="Times New Roman" w:hAnsi="Times New Roman"/>
          <w:color w:val="292425"/>
          <w:spacing w:val="4"/>
        </w:rPr>
        <w:t xml:space="preserve"> </w:t>
      </w:r>
      <w:r w:rsidRPr="007F25B6">
        <w:rPr>
          <w:rFonts w:ascii="Times New Roman" w:hAnsi="Times New Roman"/>
          <w:color w:val="292425"/>
          <w:spacing w:val="2"/>
        </w:rPr>
        <w:t>functio</w:t>
      </w:r>
      <w:r w:rsidRPr="007F25B6">
        <w:rPr>
          <w:rFonts w:ascii="Times New Roman" w:hAnsi="Times New Roman"/>
          <w:color w:val="292425"/>
        </w:rPr>
        <w:t>n</w:t>
      </w:r>
      <w:r w:rsidRPr="007F25B6">
        <w:rPr>
          <w:rFonts w:ascii="Times New Roman" w:hAnsi="Times New Roman"/>
          <w:color w:val="292425"/>
          <w:spacing w:val="4"/>
        </w:rPr>
        <w:t xml:space="preserve"> </w:t>
      </w:r>
      <w:r w:rsidRPr="007F25B6">
        <w:rPr>
          <w:rFonts w:ascii="Times New Roman" w:hAnsi="Times New Roman"/>
          <w:color w:val="292425"/>
          <w:spacing w:val="2"/>
        </w:rPr>
        <w:t>whic</w:t>
      </w:r>
      <w:r w:rsidRPr="007F25B6">
        <w:rPr>
          <w:rFonts w:ascii="Times New Roman" w:hAnsi="Times New Roman"/>
          <w:color w:val="292425"/>
        </w:rPr>
        <w:t>h</w:t>
      </w:r>
      <w:r w:rsidRPr="007F25B6">
        <w:rPr>
          <w:rFonts w:ascii="Times New Roman" w:hAnsi="Times New Roman"/>
          <w:color w:val="292425"/>
          <w:spacing w:val="4"/>
        </w:rPr>
        <w:t xml:space="preserve"> </w:t>
      </w:r>
      <w:r w:rsidRPr="007F25B6">
        <w:rPr>
          <w:rFonts w:ascii="Times New Roman" w:hAnsi="Times New Roman"/>
          <w:color w:val="292425"/>
          <w:spacing w:val="2"/>
        </w:rPr>
        <w:t>th</w:t>
      </w:r>
      <w:r w:rsidRPr="007F25B6">
        <w:rPr>
          <w:rFonts w:ascii="Times New Roman" w:hAnsi="Times New Roman"/>
          <w:color w:val="292425"/>
        </w:rPr>
        <w:t>e</w:t>
      </w:r>
      <w:r w:rsidRPr="007F25B6">
        <w:rPr>
          <w:rFonts w:ascii="Times New Roman" w:hAnsi="Times New Roman"/>
          <w:color w:val="292425"/>
          <w:spacing w:val="4"/>
        </w:rPr>
        <w:t xml:space="preserve"> </w:t>
      </w:r>
      <w:r w:rsidRPr="007F25B6">
        <w:rPr>
          <w:rFonts w:ascii="Times New Roman" w:hAnsi="Times New Roman"/>
          <w:color w:val="292425"/>
          <w:spacing w:val="2"/>
        </w:rPr>
        <w:t>Ministe</w:t>
      </w:r>
      <w:r w:rsidRPr="007F25B6">
        <w:rPr>
          <w:rFonts w:ascii="Times New Roman" w:hAnsi="Times New Roman"/>
          <w:color w:val="292425"/>
        </w:rPr>
        <w:t>r</w:t>
      </w:r>
      <w:r w:rsidRPr="007F25B6">
        <w:rPr>
          <w:rFonts w:ascii="Times New Roman" w:hAnsi="Times New Roman"/>
          <w:color w:val="292425"/>
          <w:spacing w:val="4"/>
        </w:rPr>
        <w:t xml:space="preserve"> </w:t>
      </w:r>
      <w:r w:rsidRPr="007F25B6">
        <w:rPr>
          <w:rFonts w:ascii="Times New Roman" w:hAnsi="Times New Roman"/>
          <w:color w:val="292425"/>
          <w:spacing w:val="2"/>
        </w:rPr>
        <w:t>ma</w:t>
      </w:r>
      <w:r w:rsidRPr="007F25B6">
        <w:rPr>
          <w:rFonts w:ascii="Times New Roman" w:hAnsi="Times New Roman"/>
          <w:color w:val="292425"/>
        </w:rPr>
        <w:t>y</w:t>
      </w:r>
      <w:r w:rsidRPr="007F25B6">
        <w:rPr>
          <w:rFonts w:ascii="Times New Roman" w:hAnsi="Times New Roman"/>
          <w:color w:val="292425"/>
          <w:spacing w:val="4"/>
        </w:rPr>
        <w:t xml:space="preserve"> </w:t>
      </w:r>
      <w:r w:rsidRPr="007F25B6">
        <w:rPr>
          <w:rFonts w:ascii="Times New Roman" w:hAnsi="Times New Roman"/>
          <w:color w:val="292425"/>
          <w:spacing w:val="2"/>
        </w:rPr>
        <w:t>assig</w:t>
      </w:r>
      <w:r w:rsidRPr="007F25B6">
        <w:rPr>
          <w:rFonts w:ascii="Times New Roman" w:hAnsi="Times New Roman"/>
          <w:color w:val="292425"/>
        </w:rPr>
        <w:t>n</w:t>
      </w:r>
      <w:r w:rsidRPr="007F25B6">
        <w:rPr>
          <w:rFonts w:ascii="Times New Roman" w:hAnsi="Times New Roman"/>
          <w:color w:val="292425"/>
          <w:spacing w:val="4"/>
        </w:rPr>
        <w:t xml:space="preserve"> </w:t>
      </w:r>
      <w:r w:rsidRPr="007F25B6">
        <w:rPr>
          <w:rFonts w:ascii="Times New Roman" w:hAnsi="Times New Roman"/>
          <w:color w:val="292425"/>
          <w:spacing w:val="2"/>
        </w:rPr>
        <w:t xml:space="preserve">or </w:t>
      </w:r>
      <w:r w:rsidRPr="007F25B6">
        <w:rPr>
          <w:rFonts w:ascii="Times New Roman" w:hAnsi="Times New Roman"/>
          <w:color w:val="292425"/>
        </w:rPr>
        <w:t>prescribe.</w:t>
      </w:r>
    </w:p>
    <w:p w14:paraId="48C7DCA9" w14:textId="77777777" w:rsidR="00F827D0" w:rsidRPr="007F25B6" w:rsidRDefault="00F827D0" w:rsidP="00B36D7F">
      <w:pPr>
        <w:pStyle w:val="ListParagraph"/>
        <w:numPr>
          <w:ilvl w:val="0"/>
          <w:numId w:val="25"/>
        </w:numPr>
        <w:spacing w:line="360" w:lineRule="auto"/>
        <w:jc w:val="both"/>
        <w:rPr>
          <w:rFonts w:ascii="Times New Roman" w:hAnsi="Times New Roman"/>
          <w:color w:val="0000FF"/>
        </w:rPr>
      </w:pPr>
      <w:r w:rsidRPr="007F25B6">
        <w:rPr>
          <w:rFonts w:ascii="Times New Roman" w:hAnsi="Times New Roman"/>
          <w:color w:val="0000FF"/>
        </w:rPr>
        <w:t>Where the Managing Director is unable to perform the functions of his / her office due to any temporary incapacity which is likely to be prolonged, the Minister may appoint a substitute therefore to act with the full powers of the Managing Director until such time as the Minster determines that the incapacity has ceased.</w:t>
      </w:r>
    </w:p>
    <w:p w14:paraId="366924A0" w14:textId="77777777" w:rsidR="000D769F" w:rsidRPr="007F25B6" w:rsidRDefault="000D769F" w:rsidP="00004671">
      <w:pPr>
        <w:pStyle w:val="Heading2"/>
      </w:pPr>
      <w:bookmarkStart w:id="22" w:name="_Toc427492836"/>
      <w:r w:rsidRPr="007F25B6">
        <w:t>Conduct of business and affairs of the Commission</w:t>
      </w:r>
      <w:bookmarkEnd w:id="22"/>
      <w:r w:rsidRPr="007F25B6">
        <w:t xml:space="preserve"> </w:t>
      </w:r>
    </w:p>
    <w:p w14:paraId="7AAED0CF" w14:textId="77777777" w:rsidR="00AD797B" w:rsidRPr="007F25B6" w:rsidRDefault="000D769F" w:rsidP="00B36D7F">
      <w:pPr>
        <w:pStyle w:val="ListParagraph"/>
        <w:numPr>
          <w:ilvl w:val="0"/>
          <w:numId w:val="27"/>
        </w:numPr>
        <w:spacing w:line="360" w:lineRule="auto"/>
        <w:jc w:val="both"/>
        <w:rPr>
          <w:rFonts w:ascii="Times New Roman" w:hAnsi="Times New Roman"/>
          <w:color w:val="0000FF"/>
        </w:rPr>
      </w:pPr>
      <w:r w:rsidRPr="007F25B6">
        <w:rPr>
          <w:rFonts w:ascii="Times New Roman" w:hAnsi="Times New Roman"/>
          <w:color w:val="0000FF"/>
        </w:rPr>
        <w:t xml:space="preserve">The </w:t>
      </w:r>
      <w:r w:rsidR="00AD797B" w:rsidRPr="007F25B6">
        <w:rPr>
          <w:rFonts w:ascii="Times New Roman" w:hAnsi="Times New Roman"/>
          <w:color w:val="0000FF"/>
        </w:rPr>
        <w:t>Commission</w:t>
      </w:r>
      <w:r w:rsidRPr="007F25B6">
        <w:rPr>
          <w:rFonts w:ascii="Times New Roman" w:hAnsi="Times New Roman"/>
          <w:color w:val="0000FF"/>
        </w:rPr>
        <w:t xml:space="preserve"> shall have all powers necessary for the proper performance of its functions under this Act and in particular, but without prejudice to the generality of the</w:t>
      </w:r>
      <w:r w:rsidRPr="007F25B6">
        <w:rPr>
          <w:rFonts w:ascii="Times New Roman" w:hAnsi="Times New Roman"/>
          <w:color w:val="0000FF"/>
        </w:rPr>
        <w:tab/>
        <w:t>foregoing,       the       Commission      shall       have       power       to       – control, supervise and administer the assets of the Commission in such manner as best promotes the purpose for which the Commission is established</w:t>
      </w:r>
      <w:r w:rsidR="00AD797B" w:rsidRPr="007F25B6">
        <w:rPr>
          <w:rFonts w:ascii="Times New Roman" w:hAnsi="Times New Roman"/>
          <w:color w:val="0000FF"/>
        </w:rPr>
        <w:t>-</w:t>
      </w:r>
      <w:r w:rsidRPr="007F25B6">
        <w:rPr>
          <w:rFonts w:ascii="Times New Roman" w:hAnsi="Times New Roman"/>
          <w:color w:val="0000FF"/>
        </w:rPr>
        <w:t xml:space="preserve">   </w:t>
      </w:r>
    </w:p>
    <w:p w14:paraId="1F8D885E" w14:textId="77777777" w:rsidR="000D769F" w:rsidRPr="007F25B6" w:rsidRDefault="000D769F" w:rsidP="00B36D7F">
      <w:pPr>
        <w:pStyle w:val="ListParagraph"/>
        <w:numPr>
          <w:ilvl w:val="0"/>
          <w:numId w:val="24"/>
        </w:numPr>
        <w:spacing w:line="360" w:lineRule="auto"/>
        <w:jc w:val="both"/>
        <w:rPr>
          <w:rFonts w:ascii="Times New Roman" w:hAnsi="Times New Roman"/>
          <w:color w:val="0000FF"/>
        </w:rPr>
      </w:pPr>
      <w:r w:rsidRPr="007F25B6">
        <w:rPr>
          <w:rFonts w:ascii="Times New Roman" w:hAnsi="Times New Roman"/>
          <w:color w:val="0000FF"/>
        </w:rPr>
        <w:t xml:space="preserve"> determine the provisions to be made for capital and recurrent expenditure and for reserves of the </w:t>
      </w:r>
      <w:r w:rsidR="00AD797B" w:rsidRPr="007F25B6">
        <w:rPr>
          <w:rFonts w:ascii="Times New Roman" w:hAnsi="Times New Roman"/>
          <w:color w:val="0000FF"/>
        </w:rPr>
        <w:t>Commission</w:t>
      </w:r>
      <w:r w:rsidRPr="007F25B6">
        <w:rPr>
          <w:rFonts w:ascii="Times New Roman" w:hAnsi="Times New Roman"/>
          <w:color w:val="0000FF"/>
        </w:rPr>
        <w:t>;</w:t>
      </w:r>
    </w:p>
    <w:p w14:paraId="13B538AC" w14:textId="77777777" w:rsidR="000D769F" w:rsidRPr="007F25B6" w:rsidRDefault="000D769F" w:rsidP="00B36D7F">
      <w:pPr>
        <w:pStyle w:val="ListParagraph"/>
        <w:numPr>
          <w:ilvl w:val="0"/>
          <w:numId w:val="24"/>
        </w:numPr>
        <w:spacing w:line="360" w:lineRule="auto"/>
        <w:jc w:val="both"/>
        <w:rPr>
          <w:rFonts w:ascii="Times New Roman" w:hAnsi="Times New Roman"/>
          <w:color w:val="0000FF"/>
        </w:rPr>
      </w:pPr>
      <w:r w:rsidRPr="007F25B6">
        <w:rPr>
          <w:rFonts w:ascii="Times New Roman" w:hAnsi="Times New Roman"/>
          <w:color w:val="0000FF"/>
        </w:rPr>
        <w:t>receive any grants, gifts, donations or endowments and make legitimate disbursements there from;</w:t>
      </w:r>
    </w:p>
    <w:p w14:paraId="2A4BCCA4" w14:textId="77777777" w:rsidR="000D769F" w:rsidRPr="007F25B6" w:rsidRDefault="000D769F" w:rsidP="00B36D7F">
      <w:pPr>
        <w:pStyle w:val="ListParagraph"/>
        <w:numPr>
          <w:ilvl w:val="0"/>
          <w:numId w:val="24"/>
        </w:numPr>
        <w:spacing w:line="360" w:lineRule="auto"/>
        <w:jc w:val="both"/>
        <w:rPr>
          <w:rFonts w:ascii="Times New Roman" w:hAnsi="Times New Roman"/>
          <w:color w:val="0000FF"/>
        </w:rPr>
      </w:pPr>
      <w:r w:rsidRPr="007F25B6">
        <w:rPr>
          <w:rFonts w:ascii="Times New Roman" w:hAnsi="Times New Roman"/>
          <w:color w:val="0000FF"/>
        </w:rPr>
        <w:t>enter into association with other bodies or organisations within or outside Namibia as  the  Commission  may  consider desirable or  appropriate and  in furtherance of the purpose for which the Commission is established;</w:t>
      </w:r>
    </w:p>
    <w:p w14:paraId="38F68539" w14:textId="77777777" w:rsidR="000D769F" w:rsidRPr="007F25B6" w:rsidRDefault="000D769F" w:rsidP="00B36D7F">
      <w:pPr>
        <w:pStyle w:val="ListParagraph"/>
        <w:numPr>
          <w:ilvl w:val="0"/>
          <w:numId w:val="24"/>
        </w:numPr>
        <w:spacing w:line="360" w:lineRule="auto"/>
        <w:jc w:val="both"/>
        <w:rPr>
          <w:rFonts w:ascii="Times New Roman" w:hAnsi="Times New Roman"/>
          <w:color w:val="0000FF"/>
        </w:rPr>
      </w:pPr>
      <w:r w:rsidRPr="007F25B6">
        <w:rPr>
          <w:rFonts w:ascii="Times New Roman" w:hAnsi="Times New Roman"/>
          <w:color w:val="0000FF"/>
        </w:rPr>
        <w:t>open a banking account or banking accounts for the funds of the Commission; and,</w:t>
      </w:r>
    </w:p>
    <w:p w14:paraId="6461A6C9" w14:textId="77777777" w:rsidR="000D769F" w:rsidRPr="007F25B6" w:rsidRDefault="000D769F" w:rsidP="00B36D7F">
      <w:pPr>
        <w:pStyle w:val="ListParagraph"/>
        <w:numPr>
          <w:ilvl w:val="0"/>
          <w:numId w:val="24"/>
        </w:numPr>
        <w:spacing w:line="360" w:lineRule="auto"/>
        <w:jc w:val="both"/>
        <w:rPr>
          <w:rFonts w:ascii="Times New Roman" w:hAnsi="Times New Roman"/>
          <w:color w:val="0000FF"/>
        </w:rPr>
      </w:pPr>
      <w:r w:rsidRPr="007F25B6">
        <w:rPr>
          <w:rFonts w:ascii="Times New Roman" w:hAnsi="Times New Roman"/>
          <w:color w:val="0000FF"/>
        </w:rPr>
        <w:t>invest any funds of the Commission not immediately required for its purposes in the manner provided in this Act;</w:t>
      </w:r>
    </w:p>
    <w:p w14:paraId="11484703" w14:textId="77777777" w:rsidR="003758CA" w:rsidRPr="007F25B6" w:rsidRDefault="003758CA" w:rsidP="00004671">
      <w:pPr>
        <w:pStyle w:val="Heading2"/>
        <w:rPr>
          <w:color w:val="000000"/>
        </w:rPr>
      </w:pPr>
      <w:bookmarkStart w:id="23" w:name="_Toc427492837"/>
      <w:r w:rsidRPr="007F25B6">
        <w:t>Establishment of a General Fund</w:t>
      </w:r>
      <w:bookmarkEnd w:id="23"/>
    </w:p>
    <w:p w14:paraId="1CD8F756" w14:textId="77777777" w:rsidR="003758CA" w:rsidRPr="007F25B6" w:rsidRDefault="003758CA" w:rsidP="00E63495">
      <w:pPr>
        <w:pStyle w:val="ListParagraph"/>
        <w:numPr>
          <w:ilvl w:val="0"/>
          <w:numId w:val="39"/>
        </w:numPr>
        <w:spacing w:line="360" w:lineRule="auto"/>
        <w:jc w:val="both"/>
        <w:rPr>
          <w:rFonts w:ascii="Times New Roman" w:hAnsi="Times New Roman"/>
          <w:color w:val="0000FF"/>
        </w:rPr>
      </w:pPr>
      <w:r w:rsidRPr="007F25B6">
        <w:rPr>
          <w:rFonts w:ascii="Times New Roman" w:hAnsi="Times New Roman"/>
          <w:color w:val="0000FF"/>
        </w:rPr>
        <w:t>There shall be a general fund of the commission which shall vest in the Commission.</w:t>
      </w:r>
    </w:p>
    <w:p w14:paraId="4A956F64" w14:textId="77777777" w:rsidR="003758CA" w:rsidRPr="007F25B6" w:rsidRDefault="003758CA" w:rsidP="00E63495">
      <w:pPr>
        <w:pStyle w:val="ListParagraph"/>
        <w:numPr>
          <w:ilvl w:val="0"/>
          <w:numId w:val="39"/>
        </w:numPr>
        <w:spacing w:line="360" w:lineRule="auto"/>
        <w:jc w:val="both"/>
        <w:rPr>
          <w:rFonts w:ascii="Times New Roman" w:hAnsi="Times New Roman"/>
          <w:color w:val="0000FF"/>
        </w:rPr>
      </w:pPr>
      <w:r w:rsidRPr="007F25B6">
        <w:rPr>
          <w:rFonts w:ascii="Times New Roman" w:hAnsi="Times New Roman"/>
          <w:color w:val="0000FF"/>
        </w:rPr>
        <w:t>There shall be paid into the general fund –</w:t>
      </w:r>
    </w:p>
    <w:p w14:paraId="61DF1E4D" w14:textId="77777777" w:rsidR="003758CA" w:rsidRPr="007F25B6" w:rsidRDefault="003758CA" w:rsidP="00E63495">
      <w:pPr>
        <w:pStyle w:val="ListParagraph"/>
        <w:numPr>
          <w:ilvl w:val="1"/>
          <w:numId w:val="39"/>
        </w:numPr>
        <w:spacing w:line="360" w:lineRule="auto"/>
        <w:jc w:val="both"/>
        <w:rPr>
          <w:rFonts w:ascii="Times New Roman" w:hAnsi="Times New Roman"/>
          <w:color w:val="0000FF"/>
        </w:rPr>
      </w:pPr>
      <w:r w:rsidRPr="007F25B6">
        <w:rPr>
          <w:rFonts w:ascii="Times New Roman" w:hAnsi="Times New Roman"/>
          <w:color w:val="0000FF"/>
        </w:rPr>
        <w:t>such monies or assets as may accrue to or vest in the Commission in the course of the exercise of its powers or the performance of its functions under this Act;</w:t>
      </w:r>
    </w:p>
    <w:p w14:paraId="479A5B0C" w14:textId="77777777" w:rsidR="003758CA" w:rsidRPr="007F25B6" w:rsidRDefault="003758CA" w:rsidP="00E63495">
      <w:pPr>
        <w:pStyle w:val="ListParagraph"/>
        <w:numPr>
          <w:ilvl w:val="1"/>
          <w:numId w:val="39"/>
        </w:numPr>
        <w:spacing w:line="360" w:lineRule="auto"/>
        <w:jc w:val="both"/>
        <w:rPr>
          <w:rFonts w:ascii="Times New Roman" w:hAnsi="Times New Roman"/>
          <w:color w:val="0000FF"/>
        </w:rPr>
      </w:pPr>
      <w:r w:rsidRPr="007F25B6">
        <w:rPr>
          <w:rFonts w:ascii="Times New Roman" w:hAnsi="Times New Roman"/>
          <w:color w:val="0000FF"/>
        </w:rPr>
        <w:t>such sums as may be granted to the Commission by the Minister; and</w:t>
      </w:r>
    </w:p>
    <w:p w14:paraId="07A3A47E" w14:textId="77777777" w:rsidR="003758CA" w:rsidRPr="007F25B6" w:rsidRDefault="003758CA" w:rsidP="00E63495">
      <w:pPr>
        <w:pStyle w:val="ListParagraph"/>
        <w:numPr>
          <w:ilvl w:val="1"/>
          <w:numId w:val="39"/>
        </w:numPr>
        <w:spacing w:line="360" w:lineRule="auto"/>
        <w:jc w:val="both"/>
        <w:rPr>
          <w:rFonts w:ascii="Times New Roman" w:hAnsi="Times New Roman"/>
          <w:color w:val="0000FF"/>
        </w:rPr>
      </w:pPr>
      <w:r w:rsidRPr="007F25B6">
        <w:rPr>
          <w:rFonts w:ascii="Times New Roman" w:hAnsi="Times New Roman"/>
          <w:color w:val="0000FF"/>
        </w:rPr>
        <w:t>all  monies  from  other  source  provided  for  or  donated  or  lent  to  the Commission.</w:t>
      </w:r>
    </w:p>
    <w:p w14:paraId="2BEA340A" w14:textId="77777777" w:rsidR="003758CA" w:rsidRPr="007F25B6" w:rsidRDefault="003758CA" w:rsidP="00E63495">
      <w:pPr>
        <w:pStyle w:val="ListParagraph"/>
        <w:numPr>
          <w:ilvl w:val="0"/>
          <w:numId w:val="39"/>
        </w:numPr>
        <w:spacing w:line="360" w:lineRule="auto"/>
        <w:jc w:val="both"/>
        <w:rPr>
          <w:rFonts w:ascii="Times New Roman" w:hAnsi="Times New Roman"/>
          <w:color w:val="0000FF"/>
        </w:rPr>
      </w:pPr>
      <w:r w:rsidRPr="007F25B6">
        <w:rPr>
          <w:rFonts w:ascii="Times New Roman" w:hAnsi="Times New Roman"/>
          <w:color w:val="0000FF"/>
        </w:rPr>
        <w:lastRenderedPageBreak/>
        <w:t>There shall be made to the Commission out of monies provided by Parliament for that purpose, grants towards the expenditure incurred by the Commission in the exercise its powers or the performance of its functions under this Act.</w:t>
      </w:r>
    </w:p>
    <w:p w14:paraId="52DB3B4C" w14:textId="77777777" w:rsidR="003758CA" w:rsidRPr="007F25B6" w:rsidRDefault="003758CA" w:rsidP="00E63495">
      <w:pPr>
        <w:pStyle w:val="ListParagraph"/>
        <w:numPr>
          <w:ilvl w:val="0"/>
          <w:numId w:val="39"/>
        </w:numPr>
        <w:spacing w:line="360" w:lineRule="auto"/>
        <w:jc w:val="both"/>
        <w:rPr>
          <w:rFonts w:ascii="Times New Roman" w:hAnsi="Times New Roman"/>
          <w:color w:val="0000FF"/>
        </w:rPr>
      </w:pPr>
      <w:r w:rsidRPr="007F25B6">
        <w:rPr>
          <w:rFonts w:ascii="Times New Roman" w:hAnsi="Times New Roman"/>
          <w:color w:val="0000FF"/>
        </w:rPr>
        <w:t>There  shall  be  paid  out  of  the  general  fund  all  sums  required  to  defray  the expenditure incurred by the Commission in the exercise, discharge and performance of its objectives, functions and duties.</w:t>
      </w:r>
    </w:p>
    <w:p w14:paraId="3F7EC061" w14:textId="77777777" w:rsidR="00B66099" w:rsidRPr="007F25B6" w:rsidRDefault="00BA0C5D" w:rsidP="00004671">
      <w:pPr>
        <w:pStyle w:val="Heading2"/>
        <w:rPr>
          <w:color w:val="000000"/>
        </w:rPr>
      </w:pPr>
      <w:r w:rsidRPr="007F25B6">
        <w:t xml:space="preserve"> </w:t>
      </w:r>
      <w:bookmarkStart w:id="24" w:name="_Toc427492838"/>
      <w:r w:rsidR="00B66099" w:rsidRPr="007F25B6">
        <w:t>Establishment the National Environment Trust Fund</w:t>
      </w:r>
      <w:bookmarkEnd w:id="24"/>
    </w:p>
    <w:p w14:paraId="7CA7270C" w14:textId="77777777" w:rsidR="00B66099" w:rsidRPr="007F25B6" w:rsidRDefault="00B66099" w:rsidP="00E63495">
      <w:pPr>
        <w:pStyle w:val="ListParagraph"/>
        <w:numPr>
          <w:ilvl w:val="0"/>
          <w:numId w:val="40"/>
        </w:numPr>
        <w:spacing w:line="360" w:lineRule="auto"/>
        <w:jc w:val="both"/>
        <w:rPr>
          <w:rFonts w:ascii="Times New Roman" w:hAnsi="Times New Roman"/>
          <w:color w:val="0000FF"/>
        </w:rPr>
      </w:pPr>
      <w:r w:rsidRPr="007F25B6">
        <w:rPr>
          <w:rFonts w:ascii="Times New Roman" w:hAnsi="Times New Roman"/>
          <w:color w:val="0000FF"/>
        </w:rPr>
        <w:t>There shall be a fund to be known as the National Environment Trust Fund, (hereinafter referred to as the “Trust Fund”).</w:t>
      </w:r>
    </w:p>
    <w:p w14:paraId="3391E116" w14:textId="77777777" w:rsidR="00B66099" w:rsidRPr="007F25B6" w:rsidRDefault="00B66099" w:rsidP="00E63495">
      <w:pPr>
        <w:pStyle w:val="ListParagraph"/>
        <w:numPr>
          <w:ilvl w:val="0"/>
          <w:numId w:val="40"/>
        </w:numPr>
        <w:spacing w:line="360" w:lineRule="auto"/>
        <w:jc w:val="both"/>
        <w:rPr>
          <w:rFonts w:ascii="Times New Roman" w:hAnsi="Times New Roman"/>
          <w:color w:val="0000FF"/>
        </w:rPr>
      </w:pPr>
      <w:r w:rsidRPr="007F25B6">
        <w:rPr>
          <w:rFonts w:ascii="Times New Roman" w:hAnsi="Times New Roman"/>
          <w:color w:val="0000FF"/>
        </w:rPr>
        <w:t xml:space="preserve"> The object of the Trust Fund shall be to facilitate research intended to further the requirements of the environmental management, capacity building, environmental awards, environmental publications, scholarships and grants;</w:t>
      </w:r>
    </w:p>
    <w:p w14:paraId="7E74C7DB" w14:textId="77777777" w:rsidR="00B66099" w:rsidRPr="007F25B6" w:rsidRDefault="00B66099" w:rsidP="00E63495">
      <w:pPr>
        <w:pStyle w:val="ListParagraph"/>
        <w:numPr>
          <w:ilvl w:val="0"/>
          <w:numId w:val="40"/>
        </w:numPr>
        <w:spacing w:line="360" w:lineRule="auto"/>
        <w:jc w:val="both"/>
        <w:rPr>
          <w:rFonts w:ascii="Times New Roman" w:hAnsi="Times New Roman"/>
          <w:color w:val="0000FF"/>
        </w:rPr>
      </w:pPr>
      <w:r w:rsidRPr="007F25B6">
        <w:rPr>
          <w:rFonts w:ascii="Times New Roman" w:hAnsi="Times New Roman"/>
          <w:color w:val="0000FF"/>
        </w:rPr>
        <w:t>The Trust Fund shall consist of –</w:t>
      </w:r>
    </w:p>
    <w:p w14:paraId="6124059B" w14:textId="77777777" w:rsidR="00B66099" w:rsidRPr="007F25B6" w:rsidRDefault="00B66099" w:rsidP="00E63495">
      <w:pPr>
        <w:pStyle w:val="ListParagraph"/>
        <w:numPr>
          <w:ilvl w:val="1"/>
          <w:numId w:val="40"/>
        </w:numPr>
        <w:spacing w:line="360" w:lineRule="auto"/>
        <w:jc w:val="both"/>
        <w:rPr>
          <w:rFonts w:ascii="Times New Roman" w:hAnsi="Times New Roman"/>
          <w:color w:val="0000FF"/>
        </w:rPr>
      </w:pPr>
      <w:r w:rsidRPr="007F25B6">
        <w:rPr>
          <w:rFonts w:ascii="Times New Roman" w:hAnsi="Times New Roman"/>
          <w:color w:val="0000FF"/>
        </w:rPr>
        <w:t>such sums of money as may be received by the Trust Fund in the form of donations, endowments, grants and gifts from whatever source and specifically designated for the Trust Fund;</w:t>
      </w:r>
    </w:p>
    <w:p w14:paraId="3DF7FEA0" w14:textId="77777777" w:rsidR="00B66099" w:rsidRPr="007F25B6" w:rsidRDefault="00B66099" w:rsidP="00E63495">
      <w:pPr>
        <w:pStyle w:val="ListParagraph"/>
        <w:numPr>
          <w:ilvl w:val="1"/>
          <w:numId w:val="40"/>
        </w:numPr>
        <w:spacing w:line="360" w:lineRule="auto"/>
        <w:jc w:val="both"/>
        <w:rPr>
          <w:rFonts w:ascii="Times New Roman" w:hAnsi="Times New Roman"/>
          <w:color w:val="0000FF"/>
        </w:rPr>
      </w:pPr>
      <w:proofErr w:type="gramStart"/>
      <w:r w:rsidRPr="007F25B6">
        <w:rPr>
          <w:rFonts w:ascii="Times New Roman" w:hAnsi="Times New Roman"/>
          <w:color w:val="0000FF"/>
        </w:rPr>
        <w:t>such</w:t>
      </w:r>
      <w:proofErr w:type="gramEnd"/>
      <w:r w:rsidRPr="007F25B6">
        <w:rPr>
          <w:rFonts w:ascii="Times New Roman" w:hAnsi="Times New Roman"/>
          <w:color w:val="0000FF"/>
        </w:rPr>
        <w:t xml:space="preserve"> sums of money or other assets as may be specifically designated to the Trust Fund by the Authority out of its General Fund.</w:t>
      </w:r>
    </w:p>
    <w:p w14:paraId="6DF00881" w14:textId="77777777" w:rsidR="00B66099" w:rsidRPr="007F25B6" w:rsidRDefault="00B66099" w:rsidP="00E63495">
      <w:pPr>
        <w:pStyle w:val="ListParagraph"/>
        <w:numPr>
          <w:ilvl w:val="0"/>
          <w:numId w:val="40"/>
        </w:numPr>
        <w:spacing w:line="360" w:lineRule="auto"/>
        <w:jc w:val="both"/>
        <w:rPr>
          <w:rFonts w:ascii="Times New Roman" w:hAnsi="Times New Roman"/>
          <w:color w:val="0000FF"/>
        </w:rPr>
      </w:pPr>
      <w:r w:rsidRPr="007F25B6">
        <w:rPr>
          <w:rFonts w:ascii="Times New Roman" w:hAnsi="Times New Roman"/>
          <w:color w:val="0000FF"/>
        </w:rPr>
        <w:t>The Trust Fund shall be vested in the Commission and subject to this Act, shall be administered by a Board of five Trustees to be appointed by the Minister by notice in the Gazette on such terms and conditions as he deems fit. The trustees  shall  be  persons  holding  at  least  post-graduate  degree  from  a recognised university in the field of environmental law, economics, environmental science or natural resource management at the time of their appointment.</w:t>
      </w:r>
    </w:p>
    <w:p w14:paraId="2C832889" w14:textId="77777777" w:rsidR="00B66099" w:rsidRPr="007F25B6" w:rsidRDefault="00B66099" w:rsidP="00E63495">
      <w:pPr>
        <w:pStyle w:val="ListParagraph"/>
        <w:numPr>
          <w:ilvl w:val="0"/>
          <w:numId w:val="40"/>
        </w:numPr>
        <w:spacing w:line="360" w:lineRule="auto"/>
        <w:jc w:val="both"/>
        <w:rPr>
          <w:rFonts w:ascii="Times New Roman" w:hAnsi="Times New Roman"/>
          <w:color w:val="0000FF"/>
        </w:rPr>
      </w:pPr>
      <w:r w:rsidRPr="007F25B6">
        <w:rPr>
          <w:rFonts w:ascii="Times New Roman" w:hAnsi="Times New Roman"/>
          <w:color w:val="0000FF"/>
        </w:rPr>
        <w:t>The Board of Trustees may, on the recommendation of the Sustainable Development Council, determine that  certain  donations to  the  Trust  Fund  shall  be  applied  specifically and reserved only for prizes and awards for exemplary services to the environment. Such prizes and awards shall be applied by the recipient exclusively to the management of the environment.</w:t>
      </w:r>
    </w:p>
    <w:p w14:paraId="3EB6EA5C" w14:textId="77777777" w:rsidR="00B66099" w:rsidRPr="007F25B6" w:rsidRDefault="00BA0C5D" w:rsidP="00004671">
      <w:pPr>
        <w:pStyle w:val="Heading2"/>
      </w:pPr>
      <w:r w:rsidRPr="007F25B6">
        <w:t xml:space="preserve"> </w:t>
      </w:r>
      <w:bookmarkStart w:id="25" w:name="_Toc427492839"/>
      <w:r w:rsidR="00B66099" w:rsidRPr="007F25B6">
        <w:t>Establishment the National Environment Restoration Fund</w:t>
      </w:r>
      <w:bookmarkEnd w:id="25"/>
    </w:p>
    <w:p w14:paraId="0A49960E" w14:textId="77777777" w:rsidR="00B66099" w:rsidRPr="007F25B6" w:rsidRDefault="00B66099" w:rsidP="00E63495">
      <w:pPr>
        <w:pStyle w:val="ListParagraph"/>
        <w:numPr>
          <w:ilvl w:val="0"/>
          <w:numId w:val="41"/>
        </w:numPr>
        <w:spacing w:line="360" w:lineRule="auto"/>
        <w:jc w:val="both"/>
        <w:rPr>
          <w:rFonts w:ascii="Times New Roman" w:hAnsi="Times New Roman"/>
          <w:color w:val="0000FF"/>
        </w:rPr>
      </w:pPr>
      <w:r w:rsidRPr="007F25B6">
        <w:rPr>
          <w:rFonts w:ascii="Times New Roman" w:hAnsi="Times New Roman"/>
          <w:color w:val="0000FF"/>
        </w:rPr>
        <w:t xml:space="preserve">There shall be a fund to be known as the National Environment Restoration Fund, (hereinafter referred to as “The Restoration Fund”). </w:t>
      </w:r>
    </w:p>
    <w:p w14:paraId="440E4744" w14:textId="77777777" w:rsidR="0004410C" w:rsidRPr="007F25B6" w:rsidRDefault="0004410C" w:rsidP="00E63495">
      <w:pPr>
        <w:pStyle w:val="ListParagraph"/>
        <w:numPr>
          <w:ilvl w:val="0"/>
          <w:numId w:val="41"/>
        </w:numPr>
        <w:spacing w:line="360" w:lineRule="auto"/>
        <w:jc w:val="both"/>
        <w:rPr>
          <w:rFonts w:ascii="Times New Roman" w:hAnsi="Times New Roman"/>
          <w:color w:val="0000FF"/>
        </w:rPr>
      </w:pPr>
      <w:r w:rsidRPr="007F25B6">
        <w:rPr>
          <w:rFonts w:ascii="Times New Roman" w:hAnsi="Times New Roman"/>
          <w:color w:val="0000FF"/>
        </w:rPr>
        <w:t>The object of the Restoration Fund shall be as supplementary insurance for the mitigation of environmental degradation where the perpetrator is not identifiable or where exceptional circumstances require the Commission to intervene towards the control or mitigation of environmental degradation.</w:t>
      </w:r>
    </w:p>
    <w:p w14:paraId="72D0CDAC" w14:textId="77777777" w:rsidR="00B66099" w:rsidRPr="007F25B6" w:rsidRDefault="00B66099" w:rsidP="00E63495">
      <w:pPr>
        <w:pStyle w:val="ListParagraph"/>
        <w:numPr>
          <w:ilvl w:val="0"/>
          <w:numId w:val="41"/>
        </w:numPr>
        <w:spacing w:line="360" w:lineRule="auto"/>
        <w:jc w:val="both"/>
        <w:rPr>
          <w:rFonts w:ascii="Times New Roman" w:hAnsi="Times New Roman"/>
          <w:color w:val="0000FF"/>
        </w:rPr>
      </w:pPr>
      <w:r w:rsidRPr="007F25B6">
        <w:rPr>
          <w:rFonts w:ascii="Times New Roman" w:hAnsi="Times New Roman"/>
          <w:color w:val="0000FF"/>
        </w:rPr>
        <w:t>The Restoration Fund shall consist of:-</w:t>
      </w:r>
    </w:p>
    <w:p w14:paraId="4F6F34BF" w14:textId="77777777" w:rsidR="00B66099" w:rsidRPr="007F25B6" w:rsidRDefault="00B66099" w:rsidP="00E63495">
      <w:pPr>
        <w:pStyle w:val="ListParagraph"/>
        <w:numPr>
          <w:ilvl w:val="1"/>
          <w:numId w:val="41"/>
        </w:numPr>
        <w:spacing w:line="360" w:lineRule="auto"/>
        <w:jc w:val="both"/>
        <w:rPr>
          <w:rFonts w:ascii="Times New Roman" w:hAnsi="Times New Roman"/>
          <w:color w:val="0000FF"/>
        </w:rPr>
      </w:pPr>
      <w:r w:rsidRPr="007F25B6">
        <w:rPr>
          <w:rFonts w:ascii="Times New Roman" w:hAnsi="Times New Roman"/>
          <w:color w:val="0000FF"/>
        </w:rPr>
        <w:t>such proportion of fees or deposit bonds as may be determined by the Commission from time to time;</w:t>
      </w:r>
    </w:p>
    <w:p w14:paraId="78476790" w14:textId="77777777" w:rsidR="00B66099" w:rsidRPr="007F25B6" w:rsidRDefault="00B66099" w:rsidP="00E63495">
      <w:pPr>
        <w:pStyle w:val="ListParagraph"/>
        <w:numPr>
          <w:ilvl w:val="1"/>
          <w:numId w:val="41"/>
        </w:numPr>
        <w:spacing w:line="360" w:lineRule="auto"/>
        <w:jc w:val="both"/>
        <w:rPr>
          <w:rFonts w:ascii="Times New Roman" w:hAnsi="Times New Roman"/>
          <w:color w:val="0000FF"/>
        </w:rPr>
      </w:pPr>
      <w:proofErr w:type="gramStart"/>
      <w:r w:rsidRPr="007F25B6">
        <w:rPr>
          <w:rFonts w:ascii="Times New Roman" w:hAnsi="Times New Roman"/>
          <w:color w:val="0000FF"/>
        </w:rPr>
        <w:lastRenderedPageBreak/>
        <w:t>such</w:t>
      </w:r>
      <w:proofErr w:type="gramEnd"/>
      <w:r w:rsidRPr="007F25B6">
        <w:rPr>
          <w:rFonts w:ascii="Times New Roman" w:hAnsi="Times New Roman"/>
          <w:color w:val="0000FF"/>
        </w:rPr>
        <w:t xml:space="preserve"> sums as may be donated or levied from industries and other projects proponents as a contribution towards the Restoration Fund.</w:t>
      </w:r>
    </w:p>
    <w:p w14:paraId="665CF9E5" w14:textId="77777777" w:rsidR="0004410C" w:rsidRPr="007F25B6" w:rsidRDefault="00B66099" w:rsidP="00E63495">
      <w:pPr>
        <w:pStyle w:val="ListParagraph"/>
        <w:numPr>
          <w:ilvl w:val="0"/>
          <w:numId w:val="41"/>
        </w:numPr>
        <w:spacing w:line="360" w:lineRule="auto"/>
        <w:jc w:val="both"/>
        <w:rPr>
          <w:rFonts w:ascii="Times New Roman" w:hAnsi="Times New Roman"/>
          <w:color w:val="0000FF"/>
        </w:rPr>
      </w:pPr>
      <w:r w:rsidRPr="007F25B6">
        <w:rPr>
          <w:rFonts w:ascii="Times New Roman" w:hAnsi="Times New Roman"/>
          <w:color w:val="0000FF"/>
        </w:rPr>
        <w:t xml:space="preserve">The Restoration Fund shall be vested in the Commission and, subject to this Act, shall be administered by </w:t>
      </w:r>
      <w:r w:rsidR="0004410C" w:rsidRPr="007F25B6">
        <w:rPr>
          <w:rFonts w:ascii="Times New Roman" w:hAnsi="Times New Roman"/>
          <w:color w:val="0000FF"/>
        </w:rPr>
        <w:t>the Managing</w:t>
      </w:r>
      <w:r w:rsidRPr="007F25B6">
        <w:rPr>
          <w:rFonts w:ascii="Times New Roman" w:hAnsi="Times New Roman"/>
          <w:color w:val="0000FF"/>
        </w:rPr>
        <w:t xml:space="preserve"> Director. </w:t>
      </w:r>
    </w:p>
    <w:p w14:paraId="17EBA654" w14:textId="77777777" w:rsidR="00B66099" w:rsidRPr="007F25B6" w:rsidRDefault="00B66099" w:rsidP="00E63495">
      <w:pPr>
        <w:pStyle w:val="ListParagraph"/>
        <w:numPr>
          <w:ilvl w:val="0"/>
          <w:numId w:val="41"/>
        </w:numPr>
        <w:spacing w:line="360" w:lineRule="auto"/>
        <w:jc w:val="both"/>
        <w:rPr>
          <w:rFonts w:ascii="Times New Roman" w:hAnsi="Times New Roman"/>
          <w:color w:val="0000FF"/>
        </w:rPr>
      </w:pPr>
      <w:r w:rsidRPr="007F25B6">
        <w:rPr>
          <w:rFonts w:ascii="Times New Roman" w:hAnsi="Times New Roman"/>
          <w:color w:val="0000FF"/>
        </w:rPr>
        <w:t>The Minster may, by notice in the Gazette, issue orders for the levying of funds from project proponents towards the Restoration Fund.</w:t>
      </w:r>
    </w:p>
    <w:p w14:paraId="465899B7" w14:textId="77777777" w:rsidR="0004410C" w:rsidRPr="007F25B6" w:rsidRDefault="00BA0C5D" w:rsidP="00004671">
      <w:pPr>
        <w:pStyle w:val="Heading2"/>
      </w:pPr>
      <w:r w:rsidRPr="007F25B6">
        <w:t xml:space="preserve"> </w:t>
      </w:r>
      <w:bookmarkStart w:id="26" w:name="_Toc427492840"/>
      <w:r w:rsidR="0004410C" w:rsidRPr="007F25B6">
        <w:t>Investment of funds and disposal of assets</w:t>
      </w:r>
      <w:bookmarkEnd w:id="26"/>
    </w:p>
    <w:p w14:paraId="500DD9F8" w14:textId="77777777" w:rsidR="0004410C" w:rsidRPr="007F25B6" w:rsidRDefault="00B66099" w:rsidP="00E63495">
      <w:pPr>
        <w:pStyle w:val="ListParagraph"/>
        <w:numPr>
          <w:ilvl w:val="0"/>
          <w:numId w:val="42"/>
        </w:numPr>
        <w:spacing w:line="360" w:lineRule="auto"/>
        <w:jc w:val="both"/>
        <w:rPr>
          <w:rFonts w:ascii="Times New Roman" w:hAnsi="Times New Roman"/>
          <w:color w:val="0000FF"/>
        </w:rPr>
      </w:pPr>
      <w:r w:rsidRPr="007F25B6">
        <w:rPr>
          <w:rFonts w:ascii="Times New Roman" w:hAnsi="Times New Roman"/>
          <w:color w:val="0000FF"/>
        </w:rPr>
        <w:t xml:space="preserve">Subject to this Act, the </w:t>
      </w:r>
      <w:r w:rsidR="0004410C" w:rsidRPr="007F25B6">
        <w:rPr>
          <w:rFonts w:ascii="Times New Roman" w:hAnsi="Times New Roman"/>
          <w:color w:val="0000FF"/>
        </w:rPr>
        <w:t>Commission</w:t>
      </w:r>
      <w:r w:rsidRPr="007F25B6">
        <w:rPr>
          <w:rFonts w:ascii="Times New Roman" w:hAnsi="Times New Roman"/>
          <w:color w:val="0000FF"/>
        </w:rPr>
        <w:t xml:space="preserve"> may, invest any of its funds in securities in which trustees may, for the time being, inv</w:t>
      </w:r>
      <w:r w:rsidR="0004410C" w:rsidRPr="007F25B6">
        <w:rPr>
          <w:rFonts w:ascii="Times New Roman" w:hAnsi="Times New Roman"/>
          <w:color w:val="0000FF"/>
        </w:rPr>
        <w:t xml:space="preserve">est trust funds or in any other </w:t>
      </w:r>
      <w:r w:rsidRPr="007F25B6">
        <w:rPr>
          <w:rFonts w:ascii="Times New Roman" w:hAnsi="Times New Roman"/>
          <w:color w:val="0000FF"/>
        </w:rPr>
        <w:t>securities which the Treasury may, from time to time, approve for that purpose.</w:t>
      </w:r>
    </w:p>
    <w:p w14:paraId="3E6FECCA" w14:textId="77777777" w:rsidR="0004410C" w:rsidRPr="007F25B6" w:rsidRDefault="00B66099" w:rsidP="00E63495">
      <w:pPr>
        <w:pStyle w:val="ListParagraph"/>
        <w:numPr>
          <w:ilvl w:val="0"/>
          <w:numId w:val="42"/>
        </w:numPr>
        <w:spacing w:line="360" w:lineRule="auto"/>
        <w:jc w:val="both"/>
        <w:rPr>
          <w:rFonts w:ascii="Times New Roman" w:hAnsi="Times New Roman"/>
          <w:color w:val="0000FF"/>
        </w:rPr>
      </w:pPr>
      <w:r w:rsidRPr="007F25B6">
        <w:rPr>
          <w:rFonts w:ascii="Times New Roman" w:hAnsi="Times New Roman"/>
          <w:color w:val="0000FF"/>
        </w:rPr>
        <w:t xml:space="preserve">Subject to this Act, the </w:t>
      </w:r>
      <w:r w:rsidR="0004410C" w:rsidRPr="007F25B6">
        <w:rPr>
          <w:rFonts w:ascii="Times New Roman" w:hAnsi="Times New Roman"/>
          <w:color w:val="0000FF"/>
        </w:rPr>
        <w:t>Commission</w:t>
      </w:r>
      <w:r w:rsidRPr="007F25B6">
        <w:rPr>
          <w:rFonts w:ascii="Times New Roman" w:hAnsi="Times New Roman"/>
          <w:color w:val="0000FF"/>
        </w:rPr>
        <w:t xml:space="preserve"> may place on deposit with such bank or banks as it may determine, any moneys not immediately required for its purposes.</w:t>
      </w:r>
    </w:p>
    <w:p w14:paraId="66DBD839" w14:textId="77777777" w:rsidR="00B66099" w:rsidRPr="007F25B6" w:rsidRDefault="00B66099" w:rsidP="00E63495">
      <w:pPr>
        <w:pStyle w:val="ListParagraph"/>
        <w:numPr>
          <w:ilvl w:val="0"/>
          <w:numId w:val="42"/>
        </w:numPr>
        <w:spacing w:line="360" w:lineRule="auto"/>
        <w:jc w:val="both"/>
        <w:rPr>
          <w:rFonts w:ascii="Times New Roman" w:hAnsi="Times New Roman"/>
          <w:color w:val="0000FF"/>
        </w:rPr>
      </w:pPr>
      <w:r w:rsidRPr="007F25B6">
        <w:rPr>
          <w:rFonts w:ascii="Times New Roman" w:hAnsi="Times New Roman"/>
          <w:color w:val="0000FF"/>
        </w:rPr>
        <w:t xml:space="preserve">The assets of the </w:t>
      </w:r>
      <w:r w:rsidR="0004410C" w:rsidRPr="007F25B6">
        <w:rPr>
          <w:rFonts w:ascii="Times New Roman" w:hAnsi="Times New Roman"/>
          <w:color w:val="0000FF"/>
        </w:rPr>
        <w:t>Commission</w:t>
      </w:r>
      <w:r w:rsidRPr="007F25B6">
        <w:rPr>
          <w:rFonts w:ascii="Times New Roman" w:hAnsi="Times New Roman"/>
          <w:color w:val="0000FF"/>
        </w:rPr>
        <w:t xml:space="preserve"> may be disposed of:-</w:t>
      </w:r>
    </w:p>
    <w:p w14:paraId="1B02F08E" w14:textId="77777777" w:rsidR="0004410C" w:rsidRPr="007F25B6" w:rsidRDefault="00B66099" w:rsidP="00E63495">
      <w:pPr>
        <w:pStyle w:val="ListParagraph"/>
        <w:numPr>
          <w:ilvl w:val="1"/>
          <w:numId w:val="42"/>
        </w:numPr>
        <w:spacing w:line="360" w:lineRule="auto"/>
        <w:jc w:val="both"/>
        <w:rPr>
          <w:rFonts w:ascii="Times New Roman" w:hAnsi="Times New Roman"/>
          <w:color w:val="0000FF"/>
        </w:rPr>
      </w:pPr>
      <w:r w:rsidRPr="007F25B6">
        <w:rPr>
          <w:rFonts w:ascii="Times New Roman" w:hAnsi="Times New Roman"/>
          <w:color w:val="0000FF"/>
        </w:rPr>
        <w:t xml:space="preserve">if they are current assets, in the normal course of business carried on by the </w:t>
      </w:r>
      <w:r w:rsidR="0004410C" w:rsidRPr="007F25B6">
        <w:rPr>
          <w:rFonts w:ascii="Times New Roman" w:hAnsi="Times New Roman"/>
          <w:color w:val="0000FF"/>
        </w:rPr>
        <w:t>Commission</w:t>
      </w:r>
      <w:r w:rsidRPr="007F25B6">
        <w:rPr>
          <w:rFonts w:ascii="Times New Roman" w:hAnsi="Times New Roman"/>
          <w:color w:val="0000FF"/>
        </w:rPr>
        <w:t>;</w:t>
      </w:r>
    </w:p>
    <w:p w14:paraId="5AD33600" w14:textId="77777777" w:rsidR="0004410C" w:rsidRPr="007F25B6" w:rsidRDefault="00B66099" w:rsidP="00E63495">
      <w:pPr>
        <w:pStyle w:val="ListParagraph"/>
        <w:numPr>
          <w:ilvl w:val="1"/>
          <w:numId w:val="42"/>
        </w:numPr>
        <w:spacing w:line="360" w:lineRule="auto"/>
        <w:jc w:val="both"/>
        <w:rPr>
          <w:rFonts w:ascii="Times New Roman" w:hAnsi="Times New Roman"/>
          <w:color w:val="0000FF"/>
        </w:rPr>
      </w:pPr>
      <w:r w:rsidRPr="007F25B6">
        <w:rPr>
          <w:rFonts w:ascii="Times New Roman" w:hAnsi="Times New Roman"/>
          <w:color w:val="0000FF"/>
        </w:rPr>
        <w:t>where the disposal and utili</w:t>
      </w:r>
      <w:r w:rsidR="0004410C" w:rsidRPr="007F25B6">
        <w:rPr>
          <w:rFonts w:ascii="Times New Roman" w:hAnsi="Times New Roman"/>
          <w:color w:val="0000FF"/>
        </w:rPr>
        <w:t>s</w:t>
      </w:r>
      <w:r w:rsidRPr="007F25B6">
        <w:rPr>
          <w:rFonts w:ascii="Times New Roman" w:hAnsi="Times New Roman"/>
          <w:color w:val="0000FF"/>
        </w:rPr>
        <w:t>ation of the proceeds have been taken into</w:t>
      </w:r>
      <w:r w:rsidR="0004410C" w:rsidRPr="007F25B6">
        <w:rPr>
          <w:rFonts w:ascii="Times New Roman" w:hAnsi="Times New Roman"/>
          <w:color w:val="0000FF"/>
        </w:rPr>
        <w:t xml:space="preserve"> </w:t>
      </w:r>
      <w:r w:rsidRPr="007F25B6">
        <w:rPr>
          <w:rFonts w:ascii="Times New Roman" w:hAnsi="Times New Roman"/>
          <w:color w:val="0000FF"/>
        </w:rPr>
        <w:t xml:space="preserve">account in an annual </w:t>
      </w:r>
      <w:r w:rsidR="0004410C" w:rsidRPr="007F25B6">
        <w:rPr>
          <w:rFonts w:ascii="Times New Roman" w:hAnsi="Times New Roman"/>
          <w:color w:val="0000FF"/>
        </w:rPr>
        <w:t xml:space="preserve">estimate prepared and approved by the Board </w:t>
      </w:r>
      <w:r w:rsidRPr="007F25B6">
        <w:rPr>
          <w:rFonts w:ascii="Times New Roman" w:hAnsi="Times New Roman"/>
          <w:color w:val="0000FF"/>
        </w:rPr>
        <w:t xml:space="preserve"> </w:t>
      </w:r>
      <w:r w:rsidR="0004410C" w:rsidRPr="007F25B6">
        <w:rPr>
          <w:rFonts w:ascii="Times New Roman" w:hAnsi="Times New Roman"/>
          <w:color w:val="0000FF"/>
        </w:rPr>
        <w:t xml:space="preserve">in </w:t>
      </w:r>
      <w:r w:rsidRPr="007F25B6">
        <w:rPr>
          <w:rFonts w:ascii="Times New Roman" w:hAnsi="Times New Roman"/>
          <w:color w:val="0000FF"/>
        </w:rPr>
        <w:t xml:space="preserve">accordance with </w:t>
      </w:r>
      <w:r w:rsidR="0004410C" w:rsidRPr="007F25B6">
        <w:rPr>
          <w:rFonts w:ascii="Times New Roman" w:hAnsi="Times New Roman"/>
          <w:color w:val="0000FF"/>
        </w:rPr>
        <w:t>the provisions of this Act</w:t>
      </w:r>
      <w:r w:rsidRPr="007F25B6">
        <w:rPr>
          <w:rFonts w:ascii="Times New Roman" w:hAnsi="Times New Roman"/>
          <w:color w:val="0000FF"/>
        </w:rPr>
        <w:t>;</w:t>
      </w:r>
    </w:p>
    <w:p w14:paraId="73CB839A" w14:textId="77777777" w:rsidR="00B66099" w:rsidRPr="007F25B6" w:rsidRDefault="00B66099" w:rsidP="00E63495">
      <w:pPr>
        <w:pStyle w:val="ListParagraph"/>
        <w:numPr>
          <w:ilvl w:val="1"/>
          <w:numId w:val="42"/>
        </w:numPr>
        <w:spacing w:line="360" w:lineRule="auto"/>
        <w:jc w:val="both"/>
        <w:rPr>
          <w:rFonts w:ascii="Times New Roman" w:hAnsi="Times New Roman"/>
          <w:color w:val="0000FF"/>
        </w:rPr>
      </w:pPr>
      <w:proofErr w:type="gramStart"/>
      <w:r w:rsidRPr="007F25B6">
        <w:rPr>
          <w:rFonts w:ascii="Times New Roman" w:hAnsi="Times New Roman"/>
          <w:color w:val="0000FF"/>
        </w:rPr>
        <w:t>by</w:t>
      </w:r>
      <w:proofErr w:type="gramEnd"/>
      <w:r w:rsidRPr="007F25B6">
        <w:rPr>
          <w:rFonts w:ascii="Times New Roman" w:hAnsi="Times New Roman"/>
          <w:color w:val="0000FF"/>
        </w:rPr>
        <w:t xml:space="preserve"> way of sale or otherwise with the approval of the Minister and the</w:t>
      </w:r>
      <w:r w:rsidR="0004410C" w:rsidRPr="007F25B6">
        <w:rPr>
          <w:rFonts w:ascii="Times New Roman" w:hAnsi="Times New Roman"/>
          <w:color w:val="0000FF"/>
        </w:rPr>
        <w:t xml:space="preserve"> </w:t>
      </w:r>
      <w:r w:rsidRPr="007F25B6">
        <w:rPr>
          <w:rFonts w:ascii="Times New Roman" w:hAnsi="Times New Roman"/>
          <w:color w:val="0000FF"/>
        </w:rPr>
        <w:t xml:space="preserve">Treasury where such disposal has not been taken into account in the </w:t>
      </w:r>
      <w:r w:rsidR="0004410C" w:rsidRPr="007F25B6">
        <w:rPr>
          <w:rFonts w:ascii="Times New Roman" w:hAnsi="Times New Roman"/>
          <w:color w:val="0000FF"/>
        </w:rPr>
        <w:t>Annual Budget</w:t>
      </w:r>
      <w:r w:rsidRPr="007F25B6">
        <w:rPr>
          <w:rFonts w:ascii="Times New Roman" w:hAnsi="Times New Roman"/>
          <w:color w:val="0000FF"/>
        </w:rPr>
        <w:t>.</w:t>
      </w:r>
    </w:p>
    <w:p w14:paraId="61849079" w14:textId="77777777" w:rsidR="003758CA" w:rsidRPr="007F25B6" w:rsidRDefault="00BA0C5D" w:rsidP="00004671">
      <w:pPr>
        <w:pStyle w:val="Heading2"/>
      </w:pPr>
      <w:r w:rsidRPr="007F25B6">
        <w:t xml:space="preserve"> </w:t>
      </w:r>
      <w:bookmarkStart w:id="27" w:name="_Toc427492841"/>
      <w:r w:rsidR="00B66099" w:rsidRPr="007F25B6">
        <w:t>Annual estimates</w:t>
      </w:r>
      <w:bookmarkEnd w:id="27"/>
    </w:p>
    <w:p w14:paraId="35A75098" w14:textId="77777777" w:rsidR="00E54224" w:rsidRPr="007F25B6" w:rsidRDefault="00E54224" w:rsidP="00E63495">
      <w:pPr>
        <w:pStyle w:val="ListParagraph"/>
        <w:numPr>
          <w:ilvl w:val="0"/>
          <w:numId w:val="43"/>
        </w:numPr>
        <w:spacing w:line="360" w:lineRule="auto"/>
        <w:jc w:val="both"/>
        <w:rPr>
          <w:rFonts w:ascii="Times New Roman" w:hAnsi="Times New Roman"/>
          <w:color w:val="0000FF"/>
        </w:rPr>
      </w:pPr>
      <w:r w:rsidRPr="007F25B6">
        <w:rPr>
          <w:rFonts w:ascii="Times New Roman" w:hAnsi="Times New Roman"/>
          <w:color w:val="0000FF"/>
        </w:rPr>
        <w:t>At least three months before the commencement of each financial year, the Commission; shall cause to be prepared estimates of the revenue and expenditure of the Commission; for that year.</w:t>
      </w:r>
    </w:p>
    <w:p w14:paraId="6ECB9A80" w14:textId="77777777" w:rsidR="00E54224" w:rsidRPr="007F25B6" w:rsidRDefault="00E54224" w:rsidP="00E63495">
      <w:pPr>
        <w:pStyle w:val="ListParagraph"/>
        <w:numPr>
          <w:ilvl w:val="0"/>
          <w:numId w:val="43"/>
        </w:numPr>
        <w:spacing w:line="360" w:lineRule="auto"/>
        <w:jc w:val="both"/>
        <w:rPr>
          <w:rFonts w:ascii="Times New Roman" w:hAnsi="Times New Roman"/>
          <w:color w:val="0000FF"/>
        </w:rPr>
      </w:pPr>
      <w:r w:rsidRPr="007F25B6">
        <w:rPr>
          <w:rFonts w:ascii="Times New Roman" w:hAnsi="Times New Roman"/>
          <w:color w:val="0000FF"/>
        </w:rPr>
        <w:t>The annual estimates shall make provisions for the estimated expenditure of the Commission; for the financial year and in particular, the estimates shall provide for –</w:t>
      </w:r>
    </w:p>
    <w:p w14:paraId="13F3250D" w14:textId="77777777" w:rsidR="00E54224" w:rsidRPr="007F25B6" w:rsidRDefault="00E54224" w:rsidP="00E63495">
      <w:pPr>
        <w:pStyle w:val="ListParagraph"/>
        <w:numPr>
          <w:ilvl w:val="1"/>
          <w:numId w:val="43"/>
        </w:numPr>
        <w:spacing w:line="360" w:lineRule="auto"/>
        <w:jc w:val="both"/>
        <w:rPr>
          <w:rFonts w:ascii="Times New Roman" w:hAnsi="Times New Roman"/>
          <w:color w:val="0000FF"/>
        </w:rPr>
      </w:pPr>
      <w:r w:rsidRPr="007F25B6">
        <w:rPr>
          <w:rFonts w:ascii="Times New Roman" w:hAnsi="Times New Roman"/>
          <w:color w:val="0000FF"/>
        </w:rPr>
        <w:t>the payment of the salaries, allowances and other charges in respect of the staff of the Commission;</w:t>
      </w:r>
    </w:p>
    <w:p w14:paraId="71E123A2" w14:textId="77777777" w:rsidR="00E54224" w:rsidRPr="007F25B6" w:rsidRDefault="00E54224" w:rsidP="00E63495">
      <w:pPr>
        <w:pStyle w:val="ListParagraph"/>
        <w:numPr>
          <w:ilvl w:val="1"/>
          <w:numId w:val="43"/>
        </w:numPr>
        <w:spacing w:line="360" w:lineRule="auto"/>
        <w:jc w:val="both"/>
        <w:rPr>
          <w:rFonts w:ascii="Times New Roman" w:hAnsi="Times New Roman"/>
          <w:color w:val="0000FF"/>
        </w:rPr>
      </w:pPr>
      <w:r w:rsidRPr="007F25B6">
        <w:rPr>
          <w:rFonts w:ascii="Times New Roman" w:hAnsi="Times New Roman"/>
          <w:color w:val="0000FF"/>
        </w:rPr>
        <w:t>the payment of pensions, gratuities and other charges in respect of the staff of the Commission;</w:t>
      </w:r>
    </w:p>
    <w:p w14:paraId="6520FBBB" w14:textId="77777777" w:rsidR="00E54224" w:rsidRPr="007F25B6" w:rsidRDefault="00E54224" w:rsidP="00E63495">
      <w:pPr>
        <w:pStyle w:val="ListParagraph"/>
        <w:numPr>
          <w:ilvl w:val="1"/>
          <w:numId w:val="43"/>
        </w:numPr>
        <w:spacing w:line="360" w:lineRule="auto"/>
        <w:jc w:val="both"/>
        <w:rPr>
          <w:rFonts w:ascii="Times New Roman" w:hAnsi="Times New Roman"/>
          <w:color w:val="0000FF"/>
        </w:rPr>
      </w:pPr>
      <w:r w:rsidRPr="007F25B6">
        <w:rPr>
          <w:rFonts w:ascii="Times New Roman" w:hAnsi="Times New Roman"/>
          <w:color w:val="0000FF"/>
        </w:rPr>
        <w:t>the effective maintenance of the buildings and grounds of the Commission;;</w:t>
      </w:r>
    </w:p>
    <w:p w14:paraId="3D6614C4" w14:textId="77777777" w:rsidR="00E54224" w:rsidRPr="007F25B6" w:rsidRDefault="00E54224" w:rsidP="00E63495">
      <w:pPr>
        <w:pStyle w:val="ListParagraph"/>
        <w:numPr>
          <w:ilvl w:val="1"/>
          <w:numId w:val="43"/>
        </w:numPr>
        <w:spacing w:line="360" w:lineRule="auto"/>
        <w:jc w:val="both"/>
        <w:rPr>
          <w:rFonts w:ascii="Times New Roman" w:hAnsi="Times New Roman"/>
          <w:color w:val="0000FF"/>
        </w:rPr>
      </w:pPr>
      <w:r w:rsidRPr="007F25B6">
        <w:rPr>
          <w:rFonts w:ascii="Times New Roman" w:hAnsi="Times New Roman"/>
          <w:color w:val="0000FF"/>
        </w:rPr>
        <w:t>the  maintenance, repair  and  replacement of  the  equipment and  other property of the Commission; and</w:t>
      </w:r>
    </w:p>
    <w:p w14:paraId="10378942" w14:textId="77777777" w:rsidR="00E54224" w:rsidRPr="007F25B6" w:rsidRDefault="00E54224" w:rsidP="00E63495">
      <w:pPr>
        <w:pStyle w:val="ListParagraph"/>
        <w:numPr>
          <w:ilvl w:val="1"/>
          <w:numId w:val="43"/>
        </w:numPr>
        <w:spacing w:line="360" w:lineRule="auto"/>
        <w:jc w:val="both"/>
        <w:rPr>
          <w:rFonts w:ascii="Times New Roman" w:hAnsi="Times New Roman"/>
          <w:color w:val="0000FF"/>
        </w:rPr>
      </w:pPr>
      <w:proofErr w:type="gramStart"/>
      <w:r w:rsidRPr="007F25B6">
        <w:rPr>
          <w:rFonts w:ascii="Times New Roman" w:hAnsi="Times New Roman"/>
          <w:color w:val="0000FF"/>
        </w:rPr>
        <w:t>the</w:t>
      </w:r>
      <w:proofErr w:type="gramEnd"/>
      <w:r w:rsidRPr="007F25B6">
        <w:rPr>
          <w:rFonts w:ascii="Times New Roman" w:hAnsi="Times New Roman"/>
          <w:color w:val="0000FF"/>
        </w:rPr>
        <w:t xml:space="preserve"> creation of such reserve funds to meet future contingent liabilities in respect of retirement benefits, insurance or replacement of buildings or equipment, or in respect of such other matter as the </w:t>
      </w:r>
      <w:r w:rsidR="006C4EF9" w:rsidRPr="006C4EF9">
        <w:rPr>
          <w:rFonts w:ascii="Times New Roman" w:hAnsi="Times New Roman"/>
          <w:color w:val="0000FF"/>
        </w:rPr>
        <w:t>Commission</w:t>
      </w:r>
      <w:r w:rsidRPr="007F25B6">
        <w:rPr>
          <w:rFonts w:ascii="Times New Roman" w:hAnsi="Times New Roman"/>
          <w:color w:val="0000FF"/>
        </w:rPr>
        <w:t xml:space="preserve"> may deem appropriate.</w:t>
      </w:r>
    </w:p>
    <w:p w14:paraId="3D996B97" w14:textId="77777777" w:rsidR="00E54224" w:rsidRPr="007F25B6" w:rsidRDefault="00E54224" w:rsidP="00E63495">
      <w:pPr>
        <w:pStyle w:val="ListParagraph"/>
        <w:numPr>
          <w:ilvl w:val="0"/>
          <w:numId w:val="43"/>
        </w:numPr>
        <w:spacing w:line="360" w:lineRule="auto"/>
        <w:jc w:val="both"/>
        <w:rPr>
          <w:rFonts w:ascii="Times New Roman" w:hAnsi="Times New Roman"/>
          <w:color w:val="0000FF"/>
        </w:rPr>
      </w:pPr>
      <w:r w:rsidRPr="007F25B6">
        <w:rPr>
          <w:rFonts w:ascii="Times New Roman" w:hAnsi="Times New Roman"/>
          <w:color w:val="0000FF"/>
        </w:rPr>
        <w:t xml:space="preserve">The annual estimates shall be approved by the Commission before the commencement  of  the  financial  year  to  which  they  relate  and  shall  be submitted to the Minister </w:t>
      </w:r>
      <w:r w:rsidRPr="007F25B6">
        <w:rPr>
          <w:rFonts w:ascii="Times New Roman" w:hAnsi="Times New Roman"/>
          <w:color w:val="0000FF"/>
        </w:rPr>
        <w:lastRenderedPageBreak/>
        <w:t>for approval and after the Minister’s approval, the Commission shall not increase the annual estimates without the consent of the Minister.</w:t>
      </w:r>
    </w:p>
    <w:p w14:paraId="41C145B0" w14:textId="77777777" w:rsidR="00E54224" w:rsidRPr="007F25B6" w:rsidRDefault="00E54224" w:rsidP="00E63495">
      <w:pPr>
        <w:pStyle w:val="ListParagraph"/>
        <w:numPr>
          <w:ilvl w:val="0"/>
          <w:numId w:val="43"/>
        </w:numPr>
        <w:spacing w:line="360" w:lineRule="auto"/>
        <w:jc w:val="both"/>
        <w:rPr>
          <w:rFonts w:ascii="Times New Roman" w:hAnsi="Times New Roman"/>
          <w:color w:val="0000FF"/>
        </w:rPr>
      </w:pPr>
      <w:r w:rsidRPr="007F25B6">
        <w:rPr>
          <w:rFonts w:ascii="Times New Roman" w:hAnsi="Times New Roman"/>
          <w:color w:val="0000FF"/>
        </w:rPr>
        <w:t>The Commission shall cause to be kept all proper books and records of accounts of the income, expenditure and assets of the Commission.</w:t>
      </w:r>
    </w:p>
    <w:p w14:paraId="2E9B55DE" w14:textId="77777777" w:rsidR="00E54224" w:rsidRPr="007F25B6" w:rsidRDefault="00E54224" w:rsidP="00E63495">
      <w:pPr>
        <w:pStyle w:val="ListParagraph"/>
        <w:numPr>
          <w:ilvl w:val="0"/>
          <w:numId w:val="43"/>
        </w:numPr>
        <w:spacing w:line="360" w:lineRule="auto"/>
        <w:jc w:val="both"/>
        <w:rPr>
          <w:rFonts w:ascii="Times New Roman" w:hAnsi="Times New Roman"/>
          <w:color w:val="0000FF"/>
        </w:rPr>
      </w:pPr>
      <w:r w:rsidRPr="007F25B6">
        <w:rPr>
          <w:rFonts w:ascii="Times New Roman" w:hAnsi="Times New Roman"/>
          <w:color w:val="0000FF"/>
        </w:rPr>
        <w:t>Within a period of four months from the end of each financial year, the Commission  shall  submit  to  the  Auditor-General  or  to  an auditor appointed under this section, the accounts of the Commission together with –</w:t>
      </w:r>
    </w:p>
    <w:p w14:paraId="1839F2D4" w14:textId="77777777" w:rsidR="00E54224" w:rsidRPr="007F25B6" w:rsidRDefault="00E54224" w:rsidP="00E63495">
      <w:pPr>
        <w:pStyle w:val="ListParagraph"/>
        <w:numPr>
          <w:ilvl w:val="1"/>
          <w:numId w:val="43"/>
        </w:numPr>
        <w:spacing w:line="360" w:lineRule="auto"/>
        <w:jc w:val="both"/>
        <w:rPr>
          <w:rFonts w:ascii="Times New Roman" w:hAnsi="Times New Roman"/>
          <w:color w:val="0000FF"/>
        </w:rPr>
      </w:pPr>
      <w:r w:rsidRPr="007F25B6">
        <w:rPr>
          <w:rFonts w:ascii="Times New Roman" w:hAnsi="Times New Roman"/>
          <w:color w:val="0000FF"/>
        </w:rPr>
        <w:t>a statement of the income and expenditure of the Commission during that year; and</w:t>
      </w:r>
    </w:p>
    <w:p w14:paraId="022565F1" w14:textId="77777777" w:rsidR="00E54224" w:rsidRPr="007F25B6" w:rsidRDefault="00E54224" w:rsidP="00E63495">
      <w:pPr>
        <w:pStyle w:val="ListParagraph"/>
        <w:numPr>
          <w:ilvl w:val="1"/>
          <w:numId w:val="43"/>
        </w:numPr>
        <w:spacing w:line="360" w:lineRule="auto"/>
        <w:jc w:val="both"/>
        <w:rPr>
          <w:rFonts w:ascii="Times New Roman" w:hAnsi="Times New Roman"/>
          <w:color w:val="0000FF"/>
        </w:rPr>
      </w:pPr>
      <w:proofErr w:type="gramStart"/>
      <w:r w:rsidRPr="007F25B6">
        <w:rPr>
          <w:rFonts w:ascii="Times New Roman" w:hAnsi="Times New Roman"/>
          <w:color w:val="0000FF"/>
        </w:rPr>
        <w:t>a</w:t>
      </w:r>
      <w:proofErr w:type="gramEnd"/>
      <w:r w:rsidRPr="007F25B6">
        <w:rPr>
          <w:rFonts w:ascii="Times New Roman" w:hAnsi="Times New Roman"/>
          <w:color w:val="0000FF"/>
        </w:rPr>
        <w:t xml:space="preserve"> statement of the assets and liabilities of the Commission on the last day of that year.</w:t>
      </w:r>
    </w:p>
    <w:p w14:paraId="6FC4877E" w14:textId="77777777" w:rsidR="003758CA" w:rsidRPr="007F25B6" w:rsidRDefault="00E54224" w:rsidP="00E63495">
      <w:pPr>
        <w:pStyle w:val="ListParagraph"/>
        <w:numPr>
          <w:ilvl w:val="0"/>
          <w:numId w:val="43"/>
        </w:numPr>
        <w:spacing w:line="360" w:lineRule="auto"/>
        <w:jc w:val="both"/>
        <w:rPr>
          <w:rFonts w:ascii="Times New Roman" w:hAnsi="Times New Roman"/>
          <w:color w:val="0000FF"/>
        </w:rPr>
      </w:pPr>
      <w:r w:rsidRPr="007F25B6">
        <w:rPr>
          <w:rFonts w:ascii="Times New Roman" w:hAnsi="Times New Roman"/>
          <w:color w:val="0000FF"/>
        </w:rPr>
        <w:t xml:space="preserve">The accounts of the </w:t>
      </w:r>
      <w:r w:rsidR="006C4EF9" w:rsidRPr="006C4EF9">
        <w:rPr>
          <w:rFonts w:ascii="Times New Roman" w:hAnsi="Times New Roman"/>
          <w:color w:val="0000FF"/>
        </w:rPr>
        <w:t>Commission</w:t>
      </w:r>
      <w:r w:rsidRPr="007F25B6">
        <w:rPr>
          <w:rFonts w:ascii="Times New Roman" w:hAnsi="Times New Roman"/>
          <w:color w:val="0000FF"/>
        </w:rPr>
        <w:t xml:space="preserve"> shall be audited and reported upon in accordance with the national financial and audit Acts as may be applicable.</w:t>
      </w:r>
    </w:p>
    <w:p w14:paraId="618EEEC6" w14:textId="77777777" w:rsidR="000D769F" w:rsidRPr="007F25B6" w:rsidRDefault="00BA0C5D" w:rsidP="00004671">
      <w:pPr>
        <w:pStyle w:val="Heading2"/>
        <w:rPr>
          <w:rFonts w:eastAsiaTheme="minorEastAsia"/>
        </w:rPr>
      </w:pPr>
      <w:r w:rsidRPr="007F25B6">
        <w:rPr>
          <w:rFonts w:eastAsiaTheme="minorEastAsia"/>
        </w:rPr>
        <w:t xml:space="preserve"> </w:t>
      </w:r>
      <w:bookmarkStart w:id="28" w:name="_Toc427492842"/>
      <w:r w:rsidR="000D769F" w:rsidRPr="007F25B6">
        <w:rPr>
          <w:rFonts w:eastAsiaTheme="minorEastAsia"/>
        </w:rPr>
        <w:t>Delegation by the Commission</w:t>
      </w:r>
      <w:bookmarkEnd w:id="28"/>
      <w:r w:rsidR="000D769F" w:rsidRPr="007F25B6">
        <w:rPr>
          <w:rFonts w:eastAsiaTheme="minorEastAsia"/>
        </w:rPr>
        <w:t xml:space="preserve"> </w:t>
      </w:r>
    </w:p>
    <w:p w14:paraId="436B1864" w14:textId="77777777" w:rsidR="000D769F" w:rsidRPr="007F25B6" w:rsidRDefault="000D769F" w:rsidP="00B36D7F">
      <w:pPr>
        <w:pStyle w:val="ListParagraph"/>
        <w:numPr>
          <w:ilvl w:val="0"/>
          <w:numId w:val="28"/>
        </w:numPr>
        <w:spacing w:line="360" w:lineRule="auto"/>
        <w:jc w:val="both"/>
        <w:rPr>
          <w:rFonts w:ascii="Times New Roman" w:hAnsi="Times New Roman"/>
          <w:color w:val="0000FF"/>
        </w:rPr>
      </w:pPr>
      <w:r w:rsidRPr="007F25B6">
        <w:rPr>
          <w:rFonts w:ascii="Times New Roman" w:hAnsi="Times New Roman"/>
          <w:color w:val="0000FF"/>
        </w:rPr>
        <w:t>The Commission may, after giving reasonable notice of its intention so to do, direct any competent authority to perform, within such time and in such manner as it shall specify, any of the duties imposed upon the competent authority by or under this Act or any other written law, in the field of environment and if the competent authority fails to comply with such directions, the Commission may itself perform or cause to be performed the duties in question, and the expense incurred by it in so doing shall be a civil debt recoverable by the Commission from the competent authority.</w:t>
      </w:r>
    </w:p>
    <w:p w14:paraId="7E9394D5" w14:textId="77777777" w:rsidR="000D769F" w:rsidRPr="007F25B6" w:rsidRDefault="000D769F" w:rsidP="00B36D7F">
      <w:pPr>
        <w:pStyle w:val="ListParagraph"/>
        <w:numPr>
          <w:ilvl w:val="0"/>
          <w:numId w:val="28"/>
        </w:numPr>
        <w:spacing w:line="360" w:lineRule="auto"/>
        <w:jc w:val="both"/>
        <w:rPr>
          <w:rFonts w:ascii="Times New Roman" w:hAnsi="Times New Roman"/>
          <w:color w:val="0000FF"/>
        </w:rPr>
      </w:pPr>
      <w:r w:rsidRPr="007F25B6">
        <w:rPr>
          <w:rFonts w:ascii="Times New Roman" w:hAnsi="Times New Roman"/>
          <w:color w:val="0000FF"/>
        </w:rPr>
        <w:t>Subject to this Act, the Commission shall regulate its own procedure.</w:t>
      </w:r>
    </w:p>
    <w:p w14:paraId="7EC1ADC8" w14:textId="77777777" w:rsidR="000D769F" w:rsidRPr="007F25B6" w:rsidRDefault="000D769F" w:rsidP="00B36D7F">
      <w:pPr>
        <w:pStyle w:val="ListParagraph"/>
        <w:numPr>
          <w:ilvl w:val="0"/>
          <w:numId w:val="28"/>
        </w:numPr>
        <w:spacing w:line="360" w:lineRule="auto"/>
        <w:jc w:val="both"/>
        <w:rPr>
          <w:rFonts w:ascii="Times New Roman" w:hAnsi="Times New Roman"/>
          <w:color w:val="0000FF"/>
        </w:rPr>
      </w:pPr>
      <w:r w:rsidRPr="007F25B6">
        <w:rPr>
          <w:rFonts w:ascii="Times New Roman" w:hAnsi="Times New Roman"/>
          <w:color w:val="0000FF"/>
        </w:rPr>
        <w:t>Subject to this Act, the Commission may, by resolution either generally or in any particular case, delegate to any committee of the Commission or to any member, officer, employee or agent of the Commission, the exercise of any of the powers or the performance of any of the functions or duties of the</w:t>
      </w:r>
      <w:r w:rsidRPr="007F25B6">
        <w:t xml:space="preserve"> </w:t>
      </w:r>
      <w:r w:rsidRPr="007F25B6">
        <w:rPr>
          <w:rFonts w:ascii="Times New Roman" w:hAnsi="Times New Roman"/>
          <w:color w:val="0000FF"/>
        </w:rPr>
        <w:t>Commission under this Act.</w:t>
      </w:r>
    </w:p>
    <w:p w14:paraId="6734BBFA" w14:textId="77777777" w:rsidR="000D769F" w:rsidRPr="007F25B6" w:rsidRDefault="00BA0C5D" w:rsidP="00004671">
      <w:pPr>
        <w:pStyle w:val="Heading2"/>
      </w:pPr>
      <w:r w:rsidRPr="007F25B6">
        <w:t xml:space="preserve"> </w:t>
      </w:r>
      <w:bookmarkStart w:id="29" w:name="_Toc427492843"/>
      <w:r w:rsidR="000D769F" w:rsidRPr="007F25B6">
        <w:t>Staff of the Commission</w:t>
      </w:r>
      <w:bookmarkEnd w:id="29"/>
      <w:r w:rsidR="000D769F" w:rsidRPr="007F25B6">
        <w:t xml:space="preserve"> </w:t>
      </w:r>
    </w:p>
    <w:p w14:paraId="6D1C5C6E" w14:textId="77777777" w:rsidR="000D769F" w:rsidRPr="007F25B6" w:rsidRDefault="000D769F" w:rsidP="00B36D7F">
      <w:pPr>
        <w:pStyle w:val="ListParagraph"/>
        <w:numPr>
          <w:ilvl w:val="0"/>
          <w:numId w:val="29"/>
        </w:numPr>
        <w:spacing w:line="360" w:lineRule="auto"/>
        <w:jc w:val="both"/>
        <w:rPr>
          <w:rFonts w:ascii="Times New Roman" w:hAnsi="Times New Roman"/>
          <w:color w:val="0000FF"/>
        </w:rPr>
      </w:pPr>
      <w:r w:rsidRPr="007F25B6">
        <w:rPr>
          <w:rFonts w:ascii="Times New Roman" w:hAnsi="Times New Roman"/>
          <w:color w:val="0000FF"/>
        </w:rPr>
        <w:t xml:space="preserve">The Commission may appoint such officers or other staff of the Commission as are necessary for the effective discharge of its functions under this Act or any other written law, upon such terms and conditions of service as the Commission may </w:t>
      </w:r>
      <w:r w:rsidR="00AD797B" w:rsidRPr="007F25B6">
        <w:rPr>
          <w:rFonts w:ascii="Times New Roman" w:hAnsi="Times New Roman"/>
          <w:color w:val="0000FF"/>
        </w:rPr>
        <w:t>determine;</w:t>
      </w:r>
    </w:p>
    <w:p w14:paraId="7412D667" w14:textId="77777777" w:rsidR="00AD797B" w:rsidRPr="007F25B6" w:rsidRDefault="00BA0C5D" w:rsidP="00004671">
      <w:pPr>
        <w:pStyle w:val="Heading2"/>
      </w:pPr>
      <w:r w:rsidRPr="007F25B6">
        <w:t xml:space="preserve"> </w:t>
      </w:r>
      <w:bookmarkStart w:id="30" w:name="_Toc427492844"/>
      <w:r w:rsidR="00AD797B" w:rsidRPr="007F25B6">
        <w:t>The common seal of the Commission</w:t>
      </w:r>
      <w:bookmarkEnd w:id="30"/>
      <w:r w:rsidR="00AD797B" w:rsidRPr="007F25B6">
        <w:t xml:space="preserve"> </w:t>
      </w:r>
    </w:p>
    <w:p w14:paraId="11B823BC" w14:textId="77777777" w:rsidR="000D769F" w:rsidRPr="007F25B6" w:rsidRDefault="000D769F" w:rsidP="00B36D7F">
      <w:pPr>
        <w:pStyle w:val="ListParagraph"/>
        <w:numPr>
          <w:ilvl w:val="0"/>
          <w:numId w:val="31"/>
        </w:numPr>
        <w:spacing w:line="360" w:lineRule="auto"/>
        <w:jc w:val="both"/>
        <w:rPr>
          <w:rFonts w:ascii="Times New Roman" w:hAnsi="Times New Roman"/>
          <w:color w:val="0000FF"/>
        </w:rPr>
      </w:pPr>
      <w:r w:rsidRPr="007F25B6">
        <w:rPr>
          <w:rFonts w:ascii="Times New Roman" w:hAnsi="Times New Roman"/>
          <w:color w:val="0000FF"/>
        </w:rPr>
        <w:t xml:space="preserve">The  common  seal  of  the </w:t>
      </w:r>
      <w:r w:rsidR="00AD797B" w:rsidRPr="007F25B6">
        <w:rPr>
          <w:rFonts w:ascii="Times New Roman" w:hAnsi="Times New Roman"/>
          <w:color w:val="0000FF"/>
        </w:rPr>
        <w:t xml:space="preserve">Commission </w:t>
      </w:r>
      <w:r w:rsidRPr="007F25B6">
        <w:rPr>
          <w:rFonts w:ascii="Times New Roman" w:hAnsi="Times New Roman"/>
          <w:color w:val="0000FF"/>
        </w:rPr>
        <w:t>shall  be  kept  in  such  custody  as  the</w:t>
      </w:r>
      <w:r w:rsidR="00AD797B" w:rsidRPr="007F25B6">
        <w:rPr>
          <w:rFonts w:ascii="Times New Roman" w:hAnsi="Times New Roman"/>
          <w:color w:val="0000FF"/>
        </w:rPr>
        <w:t xml:space="preserve"> Commission </w:t>
      </w:r>
      <w:r w:rsidRPr="007F25B6">
        <w:rPr>
          <w:rFonts w:ascii="Times New Roman" w:hAnsi="Times New Roman"/>
          <w:color w:val="0000FF"/>
        </w:rPr>
        <w:t xml:space="preserve">may direct and shall not be used except on the order of the </w:t>
      </w:r>
      <w:r w:rsidR="00AD797B" w:rsidRPr="007F25B6">
        <w:rPr>
          <w:rFonts w:ascii="Times New Roman" w:hAnsi="Times New Roman"/>
          <w:color w:val="0000FF"/>
        </w:rPr>
        <w:t>Commission.</w:t>
      </w:r>
    </w:p>
    <w:p w14:paraId="603F8F94" w14:textId="77777777" w:rsidR="00AD797B" w:rsidRPr="007F25B6" w:rsidRDefault="00BA0C5D" w:rsidP="00004671">
      <w:pPr>
        <w:pStyle w:val="Heading2"/>
      </w:pPr>
      <w:r w:rsidRPr="007F25B6">
        <w:t xml:space="preserve"> </w:t>
      </w:r>
      <w:bookmarkStart w:id="31" w:name="_Toc427492845"/>
      <w:r w:rsidRPr="007F25B6">
        <w:t>P</w:t>
      </w:r>
      <w:r w:rsidR="00AD797B" w:rsidRPr="007F25B6">
        <w:t>rotection from personal liability</w:t>
      </w:r>
      <w:bookmarkEnd w:id="31"/>
    </w:p>
    <w:p w14:paraId="01740805" w14:textId="77777777" w:rsidR="000D769F" w:rsidRPr="007F25B6" w:rsidRDefault="00AD797B" w:rsidP="00B36D7F">
      <w:pPr>
        <w:pStyle w:val="ListParagraph"/>
        <w:numPr>
          <w:ilvl w:val="0"/>
          <w:numId w:val="30"/>
        </w:numPr>
        <w:spacing w:line="360" w:lineRule="auto"/>
        <w:jc w:val="both"/>
        <w:rPr>
          <w:rFonts w:ascii="Times New Roman" w:hAnsi="Times New Roman"/>
          <w:color w:val="0000FF"/>
        </w:rPr>
      </w:pPr>
      <w:r w:rsidRPr="007F25B6">
        <w:rPr>
          <w:rFonts w:ascii="Times New Roman" w:hAnsi="Times New Roman"/>
          <w:color w:val="0000FF"/>
        </w:rPr>
        <w:t>N</w:t>
      </w:r>
      <w:r w:rsidR="000D769F" w:rsidRPr="007F25B6">
        <w:rPr>
          <w:rFonts w:ascii="Times New Roman" w:hAnsi="Times New Roman"/>
          <w:color w:val="0000FF"/>
        </w:rPr>
        <w:t xml:space="preserve">o matter or thing done by a member of the </w:t>
      </w:r>
      <w:r w:rsidRPr="007F25B6">
        <w:rPr>
          <w:rFonts w:ascii="Times New Roman" w:hAnsi="Times New Roman"/>
          <w:color w:val="0000FF"/>
        </w:rPr>
        <w:t>Commission</w:t>
      </w:r>
      <w:r w:rsidR="000D769F" w:rsidRPr="007F25B6">
        <w:rPr>
          <w:rFonts w:ascii="Times New Roman" w:hAnsi="Times New Roman"/>
          <w:color w:val="0000FF"/>
        </w:rPr>
        <w:t xml:space="preserve"> or any officer, employee or agent of the </w:t>
      </w:r>
      <w:r w:rsidRPr="007F25B6">
        <w:rPr>
          <w:rFonts w:ascii="Times New Roman" w:hAnsi="Times New Roman"/>
          <w:color w:val="0000FF"/>
        </w:rPr>
        <w:t>Commission</w:t>
      </w:r>
      <w:r w:rsidR="000D769F" w:rsidRPr="007F25B6">
        <w:rPr>
          <w:rFonts w:ascii="Times New Roman" w:hAnsi="Times New Roman"/>
          <w:color w:val="0000FF"/>
        </w:rPr>
        <w:t xml:space="preserve"> shall, if the matter or thing is done bona fide for executing the functions, powers or duties of the </w:t>
      </w:r>
      <w:r w:rsidRPr="007F25B6">
        <w:rPr>
          <w:rFonts w:ascii="Times New Roman" w:hAnsi="Times New Roman"/>
          <w:color w:val="0000FF"/>
        </w:rPr>
        <w:t>Commission</w:t>
      </w:r>
      <w:r w:rsidR="000D769F" w:rsidRPr="007F25B6">
        <w:rPr>
          <w:rFonts w:ascii="Times New Roman" w:hAnsi="Times New Roman"/>
          <w:color w:val="0000FF"/>
        </w:rPr>
        <w:t xml:space="preserve">, render the member, officer, employee </w:t>
      </w:r>
      <w:r w:rsidR="000D769F" w:rsidRPr="007F25B6">
        <w:rPr>
          <w:rFonts w:ascii="Times New Roman" w:hAnsi="Times New Roman"/>
          <w:color w:val="0000FF"/>
        </w:rPr>
        <w:lastRenderedPageBreak/>
        <w:t>or agent or any person acting on his directions personally liable to any action, claim or demand whatsoever.</w:t>
      </w:r>
    </w:p>
    <w:p w14:paraId="5B6466D4" w14:textId="77777777" w:rsidR="00072BCA" w:rsidRPr="007F25B6" w:rsidRDefault="000D769F" w:rsidP="00B36D7F">
      <w:pPr>
        <w:pStyle w:val="ListParagraph"/>
        <w:numPr>
          <w:ilvl w:val="0"/>
          <w:numId w:val="30"/>
        </w:numPr>
        <w:spacing w:line="360" w:lineRule="auto"/>
        <w:jc w:val="both"/>
        <w:rPr>
          <w:rFonts w:ascii="Times New Roman" w:hAnsi="Times New Roman"/>
          <w:color w:val="0000FF"/>
        </w:rPr>
      </w:pPr>
      <w:r w:rsidRPr="007F25B6">
        <w:rPr>
          <w:rFonts w:ascii="Times New Roman" w:hAnsi="Times New Roman"/>
          <w:color w:val="0000FF"/>
        </w:rPr>
        <w:t xml:space="preserve">The Provisions </w:t>
      </w:r>
      <w:r w:rsidR="00AD797B" w:rsidRPr="007F25B6">
        <w:rPr>
          <w:rFonts w:ascii="Times New Roman" w:hAnsi="Times New Roman"/>
          <w:color w:val="0000FF"/>
        </w:rPr>
        <w:t>of Section (12) (i)</w:t>
      </w:r>
      <w:r w:rsidRPr="007F25B6">
        <w:rPr>
          <w:rFonts w:ascii="Times New Roman" w:hAnsi="Times New Roman"/>
          <w:color w:val="0000FF"/>
        </w:rPr>
        <w:t xml:space="preserve"> shall not relieve the </w:t>
      </w:r>
      <w:r w:rsidR="00AD797B" w:rsidRPr="007F25B6">
        <w:rPr>
          <w:rFonts w:ascii="Times New Roman" w:hAnsi="Times New Roman"/>
          <w:color w:val="0000FF"/>
        </w:rPr>
        <w:t>Commission</w:t>
      </w:r>
      <w:r w:rsidRPr="007F25B6">
        <w:rPr>
          <w:rFonts w:ascii="Times New Roman" w:hAnsi="Times New Roman"/>
          <w:color w:val="0000FF"/>
        </w:rPr>
        <w:t xml:space="preserve"> of the liability to pay compensation or damages to any person for any injury to him, his property or</w:t>
      </w:r>
      <w:r w:rsidR="00AD797B" w:rsidRPr="007F25B6">
        <w:t xml:space="preserve"> </w:t>
      </w:r>
      <w:r w:rsidR="00AD797B" w:rsidRPr="007F25B6">
        <w:rPr>
          <w:rFonts w:ascii="Times New Roman" w:hAnsi="Times New Roman"/>
          <w:color w:val="0000FF"/>
        </w:rPr>
        <w:t xml:space="preserve">any of his / her interests caused by the exercise of the powers conferred on the Commission by this Act or by any other written law or by the failure, whether wholly or partially, or any works. </w:t>
      </w:r>
    </w:p>
    <w:p w14:paraId="35C9CA01" w14:textId="77777777" w:rsidR="00817657" w:rsidRPr="007F25B6" w:rsidRDefault="00BA0C5D" w:rsidP="00004671">
      <w:pPr>
        <w:pStyle w:val="Heading2"/>
        <w:rPr>
          <w:color w:val="000000"/>
        </w:rPr>
      </w:pPr>
      <w:bookmarkStart w:id="32" w:name="_Toc410965101"/>
      <w:r w:rsidRPr="007F25B6">
        <w:t xml:space="preserve"> </w:t>
      </w:r>
      <w:bookmarkStart w:id="33" w:name="_Toc427492846"/>
      <w:r w:rsidR="00817657" w:rsidRPr="007F25B6">
        <w:t>Entry and inspection</w:t>
      </w:r>
      <w:bookmarkEnd w:id="32"/>
      <w:bookmarkEnd w:id="33"/>
    </w:p>
    <w:p w14:paraId="19575864" w14:textId="77777777" w:rsidR="00817657" w:rsidRPr="007F25B6" w:rsidRDefault="00817657" w:rsidP="00B36D7F">
      <w:pPr>
        <w:pStyle w:val="ListParagraph"/>
        <w:widowControl w:val="0"/>
        <w:numPr>
          <w:ilvl w:val="0"/>
          <w:numId w:val="32"/>
        </w:numPr>
        <w:autoSpaceDE w:val="0"/>
        <w:autoSpaceDN w:val="0"/>
        <w:adjustRightInd w:val="0"/>
        <w:spacing w:after="0" w:line="360" w:lineRule="auto"/>
        <w:jc w:val="both"/>
        <w:rPr>
          <w:rFonts w:ascii="Times New Roman" w:hAnsi="Times New Roman"/>
          <w:color w:val="000000"/>
        </w:rPr>
      </w:pPr>
      <w:r w:rsidRPr="007F25B6">
        <w:rPr>
          <w:rFonts w:ascii="Times New Roman" w:hAnsi="Times New Roman"/>
          <w:color w:val="292425"/>
          <w:spacing w:val="3"/>
        </w:rPr>
        <w:t>I</w:t>
      </w:r>
      <w:r w:rsidRPr="007F25B6">
        <w:rPr>
          <w:rFonts w:ascii="Times New Roman" w:hAnsi="Times New Roman"/>
          <w:color w:val="292425"/>
        </w:rPr>
        <w:t>n</w:t>
      </w:r>
      <w:r w:rsidRPr="007F25B6">
        <w:rPr>
          <w:rFonts w:ascii="Times New Roman" w:hAnsi="Times New Roman"/>
          <w:color w:val="292425"/>
          <w:spacing w:val="34"/>
        </w:rPr>
        <w:t xml:space="preserve"> </w:t>
      </w:r>
      <w:r w:rsidRPr="007F25B6">
        <w:rPr>
          <w:rFonts w:ascii="Times New Roman" w:hAnsi="Times New Roman"/>
          <w:color w:val="292425"/>
          <w:spacing w:val="3"/>
        </w:rPr>
        <w:t>thi</w:t>
      </w:r>
      <w:r w:rsidRPr="007F25B6">
        <w:rPr>
          <w:rFonts w:ascii="Times New Roman" w:hAnsi="Times New Roman"/>
          <w:color w:val="292425"/>
        </w:rPr>
        <w:t>s</w:t>
      </w:r>
      <w:r w:rsidRPr="007F25B6">
        <w:rPr>
          <w:rFonts w:ascii="Times New Roman" w:hAnsi="Times New Roman"/>
          <w:color w:val="292425"/>
          <w:spacing w:val="34"/>
        </w:rPr>
        <w:t xml:space="preserve"> </w:t>
      </w:r>
      <w:r w:rsidRPr="007F25B6">
        <w:rPr>
          <w:rFonts w:ascii="Times New Roman" w:hAnsi="Times New Roman"/>
          <w:color w:val="292425"/>
          <w:spacing w:val="3"/>
        </w:rPr>
        <w:t>sectio</w:t>
      </w:r>
      <w:r w:rsidRPr="007F25B6">
        <w:rPr>
          <w:rFonts w:ascii="Times New Roman" w:hAnsi="Times New Roman"/>
          <w:color w:val="292425"/>
        </w:rPr>
        <w:t>n</w:t>
      </w:r>
      <w:r w:rsidRPr="007F25B6">
        <w:rPr>
          <w:rFonts w:ascii="Times New Roman" w:hAnsi="Times New Roman"/>
          <w:color w:val="292425"/>
          <w:spacing w:val="34"/>
        </w:rPr>
        <w:t xml:space="preserve"> </w:t>
      </w:r>
      <w:r w:rsidRPr="007F25B6">
        <w:rPr>
          <w:rFonts w:ascii="Times New Roman" w:hAnsi="Times New Roman"/>
          <w:color w:val="292425"/>
          <w:spacing w:val="3"/>
        </w:rPr>
        <w:t>“membe</w:t>
      </w:r>
      <w:r w:rsidRPr="007F25B6">
        <w:rPr>
          <w:rFonts w:ascii="Times New Roman" w:hAnsi="Times New Roman"/>
          <w:color w:val="292425"/>
        </w:rPr>
        <w:t>r</w:t>
      </w:r>
      <w:r w:rsidRPr="007F25B6">
        <w:rPr>
          <w:rFonts w:ascii="Times New Roman" w:hAnsi="Times New Roman"/>
          <w:color w:val="292425"/>
          <w:spacing w:val="34"/>
        </w:rPr>
        <w:t xml:space="preserve"> </w:t>
      </w:r>
      <w:r w:rsidRPr="007F25B6">
        <w:rPr>
          <w:rFonts w:ascii="Times New Roman" w:hAnsi="Times New Roman"/>
          <w:color w:val="292425"/>
          <w:spacing w:val="3"/>
        </w:rPr>
        <w:t>o</w:t>
      </w:r>
      <w:r w:rsidRPr="007F25B6">
        <w:rPr>
          <w:rFonts w:ascii="Times New Roman" w:hAnsi="Times New Roman"/>
          <w:color w:val="292425"/>
        </w:rPr>
        <w:t>f</w:t>
      </w:r>
      <w:r w:rsidRPr="007F25B6">
        <w:rPr>
          <w:rFonts w:ascii="Times New Roman" w:hAnsi="Times New Roman"/>
          <w:color w:val="292425"/>
          <w:spacing w:val="34"/>
        </w:rPr>
        <w:t xml:space="preserve"> </w:t>
      </w:r>
      <w:r w:rsidRPr="007F25B6">
        <w:rPr>
          <w:rFonts w:ascii="Times New Roman" w:hAnsi="Times New Roman"/>
          <w:color w:val="292425"/>
          <w:spacing w:val="3"/>
        </w:rPr>
        <w:t>th</w:t>
      </w:r>
      <w:r w:rsidRPr="007F25B6">
        <w:rPr>
          <w:rFonts w:ascii="Times New Roman" w:hAnsi="Times New Roman"/>
          <w:color w:val="292425"/>
        </w:rPr>
        <w:t>e</w:t>
      </w:r>
      <w:r w:rsidRPr="007F25B6">
        <w:rPr>
          <w:rFonts w:ascii="Times New Roman" w:hAnsi="Times New Roman"/>
          <w:color w:val="292425"/>
          <w:spacing w:val="34"/>
        </w:rPr>
        <w:t xml:space="preserve"> </w:t>
      </w:r>
      <w:r w:rsidRPr="007F25B6">
        <w:rPr>
          <w:rFonts w:ascii="Times New Roman" w:hAnsi="Times New Roman"/>
          <w:color w:val="292425"/>
          <w:spacing w:val="3"/>
        </w:rPr>
        <w:t>police</w:t>
      </w:r>
      <w:r w:rsidRPr="007F25B6">
        <w:rPr>
          <w:rFonts w:ascii="Times New Roman" w:hAnsi="Times New Roman"/>
          <w:color w:val="292425"/>
        </w:rPr>
        <w:t>”</w:t>
      </w:r>
      <w:r w:rsidRPr="007F25B6">
        <w:rPr>
          <w:rFonts w:ascii="Times New Roman" w:hAnsi="Times New Roman"/>
          <w:color w:val="292425"/>
          <w:spacing w:val="34"/>
        </w:rPr>
        <w:t xml:space="preserve"> </w:t>
      </w:r>
      <w:r w:rsidRPr="007F25B6">
        <w:rPr>
          <w:rFonts w:ascii="Times New Roman" w:hAnsi="Times New Roman"/>
          <w:color w:val="292425"/>
          <w:spacing w:val="3"/>
        </w:rPr>
        <w:t>mean</w:t>
      </w:r>
      <w:r w:rsidRPr="007F25B6">
        <w:rPr>
          <w:rFonts w:ascii="Times New Roman" w:hAnsi="Times New Roman"/>
          <w:color w:val="292425"/>
        </w:rPr>
        <w:t>s</w:t>
      </w:r>
      <w:r w:rsidRPr="007F25B6">
        <w:rPr>
          <w:rFonts w:ascii="Times New Roman" w:hAnsi="Times New Roman"/>
          <w:color w:val="292425"/>
          <w:spacing w:val="34"/>
        </w:rPr>
        <w:t xml:space="preserve"> </w:t>
      </w:r>
      <w:r w:rsidRPr="007F25B6">
        <w:rPr>
          <w:rFonts w:ascii="Times New Roman" w:hAnsi="Times New Roman"/>
          <w:color w:val="292425"/>
        </w:rPr>
        <w:t>a</w:t>
      </w:r>
      <w:r w:rsidRPr="007F25B6">
        <w:rPr>
          <w:rFonts w:ascii="Times New Roman" w:hAnsi="Times New Roman"/>
          <w:color w:val="292425"/>
          <w:spacing w:val="34"/>
        </w:rPr>
        <w:t xml:space="preserve"> </w:t>
      </w:r>
      <w:r w:rsidRPr="007F25B6">
        <w:rPr>
          <w:rFonts w:ascii="Times New Roman" w:hAnsi="Times New Roman"/>
          <w:color w:val="292425"/>
          <w:spacing w:val="3"/>
        </w:rPr>
        <w:t>membe</w:t>
      </w:r>
      <w:r w:rsidRPr="007F25B6">
        <w:rPr>
          <w:rFonts w:ascii="Times New Roman" w:hAnsi="Times New Roman"/>
          <w:color w:val="292425"/>
        </w:rPr>
        <w:t>r</w:t>
      </w:r>
      <w:r w:rsidRPr="007F25B6">
        <w:rPr>
          <w:rFonts w:ascii="Times New Roman" w:hAnsi="Times New Roman"/>
          <w:color w:val="292425"/>
          <w:spacing w:val="34"/>
        </w:rPr>
        <w:t xml:space="preserve"> </w:t>
      </w:r>
      <w:r w:rsidRPr="007F25B6">
        <w:rPr>
          <w:rFonts w:ascii="Times New Roman" w:hAnsi="Times New Roman"/>
          <w:color w:val="292425"/>
          <w:spacing w:val="3"/>
        </w:rPr>
        <w:t>o</w:t>
      </w:r>
      <w:r w:rsidRPr="007F25B6">
        <w:rPr>
          <w:rFonts w:ascii="Times New Roman" w:hAnsi="Times New Roman"/>
          <w:color w:val="292425"/>
        </w:rPr>
        <w:t>f</w:t>
      </w:r>
      <w:r w:rsidRPr="007F25B6">
        <w:rPr>
          <w:rFonts w:ascii="Times New Roman" w:hAnsi="Times New Roman"/>
          <w:color w:val="292425"/>
          <w:spacing w:val="34"/>
        </w:rPr>
        <w:t xml:space="preserve"> </w:t>
      </w:r>
      <w:r w:rsidRPr="007F25B6">
        <w:rPr>
          <w:rFonts w:ascii="Times New Roman" w:hAnsi="Times New Roman"/>
          <w:color w:val="292425"/>
          <w:spacing w:val="3"/>
        </w:rPr>
        <w:t>the</w:t>
      </w:r>
      <w:r w:rsidR="00674CC4" w:rsidRPr="007F25B6">
        <w:rPr>
          <w:rFonts w:ascii="Times New Roman" w:hAnsi="Times New Roman"/>
          <w:color w:val="292425"/>
          <w:spacing w:val="3"/>
        </w:rPr>
        <w:t xml:space="preserve"> </w:t>
      </w:r>
      <w:r w:rsidRPr="007F25B6">
        <w:rPr>
          <w:rFonts w:ascii="Times New Roman" w:hAnsi="Times New Roman"/>
          <w:color w:val="292425"/>
        </w:rPr>
        <w:t>Namibian</w:t>
      </w:r>
      <w:r w:rsidRPr="007F25B6">
        <w:rPr>
          <w:rFonts w:ascii="Times New Roman" w:hAnsi="Times New Roman"/>
          <w:color w:val="292425"/>
          <w:spacing w:val="11"/>
        </w:rPr>
        <w:t xml:space="preserve"> </w:t>
      </w:r>
      <w:r w:rsidRPr="007F25B6">
        <w:rPr>
          <w:rFonts w:ascii="Times New Roman" w:hAnsi="Times New Roman"/>
          <w:color w:val="292425"/>
        </w:rPr>
        <w:t>Police</w:t>
      </w:r>
      <w:r w:rsidRPr="007F25B6">
        <w:rPr>
          <w:rFonts w:ascii="Times New Roman" w:hAnsi="Times New Roman"/>
          <w:color w:val="292425"/>
          <w:spacing w:val="11"/>
        </w:rPr>
        <w:t xml:space="preserve"> </w:t>
      </w:r>
      <w:r w:rsidRPr="007F25B6">
        <w:rPr>
          <w:rFonts w:ascii="Times New Roman" w:hAnsi="Times New Roman"/>
          <w:color w:val="292425"/>
        </w:rPr>
        <w:t>Force</w:t>
      </w:r>
      <w:r w:rsidRPr="007F25B6">
        <w:rPr>
          <w:rFonts w:ascii="Times New Roman" w:hAnsi="Times New Roman"/>
          <w:color w:val="292425"/>
          <w:spacing w:val="11"/>
        </w:rPr>
        <w:t xml:space="preserve"> </w:t>
      </w:r>
      <w:r w:rsidRPr="007F25B6">
        <w:rPr>
          <w:rFonts w:ascii="Times New Roman" w:hAnsi="Times New Roman"/>
          <w:color w:val="292425"/>
        </w:rPr>
        <w:t>as</w:t>
      </w:r>
      <w:r w:rsidRPr="007F25B6">
        <w:rPr>
          <w:rFonts w:ascii="Times New Roman" w:hAnsi="Times New Roman"/>
          <w:color w:val="292425"/>
          <w:spacing w:val="11"/>
        </w:rPr>
        <w:t xml:space="preserve"> </w:t>
      </w:r>
      <w:r w:rsidRPr="007F25B6">
        <w:rPr>
          <w:rFonts w:ascii="Times New Roman" w:hAnsi="Times New Roman"/>
          <w:color w:val="292425"/>
        </w:rPr>
        <w:t>defined</w:t>
      </w:r>
      <w:r w:rsidRPr="007F25B6">
        <w:rPr>
          <w:rFonts w:ascii="Times New Roman" w:hAnsi="Times New Roman"/>
          <w:color w:val="292425"/>
          <w:spacing w:val="11"/>
        </w:rPr>
        <w:t xml:space="preserve"> </w:t>
      </w:r>
      <w:r w:rsidRPr="007F25B6">
        <w:rPr>
          <w:rFonts w:ascii="Times New Roman" w:hAnsi="Times New Roman"/>
          <w:color w:val="292425"/>
        </w:rPr>
        <w:t>in</w:t>
      </w:r>
      <w:r w:rsidRPr="007F25B6">
        <w:rPr>
          <w:rFonts w:ascii="Times New Roman" w:hAnsi="Times New Roman"/>
          <w:color w:val="292425"/>
          <w:spacing w:val="11"/>
        </w:rPr>
        <w:t xml:space="preserve"> </w:t>
      </w:r>
      <w:r w:rsidRPr="007F25B6">
        <w:rPr>
          <w:rFonts w:ascii="Times New Roman" w:hAnsi="Times New Roman"/>
          <w:color w:val="292425"/>
        </w:rPr>
        <w:t>section</w:t>
      </w:r>
      <w:r w:rsidRPr="007F25B6">
        <w:rPr>
          <w:rFonts w:ascii="Times New Roman" w:hAnsi="Times New Roman"/>
          <w:color w:val="292425"/>
          <w:spacing w:val="11"/>
        </w:rPr>
        <w:t xml:space="preserve"> </w:t>
      </w:r>
      <w:r w:rsidRPr="007F25B6">
        <w:rPr>
          <w:rFonts w:ascii="Times New Roman" w:hAnsi="Times New Roman"/>
          <w:color w:val="292425"/>
        </w:rPr>
        <w:t>1</w:t>
      </w:r>
      <w:r w:rsidRPr="007F25B6">
        <w:rPr>
          <w:rFonts w:ascii="Times New Roman" w:hAnsi="Times New Roman"/>
          <w:color w:val="292425"/>
          <w:spacing w:val="11"/>
        </w:rPr>
        <w:t xml:space="preserve"> </w:t>
      </w:r>
      <w:r w:rsidRPr="007F25B6">
        <w:rPr>
          <w:rFonts w:ascii="Times New Roman" w:hAnsi="Times New Roman"/>
          <w:color w:val="292425"/>
        </w:rPr>
        <w:t>of</w:t>
      </w:r>
      <w:r w:rsidRPr="007F25B6">
        <w:rPr>
          <w:rFonts w:ascii="Times New Roman" w:hAnsi="Times New Roman"/>
          <w:color w:val="292425"/>
          <w:spacing w:val="11"/>
        </w:rPr>
        <w:t xml:space="preserve"> </w:t>
      </w:r>
      <w:r w:rsidRPr="007F25B6">
        <w:rPr>
          <w:rFonts w:ascii="Times New Roman" w:hAnsi="Times New Roman"/>
          <w:color w:val="292425"/>
        </w:rPr>
        <w:t>the</w:t>
      </w:r>
      <w:r w:rsidRPr="007F25B6">
        <w:rPr>
          <w:rFonts w:ascii="Times New Roman" w:hAnsi="Times New Roman"/>
          <w:color w:val="292425"/>
          <w:spacing w:val="11"/>
        </w:rPr>
        <w:t xml:space="preserve"> </w:t>
      </w:r>
      <w:r w:rsidRPr="007F25B6">
        <w:rPr>
          <w:rFonts w:ascii="Times New Roman" w:hAnsi="Times New Roman"/>
          <w:color w:val="292425"/>
        </w:rPr>
        <w:t>Police</w:t>
      </w:r>
      <w:r w:rsidRPr="007F25B6">
        <w:rPr>
          <w:rFonts w:ascii="Times New Roman" w:hAnsi="Times New Roman"/>
          <w:color w:val="292425"/>
          <w:spacing w:val="11"/>
        </w:rPr>
        <w:t xml:space="preserve"> </w:t>
      </w:r>
      <w:r w:rsidRPr="007F25B6">
        <w:rPr>
          <w:rFonts w:ascii="Times New Roman" w:hAnsi="Times New Roman"/>
          <w:color w:val="292425"/>
        </w:rPr>
        <w:t>Act,</w:t>
      </w:r>
      <w:r w:rsidRPr="007F25B6">
        <w:rPr>
          <w:rFonts w:ascii="Times New Roman" w:hAnsi="Times New Roman"/>
          <w:color w:val="292425"/>
          <w:spacing w:val="11"/>
        </w:rPr>
        <w:t xml:space="preserve"> </w:t>
      </w:r>
      <w:r w:rsidRPr="007F25B6">
        <w:rPr>
          <w:rFonts w:ascii="Times New Roman" w:hAnsi="Times New Roman"/>
          <w:color w:val="292425"/>
        </w:rPr>
        <w:t>1990</w:t>
      </w:r>
      <w:r w:rsidRPr="007F25B6">
        <w:rPr>
          <w:rFonts w:ascii="Times New Roman" w:hAnsi="Times New Roman"/>
          <w:color w:val="292425"/>
          <w:spacing w:val="11"/>
        </w:rPr>
        <w:t xml:space="preserve"> </w:t>
      </w:r>
      <w:r w:rsidRPr="007F25B6">
        <w:rPr>
          <w:rFonts w:ascii="Times New Roman" w:hAnsi="Times New Roman"/>
          <w:color w:val="292425"/>
        </w:rPr>
        <w:t>(Act</w:t>
      </w:r>
      <w:r w:rsidRPr="007F25B6">
        <w:rPr>
          <w:rFonts w:ascii="Times New Roman" w:hAnsi="Times New Roman"/>
          <w:color w:val="292425"/>
          <w:spacing w:val="11"/>
        </w:rPr>
        <w:t xml:space="preserve"> </w:t>
      </w:r>
      <w:r w:rsidRPr="007F25B6">
        <w:rPr>
          <w:rFonts w:ascii="Times New Roman" w:hAnsi="Times New Roman"/>
          <w:color w:val="292425"/>
        </w:rPr>
        <w:t>No.</w:t>
      </w:r>
      <w:r w:rsidRPr="007F25B6">
        <w:rPr>
          <w:rFonts w:ascii="Times New Roman" w:hAnsi="Times New Roman"/>
          <w:color w:val="292425"/>
          <w:spacing w:val="11"/>
        </w:rPr>
        <w:t xml:space="preserve"> </w:t>
      </w:r>
      <w:r w:rsidRPr="007F25B6">
        <w:rPr>
          <w:rFonts w:ascii="Times New Roman" w:hAnsi="Times New Roman"/>
          <w:color w:val="292425"/>
        </w:rPr>
        <w:t>19</w:t>
      </w:r>
      <w:r w:rsidRPr="007F25B6">
        <w:rPr>
          <w:rFonts w:ascii="Times New Roman" w:hAnsi="Times New Roman"/>
          <w:color w:val="292425"/>
          <w:spacing w:val="11"/>
        </w:rPr>
        <w:t xml:space="preserve"> </w:t>
      </w:r>
      <w:r w:rsidRPr="007F25B6">
        <w:rPr>
          <w:rFonts w:ascii="Times New Roman" w:hAnsi="Times New Roman"/>
          <w:color w:val="292425"/>
        </w:rPr>
        <w:t>of 1990).</w:t>
      </w:r>
    </w:p>
    <w:p w14:paraId="46E6A781" w14:textId="77777777" w:rsidR="00817657" w:rsidRPr="007F25B6" w:rsidRDefault="00817657" w:rsidP="00B36D7F">
      <w:pPr>
        <w:pStyle w:val="ListParagraph"/>
        <w:widowControl w:val="0"/>
        <w:numPr>
          <w:ilvl w:val="0"/>
          <w:numId w:val="32"/>
        </w:numPr>
        <w:autoSpaceDE w:val="0"/>
        <w:autoSpaceDN w:val="0"/>
        <w:adjustRightInd w:val="0"/>
        <w:spacing w:after="0" w:line="360" w:lineRule="auto"/>
        <w:ind w:right="399"/>
        <w:jc w:val="both"/>
        <w:rPr>
          <w:rFonts w:ascii="Times New Roman" w:hAnsi="Times New Roman"/>
          <w:color w:val="000000"/>
        </w:rPr>
      </w:pPr>
      <w:r w:rsidRPr="007F25B6">
        <w:rPr>
          <w:rFonts w:ascii="Times New Roman" w:hAnsi="Times New Roman"/>
          <w:color w:val="292425"/>
        </w:rPr>
        <w:t xml:space="preserve">To the </w:t>
      </w:r>
      <w:proofErr w:type="spellStart"/>
      <w:r w:rsidRPr="007F25B6">
        <w:rPr>
          <w:rFonts w:ascii="Times New Roman" w:hAnsi="Times New Roman"/>
          <w:color w:val="292425"/>
        </w:rPr>
        <w:t>extend</w:t>
      </w:r>
      <w:proofErr w:type="spellEnd"/>
      <w:r w:rsidRPr="007F25B6">
        <w:rPr>
          <w:rFonts w:ascii="Times New Roman" w:hAnsi="Times New Roman"/>
          <w:color w:val="292425"/>
        </w:rPr>
        <w:t xml:space="preserve"> that this section authorises the interference with the privacy of</w:t>
      </w:r>
      <w:r w:rsidRPr="007F25B6">
        <w:rPr>
          <w:rFonts w:ascii="Times New Roman" w:hAnsi="Times New Roman"/>
          <w:color w:val="292425"/>
          <w:spacing w:val="-3"/>
        </w:rPr>
        <w:t xml:space="preserve"> </w:t>
      </w:r>
      <w:r w:rsidRPr="007F25B6">
        <w:rPr>
          <w:rFonts w:ascii="Times New Roman" w:hAnsi="Times New Roman"/>
          <w:color w:val="292425"/>
        </w:rPr>
        <w:t>persons</w:t>
      </w:r>
      <w:r w:rsidRPr="007F25B6">
        <w:rPr>
          <w:rFonts w:ascii="Times New Roman" w:hAnsi="Times New Roman"/>
          <w:color w:val="292425"/>
          <w:spacing w:val="-3"/>
        </w:rPr>
        <w:t xml:space="preserve"> </w:t>
      </w:r>
      <w:r w:rsidRPr="007F25B6">
        <w:rPr>
          <w:rFonts w:ascii="Times New Roman" w:hAnsi="Times New Roman"/>
          <w:color w:val="292425"/>
        </w:rPr>
        <w:t>homes,</w:t>
      </w:r>
      <w:r w:rsidRPr="007F25B6">
        <w:rPr>
          <w:rFonts w:ascii="Times New Roman" w:hAnsi="Times New Roman"/>
          <w:color w:val="292425"/>
          <w:spacing w:val="-3"/>
        </w:rPr>
        <w:t xml:space="preserve"> </w:t>
      </w:r>
      <w:r w:rsidRPr="007F25B6">
        <w:rPr>
          <w:rFonts w:ascii="Times New Roman" w:hAnsi="Times New Roman"/>
          <w:color w:val="292425"/>
        </w:rPr>
        <w:t>correspondence</w:t>
      </w:r>
      <w:r w:rsidRPr="007F25B6">
        <w:rPr>
          <w:rFonts w:ascii="Times New Roman" w:hAnsi="Times New Roman"/>
          <w:color w:val="292425"/>
          <w:spacing w:val="-3"/>
        </w:rPr>
        <w:t xml:space="preserve"> </w:t>
      </w:r>
      <w:r w:rsidRPr="007F25B6">
        <w:rPr>
          <w:rFonts w:ascii="Times New Roman" w:hAnsi="Times New Roman"/>
          <w:color w:val="292425"/>
        </w:rPr>
        <w:t>or</w:t>
      </w:r>
      <w:r w:rsidRPr="007F25B6">
        <w:rPr>
          <w:rFonts w:ascii="Times New Roman" w:hAnsi="Times New Roman"/>
          <w:color w:val="292425"/>
          <w:spacing w:val="-3"/>
        </w:rPr>
        <w:t xml:space="preserve"> </w:t>
      </w:r>
      <w:r w:rsidRPr="007F25B6">
        <w:rPr>
          <w:rFonts w:ascii="Times New Roman" w:hAnsi="Times New Roman"/>
          <w:color w:val="292425"/>
        </w:rPr>
        <w:t>communications</w:t>
      </w:r>
      <w:r w:rsidRPr="007F25B6">
        <w:rPr>
          <w:rFonts w:ascii="Times New Roman" w:hAnsi="Times New Roman"/>
          <w:color w:val="292425"/>
          <w:spacing w:val="-3"/>
        </w:rPr>
        <w:t xml:space="preserve"> </w:t>
      </w:r>
      <w:r w:rsidRPr="007F25B6">
        <w:rPr>
          <w:rFonts w:ascii="Times New Roman" w:hAnsi="Times New Roman"/>
          <w:color w:val="292425"/>
        </w:rPr>
        <w:t>as</w:t>
      </w:r>
      <w:r w:rsidRPr="007F25B6">
        <w:rPr>
          <w:rFonts w:ascii="Times New Roman" w:hAnsi="Times New Roman"/>
          <w:color w:val="292425"/>
          <w:spacing w:val="-3"/>
        </w:rPr>
        <w:t xml:space="preserve"> </w:t>
      </w:r>
      <w:r w:rsidRPr="007F25B6">
        <w:rPr>
          <w:rFonts w:ascii="Times New Roman" w:hAnsi="Times New Roman"/>
          <w:color w:val="292425"/>
        </w:rPr>
        <w:t>contemplated</w:t>
      </w:r>
      <w:r w:rsidRPr="007F25B6">
        <w:rPr>
          <w:rFonts w:ascii="Times New Roman" w:hAnsi="Times New Roman"/>
          <w:color w:val="292425"/>
          <w:spacing w:val="-3"/>
        </w:rPr>
        <w:t xml:space="preserve"> </w:t>
      </w:r>
      <w:r w:rsidRPr="007F25B6">
        <w:rPr>
          <w:rFonts w:ascii="Times New Roman" w:hAnsi="Times New Roman"/>
          <w:color w:val="292425"/>
        </w:rPr>
        <w:t>in</w:t>
      </w:r>
      <w:r w:rsidRPr="007F25B6">
        <w:rPr>
          <w:rFonts w:ascii="Times New Roman" w:hAnsi="Times New Roman"/>
          <w:color w:val="292425"/>
          <w:spacing w:val="-3"/>
        </w:rPr>
        <w:t xml:space="preserve"> </w:t>
      </w:r>
      <w:r w:rsidRPr="007F25B6">
        <w:rPr>
          <w:rFonts w:ascii="Times New Roman" w:hAnsi="Times New Roman"/>
          <w:color w:val="292425"/>
        </w:rPr>
        <w:t>Article</w:t>
      </w:r>
      <w:r w:rsidRPr="007F25B6">
        <w:rPr>
          <w:rFonts w:ascii="Times New Roman" w:hAnsi="Times New Roman"/>
          <w:color w:val="292425"/>
          <w:spacing w:val="-3"/>
        </w:rPr>
        <w:t xml:space="preserve"> </w:t>
      </w:r>
      <w:r w:rsidRPr="007F25B6">
        <w:rPr>
          <w:rFonts w:ascii="Times New Roman" w:hAnsi="Times New Roman"/>
          <w:color w:val="292425"/>
        </w:rPr>
        <w:t>13(1) of</w:t>
      </w:r>
      <w:r w:rsidRPr="007F25B6">
        <w:rPr>
          <w:rFonts w:ascii="Times New Roman" w:hAnsi="Times New Roman"/>
          <w:color w:val="292425"/>
          <w:spacing w:val="-3"/>
        </w:rPr>
        <w:t xml:space="preserve"> </w:t>
      </w:r>
      <w:r w:rsidRPr="007F25B6">
        <w:rPr>
          <w:rFonts w:ascii="Times New Roman" w:hAnsi="Times New Roman"/>
          <w:color w:val="292425"/>
        </w:rPr>
        <w:t>the</w:t>
      </w:r>
      <w:r w:rsidRPr="007F25B6">
        <w:rPr>
          <w:rFonts w:ascii="Times New Roman" w:hAnsi="Times New Roman"/>
          <w:color w:val="292425"/>
          <w:spacing w:val="-3"/>
        </w:rPr>
        <w:t xml:space="preserve"> </w:t>
      </w:r>
      <w:r w:rsidRPr="007F25B6">
        <w:rPr>
          <w:rFonts w:ascii="Times New Roman" w:hAnsi="Times New Roman"/>
          <w:color w:val="292425"/>
        </w:rPr>
        <w:t>Namibian</w:t>
      </w:r>
      <w:r w:rsidRPr="007F25B6">
        <w:rPr>
          <w:rFonts w:ascii="Times New Roman" w:hAnsi="Times New Roman"/>
          <w:color w:val="292425"/>
          <w:spacing w:val="-3"/>
        </w:rPr>
        <w:t xml:space="preserve"> </w:t>
      </w:r>
      <w:r w:rsidRPr="007F25B6">
        <w:rPr>
          <w:rFonts w:ascii="Times New Roman" w:hAnsi="Times New Roman"/>
          <w:color w:val="292425"/>
        </w:rPr>
        <w:t>Constitution,</w:t>
      </w:r>
      <w:r w:rsidRPr="007F25B6">
        <w:rPr>
          <w:rFonts w:ascii="Times New Roman" w:hAnsi="Times New Roman"/>
          <w:color w:val="292425"/>
          <w:spacing w:val="-3"/>
        </w:rPr>
        <w:t xml:space="preserve"> </w:t>
      </w:r>
      <w:r w:rsidRPr="007F25B6">
        <w:rPr>
          <w:rFonts w:ascii="Times New Roman" w:hAnsi="Times New Roman"/>
          <w:color w:val="292425"/>
        </w:rPr>
        <w:t>this</w:t>
      </w:r>
      <w:r w:rsidRPr="007F25B6">
        <w:rPr>
          <w:rFonts w:ascii="Times New Roman" w:hAnsi="Times New Roman"/>
          <w:color w:val="292425"/>
          <w:spacing w:val="-3"/>
        </w:rPr>
        <w:t xml:space="preserve"> </w:t>
      </w:r>
      <w:r w:rsidRPr="007F25B6">
        <w:rPr>
          <w:rFonts w:ascii="Times New Roman" w:hAnsi="Times New Roman"/>
          <w:color w:val="292425"/>
        </w:rPr>
        <w:t>section</w:t>
      </w:r>
      <w:r w:rsidRPr="007F25B6">
        <w:rPr>
          <w:rFonts w:ascii="Times New Roman" w:hAnsi="Times New Roman"/>
          <w:color w:val="292425"/>
          <w:spacing w:val="-3"/>
        </w:rPr>
        <w:t xml:space="preserve"> </w:t>
      </w:r>
      <w:r w:rsidRPr="007F25B6">
        <w:rPr>
          <w:rFonts w:ascii="Times New Roman" w:hAnsi="Times New Roman"/>
          <w:color w:val="292425"/>
        </w:rPr>
        <w:t>is</w:t>
      </w:r>
      <w:r w:rsidRPr="007F25B6">
        <w:rPr>
          <w:rFonts w:ascii="Times New Roman" w:hAnsi="Times New Roman"/>
          <w:color w:val="292425"/>
          <w:spacing w:val="-3"/>
        </w:rPr>
        <w:t xml:space="preserve"> </w:t>
      </w:r>
      <w:r w:rsidRPr="007F25B6">
        <w:rPr>
          <w:rFonts w:ascii="Times New Roman" w:hAnsi="Times New Roman"/>
          <w:color w:val="292425"/>
        </w:rPr>
        <w:t>enacted</w:t>
      </w:r>
      <w:r w:rsidRPr="007F25B6">
        <w:rPr>
          <w:rFonts w:ascii="Times New Roman" w:hAnsi="Times New Roman"/>
          <w:color w:val="292425"/>
          <w:spacing w:val="-3"/>
        </w:rPr>
        <w:t xml:space="preserve"> </w:t>
      </w:r>
      <w:r w:rsidRPr="007F25B6">
        <w:rPr>
          <w:rFonts w:ascii="Times New Roman" w:hAnsi="Times New Roman"/>
          <w:color w:val="292425"/>
        </w:rPr>
        <w:t>on</w:t>
      </w:r>
      <w:r w:rsidRPr="007F25B6">
        <w:rPr>
          <w:rFonts w:ascii="Times New Roman" w:hAnsi="Times New Roman"/>
          <w:color w:val="292425"/>
          <w:spacing w:val="-3"/>
        </w:rPr>
        <w:t xml:space="preserve"> </w:t>
      </w:r>
      <w:r w:rsidRPr="007F25B6">
        <w:rPr>
          <w:rFonts w:ascii="Times New Roman" w:hAnsi="Times New Roman"/>
          <w:color w:val="292425"/>
        </w:rPr>
        <w:t>the</w:t>
      </w:r>
      <w:r w:rsidRPr="007F25B6">
        <w:rPr>
          <w:rFonts w:ascii="Times New Roman" w:hAnsi="Times New Roman"/>
          <w:color w:val="292425"/>
          <w:spacing w:val="-3"/>
        </w:rPr>
        <w:t xml:space="preserve"> </w:t>
      </w:r>
      <w:r w:rsidRPr="007F25B6">
        <w:rPr>
          <w:rFonts w:ascii="Times New Roman" w:hAnsi="Times New Roman"/>
          <w:color w:val="292425"/>
        </w:rPr>
        <w:t>authority</w:t>
      </w:r>
      <w:r w:rsidRPr="007F25B6">
        <w:rPr>
          <w:rFonts w:ascii="Times New Roman" w:hAnsi="Times New Roman"/>
          <w:color w:val="292425"/>
          <w:spacing w:val="-3"/>
        </w:rPr>
        <w:t xml:space="preserve"> </w:t>
      </w:r>
      <w:r w:rsidRPr="007F25B6">
        <w:rPr>
          <w:rFonts w:ascii="Times New Roman" w:hAnsi="Times New Roman"/>
          <w:color w:val="292425"/>
        </w:rPr>
        <w:t>of</w:t>
      </w:r>
      <w:r w:rsidRPr="007F25B6">
        <w:rPr>
          <w:rFonts w:ascii="Times New Roman" w:hAnsi="Times New Roman"/>
          <w:color w:val="292425"/>
          <w:spacing w:val="-3"/>
        </w:rPr>
        <w:t xml:space="preserve"> </w:t>
      </w:r>
      <w:r w:rsidRPr="007F25B6">
        <w:rPr>
          <w:rFonts w:ascii="Times New Roman" w:hAnsi="Times New Roman"/>
          <w:color w:val="292425"/>
        </w:rPr>
        <w:t>Sub-Article</w:t>
      </w:r>
      <w:r w:rsidRPr="007F25B6">
        <w:rPr>
          <w:rFonts w:ascii="Times New Roman" w:hAnsi="Times New Roman"/>
          <w:color w:val="292425"/>
          <w:spacing w:val="-3"/>
        </w:rPr>
        <w:t xml:space="preserve"> </w:t>
      </w:r>
      <w:r w:rsidRPr="007F25B6">
        <w:rPr>
          <w:rFonts w:ascii="Times New Roman" w:hAnsi="Times New Roman"/>
          <w:color w:val="292425"/>
        </w:rPr>
        <w:t>(2) of</w:t>
      </w:r>
      <w:r w:rsidRPr="007F25B6">
        <w:rPr>
          <w:rFonts w:ascii="Times New Roman" w:hAnsi="Times New Roman"/>
          <w:color w:val="292425"/>
          <w:spacing w:val="-6"/>
        </w:rPr>
        <w:t xml:space="preserve"> </w:t>
      </w:r>
      <w:r w:rsidRPr="007F25B6">
        <w:rPr>
          <w:rFonts w:ascii="Times New Roman" w:hAnsi="Times New Roman"/>
          <w:color w:val="292425"/>
        </w:rPr>
        <w:t>that</w:t>
      </w:r>
      <w:r w:rsidRPr="007F25B6">
        <w:rPr>
          <w:rFonts w:ascii="Times New Roman" w:hAnsi="Times New Roman"/>
          <w:color w:val="292425"/>
          <w:spacing w:val="-6"/>
        </w:rPr>
        <w:t xml:space="preserve"> </w:t>
      </w:r>
      <w:r w:rsidRPr="007F25B6">
        <w:rPr>
          <w:rFonts w:ascii="Times New Roman" w:hAnsi="Times New Roman"/>
          <w:color w:val="292425"/>
        </w:rPr>
        <w:t>Article.</w:t>
      </w:r>
    </w:p>
    <w:p w14:paraId="19B4DC07" w14:textId="77777777" w:rsidR="00817657" w:rsidRPr="007F25B6" w:rsidRDefault="00817657" w:rsidP="00B36D7F">
      <w:pPr>
        <w:pStyle w:val="ListParagraph"/>
        <w:widowControl w:val="0"/>
        <w:numPr>
          <w:ilvl w:val="0"/>
          <w:numId w:val="32"/>
        </w:numPr>
        <w:autoSpaceDE w:val="0"/>
        <w:autoSpaceDN w:val="0"/>
        <w:adjustRightInd w:val="0"/>
        <w:spacing w:after="0" w:line="360" w:lineRule="auto"/>
        <w:ind w:right="399"/>
        <w:jc w:val="both"/>
        <w:rPr>
          <w:rFonts w:ascii="Times New Roman" w:hAnsi="Times New Roman"/>
          <w:color w:val="000000"/>
        </w:rPr>
      </w:pPr>
      <w:r w:rsidRPr="007F25B6">
        <w:rPr>
          <w:rFonts w:ascii="Times New Roman" w:hAnsi="Times New Roman"/>
          <w:color w:val="292425"/>
        </w:rPr>
        <w:t>An</w:t>
      </w:r>
      <w:r w:rsidRPr="007F25B6">
        <w:rPr>
          <w:rFonts w:ascii="Times New Roman" w:hAnsi="Times New Roman"/>
          <w:color w:val="292425"/>
          <w:spacing w:val="-12"/>
        </w:rPr>
        <w:t xml:space="preserve"> </w:t>
      </w:r>
      <w:r w:rsidRPr="007F25B6">
        <w:rPr>
          <w:rFonts w:ascii="Times New Roman" w:hAnsi="Times New Roman"/>
          <w:color w:val="292425"/>
        </w:rPr>
        <w:t>environmental</w:t>
      </w:r>
      <w:r w:rsidRPr="007F25B6">
        <w:rPr>
          <w:rFonts w:ascii="Times New Roman" w:hAnsi="Times New Roman"/>
          <w:color w:val="292425"/>
          <w:spacing w:val="-12"/>
        </w:rPr>
        <w:t xml:space="preserve"> </w:t>
      </w:r>
      <w:r w:rsidRPr="007F25B6">
        <w:rPr>
          <w:rFonts w:ascii="Times New Roman" w:hAnsi="Times New Roman"/>
          <w:color w:val="292425"/>
        </w:rPr>
        <w:t>officer</w:t>
      </w:r>
      <w:r w:rsidRPr="007F25B6">
        <w:rPr>
          <w:rFonts w:ascii="Times New Roman" w:hAnsi="Times New Roman"/>
          <w:color w:val="292425"/>
          <w:spacing w:val="-12"/>
        </w:rPr>
        <w:t xml:space="preserve"> </w:t>
      </w:r>
      <w:r w:rsidRPr="007F25B6">
        <w:rPr>
          <w:rFonts w:ascii="Times New Roman" w:hAnsi="Times New Roman"/>
          <w:color w:val="292425"/>
        </w:rPr>
        <w:t>may,</w:t>
      </w:r>
      <w:r w:rsidRPr="007F25B6">
        <w:rPr>
          <w:rFonts w:ascii="Times New Roman" w:hAnsi="Times New Roman"/>
          <w:color w:val="292425"/>
          <w:spacing w:val="-12"/>
        </w:rPr>
        <w:t xml:space="preserve"> </w:t>
      </w:r>
      <w:r w:rsidRPr="007F25B6">
        <w:rPr>
          <w:rFonts w:ascii="Times New Roman" w:hAnsi="Times New Roman"/>
          <w:color w:val="292425"/>
        </w:rPr>
        <w:t>on</w:t>
      </w:r>
      <w:r w:rsidRPr="007F25B6">
        <w:rPr>
          <w:rFonts w:ascii="Times New Roman" w:hAnsi="Times New Roman"/>
          <w:color w:val="292425"/>
          <w:spacing w:val="-12"/>
        </w:rPr>
        <w:t xml:space="preserve"> </w:t>
      </w:r>
      <w:r w:rsidRPr="007F25B6">
        <w:rPr>
          <w:rFonts w:ascii="Times New Roman" w:hAnsi="Times New Roman"/>
          <w:color w:val="292425"/>
        </w:rPr>
        <w:t>the</w:t>
      </w:r>
      <w:r w:rsidRPr="007F25B6">
        <w:rPr>
          <w:rFonts w:ascii="Times New Roman" w:hAnsi="Times New Roman"/>
          <w:color w:val="292425"/>
          <w:spacing w:val="-12"/>
        </w:rPr>
        <w:t xml:space="preserve"> </w:t>
      </w:r>
      <w:r w:rsidRPr="007F25B6">
        <w:rPr>
          <w:rFonts w:ascii="Times New Roman" w:hAnsi="Times New Roman"/>
          <w:color w:val="292425"/>
        </w:rPr>
        <w:t>authority</w:t>
      </w:r>
      <w:r w:rsidRPr="007F25B6">
        <w:rPr>
          <w:rFonts w:ascii="Times New Roman" w:hAnsi="Times New Roman"/>
          <w:color w:val="292425"/>
          <w:spacing w:val="-12"/>
        </w:rPr>
        <w:t xml:space="preserve"> </w:t>
      </w:r>
      <w:r w:rsidRPr="007F25B6">
        <w:rPr>
          <w:rFonts w:ascii="Times New Roman" w:hAnsi="Times New Roman"/>
          <w:color w:val="292425"/>
        </w:rPr>
        <w:t>of</w:t>
      </w:r>
      <w:r w:rsidRPr="007F25B6">
        <w:rPr>
          <w:rFonts w:ascii="Times New Roman" w:hAnsi="Times New Roman"/>
          <w:color w:val="292425"/>
          <w:spacing w:val="-12"/>
        </w:rPr>
        <w:t xml:space="preserve"> </w:t>
      </w:r>
      <w:r w:rsidRPr="007F25B6">
        <w:rPr>
          <w:rFonts w:ascii="Times New Roman" w:hAnsi="Times New Roman"/>
          <w:color w:val="292425"/>
        </w:rPr>
        <w:t>a</w:t>
      </w:r>
      <w:r w:rsidRPr="007F25B6">
        <w:rPr>
          <w:rFonts w:ascii="Times New Roman" w:hAnsi="Times New Roman"/>
          <w:color w:val="292425"/>
          <w:spacing w:val="-12"/>
        </w:rPr>
        <w:t xml:space="preserve"> </w:t>
      </w:r>
      <w:r w:rsidRPr="007F25B6">
        <w:rPr>
          <w:rFonts w:ascii="Times New Roman" w:hAnsi="Times New Roman"/>
          <w:color w:val="292425"/>
        </w:rPr>
        <w:t>warrant</w:t>
      </w:r>
      <w:r w:rsidRPr="007F25B6">
        <w:rPr>
          <w:rFonts w:ascii="Times New Roman" w:hAnsi="Times New Roman"/>
          <w:color w:val="292425"/>
          <w:spacing w:val="-12"/>
        </w:rPr>
        <w:t xml:space="preserve"> </w:t>
      </w:r>
      <w:r w:rsidRPr="007F25B6">
        <w:rPr>
          <w:rFonts w:ascii="Times New Roman" w:hAnsi="Times New Roman"/>
          <w:color w:val="292425"/>
        </w:rPr>
        <w:t>issued</w:t>
      </w:r>
      <w:r w:rsidRPr="007F25B6">
        <w:rPr>
          <w:rFonts w:ascii="Times New Roman" w:hAnsi="Times New Roman"/>
          <w:color w:val="292425"/>
          <w:spacing w:val="-12"/>
        </w:rPr>
        <w:t xml:space="preserve"> </w:t>
      </w:r>
      <w:r w:rsidRPr="007F25B6">
        <w:rPr>
          <w:rFonts w:ascii="Times New Roman" w:hAnsi="Times New Roman"/>
          <w:color w:val="292425"/>
        </w:rPr>
        <w:t>in</w:t>
      </w:r>
      <w:r w:rsidRPr="007F25B6">
        <w:rPr>
          <w:rFonts w:ascii="Times New Roman" w:hAnsi="Times New Roman"/>
          <w:color w:val="292425"/>
          <w:spacing w:val="-12"/>
        </w:rPr>
        <w:t xml:space="preserve"> </w:t>
      </w:r>
      <w:r w:rsidRPr="007F25B6">
        <w:rPr>
          <w:rFonts w:ascii="Times New Roman" w:hAnsi="Times New Roman"/>
          <w:color w:val="292425"/>
        </w:rPr>
        <w:t xml:space="preserve">terms of </w:t>
      </w:r>
      <w:r w:rsidRPr="007F25B6">
        <w:rPr>
          <w:rFonts w:ascii="Times New Roman" w:hAnsi="Times New Roman"/>
          <w:color w:val="FF0000"/>
        </w:rPr>
        <w:t>subsection (</w:t>
      </w:r>
      <w:r w:rsidR="00674CC4" w:rsidRPr="007F25B6">
        <w:rPr>
          <w:rFonts w:ascii="Times New Roman" w:hAnsi="Times New Roman"/>
          <w:color w:val="FF0000"/>
        </w:rPr>
        <w:t>1</w:t>
      </w:r>
      <w:r w:rsidRPr="007F25B6">
        <w:rPr>
          <w:rFonts w:ascii="Times New Roman" w:hAnsi="Times New Roman"/>
          <w:color w:val="FF0000"/>
        </w:rPr>
        <w:t xml:space="preserve">) </w:t>
      </w:r>
      <w:r w:rsidRPr="007F25B6">
        <w:rPr>
          <w:rFonts w:ascii="Times New Roman" w:hAnsi="Times New Roman"/>
          <w:color w:val="292425"/>
        </w:rPr>
        <w:t>-</w:t>
      </w:r>
    </w:p>
    <w:p w14:paraId="4A69BC0E" w14:textId="77777777" w:rsidR="00674CC4" w:rsidRPr="007F25B6" w:rsidRDefault="00817657" w:rsidP="00B36D7F">
      <w:pPr>
        <w:pStyle w:val="ListParagraph"/>
        <w:widowControl w:val="0"/>
        <w:numPr>
          <w:ilvl w:val="1"/>
          <w:numId w:val="30"/>
        </w:numPr>
        <w:tabs>
          <w:tab w:val="left" w:pos="1843"/>
        </w:tabs>
        <w:autoSpaceDE w:val="0"/>
        <w:autoSpaceDN w:val="0"/>
        <w:adjustRightInd w:val="0"/>
        <w:spacing w:after="0" w:line="360" w:lineRule="auto"/>
        <w:ind w:right="401"/>
        <w:jc w:val="both"/>
        <w:rPr>
          <w:rFonts w:ascii="Times New Roman" w:hAnsi="Times New Roman"/>
          <w:color w:val="000000"/>
        </w:rPr>
      </w:pPr>
      <w:r w:rsidRPr="007F25B6">
        <w:rPr>
          <w:rFonts w:ascii="Times New Roman" w:hAnsi="Times New Roman"/>
          <w:color w:val="292425"/>
        </w:rPr>
        <w:t>in</w:t>
      </w:r>
      <w:r w:rsidRPr="007F25B6">
        <w:rPr>
          <w:rFonts w:ascii="Times New Roman" w:hAnsi="Times New Roman"/>
          <w:color w:val="292425"/>
          <w:spacing w:val="10"/>
        </w:rPr>
        <w:t xml:space="preserve"> </w:t>
      </w:r>
      <w:r w:rsidRPr="007F25B6">
        <w:rPr>
          <w:rFonts w:ascii="Times New Roman" w:hAnsi="Times New Roman"/>
          <w:color w:val="292425"/>
        </w:rPr>
        <w:t>order</w:t>
      </w:r>
      <w:r w:rsidRPr="007F25B6">
        <w:rPr>
          <w:rFonts w:ascii="Times New Roman" w:hAnsi="Times New Roman"/>
          <w:color w:val="292425"/>
          <w:spacing w:val="10"/>
        </w:rPr>
        <w:t xml:space="preserve"> </w:t>
      </w:r>
      <w:r w:rsidRPr="007F25B6">
        <w:rPr>
          <w:rFonts w:ascii="Times New Roman" w:hAnsi="Times New Roman"/>
          <w:color w:val="292425"/>
        </w:rPr>
        <w:t>to</w:t>
      </w:r>
      <w:r w:rsidRPr="007F25B6">
        <w:rPr>
          <w:rFonts w:ascii="Times New Roman" w:hAnsi="Times New Roman"/>
          <w:color w:val="292425"/>
          <w:spacing w:val="10"/>
        </w:rPr>
        <w:t xml:space="preserve"> </w:t>
      </w:r>
      <w:r w:rsidRPr="007F25B6">
        <w:rPr>
          <w:rFonts w:ascii="Times New Roman" w:hAnsi="Times New Roman"/>
          <w:color w:val="292425"/>
        </w:rPr>
        <w:t>obtain</w:t>
      </w:r>
      <w:r w:rsidRPr="007F25B6">
        <w:rPr>
          <w:rFonts w:ascii="Times New Roman" w:hAnsi="Times New Roman"/>
          <w:color w:val="292425"/>
          <w:spacing w:val="10"/>
        </w:rPr>
        <w:t xml:space="preserve"> </w:t>
      </w:r>
      <w:r w:rsidRPr="007F25B6">
        <w:rPr>
          <w:rFonts w:ascii="Times New Roman" w:hAnsi="Times New Roman"/>
          <w:color w:val="292425"/>
        </w:rPr>
        <w:t>evidence,</w:t>
      </w:r>
      <w:r w:rsidRPr="007F25B6">
        <w:rPr>
          <w:rFonts w:ascii="Times New Roman" w:hAnsi="Times New Roman"/>
          <w:color w:val="292425"/>
          <w:spacing w:val="10"/>
        </w:rPr>
        <w:t xml:space="preserve"> </w:t>
      </w:r>
      <w:r w:rsidRPr="007F25B6">
        <w:rPr>
          <w:rFonts w:ascii="Times New Roman" w:hAnsi="Times New Roman"/>
          <w:color w:val="292425"/>
        </w:rPr>
        <w:t>enter</w:t>
      </w:r>
      <w:r w:rsidRPr="007F25B6">
        <w:rPr>
          <w:rFonts w:ascii="Times New Roman" w:hAnsi="Times New Roman"/>
          <w:color w:val="292425"/>
          <w:spacing w:val="10"/>
        </w:rPr>
        <w:t xml:space="preserve"> </w:t>
      </w:r>
      <w:r w:rsidRPr="007F25B6">
        <w:rPr>
          <w:rFonts w:ascii="Times New Roman" w:hAnsi="Times New Roman"/>
          <w:color w:val="292425"/>
        </w:rPr>
        <w:t>premises</w:t>
      </w:r>
      <w:r w:rsidRPr="007F25B6">
        <w:rPr>
          <w:rFonts w:ascii="Times New Roman" w:hAnsi="Times New Roman"/>
          <w:color w:val="292425"/>
          <w:spacing w:val="10"/>
        </w:rPr>
        <w:t xml:space="preserve"> </w:t>
      </w:r>
      <w:r w:rsidRPr="007F25B6">
        <w:rPr>
          <w:rFonts w:ascii="Times New Roman" w:hAnsi="Times New Roman"/>
          <w:color w:val="292425"/>
        </w:rPr>
        <w:t>where</w:t>
      </w:r>
      <w:r w:rsidRPr="007F25B6">
        <w:rPr>
          <w:rFonts w:ascii="Times New Roman" w:hAnsi="Times New Roman"/>
          <w:color w:val="292425"/>
          <w:spacing w:val="10"/>
        </w:rPr>
        <w:t xml:space="preserve"> </w:t>
      </w:r>
      <w:r w:rsidRPr="007F25B6">
        <w:rPr>
          <w:rFonts w:ascii="Times New Roman" w:hAnsi="Times New Roman"/>
          <w:color w:val="292425"/>
        </w:rPr>
        <w:t>he</w:t>
      </w:r>
      <w:r w:rsidRPr="007F25B6">
        <w:rPr>
          <w:rFonts w:ascii="Times New Roman" w:hAnsi="Times New Roman"/>
          <w:color w:val="292425"/>
          <w:spacing w:val="10"/>
        </w:rPr>
        <w:t xml:space="preserve"> </w:t>
      </w:r>
      <w:r w:rsidRPr="007F25B6">
        <w:rPr>
          <w:rFonts w:ascii="Times New Roman" w:hAnsi="Times New Roman"/>
          <w:color w:val="292425"/>
        </w:rPr>
        <w:t>or</w:t>
      </w:r>
      <w:r w:rsidRPr="007F25B6">
        <w:rPr>
          <w:rFonts w:ascii="Times New Roman" w:hAnsi="Times New Roman"/>
          <w:color w:val="292425"/>
          <w:spacing w:val="10"/>
        </w:rPr>
        <w:t xml:space="preserve"> </w:t>
      </w:r>
      <w:r w:rsidRPr="007F25B6">
        <w:rPr>
          <w:rFonts w:ascii="Times New Roman" w:hAnsi="Times New Roman"/>
          <w:color w:val="292425"/>
        </w:rPr>
        <w:t>she</w:t>
      </w:r>
      <w:r w:rsidRPr="007F25B6">
        <w:rPr>
          <w:rFonts w:ascii="Times New Roman" w:hAnsi="Times New Roman"/>
          <w:color w:val="292425"/>
          <w:spacing w:val="10"/>
        </w:rPr>
        <w:t xml:space="preserve"> </w:t>
      </w:r>
      <w:r w:rsidRPr="007F25B6">
        <w:rPr>
          <w:rFonts w:ascii="Times New Roman" w:hAnsi="Times New Roman"/>
          <w:color w:val="292425"/>
        </w:rPr>
        <w:t>has</w:t>
      </w:r>
      <w:r w:rsidRPr="007F25B6">
        <w:rPr>
          <w:rFonts w:ascii="Times New Roman" w:hAnsi="Times New Roman"/>
          <w:color w:val="292425"/>
          <w:spacing w:val="10"/>
        </w:rPr>
        <w:t xml:space="preserve"> </w:t>
      </w:r>
      <w:r w:rsidRPr="007F25B6">
        <w:rPr>
          <w:rFonts w:ascii="Times New Roman" w:hAnsi="Times New Roman"/>
          <w:color w:val="292425"/>
        </w:rPr>
        <w:t>reason</w:t>
      </w:r>
      <w:r w:rsidRPr="007F25B6">
        <w:rPr>
          <w:rFonts w:ascii="Times New Roman" w:hAnsi="Times New Roman"/>
          <w:color w:val="292425"/>
          <w:spacing w:val="10"/>
        </w:rPr>
        <w:t xml:space="preserve"> </w:t>
      </w:r>
      <w:r w:rsidRPr="007F25B6">
        <w:rPr>
          <w:rFonts w:ascii="Times New Roman" w:hAnsi="Times New Roman"/>
          <w:color w:val="292425"/>
        </w:rPr>
        <w:t>to believe</w:t>
      </w:r>
      <w:r w:rsidRPr="007F25B6">
        <w:rPr>
          <w:rFonts w:ascii="Times New Roman" w:hAnsi="Times New Roman"/>
          <w:color w:val="292425"/>
          <w:spacing w:val="-1"/>
        </w:rPr>
        <w:t xml:space="preserve"> </w:t>
      </w:r>
      <w:r w:rsidRPr="007F25B6">
        <w:rPr>
          <w:rFonts w:ascii="Times New Roman" w:hAnsi="Times New Roman"/>
          <w:color w:val="292425"/>
        </w:rPr>
        <w:t>that</w:t>
      </w:r>
      <w:r w:rsidRPr="007F25B6">
        <w:rPr>
          <w:rFonts w:ascii="Times New Roman" w:hAnsi="Times New Roman"/>
          <w:color w:val="292425"/>
          <w:spacing w:val="-1"/>
        </w:rPr>
        <w:t xml:space="preserve"> </w:t>
      </w:r>
      <w:r w:rsidRPr="007F25B6">
        <w:rPr>
          <w:rFonts w:ascii="Times New Roman" w:hAnsi="Times New Roman"/>
          <w:color w:val="292425"/>
        </w:rPr>
        <w:t>any</w:t>
      </w:r>
      <w:r w:rsidRPr="007F25B6">
        <w:rPr>
          <w:rFonts w:ascii="Times New Roman" w:hAnsi="Times New Roman"/>
          <w:color w:val="292425"/>
          <w:spacing w:val="-1"/>
        </w:rPr>
        <w:t xml:space="preserve"> </w:t>
      </w:r>
      <w:r w:rsidRPr="007F25B6">
        <w:rPr>
          <w:rFonts w:ascii="Times New Roman" w:hAnsi="Times New Roman"/>
          <w:color w:val="292425"/>
        </w:rPr>
        <w:t>provision</w:t>
      </w:r>
      <w:r w:rsidRPr="007F25B6">
        <w:rPr>
          <w:rFonts w:ascii="Times New Roman" w:hAnsi="Times New Roman"/>
          <w:color w:val="292425"/>
          <w:spacing w:val="-1"/>
        </w:rPr>
        <w:t xml:space="preserve"> </w:t>
      </w:r>
      <w:r w:rsidRPr="007F25B6">
        <w:rPr>
          <w:rFonts w:ascii="Times New Roman" w:hAnsi="Times New Roman"/>
          <w:color w:val="292425"/>
        </w:rPr>
        <w:t>of</w:t>
      </w:r>
      <w:r w:rsidRPr="007F25B6">
        <w:rPr>
          <w:rFonts w:ascii="Times New Roman" w:hAnsi="Times New Roman"/>
          <w:color w:val="292425"/>
          <w:spacing w:val="-1"/>
        </w:rPr>
        <w:t xml:space="preserve"> </w:t>
      </w:r>
      <w:r w:rsidRPr="007F25B6">
        <w:rPr>
          <w:rFonts w:ascii="Times New Roman" w:hAnsi="Times New Roman"/>
          <w:color w:val="292425"/>
        </w:rPr>
        <w:t>this</w:t>
      </w:r>
      <w:r w:rsidRPr="007F25B6">
        <w:rPr>
          <w:rFonts w:ascii="Times New Roman" w:hAnsi="Times New Roman"/>
          <w:color w:val="292425"/>
          <w:spacing w:val="-1"/>
        </w:rPr>
        <w:t xml:space="preserve"> </w:t>
      </w:r>
      <w:r w:rsidRPr="007F25B6">
        <w:rPr>
          <w:rFonts w:ascii="Times New Roman" w:hAnsi="Times New Roman"/>
          <w:color w:val="292425"/>
        </w:rPr>
        <w:t>Act</w:t>
      </w:r>
      <w:r w:rsidRPr="007F25B6">
        <w:rPr>
          <w:rFonts w:ascii="Times New Roman" w:hAnsi="Times New Roman"/>
          <w:color w:val="292425"/>
          <w:spacing w:val="-1"/>
        </w:rPr>
        <w:t xml:space="preserve"> </w:t>
      </w:r>
      <w:r w:rsidRPr="007F25B6">
        <w:rPr>
          <w:rFonts w:ascii="Times New Roman" w:hAnsi="Times New Roman"/>
          <w:color w:val="292425"/>
        </w:rPr>
        <w:t>has</w:t>
      </w:r>
      <w:r w:rsidRPr="007F25B6">
        <w:rPr>
          <w:rFonts w:ascii="Times New Roman" w:hAnsi="Times New Roman"/>
          <w:color w:val="292425"/>
          <w:spacing w:val="-1"/>
        </w:rPr>
        <w:t xml:space="preserve"> </w:t>
      </w:r>
      <w:r w:rsidRPr="007F25B6">
        <w:rPr>
          <w:rFonts w:ascii="Times New Roman" w:hAnsi="Times New Roman"/>
          <w:color w:val="292425"/>
        </w:rPr>
        <w:t>been</w:t>
      </w:r>
      <w:r w:rsidRPr="007F25B6">
        <w:rPr>
          <w:rFonts w:ascii="Times New Roman" w:hAnsi="Times New Roman"/>
          <w:color w:val="292425"/>
          <w:spacing w:val="-1"/>
        </w:rPr>
        <w:t xml:space="preserve"> </w:t>
      </w:r>
      <w:r w:rsidRPr="007F25B6">
        <w:rPr>
          <w:rFonts w:ascii="Times New Roman" w:hAnsi="Times New Roman"/>
          <w:color w:val="292425"/>
        </w:rPr>
        <w:t>or</w:t>
      </w:r>
      <w:r w:rsidRPr="007F25B6">
        <w:rPr>
          <w:rFonts w:ascii="Times New Roman" w:hAnsi="Times New Roman"/>
          <w:color w:val="292425"/>
          <w:spacing w:val="-1"/>
        </w:rPr>
        <w:t xml:space="preserve"> </w:t>
      </w:r>
      <w:r w:rsidRPr="007F25B6">
        <w:rPr>
          <w:rFonts w:ascii="Times New Roman" w:hAnsi="Times New Roman"/>
          <w:color w:val="292425"/>
        </w:rPr>
        <w:t>is</w:t>
      </w:r>
      <w:r w:rsidRPr="007F25B6">
        <w:rPr>
          <w:rFonts w:ascii="Times New Roman" w:hAnsi="Times New Roman"/>
          <w:color w:val="292425"/>
          <w:spacing w:val="-1"/>
        </w:rPr>
        <w:t xml:space="preserve"> </w:t>
      </w:r>
      <w:r w:rsidRPr="007F25B6">
        <w:rPr>
          <w:rFonts w:ascii="Times New Roman" w:hAnsi="Times New Roman"/>
          <w:color w:val="292425"/>
        </w:rPr>
        <w:t>being</w:t>
      </w:r>
      <w:r w:rsidRPr="007F25B6">
        <w:rPr>
          <w:rFonts w:ascii="Times New Roman" w:hAnsi="Times New Roman"/>
          <w:color w:val="292425"/>
          <w:spacing w:val="-1"/>
        </w:rPr>
        <w:t xml:space="preserve"> </w:t>
      </w:r>
      <w:r w:rsidRPr="007F25B6">
        <w:rPr>
          <w:rFonts w:ascii="Times New Roman" w:hAnsi="Times New Roman"/>
          <w:color w:val="292425"/>
        </w:rPr>
        <w:t>contravened;</w:t>
      </w:r>
    </w:p>
    <w:p w14:paraId="556031D0" w14:textId="77777777" w:rsidR="00817657" w:rsidRPr="007F25B6" w:rsidRDefault="00817657" w:rsidP="00B36D7F">
      <w:pPr>
        <w:pStyle w:val="ListParagraph"/>
        <w:widowControl w:val="0"/>
        <w:numPr>
          <w:ilvl w:val="1"/>
          <w:numId w:val="30"/>
        </w:numPr>
        <w:tabs>
          <w:tab w:val="left" w:pos="1843"/>
        </w:tabs>
        <w:autoSpaceDE w:val="0"/>
        <w:autoSpaceDN w:val="0"/>
        <w:adjustRightInd w:val="0"/>
        <w:spacing w:after="0" w:line="360" w:lineRule="auto"/>
        <w:ind w:right="401"/>
        <w:jc w:val="both"/>
        <w:rPr>
          <w:rFonts w:ascii="Times New Roman" w:hAnsi="Times New Roman"/>
          <w:color w:val="000000"/>
        </w:rPr>
      </w:pPr>
      <w:r w:rsidRPr="007F25B6">
        <w:rPr>
          <w:rFonts w:ascii="Times New Roman" w:hAnsi="Times New Roman"/>
          <w:color w:val="292425"/>
        </w:rPr>
        <w:t>direct the person in control of or employed at the premises -</w:t>
      </w:r>
    </w:p>
    <w:p w14:paraId="6663D266" w14:textId="77777777" w:rsidR="00674CC4" w:rsidRPr="007F25B6" w:rsidRDefault="00817657" w:rsidP="00B36D7F">
      <w:pPr>
        <w:pStyle w:val="ListParagraph"/>
        <w:widowControl w:val="0"/>
        <w:numPr>
          <w:ilvl w:val="2"/>
          <w:numId w:val="30"/>
        </w:numPr>
        <w:tabs>
          <w:tab w:val="left" w:pos="2140"/>
        </w:tabs>
        <w:autoSpaceDE w:val="0"/>
        <w:autoSpaceDN w:val="0"/>
        <w:adjustRightInd w:val="0"/>
        <w:spacing w:after="0" w:line="360" w:lineRule="auto"/>
        <w:ind w:right="401"/>
        <w:jc w:val="both"/>
        <w:rPr>
          <w:rFonts w:ascii="Times New Roman" w:hAnsi="Times New Roman"/>
          <w:color w:val="000000"/>
        </w:rPr>
      </w:pPr>
      <w:r w:rsidRPr="007F25B6">
        <w:rPr>
          <w:rFonts w:ascii="Times New Roman" w:hAnsi="Times New Roman"/>
          <w:color w:val="292425"/>
          <w:spacing w:val="1"/>
        </w:rPr>
        <w:t>t</w:t>
      </w:r>
      <w:r w:rsidRPr="007F25B6">
        <w:rPr>
          <w:rFonts w:ascii="Times New Roman" w:hAnsi="Times New Roman"/>
          <w:color w:val="292425"/>
        </w:rPr>
        <w:t>o</w:t>
      </w:r>
      <w:r w:rsidRPr="007F25B6">
        <w:rPr>
          <w:rFonts w:ascii="Times New Roman" w:hAnsi="Times New Roman"/>
          <w:color w:val="292425"/>
          <w:spacing w:val="29"/>
        </w:rPr>
        <w:t xml:space="preserve"> </w:t>
      </w:r>
      <w:r w:rsidRPr="007F25B6">
        <w:rPr>
          <w:rFonts w:ascii="Times New Roman" w:hAnsi="Times New Roman"/>
          <w:color w:val="292425"/>
          <w:spacing w:val="1"/>
        </w:rPr>
        <w:t>delive</w:t>
      </w:r>
      <w:r w:rsidRPr="007F25B6">
        <w:rPr>
          <w:rFonts w:ascii="Times New Roman" w:hAnsi="Times New Roman"/>
          <w:color w:val="292425"/>
        </w:rPr>
        <w:t>r</w:t>
      </w:r>
      <w:r w:rsidRPr="007F25B6">
        <w:rPr>
          <w:rFonts w:ascii="Times New Roman" w:hAnsi="Times New Roman"/>
          <w:color w:val="292425"/>
          <w:spacing w:val="29"/>
        </w:rPr>
        <w:t xml:space="preserve"> </w:t>
      </w:r>
      <w:r w:rsidRPr="007F25B6">
        <w:rPr>
          <w:rFonts w:ascii="Times New Roman" w:hAnsi="Times New Roman"/>
          <w:color w:val="292425"/>
          <w:spacing w:val="1"/>
        </w:rPr>
        <w:t>an</w:t>
      </w:r>
      <w:r w:rsidRPr="007F25B6">
        <w:rPr>
          <w:rFonts w:ascii="Times New Roman" w:hAnsi="Times New Roman"/>
          <w:color w:val="292425"/>
        </w:rPr>
        <w:t>y</w:t>
      </w:r>
      <w:r w:rsidRPr="007F25B6">
        <w:rPr>
          <w:rFonts w:ascii="Times New Roman" w:hAnsi="Times New Roman"/>
          <w:color w:val="292425"/>
          <w:spacing w:val="29"/>
        </w:rPr>
        <w:t xml:space="preserve"> </w:t>
      </w:r>
      <w:r w:rsidRPr="007F25B6">
        <w:rPr>
          <w:rFonts w:ascii="Times New Roman" w:hAnsi="Times New Roman"/>
          <w:color w:val="292425"/>
          <w:spacing w:val="1"/>
        </w:rPr>
        <w:t>book</w:t>
      </w:r>
      <w:r w:rsidRPr="007F25B6">
        <w:rPr>
          <w:rFonts w:ascii="Times New Roman" w:hAnsi="Times New Roman"/>
          <w:color w:val="292425"/>
        </w:rPr>
        <w:t>,</w:t>
      </w:r>
      <w:r w:rsidRPr="007F25B6">
        <w:rPr>
          <w:rFonts w:ascii="Times New Roman" w:hAnsi="Times New Roman"/>
          <w:color w:val="292425"/>
          <w:spacing w:val="29"/>
        </w:rPr>
        <w:t xml:space="preserve"> </w:t>
      </w:r>
      <w:r w:rsidRPr="007F25B6">
        <w:rPr>
          <w:rFonts w:ascii="Times New Roman" w:hAnsi="Times New Roman"/>
          <w:color w:val="292425"/>
          <w:spacing w:val="1"/>
        </w:rPr>
        <w:t>recor</w:t>
      </w:r>
      <w:r w:rsidRPr="007F25B6">
        <w:rPr>
          <w:rFonts w:ascii="Times New Roman" w:hAnsi="Times New Roman"/>
          <w:color w:val="292425"/>
        </w:rPr>
        <w:t>d</w:t>
      </w:r>
      <w:r w:rsidRPr="007F25B6">
        <w:rPr>
          <w:rFonts w:ascii="Times New Roman" w:hAnsi="Times New Roman"/>
          <w:color w:val="292425"/>
          <w:spacing w:val="29"/>
        </w:rPr>
        <w:t xml:space="preserve"> </w:t>
      </w:r>
      <w:r w:rsidRPr="007F25B6">
        <w:rPr>
          <w:rFonts w:ascii="Times New Roman" w:hAnsi="Times New Roman"/>
          <w:color w:val="292425"/>
          <w:spacing w:val="1"/>
        </w:rPr>
        <w:t>o</w:t>
      </w:r>
      <w:r w:rsidRPr="007F25B6">
        <w:rPr>
          <w:rFonts w:ascii="Times New Roman" w:hAnsi="Times New Roman"/>
          <w:color w:val="292425"/>
        </w:rPr>
        <w:t>r</w:t>
      </w:r>
      <w:r w:rsidRPr="007F25B6">
        <w:rPr>
          <w:rFonts w:ascii="Times New Roman" w:hAnsi="Times New Roman"/>
          <w:color w:val="292425"/>
          <w:spacing w:val="29"/>
        </w:rPr>
        <w:t xml:space="preserve"> </w:t>
      </w:r>
      <w:r w:rsidRPr="007F25B6">
        <w:rPr>
          <w:rFonts w:ascii="Times New Roman" w:hAnsi="Times New Roman"/>
          <w:color w:val="292425"/>
          <w:spacing w:val="1"/>
        </w:rPr>
        <w:t>othe</w:t>
      </w:r>
      <w:r w:rsidRPr="007F25B6">
        <w:rPr>
          <w:rFonts w:ascii="Times New Roman" w:hAnsi="Times New Roman"/>
          <w:color w:val="292425"/>
        </w:rPr>
        <w:t>r</w:t>
      </w:r>
      <w:r w:rsidRPr="007F25B6">
        <w:rPr>
          <w:rFonts w:ascii="Times New Roman" w:hAnsi="Times New Roman"/>
          <w:color w:val="292425"/>
          <w:spacing w:val="29"/>
        </w:rPr>
        <w:t xml:space="preserve"> </w:t>
      </w:r>
      <w:r w:rsidRPr="007F25B6">
        <w:rPr>
          <w:rFonts w:ascii="Times New Roman" w:hAnsi="Times New Roman"/>
          <w:color w:val="292425"/>
          <w:spacing w:val="1"/>
        </w:rPr>
        <w:t>documen</w:t>
      </w:r>
      <w:r w:rsidRPr="007F25B6">
        <w:rPr>
          <w:rFonts w:ascii="Times New Roman" w:hAnsi="Times New Roman"/>
          <w:color w:val="292425"/>
        </w:rPr>
        <w:t>t</w:t>
      </w:r>
      <w:r w:rsidRPr="007F25B6">
        <w:rPr>
          <w:rFonts w:ascii="Times New Roman" w:hAnsi="Times New Roman"/>
          <w:color w:val="292425"/>
          <w:spacing w:val="29"/>
        </w:rPr>
        <w:t xml:space="preserve"> </w:t>
      </w:r>
      <w:r w:rsidRPr="007F25B6">
        <w:rPr>
          <w:rFonts w:ascii="Times New Roman" w:hAnsi="Times New Roman"/>
          <w:color w:val="292425"/>
          <w:spacing w:val="1"/>
        </w:rPr>
        <w:t>tha</w:t>
      </w:r>
      <w:r w:rsidRPr="007F25B6">
        <w:rPr>
          <w:rFonts w:ascii="Times New Roman" w:hAnsi="Times New Roman"/>
          <w:color w:val="292425"/>
        </w:rPr>
        <w:t>t</w:t>
      </w:r>
      <w:r w:rsidRPr="007F25B6">
        <w:rPr>
          <w:rFonts w:ascii="Times New Roman" w:hAnsi="Times New Roman"/>
          <w:color w:val="292425"/>
          <w:spacing w:val="29"/>
        </w:rPr>
        <w:t xml:space="preserve"> </w:t>
      </w:r>
      <w:r w:rsidRPr="007F25B6">
        <w:rPr>
          <w:rFonts w:ascii="Times New Roman" w:hAnsi="Times New Roman"/>
          <w:color w:val="292425"/>
          <w:spacing w:val="1"/>
        </w:rPr>
        <w:t>relate</w:t>
      </w:r>
      <w:r w:rsidRPr="007F25B6">
        <w:rPr>
          <w:rFonts w:ascii="Times New Roman" w:hAnsi="Times New Roman"/>
          <w:color w:val="292425"/>
        </w:rPr>
        <w:t>s</w:t>
      </w:r>
      <w:r w:rsidRPr="007F25B6">
        <w:rPr>
          <w:rFonts w:ascii="Times New Roman" w:hAnsi="Times New Roman"/>
          <w:color w:val="292425"/>
          <w:spacing w:val="29"/>
        </w:rPr>
        <w:t xml:space="preserve"> </w:t>
      </w:r>
      <w:r w:rsidRPr="007F25B6">
        <w:rPr>
          <w:rFonts w:ascii="Times New Roman" w:hAnsi="Times New Roman"/>
          <w:color w:val="292425"/>
          <w:spacing w:val="1"/>
        </w:rPr>
        <w:t>t</w:t>
      </w:r>
      <w:r w:rsidRPr="007F25B6">
        <w:rPr>
          <w:rFonts w:ascii="Times New Roman" w:hAnsi="Times New Roman"/>
          <w:color w:val="292425"/>
        </w:rPr>
        <w:t>o</w:t>
      </w:r>
      <w:r w:rsidRPr="007F25B6">
        <w:rPr>
          <w:rFonts w:ascii="Times New Roman" w:hAnsi="Times New Roman"/>
          <w:color w:val="292425"/>
          <w:spacing w:val="29"/>
        </w:rPr>
        <w:t xml:space="preserve"> </w:t>
      </w:r>
      <w:r w:rsidRPr="007F25B6">
        <w:rPr>
          <w:rFonts w:ascii="Times New Roman" w:hAnsi="Times New Roman"/>
          <w:color w:val="292425"/>
          <w:spacing w:val="1"/>
        </w:rPr>
        <w:t xml:space="preserve">the </w:t>
      </w:r>
      <w:r w:rsidRPr="007F25B6">
        <w:rPr>
          <w:rFonts w:ascii="Times New Roman" w:hAnsi="Times New Roman"/>
          <w:color w:val="292425"/>
        </w:rPr>
        <w:t xml:space="preserve">investigation and which is in the possession or under </w:t>
      </w:r>
      <w:r w:rsidR="00674CC4" w:rsidRPr="007F25B6">
        <w:rPr>
          <w:rFonts w:ascii="Times New Roman" w:hAnsi="Times New Roman"/>
          <w:color w:val="292425"/>
        </w:rPr>
        <w:t>the control of that person;</w:t>
      </w:r>
    </w:p>
    <w:p w14:paraId="1E8B8B18" w14:textId="77777777" w:rsidR="00674CC4" w:rsidRPr="007F25B6" w:rsidRDefault="00817657" w:rsidP="00B36D7F">
      <w:pPr>
        <w:pStyle w:val="ListParagraph"/>
        <w:widowControl w:val="0"/>
        <w:numPr>
          <w:ilvl w:val="2"/>
          <w:numId w:val="30"/>
        </w:numPr>
        <w:tabs>
          <w:tab w:val="left" w:pos="2140"/>
        </w:tabs>
        <w:autoSpaceDE w:val="0"/>
        <w:autoSpaceDN w:val="0"/>
        <w:adjustRightInd w:val="0"/>
        <w:spacing w:after="0" w:line="360" w:lineRule="auto"/>
        <w:ind w:right="401"/>
        <w:jc w:val="both"/>
        <w:rPr>
          <w:rFonts w:ascii="Times New Roman" w:hAnsi="Times New Roman"/>
          <w:color w:val="000000"/>
        </w:rPr>
      </w:pPr>
      <w:r w:rsidRPr="007F25B6">
        <w:rPr>
          <w:rFonts w:ascii="Times New Roman" w:hAnsi="Times New Roman"/>
          <w:color w:val="292425"/>
          <w:spacing w:val="-1"/>
        </w:rPr>
        <w:t>t</w:t>
      </w:r>
      <w:r w:rsidRPr="007F25B6">
        <w:rPr>
          <w:rFonts w:ascii="Times New Roman" w:hAnsi="Times New Roman"/>
          <w:color w:val="292425"/>
        </w:rPr>
        <w:t>o</w:t>
      </w:r>
      <w:r w:rsidRPr="007F25B6">
        <w:rPr>
          <w:rFonts w:ascii="Times New Roman" w:hAnsi="Times New Roman"/>
          <w:color w:val="292425"/>
          <w:spacing w:val="-15"/>
        </w:rPr>
        <w:t xml:space="preserve"> </w:t>
      </w:r>
      <w:r w:rsidRPr="007F25B6">
        <w:rPr>
          <w:rFonts w:ascii="Times New Roman" w:hAnsi="Times New Roman"/>
          <w:color w:val="292425"/>
          <w:spacing w:val="-1"/>
        </w:rPr>
        <w:t>furnis</w:t>
      </w:r>
      <w:r w:rsidRPr="007F25B6">
        <w:rPr>
          <w:rFonts w:ascii="Times New Roman" w:hAnsi="Times New Roman"/>
          <w:color w:val="292425"/>
        </w:rPr>
        <w:t>h</w:t>
      </w:r>
      <w:r w:rsidRPr="007F25B6">
        <w:rPr>
          <w:rFonts w:ascii="Times New Roman" w:hAnsi="Times New Roman"/>
          <w:color w:val="292425"/>
          <w:spacing w:val="-15"/>
        </w:rPr>
        <w:t xml:space="preserve"> </w:t>
      </w:r>
      <w:r w:rsidRPr="007F25B6">
        <w:rPr>
          <w:rFonts w:ascii="Times New Roman" w:hAnsi="Times New Roman"/>
          <w:color w:val="292425"/>
          <w:spacing w:val="-1"/>
        </w:rPr>
        <w:t>suc</w:t>
      </w:r>
      <w:r w:rsidRPr="007F25B6">
        <w:rPr>
          <w:rFonts w:ascii="Times New Roman" w:hAnsi="Times New Roman"/>
          <w:color w:val="292425"/>
        </w:rPr>
        <w:t>h</w:t>
      </w:r>
      <w:r w:rsidRPr="007F25B6">
        <w:rPr>
          <w:rFonts w:ascii="Times New Roman" w:hAnsi="Times New Roman"/>
          <w:color w:val="292425"/>
          <w:spacing w:val="-15"/>
        </w:rPr>
        <w:t xml:space="preserve"> </w:t>
      </w:r>
      <w:r w:rsidRPr="007F25B6">
        <w:rPr>
          <w:rFonts w:ascii="Times New Roman" w:hAnsi="Times New Roman"/>
          <w:color w:val="292425"/>
          <w:spacing w:val="-1"/>
        </w:rPr>
        <w:t>informatio</w:t>
      </w:r>
      <w:r w:rsidRPr="007F25B6">
        <w:rPr>
          <w:rFonts w:ascii="Times New Roman" w:hAnsi="Times New Roman"/>
          <w:color w:val="292425"/>
        </w:rPr>
        <w:t>n</w:t>
      </w:r>
      <w:r w:rsidRPr="007F25B6">
        <w:rPr>
          <w:rFonts w:ascii="Times New Roman" w:hAnsi="Times New Roman"/>
          <w:color w:val="292425"/>
          <w:spacing w:val="-15"/>
        </w:rPr>
        <w:t xml:space="preserve"> </w:t>
      </w:r>
      <w:r w:rsidRPr="007F25B6">
        <w:rPr>
          <w:rFonts w:ascii="Times New Roman" w:hAnsi="Times New Roman"/>
          <w:color w:val="292425"/>
          <w:spacing w:val="-1"/>
        </w:rPr>
        <w:t>a</w:t>
      </w:r>
      <w:r w:rsidRPr="007F25B6">
        <w:rPr>
          <w:rFonts w:ascii="Times New Roman" w:hAnsi="Times New Roman"/>
          <w:color w:val="292425"/>
        </w:rPr>
        <w:t>s</w:t>
      </w:r>
      <w:r w:rsidRPr="007F25B6">
        <w:rPr>
          <w:rFonts w:ascii="Times New Roman" w:hAnsi="Times New Roman"/>
          <w:color w:val="292425"/>
          <w:spacing w:val="-15"/>
        </w:rPr>
        <w:t xml:space="preserve"> </w:t>
      </w:r>
      <w:r w:rsidRPr="007F25B6">
        <w:rPr>
          <w:rFonts w:ascii="Times New Roman" w:hAnsi="Times New Roman"/>
          <w:color w:val="292425"/>
          <w:spacing w:val="-1"/>
        </w:rPr>
        <w:t>h</w:t>
      </w:r>
      <w:r w:rsidRPr="007F25B6">
        <w:rPr>
          <w:rFonts w:ascii="Times New Roman" w:hAnsi="Times New Roman"/>
          <w:color w:val="292425"/>
        </w:rPr>
        <w:t>e</w:t>
      </w:r>
      <w:r w:rsidRPr="007F25B6">
        <w:rPr>
          <w:rFonts w:ascii="Times New Roman" w:hAnsi="Times New Roman"/>
          <w:color w:val="292425"/>
          <w:spacing w:val="-15"/>
        </w:rPr>
        <w:t xml:space="preserve"> </w:t>
      </w:r>
      <w:r w:rsidRPr="007F25B6">
        <w:rPr>
          <w:rFonts w:ascii="Times New Roman" w:hAnsi="Times New Roman"/>
          <w:color w:val="292425"/>
          <w:spacing w:val="-1"/>
        </w:rPr>
        <w:t>o</w:t>
      </w:r>
      <w:r w:rsidRPr="007F25B6">
        <w:rPr>
          <w:rFonts w:ascii="Times New Roman" w:hAnsi="Times New Roman"/>
          <w:color w:val="292425"/>
        </w:rPr>
        <w:t>r</w:t>
      </w:r>
      <w:r w:rsidRPr="007F25B6">
        <w:rPr>
          <w:rFonts w:ascii="Times New Roman" w:hAnsi="Times New Roman"/>
          <w:color w:val="292425"/>
          <w:spacing w:val="-15"/>
        </w:rPr>
        <w:t xml:space="preserve"> </w:t>
      </w:r>
      <w:r w:rsidRPr="007F25B6">
        <w:rPr>
          <w:rFonts w:ascii="Times New Roman" w:hAnsi="Times New Roman"/>
          <w:color w:val="292425"/>
          <w:spacing w:val="-1"/>
        </w:rPr>
        <w:t>sh</w:t>
      </w:r>
      <w:r w:rsidRPr="007F25B6">
        <w:rPr>
          <w:rFonts w:ascii="Times New Roman" w:hAnsi="Times New Roman"/>
          <w:color w:val="292425"/>
        </w:rPr>
        <w:t>e</w:t>
      </w:r>
      <w:r w:rsidRPr="007F25B6">
        <w:rPr>
          <w:rFonts w:ascii="Times New Roman" w:hAnsi="Times New Roman"/>
          <w:color w:val="292425"/>
          <w:spacing w:val="-15"/>
        </w:rPr>
        <w:t xml:space="preserve"> </w:t>
      </w:r>
      <w:r w:rsidRPr="007F25B6">
        <w:rPr>
          <w:rFonts w:ascii="Times New Roman" w:hAnsi="Times New Roman"/>
          <w:color w:val="292425"/>
          <w:spacing w:val="-1"/>
        </w:rPr>
        <w:t>ha</w:t>
      </w:r>
      <w:r w:rsidRPr="007F25B6">
        <w:rPr>
          <w:rFonts w:ascii="Times New Roman" w:hAnsi="Times New Roman"/>
          <w:color w:val="292425"/>
        </w:rPr>
        <w:t>s</w:t>
      </w:r>
      <w:r w:rsidRPr="007F25B6">
        <w:rPr>
          <w:rFonts w:ascii="Times New Roman" w:hAnsi="Times New Roman"/>
          <w:color w:val="292425"/>
          <w:spacing w:val="-15"/>
        </w:rPr>
        <w:t xml:space="preserve"> </w:t>
      </w:r>
      <w:r w:rsidRPr="007F25B6">
        <w:rPr>
          <w:rFonts w:ascii="Times New Roman" w:hAnsi="Times New Roman"/>
          <w:color w:val="292425"/>
          <w:spacing w:val="-1"/>
        </w:rPr>
        <w:t>wit</w:t>
      </w:r>
      <w:r w:rsidRPr="007F25B6">
        <w:rPr>
          <w:rFonts w:ascii="Times New Roman" w:hAnsi="Times New Roman"/>
          <w:color w:val="292425"/>
        </w:rPr>
        <w:t>h</w:t>
      </w:r>
      <w:r w:rsidR="00674CC4" w:rsidRPr="007F25B6">
        <w:rPr>
          <w:rFonts w:ascii="Times New Roman" w:hAnsi="Times New Roman"/>
          <w:color w:val="292425"/>
          <w:spacing w:val="-15"/>
        </w:rPr>
        <w:t xml:space="preserve"> </w:t>
      </w:r>
      <w:r w:rsidRPr="007F25B6">
        <w:rPr>
          <w:rFonts w:ascii="Times New Roman" w:hAnsi="Times New Roman"/>
          <w:color w:val="292425"/>
          <w:spacing w:val="-1"/>
        </w:rPr>
        <w:t>regar</w:t>
      </w:r>
      <w:r w:rsidRPr="007F25B6">
        <w:rPr>
          <w:rFonts w:ascii="Times New Roman" w:hAnsi="Times New Roman"/>
          <w:color w:val="292425"/>
        </w:rPr>
        <w:t>d</w:t>
      </w:r>
      <w:r w:rsidRPr="007F25B6">
        <w:rPr>
          <w:rFonts w:ascii="Times New Roman" w:hAnsi="Times New Roman"/>
          <w:color w:val="292425"/>
          <w:spacing w:val="-15"/>
        </w:rPr>
        <w:t xml:space="preserve"> </w:t>
      </w:r>
      <w:r w:rsidRPr="007F25B6">
        <w:rPr>
          <w:rFonts w:ascii="Times New Roman" w:hAnsi="Times New Roman"/>
          <w:color w:val="292425"/>
          <w:spacing w:val="-1"/>
        </w:rPr>
        <w:t>t</w:t>
      </w:r>
      <w:r w:rsidRPr="007F25B6">
        <w:rPr>
          <w:rFonts w:ascii="Times New Roman" w:hAnsi="Times New Roman"/>
          <w:color w:val="292425"/>
        </w:rPr>
        <w:t>o</w:t>
      </w:r>
      <w:r w:rsidRPr="007F25B6">
        <w:rPr>
          <w:rFonts w:ascii="Times New Roman" w:hAnsi="Times New Roman"/>
          <w:color w:val="292425"/>
          <w:spacing w:val="-15"/>
        </w:rPr>
        <w:t xml:space="preserve"> </w:t>
      </w:r>
      <w:r w:rsidRPr="007F25B6">
        <w:rPr>
          <w:rFonts w:ascii="Times New Roman" w:hAnsi="Times New Roman"/>
          <w:color w:val="292425"/>
          <w:spacing w:val="-1"/>
        </w:rPr>
        <w:t>tha</w:t>
      </w:r>
      <w:r w:rsidRPr="007F25B6">
        <w:rPr>
          <w:rFonts w:ascii="Times New Roman" w:hAnsi="Times New Roman"/>
          <w:color w:val="292425"/>
        </w:rPr>
        <w:t>t</w:t>
      </w:r>
      <w:r w:rsidRPr="007F25B6">
        <w:rPr>
          <w:rFonts w:ascii="Times New Roman" w:hAnsi="Times New Roman"/>
          <w:color w:val="292425"/>
          <w:spacing w:val="-15"/>
        </w:rPr>
        <w:t xml:space="preserve"> </w:t>
      </w:r>
      <w:r w:rsidRPr="007F25B6">
        <w:rPr>
          <w:rFonts w:ascii="Times New Roman" w:hAnsi="Times New Roman"/>
          <w:color w:val="292425"/>
          <w:spacing w:val="-1"/>
        </w:rPr>
        <w:t>matter; and</w:t>
      </w:r>
      <w:r w:rsidR="00674CC4" w:rsidRPr="007F25B6">
        <w:rPr>
          <w:rFonts w:ascii="Times New Roman" w:hAnsi="Times New Roman"/>
          <w:color w:val="292425"/>
          <w:spacing w:val="-1"/>
        </w:rPr>
        <w:t>;</w:t>
      </w:r>
    </w:p>
    <w:p w14:paraId="6A63CABE" w14:textId="77777777" w:rsidR="00817657" w:rsidRPr="007F25B6" w:rsidRDefault="00817657" w:rsidP="00B36D7F">
      <w:pPr>
        <w:pStyle w:val="ListParagraph"/>
        <w:widowControl w:val="0"/>
        <w:numPr>
          <w:ilvl w:val="2"/>
          <w:numId w:val="30"/>
        </w:numPr>
        <w:tabs>
          <w:tab w:val="left" w:pos="2140"/>
        </w:tabs>
        <w:autoSpaceDE w:val="0"/>
        <w:autoSpaceDN w:val="0"/>
        <w:adjustRightInd w:val="0"/>
        <w:spacing w:after="0" w:line="360" w:lineRule="auto"/>
        <w:ind w:right="401"/>
        <w:jc w:val="both"/>
        <w:rPr>
          <w:rFonts w:ascii="Times New Roman" w:hAnsi="Times New Roman"/>
          <w:color w:val="000000"/>
        </w:rPr>
      </w:pPr>
      <w:r w:rsidRPr="007F25B6">
        <w:rPr>
          <w:rFonts w:ascii="Times New Roman" w:hAnsi="Times New Roman"/>
          <w:color w:val="292425"/>
          <w:spacing w:val="-1"/>
        </w:rPr>
        <w:t>t</w:t>
      </w:r>
      <w:r w:rsidRPr="007F25B6">
        <w:rPr>
          <w:rFonts w:ascii="Times New Roman" w:hAnsi="Times New Roman"/>
          <w:color w:val="292425"/>
        </w:rPr>
        <w:t>o</w:t>
      </w:r>
      <w:r w:rsidRPr="007F25B6">
        <w:rPr>
          <w:rFonts w:ascii="Times New Roman" w:hAnsi="Times New Roman"/>
          <w:color w:val="292425"/>
          <w:spacing w:val="-16"/>
        </w:rPr>
        <w:t xml:space="preserve"> </w:t>
      </w:r>
      <w:r w:rsidRPr="007F25B6">
        <w:rPr>
          <w:rFonts w:ascii="Times New Roman" w:hAnsi="Times New Roman"/>
          <w:color w:val="292425"/>
          <w:spacing w:val="-2"/>
        </w:rPr>
        <w:t>rende</w:t>
      </w:r>
      <w:r w:rsidRPr="007F25B6">
        <w:rPr>
          <w:rFonts w:ascii="Times New Roman" w:hAnsi="Times New Roman"/>
          <w:color w:val="292425"/>
        </w:rPr>
        <w:t>r</w:t>
      </w:r>
      <w:r w:rsidRPr="007F25B6">
        <w:rPr>
          <w:rFonts w:ascii="Times New Roman" w:hAnsi="Times New Roman"/>
          <w:color w:val="292425"/>
          <w:spacing w:val="-17"/>
        </w:rPr>
        <w:t xml:space="preserve"> </w:t>
      </w:r>
      <w:r w:rsidRPr="007F25B6">
        <w:rPr>
          <w:rFonts w:ascii="Times New Roman" w:hAnsi="Times New Roman"/>
          <w:color w:val="292425"/>
          <w:spacing w:val="-2"/>
        </w:rPr>
        <w:t>suc</w:t>
      </w:r>
      <w:r w:rsidRPr="007F25B6">
        <w:rPr>
          <w:rFonts w:ascii="Times New Roman" w:hAnsi="Times New Roman"/>
          <w:color w:val="292425"/>
        </w:rPr>
        <w:t>h</w:t>
      </w:r>
      <w:r w:rsidRPr="007F25B6">
        <w:rPr>
          <w:rFonts w:ascii="Times New Roman" w:hAnsi="Times New Roman"/>
          <w:color w:val="292425"/>
          <w:spacing w:val="-17"/>
        </w:rPr>
        <w:t xml:space="preserve"> </w:t>
      </w:r>
      <w:r w:rsidRPr="007F25B6">
        <w:rPr>
          <w:rFonts w:ascii="Times New Roman" w:hAnsi="Times New Roman"/>
          <w:color w:val="292425"/>
          <w:spacing w:val="-2"/>
        </w:rPr>
        <w:t>assistanc</w:t>
      </w:r>
      <w:r w:rsidRPr="007F25B6">
        <w:rPr>
          <w:rFonts w:ascii="Times New Roman" w:hAnsi="Times New Roman"/>
          <w:color w:val="292425"/>
        </w:rPr>
        <w:t>e</w:t>
      </w:r>
      <w:r w:rsidRPr="007F25B6">
        <w:rPr>
          <w:rFonts w:ascii="Times New Roman" w:hAnsi="Times New Roman"/>
          <w:color w:val="292425"/>
          <w:spacing w:val="-17"/>
        </w:rPr>
        <w:t xml:space="preserve"> </w:t>
      </w:r>
      <w:r w:rsidRPr="007F25B6">
        <w:rPr>
          <w:rFonts w:ascii="Times New Roman" w:hAnsi="Times New Roman"/>
          <w:color w:val="292425"/>
          <w:spacing w:val="-2"/>
        </w:rPr>
        <w:t>a</w:t>
      </w:r>
      <w:r w:rsidRPr="007F25B6">
        <w:rPr>
          <w:rFonts w:ascii="Times New Roman" w:hAnsi="Times New Roman"/>
          <w:color w:val="292425"/>
        </w:rPr>
        <w:t>s</w:t>
      </w:r>
      <w:r w:rsidRPr="007F25B6">
        <w:rPr>
          <w:rFonts w:ascii="Times New Roman" w:hAnsi="Times New Roman"/>
          <w:color w:val="292425"/>
          <w:spacing w:val="-17"/>
        </w:rPr>
        <w:t xml:space="preserve"> </w:t>
      </w:r>
      <w:r w:rsidRPr="007F25B6">
        <w:rPr>
          <w:rFonts w:ascii="Times New Roman" w:hAnsi="Times New Roman"/>
          <w:color w:val="292425"/>
          <w:spacing w:val="-2"/>
        </w:rPr>
        <w:t>th</w:t>
      </w:r>
      <w:r w:rsidRPr="007F25B6">
        <w:rPr>
          <w:rFonts w:ascii="Times New Roman" w:hAnsi="Times New Roman"/>
          <w:color w:val="292425"/>
        </w:rPr>
        <w:t>e</w:t>
      </w:r>
      <w:r w:rsidRPr="007F25B6">
        <w:rPr>
          <w:rFonts w:ascii="Times New Roman" w:hAnsi="Times New Roman"/>
          <w:color w:val="292425"/>
          <w:spacing w:val="-17"/>
        </w:rPr>
        <w:t xml:space="preserve"> </w:t>
      </w:r>
      <w:r w:rsidRPr="007F25B6">
        <w:rPr>
          <w:rFonts w:ascii="Times New Roman" w:hAnsi="Times New Roman"/>
          <w:color w:val="292425"/>
          <w:spacing w:val="-2"/>
        </w:rPr>
        <w:t>environmenta</w:t>
      </w:r>
      <w:r w:rsidRPr="007F25B6">
        <w:rPr>
          <w:rFonts w:ascii="Times New Roman" w:hAnsi="Times New Roman"/>
          <w:color w:val="292425"/>
        </w:rPr>
        <w:t>l</w:t>
      </w:r>
      <w:r w:rsidRPr="007F25B6">
        <w:rPr>
          <w:rFonts w:ascii="Times New Roman" w:hAnsi="Times New Roman"/>
          <w:color w:val="292425"/>
          <w:spacing w:val="-17"/>
        </w:rPr>
        <w:t xml:space="preserve"> </w:t>
      </w:r>
      <w:r w:rsidRPr="007F25B6">
        <w:rPr>
          <w:rFonts w:ascii="Times New Roman" w:hAnsi="Times New Roman"/>
          <w:color w:val="292425"/>
          <w:spacing w:val="-2"/>
        </w:rPr>
        <w:t>office</w:t>
      </w:r>
      <w:r w:rsidRPr="007F25B6">
        <w:rPr>
          <w:rFonts w:ascii="Times New Roman" w:hAnsi="Times New Roman"/>
          <w:color w:val="292425"/>
        </w:rPr>
        <w:t>r</w:t>
      </w:r>
      <w:r w:rsidRPr="007F25B6">
        <w:rPr>
          <w:rFonts w:ascii="Times New Roman" w:hAnsi="Times New Roman"/>
          <w:color w:val="292425"/>
          <w:spacing w:val="-17"/>
        </w:rPr>
        <w:t xml:space="preserve"> </w:t>
      </w:r>
      <w:r w:rsidRPr="007F25B6">
        <w:rPr>
          <w:rFonts w:ascii="Times New Roman" w:hAnsi="Times New Roman"/>
          <w:color w:val="292425"/>
          <w:spacing w:val="-2"/>
        </w:rPr>
        <w:t>require</w:t>
      </w:r>
      <w:r w:rsidRPr="007F25B6">
        <w:rPr>
          <w:rFonts w:ascii="Times New Roman" w:hAnsi="Times New Roman"/>
          <w:color w:val="292425"/>
        </w:rPr>
        <w:t>s</w:t>
      </w:r>
      <w:r w:rsidRPr="007F25B6">
        <w:rPr>
          <w:rFonts w:ascii="Times New Roman" w:hAnsi="Times New Roman"/>
          <w:color w:val="292425"/>
          <w:spacing w:val="-17"/>
        </w:rPr>
        <w:t xml:space="preserve"> </w:t>
      </w:r>
      <w:r w:rsidRPr="007F25B6">
        <w:rPr>
          <w:rFonts w:ascii="Times New Roman" w:hAnsi="Times New Roman"/>
          <w:color w:val="292425"/>
          <w:spacing w:val="-2"/>
        </w:rPr>
        <w:t>i</w:t>
      </w:r>
      <w:r w:rsidRPr="007F25B6">
        <w:rPr>
          <w:rFonts w:ascii="Times New Roman" w:hAnsi="Times New Roman"/>
          <w:color w:val="292425"/>
        </w:rPr>
        <w:t>n</w:t>
      </w:r>
      <w:r w:rsidRPr="007F25B6">
        <w:rPr>
          <w:rFonts w:ascii="Times New Roman" w:hAnsi="Times New Roman"/>
          <w:color w:val="292425"/>
          <w:spacing w:val="-17"/>
        </w:rPr>
        <w:t xml:space="preserve"> </w:t>
      </w:r>
      <w:r w:rsidRPr="007F25B6">
        <w:rPr>
          <w:rFonts w:ascii="Times New Roman" w:hAnsi="Times New Roman"/>
          <w:color w:val="292425"/>
          <w:spacing w:val="-2"/>
        </w:rPr>
        <w:t xml:space="preserve">order </w:t>
      </w:r>
      <w:r w:rsidRPr="007F25B6">
        <w:rPr>
          <w:rFonts w:ascii="Times New Roman" w:hAnsi="Times New Roman"/>
          <w:color w:val="292425"/>
        </w:rPr>
        <w:t>to enable him or her to perform his or her duties or functions under this</w:t>
      </w:r>
      <w:r w:rsidRPr="007F25B6">
        <w:rPr>
          <w:rFonts w:ascii="Times New Roman" w:hAnsi="Times New Roman"/>
          <w:color w:val="292425"/>
          <w:spacing w:val="-12"/>
        </w:rPr>
        <w:t xml:space="preserve"> </w:t>
      </w:r>
      <w:r w:rsidRPr="007F25B6">
        <w:rPr>
          <w:rFonts w:ascii="Times New Roman" w:hAnsi="Times New Roman"/>
          <w:color w:val="292425"/>
        </w:rPr>
        <w:t>Act;</w:t>
      </w:r>
    </w:p>
    <w:p w14:paraId="1165CF9D" w14:textId="77777777" w:rsidR="00817657" w:rsidRPr="007F25B6" w:rsidRDefault="00817657" w:rsidP="00B36D7F">
      <w:pPr>
        <w:pStyle w:val="ListParagraph"/>
        <w:widowControl w:val="0"/>
        <w:numPr>
          <w:ilvl w:val="1"/>
          <w:numId w:val="30"/>
        </w:numPr>
        <w:autoSpaceDE w:val="0"/>
        <w:autoSpaceDN w:val="0"/>
        <w:adjustRightInd w:val="0"/>
        <w:spacing w:after="0" w:line="360" w:lineRule="auto"/>
        <w:ind w:right="403"/>
        <w:jc w:val="both"/>
        <w:rPr>
          <w:rFonts w:ascii="Times New Roman" w:hAnsi="Times New Roman"/>
          <w:color w:val="000000"/>
        </w:rPr>
      </w:pPr>
      <w:r w:rsidRPr="007F25B6">
        <w:rPr>
          <w:rFonts w:ascii="Times New Roman" w:hAnsi="Times New Roman"/>
          <w:color w:val="292425"/>
          <w:spacing w:val="-1"/>
        </w:rPr>
        <w:t>inspec</w:t>
      </w:r>
      <w:r w:rsidRPr="007F25B6">
        <w:rPr>
          <w:rFonts w:ascii="Times New Roman" w:hAnsi="Times New Roman"/>
          <w:color w:val="292425"/>
        </w:rPr>
        <w:t>t</w:t>
      </w:r>
      <w:r w:rsidRPr="007F25B6">
        <w:rPr>
          <w:rFonts w:ascii="Times New Roman" w:hAnsi="Times New Roman"/>
          <w:color w:val="292425"/>
          <w:spacing w:val="-16"/>
        </w:rPr>
        <w:t xml:space="preserve"> </w:t>
      </w:r>
      <w:r w:rsidRPr="007F25B6">
        <w:rPr>
          <w:rFonts w:ascii="Times New Roman" w:hAnsi="Times New Roman"/>
          <w:color w:val="292425"/>
          <w:spacing w:val="-1"/>
        </w:rPr>
        <w:t>an</w:t>
      </w:r>
      <w:r w:rsidRPr="007F25B6">
        <w:rPr>
          <w:rFonts w:ascii="Times New Roman" w:hAnsi="Times New Roman"/>
          <w:color w:val="292425"/>
        </w:rPr>
        <w:t>y</w:t>
      </w:r>
      <w:r w:rsidRPr="007F25B6">
        <w:rPr>
          <w:rFonts w:ascii="Times New Roman" w:hAnsi="Times New Roman"/>
          <w:color w:val="292425"/>
          <w:spacing w:val="-16"/>
        </w:rPr>
        <w:t xml:space="preserve"> </w:t>
      </w:r>
      <w:r w:rsidRPr="007F25B6">
        <w:rPr>
          <w:rFonts w:ascii="Times New Roman" w:hAnsi="Times New Roman"/>
          <w:color w:val="292425"/>
          <w:spacing w:val="-1"/>
        </w:rPr>
        <w:t>book</w:t>
      </w:r>
      <w:r w:rsidRPr="007F25B6">
        <w:rPr>
          <w:rFonts w:ascii="Times New Roman" w:hAnsi="Times New Roman"/>
          <w:color w:val="292425"/>
        </w:rPr>
        <w:t>,</w:t>
      </w:r>
      <w:r w:rsidRPr="007F25B6">
        <w:rPr>
          <w:rFonts w:ascii="Times New Roman" w:hAnsi="Times New Roman"/>
          <w:color w:val="292425"/>
          <w:spacing w:val="-16"/>
        </w:rPr>
        <w:t xml:space="preserve"> </w:t>
      </w:r>
      <w:r w:rsidRPr="007F25B6">
        <w:rPr>
          <w:rFonts w:ascii="Times New Roman" w:hAnsi="Times New Roman"/>
          <w:color w:val="292425"/>
          <w:spacing w:val="-1"/>
        </w:rPr>
        <w:t>recor</w:t>
      </w:r>
      <w:r w:rsidRPr="007F25B6">
        <w:rPr>
          <w:rFonts w:ascii="Times New Roman" w:hAnsi="Times New Roman"/>
          <w:color w:val="292425"/>
        </w:rPr>
        <w:t>d</w:t>
      </w:r>
      <w:r w:rsidRPr="007F25B6">
        <w:rPr>
          <w:rFonts w:ascii="Times New Roman" w:hAnsi="Times New Roman"/>
          <w:color w:val="292425"/>
          <w:spacing w:val="-16"/>
        </w:rPr>
        <w:t xml:space="preserve"> </w:t>
      </w:r>
      <w:r w:rsidRPr="007F25B6">
        <w:rPr>
          <w:rFonts w:ascii="Times New Roman" w:hAnsi="Times New Roman"/>
          <w:color w:val="292425"/>
          <w:spacing w:val="-1"/>
        </w:rPr>
        <w:t>o</w:t>
      </w:r>
      <w:r w:rsidRPr="007F25B6">
        <w:rPr>
          <w:rFonts w:ascii="Times New Roman" w:hAnsi="Times New Roman"/>
          <w:color w:val="292425"/>
        </w:rPr>
        <w:t>r</w:t>
      </w:r>
      <w:r w:rsidRPr="007F25B6">
        <w:rPr>
          <w:rFonts w:ascii="Times New Roman" w:hAnsi="Times New Roman"/>
          <w:color w:val="292425"/>
          <w:spacing w:val="-16"/>
        </w:rPr>
        <w:t xml:space="preserve"> </w:t>
      </w:r>
      <w:r w:rsidRPr="007F25B6">
        <w:rPr>
          <w:rFonts w:ascii="Times New Roman" w:hAnsi="Times New Roman"/>
          <w:color w:val="292425"/>
          <w:spacing w:val="-1"/>
        </w:rPr>
        <w:t>othe</w:t>
      </w:r>
      <w:r w:rsidRPr="007F25B6">
        <w:rPr>
          <w:rFonts w:ascii="Times New Roman" w:hAnsi="Times New Roman"/>
          <w:color w:val="292425"/>
        </w:rPr>
        <w:t>r</w:t>
      </w:r>
      <w:r w:rsidRPr="007F25B6">
        <w:rPr>
          <w:rFonts w:ascii="Times New Roman" w:hAnsi="Times New Roman"/>
          <w:color w:val="292425"/>
          <w:spacing w:val="-16"/>
        </w:rPr>
        <w:t xml:space="preserve"> </w:t>
      </w:r>
      <w:r w:rsidRPr="007F25B6">
        <w:rPr>
          <w:rFonts w:ascii="Times New Roman" w:hAnsi="Times New Roman"/>
          <w:color w:val="292425"/>
          <w:spacing w:val="-1"/>
        </w:rPr>
        <w:t>documen</w:t>
      </w:r>
      <w:r w:rsidRPr="007F25B6">
        <w:rPr>
          <w:rFonts w:ascii="Times New Roman" w:hAnsi="Times New Roman"/>
          <w:color w:val="292425"/>
        </w:rPr>
        <w:t>t</w:t>
      </w:r>
      <w:r w:rsidRPr="007F25B6">
        <w:rPr>
          <w:rFonts w:ascii="Times New Roman" w:hAnsi="Times New Roman"/>
          <w:color w:val="292425"/>
          <w:spacing w:val="-16"/>
        </w:rPr>
        <w:t xml:space="preserve"> </w:t>
      </w:r>
      <w:r w:rsidRPr="007F25B6">
        <w:rPr>
          <w:rFonts w:ascii="Times New Roman" w:hAnsi="Times New Roman"/>
          <w:color w:val="292425"/>
          <w:spacing w:val="-1"/>
        </w:rPr>
        <w:t>an</w:t>
      </w:r>
      <w:r w:rsidRPr="007F25B6">
        <w:rPr>
          <w:rFonts w:ascii="Times New Roman" w:hAnsi="Times New Roman"/>
          <w:color w:val="292425"/>
        </w:rPr>
        <w:t>d</w:t>
      </w:r>
      <w:r w:rsidRPr="007F25B6">
        <w:rPr>
          <w:rFonts w:ascii="Times New Roman" w:hAnsi="Times New Roman"/>
          <w:color w:val="292425"/>
          <w:spacing w:val="-16"/>
        </w:rPr>
        <w:t xml:space="preserve"> </w:t>
      </w:r>
      <w:r w:rsidRPr="007F25B6">
        <w:rPr>
          <w:rFonts w:ascii="Times New Roman" w:hAnsi="Times New Roman"/>
          <w:color w:val="292425"/>
          <w:spacing w:val="-1"/>
        </w:rPr>
        <w:t>mak</w:t>
      </w:r>
      <w:r w:rsidRPr="007F25B6">
        <w:rPr>
          <w:rFonts w:ascii="Times New Roman" w:hAnsi="Times New Roman"/>
          <w:color w:val="292425"/>
        </w:rPr>
        <w:t>e</w:t>
      </w:r>
      <w:r w:rsidRPr="007F25B6">
        <w:rPr>
          <w:rFonts w:ascii="Times New Roman" w:hAnsi="Times New Roman"/>
          <w:color w:val="292425"/>
          <w:spacing w:val="-16"/>
        </w:rPr>
        <w:t xml:space="preserve"> </w:t>
      </w:r>
      <w:r w:rsidRPr="007F25B6">
        <w:rPr>
          <w:rFonts w:ascii="Times New Roman" w:hAnsi="Times New Roman"/>
          <w:color w:val="292425"/>
          <w:spacing w:val="-1"/>
        </w:rPr>
        <w:t>copie</w:t>
      </w:r>
      <w:r w:rsidRPr="007F25B6">
        <w:rPr>
          <w:rFonts w:ascii="Times New Roman" w:hAnsi="Times New Roman"/>
          <w:color w:val="292425"/>
        </w:rPr>
        <w:t>s</w:t>
      </w:r>
      <w:r w:rsidRPr="007F25B6">
        <w:rPr>
          <w:rFonts w:ascii="Times New Roman" w:hAnsi="Times New Roman"/>
          <w:color w:val="292425"/>
          <w:spacing w:val="-16"/>
        </w:rPr>
        <w:t xml:space="preserve"> </w:t>
      </w:r>
      <w:r w:rsidRPr="007F25B6">
        <w:rPr>
          <w:rFonts w:ascii="Times New Roman" w:hAnsi="Times New Roman"/>
          <w:color w:val="292425"/>
          <w:spacing w:val="-1"/>
        </w:rPr>
        <w:t>o</w:t>
      </w:r>
      <w:r w:rsidRPr="007F25B6">
        <w:rPr>
          <w:rFonts w:ascii="Times New Roman" w:hAnsi="Times New Roman"/>
          <w:color w:val="292425"/>
        </w:rPr>
        <w:t>f</w:t>
      </w:r>
      <w:r w:rsidRPr="007F25B6">
        <w:rPr>
          <w:rFonts w:ascii="Times New Roman" w:hAnsi="Times New Roman"/>
          <w:color w:val="292425"/>
          <w:spacing w:val="-16"/>
        </w:rPr>
        <w:t xml:space="preserve"> </w:t>
      </w:r>
      <w:r w:rsidRPr="007F25B6">
        <w:rPr>
          <w:rFonts w:ascii="Times New Roman" w:hAnsi="Times New Roman"/>
          <w:color w:val="292425"/>
          <w:spacing w:val="-1"/>
        </w:rPr>
        <w:t>i</w:t>
      </w:r>
      <w:r w:rsidRPr="007F25B6">
        <w:rPr>
          <w:rFonts w:ascii="Times New Roman" w:hAnsi="Times New Roman"/>
          <w:color w:val="292425"/>
        </w:rPr>
        <w:t>t</w:t>
      </w:r>
      <w:r w:rsidRPr="007F25B6">
        <w:rPr>
          <w:rFonts w:ascii="Times New Roman" w:hAnsi="Times New Roman"/>
          <w:color w:val="292425"/>
          <w:spacing w:val="-16"/>
        </w:rPr>
        <w:t xml:space="preserve"> </w:t>
      </w:r>
      <w:r w:rsidRPr="007F25B6">
        <w:rPr>
          <w:rFonts w:ascii="Times New Roman" w:hAnsi="Times New Roman"/>
          <w:color w:val="292425"/>
          <w:spacing w:val="-1"/>
        </w:rPr>
        <w:t>o</w:t>
      </w:r>
      <w:r w:rsidRPr="007F25B6">
        <w:rPr>
          <w:rFonts w:ascii="Times New Roman" w:hAnsi="Times New Roman"/>
          <w:color w:val="292425"/>
        </w:rPr>
        <w:t>r</w:t>
      </w:r>
      <w:r w:rsidRPr="007F25B6">
        <w:rPr>
          <w:rFonts w:ascii="Times New Roman" w:hAnsi="Times New Roman"/>
          <w:color w:val="292425"/>
          <w:spacing w:val="-16"/>
        </w:rPr>
        <w:t xml:space="preserve"> </w:t>
      </w:r>
      <w:r w:rsidRPr="007F25B6">
        <w:rPr>
          <w:rFonts w:ascii="Times New Roman" w:hAnsi="Times New Roman"/>
          <w:color w:val="292425"/>
          <w:spacing w:val="-1"/>
        </w:rPr>
        <w:t xml:space="preserve">excerpts </w:t>
      </w:r>
      <w:r w:rsidRPr="007F25B6">
        <w:rPr>
          <w:rFonts w:ascii="Times New Roman" w:hAnsi="Times New Roman"/>
          <w:color w:val="292425"/>
        </w:rPr>
        <w:t>from it;</w:t>
      </w:r>
    </w:p>
    <w:p w14:paraId="09DA85CB" w14:textId="77777777" w:rsidR="00817657" w:rsidRPr="007F25B6" w:rsidRDefault="00817657" w:rsidP="00B36D7F">
      <w:pPr>
        <w:pStyle w:val="ListParagraph"/>
        <w:widowControl w:val="0"/>
        <w:numPr>
          <w:ilvl w:val="1"/>
          <w:numId w:val="30"/>
        </w:numPr>
        <w:tabs>
          <w:tab w:val="left" w:pos="1843"/>
        </w:tabs>
        <w:autoSpaceDE w:val="0"/>
        <w:autoSpaceDN w:val="0"/>
        <w:adjustRightInd w:val="0"/>
        <w:spacing w:after="0" w:line="360" w:lineRule="auto"/>
        <w:ind w:right="401"/>
        <w:jc w:val="both"/>
        <w:rPr>
          <w:rFonts w:ascii="Times New Roman" w:hAnsi="Times New Roman"/>
          <w:color w:val="000000"/>
        </w:rPr>
      </w:pPr>
      <w:r w:rsidRPr="007F25B6">
        <w:rPr>
          <w:rFonts w:ascii="Times New Roman" w:hAnsi="Times New Roman"/>
          <w:color w:val="292425"/>
        </w:rPr>
        <w:t>seize</w:t>
      </w:r>
      <w:r w:rsidRPr="007F25B6">
        <w:rPr>
          <w:rFonts w:ascii="Times New Roman" w:hAnsi="Times New Roman"/>
          <w:color w:val="292425"/>
          <w:spacing w:val="-1"/>
        </w:rPr>
        <w:t xml:space="preserve"> </w:t>
      </w:r>
      <w:r w:rsidRPr="007F25B6">
        <w:rPr>
          <w:rFonts w:ascii="Times New Roman" w:hAnsi="Times New Roman"/>
          <w:color w:val="292425"/>
        </w:rPr>
        <w:t>any,</w:t>
      </w:r>
      <w:r w:rsidRPr="007F25B6">
        <w:rPr>
          <w:rFonts w:ascii="Times New Roman" w:hAnsi="Times New Roman"/>
          <w:color w:val="292425"/>
          <w:spacing w:val="-1"/>
        </w:rPr>
        <w:t xml:space="preserve"> </w:t>
      </w:r>
      <w:r w:rsidRPr="007F25B6">
        <w:rPr>
          <w:rFonts w:ascii="Times New Roman" w:hAnsi="Times New Roman"/>
          <w:color w:val="292425"/>
        </w:rPr>
        <w:t>material,</w:t>
      </w:r>
      <w:r w:rsidRPr="007F25B6">
        <w:rPr>
          <w:rFonts w:ascii="Times New Roman" w:hAnsi="Times New Roman"/>
          <w:color w:val="292425"/>
          <w:spacing w:val="-1"/>
        </w:rPr>
        <w:t xml:space="preserve"> </w:t>
      </w:r>
      <w:r w:rsidRPr="007F25B6">
        <w:rPr>
          <w:rFonts w:ascii="Times New Roman" w:hAnsi="Times New Roman"/>
          <w:color w:val="292425"/>
        </w:rPr>
        <w:t>substance,</w:t>
      </w:r>
      <w:r w:rsidRPr="007F25B6">
        <w:rPr>
          <w:rFonts w:ascii="Times New Roman" w:hAnsi="Times New Roman"/>
          <w:color w:val="292425"/>
          <w:spacing w:val="-1"/>
        </w:rPr>
        <w:t xml:space="preserve"> </w:t>
      </w:r>
      <w:r w:rsidRPr="007F25B6">
        <w:rPr>
          <w:rFonts w:ascii="Times New Roman" w:hAnsi="Times New Roman"/>
          <w:color w:val="292425"/>
        </w:rPr>
        <w:t>book,</w:t>
      </w:r>
      <w:r w:rsidRPr="007F25B6">
        <w:rPr>
          <w:rFonts w:ascii="Times New Roman" w:hAnsi="Times New Roman"/>
          <w:color w:val="292425"/>
          <w:spacing w:val="-1"/>
        </w:rPr>
        <w:t xml:space="preserve"> </w:t>
      </w:r>
      <w:r w:rsidRPr="007F25B6">
        <w:rPr>
          <w:rFonts w:ascii="Times New Roman" w:hAnsi="Times New Roman"/>
          <w:color w:val="292425"/>
        </w:rPr>
        <w:t>record</w:t>
      </w:r>
      <w:r w:rsidRPr="007F25B6">
        <w:rPr>
          <w:rFonts w:ascii="Times New Roman" w:hAnsi="Times New Roman"/>
          <w:color w:val="292425"/>
          <w:spacing w:val="-1"/>
        </w:rPr>
        <w:t xml:space="preserve"> </w:t>
      </w:r>
      <w:r w:rsidRPr="007F25B6">
        <w:rPr>
          <w:rFonts w:ascii="Times New Roman" w:hAnsi="Times New Roman"/>
          <w:color w:val="292425"/>
        </w:rPr>
        <w:t>or</w:t>
      </w:r>
      <w:r w:rsidRPr="007F25B6">
        <w:rPr>
          <w:rFonts w:ascii="Times New Roman" w:hAnsi="Times New Roman"/>
          <w:color w:val="292425"/>
          <w:spacing w:val="-1"/>
        </w:rPr>
        <w:t xml:space="preserve"> </w:t>
      </w:r>
      <w:r w:rsidRPr="007F25B6">
        <w:rPr>
          <w:rFonts w:ascii="Times New Roman" w:hAnsi="Times New Roman"/>
          <w:color w:val="292425"/>
        </w:rPr>
        <w:t>other</w:t>
      </w:r>
      <w:r w:rsidRPr="007F25B6">
        <w:rPr>
          <w:rFonts w:ascii="Times New Roman" w:hAnsi="Times New Roman"/>
          <w:color w:val="292425"/>
          <w:spacing w:val="-1"/>
        </w:rPr>
        <w:t xml:space="preserve"> </w:t>
      </w:r>
      <w:r w:rsidRPr="007F25B6">
        <w:rPr>
          <w:rFonts w:ascii="Times New Roman" w:hAnsi="Times New Roman"/>
          <w:color w:val="292425"/>
        </w:rPr>
        <w:t>document</w:t>
      </w:r>
      <w:r w:rsidRPr="007F25B6">
        <w:rPr>
          <w:rFonts w:ascii="Times New Roman" w:hAnsi="Times New Roman"/>
          <w:color w:val="292425"/>
          <w:spacing w:val="-1"/>
        </w:rPr>
        <w:t xml:space="preserve"> </w:t>
      </w:r>
      <w:r w:rsidRPr="007F25B6">
        <w:rPr>
          <w:rFonts w:ascii="Times New Roman" w:hAnsi="Times New Roman"/>
          <w:color w:val="292425"/>
        </w:rPr>
        <w:t>which</w:t>
      </w:r>
      <w:r w:rsidRPr="007F25B6">
        <w:rPr>
          <w:rFonts w:ascii="Times New Roman" w:hAnsi="Times New Roman"/>
          <w:color w:val="292425"/>
          <w:spacing w:val="-1"/>
        </w:rPr>
        <w:t xml:space="preserve"> </w:t>
      </w:r>
      <w:r w:rsidRPr="007F25B6">
        <w:rPr>
          <w:rFonts w:ascii="Times New Roman" w:hAnsi="Times New Roman"/>
          <w:color w:val="292425"/>
        </w:rPr>
        <w:t>is</w:t>
      </w:r>
      <w:r w:rsidRPr="007F25B6">
        <w:rPr>
          <w:rFonts w:ascii="Times New Roman" w:hAnsi="Times New Roman"/>
          <w:color w:val="292425"/>
          <w:spacing w:val="-1"/>
        </w:rPr>
        <w:t xml:space="preserve"> </w:t>
      </w:r>
      <w:r w:rsidRPr="007F25B6">
        <w:rPr>
          <w:rFonts w:ascii="Times New Roman" w:hAnsi="Times New Roman"/>
          <w:color w:val="292425"/>
        </w:rPr>
        <w:t>or may be relevant to a prosecution under this Act and keep it in his or her custody,</w:t>
      </w:r>
      <w:r w:rsidRPr="007F25B6">
        <w:rPr>
          <w:rFonts w:ascii="Times New Roman" w:hAnsi="Times New Roman"/>
          <w:color w:val="292425"/>
          <w:spacing w:val="-7"/>
        </w:rPr>
        <w:t xml:space="preserve"> </w:t>
      </w:r>
      <w:r w:rsidRPr="007F25B6">
        <w:rPr>
          <w:rFonts w:ascii="Times New Roman" w:hAnsi="Times New Roman"/>
          <w:color w:val="292425"/>
        </w:rPr>
        <w:t>but</w:t>
      </w:r>
      <w:r w:rsidRPr="007F25B6">
        <w:rPr>
          <w:rFonts w:ascii="Times New Roman" w:hAnsi="Times New Roman"/>
          <w:color w:val="292425"/>
          <w:spacing w:val="-7"/>
        </w:rPr>
        <w:t xml:space="preserve"> </w:t>
      </w:r>
      <w:r w:rsidRPr="007F25B6">
        <w:rPr>
          <w:rFonts w:ascii="Times New Roman" w:hAnsi="Times New Roman"/>
          <w:color w:val="292425"/>
        </w:rPr>
        <w:t>the</w:t>
      </w:r>
      <w:r w:rsidRPr="007F25B6">
        <w:rPr>
          <w:rFonts w:ascii="Times New Roman" w:hAnsi="Times New Roman"/>
          <w:color w:val="292425"/>
          <w:spacing w:val="-7"/>
        </w:rPr>
        <w:t xml:space="preserve"> </w:t>
      </w:r>
      <w:r w:rsidRPr="007F25B6">
        <w:rPr>
          <w:rFonts w:ascii="Times New Roman" w:hAnsi="Times New Roman"/>
          <w:color w:val="292425"/>
        </w:rPr>
        <w:t>person</w:t>
      </w:r>
      <w:r w:rsidRPr="007F25B6">
        <w:rPr>
          <w:rFonts w:ascii="Times New Roman" w:hAnsi="Times New Roman"/>
          <w:color w:val="292425"/>
          <w:spacing w:val="-7"/>
        </w:rPr>
        <w:t xml:space="preserve"> </w:t>
      </w:r>
      <w:r w:rsidRPr="007F25B6">
        <w:rPr>
          <w:rFonts w:ascii="Times New Roman" w:hAnsi="Times New Roman"/>
          <w:color w:val="292425"/>
        </w:rPr>
        <w:t>from</w:t>
      </w:r>
      <w:r w:rsidRPr="007F25B6">
        <w:rPr>
          <w:rFonts w:ascii="Times New Roman" w:hAnsi="Times New Roman"/>
          <w:color w:val="292425"/>
          <w:spacing w:val="-7"/>
        </w:rPr>
        <w:t xml:space="preserve"> </w:t>
      </w:r>
      <w:r w:rsidRPr="007F25B6">
        <w:rPr>
          <w:rFonts w:ascii="Times New Roman" w:hAnsi="Times New Roman"/>
          <w:color w:val="292425"/>
        </w:rPr>
        <w:t>whose</w:t>
      </w:r>
      <w:r w:rsidRPr="007F25B6">
        <w:rPr>
          <w:rFonts w:ascii="Times New Roman" w:hAnsi="Times New Roman"/>
          <w:color w:val="292425"/>
          <w:spacing w:val="-7"/>
        </w:rPr>
        <w:t xml:space="preserve"> </w:t>
      </w:r>
      <w:r w:rsidRPr="007F25B6">
        <w:rPr>
          <w:rFonts w:ascii="Times New Roman" w:hAnsi="Times New Roman"/>
          <w:color w:val="292425"/>
        </w:rPr>
        <w:t>possession</w:t>
      </w:r>
      <w:r w:rsidRPr="007F25B6">
        <w:rPr>
          <w:rFonts w:ascii="Times New Roman" w:hAnsi="Times New Roman"/>
          <w:color w:val="292425"/>
          <w:spacing w:val="-7"/>
        </w:rPr>
        <w:t xml:space="preserve"> </w:t>
      </w:r>
      <w:r w:rsidRPr="007F25B6">
        <w:rPr>
          <w:rFonts w:ascii="Times New Roman" w:hAnsi="Times New Roman"/>
          <w:color w:val="292425"/>
        </w:rPr>
        <w:t>or</w:t>
      </w:r>
      <w:r w:rsidRPr="007F25B6">
        <w:rPr>
          <w:rFonts w:ascii="Times New Roman" w:hAnsi="Times New Roman"/>
          <w:color w:val="292425"/>
          <w:spacing w:val="-7"/>
        </w:rPr>
        <w:t xml:space="preserve"> </w:t>
      </w:r>
      <w:r w:rsidRPr="007F25B6">
        <w:rPr>
          <w:rFonts w:ascii="Times New Roman" w:hAnsi="Times New Roman"/>
          <w:color w:val="292425"/>
        </w:rPr>
        <w:t>control</w:t>
      </w:r>
      <w:r w:rsidRPr="007F25B6">
        <w:rPr>
          <w:rFonts w:ascii="Times New Roman" w:hAnsi="Times New Roman"/>
          <w:color w:val="292425"/>
          <w:spacing w:val="-7"/>
        </w:rPr>
        <w:t xml:space="preserve"> </w:t>
      </w:r>
      <w:r w:rsidRPr="007F25B6">
        <w:rPr>
          <w:rFonts w:ascii="Times New Roman" w:hAnsi="Times New Roman"/>
          <w:color w:val="292425"/>
        </w:rPr>
        <w:t>any</w:t>
      </w:r>
      <w:r w:rsidRPr="007F25B6">
        <w:rPr>
          <w:rFonts w:ascii="Times New Roman" w:hAnsi="Times New Roman"/>
          <w:color w:val="292425"/>
          <w:spacing w:val="-7"/>
        </w:rPr>
        <w:t xml:space="preserve"> </w:t>
      </w:r>
      <w:r w:rsidRPr="007F25B6">
        <w:rPr>
          <w:rFonts w:ascii="Times New Roman" w:hAnsi="Times New Roman"/>
          <w:color w:val="292425"/>
        </w:rPr>
        <w:t>book,</w:t>
      </w:r>
      <w:r w:rsidRPr="007F25B6">
        <w:rPr>
          <w:rFonts w:ascii="Times New Roman" w:hAnsi="Times New Roman"/>
          <w:color w:val="292425"/>
          <w:spacing w:val="-7"/>
        </w:rPr>
        <w:t xml:space="preserve"> </w:t>
      </w:r>
      <w:r w:rsidRPr="007F25B6">
        <w:rPr>
          <w:rFonts w:ascii="Times New Roman" w:hAnsi="Times New Roman"/>
          <w:color w:val="292425"/>
        </w:rPr>
        <w:t>record or document has been taken, may, at his or her own expense and under supervision of the environmental officer concerned, make copies of it or excerpts from it; and</w:t>
      </w:r>
    </w:p>
    <w:p w14:paraId="1F4B625D" w14:textId="77777777" w:rsidR="00817657" w:rsidRPr="007F25B6" w:rsidRDefault="00817657" w:rsidP="00B36D7F">
      <w:pPr>
        <w:pStyle w:val="ListParagraph"/>
        <w:widowControl w:val="0"/>
        <w:numPr>
          <w:ilvl w:val="1"/>
          <w:numId w:val="30"/>
        </w:numPr>
        <w:tabs>
          <w:tab w:val="left" w:pos="1843"/>
        </w:tabs>
        <w:autoSpaceDE w:val="0"/>
        <w:autoSpaceDN w:val="0"/>
        <w:adjustRightInd w:val="0"/>
        <w:spacing w:after="0" w:line="360" w:lineRule="auto"/>
        <w:ind w:right="402"/>
        <w:jc w:val="both"/>
        <w:rPr>
          <w:rFonts w:ascii="Times New Roman" w:hAnsi="Times New Roman"/>
          <w:color w:val="000000"/>
        </w:rPr>
      </w:pPr>
      <w:proofErr w:type="gramStart"/>
      <w:r w:rsidRPr="007F25B6">
        <w:rPr>
          <w:rFonts w:ascii="Times New Roman" w:hAnsi="Times New Roman"/>
          <w:color w:val="292425"/>
        </w:rPr>
        <w:t>take</w:t>
      </w:r>
      <w:proofErr w:type="gramEnd"/>
      <w:r w:rsidRPr="007F25B6">
        <w:rPr>
          <w:rFonts w:ascii="Times New Roman" w:hAnsi="Times New Roman"/>
          <w:color w:val="292425"/>
          <w:spacing w:val="-5"/>
        </w:rPr>
        <w:t xml:space="preserve"> </w:t>
      </w:r>
      <w:r w:rsidRPr="007F25B6">
        <w:rPr>
          <w:rFonts w:ascii="Times New Roman" w:hAnsi="Times New Roman"/>
          <w:color w:val="292425"/>
        </w:rPr>
        <w:t>samples</w:t>
      </w:r>
      <w:r w:rsidRPr="007F25B6">
        <w:rPr>
          <w:rFonts w:ascii="Times New Roman" w:hAnsi="Times New Roman"/>
          <w:color w:val="292425"/>
          <w:spacing w:val="-5"/>
        </w:rPr>
        <w:t xml:space="preserve"> </w:t>
      </w:r>
      <w:r w:rsidRPr="007F25B6">
        <w:rPr>
          <w:rFonts w:ascii="Times New Roman" w:hAnsi="Times New Roman"/>
          <w:color w:val="292425"/>
        </w:rPr>
        <w:t>of</w:t>
      </w:r>
      <w:r w:rsidRPr="007F25B6">
        <w:rPr>
          <w:rFonts w:ascii="Times New Roman" w:hAnsi="Times New Roman"/>
          <w:color w:val="292425"/>
          <w:spacing w:val="-5"/>
        </w:rPr>
        <w:t xml:space="preserve"> </w:t>
      </w:r>
      <w:r w:rsidRPr="007F25B6">
        <w:rPr>
          <w:rFonts w:ascii="Times New Roman" w:hAnsi="Times New Roman"/>
          <w:color w:val="292425"/>
        </w:rPr>
        <w:t>any</w:t>
      </w:r>
      <w:r w:rsidRPr="007F25B6">
        <w:rPr>
          <w:rFonts w:ascii="Times New Roman" w:hAnsi="Times New Roman"/>
          <w:color w:val="292425"/>
          <w:spacing w:val="-5"/>
        </w:rPr>
        <w:t xml:space="preserve"> </w:t>
      </w:r>
      <w:r w:rsidRPr="007F25B6">
        <w:rPr>
          <w:rFonts w:ascii="Times New Roman" w:hAnsi="Times New Roman"/>
          <w:color w:val="292425"/>
        </w:rPr>
        <w:t>material</w:t>
      </w:r>
      <w:r w:rsidRPr="007F25B6">
        <w:rPr>
          <w:rFonts w:ascii="Times New Roman" w:hAnsi="Times New Roman"/>
          <w:color w:val="292425"/>
          <w:spacing w:val="-5"/>
        </w:rPr>
        <w:t xml:space="preserve"> </w:t>
      </w:r>
      <w:r w:rsidRPr="007F25B6">
        <w:rPr>
          <w:rFonts w:ascii="Times New Roman" w:hAnsi="Times New Roman"/>
          <w:color w:val="292425"/>
        </w:rPr>
        <w:t>or</w:t>
      </w:r>
      <w:r w:rsidRPr="007F25B6">
        <w:rPr>
          <w:rFonts w:ascii="Times New Roman" w:hAnsi="Times New Roman"/>
          <w:color w:val="292425"/>
          <w:spacing w:val="-5"/>
        </w:rPr>
        <w:t xml:space="preserve"> </w:t>
      </w:r>
      <w:r w:rsidRPr="007F25B6">
        <w:rPr>
          <w:rFonts w:ascii="Times New Roman" w:hAnsi="Times New Roman"/>
          <w:color w:val="292425"/>
        </w:rPr>
        <w:t>substance</w:t>
      </w:r>
      <w:r w:rsidRPr="007F25B6">
        <w:rPr>
          <w:rFonts w:ascii="Times New Roman" w:hAnsi="Times New Roman"/>
          <w:color w:val="292425"/>
          <w:spacing w:val="-5"/>
        </w:rPr>
        <w:t xml:space="preserve"> </w:t>
      </w:r>
      <w:r w:rsidRPr="007F25B6">
        <w:rPr>
          <w:rFonts w:ascii="Times New Roman" w:hAnsi="Times New Roman"/>
          <w:color w:val="292425"/>
        </w:rPr>
        <w:t>seized</w:t>
      </w:r>
      <w:r w:rsidRPr="007F25B6">
        <w:rPr>
          <w:rFonts w:ascii="Times New Roman" w:hAnsi="Times New Roman"/>
          <w:color w:val="292425"/>
          <w:spacing w:val="-5"/>
        </w:rPr>
        <w:t xml:space="preserve"> </w:t>
      </w:r>
      <w:r w:rsidRPr="007F25B6">
        <w:rPr>
          <w:rFonts w:ascii="Times New Roman" w:hAnsi="Times New Roman"/>
          <w:color w:val="292425"/>
        </w:rPr>
        <w:t>in</w:t>
      </w:r>
      <w:r w:rsidRPr="007F25B6">
        <w:rPr>
          <w:rFonts w:ascii="Times New Roman" w:hAnsi="Times New Roman"/>
          <w:color w:val="292425"/>
          <w:spacing w:val="-5"/>
        </w:rPr>
        <w:t xml:space="preserve"> </w:t>
      </w:r>
      <w:r w:rsidRPr="007F25B6">
        <w:rPr>
          <w:rFonts w:ascii="Times New Roman" w:hAnsi="Times New Roman"/>
          <w:color w:val="292425"/>
        </w:rPr>
        <w:t>terms</w:t>
      </w:r>
      <w:r w:rsidRPr="007F25B6">
        <w:rPr>
          <w:rFonts w:ascii="Times New Roman" w:hAnsi="Times New Roman"/>
          <w:color w:val="292425"/>
          <w:spacing w:val="-5"/>
        </w:rPr>
        <w:t xml:space="preserve"> </w:t>
      </w:r>
      <w:r w:rsidRPr="007F25B6">
        <w:rPr>
          <w:rFonts w:ascii="Times New Roman" w:hAnsi="Times New Roman"/>
          <w:color w:val="292425"/>
        </w:rPr>
        <w:t>of</w:t>
      </w:r>
      <w:r w:rsidRPr="007F25B6">
        <w:rPr>
          <w:rFonts w:ascii="Times New Roman" w:hAnsi="Times New Roman"/>
          <w:color w:val="292425"/>
          <w:spacing w:val="-5"/>
        </w:rPr>
        <w:t xml:space="preserve"> </w:t>
      </w:r>
      <w:r w:rsidRPr="007F25B6">
        <w:rPr>
          <w:rFonts w:ascii="Times New Roman" w:hAnsi="Times New Roman"/>
          <w:color w:val="292425"/>
        </w:rPr>
        <w:t>paragraph</w:t>
      </w:r>
      <w:r w:rsidRPr="007F25B6">
        <w:rPr>
          <w:rFonts w:ascii="Times New Roman" w:hAnsi="Times New Roman"/>
          <w:color w:val="292425"/>
          <w:spacing w:val="-5"/>
        </w:rPr>
        <w:t xml:space="preserve"> </w:t>
      </w:r>
      <w:r w:rsidRPr="007F25B6">
        <w:rPr>
          <w:rFonts w:ascii="Times New Roman" w:hAnsi="Times New Roman"/>
          <w:color w:val="292425"/>
        </w:rPr>
        <w:t>(d), for</w:t>
      </w:r>
      <w:r w:rsidRPr="007F25B6">
        <w:rPr>
          <w:rFonts w:ascii="Times New Roman" w:hAnsi="Times New Roman"/>
          <w:color w:val="292425"/>
          <w:spacing w:val="-1"/>
        </w:rPr>
        <w:t xml:space="preserve"> </w:t>
      </w:r>
      <w:r w:rsidRPr="007F25B6">
        <w:rPr>
          <w:rFonts w:ascii="Times New Roman" w:hAnsi="Times New Roman"/>
          <w:color w:val="292425"/>
        </w:rPr>
        <w:t>analysis.</w:t>
      </w:r>
    </w:p>
    <w:p w14:paraId="2A09444E" w14:textId="77777777" w:rsidR="00817657" w:rsidRPr="007F25B6" w:rsidRDefault="00817657" w:rsidP="00817657">
      <w:pPr>
        <w:widowControl w:val="0"/>
        <w:autoSpaceDE w:val="0"/>
        <w:autoSpaceDN w:val="0"/>
        <w:adjustRightInd w:val="0"/>
        <w:spacing w:before="13" w:after="0" w:line="360" w:lineRule="auto"/>
        <w:jc w:val="both"/>
        <w:rPr>
          <w:rFonts w:ascii="Times New Roman" w:hAnsi="Times New Roman"/>
          <w:color w:val="000000"/>
        </w:rPr>
        <w:sectPr w:rsidR="00817657" w:rsidRPr="007F25B6" w:rsidSect="00817657">
          <w:headerReference w:type="even" r:id="rId11"/>
          <w:headerReference w:type="default" r:id="rId12"/>
          <w:type w:val="continuous"/>
          <w:pgSz w:w="11900" w:h="16840"/>
          <w:pgMar w:top="840" w:right="1680" w:bottom="280" w:left="1680" w:header="595" w:footer="0" w:gutter="0"/>
          <w:cols w:space="720"/>
          <w:noEndnote/>
        </w:sectPr>
      </w:pPr>
    </w:p>
    <w:p w14:paraId="408E38DB" w14:textId="77777777" w:rsidR="00817657" w:rsidRPr="007F25B6" w:rsidRDefault="00817657" w:rsidP="00B36D7F">
      <w:pPr>
        <w:pStyle w:val="ListParagraph"/>
        <w:widowControl w:val="0"/>
        <w:numPr>
          <w:ilvl w:val="0"/>
          <w:numId w:val="32"/>
        </w:numPr>
        <w:autoSpaceDE w:val="0"/>
        <w:autoSpaceDN w:val="0"/>
        <w:adjustRightInd w:val="0"/>
        <w:spacing w:after="0" w:line="360" w:lineRule="auto"/>
        <w:ind w:right="-53"/>
        <w:jc w:val="both"/>
        <w:rPr>
          <w:rFonts w:ascii="Times New Roman" w:hAnsi="Times New Roman"/>
          <w:color w:val="000000"/>
        </w:rPr>
      </w:pPr>
      <w:r w:rsidRPr="007F25B6">
        <w:rPr>
          <w:rFonts w:ascii="Times New Roman" w:hAnsi="Times New Roman"/>
          <w:color w:val="292425"/>
        </w:rPr>
        <w:t>An</w:t>
      </w:r>
      <w:r w:rsidRPr="007F25B6">
        <w:rPr>
          <w:rFonts w:ascii="Times New Roman" w:hAnsi="Times New Roman"/>
          <w:color w:val="292425"/>
          <w:spacing w:val="-14"/>
        </w:rPr>
        <w:t xml:space="preserve"> </w:t>
      </w:r>
      <w:r w:rsidRPr="007F25B6">
        <w:rPr>
          <w:rFonts w:ascii="Times New Roman" w:hAnsi="Times New Roman"/>
          <w:color w:val="292425"/>
        </w:rPr>
        <w:t>environmental</w:t>
      </w:r>
      <w:r w:rsidRPr="007F25B6">
        <w:rPr>
          <w:rFonts w:ascii="Times New Roman" w:hAnsi="Times New Roman"/>
          <w:color w:val="292425"/>
          <w:spacing w:val="-14"/>
        </w:rPr>
        <w:t xml:space="preserve"> </w:t>
      </w:r>
      <w:r w:rsidRPr="007F25B6">
        <w:rPr>
          <w:rFonts w:ascii="Times New Roman" w:hAnsi="Times New Roman"/>
          <w:color w:val="292425"/>
        </w:rPr>
        <w:t>officer</w:t>
      </w:r>
      <w:r w:rsidRPr="007F25B6">
        <w:rPr>
          <w:rFonts w:ascii="Times New Roman" w:hAnsi="Times New Roman"/>
          <w:color w:val="292425"/>
          <w:spacing w:val="-14"/>
        </w:rPr>
        <w:t xml:space="preserve"> </w:t>
      </w:r>
      <w:r w:rsidRPr="007F25B6">
        <w:rPr>
          <w:rFonts w:ascii="Times New Roman" w:hAnsi="Times New Roman"/>
          <w:color w:val="292425"/>
        </w:rPr>
        <w:t>conducting</w:t>
      </w:r>
      <w:r w:rsidRPr="007F25B6">
        <w:rPr>
          <w:rFonts w:ascii="Times New Roman" w:hAnsi="Times New Roman"/>
          <w:color w:val="292425"/>
          <w:spacing w:val="-14"/>
        </w:rPr>
        <w:t xml:space="preserve"> </w:t>
      </w:r>
      <w:r w:rsidRPr="007F25B6">
        <w:rPr>
          <w:rFonts w:ascii="Times New Roman" w:hAnsi="Times New Roman"/>
          <w:color w:val="292425"/>
        </w:rPr>
        <w:t>a</w:t>
      </w:r>
      <w:r w:rsidRPr="007F25B6">
        <w:rPr>
          <w:rFonts w:ascii="Times New Roman" w:hAnsi="Times New Roman"/>
          <w:color w:val="292425"/>
          <w:spacing w:val="-14"/>
        </w:rPr>
        <w:t xml:space="preserve"> </w:t>
      </w:r>
      <w:r w:rsidRPr="007F25B6">
        <w:rPr>
          <w:rFonts w:ascii="Times New Roman" w:hAnsi="Times New Roman"/>
          <w:color w:val="292425"/>
        </w:rPr>
        <w:t>search</w:t>
      </w:r>
      <w:r w:rsidRPr="007F25B6">
        <w:rPr>
          <w:rFonts w:ascii="Times New Roman" w:hAnsi="Times New Roman"/>
          <w:color w:val="292425"/>
          <w:spacing w:val="-14"/>
        </w:rPr>
        <w:t xml:space="preserve"> </w:t>
      </w:r>
      <w:r w:rsidRPr="007F25B6">
        <w:rPr>
          <w:rFonts w:ascii="Times New Roman" w:hAnsi="Times New Roman"/>
          <w:color w:val="292425"/>
        </w:rPr>
        <w:t>under</w:t>
      </w:r>
      <w:r w:rsidRPr="007F25B6">
        <w:rPr>
          <w:rFonts w:ascii="Times New Roman" w:hAnsi="Times New Roman"/>
          <w:color w:val="292425"/>
          <w:spacing w:val="-14"/>
        </w:rPr>
        <w:t xml:space="preserve"> </w:t>
      </w:r>
      <w:r w:rsidRPr="007F25B6">
        <w:rPr>
          <w:rFonts w:ascii="Times New Roman" w:hAnsi="Times New Roman"/>
          <w:color w:val="FF0000"/>
        </w:rPr>
        <w:t>subsection</w:t>
      </w:r>
      <w:r w:rsidRPr="007F25B6">
        <w:rPr>
          <w:rFonts w:ascii="Times New Roman" w:hAnsi="Times New Roman"/>
          <w:color w:val="FF0000"/>
          <w:spacing w:val="-14"/>
        </w:rPr>
        <w:t xml:space="preserve"> </w:t>
      </w:r>
      <w:r w:rsidRPr="007F25B6">
        <w:rPr>
          <w:rFonts w:ascii="Times New Roman" w:hAnsi="Times New Roman"/>
          <w:color w:val="FF0000"/>
        </w:rPr>
        <w:t>(3)</w:t>
      </w:r>
      <w:r w:rsidRPr="007F25B6">
        <w:rPr>
          <w:rFonts w:ascii="Times New Roman" w:hAnsi="Times New Roman"/>
          <w:color w:val="FF0000"/>
          <w:spacing w:val="-14"/>
        </w:rPr>
        <w:t xml:space="preserve"> </w:t>
      </w:r>
      <w:r w:rsidRPr="007F25B6">
        <w:rPr>
          <w:rFonts w:ascii="Times New Roman" w:hAnsi="Times New Roman"/>
          <w:color w:val="292425"/>
        </w:rPr>
        <w:t>and</w:t>
      </w:r>
      <w:r w:rsidRPr="007F25B6">
        <w:rPr>
          <w:rFonts w:ascii="Times New Roman" w:hAnsi="Times New Roman"/>
          <w:color w:val="292425"/>
          <w:spacing w:val="-14"/>
        </w:rPr>
        <w:t xml:space="preserve"> </w:t>
      </w:r>
      <w:r w:rsidRPr="007F25B6">
        <w:rPr>
          <w:rFonts w:ascii="Times New Roman" w:hAnsi="Times New Roman"/>
          <w:color w:val="FF0000"/>
        </w:rPr>
        <w:t>(10)</w:t>
      </w:r>
      <w:r w:rsidRPr="007F25B6">
        <w:rPr>
          <w:rFonts w:ascii="Times New Roman" w:hAnsi="Times New Roman"/>
          <w:color w:val="292425"/>
          <w:position w:val="-1"/>
        </w:rPr>
        <w:t xml:space="preserve"> may -</w:t>
      </w:r>
    </w:p>
    <w:p w14:paraId="2B27FF34" w14:textId="77777777" w:rsidR="00674CC4" w:rsidRPr="007F25B6" w:rsidRDefault="00817657" w:rsidP="00B36D7F">
      <w:pPr>
        <w:pStyle w:val="ListParagraph"/>
        <w:widowControl w:val="0"/>
        <w:numPr>
          <w:ilvl w:val="0"/>
          <w:numId w:val="33"/>
        </w:numPr>
        <w:tabs>
          <w:tab w:val="left" w:pos="1843"/>
        </w:tabs>
        <w:autoSpaceDE w:val="0"/>
        <w:autoSpaceDN w:val="0"/>
        <w:adjustRightInd w:val="0"/>
        <w:spacing w:after="0" w:line="360" w:lineRule="auto"/>
        <w:ind w:right="402"/>
        <w:jc w:val="both"/>
        <w:rPr>
          <w:rFonts w:ascii="Times New Roman" w:hAnsi="Times New Roman"/>
          <w:color w:val="000000"/>
        </w:rPr>
      </w:pPr>
      <w:r w:rsidRPr="007F25B6">
        <w:rPr>
          <w:rFonts w:ascii="Times New Roman" w:hAnsi="Times New Roman"/>
          <w:color w:val="292425"/>
          <w:spacing w:val="-1"/>
        </w:rPr>
        <w:t>reques</w:t>
      </w:r>
      <w:r w:rsidRPr="007F25B6">
        <w:rPr>
          <w:rFonts w:ascii="Times New Roman" w:hAnsi="Times New Roman"/>
          <w:color w:val="292425"/>
        </w:rPr>
        <w:t>t</w:t>
      </w:r>
      <w:r w:rsidRPr="007F25B6">
        <w:rPr>
          <w:rFonts w:ascii="Times New Roman" w:hAnsi="Times New Roman"/>
          <w:color w:val="292425"/>
          <w:spacing w:val="-16"/>
        </w:rPr>
        <w:t xml:space="preserve"> </w:t>
      </w:r>
      <w:r w:rsidRPr="007F25B6">
        <w:rPr>
          <w:rFonts w:ascii="Times New Roman" w:hAnsi="Times New Roman"/>
          <w:color w:val="292425"/>
        </w:rPr>
        <w:t>a</w:t>
      </w:r>
      <w:r w:rsidRPr="007F25B6">
        <w:rPr>
          <w:rFonts w:ascii="Times New Roman" w:hAnsi="Times New Roman"/>
          <w:color w:val="292425"/>
          <w:spacing w:val="-16"/>
        </w:rPr>
        <w:t xml:space="preserve"> </w:t>
      </w:r>
      <w:r w:rsidRPr="007F25B6">
        <w:rPr>
          <w:rFonts w:ascii="Times New Roman" w:hAnsi="Times New Roman"/>
          <w:color w:val="292425"/>
          <w:spacing w:val="-1"/>
        </w:rPr>
        <w:t>membe</w:t>
      </w:r>
      <w:r w:rsidRPr="007F25B6">
        <w:rPr>
          <w:rFonts w:ascii="Times New Roman" w:hAnsi="Times New Roman"/>
          <w:color w:val="292425"/>
        </w:rPr>
        <w:t>r</w:t>
      </w:r>
      <w:r w:rsidRPr="007F25B6">
        <w:rPr>
          <w:rFonts w:ascii="Times New Roman" w:hAnsi="Times New Roman"/>
          <w:color w:val="292425"/>
          <w:spacing w:val="-16"/>
        </w:rPr>
        <w:t xml:space="preserve"> </w:t>
      </w:r>
      <w:r w:rsidRPr="007F25B6">
        <w:rPr>
          <w:rFonts w:ascii="Times New Roman" w:hAnsi="Times New Roman"/>
          <w:color w:val="292425"/>
          <w:spacing w:val="-1"/>
        </w:rPr>
        <w:t>o</w:t>
      </w:r>
      <w:r w:rsidRPr="007F25B6">
        <w:rPr>
          <w:rFonts w:ascii="Times New Roman" w:hAnsi="Times New Roman"/>
          <w:color w:val="292425"/>
        </w:rPr>
        <w:t>f</w:t>
      </w:r>
      <w:r w:rsidRPr="007F25B6">
        <w:rPr>
          <w:rFonts w:ascii="Times New Roman" w:hAnsi="Times New Roman"/>
          <w:color w:val="292425"/>
          <w:spacing w:val="-16"/>
        </w:rPr>
        <w:t xml:space="preserve"> </w:t>
      </w:r>
      <w:r w:rsidRPr="007F25B6">
        <w:rPr>
          <w:rFonts w:ascii="Times New Roman" w:hAnsi="Times New Roman"/>
          <w:color w:val="292425"/>
          <w:spacing w:val="-1"/>
        </w:rPr>
        <w:t>th</w:t>
      </w:r>
      <w:r w:rsidRPr="007F25B6">
        <w:rPr>
          <w:rFonts w:ascii="Times New Roman" w:hAnsi="Times New Roman"/>
          <w:color w:val="292425"/>
        </w:rPr>
        <w:t>e</w:t>
      </w:r>
      <w:r w:rsidRPr="007F25B6">
        <w:rPr>
          <w:rFonts w:ascii="Times New Roman" w:hAnsi="Times New Roman"/>
          <w:color w:val="292425"/>
          <w:spacing w:val="-16"/>
        </w:rPr>
        <w:t xml:space="preserve"> </w:t>
      </w:r>
      <w:r w:rsidRPr="007F25B6">
        <w:rPr>
          <w:rFonts w:ascii="Times New Roman" w:hAnsi="Times New Roman"/>
          <w:color w:val="292425"/>
          <w:spacing w:val="-1"/>
        </w:rPr>
        <w:t>polic</w:t>
      </w:r>
      <w:r w:rsidRPr="007F25B6">
        <w:rPr>
          <w:rFonts w:ascii="Times New Roman" w:hAnsi="Times New Roman"/>
          <w:color w:val="292425"/>
        </w:rPr>
        <w:t>e</w:t>
      </w:r>
      <w:r w:rsidRPr="007F25B6">
        <w:rPr>
          <w:rFonts w:ascii="Times New Roman" w:hAnsi="Times New Roman"/>
          <w:color w:val="292425"/>
          <w:spacing w:val="-16"/>
        </w:rPr>
        <w:t xml:space="preserve"> </w:t>
      </w:r>
      <w:r w:rsidRPr="007F25B6">
        <w:rPr>
          <w:rFonts w:ascii="Times New Roman" w:hAnsi="Times New Roman"/>
          <w:color w:val="292425"/>
          <w:spacing w:val="-1"/>
        </w:rPr>
        <w:t>t</w:t>
      </w:r>
      <w:r w:rsidRPr="007F25B6">
        <w:rPr>
          <w:rFonts w:ascii="Times New Roman" w:hAnsi="Times New Roman"/>
          <w:color w:val="292425"/>
        </w:rPr>
        <w:t>o</w:t>
      </w:r>
      <w:r w:rsidRPr="007F25B6">
        <w:rPr>
          <w:rFonts w:ascii="Times New Roman" w:hAnsi="Times New Roman"/>
          <w:color w:val="292425"/>
          <w:spacing w:val="-16"/>
        </w:rPr>
        <w:t xml:space="preserve"> </w:t>
      </w:r>
      <w:r w:rsidRPr="007F25B6">
        <w:rPr>
          <w:rFonts w:ascii="Times New Roman" w:hAnsi="Times New Roman"/>
          <w:color w:val="292425"/>
          <w:spacing w:val="-1"/>
        </w:rPr>
        <w:t>assis</w:t>
      </w:r>
      <w:r w:rsidRPr="007F25B6">
        <w:rPr>
          <w:rFonts w:ascii="Times New Roman" w:hAnsi="Times New Roman"/>
          <w:color w:val="292425"/>
        </w:rPr>
        <w:t>t</w:t>
      </w:r>
      <w:r w:rsidRPr="007F25B6">
        <w:rPr>
          <w:rFonts w:ascii="Times New Roman" w:hAnsi="Times New Roman"/>
          <w:color w:val="292425"/>
          <w:spacing w:val="-16"/>
        </w:rPr>
        <w:t xml:space="preserve"> </w:t>
      </w:r>
      <w:r w:rsidRPr="007F25B6">
        <w:rPr>
          <w:rFonts w:ascii="Times New Roman" w:hAnsi="Times New Roman"/>
          <w:color w:val="292425"/>
          <w:spacing w:val="-1"/>
        </w:rPr>
        <w:t>i</w:t>
      </w:r>
      <w:r w:rsidRPr="007F25B6">
        <w:rPr>
          <w:rFonts w:ascii="Times New Roman" w:hAnsi="Times New Roman"/>
          <w:color w:val="292425"/>
        </w:rPr>
        <w:t>n</w:t>
      </w:r>
      <w:r w:rsidRPr="007F25B6">
        <w:rPr>
          <w:rFonts w:ascii="Times New Roman" w:hAnsi="Times New Roman"/>
          <w:color w:val="292425"/>
          <w:spacing w:val="-16"/>
        </w:rPr>
        <w:t xml:space="preserve"> </w:t>
      </w:r>
      <w:r w:rsidRPr="007F25B6">
        <w:rPr>
          <w:rFonts w:ascii="Times New Roman" w:hAnsi="Times New Roman"/>
          <w:color w:val="292425"/>
          <w:spacing w:val="-1"/>
        </w:rPr>
        <w:t>th</w:t>
      </w:r>
      <w:r w:rsidRPr="007F25B6">
        <w:rPr>
          <w:rFonts w:ascii="Times New Roman" w:hAnsi="Times New Roman"/>
          <w:color w:val="292425"/>
        </w:rPr>
        <w:t>e</w:t>
      </w:r>
      <w:r w:rsidRPr="007F25B6">
        <w:rPr>
          <w:rFonts w:ascii="Times New Roman" w:hAnsi="Times New Roman"/>
          <w:color w:val="292425"/>
          <w:spacing w:val="-16"/>
        </w:rPr>
        <w:t xml:space="preserve"> </w:t>
      </w:r>
      <w:r w:rsidRPr="007F25B6">
        <w:rPr>
          <w:rFonts w:ascii="Times New Roman" w:hAnsi="Times New Roman"/>
          <w:color w:val="292425"/>
          <w:spacing w:val="-1"/>
        </w:rPr>
        <w:t>exercis</w:t>
      </w:r>
      <w:r w:rsidRPr="007F25B6">
        <w:rPr>
          <w:rFonts w:ascii="Times New Roman" w:hAnsi="Times New Roman"/>
          <w:color w:val="292425"/>
        </w:rPr>
        <w:t>e</w:t>
      </w:r>
      <w:r w:rsidRPr="007F25B6">
        <w:rPr>
          <w:rFonts w:ascii="Times New Roman" w:hAnsi="Times New Roman"/>
          <w:color w:val="292425"/>
          <w:spacing w:val="-16"/>
        </w:rPr>
        <w:t xml:space="preserve"> </w:t>
      </w:r>
      <w:r w:rsidRPr="007F25B6">
        <w:rPr>
          <w:rFonts w:ascii="Times New Roman" w:hAnsi="Times New Roman"/>
          <w:color w:val="292425"/>
          <w:spacing w:val="-1"/>
        </w:rPr>
        <w:t>o</w:t>
      </w:r>
      <w:r w:rsidRPr="007F25B6">
        <w:rPr>
          <w:rFonts w:ascii="Times New Roman" w:hAnsi="Times New Roman"/>
          <w:color w:val="292425"/>
        </w:rPr>
        <w:t>f</w:t>
      </w:r>
      <w:r w:rsidRPr="007F25B6">
        <w:rPr>
          <w:rFonts w:ascii="Times New Roman" w:hAnsi="Times New Roman"/>
          <w:color w:val="292425"/>
          <w:spacing w:val="-16"/>
        </w:rPr>
        <w:t xml:space="preserve"> </w:t>
      </w:r>
      <w:r w:rsidRPr="007F25B6">
        <w:rPr>
          <w:rFonts w:ascii="Times New Roman" w:hAnsi="Times New Roman"/>
          <w:color w:val="292425"/>
          <w:spacing w:val="-1"/>
        </w:rPr>
        <w:t>th</w:t>
      </w:r>
      <w:r w:rsidRPr="007F25B6">
        <w:rPr>
          <w:rFonts w:ascii="Times New Roman" w:hAnsi="Times New Roman"/>
          <w:color w:val="292425"/>
        </w:rPr>
        <w:t>e</w:t>
      </w:r>
      <w:r w:rsidRPr="007F25B6">
        <w:rPr>
          <w:rFonts w:ascii="Times New Roman" w:hAnsi="Times New Roman"/>
          <w:color w:val="292425"/>
          <w:spacing w:val="-16"/>
        </w:rPr>
        <w:t xml:space="preserve"> </w:t>
      </w:r>
      <w:r w:rsidRPr="007F25B6">
        <w:rPr>
          <w:rFonts w:ascii="Times New Roman" w:hAnsi="Times New Roman"/>
          <w:color w:val="292425"/>
          <w:spacing w:val="-1"/>
        </w:rPr>
        <w:t>power</w:t>
      </w:r>
      <w:r w:rsidRPr="007F25B6">
        <w:rPr>
          <w:rFonts w:ascii="Times New Roman" w:hAnsi="Times New Roman"/>
          <w:color w:val="292425"/>
        </w:rPr>
        <w:t>s</w:t>
      </w:r>
      <w:r w:rsidRPr="007F25B6">
        <w:rPr>
          <w:rFonts w:ascii="Times New Roman" w:hAnsi="Times New Roman"/>
          <w:color w:val="292425"/>
          <w:spacing w:val="-16"/>
        </w:rPr>
        <w:t xml:space="preserve"> </w:t>
      </w:r>
      <w:r w:rsidRPr="007F25B6">
        <w:rPr>
          <w:rFonts w:ascii="Times New Roman" w:hAnsi="Times New Roman"/>
          <w:color w:val="292425"/>
          <w:spacing w:val="-1"/>
        </w:rPr>
        <w:t xml:space="preserve">referred </w:t>
      </w:r>
      <w:r w:rsidRPr="007F25B6">
        <w:rPr>
          <w:rFonts w:ascii="Times New Roman" w:hAnsi="Times New Roman"/>
          <w:color w:val="292425"/>
        </w:rPr>
        <w:t>to in this section; and</w:t>
      </w:r>
      <w:r w:rsidR="00674CC4" w:rsidRPr="007F25B6">
        <w:rPr>
          <w:rFonts w:ascii="Times New Roman" w:hAnsi="Times New Roman"/>
          <w:color w:val="292425"/>
        </w:rPr>
        <w:t>,</w:t>
      </w:r>
    </w:p>
    <w:p w14:paraId="387638F8" w14:textId="77777777" w:rsidR="00817657" w:rsidRPr="007F25B6" w:rsidRDefault="00817657" w:rsidP="00B36D7F">
      <w:pPr>
        <w:pStyle w:val="ListParagraph"/>
        <w:widowControl w:val="0"/>
        <w:numPr>
          <w:ilvl w:val="0"/>
          <w:numId w:val="33"/>
        </w:numPr>
        <w:tabs>
          <w:tab w:val="left" w:pos="1843"/>
        </w:tabs>
        <w:autoSpaceDE w:val="0"/>
        <w:autoSpaceDN w:val="0"/>
        <w:adjustRightInd w:val="0"/>
        <w:spacing w:after="0" w:line="360" w:lineRule="auto"/>
        <w:ind w:right="402"/>
        <w:jc w:val="both"/>
        <w:rPr>
          <w:rFonts w:ascii="Times New Roman" w:hAnsi="Times New Roman"/>
          <w:color w:val="000000"/>
        </w:rPr>
      </w:pPr>
      <w:proofErr w:type="gramStart"/>
      <w:r w:rsidRPr="007F25B6">
        <w:rPr>
          <w:rFonts w:ascii="Times New Roman" w:hAnsi="Times New Roman"/>
          <w:color w:val="292425"/>
        </w:rPr>
        <w:lastRenderedPageBreak/>
        <w:t>request</w:t>
      </w:r>
      <w:proofErr w:type="gramEnd"/>
      <w:r w:rsidRPr="007F25B6">
        <w:rPr>
          <w:rFonts w:ascii="Times New Roman" w:hAnsi="Times New Roman"/>
          <w:color w:val="292425"/>
          <w:spacing w:val="-6"/>
        </w:rPr>
        <w:t xml:space="preserve"> </w:t>
      </w:r>
      <w:r w:rsidRPr="007F25B6">
        <w:rPr>
          <w:rFonts w:ascii="Times New Roman" w:hAnsi="Times New Roman"/>
          <w:color w:val="292425"/>
        </w:rPr>
        <w:t>any</w:t>
      </w:r>
      <w:r w:rsidRPr="007F25B6">
        <w:rPr>
          <w:rFonts w:ascii="Times New Roman" w:hAnsi="Times New Roman"/>
          <w:color w:val="292425"/>
          <w:spacing w:val="-6"/>
        </w:rPr>
        <w:t xml:space="preserve"> </w:t>
      </w:r>
      <w:r w:rsidRPr="007F25B6">
        <w:rPr>
          <w:rFonts w:ascii="Times New Roman" w:hAnsi="Times New Roman"/>
          <w:color w:val="292425"/>
        </w:rPr>
        <w:t>person</w:t>
      </w:r>
      <w:r w:rsidRPr="007F25B6">
        <w:rPr>
          <w:rFonts w:ascii="Times New Roman" w:hAnsi="Times New Roman"/>
          <w:color w:val="292425"/>
          <w:spacing w:val="-6"/>
        </w:rPr>
        <w:t xml:space="preserve"> </w:t>
      </w:r>
      <w:r w:rsidRPr="007F25B6">
        <w:rPr>
          <w:rFonts w:ascii="Times New Roman" w:hAnsi="Times New Roman"/>
          <w:color w:val="292425"/>
        </w:rPr>
        <w:t>to</w:t>
      </w:r>
      <w:r w:rsidRPr="007F25B6">
        <w:rPr>
          <w:rFonts w:ascii="Times New Roman" w:hAnsi="Times New Roman"/>
          <w:color w:val="292425"/>
          <w:spacing w:val="-6"/>
        </w:rPr>
        <w:t xml:space="preserve"> </w:t>
      </w:r>
      <w:r w:rsidRPr="007F25B6">
        <w:rPr>
          <w:rFonts w:ascii="Times New Roman" w:hAnsi="Times New Roman"/>
          <w:color w:val="292425"/>
        </w:rPr>
        <w:t>assist</w:t>
      </w:r>
      <w:r w:rsidRPr="007F25B6">
        <w:rPr>
          <w:rFonts w:ascii="Times New Roman" w:hAnsi="Times New Roman"/>
          <w:color w:val="292425"/>
          <w:spacing w:val="-6"/>
        </w:rPr>
        <w:t xml:space="preserve"> </w:t>
      </w:r>
      <w:r w:rsidRPr="007F25B6">
        <w:rPr>
          <w:rFonts w:ascii="Times New Roman" w:hAnsi="Times New Roman"/>
          <w:color w:val="292425"/>
        </w:rPr>
        <w:t>as</w:t>
      </w:r>
      <w:r w:rsidRPr="007F25B6">
        <w:rPr>
          <w:rFonts w:ascii="Times New Roman" w:hAnsi="Times New Roman"/>
          <w:color w:val="292425"/>
          <w:spacing w:val="-6"/>
        </w:rPr>
        <w:t xml:space="preserve"> </w:t>
      </w:r>
      <w:r w:rsidRPr="007F25B6">
        <w:rPr>
          <w:rFonts w:ascii="Times New Roman" w:hAnsi="Times New Roman"/>
          <w:color w:val="292425"/>
        </w:rPr>
        <w:t>an</w:t>
      </w:r>
      <w:r w:rsidRPr="007F25B6">
        <w:rPr>
          <w:rFonts w:ascii="Times New Roman" w:hAnsi="Times New Roman"/>
          <w:color w:val="292425"/>
          <w:spacing w:val="-6"/>
        </w:rPr>
        <w:t xml:space="preserve"> </w:t>
      </w:r>
      <w:r w:rsidRPr="007F25B6">
        <w:rPr>
          <w:rFonts w:ascii="Times New Roman" w:hAnsi="Times New Roman"/>
          <w:color w:val="292425"/>
        </w:rPr>
        <w:t>interpreter</w:t>
      </w:r>
      <w:r w:rsidRPr="007F25B6">
        <w:rPr>
          <w:rFonts w:ascii="Times New Roman" w:hAnsi="Times New Roman"/>
          <w:color w:val="292425"/>
          <w:spacing w:val="-6"/>
        </w:rPr>
        <w:t xml:space="preserve"> </w:t>
      </w:r>
      <w:r w:rsidRPr="007F25B6">
        <w:rPr>
          <w:rFonts w:ascii="Times New Roman" w:hAnsi="Times New Roman"/>
          <w:color w:val="292425"/>
        </w:rPr>
        <w:t>or</w:t>
      </w:r>
      <w:r w:rsidRPr="007F25B6">
        <w:rPr>
          <w:rFonts w:ascii="Times New Roman" w:hAnsi="Times New Roman"/>
          <w:color w:val="292425"/>
          <w:spacing w:val="-6"/>
        </w:rPr>
        <w:t xml:space="preserve"> </w:t>
      </w:r>
      <w:r w:rsidRPr="007F25B6">
        <w:rPr>
          <w:rFonts w:ascii="Times New Roman" w:hAnsi="Times New Roman"/>
          <w:color w:val="292425"/>
        </w:rPr>
        <w:t>otherwise</w:t>
      </w:r>
      <w:r w:rsidRPr="007F25B6">
        <w:rPr>
          <w:rFonts w:ascii="Times New Roman" w:hAnsi="Times New Roman"/>
          <w:color w:val="292425"/>
          <w:spacing w:val="-6"/>
        </w:rPr>
        <w:t xml:space="preserve"> </w:t>
      </w:r>
      <w:r w:rsidRPr="007F25B6">
        <w:rPr>
          <w:rFonts w:ascii="Times New Roman" w:hAnsi="Times New Roman"/>
          <w:color w:val="292425"/>
        </w:rPr>
        <w:t>in</w:t>
      </w:r>
      <w:r w:rsidRPr="007F25B6">
        <w:rPr>
          <w:rFonts w:ascii="Times New Roman" w:hAnsi="Times New Roman"/>
          <w:color w:val="292425"/>
          <w:spacing w:val="-6"/>
        </w:rPr>
        <w:t xml:space="preserve"> </w:t>
      </w:r>
      <w:r w:rsidRPr="007F25B6">
        <w:rPr>
          <w:rFonts w:ascii="Times New Roman" w:hAnsi="Times New Roman"/>
          <w:color w:val="292425"/>
        </w:rPr>
        <w:t>the</w:t>
      </w:r>
      <w:r w:rsidRPr="007F25B6">
        <w:rPr>
          <w:rFonts w:ascii="Times New Roman" w:hAnsi="Times New Roman"/>
          <w:color w:val="292425"/>
          <w:spacing w:val="-6"/>
        </w:rPr>
        <w:t xml:space="preserve"> </w:t>
      </w:r>
      <w:r w:rsidRPr="007F25B6">
        <w:rPr>
          <w:rFonts w:ascii="Times New Roman" w:hAnsi="Times New Roman"/>
          <w:color w:val="292425"/>
        </w:rPr>
        <w:t>exercise</w:t>
      </w:r>
      <w:r w:rsidRPr="007F25B6">
        <w:rPr>
          <w:rFonts w:ascii="Times New Roman" w:hAnsi="Times New Roman"/>
          <w:color w:val="292425"/>
          <w:spacing w:val="-6"/>
        </w:rPr>
        <w:t xml:space="preserve"> </w:t>
      </w:r>
      <w:r w:rsidRPr="007F25B6">
        <w:rPr>
          <w:rFonts w:ascii="Times New Roman" w:hAnsi="Times New Roman"/>
          <w:color w:val="292425"/>
        </w:rPr>
        <w:t>of the powers referred to in this section.</w:t>
      </w:r>
    </w:p>
    <w:p w14:paraId="2A745C16" w14:textId="77777777" w:rsidR="00817657" w:rsidRPr="007F25B6" w:rsidRDefault="00817657" w:rsidP="00B36D7F">
      <w:pPr>
        <w:pStyle w:val="ListParagraph"/>
        <w:widowControl w:val="0"/>
        <w:numPr>
          <w:ilvl w:val="0"/>
          <w:numId w:val="32"/>
        </w:numPr>
        <w:autoSpaceDE w:val="0"/>
        <w:autoSpaceDN w:val="0"/>
        <w:adjustRightInd w:val="0"/>
        <w:spacing w:after="0" w:line="360" w:lineRule="auto"/>
        <w:ind w:right="401"/>
        <w:jc w:val="both"/>
        <w:rPr>
          <w:rFonts w:ascii="Times New Roman" w:hAnsi="Times New Roman"/>
          <w:color w:val="000000"/>
        </w:rPr>
      </w:pPr>
      <w:r w:rsidRPr="007F25B6">
        <w:rPr>
          <w:rFonts w:ascii="Times New Roman" w:hAnsi="Times New Roman"/>
          <w:color w:val="292425"/>
        </w:rPr>
        <w:t>A warrant referred to in subsection (3) must be issued by a judge of the High Court or by a magistrate who has jurisdiction in the area where the premises in question</w:t>
      </w:r>
      <w:r w:rsidRPr="007F25B6">
        <w:rPr>
          <w:rFonts w:ascii="Times New Roman" w:hAnsi="Times New Roman"/>
          <w:color w:val="292425"/>
          <w:spacing w:val="-6"/>
        </w:rPr>
        <w:t xml:space="preserve"> </w:t>
      </w:r>
      <w:r w:rsidRPr="007F25B6">
        <w:rPr>
          <w:rFonts w:ascii="Times New Roman" w:hAnsi="Times New Roman"/>
          <w:color w:val="292425"/>
        </w:rPr>
        <w:t>are</w:t>
      </w:r>
      <w:r w:rsidRPr="007F25B6">
        <w:rPr>
          <w:rFonts w:ascii="Times New Roman" w:hAnsi="Times New Roman"/>
          <w:color w:val="292425"/>
          <w:spacing w:val="-6"/>
        </w:rPr>
        <w:t xml:space="preserve"> </w:t>
      </w:r>
      <w:r w:rsidRPr="007F25B6">
        <w:rPr>
          <w:rFonts w:ascii="Times New Roman" w:hAnsi="Times New Roman"/>
          <w:color w:val="292425"/>
        </w:rPr>
        <w:t>situated,</w:t>
      </w:r>
      <w:r w:rsidRPr="007F25B6">
        <w:rPr>
          <w:rFonts w:ascii="Times New Roman" w:hAnsi="Times New Roman"/>
          <w:color w:val="292425"/>
          <w:spacing w:val="-6"/>
        </w:rPr>
        <w:t xml:space="preserve"> </w:t>
      </w:r>
      <w:r w:rsidRPr="007F25B6">
        <w:rPr>
          <w:rFonts w:ascii="Times New Roman" w:hAnsi="Times New Roman"/>
          <w:color w:val="292425"/>
        </w:rPr>
        <w:t>and</w:t>
      </w:r>
      <w:r w:rsidRPr="007F25B6">
        <w:rPr>
          <w:rFonts w:ascii="Times New Roman" w:hAnsi="Times New Roman"/>
          <w:color w:val="292425"/>
          <w:spacing w:val="-6"/>
        </w:rPr>
        <w:t xml:space="preserve"> </w:t>
      </w:r>
      <w:r w:rsidRPr="007F25B6">
        <w:rPr>
          <w:rFonts w:ascii="Times New Roman" w:hAnsi="Times New Roman"/>
          <w:color w:val="292425"/>
        </w:rPr>
        <w:t>may</w:t>
      </w:r>
      <w:r w:rsidRPr="007F25B6">
        <w:rPr>
          <w:rFonts w:ascii="Times New Roman" w:hAnsi="Times New Roman"/>
          <w:color w:val="292425"/>
          <w:spacing w:val="-6"/>
        </w:rPr>
        <w:t xml:space="preserve"> </w:t>
      </w:r>
      <w:r w:rsidRPr="007F25B6">
        <w:rPr>
          <w:rFonts w:ascii="Times New Roman" w:hAnsi="Times New Roman"/>
          <w:color w:val="292425"/>
        </w:rPr>
        <w:t>only</w:t>
      </w:r>
      <w:r w:rsidRPr="007F25B6">
        <w:rPr>
          <w:rFonts w:ascii="Times New Roman" w:hAnsi="Times New Roman"/>
          <w:color w:val="292425"/>
          <w:spacing w:val="-6"/>
        </w:rPr>
        <w:t xml:space="preserve"> </w:t>
      </w:r>
      <w:r w:rsidRPr="007F25B6">
        <w:rPr>
          <w:rFonts w:ascii="Times New Roman" w:hAnsi="Times New Roman"/>
          <w:color w:val="292425"/>
        </w:rPr>
        <w:t>be</w:t>
      </w:r>
      <w:r w:rsidRPr="007F25B6">
        <w:rPr>
          <w:rFonts w:ascii="Times New Roman" w:hAnsi="Times New Roman"/>
          <w:color w:val="292425"/>
          <w:spacing w:val="-6"/>
        </w:rPr>
        <w:t xml:space="preserve"> </w:t>
      </w:r>
      <w:r w:rsidRPr="007F25B6">
        <w:rPr>
          <w:rFonts w:ascii="Times New Roman" w:hAnsi="Times New Roman"/>
          <w:color w:val="292425"/>
        </w:rPr>
        <w:t>issued</w:t>
      </w:r>
      <w:r w:rsidRPr="007F25B6">
        <w:rPr>
          <w:rFonts w:ascii="Times New Roman" w:hAnsi="Times New Roman"/>
          <w:color w:val="292425"/>
          <w:spacing w:val="-6"/>
        </w:rPr>
        <w:t xml:space="preserve"> </w:t>
      </w:r>
      <w:r w:rsidRPr="007F25B6">
        <w:rPr>
          <w:rFonts w:ascii="Times New Roman" w:hAnsi="Times New Roman"/>
          <w:color w:val="292425"/>
        </w:rPr>
        <w:t>if</w:t>
      </w:r>
      <w:r w:rsidRPr="007F25B6">
        <w:rPr>
          <w:rFonts w:ascii="Times New Roman" w:hAnsi="Times New Roman"/>
          <w:color w:val="292425"/>
          <w:spacing w:val="-6"/>
        </w:rPr>
        <w:t xml:space="preserve"> </w:t>
      </w:r>
      <w:r w:rsidRPr="007F25B6">
        <w:rPr>
          <w:rFonts w:ascii="Times New Roman" w:hAnsi="Times New Roman"/>
          <w:color w:val="292425"/>
        </w:rPr>
        <w:t>it</w:t>
      </w:r>
      <w:r w:rsidRPr="007F25B6">
        <w:rPr>
          <w:rFonts w:ascii="Times New Roman" w:hAnsi="Times New Roman"/>
          <w:color w:val="292425"/>
          <w:spacing w:val="-6"/>
        </w:rPr>
        <w:t xml:space="preserve"> </w:t>
      </w:r>
      <w:r w:rsidRPr="007F25B6">
        <w:rPr>
          <w:rFonts w:ascii="Times New Roman" w:hAnsi="Times New Roman"/>
          <w:color w:val="292425"/>
        </w:rPr>
        <w:t>appears</w:t>
      </w:r>
      <w:r w:rsidRPr="007F25B6">
        <w:rPr>
          <w:rFonts w:ascii="Times New Roman" w:hAnsi="Times New Roman"/>
          <w:color w:val="292425"/>
          <w:spacing w:val="-6"/>
        </w:rPr>
        <w:t xml:space="preserve"> </w:t>
      </w:r>
      <w:r w:rsidRPr="007F25B6">
        <w:rPr>
          <w:rFonts w:ascii="Times New Roman" w:hAnsi="Times New Roman"/>
          <w:color w:val="292425"/>
        </w:rPr>
        <w:t>from</w:t>
      </w:r>
      <w:r w:rsidRPr="007F25B6">
        <w:rPr>
          <w:rFonts w:ascii="Times New Roman" w:hAnsi="Times New Roman"/>
          <w:color w:val="292425"/>
          <w:spacing w:val="-6"/>
        </w:rPr>
        <w:t xml:space="preserve"> </w:t>
      </w:r>
      <w:r w:rsidRPr="007F25B6">
        <w:rPr>
          <w:rFonts w:ascii="Times New Roman" w:hAnsi="Times New Roman"/>
          <w:color w:val="292425"/>
        </w:rPr>
        <w:t>information</w:t>
      </w:r>
      <w:r w:rsidRPr="007F25B6">
        <w:rPr>
          <w:rFonts w:ascii="Times New Roman" w:hAnsi="Times New Roman"/>
          <w:color w:val="292425"/>
          <w:spacing w:val="-6"/>
        </w:rPr>
        <w:t xml:space="preserve"> </w:t>
      </w:r>
      <w:r w:rsidRPr="007F25B6">
        <w:rPr>
          <w:rFonts w:ascii="Times New Roman" w:hAnsi="Times New Roman"/>
          <w:color w:val="292425"/>
        </w:rPr>
        <w:t>on</w:t>
      </w:r>
      <w:r w:rsidRPr="007F25B6">
        <w:rPr>
          <w:rFonts w:ascii="Times New Roman" w:hAnsi="Times New Roman"/>
          <w:color w:val="292425"/>
          <w:spacing w:val="-6"/>
        </w:rPr>
        <w:t xml:space="preserve"> </w:t>
      </w:r>
      <w:r w:rsidRPr="007F25B6">
        <w:rPr>
          <w:rFonts w:ascii="Times New Roman" w:hAnsi="Times New Roman"/>
          <w:color w:val="292425"/>
        </w:rPr>
        <w:t>oath</w:t>
      </w:r>
      <w:r w:rsidRPr="007F25B6">
        <w:rPr>
          <w:rFonts w:ascii="Times New Roman" w:hAnsi="Times New Roman"/>
          <w:color w:val="292425"/>
          <w:spacing w:val="-6"/>
        </w:rPr>
        <w:t xml:space="preserve"> </w:t>
      </w:r>
      <w:r w:rsidRPr="007F25B6">
        <w:rPr>
          <w:rFonts w:ascii="Times New Roman" w:hAnsi="Times New Roman"/>
          <w:color w:val="292425"/>
        </w:rPr>
        <w:t>that there are reasonable grounds for believing that any material, substance or other things contemplated</w:t>
      </w:r>
      <w:r w:rsidRPr="007F25B6">
        <w:rPr>
          <w:rFonts w:ascii="Times New Roman" w:hAnsi="Times New Roman"/>
          <w:color w:val="292425"/>
          <w:spacing w:val="-3"/>
        </w:rPr>
        <w:t xml:space="preserve"> </w:t>
      </w:r>
      <w:r w:rsidRPr="007F25B6">
        <w:rPr>
          <w:rFonts w:ascii="Times New Roman" w:hAnsi="Times New Roman"/>
          <w:color w:val="292425"/>
        </w:rPr>
        <w:t>in</w:t>
      </w:r>
      <w:r w:rsidRPr="007F25B6">
        <w:rPr>
          <w:rFonts w:ascii="Times New Roman" w:hAnsi="Times New Roman"/>
          <w:color w:val="292425"/>
          <w:spacing w:val="-3"/>
        </w:rPr>
        <w:t xml:space="preserve"> </w:t>
      </w:r>
      <w:r w:rsidRPr="007F25B6">
        <w:rPr>
          <w:rFonts w:ascii="Times New Roman" w:hAnsi="Times New Roman"/>
          <w:color w:val="292425"/>
        </w:rPr>
        <w:t>subsection</w:t>
      </w:r>
      <w:r w:rsidRPr="007F25B6">
        <w:rPr>
          <w:rFonts w:ascii="Times New Roman" w:hAnsi="Times New Roman"/>
          <w:color w:val="292425"/>
          <w:spacing w:val="-3"/>
        </w:rPr>
        <w:t xml:space="preserve"> </w:t>
      </w:r>
      <w:r w:rsidRPr="007F25B6">
        <w:rPr>
          <w:rFonts w:ascii="Times New Roman" w:hAnsi="Times New Roman"/>
          <w:color w:val="292425"/>
        </w:rPr>
        <w:t>(3)</w:t>
      </w:r>
      <w:r w:rsidRPr="007F25B6">
        <w:rPr>
          <w:rFonts w:ascii="Times New Roman" w:hAnsi="Times New Roman"/>
          <w:color w:val="292425"/>
          <w:spacing w:val="-3"/>
        </w:rPr>
        <w:t xml:space="preserve"> </w:t>
      </w:r>
      <w:r w:rsidRPr="007F25B6">
        <w:rPr>
          <w:rFonts w:ascii="Times New Roman" w:hAnsi="Times New Roman"/>
          <w:color w:val="292425"/>
        </w:rPr>
        <w:t>is</w:t>
      </w:r>
      <w:r w:rsidRPr="007F25B6">
        <w:rPr>
          <w:rFonts w:ascii="Times New Roman" w:hAnsi="Times New Roman"/>
          <w:color w:val="292425"/>
          <w:spacing w:val="-3"/>
        </w:rPr>
        <w:t xml:space="preserve"> </w:t>
      </w:r>
      <w:r w:rsidRPr="007F25B6">
        <w:rPr>
          <w:rFonts w:ascii="Times New Roman" w:hAnsi="Times New Roman"/>
          <w:color w:val="292425"/>
        </w:rPr>
        <w:t>on</w:t>
      </w:r>
      <w:r w:rsidRPr="007F25B6">
        <w:rPr>
          <w:rFonts w:ascii="Times New Roman" w:hAnsi="Times New Roman"/>
          <w:color w:val="292425"/>
          <w:spacing w:val="-3"/>
        </w:rPr>
        <w:t xml:space="preserve"> </w:t>
      </w:r>
      <w:r w:rsidRPr="007F25B6">
        <w:rPr>
          <w:rFonts w:ascii="Times New Roman" w:hAnsi="Times New Roman"/>
          <w:color w:val="292425"/>
        </w:rPr>
        <w:t>or</w:t>
      </w:r>
      <w:r w:rsidRPr="007F25B6">
        <w:rPr>
          <w:rFonts w:ascii="Times New Roman" w:hAnsi="Times New Roman"/>
          <w:color w:val="292425"/>
          <w:spacing w:val="-3"/>
        </w:rPr>
        <w:t xml:space="preserve"> </w:t>
      </w:r>
      <w:r w:rsidRPr="007F25B6">
        <w:rPr>
          <w:rFonts w:ascii="Times New Roman" w:hAnsi="Times New Roman"/>
          <w:color w:val="292425"/>
        </w:rPr>
        <w:t>in</w:t>
      </w:r>
      <w:r w:rsidRPr="007F25B6">
        <w:rPr>
          <w:rFonts w:ascii="Times New Roman" w:hAnsi="Times New Roman"/>
          <w:color w:val="292425"/>
          <w:spacing w:val="-3"/>
        </w:rPr>
        <w:t xml:space="preserve"> </w:t>
      </w:r>
      <w:r w:rsidRPr="007F25B6">
        <w:rPr>
          <w:rFonts w:ascii="Times New Roman" w:hAnsi="Times New Roman"/>
          <w:color w:val="292425"/>
        </w:rPr>
        <w:t>such</w:t>
      </w:r>
      <w:r w:rsidRPr="007F25B6">
        <w:rPr>
          <w:rFonts w:ascii="Times New Roman" w:hAnsi="Times New Roman"/>
          <w:color w:val="292425"/>
          <w:spacing w:val="-3"/>
        </w:rPr>
        <w:t xml:space="preserve"> </w:t>
      </w:r>
      <w:r w:rsidRPr="007F25B6">
        <w:rPr>
          <w:rFonts w:ascii="Times New Roman" w:hAnsi="Times New Roman"/>
          <w:color w:val="292425"/>
        </w:rPr>
        <w:t>premises,</w:t>
      </w:r>
      <w:r w:rsidRPr="007F25B6">
        <w:rPr>
          <w:rFonts w:ascii="Times New Roman" w:hAnsi="Times New Roman"/>
          <w:color w:val="292425"/>
          <w:spacing w:val="-3"/>
        </w:rPr>
        <w:t xml:space="preserve"> </w:t>
      </w:r>
      <w:r w:rsidRPr="007F25B6">
        <w:rPr>
          <w:rFonts w:ascii="Times New Roman" w:hAnsi="Times New Roman"/>
          <w:color w:val="292425"/>
        </w:rPr>
        <w:t>and</w:t>
      </w:r>
      <w:r w:rsidRPr="007F25B6">
        <w:rPr>
          <w:rFonts w:ascii="Times New Roman" w:hAnsi="Times New Roman"/>
          <w:color w:val="292425"/>
          <w:spacing w:val="-3"/>
        </w:rPr>
        <w:t xml:space="preserve"> </w:t>
      </w:r>
      <w:r w:rsidRPr="007F25B6">
        <w:rPr>
          <w:rFonts w:ascii="Times New Roman" w:hAnsi="Times New Roman"/>
          <w:color w:val="292425"/>
        </w:rPr>
        <w:t>must</w:t>
      </w:r>
      <w:r w:rsidRPr="007F25B6">
        <w:rPr>
          <w:rFonts w:ascii="Times New Roman" w:hAnsi="Times New Roman"/>
          <w:color w:val="292425"/>
          <w:spacing w:val="-3"/>
        </w:rPr>
        <w:t xml:space="preserve"> </w:t>
      </w:r>
      <w:r w:rsidRPr="007F25B6">
        <w:rPr>
          <w:rFonts w:ascii="Times New Roman" w:hAnsi="Times New Roman"/>
          <w:color w:val="292425"/>
        </w:rPr>
        <w:t>specify</w:t>
      </w:r>
      <w:r w:rsidRPr="007F25B6">
        <w:rPr>
          <w:rFonts w:ascii="Times New Roman" w:hAnsi="Times New Roman"/>
          <w:color w:val="292425"/>
          <w:spacing w:val="-3"/>
        </w:rPr>
        <w:t xml:space="preserve"> </w:t>
      </w:r>
      <w:r w:rsidRPr="007F25B6">
        <w:rPr>
          <w:rFonts w:ascii="Times New Roman" w:hAnsi="Times New Roman"/>
          <w:color w:val="292425"/>
        </w:rPr>
        <w:t>which</w:t>
      </w:r>
      <w:r w:rsidRPr="007F25B6">
        <w:rPr>
          <w:rFonts w:ascii="Times New Roman" w:hAnsi="Times New Roman"/>
          <w:color w:val="292425"/>
          <w:spacing w:val="-3"/>
        </w:rPr>
        <w:t xml:space="preserve"> </w:t>
      </w:r>
      <w:r w:rsidRPr="007F25B6">
        <w:rPr>
          <w:rFonts w:ascii="Times New Roman" w:hAnsi="Times New Roman"/>
          <w:color w:val="292425"/>
        </w:rPr>
        <w:t>of</w:t>
      </w:r>
      <w:r w:rsidRPr="007F25B6">
        <w:rPr>
          <w:rFonts w:ascii="Times New Roman" w:hAnsi="Times New Roman"/>
          <w:color w:val="292425"/>
          <w:spacing w:val="-3"/>
        </w:rPr>
        <w:t xml:space="preserve"> </w:t>
      </w:r>
      <w:r w:rsidRPr="007F25B6">
        <w:rPr>
          <w:rFonts w:ascii="Times New Roman" w:hAnsi="Times New Roman"/>
          <w:color w:val="292425"/>
        </w:rPr>
        <w:t>the acts</w:t>
      </w:r>
      <w:r w:rsidRPr="007F25B6">
        <w:rPr>
          <w:rFonts w:ascii="Times New Roman" w:hAnsi="Times New Roman"/>
          <w:color w:val="292425"/>
          <w:spacing w:val="-14"/>
        </w:rPr>
        <w:t xml:space="preserve"> </w:t>
      </w:r>
      <w:r w:rsidRPr="007F25B6">
        <w:rPr>
          <w:rFonts w:ascii="Times New Roman" w:hAnsi="Times New Roman"/>
          <w:color w:val="292425"/>
        </w:rPr>
        <w:t>mentioned</w:t>
      </w:r>
      <w:r w:rsidRPr="007F25B6">
        <w:rPr>
          <w:rFonts w:ascii="Times New Roman" w:hAnsi="Times New Roman"/>
          <w:color w:val="292425"/>
          <w:spacing w:val="-14"/>
        </w:rPr>
        <w:t xml:space="preserve"> </w:t>
      </w:r>
      <w:r w:rsidRPr="007F25B6">
        <w:rPr>
          <w:rFonts w:ascii="Times New Roman" w:hAnsi="Times New Roman"/>
          <w:color w:val="292425"/>
        </w:rPr>
        <w:t>in</w:t>
      </w:r>
      <w:r w:rsidRPr="007F25B6">
        <w:rPr>
          <w:rFonts w:ascii="Times New Roman" w:hAnsi="Times New Roman"/>
          <w:color w:val="292425"/>
          <w:spacing w:val="-14"/>
        </w:rPr>
        <w:t xml:space="preserve"> </w:t>
      </w:r>
      <w:r w:rsidRPr="007F25B6">
        <w:rPr>
          <w:rFonts w:ascii="Times New Roman" w:hAnsi="Times New Roman"/>
          <w:color w:val="292425"/>
        </w:rPr>
        <w:t>that</w:t>
      </w:r>
      <w:r w:rsidRPr="007F25B6">
        <w:rPr>
          <w:rFonts w:ascii="Times New Roman" w:hAnsi="Times New Roman"/>
          <w:color w:val="292425"/>
          <w:spacing w:val="-14"/>
        </w:rPr>
        <w:t xml:space="preserve"> </w:t>
      </w:r>
      <w:r w:rsidRPr="007F25B6">
        <w:rPr>
          <w:rFonts w:ascii="Times New Roman" w:hAnsi="Times New Roman"/>
          <w:color w:val="292425"/>
        </w:rPr>
        <w:t>subsection</w:t>
      </w:r>
      <w:r w:rsidRPr="007F25B6">
        <w:rPr>
          <w:rFonts w:ascii="Times New Roman" w:hAnsi="Times New Roman"/>
          <w:color w:val="292425"/>
          <w:spacing w:val="-14"/>
        </w:rPr>
        <w:t xml:space="preserve"> </w:t>
      </w:r>
      <w:r w:rsidRPr="007F25B6">
        <w:rPr>
          <w:rFonts w:ascii="Times New Roman" w:hAnsi="Times New Roman"/>
          <w:color w:val="292425"/>
        </w:rPr>
        <w:t>may</w:t>
      </w:r>
      <w:r w:rsidRPr="007F25B6">
        <w:rPr>
          <w:rFonts w:ascii="Times New Roman" w:hAnsi="Times New Roman"/>
          <w:color w:val="292425"/>
          <w:spacing w:val="-14"/>
        </w:rPr>
        <w:t xml:space="preserve"> </w:t>
      </w:r>
      <w:r w:rsidRPr="007F25B6">
        <w:rPr>
          <w:rFonts w:ascii="Times New Roman" w:hAnsi="Times New Roman"/>
          <w:color w:val="292425"/>
        </w:rPr>
        <w:t>be</w:t>
      </w:r>
      <w:r w:rsidRPr="007F25B6">
        <w:rPr>
          <w:rFonts w:ascii="Times New Roman" w:hAnsi="Times New Roman"/>
          <w:color w:val="292425"/>
          <w:spacing w:val="-14"/>
        </w:rPr>
        <w:t xml:space="preserve"> </w:t>
      </w:r>
      <w:r w:rsidRPr="007F25B6">
        <w:rPr>
          <w:rFonts w:ascii="Times New Roman" w:hAnsi="Times New Roman"/>
          <w:color w:val="292425"/>
        </w:rPr>
        <w:t>performed</w:t>
      </w:r>
      <w:r w:rsidRPr="007F25B6">
        <w:rPr>
          <w:rFonts w:ascii="Times New Roman" w:hAnsi="Times New Roman"/>
          <w:color w:val="292425"/>
          <w:spacing w:val="-14"/>
        </w:rPr>
        <w:t xml:space="preserve"> </w:t>
      </w:r>
      <w:r w:rsidRPr="007F25B6">
        <w:rPr>
          <w:rFonts w:ascii="Times New Roman" w:hAnsi="Times New Roman"/>
          <w:color w:val="292425"/>
        </w:rPr>
        <w:t>in</w:t>
      </w:r>
      <w:r w:rsidRPr="007F25B6">
        <w:rPr>
          <w:rFonts w:ascii="Times New Roman" w:hAnsi="Times New Roman"/>
          <w:color w:val="292425"/>
          <w:spacing w:val="-14"/>
        </w:rPr>
        <w:t xml:space="preserve"> </w:t>
      </w:r>
      <w:r w:rsidRPr="007F25B6">
        <w:rPr>
          <w:rFonts w:ascii="Times New Roman" w:hAnsi="Times New Roman"/>
          <w:color w:val="292425"/>
        </w:rPr>
        <w:t>terms</w:t>
      </w:r>
      <w:r w:rsidRPr="007F25B6">
        <w:rPr>
          <w:rFonts w:ascii="Times New Roman" w:hAnsi="Times New Roman"/>
          <w:color w:val="292425"/>
          <w:spacing w:val="-14"/>
        </w:rPr>
        <w:t xml:space="preserve"> </w:t>
      </w:r>
      <w:r w:rsidRPr="007F25B6">
        <w:rPr>
          <w:rFonts w:ascii="Times New Roman" w:hAnsi="Times New Roman"/>
          <w:color w:val="292425"/>
        </w:rPr>
        <w:t>of</w:t>
      </w:r>
      <w:r w:rsidRPr="007F25B6">
        <w:rPr>
          <w:rFonts w:ascii="Times New Roman" w:hAnsi="Times New Roman"/>
          <w:color w:val="292425"/>
          <w:spacing w:val="-14"/>
        </w:rPr>
        <w:t xml:space="preserve"> </w:t>
      </w:r>
      <w:r w:rsidRPr="007F25B6">
        <w:rPr>
          <w:rFonts w:ascii="Times New Roman" w:hAnsi="Times New Roman"/>
          <w:color w:val="292425"/>
        </w:rPr>
        <w:t>the</w:t>
      </w:r>
      <w:r w:rsidRPr="007F25B6">
        <w:rPr>
          <w:rFonts w:ascii="Times New Roman" w:hAnsi="Times New Roman"/>
          <w:color w:val="292425"/>
          <w:spacing w:val="-14"/>
        </w:rPr>
        <w:t xml:space="preserve"> </w:t>
      </w:r>
      <w:r w:rsidRPr="007F25B6">
        <w:rPr>
          <w:rFonts w:ascii="Times New Roman" w:hAnsi="Times New Roman"/>
          <w:color w:val="292425"/>
        </w:rPr>
        <w:t>warrant</w:t>
      </w:r>
      <w:r w:rsidRPr="007F25B6">
        <w:rPr>
          <w:rFonts w:ascii="Times New Roman" w:hAnsi="Times New Roman"/>
          <w:color w:val="292425"/>
          <w:spacing w:val="-14"/>
        </w:rPr>
        <w:t xml:space="preserve"> </w:t>
      </w:r>
      <w:r w:rsidRPr="007F25B6">
        <w:rPr>
          <w:rFonts w:ascii="Times New Roman" w:hAnsi="Times New Roman"/>
          <w:color w:val="292425"/>
        </w:rPr>
        <w:t>by</w:t>
      </w:r>
      <w:r w:rsidRPr="007F25B6">
        <w:rPr>
          <w:rFonts w:ascii="Times New Roman" w:hAnsi="Times New Roman"/>
          <w:color w:val="292425"/>
          <w:spacing w:val="-14"/>
        </w:rPr>
        <w:t xml:space="preserve"> </w:t>
      </w:r>
      <w:r w:rsidRPr="007F25B6">
        <w:rPr>
          <w:rFonts w:ascii="Times New Roman" w:hAnsi="Times New Roman"/>
          <w:color w:val="292425"/>
        </w:rPr>
        <w:t>the</w:t>
      </w:r>
      <w:r w:rsidRPr="007F25B6">
        <w:rPr>
          <w:rFonts w:ascii="Times New Roman" w:hAnsi="Times New Roman"/>
          <w:color w:val="292425"/>
          <w:spacing w:val="-14"/>
        </w:rPr>
        <w:t xml:space="preserve"> </w:t>
      </w:r>
      <w:r w:rsidRPr="007F25B6">
        <w:rPr>
          <w:rFonts w:ascii="Times New Roman" w:hAnsi="Times New Roman"/>
          <w:color w:val="292425"/>
        </w:rPr>
        <w:t>person to whom it is issued.</w:t>
      </w:r>
    </w:p>
    <w:p w14:paraId="4CFD713D" w14:textId="77777777" w:rsidR="00817657" w:rsidRPr="007F25B6" w:rsidRDefault="00817657" w:rsidP="00B36D7F">
      <w:pPr>
        <w:pStyle w:val="ListParagraph"/>
        <w:widowControl w:val="0"/>
        <w:numPr>
          <w:ilvl w:val="0"/>
          <w:numId w:val="32"/>
        </w:numPr>
        <w:autoSpaceDE w:val="0"/>
        <w:autoSpaceDN w:val="0"/>
        <w:adjustRightInd w:val="0"/>
        <w:spacing w:after="0" w:line="360" w:lineRule="auto"/>
        <w:ind w:right="401"/>
        <w:jc w:val="both"/>
        <w:rPr>
          <w:rFonts w:ascii="Times New Roman" w:hAnsi="Times New Roman"/>
          <w:color w:val="000000"/>
        </w:rPr>
      </w:pPr>
      <w:r w:rsidRPr="007F25B6">
        <w:rPr>
          <w:rFonts w:ascii="Times New Roman" w:hAnsi="Times New Roman"/>
          <w:color w:val="292425"/>
        </w:rPr>
        <w:t>A</w:t>
      </w:r>
      <w:r w:rsidRPr="007F25B6">
        <w:rPr>
          <w:rFonts w:ascii="Times New Roman" w:hAnsi="Times New Roman"/>
          <w:color w:val="292425"/>
          <w:spacing w:val="-1"/>
        </w:rPr>
        <w:t>n</w:t>
      </w:r>
      <w:r w:rsidRPr="007F25B6">
        <w:rPr>
          <w:rFonts w:ascii="Times New Roman" w:hAnsi="Times New Roman"/>
          <w:color w:val="292425"/>
        </w:rPr>
        <w:t>y</w:t>
      </w:r>
      <w:r w:rsidRPr="007F25B6">
        <w:rPr>
          <w:rFonts w:ascii="Times New Roman" w:hAnsi="Times New Roman"/>
          <w:color w:val="292425"/>
          <w:spacing w:val="-15"/>
        </w:rPr>
        <w:t xml:space="preserve"> </w:t>
      </w:r>
      <w:r w:rsidRPr="007F25B6">
        <w:rPr>
          <w:rFonts w:ascii="Times New Roman" w:hAnsi="Times New Roman"/>
          <w:color w:val="292425"/>
          <w:spacing w:val="-1"/>
        </w:rPr>
        <w:t>environmenta</w:t>
      </w:r>
      <w:r w:rsidRPr="007F25B6">
        <w:rPr>
          <w:rFonts w:ascii="Times New Roman" w:hAnsi="Times New Roman"/>
          <w:color w:val="292425"/>
        </w:rPr>
        <w:t>l</w:t>
      </w:r>
      <w:r w:rsidRPr="007F25B6">
        <w:rPr>
          <w:rFonts w:ascii="Times New Roman" w:hAnsi="Times New Roman"/>
          <w:color w:val="292425"/>
          <w:spacing w:val="-15"/>
        </w:rPr>
        <w:t xml:space="preserve"> </w:t>
      </w:r>
      <w:r w:rsidRPr="007F25B6">
        <w:rPr>
          <w:rFonts w:ascii="Times New Roman" w:hAnsi="Times New Roman"/>
          <w:color w:val="292425"/>
          <w:spacing w:val="-1"/>
        </w:rPr>
        <w:t>office</w:t>
      </w:r>
      <w:r w:rsidRPr="007F25B6">
        <w:rPr>
          <w:rFonts w:ascii="Times New Roman" w:hAnsi="Times New Roman"/>
          <w:color w:val="292425"/>
        </w:rPr>
        <w:t>r</w:t>
      </w:r>
      <w:r w:rsidRPr="007F25B6">
        <w:rPr>
          <w:rFonts w:ascii="Times New Roman" w:hAnsi="Times New Roman"/>
          <w:color w:val="292425"/>
          <w:spacing w:val="-15"/>
        </w:rPr>
        <w:t xml:space="preserve"> </w:t>
      </w:r>
      <w:r w:rsidRPr="007F25B6">
        <w:rPr>
          <w:rFonts w:ascii="Times New Roman" w:hAnsi="Times New Roman"/>
          <w:color w:val="292425"/>
          <w:spacing w:val="-1"/>
        </w:rPr>
        <w:t>executin</w:t>
      </w:r>
      <w:r w:rsidRPr="007F25B6">
        <w:rPr>
          <w:rFonts w:ascii="Times New Roman" w:hAnsi="Times New Roman"/>
          <w:color w:val="292425"/>
        </w:rPr>
        <w:t>g</w:t>
      </w:r>
      <w:r w:rsidRPr="007F25B6">
        <w:rPr>
          <w:rFonts w:ascii="Times New Roman" w:hAnsi="Times New Roman"/>
          <w:color w:val="292425"/>
          <w:spacing w:val="-15"/>
        </w:rPr>
        <w:t xml:space="preserve"> </w:t>
      </w:r>
      <w:r w:rsidRPr="007F25B6">
        <w:rPr>
          <w:rFonts w:ascii="Times New Roman" w:hAnsi="Times New Roman"/>
          <w:color w:val="292425"/>
        </w:rPr>
        <w:t>a</w:t>
      </w:r>
      <w:r w:rsidRPr="007F25B6">
        <w:rPr>
          <w:rFonts w:ascii="Times New Roman" w:hAnsi="Times New Roman"/>
          <w:color w:val="292425"/>
          <w:spacing w:val="-15"/>
        </w:rPr>
        <w:t xml:space="preserve"> </w:t>
      </w:r>
      <w:r w:rsidRPr="007F25B6">
        <w:rPr>
          <w:rFonts w:ascii="Times New Roman" w:hAnsi="Times New Roman"/>
          <w:color w:val="292425"/>
          <w:spacing w:val="-1"/>
        </w:rPr>
        <w:t>warran</w:t>
      </w:r>
      <w:r w:rsidRPr="007F25B6">
        <w:rPr>
          <w:rFonts w:ascii="Times New Roman" w:hAnsi="Times New Roman"/>
          <w:color w:val="292425"/>
        </w:rPr>
        <w:t>t</w:t>
      </w:r>
      <w:r w:rsidRPr="007F25B6">
        <w:rPr>
          <w:rFonts w:ascii="Times New Roman" w:hAnsi="Times New Roman"/>
          <w:color w:val="292425"/>
          <w:spacing w:val="-15"/>
        </w:rPr>
        <w:t xml:space="preserve"> </w:t>
      </w:r>
      <w:r w:rsidRPr="007F25B6">
        <w:rPr>
          <w:rFonts w:ascii="Times New Roman" w:hAnsi="Times New Roman"/>
          <w:color w:val="292425"/>
          <w:spacing w:val="-1"/>
        </w:rPr>
        <w:t>i</w:t>
      </w:r>
      <w:r w:rsidRPr="007F25B6">
        <w:rPr>
          <w:rFonts w:ascii="Times New Roman" w:hAnsi="Times New Roman"/>
          <w:color w:val="292425"/>
        </w:rPr>
        <w:t>n</w:t>
      </w:r>
      <w:r w:rsidRPr="007F25B6">
        <w:rPr>
          <w:rFonts w:ascii="Times New Roman" w:hAnsi="Times New Roman"/>
          <w:color w:val="292425"/>
          <w:spacing w:val="-15"/>
        </w:rPr>
        <w:t xml:space="preserve"> </w:t>
      </w:r>
      <w:r w:rsidRPr="007F25B6">
        <w:rPr>
          <w:rFonts w:ascii="Times New Roman" w:hAnsi="Times New Roman"/>
          <w:color w:val="292425"/>
          <w:spacing w:val="-1"/>
        </w:rPr>
        <w:t>term</w:t>
      </w:r>
      <w:r w:rsidRPr="007F25B6">
        <w:rPr>
          <w:rFonts w:ascii="Times New Roman" w:hAnsi="Times New Roman"/>
          <w:color w:val="292425"/>
        </w:rPr>
        <w:t>s</w:t>
      </w:r>
      <w:r w:rsidRPr="007F25B6">
        <w:rPr>
          <w:rFonts w:ascii="Times New Roman" w:hAnsi="Times New Roman"/>
          <w:color w:val="292425"/>
          <w:spacing w:val="-15"/>
        </w:rPr>
        <w:t xml:space="preserve"> </w:t>
      </w:r>
      <w:r w:rsidRPr="007F25B6">
        <w:rPr>
          <w:rFonts w:ascii="Times New Roman" w:hAnsi="Times New Roman"/>
          <w:color w:val="292425"/>
          <w:spacing w:val="-1"/>
        </w:rPr>
        <w:t>o</w:t>
      </w:r>
      <w:r w:rsidRPr="007F25B6">
        <w:rPr>
          <w:rFonts w:ascii="Times New Roman" w:hAnsi="Times New Roman"/>
          <w:color w:val="292425"/>
        </w:rPr>
        <w:t>f</w:t>
      </w:r>
      <w:r w:rsidRPr="007F25B6">
        <w:rPr>
          <w:rFonts w:ascii="Times New Roman" w:hAnsi="Times New Roman"/>
          <w:color w:val="292425"/>
          <w:spacing w:val="-15"/>
        </w:rPr>
        <w:t xml:space="preserve"> </w:t>
      </w:r>
      <w:r w:rsidRPr="007F25B6">
        <w:rPr>
          <w:rFonts w:ascii="Times New Roman" w:hAnsi="Times New Roman"/>
          <w:color w:val="292425"/>
          <w:spacing w:val="-1"/>
        </w:rPr>
        <w:t>thi</w:t>
      </w:r>
      <w:r w:rsidRPr="007F25B6">
        <w:rPr>
          <w:rFonts w:ascii="Times New Roman" w:hAnsi="Times New Roman"/>
          <w:color w:val="292425"/>
        </w:rPr>
        <w:t>s</w:t>
      </w:r>
      <w:r w:rsidRPr="007F25B6">
        <w:rPr>
          <w:rFonts w:ascii="Times New Roman" w:hAnsi="Times New Roman"/>
          <w:color w:val="292425"/>
          <w:spacing w:val="-15"/>
        </w:rPr>
        <w:t xml:space="preserve"> </w:t>
      </w:r>
      <w:r w:rsidRPr="007F25B6">
        <w:rPr>
          <w:rFonts w:ascii="Times New Roman" w:hAnsi="Times New Roman"/>
          <w:color w:val="292425"/>
          <w:spacing w:val="-1"/>
        </w:rPr>
        <w:t>sectio</w:t>
      </w:r>
      <w:r w:rsidRPr="007F25B6">
        <w:rPr>
          <w:rFonts w:ascii="Times New Roman" w:hAnsi="Times New Roman"/>
          <w:color w:val="292425"/>
        </w:rPr>
        <w:t>n</w:t>
      </w:r>
      <w:r w:rsidRPr="007F25B6">
        <w:rPr>
          <w:rFonts w:ascii="Times New Roman" w:hAnsi="Times New Roman"/>
          <w:color w:val="292425"/>
          <w:spacing w:val="-15"/>
        </w:rPr>
        <w:t xml:space="preserve"> </w:t>
      </w:r>
      <w:r w:rsidRPr="007F25B6">
        <w:rPr>
          <w:rFonts w:ascii="Times New Roman" w:hAnsi="Times New Roman"/>
          <w:color w:val="292425"/>
          <w:spacing w:val="-1"/>
        </w:rPr>
        <w:t xml:space="preserve">must </w:t>
      </w:r>
      <w:r w:rsidRPr="007F25B6">
        <w:rPr>
          <w:rFonts w:ascii="Times New Roman" w:hAnsi="Times New Roman"/>
          <w:color w:val="292425"/>
        </w:rPr>
        <w:t xml:space="preserve">immediately before commencing the execution </w:t>
      </w:r>
      <w:r w:rsidR="00674CC4" w:rsidRPr="007F25B6">
        <w:rPr>
          <w:rFonts w:ascii="Times New Roman" w:hAnsi="Times New Roman"/>
          <w:color w:val="292425"/>
        </w:rPr>
        <w:t>–</w:t>
      </w:r>
    </w:p>
    <w:p w14:paraId="31EE024F" w14:textId="77777777" w:rsidR="00674CC4" w:rsidRPr="007F25B6" w:rsidRDefault="00817657" w:rsidP="00B36D7F">
      <w:pPr>
        <w:pStyle w:val="ListParagraph"/>
        <w:widowControl w:val="0"/>
        <w:numPr>
          <w:ilvl w:val="0"/>
          <w:numId w:val="34"/>
        </w:numPr>
        <w:tabs>
          <w:tab w:val="left" w:pos="1843"/>
        </w:tabs>
        <w:autoSpaceDE w:val="0"/>
        <w:autoSpaceDN w:val="0"/>
        <w:adjustRightInd w:val="0"/>
        <w:spacing w:after="0" w:line="360" w:lineRule="auto"/>
        <w:ind w:right="402"/>
        <w:jc w:val="both"/>
        <w:rPr>
          <w:rFonts w:ascii="Times New Roman" w:hAnsi="Times New Roman"/>
          <w:color w:val="000000"/>
        </w:rPr>
      </w:pPr>
      <w:r w:rsidRPr="007F25B6">
        <w:rPr>
          <w:rFonts w:ascii="Times New Roman" w:hAnsi="Times New Roman"/>
          <w:color w:val="292425"/>
        </w:rPr>
        <w:t>identify</w:t>
      </w:r>
      <w:r w:rsidRPr="007F25B6">
        <w:rPr>
          <w:rFonts w:ascii="Times New Roman" w:hAnsi="Times New Roman"/>
          <w:color w:val="292425"/>
          <w:spacing w:val="2"/>
        </w:rPr>
        <w:t xml:space="preserve"> </w:t>
      </w:r>
      <w:r w:rsidRPr="007F25B6">
        <w:rPr>
          <w:rFonts w:ascii="Times New Roman" w:hAnsi="Times New Roman"/>
          <w:color w:val="292425"/>
        </w:rPr>
        <w:t>himself</w:t>
      </w:r>
      <w:r w:rsidRPr="007F25B6">
        <w:rPr>
          <w:rFonts w:ascii="Times New Roman" w:hAnsi="Times New Roman"/>
          <w:color w:val="292425"/>
          <w:spacing w:val="2"/>
        </w:rPr>
        <w:t xml:space="preserve"> </w:t>
      </w:r>
      <w:r w:rsidRPr="007F25B6">
        <w:rPr>
          <w:rFonts w:ascii="Times New Roman" w:hAnsi="Times New Roman"/>
          <w:color w:val="292425"/>
        </w:rPr>
        <w:t>or</w:t>
      </w:r>
      <w:r w:rsidRPr="007F25B6">
        <w:rPr>
          <w:rFonts w:ascii="Times New Roman" w:hAnsi="Times New Roman"/>
          <w:color w:val="292425"/>
          <w:spacing w:val="2"/>
        </w:rPr>
        <w:t xml:space="preserve"> </w:t>
      </w:r>
      <w:r w:rsidRPr="007F25B6">
        <w:rPr>
          <w:rFonts w:ascii="Times New Roman" w:hAnsi="Times New Roman"/>
          <w:color w:val="292425"/>
        </w:rPr>
        <w:t>herself</w:t>
      </w:r>
      <w:r w:rsidRPr="007F25B6">
        <w:rPr>
          <w:rFonts w:ascii="Times New Roman" w:hAnsi="Times New Roman"/>
          <w:color w:val="292425"/>
          <w:spacing w:val="2"/>
        </w:rPr>
        <w:t xml:space="preserve"> </w:t>
      </w:r>
      <w:r w:rsidRPr="007F25B6">
        <w:rPr>
          <w:rFonts w:ascii="Times New Roman" w:hAnsi="Times New Roman"/>
          <w:color w:val="292425"/>
        </w:rPr>
        <w:t>to</w:t>
      </w:r>
      <w:r w:rsidRPr="007F25B6">
        <w:rPr>
          <w:rFonts w:ascii="Times New Roman" w:hAnsi="Times New Roman"/>
          <w:color w:val="292425"/>
          <w:spacing w:val="2"/>
        </w:rPr>
        <w:t xml:space="preserve"> </w:t>
      </w:r>
      <w:r w:rsidRPr="007F25B6">
        <w:rPr>
          <w:rFonts w:ascii="Times New Roman" w:hAnsi="Times New Roman"/>
          <w:color w:val="292425"/>
        </w:rPr>
        <w:t>the</w:t>
      </w:r>
      <w:r w:rsidRPr="007F25B6">
        <w:rPr>
          <w:rFonts w:ascii="Times New Roman" w:hAnsi="Times New Roman"/>
          <w:color w:val="292425"/>
          <w:spacing w:val="2"/>
        </w:rPr>
        <w:t xml:space="preserve"> </w:t>
      </w:r>
      <w:r w:rsidRPr="007F25B6">
        <w:rPr>
          <w:rFonts w:ascii="Times New Roman" w:hAnsi="Times New Roman"/>
          <w:color w:val="292425"/>
        </w:rPr>
        <w:t>person</w:t>
      </w:r>
      <w:r w:rsidRPr="007F25B6">
        <w:rPr>
          <w:rFonts w:ascii="Times New Roman" w:hAnsi="Times New Roman"/>
          <w:color w:val="292425"/>
          <w:spacing w:val="2"/>
        </w:rPr>
        <w:t xml:space="preserve"> </w:t>
      </w:r>
      <w:r w:rsidRPr="007F25B6">
        <w:rPr>
          <w:rFonts w:ascii="Times New Roman" w:hAnsi="Times New Roman"/>
          <w:color w:val="292425"/>
        </w:rPr>
        <w:t>in</w:t>
      </w:r>
      <w:r w:rsidRPr="007F25B6">
        <w:rPr>
          <w:rFonts w:ascii="Times New Roman" w:hAnsi="Times New Roman"/>
          <w:color w:val="292425"/>
          <w:spacing w:val="2"/>
        </w:rPr>
        <w:t xml:space="preserve"> </w:t>
      </w:r>
      <w:r w:rsidRPr="007F25B6">
        <w:rPr>
          <w:rFonts w:ascii="Times New Roman" w:hAnsi="Times New Roman"/>
          <w:color w:val="292425"/>
        </w:rPr>
        <w:t>control</w:t>
      </w:r>
      <w:r w:rsidRPr="007F25B6">
        <w:rPr>
          <w:rFonts w:ascii="Times New Roman" w:hAnsi="Times New Roman"/>
          <w:color w:val="292425"/>
          <w:spacing w:val="2"/>
        </w:rPr>
        <w:t xml:space="preserve"> </w:t>
      </w:r>
      <w:r w:rsidRPr="007F25B6">
        <w:rPr>
          <w:rFonts w:ascii="Times New Roman" w:hAnsi="Times New Roman"/>
          <w:color w:val="292425"/>
        </w:rPr>
        <w:t>of</w:t>
      </w:r>
      <w:r w:rsidRPr="007F25B6">
        <w:rPr>
          <w:rFonts w:ascii="Times New Roman" w:hAnsi="Times New Roman"/>
          <w:color w:val="292425"/>
          <w:spacing w:val="2"/>
        </w:rPr>
        <w:t xml:space="preserve"> </w:t>
      </w:r>
      <w:r w:rsidRPr="007F25B6">
        <w:rPr>
          <w:rFonts w:ascii="Times New Roman" w:hAnsi="Times New Roman"/>
          <w:color w:val="292425"/>
        </w:rPr>
        <w:t>the</w:t>
      </w:r>
      <w:r w:rsidRPr="007F25B6">
        <w:rPr>
          <w:rFonts w:ascii="Times New Roman" w:hAnsi="Times New Roman"/>
          <w:color w:val="292425"/>
          <w:spacing w:val="2"/>
        </w:rPr>
        <w:t xml:space="preserve"> </w:t>
      </w:r>
      <w:r w:rsidRPr="007F25B6">
        <w:rPr>
          <w:rFonts w:ascii="Times New Roman" w:hAnsi="Times New Roman"/>
          <w:color w:val="292425"/>
        </w:rPr>
        <w:t>premises,</w:t>
      </w:r>
      <w:r w:rsidRPr="007F25B6">
        <w:rPr>
          <w:rFonts w:ascii="Times New Roman" w:hAnsi="Times New Roman"/>
          <w:color w:val="292425"/>
          <w:spacing w:val="2"/>
        </w:rPr>
        <w:t xml:space="preserve"> </w:t>
      </w:r>
      <w:r w:rsidRPr="007F25B6">
        <w:rPr>
          <w:rFonts w:ascii="Times New Roman" w:hAnsi="Times New Roman"/>
          <w:color w:val="292425"/>
        </w:rPr>
        <w:t>if</w:t>
      </w:r>
      <w:r w:rsidRPr="007F25B6">
        <w:rPr>
          <w:rFonts w:ascii="Times New Roman" w:hAnsi="Times New Roman"/>
          <w:color w:val="292425"/>
          <w:spacing w:val="2"/>
        </w:rPr>
        <w:t xml:space="preserve"> </w:t>
      </w:r>
      <w:r w:rsidRPr="007F25B6">
        <w:rPr>
          <w:rFonts w:ascii="Times New Roman" w:hAnsi="Times New Roman"/>
          <w:color w:val="292425"/>
        </w:rPr>
        <w:t>such person</w:t>
      </w:r>
      <w:r w:rsidRPr="007F25B6">
        <w:rPr>
          <w:rFonts w:ascii="Times New Roman" w:hAnsi="Times New Roman"/>
          <w:color w:val="292425"/>
          <w:spacing w:val="-4"/>
        </w:rPr>
        <w:t xml:space="preserve"> </w:t>
      </w:r>
      <w:r w:rsidRPr="007F25B6">
        <w:rPr>
          <w:rFonts w:ascii="Times New Roman" w:hAnsi="Times New Roman"/>
          <w:color w:val="292425"/>
        </w:rPr>
        <w:t>is</w:t>
      </w:r>
      <w:r w:rsidRPr="007F25B6">
        <w:rPr>
          <w:rFonts w:ascii="Times New Roman" w:hAnsi="Times New Roman"/>
          <w:color w:val="292425"/>
          <w:spacing w:val="-4"/>
        </w:rPr>
        <w:t xml:space="preserve"> </w:t>
      </w:r>
      <w:r w:rsidRPr="007F25B6">
        <w:rPr>
          <w:rFonts w:ascii="Times New Roman" w:hAnsi="Times New Roman"/>
          <w:color w:val="292425"/>
        </w:rPr>
        <w:t>present,</w:t>
      </w:r>
      <w:r w:rsidRPr="007F25B6">
        <w:rPr>
          <w:rFonts w:ascii="Times New Roman" w:hAnsi="Times New Roman"/>
          <w:color w:val="292425"/>
          <w:spacing w:val="-4"/>
        </w:rPr>
        <w:t xml:space="preserve"> </w:t>
      </w:r>
      <w:r w:rsidRPr="007F25B6">
        <w:rPr>
          <w:rFonts w:ascii="Times New Roman" w:hAnsi="Times New Roman"/>
          <w:color w:val="292425"/>
        </w:rPr>
        <w:t>and</w:t>
      </w:r>
      <w:r w:rsidRPr="007F25B6">
        <w:rPr>
          <w:rFonts w:ascii="Times New Roman" w:hAnsi="Times New Roman"/>
          <w:color w:val="292425"/>
          <w:spacing w:val="-4"/>
        </w:rPr>
        <w:t xml:space="preserve"> </w:t>
      </w:r>
      <w:r w:rsidRPr="007F25B6">
        <w:rPr>
          <w:rFonts w:ascii="Times New Roman" w:hAnsi="Times New Roman"/>
          <w:color w:val="292425"/>
        </w:rPr>
        <w:t>hand</w:t>
      </w:r>
      <w:r w:rsidRPr="007F25B6">
        <w:rPr>
          <w:rFonts w:ascii="Times New Roman" w:hAnsi="Times New Roman"/>
          <w:color w:val="292425"/>
          <w:spacing w:val="-4"/>
        </w:rPr>
        <w:t xml:space="preserve"> </w:t>
      </w:r>
      <w:r w:rsidRPr="007F25B6">
        <w:rPr>
          <w:rFonts w:ascii="Times New Roman" w:hAnsi="Times New Roman"/>
          <w:color w:val="292425"/>
        </w:rPr>
        <w:t>to</w:t>
      </w:r>
      <w:r w:rsidRPr="007F25B6">
        <w:rPr>
          <w:rFonts w:ascii="Times New Roman" w:hAnsi="Times New Roman"/>
          <w:color w:val="292425"/>
          <w:spacing w:val="-4"/>
        </w:rPr>
        <w:t xml:space="preserve"> </w:t>
      </w:r>
      <w:r w:rsidRPr="007F25B6">
        <w:rPr>
          <w:rFonts w:ascii="Times New Roman" w:hAnsi="Times New Roman"/>
          <w:color w:val="292425"/>
        </w:rPr>
        <w:t>such</w:t>
      </w:r>
      <w:r w:rsidRPr="007F25B6">
        <w:rPr>
          <w:rFonts w:ascii="Times New Roman" w:hAnsi="Times New Roman"/>
          <w:color w:val="292425"/>
          <w:spacing w:val="-4"/>
        </w:rPr>
        <w:t xml:space="preserve"> </w:t>
      </w:r>
      <w:r w:rsidRPr="007F25B6">
        <w:rPr>
          <w:rFonts w:ascii="Times New Roman" w:hAnsi="Times New Roman"/>
          <w:color w:val="292425"/>
        </w:rPr>
        <w:t>person</w:t>
      </w:r>
      <w:r w:rsidRPr="007F25B6">
        <w:rPr>
          <w:rFonts w:ascii="Times New Roman" w:hAnsi="Times New Roman"/>
          <w:color w:val="292425"/>
          <w:spacing w:val="-4"/>
        </w:rPr>
        <w:t xml:space="preserve"> </w:t>
      </w:r>
      <w:r w:rsidRPr="007F25B6">
        <w:rPr>
          <w:rFonts w:ascii="Times New Roman" w:hAnsi="Times New Roman"/>
          <w:color w:val="292425"/>
        </w:rPr>
        <w:t>a</w:t>
      </w:r>
      <w:r w:rsidRPr="007F25B6">
        <w:rPr>
          <w:rFonts w:ascii="Times New Roman" w:hAnsi="Times New Roman"/>
          <w:color w:val="292425"/>
          <w:spacing w:val="-4"/>
        </w:rPr>
        <w:t xml:space="preserve"> </w:t>
      </w:r>
      <w:r w:rsidRPr="007F25B6">
        <w:rPr>
          <w:rFonts w:ascii="Times New Roman" w:hAnsi="Times New Roman"/>
          <w:color w:val="292425"/>
        </w:rPr>
        <w:t>copy</w:t>
      </w:r>
      <w:r w:rsidRPr="007F25B6">
        <w:rPr>
          <w:rFonts w:ascii="Times New Roman" w:hAnsi="Times New Roman"/>
          <w:color w:val="292425"/>
          <w:spacing w:val="-4"/>
        </w:rPr>
        <w:t xml:space="preserve"> </w:t>
      </w:r>
      <w:r w:rsidRPr="007F25B6">
        <w:rPr>
          <w:rFonts w:ascii="Times New Roman" w:hAnsi="Times New Roman"/>
          <w:color w:val="292425"/>
        </w:rPr>
        <w:t>of</w:t>
      </w:r>
      <w:r w:rsidRPr="007F25B6">
        <w:rPr>
          <w:rFonts w:ascii="Times New Roman" w:hAnsi="Times New Roman"/>
          <w:color w:val="292425"/>
          <w:spacing w:val="-4"/>
        </w:rPr>
        <w:t xml:space="preserve"> </w:t>
      </w:r>
      <w:r w:rsidRPr="007F25B6">
        <w:rPr>
          <w:rFonts w:ascii="Times New Roman" w:hAnsi="Times New Roman"/>
          <w:color w:val="292425"/>
        </w:rPr>
        <w:t>the</w:t>
      </w:r>
      <w:r w:rsidRPr="007F25B6">
        <w:rPr>
          <w:rFonts w:ascii="Times New Roman" w:hAnsi="Times New Roman"/>
          <w:color w:val="292425"/>
          <w:spacing w:val="-4"/>
        </w:rPr>
        <w:t xml:space="preserve"> </w:t>
      </w:r>
      <w:r w:rsidRPr="007F25B6">
        <w:rPr>
          <w:rFonts w:ascii="Times New Roman" w:hAnsi="Times New Roman"/>
          <w:color w:val="292425"/>
        </w:rPr>
        <w:t>warrant</w:t>
      </w:r>
      <w:r w:rsidRPr="007F25B6">
        <w:rPr>
          <w:rFonts w:ascii="Times New Roman" w:hAnsi="Times New Roman"/>
          <w:color w:val="292425"/>
          <w:spacing w:val="-4"/>
        </w:rPr>
        <w:t xml:space="preserve"> </w:t>
      </w:r>
      <w:r w:rsidRPr="007F25B6">
        <w:rPr>
          <w:rFonts w:ascii="Times New Roman" w:hAnsi="Times New Roman"/>
          <w:color w:val="292425"/>
        </w:rPr>
        <w:t>or,</w:t>
      </w:r>
      <w:r w:rsidRPr="007F25B6">
        <w:rPr>
          <w:rFonts w:ascii="Times New Roman" w:hAnsi="Times New Roman"/>
          <w:color w:val="292425"/>
          <w:spacing w:val="-4"/>
        </w:rPr>
        <w:t xml:space="preserve"> </w:t>
      </w:r>
      <w:r w:rsidRPr="007F25B6">
        <w:rPr>
          <w:rFonts w:ascii="Times New Roman" w:hAnsi="Times New Roman"/>
          <w:color w:val="292425"/>
        </w:rPr>
        <w:t>if</w:t>
      </w:r>
      <w:r w:rsidRPr="007F25B6">
        <w:rPr>
          <w:rFonts w:ascii="Times New Roman" w:hAnsi="Times New Roman"/>
          <w:color w:val="292425"/>
          <w:spacing w:val="-4"/>
        </w:rPr>
        <w:t xml:space="preserve"> </w:t>
      </w:r>
      <w:r w:rsidRPr="007F25B6">
        <w:rPr>
          <w:rFonts w:ascii="Times New Roman" w:hAnsi="Times New Roman"/>
          <w:color w:val="292425"/>
        </w:rPr>
        <w:t>such person</w:t>
      </w:r>
      <w:r w:rsidRPr="007F25B6">
        <w:rPr>
          <w:rFonts w:ascii="Times New Roman" w:hAnsi="Times New Roman"/>
          <w:color w:val="292425"/>
          <w:spacing w:val="-9"/>
        </w:rPr>
        <w:t xml:space="preserve"> </w:t>
      </w:r>
      <w:r w:rsidRPr="007F25B6">
        <w:rPr>
          <w:rFonts w:ascii="Times New Roman" w:hAnsi="Times New Roman"/>
          <w:color w:val="292425"/>
        </w:rPr>
        <w:t>is</w:t>
      </w:r>
      <w:r w:rsidRPr="007F25B6">
        <w:rPr>
          <w:rFonts w:ascii="Times New Roman" w:hAnsi="Times New Roman"/>
          <w:color w:val="292425"/>
          <w:spacing w:val="-9"/>
        </w:rPr>
        <w:t xml:space="preserve"> </w:t>
      </w:r>
      <w:r w:rsidRPr="007F25B6">
        <w:rPr>
          <w:rFonts w:ascii="Times New Roman" w:hAnsi="Times New Roman"/>
          <w:color w:val="292425"/>
        </w:rPr>
        <w:t>not</w:t>
      </w:r>
      <w:r w:rsidRPr="007F25B6">
        <w:rPr>
          <w:rFonts w:ascii="Times New Roman" w:hAnsi="Times New Roman"/>
          <w:color w:val="292425"/>
          <w:spacing w:val="-9"/>
        </w:rPr>
        <w:t xml:space="preserve"> </w:t>
      </w:r>
      <w:r w:rsidRPr="007F25B6">
        <w:rPr>
          <w:rFonts w:ascii="Times New Roman" w:hAnsi="Times New Roman"/>
          <w:color w:val="292425"/>
        </w:rPr>
        <w:t>present,</w:t>
      </w:r>
      <w:r w:rsidRPr="007F25B6">
        <w:rPr>
          <w:rFonts w:ascii="Times New Roman" w:hAnsi="Times New Roman"/>
          <w:color w:val="292425"/>
          <w:spacing w:val="-9"/>
        </w:rPr>
        <w:t xml:space="preserve"> </w:t>
      </w:r>
      <w:r w:rsidRPr="007F25B6">
        <w:rPr>
          <w:rFonts w:ascii="Times New Roman" w:hAnsi="Times New Roman"/>
          <w:color w:val="292425"/>
        </w:rPr>
        <w:t>affix</w:t>
      </w:r>
      <w:r w:rsidRPr="007F25B6">
        <w:rPr>
          <w:rFonts w:ascii="Times New Roman" w:hAnsi="Times New Roman"/>
          <w:color w:val="292425"/>
          <w:spacing w:val="-9"/>
        </w:rPr>
        <w:t xml:space="preserve"> </w:t>
      </w:r>
      <w:r w:rsidRPr="007F25B6">
        <w:rPr>
          <w:rFonts w:ascii="Times New Roman" w:hAnsi="Times New Roman"/>
          <w:color w:val="292425"/>
        </w:rPr>
        <w:t>such</w:t>
      </w:r>
      <w:r w:rsidRPr="007F25B6">
        <w:rPr>
          <w:rFonts w:ascii="Times New Roman" w:hAnsi="Times New Roman"/>
          <w:color w:val="292425"/>
          <w:spacing w:val="-9"/>
        </w:rPr>
        <w:t xml:space="preserve"> </w:t>
      </w:r>
      <w:r w:rsidRPr="007F25B6">
        <w:rPr>
          <w:rFonts w:ascii="Times New Roman" w:hAnsi="Times New Roman"/>
          <w:color w:val="292425"/>
        </w:rPr>
        <w:t>copy</w:t>
      </w:r>
      <w:r w:rsidRPr="007F25B6">
        <w:rPr>
          <w:rFonts w:ascii="Times New Roman" w:hAnsi="Times New Roman"/>
          <w:color w:val="292425"/>
          <w:spacing w:val="-9"/>
        </w:rPr>
        <w:t xml:space="preserve"> </w:t>
      </w:r>
      <w:r w:rsidRPr="007F25B6">
        <w:rPr>
          <w:rFonts w:ascii="Times New Roman" w:hAnsi="Times New Roman"/>
          <w:color w:val="292425"/>
        </w:rPr>
        <w:t>in</w:t>
      </w:r>
      <w:r w:rsidRPr="007F25B6">
        <w:rPr>
          <w:rFonts w:ascii="Times New Roman" w:hAnsi="Times New Roman"/>
          <w:color w:val="292425"/>
          <w:spacing w:val="-9"/>
        </w:rPr>
        <w:t xml:space="preserve"> </w:t>
      </w:r>
      <w:r w:rsidRPr="007F25B6">
        <w:rPr>
          <w:rFonts w:ascii="Times New Roman" w:hAnsi="Times New Roman"/>
          <w:color w:val="292425"/>
        </w:rPr>
        <w:t>a</w:t>
      </w:r>
      <w:r w:rsidRPr="007F25B6">
        <w:rPr>
          <w:rFonts w:ascii="Times New Roman" w:hAnsi="Times New Roman"/>
          <w:color w:val="292425"/>
          <w:spacing w:val="-9"/>
        </w:rPr>
        <w:t xml:space="preserve"> </w:t>
      </w:r>
      <w:r w:rsidRPr="007F25B6">
        <w:rPr>
          <w:rFonts w:ascii="Times New Roman" w:hAnsi="Times New Roman"/>
          <w:color w:val="292425"/>
        </w:rPr>
        <w:t>prominent</w:t>
      </w:r>
      <w:r w:rsidRPr="007F25B6">
        <w:rPr>
          <w:rFonts w:ascii="Times New Roman" w:hAnsi="Times New Roman"/>
          <w:color w:val="292425"/>
          <w:spacing w:val="-9"/>
        </w:rPr>
        <w:t xml:space="preserve"> </w:t>
      </w:r>
      <w:r w:rsidRPr="007F25B6">
        <w:rPr>
          <w:rFonts w:ascii="Times New Roman" w:hAnsi="Times New Roman"/>
          <w:color w:val="292425"/>
        </w:rPr>
        <w:t>place</w:t>
      </w:r>
      <w:r w:rsidRPr="007F25B6">
        <w:rPr>
          <w:rFonts w:ascii="Times New Roman" w:hAnsi="Times New Roman"/>
          <w:color w:val="292425"/>
          <w:spacing w:val="-9"/>
        </w:rPr>
        <w:t xml:space="preserve"> </w:t>
      </w:r>
      <w:r w:rsidRPr="007F25B6">
        <w:rPr>
          <w:rFonts w:ascii="Times New Roman" w:hAnsi="Times New Roman"/>
          <w:color w:val="292425"/>
        </w:rPr>
        <w:t>on</w:t>
      </w:r>
      <w:r w:rsidRPr="007F25B6">
        <w:rPr>
          <w:rFonts w:ascii="Times New Roman" w:hAnsi="Times New Roman"/>
          <w:color w:val="292425"/>
          <w:spacing w:val="-9"/>
        </w:rPr>
        <w:t xml:space="preserve"> </w:t>
      </w:r>
      <w:r w:rsidRPr="007F25B6">
        <w:rPr>
          <w:rFonts w:ascii="Times New Roman" w:hAnsi="Times New Roman"/>
          <w:color w:val="292425"/>
        </w:rPr>
        <w:t>the</w:t>
      </w:r>
      <w:r w:rsidRPr="007F25B6">
        <w:rPr>
          <w:rFonts w:ascii="Times New Roman" w:hAnsi="Times New Roman"/>
          <w:color w:val="292425"/>
          <w:spacing w:val="-9"/>
        </w:rPr>
        <w:t xml:space="preserve"> </w:t>
      </w:r>
      <w:r w:rsidRPr="007F25B6">
        <w:rPr>
          <w:rFonts w:ascii="Times New Roman" w:hAnsi="Times New Roman"/>
          <w:color w:val="292425"/>
        </w:rPr>
        <w:t>premises; and</w:t>
      </w:r>
    </w:p>
    <w:p w14:paraId="12DB5FAD" w14:textId="77777777" w:rsidR="00817657" w:rsidRPr="007F25B6" w:rsidRDefault="00817657" w:rsidP="00B36D7F">
      <w:pPr>
        <w:pStyle w:val="ListParagraph"/>
        <w:widowControl w:val="0"/>
        <w:numPr>
          <w:ilvl w:val="0"/>
          <w:numId w:val="34"/>
        </w:numPr>
        <w:tabs>
          <w:tab w:val="left" w:pos="1843"/>
        </w:tabs>
        <w:autoSpaceDE w:val="0"/>
        <w:autoSpaceDN w:val="0"/>
        <w:adjustRightInd w:val="0"/>
        <w:spacing w:after="0" w:line="360" w:lineRule="auto"/>
        <w:ind w:right="402"/>
        <w:jc w:val="both"/>
        <w:rPr>
          <w:rFonts w:ascii="Times New Roman" w:hAnsi="Times New Roman"/>
          <w:color w:val="000000"/>
        </w:rPr>
      </w:pPr>
      <w:proofErr w:type="gramStart"/>
      <w:r w:rsidRPr="007F25B6">
        <w:rPr>
          <w:rFonts w:ascii="Times New Roman" w:hAnsi="Times New Roman"/>
          <w:color w:val="292425"/>
        </w:rPr>
        <w:t>supply</w:t>
      </w:r>
      <w:proofErr w:type="gramEnd"/>
      <w:r w:rsidRPr="007F25B6">
        <w:rPr>
          <w:rFonts w:ascii="Times New Roman" w:hAnsi="Times New Roman"/>
          <w:color w:val="292425"/>
          <w:spacing w:val="-11"/>
        </w:rPr>
        <w:t xml:space="preserve"> </w:t>
      </w:r>
      <w:r w:rsidRPr="007F25B6">
        <w:rPr>
          <w:rFonts w:ascii="Times New Roman" w:hAnsi="Times New Roman"/>
          <w:color w:val="292425"/>
        </w:rPr>
        <w:t>such</w:t>
      </w:r>
      <w:r w:rsidRPr="007F25B6">
        <w:rPr>
          <w:rFonts w:ascii="Times New Roman" w:hAnsi="Times New Roman"/>
          <w:color w:val="292425"/>
          <w:spacing w:val="-11"/>
        </w:rPr>
        <w:t xml:space="preserve"> </w:t>
      </w:r>
      <w:r w:rsidRPr="007F25B6">
        <w:rPr>
          <w:rFonts w:ascii="Times New Roman" w:hAnsi="Times New Roman"/>
          <w:color w:val="292425"/>
        </w:rPr>
        <w:t>person</w:t>
      </w:r>
      <w:r w:rsidRPr="007F25B6">
        <w:rPr>
          <w:rFonts w:ascii="Times New Roman" w:hAnsi="Times New Roman"/>
          <w:color w:val="292425"/>
          <w:spacing w:val="-11"/>
        </w:rPr>
        <w:t xml:space="preserve"> </w:t>
      </w:r>
      <w:r w:rsidRPr="007F25B6">
        <w:rPr>
          <w:rFonts w:ascii="Times New Roman" w:hAnsi="Times New Roman"/>
          <w:color w:val="292425"/>
        </w:rPr>
        <w:t>at</w:t>
      </w:r>
      <w:r w:rsidRPr="007F25B6">
        <w:rPr>
          <w:rFonts w:ascii="Times New Roman" w:hAnsi="Times New Roman"/>
          <w:color w:val="292425"/>
          <w:spacing w:val="-11"/>
        </w:rPr>
        <w:t xml:space="preserve"> </w:t>
      </w:r>
      <w:r w:rsidRPr="007F25B6">
        <w:rPr>
          <w:rFonts w:ascii="Times New Roman" w:hAnsi="Times New Roman"/>
          <w:color w:val="292425"/>
        </w:rPr>
        <w:t>the</w:t>
      </w:r>
      <w:r w:rsidRPr="007F25B6">
        <w:rPr>
          <w:rFonts w:ascii="Times New Roman" w:hAnsi="Times New Roman"/>
          <w:color w:val="292425"/>
          <w:spacing w:val="-11"/>
        </w:rPr>
        <w:t xml:space="preserve"> </w:t>
      </w:r>
      <w:r w:rsidRPr="007F25B6">
        <w:rPr>
          <w:rFonts w:ascii="Times New Roman" w:hAnsi="Times New Roman"/>
          <w:color w:val="292425"/>
        </w:rPr>
        <w:t>request</w:t>
      </w:r>
      <w:r w:rsidRPr="007F25B6">
        <w:rPr>
          <w:rFonts w:ascii="Times New Roman" w:hAnsi="Times New Roman"/>
          <w:color w:val="292425"/>
          <w:spacing w:val="-11"/>
        </w:rPr>
        <w:t xml:space="preserve"> </w:t>
      </w:r>
      <w:r w:rsidRPr="007F25B6">
        <w:rPr>
          <w:rFonts w:ascii="Times New Roman" w:hAnsi="Times New Roman"/>
          <w:color w:val="292425"/>
        </w:rPr>
        <w:t>of</w:t>
      </w:r>
      <w:r w:rsidRPr="007F25B6">
        <w:rPr>
          <w:rFonts w:ascii="Times New Roman" w:hAnsi="Times New Roman"/>
          <w:color w:val="292425"/>
          <w:spacing w:val="-11"/>
        </w:rPr>
        <w:t xml:space="preserve"> </w:t>
      </w:r>
      <w:r w:rsidRPr="007F25B6">
        <w:rPr>
          <w:rFonts w:ascii="Times New Roman" w:hAnsi="Times New Roman"/>
          <w:color w:val="292425"/>
        </w:rPr>
        <w:t>such</w:t>
      </w:r>
      <w:r w:rsidRPr="007F25B6">
        <w:rPr>
          <w:rFonts w:ascii="Times New Roman" w:hAnsi="Times New Roman"/>
          <w:color w:val="292425"/>
          <w:spacing w:val="-11"/>
        </w:rPr>
        <w:t xml:space="preserve"> </w:t>
      </w:r>
      <w:r w:rsidRPr="007F25B6">
        <w:rPr>
          <w:rFonts w:ascii="Times New Roman" w:hAnsi="Times New Roman"/>
          <w:color w:val="292425"/>
        </w:rPr>
        <w:t>person,</w:t>
      </w:r>
      <w:r w:rsidRPr="007F25B6">
        <w:rPr>
          <w:rFonts w:ascii="Times New Roman" w:hAnsi="Times New Roman"/>
          <w:color w:val="292425"/>
          <w:spacing w:val="-11"/>
        </w:rPr>
        <w:t xml:space="preserve"> </w:t>
      </w:r>
      <w:r w:rsidRPr="007F25B6">
        <w:rPr>
          <w:rFonts w:ascii="Times New Roman" w:hAnsi="Times New Roman"/>
          <w:color w:val="292425"/>
        </w:rPr>
        <w:t>with</w:t>
      </w:r>
      <w:r w:rsidRPr="007F25B6">
        <w:rPr>
          <w:rFonts w:ascii="Times New Roman" w:hAnsi="Times New Roman"/>
          <w:color w:val="292425"/>
          <w:spacing w:val="-11"/>
        </w:rPr>
        <w:t xml:space="preserve"> </w:t>
      </w:r>
      <w:r w:rsidRPr="007F25B6">
        <w:rPr>
          <w:rFonts w:ascii="Times New Roman" w:hAnsi="Times New Roman"/>
          <w:color w:val="292425"/>
        </w:rPr>
        <w:t>particulars</w:t>
      </w:r>
      <w:r w:rsidRPr="007F25B6">
        <w:rPr>
          <w:rFonts w:ascii="Times New Roman" w:hAnsi="Times New Roman"/>
          <w:color w:val="292425"/>
          <w:spacing w:val="-11"/>
        </w:rPr>
        <w:t xml:space="preserve"> </w:t>
      </w:r>
      <w:r w:rsidRPr="007F25B6">
        <w:rPr>
          <w:rFonts w:ascii="Times New Roman" w:hAnsi="Times New Roman"/>
          <w:color w:val="292425"/>
        </w:rPr>
        <w:t>regarding his or her authority to execute such a warrant.</w:t>
      </w:r>
    </w:p>
    <w:p w14:paraId="04F23490" w14:textId="77777777" w:rsidR="00817657" w:rsidRPr="007F25B6" w:rsidRDefault="00817657" w:rsidP="00B36D7F">
      <w:pPr>
        <w:pStyle w:val="ListParagraph"/>
        <w:widowControl w:val="0"/>
        <w:numPr>
          <w:ilvl w:val="0"/>
          <w:numId w:val="32"/>
        </w:numPr>
        <w:autoSpaceDE w:val="0"/>
        <w:autoSpaceDN w:val="0"/>
        <w:adjustRightInd w:val="0"/>
        <w:spacing w:after="0" w:line="360" w:lineRule="auto"/>
        <w:ind w:right="399"/>
        <w:jc w:val="both"/>
        <w:rPr>
          <w:rFonts w:ascii="Times New Roman" w:hAnsi="Times New Roman"/>
          <w:color w:val="000000"/>
        </w:rPr>
      </w:pPr>
      <w:r w:rsidRPr="007F25B6">
        <w:rPr>
          <w:rFonts w:ascii="Times New Roman" w:hAnsi="Times New Roman"/>
          <w:color w:val="292425"/>
        </w:rPr>
        <w:t xml:space="preserve">A </w:t>
      </w:r>
      <w:r w:rsidRPr="007F25B6">
        <w:rPr>
          <w:rFonts w:ascii="Times New Roman" w:hAnsi="Times New Roman"/>
          <w:color w:val="292425"/>
          <w:spacing w:val="2"/>
        </w:rPr>
        <w:t>perso</w:t>
      </w:r>
      <w:r w:rsidRPr="007F25B6">
        <w:rPr>
          <w:rFonts w:ascii="Times New Roman" w:hAnsi="Times New Roman"/>
          <w:color w:val="292425"/>
        </w:rPr>
        <w:t xml:space="preserve">n </w:t>
      </w:r>
      <w:r w:rsidRPr="007F25B6">
        <w:rPr>
          <w:rFonts w:ascii="Times New Roman" w:hAnsi="Times New Roman"/>
          <w:color w:val="292425"/>
          <w:spacing w:val="2"/>
        </w:rPr>
        <w:t>ma</w:t>
      </w:r>
      <w:r w:rsidRPr="007F25B6">
        <w:rPr>
          <w:rFonts w:ascii="Times New Roman" w:hAnsi="Times New Roman"/>
          <w:color w:val="292425"/>
        </w:rPr>
        <w:t xml:space="preserve">y </w:t>
      </w:r>
      <w:r w:rsidRPr="007F25B6">
        <w:rPr>
          <w:rFonts w:ascii="Times New Roman" w:hAnsi="Times New Roman"/>
          <w:color w:val="292425"/>
          <w:spacing w:val="2"/>
        </w:rPr>
        <w:t>no</w:t>
      </w:r>
      <w:r w:rsidRPr="007F25B6">
        <w:rPr>
          <w:rFonts w:ascii="Times New Roman" w:hAnsi="Times New Roman"/>
          <w:color w:val="292425"/>
        </w:rPr>
        <w:t xml:space="preserve">t </w:t>
      </w:r>
      <w:r w:rsidRPr="007F25B6">
        <w:rPr>
          <w:rFonts w:ascii="Times New Roman" w:hAnsi="Times New Roman"/>
          <w:color w:val="292425"/>
          <w:spacing w:val="2"/>
        </w:rPr>
        <w:t>ente</w:t>
      </w:r>
      <w:r w:rsidRPr="007F25B6">
        <w:rPr>
          <w:rFonts w:ascii="Times New Roman" w:hAnsi="Times New Roman"/>
          <w:color w:val="292425"/>
        </w:rPr>
        <w:t xml:space="preserve">r </w:t>
      </w:r>
      <w:r w:rsidRPr="007F25B6">
        <w:rPr>
          <w:rFonts w:ascii="Times New Roman" w:hAnsi="Times New Roman"/>
          <w:color w:val="292425"/>
          <w:spacing w:val="2"/>
        </w:rPr>
        <w:t>o</w:t>
      </w:r>
      <w:r w:rsidRPr="007F25B6">
        <w:rPr>
          <w:rFonts w:ascii="Times New Roman" w:hAnsi="Times New Roman"/>
          <w:color w:val="292425"/>
        </w:rPr>
        <w:t xml:space="preserve">r </w:t>
      </w:r>
      <w:r w:rsidRPr="007F25B6">
        <w:rPr>
          <w:rFonts w:ascii="Times New Roman" w:hAnsi="Times New Roman"/>
          <w:color w:val="292425"/>
          <w:spacing w:val="2"/>
        </w:rPr>
        <w:t>searc</w:t>
      </w:r>
      <w:r w:rsidRPr="007F25B6">
        <w:rPr>
          <w:rFonts w:ascii="Times New Roman" w:hAnsi="Times New Roman"/>
          <w:color w:val="292425"/>
        </w:rPr>
        <w:t xml:space="preserve">h </w:t>
      </w:r>
      <w:r w:rsidRPr="007F25B6">
        <w:rPr>
          <w:rFonts w:ascii="Times New Roman" w:hAnsi="Times New Roman"/>
          <w:color w:val="292425"/>
          <w:spacing w:val="2"/>
        </w:rPr>
        <w:t>an</w:t>
      </w:r>
      <w:r w:rsidRPr="007F25B6">
        <w:rPr>
          <w:rFonts w:ascii="Times New Roman" w:hAnsi="Times New Roman"/>
          <w:color w:val="292425"/>
        </w:rPr>
        <w:t xml:space="preserve">y </w:t>
      </w:r>
      <w:r w:rsidRPr="007F25B6">
        <w:rPr>
          <w:rFonts w:ascii="Times New Roman" w:hAnsi="Times New Roman"/>
          <w:color w:val="292425"/>
          <w:spacing w:val="2"/>
        </w:rPr>
        <w:t>premise</w:t>
      </w:r>
      <w:r w:rsidRPr="007F25B6">
        <w:rPr>
          <w:rFonts w:ascii="Times New Roman" w:hAnsi="Times New Roman"/>
          <w:color w:val="292425"/>
        </w:rPr>
        <w:t xml:space="preserve">s </w:t>
      </w:r>
      <w:r w:rsidRPr="007F25B6">
        <w:rPr>
          <w:rFonts w:ascii="Times New Roman" w:hAnsi="Times New Roman"/>
          <w:color w:val="292425"/>
          <w:spacing w:val="2"/>
        </w:rPr>
        <w:t>unles</w:t>
      </w:r>
      <w:r w:rsidRPr="007F25B6">
        <w:rPr>
          <w:rFonts w:ascii="Times New Roman" w:hAnsi="Times New Roman"/>
          <w:color w:val="292425"/>
        </w:rPr>
        <w:t xml:space="preserve">s </w:t>
      </w:r>
      <w:r w:rsidRPr="007F25B6">
        <w:rPr>
          <w:rFonts w:ascii="Times New Roman" w:hAnsi="Times New Roman"/>
          <w:color w:val="292425"/>
          <w:spacing w:val="2"/>
        </w:rPr>
        <w:t>h</w:t>
      </w:r>
      <w:r w:rsidRPr="007F25B6">
        <w:rPr>
          <w:rFonts w:ascii="Times New Roman" w:hAnsi="Times New Roman"/>
          <w:color w:val="292425"/>
        </w:rPr>
        <w:t xml:space="preserve">e </w:t>
      </w:r>
      <w:r w:rsidRPr="007F25B6">
        <w:rPr>
          <w:rFonts w:ascii="Times New Roman" w:hAnsi="Times New Roman"/>
          <w:color w:val="292425"/>
          <w:spacing w:val="2"/>
        </w:rPr>
        <w:t>ha</w:t>
      </w:r>
      <w:r w:rsidRPr="007F25B6">
        <w:rPr>
          <w:rFonts w:ascii="Times New Roman" w:hAnsi="Times New Roman"/>
          <w:color w:val="292425"/>
        </w:rPr>
        <w:t xml:space="preserve">s </w:t>
      </w:r>
      <w:r w:rsidRPr="007F25B6">
        <w:rPr>
          <w:rFonts w:ascii="Times New Roman" w:hAnsi="Times New Roman"/>
          <w:color w:val="292425"/>
          <w:spacing w:val="2"/>
        </w:rPr>
        <w:t xml:space="preserve">audibly </w:t>
      </w:r>
      <w:r w:rsidRPr="007F25B6">
        <w:rPr>
          <w:rFonts w:ascii="Times New Roman" w:hAnsi="Times New Roman"/>
          <w:color w:val="292425"/>
        </w:rPr>
        <w:t>demanded admission to the premises and has notified the purpose of his or her entry, unless</w:t>
      </w:r>
      <w:r w:rsidRPr="007F25B6">
        <w:rPr>
          <w:rFonts w:ascii="Times New Roman" w:hAnsi="Times New Roman"/>
          <w:color w:val="292425"/>
          <w:spacing w:val="-10"/>
        </w:rPr>
        <w:t xml:space="preserve"> </w:t>
      </w:r>
      <w:r w:rsidRPr="007F25B6">
        <w:rPr>
          <w:rFonts w:ascii="Times New Roman" w:hAnsi="Times New Roman"/>
          <w:color w:val="292425"/>
        </w:rPr>
        <w:t>such</w:t>
      </w:r>
      <w:r w:rsidRPr="007F25B6">
        <w:rPr>
          <w:rFonts w:ascii="Times New Roman" w:hAnsi="Times New Roman"/>
          <w:color w:val="292425"/>
          <w:spacing w:val="-10"/>
        </w:rPr>
        <w:t xml:space="preserve"> </w:t>
      </w:r>
      <w:r w:rsidRPr="007F25B6">
        <w:rPr>
          <w:rFonts w:ascii="Times New Roman" w:hAnsi="Times New Roman"/>
          <w:color w:val="292425"/>
        </w:rPr>
        <w:t>person</w:t>
      </w:r>
      <w:r w:rsidRPr="007F25B6">
        <w:rPr>
          <w:rFonts w:ascii="Times New Roman" w:hAnsi="Times New Roman"/>
          <w:color w:val="292425"/>
          <w:spacing w:val="-10"/>
        </w:rPr>
        <w:t xml:space="preserve"> </w:t>
      </w:r>
      <w:r w:rsidRPr="007F25B6">
        <w:rPr>
          <w:rFonts w:ascii="Times New Roman" w:hAnsi="Times New Roman"/>
          <w:color w:val="292425"/>
        </w:rPr>
        <w:t>is,</w:t>
      </w:r>
      <w:r w:rsidRPr="007F25B6">
        <w:rPr>
          <w:rFonts w:ascii="Times New Roman" w:hAnsi="Times New Roman"/>
          <w:color w:val="292425"/>
          <w:spacing w:val="-10"/>
        </w:rPr>
        <w:t xml:space="preserve"> </w:t>
      </w:r>
      <w:r w:rsidRPr="007F25B6">
        <w:rPr>
          <w:rFonts w:ascii="Times New Roman" w:hAnsi="Times New Roman"/>
          <w:color w:val="292425"/>
        </w:rPr>
        <w:t>on</w:t>
      </w:r>
      <w:r w:rsidRPr="007F25B6">
        <w:rPr>
          <w:rFonts w:ascii="Times New Roman" w:hAnsi="Times New Roman"/>
          <w:color w:val="292425"/>
          <w:spacing w:val="-10"/>
        </w:rPr>
        <w:t xml:space="preserve"> </w:t>
      </w:r>
      <w:r w:rsidRPr="007F25B6">
        <w:rPr>
          <w:rFonts w:ascii="Times New Roman" w:hAnsi="Times New Roman"/>
          <w:color w:val="292425"/>
        </w:rPr>
        <w:t>reasonable</w:t>
      </w:r>
      <w:r w:rsidRPr="007F25B6">
        <w:rPr>
          <w:rFonts w:ascii="Times New Roman" w:hAnsi="Times New Roman"/>
          <w:color w:val="292425"/>
          <w:spacing w:val="-10"/>
        </w:rPr>
        <w:t xml:space="preserve"> </w:t>
      </w:r>
      <w:r w:rsidRPr="007F25B6">
        <w:rPr>
          <w:rFonts w:ascii="Times New Roman" w:hAnsi="Times New Roman"/>
          <w:color w:val="292425"/>
        </w:rPr>
        <w:t>grounds,</w:t>
      </w:r>
      <w:r w:rsidRPr="007F25B6">
        <w:rPr>
          <w:rFonts w:ascii="Times New Roman" w:hAnsi="Times New Roman"/>
          <w:color w:val="292425"/>
          <w:spacing w:val="-10"/>
        </w:rPr>
        <w:t xml:space="preserve"> </w:t>
      </w:r>
      <w:r w:rsidRPr="007F25B6">
        <w:rPr>
          <w:rFonts w:ascii="Times New Roman" w:hAnsi="Times New Roman"/>
          <w:color w:val="292425"/>
        </w:rPr>
        <w:t>of</w:t>
      </w:r>
      <w:r w:rsidRPr="007F25B6">
        <w:rPr>
          <w:rFonts w:ascii="Times New Roman" w:hAnsi="Times New Roman"/>
          <w:color w:val="292425"/>
          <w:spacing w:val="-10"/>
        </w:rPr>
        <w:t xml:space="preserve"> </w:t>
      </w:r>
      <w:r w:rsidRPr="007F25B6">
        <w:rPr>
          <w:rFonts w:ascii="Times New Roman" w:hAnsi="Times New Roman"/>
          <w:color w:val="292425"/>
        </w:rPr>
        <w:t>the</w:t>
      </w:r>
      <w:r w:rsidRPr="007F25B6">
        <w:rPr>
          <w:rFonts w:ascii="Times New Roman" w:hAnsi="Times New Roman"/>
          <w:color w:val="292425"/>
          <w:spacing w:val="-10"/>
        </w:rPr>
        <w:t xml:space="preserve"> </w:t>
      </w:r>
      <w:r w:rsidRPr="007F25B6">
        <w:rPr>
          <w:rFonts w:ascii="Times New Roman" w:hAnsi="Times New Roman"/>
          <w:color w:val="292425"/>
        </w:rPr>
        <w:t>opinion</w:t>
      </w:r>
      <w:r w:rsidRPr="007F25B6">
        <w:rPr>
          <w:rFonts w:ascii="Times New Roman" w:hAnsi="Times New Roman"/>
          <w:color w:val="292425"/>
          <w:spacing w:val="-10"/>
        </w:rPr>
        <w:t xml:space="preserve"> </w:t>
      </w:r>
      <w:r w:rsidRPr="007F25B6">
        <w:rPr>
          <w:rFonts w:ascii="Times New Roman" w:hAnsi="Times New Roman"/>
          <w:color w:val="292425"/>
        </w:rPr>
        <w:t>that</w:t>
      </w:r>
      <w:r w:rsidRPr="007F25B6">
        <w:rPr>
          <w:rFonts w:ascii="Times New Roman" w:hAnsi="Times New Roman"/>
          <w:color w:val="292425"/>
          <w:spacing w:val="-10"/>
        </w:rPr>
        <w:t xml:space="preserve"> </w:t>
      </w:r>
      <w:r w:rsidRPr="007F25B6">
        <w:rPr>
          <w:rFonts w:ascii="Times New Roman" w:hAnsi="Times New Roman"/>
          <w:color w:val="292425"/>
        </w:rPr>
        <w:t>any</w:t>
      </w:r>
      <w:r w:rsidRPr="007F25B6">
        <w:rPr>
          <w:rFonts w:ascii="Times New Roman" w:hAnsi="Times New Roman"/>
          <w:color w:val="292425"/>
          <w:spacing w:val="-10"/>
        </w:rPr>
        <w:t xml:space="preserve"> </w:t>
      </w:r>
      <w:r w:rsidRPr="007F25B6">
        <w:rPr>
          <w:rFonts w:ascii="Times New Roman" w:hAnsi="Times New Roman"/>
          <w:color w:val="292425"/>
        </w:rPr>
        <w:t>material,</w:t>
      </w:r>
      <w:r w:rsidRPr="007F25B6">
        <w:rPr>
          <w:rFonts w:ascii="Times New Roman" w:hAnsi="Times New Roman"/>
          <w:color w:val="292425"/>
          <w:spacing w:val="-10"/>
        </w:rPr>
        <w:t xml:space="preserve"> </w:t>
      </w:r>
      <w:r w:rsidRPr="007F25B6">
        <w:rPr>
          <w:rFonts w:ascii="Times New Roman" w:hAnsi="Times New Roman"/>
          <w:color w:val="292425"/>
        </w:rPr>
        <w:t>substance or other things contemplated in subsection (3) may be destroyed if such admission is first demanded and such purpose is first notified.</w:t>
      </w:r>
    </w:p>
    <w:p w14:paraId="5AD71B14" w14:textId="77777777" w:rsidR="00431D9D" w:rsidRPr="007F25B6" w:rsidRDefault="00817657" w:rsidP="00B36D7F">
      <w:pPr>
        <w:pStyle w:val="ListParagraph"/>
        <w:widowControl w:val="0"/>
        <w:numPr>
          <w:ilvl w:val="0"/>
          <w:numId w:val="32"/>
        </w:numPr>
        <w:autoSpaceDE w:val="0"/>
        <w:autoSpaceDN w:val="0"/>
        <w:adjustRightInd w:val="0"/>
        <w:spacing w:after="0" w:line="360" w:lineRule="auto"/>
        <w:ind w:right="399"/>
        <w:jc w:val="both"/>
        <w:rPr>
          <w:rFonts w:ascii="Times New Roman" w:hAnsi="Times New Roman"/>
          <w:color w:val="000000"/>
        </w:rPr>
      </w:pPr>
      <w:r w:rsidRPr="007F25B6">
        <w:rPr>
          <w:rFonts w:ascii="Times New Roman" w:hAnsi="Times New Roman"/>
          <w:color w:val="292425"/>
        </w:rPr>
        <w:t>Any entry and search in terms of this section must be executed by day, unless</w:t>
      </w:r>
      <w:r w:rsidRPr="007F25B6">
        <w:rPr>
          <w:rFonts w:ascii="Times New Roman" w:hAnsi="Times New Roman"/>
          <w:color w:val="292425"/>
          <w:spacing w:val="-2"/>
        </w:rPr>
        <w:t xml:space="preserve"> </w:t>
      </w:r>
      <w:r w:rsidRPr="007F25B6">
        <w:rPr>
          <w:rFonts w:ascii="Times New Roman" w:hAnsi="Times New Roman"/>
          <w:color w:val="292425"/>
        </w:rPr>
        <w:t>the</w:t>
      </w:r>
      <w:r w:rsidRPr="007F25B6">
        <w:rPr>
          <w:rFonts w:ascii="Times New Roman" w:hAnsi="Times New Roman"/>
          <w:color w:val="292425"/>
          <w:spacing w:val="-2"/>
        </w:rPr>
        <w:t xml:space="preserve"> </w:t>
      </w:r>
      <w:r w:rsidRPr="007F25B6">
        <w:rPr>
          <w:rFonts w:ascii="Times New Roman" w:hAnsi="Times New Roman"/>
          <w:color w:val="292425"/>
        </w:rPr>
        <w:t>execution</w:t>
      </w:r>
      <w:r w:rsidRPr="007F25B6">
        <w:rPr>
          <w:rFonts w:ascii="Times New Roman" w:hAnsi="Times New Roman"/>
          <w:color w:val="292425"/>
          <w:spacing w:val="-2"/>
        </w:rPr>
        <w:t xml:space="preserve"> </w:t>
      </w:r>
      <w:r w:rsidRPr="007F25B6">
        <w:rPr>
          <w:rFonts w:ascii="Times New Roman" w:hAnsi="Times New Roman"/>
          <w:color w:val="292425"/>
        </w:rPr>
        <w:t>of</w:t>
      </w:r>
      <w:r w:rsidRPr="007F25B6">
        <w:rPr>
          <w:rFonts w:ascii="Times New Roman" w:hAnsi="Times New Roman"/>
          <w:color w:val="292425"/>
          <w:spacing w:val="-2"/>
        </w:rPr>
        <w:t xml:space="preserve"> </w:t>
      </w:r>
      <w:r w:rsidRPr="007F25B6">
        <w:rPr>
          <w:rFonts w:ascii="Times New Roman" w:hAnsi="Times New Roman"/>
          <w:color w:val="292425"/>
        </w:rPr>
        <w:t>it</w:t>
      </w:r>
      <w:r w:rsidRPr="007F25B6">
        <w:rPr>
          <w:rFonts w:ascii="Times New Roman" w:hAnsi="Times New Roman"/>
          <w:color w:val="292425"/>
          <w:spacing w:val="-2"/>
        </w:rPr>
        <w:t xml:space="preserve"> </w:t>
      </w:r>
      <w:r w:rsidRPr="007F25B6">
        <w:rPr>
          <w:rFonts w:ascii="Times New Roman" w:hAnsi="Times New Roman"/>
          <w:color w:val="292425"/>
        </w:rPr>
        <w:t>by</w:t>
      </w:r>
      <w:r w:rsidRPr="007F25B6">
        <w:rPr>
          <w:rFonts w:ascii="Times New Roman" w:hAnsi="Times New Roman"/>
          <w:color w:val="292425"/>
          <w:spacing w:val="-2"/>
        </w:rPr>
        <w:t xml:space="preserve"> </w:t>
      </w:r>
      <w:r w:rsidRPr="007F25B6">
        <w:rPr>
          <w:rFonts w:ascii="Times New Roman" w:hAnsi="Times New Roman"/>
          <w:color w:val="292425"/>
        </w:rPr>
        <w:t>night</w:t>
      </w:r>
      <w:r w:rsidRPr="007F25B6">
        <w:rPr>
          <w:rFonts w:ascii="Times New Roman" w:hAnsi="Times New Roman"/>
          <w:color w:val="292425"/>
          <w:spacing w:val="-2"/>
        </w:rPr>
        <w:t xml:space="preserve"> </w:t>
      </w:r>
      <w:r w:rsidRPr="007F25B6">
        <w:rPr>
          <w:rFonts w:ascii="Times New Roman" w:hAnsi="Times New Roman"/>
          <w:color w:val="292425"/>
        </w:rPr>
        <w:t>is</w:t>
      </w:r>
      <w:r w:rsidRPr="007F25B6">
        <w:rPr>
          <w:rFonts w:ascii="Times New Roman" w:hAnsi="Times New Roman"/>
          <w:color w:val="292425"/>
          <w:spacing w:val="-2"/>
        </w:rPr>
        <w:t xml:space="preserve"> </w:t>
      </w:r>
      <w:r w:rsidRPr="007F25B6">
        <w:rPr>
          <w:rFonts w:ascii="Times New Roman" w:hAnsi="Times New Roman"/>
          <w:color w:val="292425"/>
        </w:rPr>
        <w:t>justifiable</w:t>
      </w:r>
      <w:r w:rsidRPr="007F25B6">
        <w:rPr>
          <w:rFonts w:ascii="Times New Roman" w:hAnsi="Times New Roman"/>
          <w:color w:val="292425"/>
          <w:spacing w:val="-2"/>
        </w:rPr>
        <w:t xml:space="preserve"> </w:t>
      </w:r>
      <w:r w:rsidRPr="007F25B6">
        <w:rPr>
          <w:rFonts w:ascii="Times New Roman" w:hAnsi="Times New Roman"/>
          <w:color w:val="292425"/>
        </w:rPr>
        <w:t>and</w:t>
      </w:r>
      <w:r w:rsidRPr="007F25B6">
        <w:rPr>
          <w:rFonts w:ascii="Times New Roman" w:hAnsi="Times New Roman"/>
          <w:color w:val="292425"/>
          <w:spacing w:val="-2"/>
        </w:rPr>
        <w:t xml:space="preserve"> </w:t>
      </w:r>
      <w:r w:rsidRPr="007F25B6">
        <w:rPr>
          <w:rFonts w:ascii="Times New Roman" w:hAnsi="Times New Roman"/>
          <w:color w:val="292425"/>
        </w:rPr>
        <w:t>necessary.</w:t>
      </w:r>
    </w:p>
    <w:p w14:paraId="0936B2E6" w14:textId="77777777" w:rsidR="00817657" w:rsidRPr="007F25B6" w:rsidRDefault="00817657" w:rsidP="00B36D7F">
      <w:pPr>
        <w:pStyle w:val="ListParagraph"/>
        <w:widowControl w:val="0"/>
        <w:numPr>
          <w:ilvl w:val="0"/>
          <w:numId w:val="32"/>
        </w:numPr>
        <w:autoSpaceDE w:val="0"/>
        <w:autoSpaceDN w:val="0"/>
        <w:adjustRightInd w:val="0"/>
        <w:spacing w:after="0" w:line="360" w:lineRule="auto"/>
        <w:ind w:right="399"/>
        <w:jc w:val="both"/>
        <w:rPr>
          <w:rFonts w:ascii="Times New Roman" w:hAnsi="Times New Roman"/>
          <w:color w:val="000000"/>
        </w:rPr>
      </w:pPr>
      <w:r w:rsidRPr="007F25B6">
        <w:rPr>
          <w:rFonts w:ascii="Times New Roman" w:hAnsi="Times New Roman"/>
          <w:color w:val="292425"/>
        </w:rPr>
        <w:t>A warrant contemplated in this section may be issued on any day and is effective</w:t>
      </w:r>
      <w:r w:rsidRPr="007F25B6">
        <w:rPr>
          <w:rFonts w:ascii="Times New Roman" w:hAnsi="Times New Roman"/>
          <w:color w:val="292425"/>
          <w:spacing w:val="-2"/>
        </w:rPr>
        <w:t xml:space="preserve"> </w:t>
      </w:r>
      <w:r w:rsidRPr="007F25B6">
        <w:rPr>
          <w:rFonts w:ascii="Times New Roman" w:hAnsi="Times New Roman"/>
          <w:color w:val="292425"/>
        </w:rPr>
        <w:t>until</w:t>
      </w:r>
      <w:r w:rsidRPr="007F25B6">
        <w:rPr>
          <w:rFonts w:ascii="Times New Roman" w:hAnsi="Times New Roman"/>
          <w:color w:val="292425"/>
          <w:spacing w:val="-2"/>
        </w:rPr>
        <w:t xml:space="preserve"> </w:t>
      </w:r>
      <w:r w:rsidR="00431D9D" w:rsidRPr="007F25B6">
        <w:rPr>
          <w:rFonts w:ascii="Times New Roman" w:hAnsi="Times New Roman"/>
          <w:color w:val="292425"/>
        </w:rPr>
        <w:t>–</w:t>
      </w:r>
    </w:p>
    <w:p w14:paraId="1279D2DC" w14:textId="77777777" w:rsidR="00431D9D" w:rsidRPr="007F25B6" w:rsidRDefault="00817657" w:rsidP="00B36D7F">
      <w:pPr>
        <w:pStyle w:val="ListParagraph"/>
        <w:widowControl w:val="0"/>
        <w:numPr>
          <w:ilvl w:val="0"/>
          <w:numId w:val="35"/>
        </w:numPr>
        <w:tabs>
          <w:tab w:val="left" w:pos="1843"/>
        </w:tabs>
        <w:autoSpaceDE w:val="0"/>
        <w:autoSpaceDN w:val="0"/>
        <w:adjustRightInd w:val="0"/>
        <w:spacing w:after="0" w:line="360" w:lineRule="auto"/>
        <w:ind w:right="402"/>
        <w:jc w:val="both"/>
        <w:rPr>
          <w:rFonts w:ascii="Times New Roman" w:hAnsi="Times New Roman"/>
          <w:color w:val="000000"/>
        </w:rPr>
      </w:pPr>
      <w:r w:rsidRPr="007F25B6">
        <w:rPr>
          <w:rFonts w:ascii="Times New Roman" w:hAnsi="Times New Roman"/>
          <w:color w:val="292425"/>
        </w:rPr>
        <w:t>it is executed;</w:t>
      </w:r>
    </w:p>
    <w:p w14:paraId="669B0954" w14:textId="77777777" w:rsidR="00431D9D" w:rsidRPr="007F25B6" w:rsidRDefault="00817657" w:rsidP="00B36D7F">
      <w:pPr>
        <w:pStyle w:val="ListParagraph"/>
        <w:widowControl w:val="0"/>
        <w:numPr>
          <w:ilvl w:val="0"/>
          <w:numId w:val="35"/>
        </w:numPr>
        <w:tabs>
          <w:tab w:val="left" w:pos="1843"/>
        </w:tabs>
        <w:autoSpaceDE w:val="0"/>
        <w:autoSpaceDN w:val="0"/>
        <w:adjustRightInd w:val="0"/>
        <w:spacing w:after="0" w:line="360" w:lineRule="auto"/>
        <w:ind w:right="402"/>
        <w:jc w:val="both"/>
        <w:rPr>
          <w:rFonts w:ascii="Times New Roman" w:hAnsi="Times New Roman"/>
          <w:color w:val="000000"/>
        </w:rPr>
      </w:pPr>
      <w:r w:rsidRPr="007F25B6">
        <w:rPr>
          <w:rFonts w:ascii="Times New Roman" w:hAnsi="Times New Roman"/>
          <w:color w:val="292425"/>
        </w:rPr>
        <w:t>it</w:t>
      </w:r>
      <w:r w:rsidRPr="007F25B6">
        <w:rPr>
          <w:rFonts w:ascii="Times New Roman" w:hAnsi="Times New Roman"/>
          <w:color w:val="292425"/>
          <w:spacing w:val="-12"/>
        </w:rPr>
        <w:t xml:space="preserve"> </w:t>
      </w:r>
      <w:r w:rsidRPr="007F25B6">
        <w:rPr>
          <w:rFonts w:ascii="Times New Roman" w:hAnsi="Times New Roman"/>
          <w:color w:val="292425"/>
        </w:rPr>
        <w:t>is</w:t>
      </w:r>
      <w:r w:rsidRPr="007F25B6">
        <w:rPr>
          <w:rFonts w:ascii="Times New Roman" w:hAnsi="Times New Roman"/>
          <w:color w:val="292425"/>
          <w:spacing w:val="-12"/>
        </w:rPr>
        <w:t xml:space="preserve"> </w:t>
      </w:r>
      <w:r w:rsidRPr="007F25B6">
        <w:rPr>
          <w:rFonts w:ascii="Times New Roman" w:hAnsi="Times New Roman"/>
          <w:color w:val="292425"/>
        </w:rPr>
        <w:t>cancelled</w:t>
      </w:r>
      <w:r w:rsidRPr="007F25B6">
        <w:rPr>
          <w:rFonts w:ascii="Times New Roman" w:hAnsi="Times New Roman"/>
          <w:color w:val="292425"/>
          <w:spacing w:val="-12"/>
        </w:rPr>
        <w:t xml:space="preserve"> </w:t>
      </w:r>
      <w:r w:rsidRPr="007F25B6">
        <w:rPr>
          <w:rFonts w:ascii="Times New Roman" w:hAnsi="Times New Roman"/>
          <w:color w:val="292425"/>
        </w:rPr>
        <w:t>by</w:t>
      </w:r>
      <w:r w:rsidRPr="007F25B6">
        <w:rPr>
          <w:rFonts w:ascii="Times New Roman" w:hAnsi="Times New Roman"/>
          <w:color w:val="292425"/>
          <w:spacing w:val="-12"/>
        </w:rPr>
        <w:t xml:space="preserve"> </w:t>
      </w:r>
      <w:r w:rsidRPr="007F25B6">
        <w:rPr>
          <w:rFonts w:ascii="Times New Roman" w:hAnsi="Times New Roman"/>
          <w:color w:val="292425"/>
        </w:rPr>
        <w:t>the</w:t>
      </w:r>
      <w:r w:rsidRPr="007F25B6">
        <w:rPr>
          <w:rFonts w:ascii="Times New Roman" w:hAnsi="Times New Roman"/>
          <w:color w:val="292425"/>
          <w:spacing w:val="-12"/>
        </w:rPr>
        <w:t xml:space="preserve"> </w:t>
      </w:r>
      <w:r w:rsidRPr="007F25B6">
        <w:rPr>
          <w:rFonts w:ascii="Times New Roman" w:hAnsi="Times New Roman"/>
          <w:color w:val="292425"/>
        </w:rPr>
        <w:t>person</w:t>
      </w:r>
      <w:r w:rsidRPr="007F25B6">
        <w:rPr>
          <w:rFonts w:ascii="Times New Roman" w:hAnsi="Times New Roman"/>
          <w:color w:val="292425"/>
          <w:spacing w:val="-12"/>
        </w:rPr>
        <w:t xml:space="preserve"> </w:t>
      </w:r>
      <w:r w:rsidRPr="007F25B6">
        <w:rPr>
          <w:rFonts w:ascii="Times New Roman" w:hAnsi="Times New Roman"/>
          <w:color w:val="292425"/>
        </w:rPr>
        <w:t>who</w:t>
      </w:r>
      <w:r w:rsidRPr="007F25B6">
        <w:rPr>
          <w:rFonts w:ascii="Times New Roman" w:hAnsi="Times New Roman"/>
          <w:color w:val="292425"/>
          <w:spacing w:val="-12"/>
        </w:rPr>
        <w:t xml:space="preserve"> </w:t>
      </w:r>
      <w:r w:rsidRPr="007F25B6">
        <w:rPr>
          <w:rFonts w:ascii="Times New Roman" w:hAnsi="Times New Roman"/>
          <w:color w:val="292425"/>
        </w:rPr>
        <w:t>issued</w:t>
      </w:r>
      <w:r w:rsidRPr="007F25B6">
        <w:rPr>
          <w:rFonts w:ascii="Times New Roman" w:hAnsi="Times New Roman"/>
          <w:color w:val="292425"/>
          <w:spacing w:val="-12"/>
        </w:rPr>
        <w:t xml:space="preserve"> </w:t>
      </w:r>
      <w:r w:rsidRPr="007F25B6">
        <w:rPr>
          <w:rFonts w:ascii="Times New Roman" w:hAnsi="Times New Roman"/>
          <w:color w:val="292425"/>
        </w:rPr>
        <w:t>it</w:t>
      </w:r>
      <w:r w:rsidRPr="007F25B6">
        <w:rPr>
          <w:rFonts w:ascii="Times New Roman" w:hAnsi="Times New Roman"/>
          <w:color w:val="292425"/>
          <w:spacing w:val="-12"/>
        </w:rPr>
        <w:t xml:space="preserve"> </w:t>
      </w:r>
      <w:r w:rsidRPr="007F25B6">
        <w:rPr>
          <w:rFonts w:ascii="Times New Roman" w:hAnsi="Times New Roman"/>
          <w:color w:val="292425"/>
        </w:rPr>
        <w:t>or,</w:t>
      </w:r>
      <w:r w:rsidRPr="007F25B6">
        <w:rPr>
          <w:rFonts w:ascii="Times New Roman" w:hAnsi="Times New Roman"/>
          <w:color w:val="292425"/>
          <w:spacing w:val="-12"/>
        </w:rPr>
        <w:t xml:space="preserve"> </w:t>
      </w:r>
      <w:r w:rsidRPr="007F25B6">
        <w:rPr>
          <w:rFonts w:ascii="Times New Roman" w:hAnsi="Times New Roman"/>
          <w:color w:val="292425"/>
        </w:rPr>
        <w:t>if</w:t>
      </w:r>
      <w:r w:rsidRPr="007F25B6">
        <w:rPr>
          <w:rFonts w:ascii="Times New Roman" w:hAnsi="Times New Roman"/>
          <w:color w:val="292425"/>
          <w:spacing w:val="-12"/>
        </w:rPr>
        <w:t xml:space="preserve"> </w:t>
      </w:r>
      <w:r w:rsidRPr="007F25B6">
        <w:rPr>
          <w:rFonts w:ascii="Times New Roman" w:hAnsi="Times New Roman"/>
          <w:color w:val="292425"/>
        </w:rPr>
        <w:t>such</w:t>
      </w:r>
      <w:r w:rsidRPr="007F25B6">
        <w:rPr>
          <w:rFonts w:ascii="Times New Roman" w:hAnsi="Times New Roman"/>
          <w:color w:val="292425"/>
          <w:spacing w:val="-12"/>
        </w:rPr>
        <w:t xml:space="preserve"> </w:t>
      </w:r>
      <w:r w:rsidRPr="007F25B6">
        <w:rPr>
          <w:rFonts w:ascii="Times New Roman" w:hAnsi="Times New Roman"/>
          <w:color w:val="292425"/>
        </w:rPr>
        <w:t>person</w:t>
      </w:r>
      <w:r w:rsidRPr="007F25B6">
        <w:rPr>
          <w:rFonts w:ascii="Times New Roman" w:hAnsi="Times New Roman"/>
          <w:color w:val="292425"/>
          <w:spacing w:val="-12"/>
        </w:rPr>
        <w:t xml:space="preserve"> </w:t>
      </w:r>
      <w:r w:rsidRPr="007F25B6">
        <w:rPr>
          <w:rFonts w:ascii="Times New Roman" w:hAnsi="Times New Roman"/>
          <w:color w:val="292425"/>
        </w:rPr>
        <w:t>is</w:t>
      </w:r>
      <w:r w:rsidRPr="007F25B6">
        <w:rPr>
          <w:rFonts w:ascii="Times New Roman" w:hAnsi="Times New Roman"/>
          <w:color w:val="292425"/>
          <w:spacing w:val="-12"/>
        </w:rPr>
        <w:t xml:space="preserve"> </w:t>
      </w:r>
      <w:r w:rsidRPr="007F25B6">
        <w:rPr>
          <w:rFonts w:ascii="Times New Roman" w:hAnsi="Times New Roman"/>
          <w:color w:val="292425"/>
        </w:rPr>
        <w:t>not</w:t>
      </w:r>
      <w:r w:rsidRPr="007F25B6">
        <w:rPr>
          <w:rFonts w:ascii="Times New Roman" w:hAnsi="Times New Roman"/>
          <w:color w:val="292425"/>
          <w:spacing w:val="-12"/>
        </w:rPr>
        <w:t xml:space="preserve"> </w:t>
      </w:r>
      <w:r w:rsidRPr="007F25B6">
        <w:rPr>
          <w:rFonts w:ascii="Times New Roman" w:hAnsi="Times New Roman"/>
          <w:color w:val="292425"/>
        </w:rPr>
        <w:t>available, by any person with similar authority;</w:t>
      </w:r>
    </w:p>
    <w:p w14:paraId="64C1B953" w14:textId="77777777" w:rsidR="00431D9D" w:rsidRPr="007F25B6" w:rsidRDefault="00817657" w:rsidP="00B36D7F">
      <w:pPr>
        <w:pStyle w:val="ListParagraph"/>
        <w:widowControl w:val="0"/>
        <w:numPr>
          <w:ilvl w:val="0"/>
          <w:numId w:val="35"/>
        </w:numPr>
        <w:tabs>
          <w:tab w:val="left" w:pos="1843"/>
        </w:tabs>
        <w:autoSpaceDE w:val="0"/>
        <w:autoSpaceDN w:val="0"/>
        <w:adjustRightInd w:val="0"/>
        <w:spacing w:after="0" w:line="360" w:lineRule="auto"/>
        <w:ind w:right="402"/>
        <w:jc w:val="both"/>
        <w:rPr>
          <w:rFonts w:ascii="Times New Roman" w:hAnsi="Times New Roman"/>
          <w:color w:val="000000"/>
        </w:rPr>
      </w:pPr>
      <w:r w:rsidRPr="007F25B6">
        <w:rPr>
          <w:rFonts w:ascii="Times New Roman" w:hAnsi="Times New Roman"/>
          <w:color w:val="292425"/>
        </w:rPr>
        <w:t>one month from the date of its issue; or</w:t>
      </w:r>
    </w:p>
    <w:p w14:paraId="76EF8EE0" w14:textId="77777777" w:rsidR="00817657" w:rsidRPr="007F25B6" w:rsidRDefault="00817657" w:rsidP="00B36D7F">
      <w:pPr>
        <w:pStyle w:val="ListParagraph"/>
        <w:widowControl w:val="0"/>
        <w:numPr>
          <w:ilvl w:val="0"/>
          <w:numId w:val="35"/>
        </w:numPr>
        <w:tabs>
          <w:tab w:val="left" w:pos="1843"/>
        </w:tabs>
        <w:autoSpaceDE w:val="0"/>
        <w:autoSpaceDN w:val="0"/>
        <w:adjustRightInd w:val="0"/>
        <w:spacing w:after="0" w:line="360" w:lineRule="auto"/>
        <w:ind w:right="402"/>
        <w:jc w:val="both"/>
        <w:rPr>
          <w:rFonts w:ascii="Times New Roman" w:hAnsi="Times New Roman"/>
          <w:color w:val="000000"/>
        </w:rPr>
      </w:pPr>
      <w:proofErr w:type="gramStart"/>
      <w:r w:rsidRPr="007F25B6">
        <w:rPr>
          <w:rFonts w:ascii="Times New Roman" w:hAnsi="Times New Roman"/>
          <w:color w:val="292425"/>
        </w:rPr>
        <w:t>the</w:t>
      </w:r>
      <w:proofErr w:type="gramEnd"/>
      <w:r w:rsidRPr="007F25B6">
        <w:rPr>
          <w:rFonts w:ascii="Times New Roman" w:hAnsi="Times New Roman"/>
          <w:color w:val="292425"/>
          <w:spacing w:val="1"/>
        </w:rPr>
        <w:t xml:space="preserve"> </w:t>
      </w:r>
      <w:r w:rsidRPr="007F25B6">
        <w:rPr>
          <w:rFonts w:ascii="Times New Roman" w:hAnsi="Times New Roman"/>
          <w:color w:val="292425"/>
        </w:rPr>
        <w:t>purpose</w:t>
      </w:r>
      <w:r w:rsidRPr="007F25B6">
        <w:rPr>
          <w:rFonts w:ascii="Times New Roman" w:hAnsi="Times New Roman"/>
          <w:color w:val="292425"/>
          <w:spacing w:val="1"/>
        </w:rPr>
        <w:t xml:space="preserve"> </w:t>
      </w:r>
      <w:r w:rsidRPr="007F25B6">
        <w:rPr>
          <w:rFonts w:ascii="Times New Roman" w:hAnsi="Times New Roman"/>
          <w:color w:val="292425"/>
        </w:rPr>
        <w:t>for</w:t>
      </w:r>
      <w:r w:rsidRPr="007F25B6">
        <w:rPr>
          <w:rFonts w:ascii="Times New Roman" w:hAnsi="Times New Roman"/>
          <w:color w:val="292425"/>
          <w:spacing w:val="1"/>
        </w:rPr>
        <w:t xml:space="preserve"> </w:t>
      </w:r>
      <w:r w:rsidRPr="007F25B6">
        <w:rPr>
          <w:rFonts w:ascii="Times New Roman" w:hAnsi="Times New Roman"/>
          <w:color w:val="292425"/>
        </w:rPr>
        <w:t>which</w:t>
      </w:r>
      <w:r w:rsidRPr="007F25B6">
        <w:rPr>
          <w:rFonts w:ascii="Times New Roman" w:hAnsi="Times New Roman"/>
          <w:color w:val="292425"/>
          <w:spacing w:val="1"/>
        </w:rPr>
        <w:t xml:space="preserve"> </w:t>
      </w:r>
      <w:r w:rsidRPr="007F25B6">
        <w:rPr>
          <w:rFonts w:ascii="Times New Roman" w:hAnsi="Times New Roman"/>
          <w:color w:val="292425"/>
        </w:rPr>
        <w:t>the</w:t>
      </w:r>
      <w:r w:rsidRPr="007F25B6">
        <w:rPr>
          <w:rFonts w:ascii="Times New Roman" w:hAnsi="Times New Roman"/>
          <w:color w:val="292425"/>
          <w:spacing w:val="1"/>
        </w:rPr>
        <w:t xml:space="preserve"> </w:t>
      </w:r>
      <w:r w:rsidRPr="007F25B6">
        <w:rPr>
          <w:rFonts w:ascii="Times New Roman" w:hAnsi="Times New Roman"/>
          <w:color w:val="292425"/>
        </w:rPr>
        <w:t>warrant</w:t>
      </w:r>
      <w:r w:rsidRPr="007F25B6">
        <w:rPr>
          <w:rFonts w:ascii="Times New Roman" w:hAnsi="Times New Roman"/>
          <w:color w:val="292425"/>
          <w:spacing w:val="1"/>
        </w:rPr>
        <w:t xml:space="preserve"> </w:t>
      </w:r>
      <w:r w:rsidRPr="007F25B6">
        <w:rPr>
          <w:rFonts w:ascii="Times New Roman" w:hAnsi="Times New Roman"/>
          <w:color w:val="292425"/>
        </w:rPr>
        <w:t>was</w:t>
      </w:r>
      <w:r w:rsidRPr="007F25B6">
        <w:rPr>
          <w:rFonts w:ascii="Times New Roman" w:hAnsi="Times New Roman"/>
          <w:color w:val="292425"/>
          <w:spacing w:val="1"/>
        </w:rPr>
        <w:t xml:space="preserve"> </w:t>
      </w:r>
      <w:r w:rsidRPr="007F25B6">
        <w:rPr>
          <w:rFonts w:ascii="Times New Roman" w:hAnsi="Times New Roman"/>
          <w:color w:val="292425"/>
        </w:rPr>
        <w:t>issued,</w:t>
      </w:r>
      <w:r w:rsidRPr="007F25B6">
        <w:rPr>
          <w:rFonts w:ascii="Times New Roman" w:hAnsi="Times New Roman"/>
          <w:color w:val="292425"/>
          <w:spacing w:val="1"/>
        </w:rPr>
        <w:t xml:space="preserve"> </w:t>
      </w:r>
      <w:r w:rsidRPr="007F25B6">
        <w:rPr>
          <w:rFonts w:ascii="Times New Roman" w:hAnsi="Times New Roman"/>
          <w:color w:val="292425"/>
        </w:rPr>
        <w:t>no</w:t>
      </w:r>
      <w:r w:rsidRPr="007F25B6">
        <w:rPr>
          <w:rFonts w:ascii="Times New Roman" w:hAnsi="Times New Roman"/>
          <w:color w:val="292425"/>
          <w:spacing w:val="1"/>
        </w:rPr>
        <w:t xml:space="preserve"> </w:t>
      </w:r>
      <w:r w:rsidRPr="007F25B6">
        <w:rPr>
          <w:rFonts w:ascii="Times New Roman" w:hAnsi="Times New Roman"/>
          <w:color w:val="292425"/>
        </w:rPr>
        <w:t>longer</w:t>
      </w:r>
      <w:r w:rsidRPr="007F25B6">
        <w:rPr>
          <w:rFonts w:ascii="Times New Roman" w:hAnsi="Times New Roman"/>
          <w:color w:val="292425"/>
          <w:spacing w:val="1"/>
        </w:rPr>
        <w:t xml:space="preserve"> </w:t>
      </w:r>
      <w:r w:rsidRPr="007F25B6">
        <w:rPr>
          <w:rFonts w:ascii="Times New Roman" w:hAnsi="Times New Roman"/>
          <w:color w:val="292425"/>
        </w:rPr>
        <w:t>exists,</w:t>
      </w:r>
      <w:r w:rsidRPr="007F25B6">
        <w:rPr>
          <w:rFonts w:ascii="Times New Roman" w:hAnsi="Times New Roman"/>
          <w:color w:val="292425"/>
          <w:spacing w:val="1"/>
        </w:rPr>
        <w:t xml:space="preserve"> </w:t>
      </w:r>
      <w:r w:rsidRPr="007F25B6">
        <w:rPr>
          <w:rFonts w:ascii="Times New Roman" w:hAnsi="Times New Roman"/>
          <w:color w:val="292425"/>
        </w:rPr>
        <w:t>whichever occurs first.</w:t>
      </w:r>
    </w:p>
    <w:p w14:paraId="5F490C87" w14:textId="77777777" w:rsidR="00817657" w:rsidRPr="007F25B6" w:rsidRDefault="00817657" w:rsidP="00B36D7F">
      <w:pPr>
        <w:pStyle w:val="ListParagraph"/>
        <w:widowControl w:val="0"/>
        <w:numPr>
          <w:ilvl w:val="0"/>
          <w:numId w:val="32"/>
        </w:numPr>
        <w:autoSpaceDE w:val="0"/>
        <w:autoSpaceDN w:val="0"/>
        <w:adjustRightInd w:val="0"/>
        <w:spacing w:after="0" w:line="360" w:lineRule="auto"/>
        <w:ind w:right="400"/>
        <w:jc w:val="both"/>
        <w:rPr>
          <w:rFonts w:ascii="Times New Roman" w:hAnsi="Times New Roman"/>
          <w:color w:val="000000"/>
        </w:rPr>
      </w:pPr>
      <w:r w:rsidRPr="007F25B6">
        <w:rPr>
          <w:rFonts w:ascii="Times New Roman" w:hAnsi="Times New Roman"/>
          <w:color w:val="292425"/>
        </w:rPr>
        <w:t>An</w:t>
      </w:r>
      <w:r w:rsidRPr="007F25B6">
        <w:rPr>
          <w:rFonts w:ascii="Times New Roman" w:hAnsi="Times New Roman"/>
          <w:color w:val="292425"/>
          <w:spacing w:val="-10"/>
        </w:rPr>
        <w:t xml:space="preserve"> </w:t>
      </w:r>
      <w:r w:rsidRPr="007F25B6">
        <w:rPr>
          <w:rFonts w:ascii="Times New Roman" w:hAnsi="Times New Roman"/>
          <w:color w:val="292425"/>
        </w:rPr>
        <w:t>environmental</w:t>
      </w:r>
      <w:r w:rsidRPr="007F25B6">
        <w:rPr>
          <w:rFonts w:ascii="Times New Roman" w:hAnsi="Times New Roman"/>
          <w:color w:val="292425"/>
          <w:spacing w:val="-10"/>
        </w:rPr>
        <w:t xml:space="preserve"> </w:t>
      </w:r>
      <w:r w:rsidRPr="007F25B6">
        <w:rPr>
          <w:rFonts w:ascii="Times New Roman" w:hAnsi="Times New Roman"/>
          <w:color w:val="292425"/>
        </w:rPr>
        <w:t>officer</w:t>
      </w:r>
      <w:r w:rsidRPr="007F25B6">
        <w:rPr>
          <w:rFonts w:ascii="Times New Roman" w:hAnsi="Times New Roman"/>
          <w:color w:val="292425"/>
          <w:spacing w:val="-10"/>
        </w:rPr>
        <w:t xml:space="preserve"> </w:t>
      </w:r>
      <w:r w:rsidRPr="007F25B6">
        <w:rPr>
          <w:rFonts w:ascii="Times New Roman" w:hAnsi="Times New Roman"/>
          <w:color w:val="292425"/>
        </w:rPr>
        <w:t>may</w:t>
      </w:r>
      <w:r w:rsidRPr="007F25B6">
        <w:rPr>
          <w:rFonts w:ascii="Times New Roman" w:hAnsi="Times New Roman"/>
          <w:color w:val="292425"/>
          <w:spacing w:val="-10"/>
        </w:rPr>
        <w:t xml:space="preserve"> </w:t>
      </w:r>
      <w:r w:rsidRPr="007F25B6">
        <w:rPr>
          <w:rFonts w:ascii="Times New Roman" w:hAnsi="Times New Roman"/>
          <w:color w:val="292425"/>
        </w:rPr>
        <w:t>without</w:t>
      </w:r>
      <w:r w:rsidRPr="007F25B6">
        <w:rPr>
          <w:rFonts w:ascii="Times New Roman" w:hAnsi="Times New Roman"/>
          <w:color w:val="292425"/>
          <w:spacing w:val="-10"/>
        </w:rPr>
        <w:t xml:space="preserve"> </w:t>
      </w:r>
      <w:r w:rsidRPr="007F25B6">
        <w:rPr>
          <w:rFonts w:ascii="Times New Roman" w:hAnsi="Times New Roman"/>
          <w:color w:val="292425"/>
        </w:rPr>
        <w:t>a</w:t>
      </w:r>
      <w:r w:rsidRPr="007F25B6">
        <w:rPr>
          <w:rFonts w:ascii="Times New Roman" w:hAnsi="Times New Roman"/>
          <w:color w:val="292425"/>
          <w:spacing w:val="-10"/>
        </w:rPr>
        <w:t xml:space="preserve"> </w:t>
      </w:r>
      <w:r w:rsidRPr="007F25B6">
        <w:rPr>
          <w:rFonts w:ascii="Times New Roman" w:hAnsi="Times New Roman"/>
          <w:color w:val="292425"/>
        </w:rPr>
        <w:t>warrant</w:t>
      </w:r>
      <w:r w:rsidRPr="007F25B6">
        <w:rPr>
          <w:rFonts w:ascii="Times New Roman" w:hAnsi="Times New Roman"/>
          <w:color w:val="292425"/>
          <w:spacing w:val="-10"/>
        </w:rPr>
        <w:t xml:space="preserve"> </w:t>
      </w:r>
      <w:r w:rsidRPr="007F25B6">
        <w:rPr>
          <w:rFonts w:ascii="Times New Roman" w:hAnsi="Times New Roman"/>
          <w:color w:val="292425"/>
        </w:rPr>
        <w:t>enter</w:t>
      </w:r>
      <w:r w:rsidRPr="007F25B6">
        <w:rPr>
          <w:rFonts w:ascii="Times New Roman" w:hAnsi="Times New Roman"/>
          <w:color w:val="292425"/>
          <w:spacing w:val="-10"/>
        </w:rPr>
        <w:t xml:space="preserve"> </w:t>
      </w:r>
      <w:r w:rsidRPr="007F25B6">
        <w:rPr>
          <w:rFonts w:ascii="Times New Roman" w:hAnsi="Times New Roman"/>
          <w:color w:val="292425"/>
        </w:rPr>
        <w:t>on</w:t>
      </w:r>
      <w:r w:rsidRPr="007F25B6">
        <w:rPr>
          <w:rFonts w:ascii="Times New Roman" w:hAnsi="Times New Roman"/>
          <w:color w:val="292425"/>
          <w:spacing w:val="-10"/>
        </w:rPr>
        <w:t xml:space="preserve"> </w:t>
      </w:r>
      <w:r w:rsidRPr="007F25B6">
        <w:rPr>
          <w:rFonts w:ascii="Times New Roman" w:hAnsi="Times New Roman"/>
          <w:color w:val="292425"/>
        </w:rPr>
        <w:t>any</w:t>
      </w:r>
      <w:r w:rsidRPr="007F25B6">
        <w:rPr>
          <w:rFonts w:ascii="Times New Roman" w:hAnsi="Times New Roman"/>
          <w:color w:val="292425"/>
          <w:spacing w:val="-10"/>
        </w:rPr>
        <w:t xml:space="preserve"> </w:t>
      </w:r>
      <w:r w:rsidRPr="007F25B6">
        <w:rPr>
          <w:rFonts w:ascii="Times New Roman" w:hAnsi="Times New Roman"/>
          <w:color w:val="292425"/>
        </w:rPr>
        <w:t>premises</w:t>
      </w:r>
      <w:r w:rsidRPr="007F25B6">
        <w:rPr>
          <w:rFonts w:ascii="Times New Roman" w:hAnsi="Times New Roman"/>
          <w:color w:val="292425"/>
          <w:spacing w:val="-10"/>
        </w:rPr>
        <w:t xml:space="preserve"> </w:t>
      </w:r>
      <w:r w:rsidRPr="007F25B6">
        <w:rPr>
          <w:rFonts w:ascii="Times New Roman" w:hAnsi="Times New Roman"/>
          <w:color w:val="292425"/>
        </w:rPr>
        <w:t>and search</w:t>
      </w:r>
      <w:r w:rsidRPr="007F25B6">
        <w:rPr>
          <w:rFonts w:ascii="Times New Roman" w:hAnsi="Times New Roman"/>
          <w:color w:val="292425"/>
          <w:spacing w:val="-1"/>
        </w:rPr>
        <w:t xml:space="preserve"> </w:t>
      </w:r>
      <w:r w:rsidRPr="007F25B6">
        <w:rPr>
          <w:rFonts w:ascii="Times New Roman" w:hAnsi="Times New Roman"/>
          <w:color w:val="292425"/>
        </w:rPr>
        <w:t>for,</w:t>
      </w:r>
      <w:r w:rsidRPr="007F25B6">
        <w:rPr>
          <w:rFonts w:ascii="Times New Roman" w:hAnsi="Times New Roman"/>
          <w:color w:val="292425"/>
          <w:spacing w:val="-1"/>
        </w:rPr>
        <w:t xml:space="preserve"> </w:t>
      </w:r>
      <w:r w:rsidRPr="007F25B6">
        <w:rPr>
          <w:rFonts w:ascii="Times New Roman" w:hAnsi="Times New Roman"/>
          <w:color w:val="292425"/>
        </w:rPr>
        <w:t>seize</w:t>
      </w:r>
      <w:r w:rsidRPr="007F25B6">
        <w:rPr>
          <w:rFonts w:ascii="Times New Roman" w:hAnsi="Times New Roman"/>
          <w:color w:val="292425"/>
          <w:spacing w:val="-1"/>
        </w:rPr>
        <w:t xml:space="preserve"> </w:t>
      </w:r>
      <w:r w:rsidRPr="007F25B6">
        <w:rPr>
          <w:rFonts w:ascii="Times New Roman" w:hAnsi="Times New Roman"/>
          <w:color w:val="292425"/>
        </w:rPr>
        <w:t>and</w:t>
      </w:r>
      <w:r w:rsidRPr="007F25B6">
        <w:rPr>
          <w:rFonts w:ascii="Times New Roman" w:hAnsi="Times New Roman"/>
          <w:color w:val="292425"/>
          <w:spacing w:val="-1"/>
        </w:rPr>
        <w:t xml:space="preserve"> </w:t>
      </w:r>
      <w:r w:rsidRPr="007F25B6">
        <w:rPr>
          <w:rFonts w:ascii="Times New Roman" w:hAnsi="Times New Roman"/>
          <w:color w:val="292425"/>
        </w:rPr>
        <w:t>remove</w:t>
      </w:r>
      <w:r w:rsidRPr="007F25B6">
        <w:rPr>
          <w:rFonts w:ascii="Times New Roman" w:hAnsi="Times New Roman"/>
          <w:color w:val="292425"/>
          <w:spacing w:val="-1"/>
        </w:rPr>
        <w:t xml:space="preserve"> </w:t>
      </w:r>
      <w:r w:rsidRPr="007F25B6">
        <w:rPr>
          <w:rFonts w:ascii="Times New Roman" w:hAnsi="Times New Roman"/>
          <w:color w:val="292425"/>
        </w:rPr>
        <w:t>anything</w:t>
      </w:r>
      <w:r w:rsidRPr="007F25B6">
        <w:rPr>
          <w:rFonts w:ascii="Times New Roman" w:hAnsi="Times New Roman"/>
          <w:color w:val="292425"/>
          <w:spacing w:val="-1"/>
        </w:rPr>
        <w:t xml:space="preserve"> </w:t>
      </w:r>
      <w:r w:rsidRPr="007F25B6">
        <w:rPr>
          <w:rFonts w:ascii="Times New Roman" w:hAnsi="Times New Roman"/>
          <w:color w:val="292425"/>
        </w:rPr>
        <w:t>referred</w:t>
      </w:r>
      <w:r w:rsidRPr="007F25B6">
        <w:rPr>
          <w:rFonts w:ascii="Times New Roman" w:hAnsi="Times New Roman"/>
          <w:color w:val="292425"/>
          <w:spacing w:val="-1"/>
        </w:rPr>
        <w:t xml:space="preserve"> </w:t>
      </w:r>
      <w:r w:rsidRPr="007F25B6">
        <w:rPr>
          <w:rFonts w:ascii="Times New Roman" w:hAnsi="Times New Roman"/>
          <w:color w:val="292425"/>
        </w:rPr>
        <w:t>to</w:t>
      </w:r>
      <w:r w:rsidRPr="007F25B6">
        <w:rPr>
          <w:rFonts w:ascii="Times New Roman" w:hAnsi="Times New Roman"/>
          <w:color w:val="292425"/>
          <w:spacing w:val="-1"/>
        </w:rPr>
        <w:t xml:space="preserve"> </w:t>
      </w:r>
      <w:r w:rsidRPr="007F25B6">
        <w:rPr>
          <w:rFonts w:ascii="Times New Roman" w:hAnsi="Times New Roman"/>
          <w:color w:val="292425"/>
        </w:rPr>
        <w:t>in</w:t>
      </w:r>
      <w:r w:rsidRPr="007F25B6">
        <w:rPr>
          <w:rFonts w:ascii="Times New Roman" w:hAnsi="Times New Roman"/>
          <w:color w:val="292425"/>
          <w:spacing w:val="-1"/>
        </w:rPr>
        <w:t xml:space="preserve"> </w:t>
      </w:r>
      <w:r w:rsidRPr="007F25B6">
        <w:rPr>
          <w:rFonts w:ascii="Times New Roman" w:hAnsi="Times New Roman"/>
          <w:color w:val="292425"/>
        </w:rPr>
        <w:t>subsection</w:t>
      </w:r>
      <w:r w:rsidRPr="007F25B6">
        <w:rPr>
          <w:rFonts w:ascii="Times New Roman" w:hAnsi="Times New Roman"/>
          <w:color w:val="292425"/>
          <w:spacing w:val="-1"/>
        </w:rPr>
        <w:t xml:space="preserve"> </w:t>
      </w:r>
      <w:r w:rsidRPr="007F25B6">
        <w:rPr>
          <w:rFonts w:ascii="Times New Roman" w:hAnsi="Times New Roman"/>
          <w:color w:val="292425"/>
        </w:rPr>
        <w:t>(3),</w:t>
      </w:r>
      <w:r w:rsidRPr="007F25B6">
        <w:rPr>
          <w:rFonts w:ascii="Times New Roman" w:hAnsi="Times New Roman"/>
          <w:color w:val="292425"/>
          <w:spacing w:val="-1"/>
        </w:rPr>
        <w:t xml:space="preserve"> </w:t>
      </w:r>
      <w:r w:rsidRPr="007F25B6">
        <w:rPr>
          <w:rFonts w:ascii="Times New Roman" w:hAnsi="Times New Roman"/>
          <w:color w:val="292425"/>
        </w:rPr>
        <w:t>if</w:t>
      </w:r>
      <w:r w:rsidRPr="007F25B6">
        <w:rPr>
          <w:rFonts w:ascii="Times New Roman" w:hAnsi="Times New Roman"/>
          <w:color w:val="292425"/>
          <w:spacing w:val="-1"/>
        </w:rPr>
        <w:t xml:space="preserve"> </w:t>
      </w:r>
      <w:r w:rsidR="00431D9D" w:rsidRPr="007F25B6">
        <w:rPr>
          <w:rFonts w:ascii="Times New Roman" w:hAnsi="Times New Roman"/>
          <w:color w:val="292425"/>
        </w:rPr>
        <w:t>–</w:t>
      </w:r>
    </w:p>
    <w:p w14:paraId="10727947" w14:textId="77777777" w:rsidR="00431D9D" w:rsidRPr="007F25B6" w:rsidRDefault="00817657" w:rsidP="00B36D7F">
      <w:pPr>
        <w:pStyle w:val="ListParagraph"/>
        <w:widowControl w:val="0"/>
        <w:numPr>
          <w:ilvl w:val="0"/>
          <w:numId w:val="35"/>
        </w:numPr>
        <w:tabs>
          <w:tab w:val="left" w:pos="1843"/>
        </w:tabs>
        <w:autoSpaceDE w:val="0"/>
        <w:autoSpaceDN w:val="0"/>
        <w:adjustRightInd w:val="0"/>
        <w:spacing w:after="0" w:line="360" w:lineRule="auto"/>
        <w:ind w:right="402"/>
        <w:jc w:val="both"/>
        <w:rPr>
          <w:rFonts w:ascii="Times New Roman" w:hAnsi="Times New Roman"/>
          <w:color w:val="000000"/>
        </w:rPr>
      </w:pPr>
      <w:r w:rsidRPr="007F25B6">
        <w:rPr>
          <w:rFonts w:ascii="Times New Roman" w:hAnsi="Times New Roman"/>
          <w:color w:val="292425"/>
        </w:rPr>
        <w:t>the</w:t>
      </w:r>
      <w:r w:rsidRPr="007F25B6">
        <w:rPr>
          <w:rFonts w:ascii="Times New Roman" w:hAnsi="Times New Roman"/>
          <w:color w:val="292425"/>
          <w:spacing w:val="-12"/>
        </w:rPr>
        <w:t xml:space="preserve"> </w:t>
      </w:r>
      <w:r w:rsidRPr="007F25B6">
        <w:rPr>
          <w:rFonts w:ascii="Times New Roman" w:hAnsi="Times New Roman"/>
          <w:color w:val="292425"/>
        </w:rPr>
        <w:t>person</w:t>
      </w:r>
      <w:r w:rsidRPr="007F25B6">
        <w:rPr>
          <w:rFonts w:ascii="Times New Roman" w:hAnsi="Times New Roman"/>
          <w:color w:val="292425"/>
          <w:spacing w:val="-12"/>
        </w:rPr>
        <w:t xml:space="preserve"> </w:t>
      </w:r>
      <w:r w:rsidRPr="007F25B6">
        <w:rPr>
          <w:rFonts w:ascii="Times New Roman" w:hAnsi="Times New Roman"/>
          <w:color w:val="292425"/>
        </w:rPr>
        <w:t>who</w:t>
      </w:r>
      <w:r w:rsidRPr="007F25B6">
        <w:rPr>
          <w:rFonts w:ascii="Times New Roman" w:hAnsi="Times New Roman"/>
          <w:color w:val="292425"/>
          <w:spacing w:val="-12"/>
        </w:rPr>
        <w:t xml:space="preserve"> </w:t>
      </w:r>
      <w:r w:rsidRPr="007F25B6">
        <w:rPr>
          <w:rFonts w:ascii="Times New Roman" w:hAnsi="Times New Roman"/>
          <w:color w:val="292425"/>
        </w:rPr>
        <w:t>is</w:t>
      </w:r>
      <w:r w:rsidRPr="007F25B6">
        <w:rPr>
          <w:rFonts w:ascii="Times New Roman" w:hAnsi="Times New Roman"/>
          <w:color w:val="292425"/>
          <w:spacing w:val="-12"/>
        </w:rPr>
        <w:t xml:space="preserve"> </w:t>
      </w:r>
      <w:r w:rsidRPr="007F25B6">
        <w:rPr>
          <w:rFonts w:ascii="Times New Roman" w:hAnsi="Times New Roman"/>
          <w:color w:val="292425"/>
        </w:rPr>
        <w:t>competent</w:t>
      </w:r>
      <w:r w:rsidRPr="007F25B6">
        <w:rPr>
          <w:rFonts w:ascii="Times New Roman" w:hAnsi="Times New Roman"/>
          <w:color w:val="292425"/>
          <w:spacing w:val="-12"/>
        </w:rPr>
        <w:t xml:space="preserve"> </w:t>
      </w:r>
      <w:r w:rsidRPr="007F25B6">
        <w:rPr>
          <w:rFonts w:ascii="Times New Roman" w:hAnsi="Times New Roman"/>
          <w:color w:val="292425"/>
        </w:rPr>
        <w:t>to</w:t>
      </w:r>
      <w:r w:rsidRPr="007F25B6">
        <w:rPr>
          <w:rFonts w:ascii="Times New Roman" w:hAnsi="Times New Roman"/>
          <w:color w:val="292425"/>
          <w:spacing w:val="-12"/>
        </w:rPr>
        <w:t xml:space="preserve"> </w:t>
      </w:r>
      <w:r w:rsidRPr="007F25B6">
        <w:rPr>
          <w:rFonts w:ascii="Times New Roman" w:hAnsi="Times New Roman"/>
          <w:color w:val="292425"/>
        </w:rPr>
        <w:t>do</w:t>
      </w:r>
      <w:r w:rsidRPr="007F25B6">
        <w:rPr>
          <w:rFonts w:ascii="Times New Roman" w:hAnsi="Times New Roman"/>
          <w:color w:val="292425"/>
          <w:spacing w:val="-12"/>
        </w:rPr>
        <w:t xml:space="preserve"> </w:t>
      </w:r>
      <w:r w:rsidRPr="007F25B6">
        <w:rPr>
          <w:rFonts w:ascii="Times New Roman" w:hAnsi="Times New Roman"/>
          <w:color w:val="292425"/>
        </w:rPr>
        <w:t>so</w:t>
      </w:r>
      <w:r w:rsidRPr="007F25B6">
        <w:rPr>
          <w:rFonts w:ascii="Times New Roman" w:hAnsi="Times New Roman"/>
          <w:color w:val="292425"/>
          <w:spacing w:val="-12"/>
        </w:rPr>
        <w:t xml:space="preserve"> </w:t>
      </w:r>
      <w:r w:rsidRPr="007F25B6">
        <w:rPr>
          <w:rFonts w:ascii="Times New Roman" w:hAnsi="Times New Roman"/>
          <w:color w:val="292425"/>
        </w:rPr>
        <w:t>consents</w:t>
      </w:r>
      <w:r w:rsidRPr="007F25B6">
        <w:rPr>
          <w:rFonts w:ascii="Times New Roman" w:hAnsi="Times New Roman"/>
          <w:color w:val="292425"/>
          <w:spacing w:val="-12"/>
        </w:rPr>
        <w:t xml:space="preserve"> </w:t>
      </w:r>
      <w:r w:rsidRPr="007F25B6">
        <w:rPr>
          <w:rFonts w:ascii="Times New Roman" w:hAnsi="Times New Roman"/>
          <w:color w:val="292425"/>
        </w:rPr>
        <w:t>to</w:t>
      </w:r>
      <w:r w:rsidRPr="007F25B6">
        <w:rPr>
          <w:rFonts w:ascii="Times New Roman" w:hAnsi="Times New Roman"/>
          <w:color w:val="292425"/>
          <w:spacing w:val="-12"/>
        </w:rPr>
        <w:t xml:space="preserve"> </w:t>
      </w:r>
      <w:r w:rsidRPr="007F25B6">
        <w:rPr>
          <w:rFonts w:ascii="Times New Roman" w:hAnsi="Times New Roman"/>
          <w:color w:val="292425"/>
        </w:rPr>
        <w:t>such</w:t>
      </w:r>
      <w:r w:rsidRPr="007F25B6">
        <w:rPr>
          <w:rFonts w:ascii="Times New Roman" w:hAnsi="Times New Roman"/>
          <w:color w:val="292425"/>
          <w:spacing w:val="-12"/>
        </w:rPr>
        <w:t xml:space="preserve"> </w:t>
      </w:r>
      <w:r w:rsidRPr="007F25B6">
        <w:rPr>
          <w:rFonts w:ascii="Times New Roman" w:hAnsi="Times New Roman"/>
          <w:color w:val="292425"/>
        </w:rPr>
        <w:t>entry,</w:t>
      </w:r>
      <w:r w:rsidRPr="007F25B6">
        <w:rPr>
          <w:rFonts w:ascii="Times New Roman" w:hAnsi="Times New Roman"/>
          <w:color w:val="292425"/>
          <w:spacing w:val="-12"/>
        </w:rPr>
        <w:t xml:space="preserve"> </w:t>
      </w:r>
      <w:r w:rsidRPr="007F25B6">
        <w:rPr>
          <w:rFonts w:ascii="Times New Roman" w:hAnsi="Times New Roman"/>
          <w:color w:val="292425"/>
        </w:rPr>
        <w:t>search,</w:t>
      </w:r>
      <w:r w:rsidRPr="007F25B6">
        <w:rPr>
          <w:rFonts w:ascii="Times New Roman" w:hAnsi="Times New Roman"/>
          <w:color w:val="292425"/>
          <w:spacing w:val="-12"/>
        </w:rPr>
        <w:t xml:space="preserve"> </w:t>
      </w:r>
      <w:r w:rsidRPr="007F25B6">
        <w:rPr>
          <w:rFonts w:ascii="Times New Roman" w:hAnsi="Times New Roman"/>
          <w:color w:val="292425"/>
        </w:rPr>
        <w:t>seizure and removal; or</w:t>
      </w:r>
    </w:p>
    <w:p w14:paraId="12A3514B" w14:textId="77777777" w:rsidR="00817657" w:rsidRPr="007F25B6" w:rsidRDefault="00817657" w:rsidP="00B36D7F">
      <w:pPr>
        <w:pStyle w:val="ListParagraph"/>
        <w:widowControl w:val="0"/>
        <w:numPr>
          <w:ilvl w:val="0"/>
          <w:numId w:val="35"/>
        </w:numPr>
        <w:tabs>
          <w:tab w:val="left" w:pos="1843"/>
        </w:tabs>
        <w:autoSpaceDE w:val="0"/>
        <w:autoSpaceDN w:val="0"/>
        <w:adjustRightInd w:val="0"/>
        <w:spacing w:after="0" w:line="360" w:lineRule="auto"/>
        <w:ind w:right="402"/>
        <w:jc w:val="both"/>
        <w:rPr>
          <w:rFonts w:ascii="Times New Roman" w:hAnsi="Times New Roman"/>
          <w:color w:val="000000"/>
        </w:rPr>
      </w:pPr>
      <w:r w:rsidRPr="007F25B6">
        <w:rPr>
          <w:rFonts w:ascii="Times New Roman" w:hAnsi="Times New Roman"/>
          <w:color w:val="292425"/>
        </w:rPr>
        <w:t>there are reasonable grounds to believe that -</w:t>
      </w:r>
    </w:p>
    <w:p w14:paraId="1E725C13" w14:textId="77777777" w:rsidR="00431D9D" w:rsidRPr="007F25B6" w:rsidRDefault="00817657" w:rsidP="00B36D7F">
      <w:pPr>
        <w:pStyle w:val="ListParagraph"/>
        <w:widowControl w:val="0"/>
        <w:numPr>
          <w:ilvl w:val="2"/>
          <w:numId w:val="30"/>
        </w:numPr>
        <w:tabs>
          <w:tab w:val="left" w:pos="2140"/>
        </w:tabs>
        <w:autoSpaceDE w:val="0"/>
        <w:autoSpaceDN w:val="0"/>
        <w:adjustRightInd w:val="0"/>
        <w:spacing w:after="0" w:line="360" w:lineRule="auto"/>
        <w:ind w:right="401"/>
        <w:jc w:val="both"/>
        <w:rPr>
          <w:rFonts w:ascii="Times New Roman" w:hAnsi="Times New Roman"/>
          <w:color w:val="000000"/>
        </w:rPr>
      </w:pPr>
      <w:r w:rsidRPr="007F25B6">
        <w:rPr>
          <w:rFonts w:ascii="Times New Roman" w:hAnsi="Times New Roman"/>
          <w:color w:val="292425"/>
        </w:rPr>
        <w:t>a</w:t>
      </w:r>
      <w:r w:rsidRPr="007F25B6">
        <w:rPr>
          <w:rFonts w:ascii="Times New Roman" w:hAnsi="Times New Roman"/>
          <w:color w:val="292425"/>
          <w:spacing w:val="-2"/>
        </w:rPr>
        <w:t xml:space="preserve"> </w:t>
      </w:r>
      <w:r w:rsidRPr="007F25B6">
        <w:rPr>
          <w:rFonts w:ascii="Times New Roman" w:hAnsi="Times New Roman"/>
          <w:color w:val="292425"/>
        </w:rPr>
        <w:t>warrant</w:t>
      </w:r>
      <w:r w:rsidRPr="007F25B6">
        <w:rPr>
          <w:rFonts w:ascii="Times New Roman" w:hAnsi="Times New Roman"/>
          <w:color w:val="292425"/>
          <w:spacing w:val="-2"/>
        </w:rPr>
        <w:t xml:space="preserve"> </w:t>
      </w:r>
      <w:r w:rsidRPr="007F25B6">
        <w:rPr>
          <w:rFonts w:ascii="Times New Roman" w:hAnsi="Times New Roman"/>
          <w:color w:val="292425"/>
        </w:rPr>
        <w:t>would</w:t>
      </w:r>
      <w:r w:rsidRPr="007F25B6">
        <w:rPr>
          <w:rFonts w:ascii="Times New Roman" w:hAnsi="Times New Roman"/>
          <w:color w:val="292425"/>
          <w:spacing w:val="-2"/>
        </w:rPr>
        <w:t xml:space="preserve"> </w:t>
      </w:r>
      <w:r w:rsidRPr="007F25B6">
        <w:rPr>
          <w:rFonts w:ascii="Times New Roman" w:hAnsi="Times New Roman"/>
          <w:color w:val="292425"/>
        </w:rPr>
        <w:t>be</w:t>
      </w:r>
      <w:r w:rsidRPr="007F25B6">
        <w:rPr>
          <w:rFonts w:ascii="Times New Roman" w:hAnsi="Times New Roman"/>
          <w:color w:val="292425"/>
          <w:spacing w:val="-2"/>
        </w:rPr>
        <w:t xml:space="preserve"> </w:t>
      </w:r>
      <w:r w:rsidRPr="007F25B6">
        <w:rPr>
          <w:rFonts w:ascii="Times New Roman" w:hAnsi="Times New Roman"/>
          <w:color w:val="292425"/>
        </w:rPr>
        <w:t>issued</w:t>
      </w:r>
      <w:r w:rsidRPr="007F25B6">
        <w:rPr>
          <w:rFonts w:ascii="Times New Roman" w:hAnsi="Times New Roman"/>
          <w:color w:val="292425"/>
          <w:spacing w:val="-2"/>
        </w:rPr>
        <w:t xml:space="preserve"> </w:t>
      </w:r>
      <w:r w:rsidRPr="007F25B6">
        <w:rPr>
          <w:rFonts w:ascii="Times New Roman" w:hAnsi="Times New Roman"/>
          <w:color w:val="292425"/>
        </w:rPr>
        <w:t>to</w:t>
      </w:r>
      <w:r w:rsidRPr="007F25B6">
        <w:rPr>
          <w:rFonts w:ascii="Times New Roman" w:hAnsi="Times New Roman"/>
          <w:color w:val="292425"/>
          <w:spacing w:val="-2"/>
        </w:rPr>
        <w:t xml:space="preserve"> </w:t>
      </w:r>
      <w:r w:rsidRPr="007F25B6">
        <w:rPr>
          <w:rFonts w:ascii="Times New Roman" w:hAnsi="Times New Roman"/>
          <w:color w:val="292425"/>
        </w:rPr>
        <w:t>the</w:t>
      </w:r>
      <w:r w:rsidRPr="007F25B6">
        <w:rPr>
          <w:rFonts w:ascii="Times New Roman" w:hAnsi="Times New Roman"/>
          <w:color w:val="292425"/>
          <w:spacing w:val="-2"/>
        </w:rPr>
        <w:t xml:space="preserve"> </w:t>
      </w:r>
      <w:r w:rsidRPr="007F25B6">
        <w:rPr>
          <w:rFonts w:ascii="Times New Roman" w:hAnsi="Times New Roman"/>
          <w:color w:val="292425"/>
        </w:rPr>
        <w:t>environmental</w:t>
      </w:r>
      <w:r w:rsidRPr="007F25B6">
        <w:rPr>
          <w:rFonts w:ascii="Times New Roman" w:hAnsi="Times New Roman"/>
          <w:color w:val="292425"/>
          <w:spacing w:val="-2"/>
        </w:rPr>
        <w:t xml:space="preserve"> </w:t>
      </w:r>
      <w:r w:rsidRPr="007F25B6">
        <w:rPr>
          <w:rFonts w:ascii="Times New Roman" w:hAnsi="Times New Roman"/>
          <w:color w:val="292425"/>
        </w:rPr>
        <w:t>officer</w:t>
      </w:r>
      <w:r w:rsidRPr="007F25B6">
        <w:rPr>
          <w:rFonts w:ascii="Times New Roman" w:hAnsi="Times New Roman"/>
          <w:color w:val="292425"/>
          <w:spacing w:val="-2"/>
        </w:rPr>
        <w:t xml:space="preserve"> </w:t>
      </w:r>
      <w:r w:rsidRPr="007F25B6">
        <w:rPr>
          <w:rFonts w:ascii="Times New Roman" w:hAnsi="Times New Roman"/>
          <w:color w:val="292425"/>
        </w:rPr>
        <w:t>if</w:t>
      </w:r>
      <w:r w:rsidRPr="007F25B6">
        <w:rPr>
          <w:rFonts w:ascii="Times New Roman" w:hAnsi="Times New Roman"/>
          <w:color w:val="292425"/>
          <w:spacing w:val="-2"/>
        </w:rPr>
        <w:t xml:space="preserve"> </w:t>
      </w:r>
      <w:r w:rsidRPr="007F25B6">
        <w:rPr>
          <w:rFonts w:ascii="Times New Roman" w:hAnsi="Times New Roman"/>
          <w:color w:val="292425"/>
        </w:rPr>
        <w:t>he</w:t>
      </w:r>
      <w:r w:rsidRPr="007F25B6">
        <w:rPr>
          <w:rFonts w:ascii="Times New Roman" w:hAnsi="Times New Roman"/>
          <w:color w:val="292425"/>
          <w:spacing w:val="-2"/>
        </w:rPr>
        <w:t xml:space="preserve"> </w:t>
      </w:r>
      <w:r w:rsidRPr="007F25B6">
        <w:rPr>
          <w:rFonts w:ascii="Times New Roman" w:hAnsi="Times New Roman"/>
          <w:color w:val="292425"/>
        </w:rPr>
        <w:t>applied for such warrant; and</w:t>
      </w:r>
      <w:r w:rsidR="00431D9D" w:rsidRPr="007F25B6">
        <w:rPr>
          <w:rFonts w:ascii="Times New Roman" w:hAnsi="Times New Roman"/>
          <w:color w:val="292425"/>
        </w:rPr>
        <w:t>’</w:t>
      </w:r>
    </w:p>
    <w:p w14:paraId="244316BA" w14:textId="77777777" w:rsidR="00817657" w:rsidRPr="007F25B6" w:rsidRDefault="00817657" w:rsidP="00B36D7F">
      <w:pPr>
        <w:pStyle w:val="ListParagraph"/>
        <w:widowControl w:val="0"/>
        <w:numPr>
          <w:ilvl w:val="2"/>
          <w:numId w:val="30"/>
        </w:numPr>
        <w:tabs>
          <w:tab w:val="left" w:pos="2140"/>
        </w:tabs>
        <w:autoSpaceDE w:val="0"/>
        <w:autoSpaceDN w:val="0"/>
        <w:adjustRightInd w:val="0"/>
        <w:spacing w:after="0" w:line="360" w:lineRule="auto"/>
        <w:ind w:right="401"/>
        <w:jc w:val="both"/>
        <w:rPr>
          <w:rFonts w:ascii="Times New Roman" w:hAnsi="Times New Roman"/>
          <w:color w:val="000000"/>
        </w:rPr>
      </w:pPr>
      <w:proofErr w:type="gramStart"/>
      <w:r w:rsidRPr="007F25B6">
        <w:rPr>
          <w:rFonts w:ascii="Times New Roman" w:hAnsi="Times New Roman"/>
          <w:color w:val="292425"/>
        </w:rPr>
        <w:lastRenderedPageBreak/>
        <w:t>the</w:t>
      </w:r>
      <w:proofErr w:type="gramEnd"/>
      <w:r w:rsidRPr="007F25B6">
        <w:rPr>
          <w:rFonts w:ascii="Times New Roman" w:hAnsi="Times New Roman"/>
          <w:color w:val="292425"/>
          <w:spacing w:val="2"/>
        </w:rPr>
        <w:t xml:space="preserve"> </w:t>
      </w:r>
      <w:r w:rsidRPr="007F25B6">
        <w:rPr>
          <w:rFonts w:ascii="Times New Roman" w:hAnsi="Times New Roman"/>
          <w:color w:val="292425"/>
        </w:rPr>
        <w:t>delay</w:t>
      </w:r>
      <w:r w:rsidRPr="007F25B6">
        <w:rPr>
          <w:rFonts w:ascii="Times New Roman" w:hAnsi="Times New Roman"/>
          <w:color w:val="292425"/>
          <w:spacing w:val="2"/>
        </w:rPr>
        <w:t xml:space="preserve"> </w:t>
      </w:r>
      <w:r w:rsidRPr="007F25B6">
        <w:rPr>
          <w:rFonts w:ascii="Times New Roman" w:hAnsi="Times New Roman"/>
          <w:color w:val="292425"/>
        </w:rPr>
        <w:t>in</w:t>
      </w:r>
      <w:r w:rsidRPr="007F25B6">
        <w:rPr>
          <w:rFonts w:ascii="Times New Roman" w:hAnsi="Times New Roman"/>
          <w:color w:val="292425"/>
          <w:spacing w:val="2"/>
        </w:rPr>
        <w:t xml:space="preserve"> </w:t>
      </w:r>
      <w:r w:rsidRPr="007F25B6">
        <w:rPr>
          <w:rFonts w:ascii="Times New Roman" w:hAnsi="Times New Roman"/>
          <w:color w:val="292425"/>
        </w:rPr>
        <w:t>obtaining</w:t>
      </w:r>
      <w:r w:rsidRPr="007F25B6">
        <w:rPr>
          <w:rFonts w:ascii="Times New Roman" w:hAnsi="Times New Roman"/>
          <w:color w:val="292425"/>
          <w:spacing w:val="2"/>
        </w:rPr>
        <w:t xml:space="preserve"> </w:t>
      </w:r>
      <w:r w:rsidRPr="007F25B6">
        <w:rPr>
          <w:rFonts w:ascii="Times New Roman" w:hAnsi="Times New Roman"/>
          <w:color w:val="292425"/>
        </w:rPr>
        <w:t>such</w:t>
      </w:r>
      <w:r w:rsidRPr="007F25B6">
        <w:rPr>
          <w:rFonts w:ascii="Times New Roman" w:hAnsi="Times New Roman"/>
          <w:color w:val="292425"/>
          <w:spacing w:val="2"/>
        </w:rPr>
        <w:t xml:space="preserve"> </w:t>
      </w:r>
      <w:r w:rsidRPr="007F25B6">
        <w:rPr>
          <w:rFonts w:ascii="Times New Roman" w:hAnsi="Times New Roman"/>
          <w:color w:val="292425"/>
        </w:rPr>
        <w:t>warrant</w:t>
      </w:r>
      <w:r w:rsidRPr="007F25B6">
        <w:rPr>
          <w:rFonts w:ascii="Times New Roman" w:hAnsi="Times New Roman"/>
          <w:color w:val="292425"/>
          <w:spacing w:val="2"/>
        </w:rPr>
        <w:t xml:space="preserve"> </w:t>
      </w:r>
      <w:r w:rsidRPr="007F25B6">
        <w:rPr>
          <w:rFonts w:ascii="Times New Roman" w:hAnsi="Times New Roman"/>
          <w:color w:val="292425"/>
        </w:rPr>
        <w:t>would</w:t>
      </w:r>
      <w:r w:rsidRPr="007F25B6">
        <w:rPr>
          <w:rFonts w:ascii="Times New Roman" w:hAnsi="Times New Roman"/>
          <w:color w:val="292425"/>
          <w:spacing w:val="2"/>
        </w:rPr>
        <w:t xml:space="preserve"> </w:t>
      </w:r>
      <w:r w:rsidRPr="007F25B6">
        <w:rPr>
          <w:rFonts w:ascii="Times New Roman" w:hAnsi="Times New Roman"/>
          <w:color w:val="292425"/>
        </w:rPr>
        <w:t>defeat</w:t>
      </w:r>
      <w:r w:rsidRPr="007F25B6">
        <w:rPr>
          <w:rFonts w:ascii="Times New Roman" w:hAnsi="Times New Roman"/>
          <w:color w:val="292425"/>
          <w:spacing w:val="2"/>
        </w:rPr>
        <w:t xml:space="preserve"> </w:t>
      </w:r>
      <w:r w:rsidRPr="007F25B6">
        <w:rPr>
          <w:rFonts w:ascii="Times New Roman" w:hAnsi="Times New Roman"/>
          <w:color w:val="292425"/>
        </w:rPr>
        <w:t>the</w:t>
      </w:r>
      <w:r w:rsidRPr="007F25B6">
        <w:rPr>
          <w:rFonts w:ascii="Times New Roman" w:hAnsi="Times New Roman"/>
          <w:color w:val="292425"/>
          <w:spacing w:val="2"/>
        </w:rPr>
        <w:t xml:space="preserve"> </w:t>
      </w:r>
      <w:r w:rsidRPr="007F25B6">
        <w:rPr>
          <w:rFonts w:ascii="Times New Roman" w:hAnsi="Times New Roman"/>
          <w:color w:val="292425"/>
        </w:rPr>
        <w:t>purpose</w:t>
      </w:r>
      <w:r w:rsidRPr="007F25B6">
        <w:rPr>
          <w:rFonts w:ascii="Times New Roman" w:hAnsi="Times New Roman"/>
          <w:color w:val="292425"/>
          <w:spacing w:val="2"/>
        </w:rPr>
        <w:t xml:space="preserve"> </w:t>
      </w:r>
      <w:r w:rsidRPr="007F25B6">
        <w:rPr>
          <w:rFonts w:ascii="Times New Roman" w:hAnsi="Times New Roman"/>
          <w:color w:val="292425"/>
        </w:rPr>
        <w:t>of</w:t>
      </w:r>
      <w:r w:rsidRPr="007F25B6">
        <w:rPr>
          <w:rFonts w:ascii="Times New Roman" w:hAnsi="Times New Roman"/>
          <w:color w:val="292425"/>
          <w:spacing w:val="2"/>
        </w:rPr>
        <w:t xml:space="preserve"> </w:t>
      </w:r>
      <w:r w:rsidRPr="007F25B6">
        <w:rPr>
          <w:rFonts w:ascii="Times New Roman" w:hAnsi="Times New Roman"/>
          <w:color w:val="292425"/>
        </w:rPr>
        <w:t>the search.</w:t>
      </w:r>
    </w:p>
    <w:p w14:paraId="3CCB9E89" w14:textId="77777777" w:rsidR="00817657" w:rsidRPr="00506ECB" w:rsidRDefault="00817657" w:rsidP="00B36D7F">
      <w:pPr>
        <w:pStyle w:val="ListParagraph"/>
        <w:widowControl w:val="0"/>
        <w:numPr>
          <w:ilvl w:val="0"/>
          <w:numId w:val="32"/>
        </w:numPr>
        <w:autoSpaceDE w:val="0"/>
        <w:autoSpaceDN w:val="0"/>
        <w:adjustRightInd w:val="0"/>
        <w:spacing w:after="0" w:line="360" w:lineRule="auto"/>
        <w:ind w:right="399"/>
        <w:jc w:val="both"/>
        <w:rPr>
          <w:rFonts w:ascii="Times New Roman" w:hAnsi="Times New Roman"/>
          <w:color w:val="000000"/>
        </w:rPr>
      </w:pPr>
      <w:r w:rsidRPr="007F25B6">
        <w:rPr>
          <w:rFonts w:ascii="Times New Roman" w:hAnsi="Times New Roman"/>
          <w:color w:val="292425"/>
        </w:rPr>
        <w:t>A</w:t>
      </w:r>
      <w:r w:rsidRPr="007F25B6">
        <w:rPr>
          <w:rFonts w:ascii="Times New Roman" w:hAnsi="Times New Roman"/>
          <w:color w:val="292425"/>
          <w:spacing w:val="-10"/>
        </w:rPr>
        <w:t xml:space="preserve"> </w:t>
      </w:r>
      <w:r w:rsidRPr="007F25B6">
        <w:rPr>
          <w:rFonts w:ascii="Times New Roman" w:hAnsi="Times New Roman"/>
          <w:color w:val="292425"/>
        </w:rPr>
        <w:t>material</w:t>
      </w:r>
      <w:r w:rsidRPr="007F25B6">
        <w:rPr>
          <w:rFonts w:ascii="Times New Roman" w:hAnsi="Times New Roman"/>
          <w:color w:val="292425"/>
          <w:spacing w:val="-10"/>
        </w:rPr>
        <w:t xml:space="preserve"> </w:t>
      </w:r>
      <w:r w:rsidRPr="007F25B6">
        <w:rPr>
          <w:rFonts w:ascii="Times New Roman" w:hAnsi="Times New Roman"/>
          <w:color w:val="292425"/>
        </w:rPr>
        <w:t>or</w:t>
      </w:r>
      <w:r w:rsidRPr="007F25B6">
        <w:rPr>
          <w:rFonts w:ascii="Times New Roman" w:hAnsi="Times New Roman"/>
          <w:color w:val="292425"/>
          <w:spacing w:val="-10"/>
        </w:rPr>
        <w:t xml:space="preserve"> </w:t>
      </w:r>
      <w:r w:rsidRPr="007F25B6">
        <w:rPr>
          <w:rFonts w:ascii="Times New Roman" w:hAnsi="Times New Roman"/>
          <w:color w:val="292425"/>
        </w:rPr>
        <w:t>substance</w:t>
      </w:r>
      <w:r w:rsidRPr="007F25B6">
        <w:rPr>
          <w:rFonts w:ascii="Times New Roman" w:hAnsi="Times New Roman"/>
          <w:color w:val="292425"/>
          <w:spacing w:val="-10"/>
        </w:rPr>
        <w:t xml:space="preserve"> </w:t>
      </w:r>
      <w:r w:rsidRPr="007F25B6">
        <w:rPr>
          <w:rFonts w:ascii="Times New Roman" w:hAnsi="Times New Roman"/>
          <w:color w:val="292425"/>
        </w:rPr>
        <w:t>seized</w:t>
      </w:r>
      <w:r w:rsidRPr="007F25B6">
        <w:rPr>
          <w:rFonts w:ascii="Times New Roman" w:hAnsi="Times New Roman"/>
          <w:color w:val="292425"/>
          <w:spacing w:val="-10"/>
        </w:rPr>
        <w:t xml:space="preserve"> </w:t>
      </w:r>
      <w:r w:rsidRPr="007F25B6">
        <w:rPr>
          <w:rFonts w:ascii="Times New Roman" w:hAnsi="Times New Roman"/>
          <w:color w:val="292425"/>
        </w:rPr>
        <w:t>in</w:t>
      </w:r>
      <w:r w:rsidRPr="007F25B6">
        <w:rPr>
          <w:rFonts w:ascii="Times New Roman" w:hAnsi="Times New Roman"/>
          <w:color w:val="292425"/>
          <w:spacing w:val="-10"/>
        </w:rPr>
        <w:t xml:space="preserve"> </w:t>
      </w:r>
      <w:r w:rsidRPr="007F25B6">
        <w:rPr>
          <w:rFonts w:ascii="Times New Roman" w:hAnsi="Times New Roman"/>
          <w:color w:val="292425"/>
        </w:rPr>
        <w:t>terms</w:t>
      </w:r>
      <w:r w:rsidRPr="007F25B6">
        <w:rPr>
          <w:rFonts w:ascii="Times New Roman" w:hAnsi="Times New Roman"/>
          <w:color w:val="292425"/>
          <w:spacing w:val="-10"/>
        </w:rPr>
        <w:t xml:space="preserve"> </w:t>
      </w:r>
      <w:r w:rsidRPr="007F25B6">
        <w:rPr>
          <w:rFonts w:ascii="Times New Roman" w:hAnsi="Times New Roman"/>
          <w:color w:val="292425"/>
        </w:rPr>
        <w:t>of</w:t>
      </w:r>
      <w:r w:rsidRPr="007F25B6">
        <w:rPr>
          <w:rFonts w:ascii="Times New Roman" w:hAnsi="Times New Roman"/>
          <w:color w:val="292425"/>
          <w:spacing w:val="-10"/>
        </w:rPr>
        <w:t xml:space="preserve"> </w:t>
      </w:r>
      <w:r w:rsidRPr="007F25B6">
        <w:rPr>
          <w:rFonts w:ascii="Times New Roman" w:hAnsi="Times New Roman"/>
          <w:color w:val="292425"/>
        </w:rPr>
        <w:t>this</w:t>
      </w:r>
      <w:r w:rsidRPr="007F25B6">
        <w:rPr>
          <w:rFonts w:ascii="Times New Roman" w:hAnsi="Times New Roman"/>
          <w:color w:val="292425"/>
          <w:spacing w:val="-10"/>
        </w:rPr>
        <w:t xml:space="preserve"> </w:t>
      </w:r>
      <w:r w:rsidRPr="007F25B6">
        <w:rPr>
          <w:rFonts w:ascii="Times New Roman" w:hAnsi="Times New Roman"/>
          <w:color w:val="292425"/>
        </w:rPr>
        <w:t>section</w:t>
      </w:r>
      <w:r w:rsidRPr="007F25B6">
        <w:rPr>
          <w:rFonts w:ascii="Times New Roman" w:hAnsi="Times New Roman"/>
          <w:color w:val="292425"/>
          <w:spacing w:val="-10"/>
        </w:rPr>
        <w:t xml:space="preserve"> </w:t>
      </w:r>
      <w:r w:rsidRPr="007F25B6">
        <w:rPr>
          <w:rFonts w:ascii="Times New Roman" w:hAnsi="Times New Roman"/>
          <w:color w:val="292425"/>
        </w:rPr>
        <w:t>must</w:t>
      </w:r>
      <w:r w:rsidRPr="007F25B6">
        <w:rPr>
          <w:rFonts w:ascii="Times New Roman" w:hAnsi="Times New Roman"/>
          <w:color w:val="292425"/>
          <w:spacing w:val="-10"/>
        </w:rPr>
        <w:t xml:space="preserve"> </w:t>
      </w:r>
      <w:r w:rsidRPr="007F25B6">
        <w:rPr>
          <w:rFonts w:ascii="Times New Roman" w:hAnsi="Times New Roman"/>
          <w:color w:val="292425"/>
        </w:rPr>
        <w:t>be</w:t>
      </w:r>
      <w:r w:rsidRPr="007F25B6">
        <w:rPr>
          <w:rFonts w:ascii="Times New Roman" w:hAnsi="Times New Roman"/>
          <w:color w:val="292425"/>
          <w:spacing w:val="-10"/>
        </w:rPr>
        <w:t xml:space="preserve"> </w:t>
      </w:r>
      <w:r w:rsidRPr="007F25B6">
        <w:rPr>
          <w:rFonts w:ascii="Times New Roman" w:hAnsi="Times New Roman"/>
          <w:color w:val="292425"/>
        </w:rPr>
        <w:t>dealt</w:t>
      </w:r>
      <w:r w:rsidRPr="007F25B6">
        <w:rPr>
          <w:rFonts w:ascii="Times New Roman" w:hAnsi="Times New Roman"/>
          <w:color w:val="292425"/>
          <w:spacing w:val="-10"/>
        </w:rPr>
        <w:t xml:space="preserve"> </w:t>
      </w:r>
      <w:r w:rsidRPr="007F25B6">
        <w:rPr>
          <w:rFonts w:ascii="Times New Roman" w:hAnsi="Times New Roman"/>
          <w:color w:val="292425"/>
        </w:rPr>
        <w:t>with</w:t>
      </w:r>
      <w:r w:rsidRPr="007F25B6">
        <w:rPr>
          <w:rFonts w:ascii="Times New Roman" w:hAnsi="Times New Roman"/>
          <w:color w:val="292425"/>
          <w:spacing w:val="-10"/>
        </w:rPr>
        <w:t xml:space="preserve"> </w:t>
      </w:r>
      <w:r w:rsidRPr="007F25B6">
        <w:rPr>
          <w:rFonts w:ascii="Times New Roman" w:hAnsi="Times New Roman"/>
          <w:color w:val="292425"/>
        </w:rPr>
        <w:t>as contemplated</w:t>
      </w:r>
      <w:r w:rsidRPr="007F25B6">
        <w:rPr>
          <w:rFonts w:ascii="Times New Roman" w:hAnsi="Times New Roman"/>
          <w:color w:val="292425"/>
          <w:spacing w:val="-2"/>
        </w:rPr>
        <w:t xml:space="preserve"> </w:t>
      </w:r>
      <w:r w:rsidRPr="007F25B6">
        <w:rPr>
          <w:rFonts w:ascii="Times New Roman" w:hAnsi="Times New Roman"/>
          <w:color w:val="292425"/>
        </w:rPr>
        <w:t>in</w:t>
      </w:r>
      <w:r w:rsidRPr="007F25B6">
        <w:rPr>
          <w:rFonts w:ascii="Times New Roman" w:hAnsi="Times New Roman"/>
          <w:color w:val="292425"/>
          <w:spacing w:val="-2"/>
        </w:rPr>
        <w:t xml:space="preserve"> </w:t>
      </w:r>
      <w:r w:rsidRPr="007F25B6">
        <w:rPr>
          <w:rFonts w:ascii="Times New Roman" w:hAnsi="Times New Roman"/>
          <w:color w:val="292425"/>
        </w:rPr>
        <w:t>Chapter</w:t>
      </w:r>
      <w:r w:rsidRPr="007F25B6">
        <w:rPr>
          <w:rFonts w:ascii="Times New Roman" w:hAnsi="Times New Roman"/>
          <w:color w:val="292425"/>
          <w:spacing w:val="-2"/>
        </w:rPr>
        <w:t xml:space="preserve"> </w:t>
      </w:r>
      <w:r w:rsidRPr="007F25B6">
        <w:rPr>
          <w:rFonts w:ascii="Times New Roman" w:hAnsi="Times New Roman"/>
          <w:color w:val="292425"/>
        </w:rPr>
        <w:t>2</w:t>
      </w:r>
      <w:r w:rsidRPr="007F25B6">
        <w:rPr>
          <w:rFonts w:ascii="Times New Roman" w:hAnsi="Times New Roman"/>
          <w:color w:val="292425"/>
          <w:spacing w:val="-2"/>
        </w:rPr>
        <w:t xml:space="preserve"> </w:t>
      </w:r>
      <w:r w:rsidRPr="007F25B6">
        <w:rPr>
          <w:rFonts w:ascii="Times New Roman" w:hAnsi="Times New Roman"/>
          <w:color w:val="292425"/>
        </w:rPr>
        <w:t>of</w:t>
      </w:r>
      <w:r w:rsidRPr="007F25B6">
        <w:rPr>
          <w:rFonts w:ascii="Times New Roman" w:hAnsi="Times New Roman"/>
          <w:color w:val="292425"/>
          <w:spacing w:val="-2"/>
        </w:rPr>
        <w:t xml:space="preserve"> </w:t>
      </w:r>
      <w:r w:rsidRPr="007F25B6">
        <w:rPr>
          <w:rFonts w:ascii="Times New Roman" w:hAnsi="Times New Roman"/>
          <w:color w:val="292425"/>
        </w:rPr>
        <w:t>the</w:t>
      </w:r>
      <w:r w:rsidRPr="007F25B6">
        <w:rPr>
          <w:rFonts w:ascii="Times New Roman" w:hAnsi="Times New Roman"/>
          <w:color w:val="292425"/>
          <w:spacing w:val="-2"/>
        </w:rPr>
        <w:t xml:space="preserve"> </w:t>
      </w:r>
      <w:r w:rsidRPr="007F25B6">
        <w:rPr>
          <w:rFonts w:ascii="Times New Roman" w:hAnsi="Times New Roman"/>
          <w:color w:val="292425"/>
        </w:rPr>
        <w:t>Criminal</w:t>
      </w:r>
      <w:r w:rsidRPr="007F25B6">
        <w:rPr>
          <w:rFonts w:ascii="Times New Roman" w:hAnsi="Times New Roman"/>
          <w:color w:val="292425"/>
          <w:spacing w:val="-2"/>
        </w:rPr>
        <w:t xml:space="preserve"> </w:t>
      </w:r>
      <w:r w:rsidRPr="007F25B6">
        <w:rPr>
          <w:rFonts w:ascii="Times New Roman" w:hAnsi="Times New Roman"/>
          <w:color w:val="292425"/>
        </w:rPr>
        <w:t>Procedure</w:t>
      </w:r>
      <w:r w:rsidRPr="007F25B6">
        <w:rPr>
          <w:rFonts w:ascii="Times New Roman" w:hAnsi="Times New Roman"/>
          <w:color w:val="292425"/>
          <w:spacing w:val="-2"/>
        </w:rPr>
        <w:t xml:space="preserve"> </w:t>
      </w:r>
      <w:r w:rsidRPr="007F25B6">
        <w:rPr>
          <w:rFonts w:ascii="Times New Roman" w:hAnsi="Times New Roman"/>
          <w:color w:val="292425"/>
        </w:rPr>
        <w:t>Act.</w:t>
      </w:r>
    </w:p>
    <w:p w14:paraId="6A8DB3C0" w14:textId="77777777" w:rsidR="00506ECB" w:rsidRPr="007F25B6" w:rsidRDefault="00506ECB" w:rsidP="00506ECB">
      <w:pPr>
        <w:pStyle w:val="Heading2"/>
        <w:rPr>
          <w:color w:val="000000"/>
        </w:rPr>
      </w:pPr>
      <w:bookmarkStart w:id="34" w:name="_Toc410965104"/>
      <w:bookmarkStart w:id="35" w:name="_Toc427492847"/>
      <w:r w:rsidRPr="007F25B6">
        <w:t>Offences</w:t>
      </w:r>
      <w:r w:rsidRPr="007F25B6">
        <w:rPr>
          <w:spacing w:val="-1"/>
        </w:rPr>
        <w:t xml:space="preserve"> </w:t>
      </w:r>
      <w:r w:rsidRPr="007F25B6">
        <w:t>in</w:t>
      </w:r>
      <w:r w:rsidRPr="007F25B6">
        <w:rPr>
          <w:spacing w:val="-1"/>
        </w:rPr>
        <w:t xml:space="preserve"> </w:t>
      </w:r>
      <w:r w:rsidRPr="007F25B6">
        <w:t>relation</w:t>
      </w:r>
      <w:r w:rsidRPr="007F25B6">
        <w:rPr>
          <w:spacing w:val="-1"/>
        </w:rPr>
        <w:t xml:space="preserve"> </w:t>
      </w:r>
      <w:r w:rsidRPr="007F25B6">
        <w:t>to</w:t>
      </w:r>
      <w:r w:rsidRPr="007F25B6">
        <w:rPr>
          <w:spacing w:val="-1"/>
        </w:rPr>
        <w:t xml:space="preserve"> </w:t>
      </w:r>
      <w:r w:rsidRPr="007F25B6">
        <w:t>environmental</w:t>
      </w:r>
      <w:r w:rsidRPr="007F25B6">
        <w:rPr>
          <w:spacing w:val="-1"/>
        </w:rPr>
        <w:t xml:space="preserve"> </w:t>
      </w:r>
      <w:r w:rsidRPr="007F25B6">
        <w:t>officers</w:t>
      </w:r>
      <w:bookmarkEnd w:id="34"/>
      <w:bookmarkEnd w:id="35"/>
    </w:p>
    <w:p w14:paraId="5935BF9D" w14:textId="77777777" w:rsidR="00506ECB" w:rsidRPr="007F25B6" w:rsidRDefault="00506ECB" w:rsidP="00E63495">
      <w:pPr>
        <w:pStyle w:val="ListParagraph"/>
        <w:widowControl w:val="0"/>
        <w:numPr>
          <w:ilvl w:val="0"/>
          <w:numId w:val="38"/>
        </w:numPr>
        <w:autoSpaceDE w:val="0"/>
        <w:autoSpaceDN w:val="0"/>
        <w:adjustRightInd w:val="0"/>
        <w:spacing w:after="0" w:line="360" w:lineRule="auto"/>
        <w:jc w:val="both"/>
        <w:rPr>
          <w:rFonts w:ascii="Times New Roman" w:hAnsi="Times New Roman"/>
          <w:color w:val="000000"/>
        </w:rPr>
      </w:pPr>
      <w:r w:rsidRPr="007F25B6">
        <w:rPr>
          <w:rFonts w:ascii="Times New Roman" w:hAnsi="Times New Roman"/>
          <w:color w:val="292425"/>
        </w:rPr>
        <w:t>A</w:t>
      </w:r>
      <w:r w:rsidRPr="007F25B6">
        <w:rPr>
          <w:rFonts w:ascii="Times New Roman" w:hAnsi="Times New Roman"/>
          <w:color w:val="292425"/>
          <w:spacing w:val="-2"/>
        </w:rPr>
        <w:t xml:space="preserve"> </w:t>
      </w:r>
      <w:r w:rsidRPr="007F25B6">
        <w:rPr>
          <w:rFonts w:ascii="Times New Roman" w:hAnsi="Times New Roman"/>
          <w:color w:val="292425"/>
        </w:rPr>
        <w:t>person</w:t>
      </w:r>
      <w:r w:rsidRPr="007F25B6">
        <w:rPr>
          <w:rFonts w:ascii="Times New Roman" w:hAnsi="Times New Roman"/>
          <w:color w:val="292425"/>
          <w:spacing w:val="-2"/>
        </w:rPr>
        <w:t xml:space="preserve"> </w:t>
      </w:r>
      <w:r w:rsidRPr="007F25B6">
        <w:rPr>
          <w:rFonts w:ascii="Times New Roman" w:hAnsi="Times New Roman"/>
          <w:color w:val="292425"/>
        </w:rPr>
        <w:t>commits</w:t>
      </w:r>
      <w:r w:rsidRPr="007F25B6">
        <w:rPr>
          <w:rFonts w:ascii="Times New Roman" w:hAnsi="Times New Roman"/>
          <w:color w:val="292425"/>
          <w:spacing w:val="-2"/>
        </w:rPr>
        <w:t xml:space="preserve"> </w:t>
      </w:r>
      <w:r w:rsidRPr="007F25B6">
        <w:rPr>
          <w:rFonts w:ascii="Times New Roman" w:hAnsi="Times New Roman"/>
          <w:color w:val="292425"/>
        </w:rPr>
        <w:t>an</w:t>
      </w:r>
      <w:r w:rsidRPr="007F25B6">
        <w:rPr>
          <w:rFonts w:ascii="Times New Roman" w:hAnsi="Times New Roman"/>
          <w:color w:val="292425"/>
          <w:spacing w:val="-2"/>
        </w:rPr>
        <w:t xml:space="preserve"> </w:t>
      </w:r>
      <w:r w:rsidRPr="007F25B6">
        <w:rPr>
          <w:rFonts w:ascii="Times New Roman" w:hAnsi="Times New Roman"/>
          <w:color w:val="292425"/>
        </w:rPr>
        <w:t>offence</w:t>
      </w:r>
      <w:r w:rsidRPr="007F25B6">
        <w:rPr>
          <w:rFonts w:ascii="Times New Roman" w:hAnsi="Times New Roman"/>
          <w:color w:val="292425"/>
          <w:spacing w:val="-2"/>
        </w:rPr>
        <w:t xml:space="preserve"> </w:t>
      </w:r>
      <w:r w:rsidRPr="007F25B6">
        <w:rPr>
          <w:rFonts w:ascii="Times New Roman" w:hAnsi="Times New Roman"/>
          <w:color w:val="292425"/>
        </w:rPr>
        <w:t>if</w:t>
      </w:r>
      <w:r w:rsidRPr="007F25B6">
        <w:rPr>
          <w:rFonts w:ascii="Times New Roman" w:hAnsi="Times New Roman"/>
          <w:color w:val="292425"/>
          <w:spacing w:val="-2"/>
        </w:rPr>
        <w:t xml:space="preserve"> </w:t>
      </w:r>
      <w:r w:rsidRPr="007F25B6">
        <w:rPr>
          <w:rFonts w:ascii="Times New Roman" w:hAnsi="Times New Roman"/>
          <w:color w:val="292425"/>
        </w:rPr>
        <w:t>the</w:t>
      </w:r>
      <w:r w:rsidRPr="007F25B6">
        <w:rPr>
          <w:rFonts w:ascii="Times New Roman" w:hAnsi="Times New Roman"/>
          <w:color w:val="292425"/>
          <w:spacing w:val="-2"/>
        </w:rPr>
        <w:t xml:space="preserve"> </w:t>
      </w:r>
      <w:r w:rsidRPr="007F25B6">
        <w:rPr>
          <w:rFonts w:ascii="Times New Roman" w:hAnsi="Times New Roman"/>
          <w:color w:val="292425"/>
        </w:rPr>
        <w:t>person</w:t>
      </w:r>
      <w:r w:rsidRPr="007F25B6">
        <w:rPr>
          <w:rFonts w:ascii="Times New Roman" w:hAnsi="Times New Roman"/>
          <w:color w:val="292425"/>
          <w:spacing w:val="-2"/>
        </w:rPr>
        <w:t xml:space="preserve"> </w:t>
      </w:r>
      <w:r w:rsidRPr="007F25B6">
        <w:rPr>
          <w:rFonts w:ascii="Times New Roman" w:hAnsi="Times New Roman"/>
          <w:color w:val="292425"/>
        </w:rPr>
        <w:t>-</w:t>
      </w:r>
    </w:p>
    <w:p w14:paraId="7E04D554" w14:textId="77777777" w:rsidR="00506ECB" w:rsidRPr="007F25B6" w:rsidRDefault="00506ECB" w:rsidP="00E63495">
      <w:pPr>
        <w:pStyle w:val="ListParagraph"/>
        <w:widowControl w:val="0"/>
        <w:numPr>
          <w:ilvl w:val="1"/>
          <w:numId w:val="38"/>
        </w:numPr>
        <w:tabs>
          <w:tab w:val="left" w:pos="1843"/>
        </w:tabs>
        <w:autoSpaceDE w:val="0"/>
        <w:autoSpaceDN w:val="0"/>
        <w:adjustRightInd w:val="0"/>
        <w:spacing w:after="0" w:line="360" w:lineRule="auto"/>
        <w:ind w:right="393"/>
        <w:jc w:val="both"/>
        <w:rPr>
          <w:rFonts w:ascii="Times New Roman" w:hAnsi="Times New Roman"/>
          <w:color w:val="000000"/>
        </w:rPr>
      </w:pPr>
      <w:r w:rsidRPr="007F25B6">
        <w:rPr>
          <w:rFonts w:ascii="Times New Roman" w:hAnsi="Times New Roman"/>
          <w:color w:val="292425"/>
        </w:rPr>
        <w:t>hinders</w:t>
      </w:r>
      <w:r w:rsidRPr="007F25B6">
        <w:rPr>
          <w:rFonts w:ascii="Times New Roman" w:hAnsi="Times New Roman"/>
          <w:color w:val="292425"/>
          <w:spacing w:val="28"/>
        </w:rPr>
        <w:t xml:space="preserve"> </w:t>
      </w:r>
      <w:r w:rsidRPr="007F25B6">
        <w:rPr>
          <w:rFonts w:ascii="Times New Roman" w:hAnsi="Times New Roman"/>
          <w:color w:val="292425"/>
        </w:rPr>
        <w:t>or</w:t>
      </w:r>
      <w:r w:rsidRPr="007F25B6">
        <w:rPr>
          <w:rFonts w:ascii="Times New Roman" w:hAnsi="Times New Roman"/>
          <w:color w:val="292425"/>
          <w:spacing w:val="28"/>
        </w:rPr>
        <w:t xml:space="preserve"> </w:t>
      </w:r>
      <w:r w:rsidRPr="007F25B6">
        <w:rPr>
          <w:rFonts w:ascii="Times New Roman" w:hAnsi="Times New Roman"/>
          <w:color w:val="292425"/>
        </w:rPr>
        <w:t>obstructs</w:t>
      </w:r>
      <w:r w:rsidRPr="007F25B6">
        <w:rPr>
          <w:rFonts w:ascii="Times New Roman" w:hAnsi="Times New Roman"/>
          <w:color w:val="292425"/>
          <w:spacing w:val="28"/>
        </w:rPr>
        <w:t xml:space="preserve"> </w:t>
      </w:r>
      <w:r w:rsidRPr="007F25B6">
        <w:rPr>
          <w:rFonts w:ascii="Times New Roman" w:hAnsi="Times New Roman"/>
          <w:color w:val="292425"/>
        </w:rPr>
        <w:t>an</w:t>
      </w:r>
      <w:r w:rsidRPr="007F25B6">
        <w:rPr>
          <w:rFonts w:ascii="Times New Roman" w:hAnsi="Times New Roman"/>
          <w:color w:val="292425"/>
          <w:spacing w:val="28"/>
        </w:rPr>
        <w:t xml:space="preserve"> </w:t>
      </w:r>
      <w:r w:rsidRPr="007F25B6">
        <w:rPr>
          <w:rFonts w:ascii="Times New Roman" w:hAnsi="Times New Roman"/>
          <w:color w:val="292425"/>
        </w:rPr>
        <w:t>environmental</w:t>
      </w:r>
      <w:r w:rsidRPr="007F25B6">
        <w:rPr>
          <w:rFonts w:ascii="Times New Roman" w:hAnsi="Times New Roman"/>
          <w:color w:val="292425"/>
          <w:spacing w:val="28"/>
        </w:rPr>
        <w:t xml:space="preserve"> </w:t>
      </w:r>
      <w:r w:rsidRPr="007F25B6">
        <w:rPr>
          <w:rFonts w:ascii="Times New Roman" w:hAnsi="Times New Roman"/>
          <w:color w:val="292425"/>
        </w:rPr>
        <w:t>officer</w:t>
      </w:r>
      <w:r w:rsidRPr="007F25B6">
        <w:rPr>
          <w:rFonts w:ascii="Times New Roman" w:hAnsi="Times New Roman"/>
          <w:color w:val="292425"/>
          <w:spacing w:val="28"/>
        </w:rPr>
        <w:t xml:space="preserve"> </w:t>
      </w:r>
      <w:r w:rsidRPr="007F25B6">
        <w:rPr>
          <w:rFonts w:ascii="Times New Roman" w:hAnsi="Times New Roman"/>
          <w:color w:val="292425"/>
        </w:rPr>
        <w:t>in</w:t>
      </w:r>
      <w:r w:rsidRPr="007F25B6">
        <w:rPr>
          <w:rFonts w:ascii="Times New Roman" w:hAnsi="Times New Roman"/>
          <w:color w:val="292425"/>
          <w:spacing w:val="28"/>
        </w:rPr>
        <w:t xml:space="preserve"> </w:t>
      </w:r>
      <w:r w:rsidRPr="007F25B6">
        <w:rPr>
          <w:rFonts w:ascii="Times New Roman" w:hAnsi="Times New Roman"/>
          <w:color w:val="292425"/>
        </w:rPr>
        <w:t>the</w:t>
      </w:r>
      <w:r w:rsidRPr="007F25B6">
        <w:rPr>
          <w:rFonts w:ascii="Times New Roman" w:hAnsi="Times New Roman"/>
          <w:color w:val="292425"/>
          <w:spacing w:val="28"/>
        </w:rPr>
        <w:t xml:space="preserve"> </w:t>
      </w:r>
      <w:r w:rsidRPr="007F25B6">
        <w:rPr>
          <w:rFonts w:ascii="Times New Roman" w:hAnsi="Times New Roman"/>
          <w:color w:val="292425"/>
        </w:rPr>
        <w:t>performance</w:t>
      </w:r>
      <w:r w:rsidRPr="007F25B6">
        <w:rPr>
          <w:rFonts w:ascii="Times New Roman" w:hAnsi="Times New Roman"/>
          <w:color w:val="292425"/>
          <w:spacing w:val="28"/>
        </w:rPr>
        <w:t xml:space="preserve"> </w:t>
      </w:r>
      <w:r w:rsidRPr="007F25B6">
        <w:rPr>
          <w:rFonts w:ascii="Times New Roman" w:hAnsi="Times New Roman"/>
          <w:color w:val="292425"/>
        </w:rPr>
        <w:t>of</w:t>
      </w:r>
      <w:r w:rsidRPr="007F25B6">
        <w:rPr>
          <w:rFonts w:ascii="Times New Roman" w:hAnsi="Times New Roman"/>
          <w:color w:val="292425"/>
          <w:spacing w:val="28"/>
        </w:rPr>
        <w:t xml:space="preserve"> </w:t>
      </w:r>
      <w:r w:rsidRPr="007F25B6">
        <w:rPr>
          <w:rFonts w:ascii="Times New Roman" w:hAnsi="Times New Roman"/>
          <w:color w:val="292425"/>
        </w:rPr>
        <w:t xml:space="preserve">the </w:t>
      </w:r>
      <w:r w:rsidRPr="007F25B6">
        <w:rPr>
          <w:rFonts w:ascii="Times New Roman" w:hAnsi="Times New Roman"/>
          <w:color w:val="292425"/>
          <w:spacing w:val="7"/>
        </w:rPr>
        <w:t>environmenta</w:t>
      </w:r>
      <w:r w:rsidRPr="007F25B6">
        <w:rPr>
          <w:rFonts w:ascii="Times New Roman" w:hAnsi="Times New Roman"/>
          <w:color w:val="292425"/>
        </w:rPr>
        <w:t xml:space="preserve">l </w:t>
      </w:r>
      <w:r w:rsidRPr="007F25B6">
        <w:rPr>
          <w:rFonts w:ascii="Times New Roman" w:hAnsi="Times New Roman"/>
          <w:color w:val="292425"/>
          <w:spacing w:val="7"/>
        </w:rPr>
        <w:t>officer’</w:t>
      </w:r>
      <w:r w:rsidRPr="007F25B6">
        <w:rPr>
          <w:rFonts w:ascii="Times New Roman" w:hAnsi="Times New Roman"/>
          <w:color w:val="292425"/>
        </w:rPr>
        <w:t xml:space="preserve">s </w:t>
      </w:r>
      <w:r w:rsidRPr="007F25B6">
        <w:rPr>
          <w:rFonts w:ascii="Times New Roman" w:hAnsi="Times New Roman"/>
          <w:color w:val="292425"/>
          <w:spacing w:val="7"/>
        </w:rPr>
        <w:t>dutie</w:t>
      </w:r>
      <w:r w:rsidRPr="007F25B6">
        <w:rPr>
          <w:rFonts w:ascii="Times New Roman" w:hAnsi="Times New Roman"/>
          <w:color w:val="292425"/>
        </w:rPr>
        <w:t xml:space="preserve">s </w:t>
      </w:r>
      <w:r w:rsidRPr="007F25B6">
        <w:rPr>
          <w:rFonts w:ascii="Times New Roman" w:hAnsi="Times New Roman"/>
          <w:color w:val="292425"/>
          <w:spacing w:val="7"/>
        </w:rPr>
        <w:t>an</w:t>
      </w:r>
      <w:r w:rsidRPr="007F25B6">
        <w:rPr>
          <w:rFonts w:ascii="Times New Roman" w:hAnsi="Times New Roman"/>
          <w:color w:val="292425"/>
        </w:rPr>
        <w:t xml:space="preserve">d </w:t>
      </w:r>
      <w:r w:rsidRPr="007F25B6">
        <w:rPr>
          <w:rFonts w:ascii="Times New Roman" w:hAnsi="Times New Roman"/>
          <w:color w:val="292425"/>
          <w:spacing w:val="7"/>
        </w:rPr>
        <w:t>function</w:t>
      </w:r>
      <w:r w:rsidRPr="007F25B6">
        <w:rPr>
          <w:rFonts w:ascii="Times New Roman" w:hAnsi="Times New Roman"/>
          <w:color w:val="292425"/>
        </w:rPr>
        <w:t xml:space="preserve">s </w:t>
      </w:r>
      <w:r w:rsidRPr="007F25B6">
        <w:rPr>
          <w:rFonts w:ascii="Times New Roman" w:hAnsi="Times New Roman"/>
          <w:color w:val="292425"/>
          <w:spacing w:val="7"/>
        </w:rPr>
        <w:t>o</w:t>
      </w:r>
      <w:r w:rsidRPr="007F25B6">
        <w:rPr>
          <w:rFonts w:ascii="Times New Roman" w:hAnsi="Times New Roman"/>
          <w:color w:val="292425"/>
        </w:rPr>
        <w:t xml:space="preserve">r </w:t>
      </w:r>
      <w:r w:rsidRPr="007F25B6">
        <w:rPr>
          <w:rFonts w:ascii="Times New Roman" w:hAnsi="Times New Roman"/>
          <w:color w:val="292425"/>
          <w:spacing w:val="7"/>
        </w:rPr>
        <w:t>th</w:t>
      </w:r>
      <w:r w:rsidRPr="007F25B6">
        <w:rPr>
          <w:rFonts w:ascii="Times New Roman" w:hAnsi="Times New Roman"/>
          <w:color w:val="292425"/>
        </w:rPr>
        <w:t xml:space="preserve">e </w:t>
      </w:r>
      <w:r w:rsidRPr="007F25B6">
        <w:rPr>
          <w:rFonts w:ascii="Times New Roman" w:hAnsi="Times New Roman"/>
          <w:color w:val="292425"/>
          <w:spacing w:val="7"/>
        </w:rPr>
        <w:t>exercis</w:t>
      </w:r>
      <w:r w:rsidRPr="007F25B6">
        <w:rPr>
          <w:rFonts w:ascii="Times New Roman" w:hAnsi="Times New Roman"/>
          <w:color w:val="292425"/>
        </w:rPr>
        <w:t xml:space="preserve">e </w:t>
      </w:r>
      <w:r w:rsidRPr="007F25B6">
        <w:rPr>
          <w:rFonts w:ascii="Times New Roman" w:hAnsi="Times New Roman"/>
          <w:color w:val="292425"/>
          <w:spacing w:val="7"/>
        </w:rPr>
        <w:t>o</w:t>
      </w:r>
      <w:r w:rsidRPr="007F25B6">
        <w:rPr>
          <w:rFonts w:ascii="Times New Roman" w:hAnsi="Times New Roman"/>
          <w:color w:val="292425"/>
        </w:rPr>
        <w:t xml:space="preserve">f </w:t>
      </w:r>
      <w:r w:rsidRPr="007F25B6">
        <w:rPr>
          <w:rFonts w:ascii="Times New Roman" w:hAnsi="Times New Roman"/>
          <w:color w:val="292425"/>
          <w:spacing w:val="7"/>
        </w:rPr>
        <w:t xml:space="preserve">the </w:t>
      </w:r>
      <w:r w:rsidRPr="007F25B6">
        <w:rPr>
          <w:rFonts w:ascii="Times New Roman" w:hAnsi="Times New Roman"/>
          <w:color w:val="292425"/>
        </w:rPr>
        <w:t>environmental</w:t>
      </w:r>
      <w:r w:rsidRPr="007F25B6">
        <w:rPr>
          <w:rFonts w:ascii="Times New Roman" w:hAnsi="Times New Roman"/>
          <w:color w:val="292425"/>
          <w:spacing w:val="-5"/>
        </w:rPr>
        <w:t xml:space="preserve"> </w:t>
      </w:r>
      <w:r w:rsidRPr="007F25B6">
        <w:rPr>
          <w:rFonts w:ascii="Times New Roman" w:hAnsi="Times New Roman"/>
          <w:color w:val="292425"/>
        </w:rPr>
        <w:t>officer’s</w:t>
      </w:r>
      <w:r w:rsidRPr="007F25B6">
        <w:rPr>
          <w:rFonts w:ascii="Times New Roman" w:hAnsi="Times New Roman"/>
          <w:color w:val="292425"/>
          <w:spacing w:val="-5"/>
        </w:rPr>
        <w:t xml:space="preserve"> </w:t>
      </w:r>
      <w:r w:rsidRPr="007F25B6">
        <w:rPr>
          <w:rFonts w:ascii="Times New Roman" w:hAnsi="Times New Roman"/>
          <w:color w:val="292425"/>
        </w:rPr>
        <w:t>powers;</w:t>
      </w:r>
    </w:p>
    <w:p w14:paraId="1A78FBEB" w14:textId="77777777" w:rsidR="00506ECB" w:rsidRPr="007F25B6" w:rsidRDefault="00506ECB" w:rsidP="00E63495">
      <w:pPr>
        <w:pStyle w:val="ListParagraph"/>
        <w:widowControl w:val="0"/>
        <w:numPr>
          <w:ilvl w:val="1"/>
          <w:numId w:val="38"/>
        </w:numPr>
        <w:tabs>
          <w:tab w:val="left" w:pos="1843"/>
        </w:tabs>
        <w:autoSpaceDE w:val="0"/>
        <w:autoSpaceDN w:val="0"/>
        <w:adjustRightInd w:val="0"/>
        <w:spacing w:after="0" w:line="360" w:lineRule="auto"/>
        <w:ind w:right="400"/>
        <w:jc w:val="both"/>
        <w:rPr>
          <w:rFonts w:ascii="Times New Roman" w:hAnsi="Times New Roman"/>
          <w:color w:val="000000"/>
        </w:rPr>
      </w:pPr>
      <w:r w:rsidRPr="007F25B6">
        <w:rPr>
          <w:rFonts w:ascii="Times New Roman" w:hAnsi="Times New Roman"/>
          <w:color w:val="292425"/>
        </w:rPr>
        <w:t>without</w:t>
      </w:r>
      <w:r w:rsidRPr="007F25B6">
        <w:rPr>
          <w:rFonts w:ascii="Times New Roman" w:hAnsi="Times New Roman"/>
          <w:color w:val="292425"/>
          <w:spacing w:val="18"/>
        </w:rPr>
        <w:t xml:space="preserve"> </w:t>
      </w:r>
      <w:r w:rsidRPr="007F25B6">
        <w:rPr>
          <w:rFonts w:ascii="Times New Roman" w:hAnsi="Times New Roman"/>
          <w:color w:val="292425"/>
        </w:rPr>
        <w:t>lawful</w:t>
      </w:r>
      <w:r w:rsidRPr="007F25B6">
        <w:rPr>
          <w:rFonts w:ascii="Times New Roman" w:hAnsi="Times New Roman"/>
          <w:color w:val="292425"/>
          <w:spacing w:val="18"/>
        </w:rPr>
        <w:t xml:space="preserve"> </w:t>
      </w:r>
      <w:r w:rsidRPr="007F25B6">
        <w:rPr>
          <w:rFonts w:ascii="Times New Roman" w:hAnsi="Times New Roman"/>
          <w:color w:val="292425"/>
        </w:rPr>
        <w:t>excuse,</w:t>
      </w:r>
      <w:r w:rsidRPr="007F25B6">
        <w:rPr>
          <w:rFonts w:ascii="Times New Roman" w:hAnsi="Times New Roman"/>
          <w:color w:val="292425"/>
          <w:spacing w:val="18"/>
        </w:rPr>
        <w:t xml:space="preserve"> </w:t>
      </w:r>
      <w:r w:rsidRPr="007F25B6">
        <w:rPr>
          <w:rFonts w:ascii="Times New Roman" w:hAnsi="Times New Roman"/>
          <w:color w:val="292425"/>
        </w:rPr>
        <w:t>refuses</w:t>
      </w:r>
      <w:r w:rsidRPr="007F25B6">
        <w:rPr>
          <w:rFonts w:ascii="Times New Roman" w:hAnsi="Times New Roman"/>
          <w:color w:val="292425"/>
          <w:spacing w:val="18"/>
        </w:rPr>
        <w:t xml:space="preserve"> </w:t>
      </w:r>
      <w:r w:rsidRPr="007F25B6">
        <w:rPr>
          <w:rFonts w:ascii="Times New Roman" w:hAnsi="Times New Roman"/>
          <w:color w:val="292425"/>
        </w:rPr>
        <w:t>or</w:t>
      </w:r>
      <w:r w:rsidRPr="007F25B6">
        <w:rPr>
          <w:rFonts w:ascii="Times New Roman" w:hAnsi="Times New Roman"/>
          <w:color w:val="292425"/>
          <w:spacing w:val="18"/>
        </w:rPr>
        <w:t xml:space="preserve"> </w:t>
      </w:r>
      <w:r w:rsidRPr="007F25B6">
        <w:rPr>
          <w:rFonts w:ascii="Times New Roman" w:hAnsi="Times New Roman"/>
          <w:color w:val="292425"/>
        </w:rPr>
        <w:t>fails</w:t>
      </w:r>
      <w:r w:rsidRPr="007F25B6">
        <w:rPr>
          <w:rFonts w:ascii="Times New Roman" w:hAnsi="Times New Roman"/>
          <w:color w:val="292425"/>
          <w:spacing w:val="18"/>
        </w:rPr>
        <w:t xml:space="preserve"> </w:t>
      </w:r>
      <w:r w:rsidRPr="007F25B6">
        <w:rPr>
          <w:rFonts w:ascii="Times New Roman" w:hAnsi="Times New Roman"/>
          <w:color w:val="292425"/>
        </w:rPr>
        <w:t>to</w:t>
      </w:r>
      <w:r w:rsidRPr="007F25B6">
        <w:rPr>
          <w:rFonts w:ascii="Times New Roman" w:hAnsi="Times New Roman"/>
          <w:color w:val="292425"/>
          <w:spacing w:val="18"/>
        </w:rPr>
        <w:t xml:space="preserve"> </w:t>
      </w:r>
      <w:r w:rsidRPr="007F25B6">
        <w:rPr>
          <w:rFonts w:ascii="Times New Roman" w:hAnsi="Times New Roman"/>
          <w:color w:val="292425"/>
        </w:rPr>
        <w:t>answer</w:t>
      </w:r>
      <w:r w:rsidRPr="007F25B6">
        <w:rPr>
          <w:rFonts w:ascii="Times New Roman" w:hAnsi="Times New Roman"/>
          <w:color w:val="292425"/>
          <w:spacing w:val="18"/>
        </w:rPr>
        <w:t xml:space="preserve"> </w:t>
      </w:r>
      <w:r w:rsidRPr="007F25B6">
        <w:rPr>
          <w:rFonts w:ascii="Times New Roman" w:hAnsi="Times New Roman"/>
          <w:color w:val="292425"/>
        </w:rPr>
        <w:t>any</w:t>
      </w:r>
      <w:r w:rsidRPr="007F25B6">
        <w:rPr>
          <w:rFonts w:ascii="Times New Roman" w:hAnsi="Times New Roman"/>
          <w:color w:val="292425"/>
          <w:spacing w:val="18"/>
        </w:rPr>
        <w:t xml:space="preserve"> </w:t>
      </w:r>
      <w:r w:rsidRPr="007F25B6">
        <w:rPr>
          <w:rFonts w:ascii="Times New Roman" w:hAnsi="Times New Roman"/>
          <w:color w:val="292425"/>
        </w:rPr>
        <w:t>question</w:t>
      </w:r>
      <w:r w:rsidRPr="007F25B6">
        <w:rPr>
          <w:rFonts w:ascii="Times New Roman" w:hAnsi="Times New Roman"/>
          <w:color w:val="292425"/>
          <w:spacing w:val="18"/>
        </w:rPr>
        <w:t xml:space="preserve"> </w:t>
      </w:r>
      <w:r w:rsidRPr="007F25B6">
        <w:rPr>
          <w:rFonts w:ascii="Times New Roman" w:hAnsi="Times New Roman"/>
          <w:color w:val="292425"/>
        </w:rPr>
        <w:t>put</w:t>
      </w:r>
      <w:r w:rsidRPr="007F25B6">
        <w:rPr>
          <w:rFonts w:ascii="Times New Roman" w:hAnsi="Times New Roman"/>
          <w:color w:val="292425"/>
          <w:spacing w:val="18"/>
        </w:rPr>
        <w:t xml:space="preserve"> </w:t>
      </w:r>
      <w:r w:rsidRPr="007F25B6">
        <w:rPr>
          <w:rFonts w:ascii="Times New Roman" w:hAnsi="Times New Roman"/>
          <w:color w:val="292425"/>
        </w:rPr>
        <w:t>by</w:t>
      </w:r>
      <w:r w:rsidRPr="007F25B6">
        <w:rPr>
          <w:rFonts w:ascii="Times New Roman" w:hAnsi="Times New Roman"/>
          <w:color w:val="292425"/>
          <w:spacing w:val="18"/>
        </w:rPr>
        <w:t xml:space="preserve"> </w:t>
      </w:r>
      <w:r w:rsidRPr="007F25B6">
        <w:rPr>
          <w:rFonts w:ascii="Times New Roman" w:hAnsi="Times New Roman"/>
          <w:color w:val="292425"/>
        </w:rPr>
        <w:t>an environmental</w:t>
      </w:r>
      <w:r w:rsidRPr="007F25B6">
        <w:rPr>
          <w:rFonts w:ascii="Times New Roman" w:hAnsi="Times New Roman"/>
          <w:color w:val="292425"/>
          <w:spacing w:val="-4"/>
        </w:rPr>
        <w:t xml:space="preserve"> </w:t>
      </w:r>
      <w:r w:rsidRPr="007F25B6">
        <w:rPr>
          <w:rFonts w:ascii="Times New Roman" w:hAnsi="Times New Roman"/>
          <w:color w:val="292425"/>
        </w:rPr>
        <w:t>officer;</w:t>
      </w:r>
    </w:p>
    <w:p w14:paraId="2E65185A" w14:textId="77777777" w:rsidR="00506ECB" w:rsidRPr="007F25B6" w:rsidRDefault="00506ECB" w:rsidP="00E63495">
      <w:pPr>
        <w:pStyle w:val="ListParagraph"/>
        <w:widowControl w:val="0"/>
        <w:numPr>
          <w:ilvl w:val="1"/>
          <w:numId w:val="38"/>
        </w:numPr>
        <w:autoSpaceDE w:val="0"/>
        <w:autoSpaceDN w:val="0"/>
        <w:adjustRightInd w:val="0"/>
        <w:spacing w:after="0" w:line="360" w:lineRule="auto"/>
        <w:ind w:right="400"/>
        <w:jc w:val="both"/>
        <w:rPr>
          <w:rFonts w:ascii="Times New Roman" w:hAnsi="Times New Roman"/>
          <w:color w:val="000000"/>
        </w:rPr>
      </w:pPr>
      <w:r w:rsidRPr="007F25B6">
        <w:rPr>
          <w:rFonts w:ascii="Times New Roman" w:hAnsi="Times New Roman"/>
          <w:color w:val="292425"/>
          <w:spacing w:val="-2"/>
        </w:rPr>
        <w:t>intentionall</w:t>
      </w:r>
      <w:r w:rsidRPr="007F25B6">
        <w:rPr>
          <w:rFonts w:ascii="Times New Roman" w:hAnsi="Times New Roman"/>
          <w:color w:val="292425"/>
        </w:rPr>
        <w:t>y</w:t>
      </w:r>
      <w:r w:rsidRPr="007F25B6">
        <w:rPr>
          <w:rFonts w:ascii="Times New Roman" w:hAnsi="Times New Roman"/>
          <w:color w:val="292425"/>
          <w:spacing w:val="-17"/>
        </w:rPr>
        <w:t xml:space="preserve"> </w:t>
      </w:r>
      <w:r w:rsidRPr="007F25B6">
        <w:rPr>
          <w:rFonts w:ascii="Times New Roman" w:hAnsi="Times New Roman"/>
          <w:color w:val="292425"/>
          <w:spacing w:val="-2"/>
        </w:rPr>
        <w:t>furnishe</w:t>
      </w:r>
      <w:r w:rsidRPr="007F25B6">
        <w:rPr>
          <w:rFonts w:ascii="Times New Roman" w:hAnsi="Times New Roman"/>
          <w:color w:val="292425"/>
        </w:rPr>
        <w:t>s</w:t>
      </w:r>
      <w:r w:rsidRPr="007F25B6">
        <w:rPr>
          <w:rFonts w:ascii="Times New Roman" w:hAnsi="Times New Roman"/>
          <w:color w:val="292425"/>
          <w:spacing w:val="-17"/>
        </w:rPr>
        <w:t xml:space="preserve"> </w:t>
      </w:r>
      <w:r w:rsidRPr="007F25B6">
        <w:rPr>
          <w:rFonts w:ascii="Times New Roman" w:hAnsi="Times New Roman"/>
          <w:color w:val="292425"/>
          <w:spacing w:val="-2"/>
        </w:rPr>
        <w:t>fals</w:t>
      </w:r>
      <w:r w:rsidRPr="007F25B6">
        <w:rPr>
          <w:rFonts w:ascii="Times New Roman" w:hAnsi="Times New Roman"/>
          <w:color w:val="292425"/>
        </w:rPr>
        <w:t>e</w:t>
      </w:r>
      <w:r w:rsidRPr="007F25B6">
        <w:rPr>
          <w:rFonts w:ascii="Times New Roman" w:hAnsi="Times New Roman"/>
          <w:color w:val="292425"/>
          <w:spacing w:val="-17"/>
        </w:rPr>
        <w:t xml:space="preserve"> </w:t>
      </w:r>
      <w:r w:rsidRPr="007F25B6">
        <w:rPr>
          <w:rFonts w:ascii="Times New Roman" w:hAnsi="Times New Roman"/>
          <w:color w:val="292425"/>
          <w:spacing w:val="-2"/>
        </w:rPr>
        <w:t>an</w:t>
      </w:r>
      <w:r w:rsidRPr="007F25B6">
        <w:rPr>
          <w:rFonts w:ascii="Times New Roman" w:hAnsi="Times New Roman"/>
          <w:color w:val="292425"/>
        </w:rPr>
        <w:t>d</w:t>
      </w:r>
      <w:r w:rsidRPr="007F25B6">
        <w:rPr>
          <w:rFonts w:ascii="Times New Roman" w:hAnsi="Times New Roman"/>
          <w:color w:val="292425"/>
          <w:spacing w:val="-17"/>
        </w:rPr>
        <w:t xml:space="preserve"> </w:t>
      </w:r>
      <w:r w:rsidRPr="007F25B6">
        <w:rPr>
          <w:rFonts w:ascii="Times New Roman" w:hAnsi="Times New Roman"/>
          <w:color w:val="292425"/>
          <w:spacing w:val="-2"/>
        </w:rPr>
        <w:t>misleadin</w:t>
      </w:r>
      <w:r w:rsidRPr="007F25B6">
        <w:rPr>
          <w:rFonts w:ascii="Times New Roman" w:hAnsi="Times New Roman"/>
          <w:color w:val="292425"/>
        </w:rPr>
        <w:t>g</w:t>
      </w:r>
      <w:r w:rsidRPr="007F25B6">
        <w:rPr>
          <w:rFonts w:ascii="Times New Roman" w:hAnsi="Times New Roman"/>
          <w:color w:val="292425"/>
          <w:spacing w:val="-17"/>
        </w:rPr>
        <w:t xml:space="preserve"> </w:t>
      </w:r>
      <w:r w:rsidRPr="007F25B6">
        <w:rPr>
          <w:rFonts w:ascii="Times New Roman" w:hAnsi="Times New Roman"/>
          <w:color w:val="292425"/>
          <w:spacing w:val="-2"/>
        </w:rPr>
        <w:t>informatio</w:t>
      </w:r>
      <w:r w:rsidRPr="007F25B6">
        <w:rPr>
          <w:rFonts w:ascii="Times New Roman" w:hAnsi="Times New Roman"/>
          <w:color w:val="292425"/>
        </w:rPr>
        <w:t>n</w:t>
      </w:r>
      <w:r w:rsidRPr="007F25B6">
        <w:rPr>
          <w:rFonts w:ascii="Times New Roman" w:hAnsi="Times New Roman"/>
          <w:color w:val="292425"/>
          <w:spacing w:val="-17"/>
        </w:rPr>
        <w:t xml:space="preserve"> </w:t>
      </w:r>
      <w:r w:rsidRPr="007F25B6">
        <w:rPr>
          <w:rFonts w:ascii="Times New Roman" w:hAnsi="Times New Roman"/>
          <w:color w:val="292425"/>
          <w:spacing w:val="-2"/>
        </w:rPr>
        <w:t>t</w:t>
      </w:r>
      <w:r w:rsidRPr="007F25B6">
        <w:rPr>
          <w:rFonts w:ascii="Times New Roman" w:hAnsi="Times New Roman"/>
          <w:color w:val="292425"/>
        </w:rPr>
        <w:t>o</w:t>
      </w:r>
      <w:r w:rsidRPr="007F25B6">
        <w:rPr>
          <w:rFonts w:ascii="Times New Roman" w:hAnsi="Times New Roman"/>
          <w:color w:val="292425"/>
          <w:spacing w:val="-17"/>
        </w:rPr>
        <w:t xml:space="preserve"> </w:t>
      </w:r>
      <w:r w:rsidRPr="007F25B6">
        <w:rPr>
          <w:rFonts w:ascii="Times New Roman" w:hAnsi="Times New Roman"/>
          <w:color w:val="292425"/>
          <w:spacing w:val="-2"/>
        </w:rPr>
        <w:t>a</w:t>
      </w:r>
      <w:r w:rsidRPr="007F25B6">
        <w:rPr>
          <w:rFonts w:ascii="Times New Roman" w:hAnsi="Times New Roman"/>
          <w:color w:val="292425"/>
        </w:rPr>
        <w:t>n</w:t>
      </w:r>
      <w:r w:rsidRPr="007F25B6">
        <w:rPr>
          <w:rFonts w:ascii="Times New Roman" w:hAnsi="Times New Roman"/>
          <w:color w:val="292425"/>
          <w:spacing w:val="-17"/>
        </w:rPr>
        <w:t xml:space="preserve"> </w:t>
      </w:r>
      <w:r w:rsidRPr="007F25B6">
        <w:rPr>
          <w:rFonts w:ascii="Times New Roman" w:hAnsi="Times New Roman"/>
          <w:color w:val="292425"/>
          <w:spacing w:val="-2"/>
        </w:rPr>
        <w:t xml:space="preserve">environmental </w:t>
      </w:r>
      <w:r w:rsidRPr="007F25B6">
        <w:rPr>
          <w:rFonts w:ascii="Times New Roman" w:hAnsi="Times New Roman"/>
          <w:color w:val="292425"/>
        </w:rPr>
        <w:t>officer;</w:t>
      </w:r>
      <w:r w:rsidRPr="007F25B6">
        <w:rPr>
          <w:rFonts w:ascii="Times New Roman" w:hAnsi="Times New Roman"/>
          <w:color w:val="292425"/>
          <w:spacing w:val="-3"/>
        </w:rPr>
        <w:t xml:space="preserve"> </w:t>
      </w:r>
      <w:r w:rsidRPr="007F25B6">
        <w:rPr>
          <w:rFonts w:ascii="Times New Roman" w:hAnsi="Times New Roman"/>
          <w:color w:val="292425"/>
        </w:rPr>
        <w:t>or</w:t>
      </w:r>
    </w:p>
    <w:p w14:paraId="7763EE16" w14:textId="77777777" w:rsidR="00506ECB" w:rsidRPr="007F25B6" w:rsidRDefault="00506ECB" w:rsidP="00E63495">
      <w:pPr>
        <w:pStyle w:val="ListParagraph"/>
        <w:widowControl w:val="0"/>
        <w:numPr>
          <w:ilvl w:val="1"/>
          <w:numId w:val="38"/>
        </w:numPr>
        <w:autoSpaceDE w:val="0"/>
        <w:autoSpaceDN w:val="0"/>
        <w:adjustRightInd w:val="0"/>
        <w:spacing w:after="0" w:line="360" w:lineRule="auto"/>
        <w:jc w:val="both"/>
        <w:rPr>
          <w:rFonts w:ascii="Times New Roman" w:hAnsi="Times New Roman"/>
          <w:color w:val="000000"/>
        </w:rPr>
      </w:pPr>
      <w:proofErr w:type="gramStart"/>
      <w:r w:rsidRPr="007F25B6">
        <w:rPr>
          <w:rFonts w:ascii="Times New Roman" w:hAnsi="Times New Roman"/>
          <w:color w:val="292425"/>
        </w:rPr>
        <w:t>falsely</w:t>
      </w:r>
      <w:proofErr w:type="gramEnd"/>
      <w:r w:rsidRPr="007F25B6">
        <w:rPr>
          <w:rFonts w:ascii="Times New Roman" w:hAnsi="Times New Roman"/>
          <w:color w:val="292425"/>
          <w:spacing w:val="-3"/>
        </w:rPr>
        <w:t xml:space="preserve"> </w:t>
      </w:r>
      <w:r w:rsidRPr="007F25B6">
        <w:rPr>
          <w:rFonts w:ascii="Times New Roman" w:hAnsi="Times New Roman"/>
          <w:color w:val="292425"/>
        </w:rPr>
        <w:t>claims</w:t>
      </w:r>
      <w:r w:rsidRPr="007F25B6">
        <w:rPr>
          <w:rFonts w:ascii="Times New Roman" w:hAnsi="Times New Roman"/>
          <w:color w:val="292425"/>
          <w:spacing w:val="-3"/>
        </w:rPr>
        <w:t xml:space="preserve"> </w:t>
      </w:r>
      <w:r w:rsidRPr="007F25B6">
        <w:rPr>
          <w:rFonts w:ascii="Times New Roman" w:hAnsi="Times New Roman"/>
          <w:color w:val="292425"/>
        </w:rPr>
        <w:t>to</w:t>
      </w:r>
      <w:r w:rsidRPr="007F25B6">
        <w:rPr>
          <w:rFonts w:ascii="Times New Roman" w:hAnsi="Times New Roman"/>
          <w:color w:val="292425"/>
          <w:spacing w:val="-3"/>
        </w:rPr>
        <w:t xml:space="preserve"> </w:t>
      </w:r>
      <w:r w:rsidRPr="007F25B6">
        <w:rPr>
          <w:rFonts w:ascii="Times New Roman" w:hAnsi="Times New Roman"/>
          <w:color w:val="292425"/>
        </w:rPr>
        <w:t>be</w:t>
      </w:r>
      <w:r w:rsidRPr="007F25B6">
        <w:rPr>
          <w:rFonts w:ascii="Times New Roman" w:hAnsi="Times New Roman"/>
          <w:color w:val="292425"/>
          <w:spacing w:val="-3"/>
        </w:rPr>
        <w:t xml:space="preserve"> </w:t>
      </w:r>
      <w:r w:rsidRPr="007F25B6">
        <w:rPr>
          <w:rFonts w:ascii="Times New Roman" w:hAnsi="Times New Roman"/>
          <w:color w:val="292425"/>
        </w:rPr>
        <w:t>an</w:t>
      </w:r>
      <w:r w:rsidRPr="007F25B6">
        <w:rPr>
          <w:rFonts w:ascii="Times New Roman" w:hAnsi="Times New Roman"/>
          <w:color w:val="292425"/>
          <w:spacing w:val="-3"/>
        </w:rPr>
        <w:t xml:space="preserve"> </w:t>
      </w:r>
      <w:r w:rsidRPr="007F25B6">
        <w:rPr>
          <w:rFonts w:ascii="Times New Roman" w:hAnsi="Times New Roman"/>
          <w:color w:val="292425"/>
        </w:rPr>
        <w:t>environmental</w:t>
      </w:r>
      <w:r w:rsidRPr="007F25B6">
        <w:rPr>
          <w:rFonts w:ascii="Times New Roman" w:hAnsi="Times New Roman"/>
          <w:color w:val="292425"/>
          <w:spacing w:val="-3"/>
        </w:rPr>
        <w:t xml:space="preserve"> </w:t>
      </w:r>
      <w:r w:rsidRPr="007F25B6">
        <w:rPr>
          <w:rFonts w:ascii="Times New Roman" w:hAnsi="Times New Roman"/>
          <w:color w:val="292425"/>
        </w:rPr>
        <w:t>officer.</w:t>
      </w:r>
    </w:p>
    <w:p w14:paraId="4FB1C770" w14:textId="77777777" w:rsidR="00506ECB" w:rsidRPr="007F25B6" w:rsidRDefault="00506ECB" w:rsidP="00E63495">
      <w:pPr>
        <w:pStyle w:val="ListParagraph"/>
        <w:widowControl w:val="0"/>
        <w:numPr>
          <w:ilvl w:val="0"/>
          <w:numId w:val="38"/>
        </w:numPr>
        <w:autoSpaceDE w:val="0"/>
        <w:autoSpaceDN w:val="0"/>
        <w:adjustRightInd w:val="0"/>
        <w:spacing w:after="0" w:line="360" w:lineRule="auto"/>
        <w:ind w:right="399"/>
        <w:jc w:val="both"/>
        <w:rPr>
          <w:rFonts w:ascii="Times New Roman" w:hAnsi="Times New Roman"/>
          <w:color w:val="000000"/>
        </w:rPr>
      </w:pPr>
      <w:r w:rsidRPr="007F25B6">
        <w:rPr>
          <w:rFonts w:ascii="Times New Roman" w:hAnsi="Times New Roman"/>
          <w:color w:val="292425"/>
        </w:rPr>
        <w:t>A</w:t>
      </w:r>
      <w:r w:rsidRPr="007F25B6">
        <w:rPr>
          <w:rFonts w:ascii="Times New Roman" w:hAnsi="Times New Roman"/>
          <w:color w:val="292425"/>
          <w:spacing w:val="-12"/>
        </w:rPr>
        <w:t xml:space="preserve"> </w:t>
      </w:r>
      <w:r w:rsidRPr="007F25B6">
        <w:rPr>
          <w:rFonts w:ascii="Times New Roman" w:hAnsi="Times New Roman"/>
          <w:color w:val="292425"/>
        </w:rPr>
        <w:t>person</w:t>
      </w:r>
      <w:r w:rsidRPr="007F25B6">
        <w:rPr>
          <w:rFonts w:ascii="Times New Roman" w:hAnsi="Times New Roman"/>
          <w:color w:val="292425"/>
          <w:spacing w:val="-12"/>
        </w:rPr>
        <w:t xml:space="preserve"> </w:t>
      </w:r>
      <w:r w:rsidRPr="007F25B6">
        <w:rPr>
          <w:rFonts w:ascii="Times New Roman" w:hAnsi="Times New Roman"/>
          <w:color w:val="292425"/>
        </w:rPr>
        <w:t>convicted</w:t>
      </w:r>
      <w:r w:rsidRPr="007F25B6">
        <w:rPr>
          <w:rFonts w:ascii="Times New Roman" w:hAnsi="Times New Roman"/>
          <w:color w:val="292425"/>
          <w:spacing w:val="-12"/>
        </w:rPr>
        <w:t xml:space="preserve"> </w:t>
      </w:r>
      <w:r w:rsidRPr="007F25B6">
        <w:rPr>
          <w:rFonts w:ascii="Times New Roman" w:hAnsi="Times New Roman"/>
          <w:color w:val="292425"/>
        </w:rPr>
        <w:t>of</w:t>
      </w:r>
      <w:r w:rsidRPr="007F25B6">
        <w:rPr>
          <w:rFonts w:ascii="Times New Roman" w:hAnsi="Times New Roman"/>
          <w:color w:val="292425"/>
          <w:spacing w:val="-12"/>
        </w:rPr>
        <w:t xml:space="preserve"> </w:t>
      </w:r>
      <w:r w:rsidRPr="007F25B6">
        <w:rPr>
          <w:rFonts w:ascii="Times New Roman" w:hAnsi="Times New Roman"/>
          <w:color w:val="292425"/>
        </w:rPr>
        <w:t>an</w:t>
      </w:r>
      <w:r w:rsidRPr="007F25B6">
        <w:rPr>
          <w:rFonts w:ascii="Times New Roman" w:hAnsi="Times New Roman"/>
          <w:color w:val="292425"/>
          <w:spacing w:val="-12"/>
        </w:rPr>
        <w:t xml:space="preserve"> </w:t>
      </w:r>
      <w:r w:rsidRPr="007F25B6">
        <w:rPr>
          <w:rFonts w:ascii="Times New Roman" w:hAnsi="Times New Roman"/>
          <w:color w:val="292425"/>
        </w:rPr>
        <w:t>offence</w:t>
      </w:r>
      <w:r w:rsidRPr="007F25B6">
        <w:rPr>
          <w:rFonts w:ascii="Times New Roman" w:hAnsi="Times New Roman"/>
          <w:color w:val="292425"/>
          <w:spacing w:val="-12"/>
        </w:rPr>
        <w:t xml:space="preserve"> </w:t>
      </w:r>
      <w:r w:rsidRPr="007F25B6">
        <w:rPr>
          <w:rFonts w:ascii="Times New Roman" w:hAnsi="Times New Roman"/>
          <w:color w:val="292425"/>
        </w:rPr>
        <w:t>contemplated</w:t>
      </w:r>
      <w:r w:rsidRPr="007F25B6">
        <w:rPr>
          <w:rFonts w:ascii="Times New Roman" w:hAnsi="Times New Roman"/>
          <w:color w:val="292425"/>
          <w:spacing w:val="-12"/>
        </w:rPr>
        <w:t xml:space="preserve"> </w:t>
      </w:r>
      <w:r w:rsidRPr="007F25B6">
        <w:rPr>
          <w:rFonts w:ascii="Times New Roman" w:hAnsi="Times New Roman"/>
          <w:color w:val="292425"/>
        </w:rPr>
        <w:t>in</w:t>
      </w:r>
      <w:r w:rsidRPr="007F25B6">
        <w:rPr>
          <w:rFonts w:ascii="Times New Roman" w:hAnsi="Times New Roman"/>
          <w:color w:val="292425"/>
          <w:spacing w:val="-12"/>
        </w:rPr>
        <w:t xml:space="preserve"> </w:t>
      </w:r>
      <w:r w:rsidRPr="007F25B6">
        <w:rPr>
          <w:rFonts w:ascii="Times New Roman" w:hAnsi="Times New Roman"/>
          <w:color w:val="292425"/>
        </w:rPr>
        <w:t>subsection</w:t>
      </w:r>
      <w:r w:rsidRPr="007F25B6">
        <w:rPr>
          <w:rFonts w:ascii="Times New Roman" w:hAnsi="Times New Roman"/>
          <w:color w:val="292425"/>
          <w:spacing w:val="-12"/>
        </w:rPr>
        <w:t xml:space="preserve"> </w:t>
      </w:r>
      <w:r w:rsidRPr="007F25B6">
        <w:rPr>
          <w:rFonts w:ascii="Times New Roman" w:hAnsi="Times New Roman"/>
          <w:color w:val="292425"/>
        </w:rPr>
        <w:t>(1)</w:t>
      </w:r>
      <w:r w:rsidRPr="007F25B6">
        <w:rPr>
          <w:rFonts w:ascii="Times New Roman" w:hAnsi="Times New Roman"/>
          <w:color w:val="292425"/>
          <w:spacing w:val="-12"/>
        </w:rPr>
        <w:t xml:space="preserve"> </w:t>
      </w:r>
      <w:r w:rsidRPr="007F25B6">
        <w:rPr>
          <w:rFonts w:ascii="Times New Roman" w:hAnsi="Times New Roman"/>
          <w:color w:val="292425"/>
        </w:rPr>
        <w:t>is</w:t>
      </w:r>
      <w:r w:rsidRPr="007F25B6">
        <w:rPr>
          <w:rFonts w:ascii="Times New Roman" w:hAnsi="Times New Roman"/>
          <w:color w:val="292425"/>
          <w:spacing w:val="-12"/>
        </w:rPr>
        <w:t xml:space="preserve"> </w:t>
      </w:r>
      <w:r w:rsidRPr="007F25B6">
        <w:rPr>
          <w:rFonts w:ascii="Times New Roman" w:hAnsi="Times New Roman"/>
          <w:color w:val="292425"/>
        </w:rPr>
        <w:t>liable</w:t>
      </w:r>
      <w:r w:rsidRPr="007F25B6">
        <w:rPr>
          <w:rFonts w:ascii="Times New Roman" w:hAnsi="Times New Roman"/>
          <w:color w:val="292425"/>
          <w:spacing w:val="-12"/>
        </w:rPr>
        <w:t xml:space="preserve"> </w:t>
      </w:r>
      <w:r w:rsidRPr="007F25B6">
        <w:rPr>
          <w:rFonts w:ascii="Times New Roman" w:hAnsi="Times New Roman"/>
          <w:color w:val="292425"/>
        </w:rPr>
        <w:t>to a</w:t>
      </w:r>
      <w:r w:rsidRPr="007F25B6">
        <w:rPr>
          <w:rFonts w:ascii="Times New Roman" w:hAnsi="Times New Roman"/>
          <w:color w:val="292425"/>
          <w:spacing w:val="-4"/>
        </w:rPr>
        <w:t xml:space="preserve"> </w:t>
      </w:r>
      <w:r w:rsidRPr="007F25B6">
        <w:rPr>
          <w:rFonts w:ascii="Times New Roman" w:hAnsi="Times New Roman"/>
          <w:color w:val="292425"/>
        </w:rPr>
        <w:t>fine</w:t>
      </w:r>
      <w:r w:rsidRPr="007F25B6">
        <w:rPr>
          <w:rFonts w:ascii="Times New Roman" w:hAnsi="Times New Roman"/>
          <w:color w:val="292425"/>
          <w:spacing w:val="-4"/>
        </w:rPr>
        <w:t xml:space="preserve"> </w:t>
      </w:r>
      <w:r w:rsidRPr="007F25B6">
        <w:rPr>
          <w:rFonts w:ascii="Times New Roman" w:hAnsi="Times New Roman"/>
          <w:color w:val="292425"/>
        </w:rPr>
        <w:t>not</w:t>
      </w:r>
      <w:r w:rsidRPr="007F25B6">
        <w:rPr>
          <w:rFonts w:ascii="Times New Roman" w:hAnsi="Times New Roman"/>
          <w:color w:val="292425"/>
          <w:spacing w:val="-4"/>
        </w:rPr>
        <w:t xml:space="preserve"> </w:t>
      </w:r>
      <w:r w:rsidRPr="007F25B6">
        <w:rPr>
          <w:rFonts w:ascii="Times New Roman" w:hAnsi="Times New Roman"/>
          <w:color w:val="292425"/>
        </w:rPr>
        <w:t>exceeding</w:t>
      </w:r>
      <w:r w:rsidRPr="007F25B6">
        <w:rPr>
          <w:rFonts w:ascii="Times New Roman" w:hAnsi="Times New Roman"/>
          <w:color w:val="292425"/>
          <w:spacing w:val="-4"/>
        </w:rPr>
        <w:t xml:space="preserve"> </w:t>
      </w:r>
      <w:r w:rsidRPr="007F25B6">
        <w:rPr>
          <w:rFonts w:ascii="Times New Roman" w:hAnsi="Times New Roman"/>
          <w:color w:val="292425"/>
        </w:rPr>
        <w:t>N$</w:t>
      </w:r>
      <w:r>
        <w:rPr>
          <w:rFonts w:ascii="Times New Roman" w:hAnsi="Times New Roman"/>
          <w:color w:val="292425"/>
        </w:rPr>
        <w:t>10</w:t>
      </w:r>
      <w:r w:rsidRPr="007F25B6">
        <w:rPr>
          <w:rFonts w:ascii="Times New Roman" w:hAnsi="Times New Roman"/>
          <w:color w:val="292425"/>
        </w:rPr>
        <w:t>0</w:t>
      </w:r>
      <w:r w:rsidRPr="007F25B6">
        <w:rPr>
          <w:rFonts w:ascii="Times New Roman" w:hAnsi="Times New Roman"/>
          <w:color w:val="292425"/>
          <w:spacing w:val="-4"/>
        </w:rPr>
        <w:t xml:space="preserve"> </w:t>
      </w:r>
      <w:r w:rsidRPr="007F25B6">
        <w:rPr>
          <w:rFonts w:ascii="Times New Roman" w:hAnsi="Times New Roman"/>
          <w:color w:val="292425"/>
        </w:rPr>
        <w:t>000</w:t>
      </w:r>
      <w:r w:rsidRPr="007F25B6">
        <w:rPr>
          <w:rFonts w:ascii="Times New Roman" w:hAnsi="Times New Roman"/>
          <w:color w:val="292425"/>
          <w:spacing w:val="-4"/>
        </w:rPr>
        <w:t xml:space="preserve"> </w:t>
      </w:r>
      <w:r w:rsidRPr="007F25B6">
        <w:rPr>
          <w:rFonts w:ascii="Times New Roman" w:hAnsi="Times New Roman"/>
          <w:color w:val="292425"/>
        </w:rPr>
        <w:t>or</w:t>
      </w:r>
      <w:r w:rsidRPr="007F25B6">
        <w:rPr>
          <w:rFonts w:ascii="Times New Roman" w:hAnsi="Times New Roman"/>
          <w:color w:val="292425"/>
          <w:spacing w:val="-4"/>
        </w:rPr>
        <w:t xml:space="preserve"> </w:t>
      </w:r>
      <w:r w:rsidRPr="007F25B6">
        <w:rPr>
          <w:rFonts w:ascii="Times New Roman" w:hAnsi="Times New Roman"/>
          <w:color w:val="292425"/>
        </w:rPr>
        <w:t>to</w:t>
      </w:r>
      <w:r w:rsidRPr="007F25B6">
        <w:rPr>
          <w:rFonts w:ascii="Times New Roman" w:hAnsi="Times New Roman"/>
          <w:color w:val="292425"/>
          <w:spacing w:val="-4"/>
        </w:rPr>
        <w:t xml:space="preserve"> </w:t>
      </w:r>
      <w:r w:rsidRPr="007F25B6">
        <w:rPr>
          <w:rFonts w:ascii="Times New Roman" w:hAnsi="Times New Roman"/>
          <w:color w:val="292425"/>
        </w:rPr>
        <w:t>imprisonment</w:t>
      </w:r>
      <w:r w:rsidRPr="007F25B6">
        <w:rPr>
          <w:rFonts w:ascii="Times New Roman" w:hAnsi="Times New Roman"/>
          <w:color w:val="292425"/>
          <w:spacing w:val="-4"/>
        </w:rPr>
        <w:t xml:space="preserve"> </w:t>
      </w:r>
      <w:r w:rsidRPr="007F25B6">
        <w:rPr>
          <w:rFonts w:ascii="Times New Roman" w:hAnsi="Times New Roman"/>
          <w:color w:val="292425"/>
        </w:rPr>
        <w:t>for</w:t>
      </w:r>
      <w:r w:rsidRPr="007F25B6">
        <w:rPr>
          <w:rFonts w:ascii="Times New Roman" w:hAnsi="Times New Roman"/>
          <w:color w:val="292425"/>
          <w:spacing w:val="-4"/>
        </w:rPr>
        <w:t xml:space="preserve"> </w:t>
      </w:r>
      <w:r w:rsidRPr="007F25B6">
        <w:rPr>
          <w:rFonts w:ascii="Times New Roman" w:hAnsi="Times New Roman"/>
          <w:color w:val="292425"/>
        </w:rPr>
        <w:t>a</w:t>
      </w:r>
      <w:r w:rsidRPr="007F25B6">
        <w:rPr>
          <w:rFonts w:ascii="Times New Roman" w:hAnsi="Times New Roman"/>
          <w:color w:val="292425"/>
          <w:spacing w:val="-4"/>
        </w:rPr>
        <w:t xml:space="preserve"> </w:t>
      </w:r>
      <w:r w:rsidRPr="007F25B6">
        <w:rPr>
          <w:rFonts w:ascii="Times New Roman" w:hAnsi="Times New Roman"/>
          <w:color w:val="292425"/>
        </w:rPr>
        <w:t>period</w:t>
      </w:r>
      <w:r w:rsidRPr="007F25B6">
        <w:rPr>
          <w:rFonts w:ascii="Times New Roman" w:hAnsi="Times New Roman"/>
          <w:color w:val="292425"/>
          <w:spacing w:val="-4"/>
        </w:rPr>
        <w:t xml:space="preserve"> </w:t>
      </w:r>
      <w:r w:rsidRPr="007F25B6">
        <w:rPr>
          <w:rFonts w:ascii="Times New Roman" w:hAnsi="Times New Roman"/>
          <w:color w:val="292425"/>
        </w:rPr>
        <w:t>not</w:t>
      </w:r>
      <w:r w:rsidRPr="007F25B6">
        <w:rPr>
          <w:rFonts w:ascii="Times New Roman" w:hAnsi="Times New Roman"/>
          <w:color w:val="292425"/>
          <w:spacing w:val="-4"/>
        </w:rPr>
        <w:t xml:space="preserve"> </w:t>
      </w:r>
      <w:r w:rsidRPr="007F25B6">
        <w:rPr>
          <w:rFonts w:ascii="Times New Roman" w:hAnsi="Times New Roman"/>
          <w:color w:val="292425"/>
        </w:rPr>
        <w:t>exceeding</w:t>
      </w:r>
      <w:r w:rsidRPr="007F25B6">
        <w:rPr>
          <w:rFonts w:ascii="Times New Roman" w:hAnsi="Times New Roman"/>
          <w:color w:val="292425"/>
          <w:spacing w:val="-4"/>
        </w:rPr>
        <w:t xml:space="preserve"> </w:t>
      </w:r>
      <w:r w:rsidRPr="007F25B6">
        <w:rPr>
          <w:rFonts w:ascii="Times New Roman" w:hAnsi="Times New Roman"/>
          <w:color w:val="292425"/>
        </w:rPr>
        <w:t>two</w:t>
      </w:r>
      <w:r w:rsidRPr="007F25B6">
        <w:rPr>
          <w:rFonts w:ascii="Times New Roman" w:hAnsi="Times New Roman"/>
          <w:color w:val="292425"/>
          <w:spacing w:val="-4"/>
        </w:rPr>
        <w:t xml:space="preserve"> </w:t>
      </w:r>
      <w:r w:rsidRPr="007F25B6">
        <w:rPr>
          <w:rFonts w:ascii="Times New Roman" w:hAnsi="Times New Roman"/>
          <w:color w:val="292425"/>
        </w:rPr>
        <w:t>years or to both such fine and such imprisonment.</w:t>
      </w:r>
    </w:p>
    <w:p w14:paraId="723D00DB" w14:textId="77777777" w:rsidR="00506ECB" w:rsidRDefault="00506ECB" w:rsidP="00506ECB">
      <w:pPr>
        <w:pStyle w:val="ListParagraph"/>
        <w:widowControl w:val="0"/>
        <w:autoSpaceDE w:val="0"/>
        <w:autoSpaceDN w:val="0"/>
        <w:adjustRightInd w:val="0"/>
        <w:spacing w:after="0" w:line="360" w:lineRule="auto"/>
        <w:ind w:left="926" w:right="399"/>
        <w:jc w:val="both"/>
        <w:rPr>
          <w:rFonts w:ascii="Times New Roman" w:hAnsi="Times New Roman"/>
          <w:color w:val="292425"/>
        </w:rPr>
      </w:pPr>
    </w:p>
    <w:p w14:paraId="2956C45A" w14:textId="77777777" w:rsidR="00506ECB" w:rsidRDefault="00506ECB" w:rsidP="00506ECB">
      <w:pPr>
        <w:pStyle w:val="ListParagraph"/>
        <w:widowControl w:val="0"/>
        <w:autoSpaceDE w:val="0"/>
        <w:autoSpaceDN w:val="0"/>
        <w:adjustRightInd w:val="0"/>
        <w:spacing w:after="0" w:line="360" w:lineRule="auto"/>
        <w:ind w:left="926" w:right="399"/>
        <w:jc w:val="both"/>
        <w:rPr>
          <w:rFonts w:ascii="Times New Roman" w:hAnsi="Times New Roman"/>
          <w:color w:val="292425"/>
        </w:rPr>
      </w:pPr>
    </w:p>
    <w:p w14:paraId="00B76EAA" w14:textId="77777777" w:rsidR="00506ECB" w:rsidRDefault="00506ECB" w:rsidP="00506ECB">
      <w:pPr>
        <w:pStyle w:val="ListParagraph"/>
        <w:widowControl w:val="0"/>
        <w:autoSpaceDE w:val="0"/>
        <w:autoSpaceDN w:val="0"/>
        <w:adjustRightInd w:val="0"/>
        <w:spacing w:after="0" w:line="360" w:lineRule="auto"/>
        <w:ind w:left="926" w:right="399"/>
        <w:jc w:val="both"/>
        <w:rPr>
          <w:rFonts w:ascii="Times New Roman" w:hAnsi="Times New Roman"/>
          <w:color w:val="292425"/>
        </w:rPr>
      </w:pPr>
    </w:p>
    <w:p w14:paraId="181D2B8E" w14:textId="77777777" w:rsidR="00506ECB" w:rsidRDefault="00506ECB" w:rsidP="00506ECB">
      <w:pPr>
        <w:pStyle w:val="ListParagraph"/>
        <w:widowControl w:val="0"/>
        <w:autoSpaceDE w:val="0"/>
        <w:autoSpaceDN w:val="0"/>
        <w:adjustRightInd w:val="0"/>
        <w:spacing w:after="0" w:line="360" w:lineRule="auto"/>
        <w:ind w:left="926" w:right="399"/>
        <w:jc w:val="both"/>
        <w:rPr>
          <w:rFonts w:ascii="Times New Roman" w:hAnsi="Times New Roman"/>
          <w:color w:val="292425"/>
        </w:rPr>
      </w:pPr>
    </w:p>
    <w:p w14:paraId="321C981E" w14:textId="77777777" w:rsidR="005F33C0" w:rsidRDefault="005F33C0" w:rsidP="00506ECB">
      <w:pPr>
        <w:pStyle w:val="ListParagraph"/>
        <w:widowControl w:val="0"/>
        <w:autoSpaceDE w:val="0"/>
        <w:autoSpaceDN w:val="0"/>
        <w:adjustRightInd w:val="0"/>
        <w:spacing w:after="0" w:line="360" w:lineRule="auto"/>
        <w:ind w:left="926" w:right="399"/>
        <w:jc w:val="both"/>
        <w:rPr>
          <w:rFonts w:ascii="Times New Roman" w:hAnsi="Times New Roman"/>
          <w:color w:val="292425"/>
        </w:rPr>
      </w:pPr>
    </w:p>
    <w:p w14:paraId="0E04785A" w14:textId="77777777" w:rsidR="005F33C0" w:rsidRDefault="005F33C0" w:rsidP="00506ECB">
      <w:pPr>
        <w:pStyle w:val="ListParagraph"/>
        <w:widowControl w:val="0"/>
        <w:autoSpaceDE w:val="0"/>
        <w:autoSpaceDN w:val="0"/>
        <w:adjustRightInd w:val="0"/>
        <w:spacing w:after="0" w:line="360" w:lineRule="auto"/>
        <w:ind w:left="926" w:right="399"/>
        <w:jc w:val="both"/>
        <w:rPr>
          <w:rFonts w:ascii="Times New Roman" w:hAnsi="Times New Roman"/>
          <w:color w:val="292425"/>
        </w:rPr>
      </w:pPr>
    </w:p>
    <w:p w14:paraId="5C89CE6D" w14:textId="77777777" w:rsidR="005F33C0" w:rsidRDefault="005F33C0" w:rsidP="00506ECB">
      <w:pPr>
        <w:pStyle w:val="ListParagraph"/>
        <w:widowControl w:val="0"/>
        <w:autoSpaceDE w:val="0"/>
        <w:autoSpaceDN w:val="0"/>
        <w:adjustRightInd w:val="0"/>
        <w:spacing w:after="0" w:line="360" w:lineRule="auto"/>
        <w:ind w:left="926" w:right="399"/>
        <w:jc w:val="both"/>
        <w:rPr>
          <w:rFonts w:ascii="Times New Roman" w:hAnsi="Times New Roman"/>
          <w:color w:val="292425"/>
        </w:rPr>
      </w:pPr>
    </w:p>
    <w:p w14:paraId="2DC116DC" w14:textId="77777777" w:rsidR="005F33C0" w:rsidRDefault="005F33C0" w:rsidP="00506ECB">
      <w:pPr>
        <w:pStyle w:val="ListParagraph"/>
        <w:widowControl w:val="0"/>
        <w:autoSpaceDE w:val="0"/>
        <w:autoSpaceDN w:val="0"/>
        <w:adjustRightInd w:val="0"/>
        <w:spacing w:after="0" w:line="360" w:lineRule="auto"/>
        <w:ind w:left="926" w:right="399"/>
        <w:jc w:val="both"/>
        <w:rPr>
          <w:rFonts w:ascii="Times New Roman" w:hAnsi="Times New Roman"/>
          <w:color w:val="292425"/>
        </w:rPr>
      </w:pPr>
    </w:p>
    <w:p w14:paraId="6396BD40" w14:textId="77777777" w:rsidR="005F33C0" w:rsidRDefault="005F33C0" w:rsidP="00506ECB">
      <w:pPr>
        <w:pStyle w:val="ListParagraph"/>
        <w:widowControl w:val="0"/>
        <w:autoSpaceDE w:val="0"/>
        <w:autoSpaceDN w:val="0"/>
        <w:adjustRightInd w:val="0"/>
        <w:spacing w:after="0" w:line="360" w:lineRule="auto"/>
        <w:ind w:left="926" w:right="399"/>
        <w:jc w:val="both"/>
        <w:rPr>
          <w:rFonts w:ascii="Times New Roman" w:hAnsi="Times New Roman"/>
          <w:color w:val="292425"/>
        </w:rPr>
      </w:pPr>
    </w:p>
    <w:p w14:paraId="28E73D75" w14:textId="77777777" w:rsidR="005F33C0" w:rsidRDefault="005F33C0" w:rsidP="00506ECB">
      <w:pPr>
        <w:pStyle w:val="ListParagraph"/>
        <w:widowControl w:val="0"/>
        <w:autoSpaceDE w:val="0"/>
        <w:autoSpaceDN w:val="0"/>
        <w:adjustRightInd w:val="0"/>
        <w:spacing w:after="0" w:line="360" w:lineRule="auto"/>
        <w:ind w:left="926" w:right="399"/>
        <w:jc w:val="both"/>
        <w:rPr>
          <w:rFonts w:ascii="Times New Roman" w:hAnsi="Times New Roman"/>
          <w:color w:val="292425"/>
        </w:rPr>
      </w:pPr>
    </w:p>
    <w:p w14:paraId="4A2D78FC" w14:textId="77777777" w:rsidR="005F33C0" w:rsidRDefault="005F33C0" w:rsidP="00506ECB">
      <w:pPr>
        <w:pStyle w:val="ListParagraph"/>
        <w:widowControl w:val="0"/>
        <w:autoSpaceDE w:val="0"/>
        <w:autoSpaceDN w:val="0"/>
        <w:adjustRightInd w:val="0"/>
        <w:spacing w:after="0" w:line="360" w:lineRule="auto"/>
        <w:ind w:left="926" w:right="399"/>
        <w:jc w:val="both"/>
        <w:rPr>
          <w:rFonts w:ascii="Times New Roman" w:hAnsi="Times New Roman"/>
          <w:color w:val="292425"/>
        </w:rPr>
      </w:pPr>
    </w:p>
    <w:p w14:paraId="4D874053" w14:textId="77777777" w:rsidR="005F33C0" w:rsidRDefault="005F33C0" w:rsidP="00506ECB">
      <w:pPr>
        <w:pStyle w:val="ListParagraph"/>
        <w:widowControl w:val="0"/>
        <w:autoSpaceDE w:val="0"/>
        <w:autoSpaceDN w:val="0"/>
        <w:adjustRightInd w:val="0"/>
        <w:spacing w:after="0" w:line="360" w:lineRule="auto"/>
        <w:ind w:left="926" w:right="399"/>
        <w:jc w:val="both"/>
        <w:rPr>
          <w:rFonts w:ascii="Times New Roman" w:hAnsi="Times New Roman"/>
          <w:color w:val="292425"/>
        </w:rPr>
      </w:pPr>
    </w:p>
    <w:p w14:paraId="58BB95C1" w14:textId="77777777" w:rsidR="005F33C0" w:rsidRDefault="005F33C0" w:rsidP="00506ECB">
      <w:pPr>
        <w:pStyle w:val="ListParagraph"/>
        <w:widowControl w:val="0"/>
        <w:autoSpaceDE w:val="0"/>
        <w:autoSpaceDN w:val="0"/>
        <w:adjustRightInd w:val="0"/>
        <w:spacing w:after="0" w:line="360" w:lineRule="auto"/>
        <w:ind w:left="926" w:right="399"/>
        <w:jc w:val="both"/>
        <w:rPr>
          <w:rFonts w:ascii="Times New Roman" w:hAnsi="Times New Roman"/>
          <w:color w:val="292425"/>
        </w:rPr>
      </w:pPr>
    </w:p>
    <w:p w14:paraId="2F6CF2A4" w14:textId="77777777" w:rsidR="005F33C0" w:rsidRDefault="005F33C0" w:rsidP="00506ECB">
      <w:pPr>
        <w:pStyle w:val="ListParagraph"/>
        <w:widowControl w:val="0"/>
        <w:autoSpaceDE w:val="0"/>
        <w:autoSpaceDN w:val="0"/>
        <w:adjustRightInd w:val="0"/>
        <w:spacing w:after="0" w:line="360" w:lineRule="auto"/>
        <w:ind w:left="926" w:right="399"/>
        <w:jc w:val="both"/>
        <w:rPr>
          <w:rFonts w:ascii="Times New Roman" w:hAnsi="Times New Roman"/>
          <w:color w:val="292425"/>
        </w:rPr>
      </w:pPr>
    </w:p>
    <w:p w14:paraId="01A55C24" w14:textId="77777777" w:rsidR="005F33C0" w:rsidRDefault="005F33C0" w:rsidP="00506ECB">
      <w:pPr>
        <w:pStyle w:val="ListParagraph"/>
        <w:widowControl w:val="0"/>
        <w:autoSpaceDE w:val="0"/>
        <w:autoSpaceDN w:val="0"/>
        <w:adjustRightInd w:val="0"/>
        <w:spacing w:after="0" w:line="360" w:lineRule="auto"/>
        <w:ind w:left="926" w:right="399"/>
        <w:jc w:val="both"/>
        <w:rPr>
          <w:rFonts w:ascii="Times New Roman" w:hAnsi="Times New Roman"/>
          <w:color w:val="292425"/>
        </w:rPr>
      </w:pPr>
    </w:p>
    <w:p w14:paraId="3FCC8D65" w14:textId="77777777" w:rsidR="005F33C0" w:rsidRDefault="005F33C0" w:rsidP="00506ECB">
      <w:pPr>
        <w:pStyle w:val="ListParagraph"/>
        <w:widowControl w:val="0"/>
        <w:autoSpaceDE w:val="0"/>
        <w:autoSpaceDN w:val="0"/>
        <w:adjustRightInd w:val="0"/>
        <w:spacing w:after="0" w:line="360" w:lineRule="auto"/>
        <w:ind w:left="926" w:right="399"/>
        <w:jc w:val="both"/>
        <w:rPr>
          <w:rFonts w:ascii="Times New Roman" w:hAnsi="Times New Roman"/>
          <w:color w:val="292425"/>
        </w:rPr>
      </w:pPr>
    </w:p>
    <w:p w14:paraId="25593E00" w14:textId="77777777" w:rsidR="005F33C0" w:rsidRDefault="005F33C0" w:rsidP="00506ECB">
      <w:pPr>
        <w:pStyle w:val="ListParagraph"/>
        <w:widowControl w:val="0"/>
        <w:autoSpaceDE w:val="0"/>
        <w:autoSpaceDN w:val="0"/>
        <w:adjustRightInd w:val="0"/>
        <w:spacing w:after="0" w:line="360" w:lineRule="auto"/>
        <w:ind w:left="926" w:right="399"/>
        <w:jc w:val="both"/>
        <w:rPr>
          <w:rFonts w:ascii="Times New Roman" w:hAnsi="Times New Roman"/>
          <w:color w:val="292425"/>
        </w:rPr>
      </w:pPr>
    </w:p>
    <w:p w14:paraId="6BAC50ED" w14:textId="77777777" w:rsidR="005F33C0" w:rsidRDefault="005F33C0" w:rsidP="00506ECB">
      <w:pPr>
        <w:pStyle w:val="ListParagraph"/>
        <w:widowControl w:val="0"/>
        <w:autoSpaceDE w:val="0"/>
        <w:autoSpaceDN w:val="0"/>
        <w:adjustRightInd w:val="0"/>
        <w:spacing w:after="0" w:line="360" w:lineRule="auto"/>
        <w:ind w:left="926" w:right="399"/>
        <w:jc w:val="both"/>
        <w:rPr>
          <w:rFonts w:ascii="Times New Roman" w:hAnsi="Times New Roman"/>
          <w:color w:val="292425"/>
        </w:rPr>
      </w:pPr>
    </w:p>
    <w:p w14:paraId="4CA98683" w14:textId="77777777" w:rsidR="005F33C0" w:rsidRDefault="005F33C0" w:rsidP="00506ECB">
      <w:pPr>
        <w:pStyle w:val="ListParagraph"/>
        <w:widowControl w:val="0"/>
        <w:autoSpaceDE w:val="0"/>
        <w:autoSpaceDN w:val="0"/>
        <w:adjustRightInd w:val="0"/>
        <w:spacing w:after="0" w:line="360" w:lineRule="auto"/>
        <w:ind w:left="926" w:right="399"/>
        <w:jc w:val="both"/>
        <w:rPr>
          <w:rFonts w:ascii="Times New Roman" w:hAnsi="Times New Roman"/>
          <w:color w:val="292425"/>
        </w:rPr>
      </w:pPr>
    </w:p>
    <w:p w14:paraId="1E9A3785" w14:textId="77777777" w:rsidR="00506ECB" w:rsidRDefault="00506ECB" w:rsidP="00506ECB">
      <w:pPr>
        <w:pStyle w:val="ListParagraph"/>
        <w:widowControl w:val="0"/>
        <w:autoSpaceDE w:val="0"/>
        <w:autoSpaceDN w:val="0"/>
        <w:adjustRightInd w:val="0"/>
        <w:spacing w:after="0" w:line="360" w:lineRule="auto"/>
        <w:ind w:left="926" w:right="399"/>
        <w:jc w:val="both"/>
        <w:rPr>
          <w:rFonts w:ascii="Times New Roman" w:hAnsi="Times New Roman"/>
          <w:color w:val="292425"/>
        </w:rPr>
      </w:pPr>
    </w:p>
    <w:p w14:paraId="1D509A52" w14:textId="77777777" w:rsidR="00880F5D" w:rsidRPr="007F25B6" w:rsidRDefault="00880F5D" w:rsidP="00880F5D">
      <w:pPr>
        <w:keepNext/>
        <w:keepLines/>
        <w:spacing w:before="240" w:after="0" w:line="360" w:lineRule="auto"/>
        <w:jc w:val="both"/>
        <w:outlineLvl w:val="0"/>
        <w:rPr>
          <w:rFonts w:ascii="Times New Roman" w:eastAsiaTheme="majorEastAsia" w:hAnsi="Times New Roman" w:cstheme="majorBidi"/>
          <w:b/>
          <w:color w:val="000000"/>
          <w:spacing w:val="-4"/>
          <w:sz w:val="32"/>
          <w:szCs w:val="32"/>
        </w:rPr>
      </w:pPr>
      <w:bookmarkStart w:id="36" w:name="_Toc410965085"/>
      <w:bookmarkStart w:id="37" w:name="_Toc427492848"/>
      <w:bookmarkEnd w:id="18"/>
      <w:r w:rsidRPr="007F25B6">
        <w:rPr>
          <w:rFonts w:ascii="Times New Roman" w:eastAsiaTheme="majorEastAsia" w:hAnsi="Times New Roman" w:cstheme="majorBidi"/>
          <w:b/>
          <w:spacing w:val="-4"/>
          <w:sz w:val="32"/>
          <w:szCs w:val="32"/>
        </w:rPr>
        <w:lastRenderedPageBreak/>
        <w:t>PART</w:t>
      </w:r>
      <w:r w:rsidRPr="007F25B6">
        <w:rPr>
          <w:rFonts w:ascii="Times New Roman" w:eastAsiaTheme="majorEastAsia" w:hAnsi="Times New Roman" w:cstheme="majorBidi"/>
          <w:b/>
          <w:spacing w:val="-22"/>
          <w:sz w:val="32"/>
          <w:szCs w:val="32"/>
        </w:rPr>
        <w:t xml:space="preserve"> </w:t>
      </w:r>
      <w:r w:rsidRPr="007F25B6">
        <w:rPr>
          <w:rFonts w:ascii="Times New Roman" w:eastAsiaTheme="majorEastAsia" w:hAnsi="Times New Roman" w:cstheme="majorBidi"/>
          <w:b/>
          <w:spacing w:val="-4"/>
          <w:sz w:val="32"/>
          <w:szCs w:val="32"/>
        </w:rPr>
        <w:t>I</w:t>
      </w:r>
      <w:r w:rsidR="00BE5F3F">
        <w:rPr>
          <w:rFonts w:ascii="Times New Roman" w:eastAsiaTheme="majorEastAsia" w:hAnsi="Times New Roman" w:cstheme="majorBidi"/>
          <w:b/>
          <w:spacing w:val="-4"/>
          <w:sz w:val="32"/>
          <w:szCs w:val="32"/>
        </w:rPr>
        <w:t>II</w:t>
      </w:r>
      <w:r w:rsidRPr="007F25B6">
        <w:rPr>
          <w:rFonts w:ascii="Times New Roman" w:eastAsiaTheme="majorEastAsia" w:hAnsi="Times New Roman" w:cstheme="majorBidi"/>
          <w:b/>
          <w:spacing w:val="-4"/>
          <w:sz w:val="32"/>
          <w:szCs w:val="32"/>
        </w:rPr>
        <w:t>- SUSTAINABLE</w:t>
      </w:r>
      <w:r w:rsidRPr="007F25B6">
        <w:rPr>
          <w:rFonts w:ascii="Times New Roman" w:eastAsiaTheme="majorEastAsia" w:hAnsi="Times New Roman" w:cstheme="majorBidi"/>
          <w:b/>
          <w:spacing w:val="-14"/>
          <w:sz w:val="32"/>
          <w:szCs w:val="32"/>
        </w:rPr>
        <w:t xml:space="preserve"> </w:t>
      </w:r>
      <w:r w:rsidRPr="007F25B6">
        <w:rPr>
          <w:rFonts w:ascii="Times New Roman" w:eastAsiaTheme="majorEastAsia" w:hAnsi="Times New Roman" w:cstheme="majorBidi"/>
          <w:b/>
          <w:spacing w:val="-4"/>
          <w:sz w:val="32"/>
          <w:szCs w:val="32"/>
        </w:rPr>
        <w:t>DEVELOPMENT</w:t>
      </w:r>
      <w:r w:rsidRPr="007F25B6">
        <w:rPr>
          <w:rFonts w:ascii="Times New Roman" w:eastAsiaTheme="majorEastAsia" w:hAnsi="Times New Roman" w:cstheme="majorBidi"/>
          <w:b/>
          <w:spacing w:val="-14"/>
          <w:sz w:val="32"/>
          <w:szCs w:val="32"/>
        </w:rPr>
        <w:t xml:space="preserve"> </w:t>
      </w:r>
      <w:r w:rsidRPr="007F25B6">
        <w:rPr>
          <w:rFonts w:ascii="Times New Roman" w:eastAsiaTheme="majorEastAsia" w:hAnsi="Times New Roman" w:cstheme="majorBidi"/>
          <w:b/>
          <w:spacing w:val="-4"/>
          <w:sz w:val="32"/>
          <w:szCs w:val="32"/>
        </w:rPr>
        <w:t>ADVISORY</w:t>
      </w:r>
      <w:r w:rsidRPr="007F25B6">
        <w:rPr>
          <w:rFonts w:ascii="Times New Roman" w:eastAsiaTheme="majorEastAsia" w:hAnsi="Times New Roman" w:cstheme="majorBidi"/>
          <w:b/>
          <w:spacing w:val="-14"/>
          <w:sz w:val="32"/>
          <w:szCs w:val="32"/>
        </w:rPr>
        <w:t xml:space="preserve"> </w:t>
      </w:r>
      <w:r w:rsidRPr="007F25B6">
        <w:rPr>
          <w:rFonts w:ascii="Times New Roman" w:eastAsiaTheme="majorEastAsia" w:hAnsi="Times New Roman" w:cstheme="majorBidi"/>
          <w:b/>
          <w:spacing w:val="-4"/>
          <w:sz w:val="32"/>
          <w:szCs w:val="32"/>
        </w:rPr>
        <w:t>COUNCIL</w:t>
      </w:r>
      <w:bookmarkEnd w:id="36"/>
      <w:bookmarkEnd w:id="37"/>
    </w:p>
    <w:p w14:paraId="383D0DB0" w14:textId="77777777" w:rsidR="00880F5D" w:rsidRPr="007F25B6" w:rsidRDefault="00BA0C5D" w:rsidP="00004671">
      <w:pPr>
        <w:pStyle w:val="Heading2"/>
        <w:rPr>
          <w:color w:val="000000"/>
        </w:rPr>
      </w:pPr>
      <w:bookmarkStart w:id="38" w:name="_Toc410965086"/>
      <w:r w:rsidRPr="007F25B6">
        <w:t xml:space="preserve"> </w:t>
      </w:r>
      <w:bookmarkStart w:id="39" w:name="_Toc427492849"/>
      <w:r w:rsidR="00880F5D" w:rsidRPr="007F25B6">
        <w:t>Establishment</w:t>
      </w:r>
      <w:r w:rsidR="00880F5D" w:rsidRPr="007F25B6">
        <w:rPr>
          <w:spacing w:val="-4"/>
        </w:rPr>
        <w:t xml:space="preserve"> </w:t>
      </w:r>
      <w:r w:rsidR="00880F5D" w:rsidRPr="007F25B6">
        <w:t>of</w:t>
      </w:r>
      <w:r w:rsidR="00880F5D" w:rsidRPr="007F25B6">
        <w:rPr>
          <w:spacing w:val="-4"/>
        </w:rPr>
        <w:t xml:space="preserve"> </w:t>
      </w:r>
      <w:r w:rsidR="00880F5D" w:rsidRPr="007F25B6">
        <w:t>Advisory</w:t>
      </w:r>
      <w:r w:rsidR="00880F5D" w:rsidRPr="007F25B6">
        <w:rPr>
          <w:spacing w:val="-4"/>
        </w:rPr>
        <w:t xml:space="preserve"> </w:t>
      </w:r>
      <w:r w:rsidR="00880F5D" w:rsidRPr="007F25B6">
        <w:t>Council</w:t>
      </w:r>
      <w:bookmarkEnd w:id="38"/>
      <w:bookmarkEnd w:id="39"/>
    </w:p>
    <w:p w14:paraId="1942E0DF" w14:textId="77777777" w:rsidR="00880F5D" w:rsidRPr="007F25B6" w:rsidRDefault="00880F5D" w:rsidP="00C80EE5">
      <w:pPr>
        <w:widowControl w:val="0"/>
        <w:numPr>
          <w:ilvl w:val="0"/>
          <w:numId w:val="17"/>
        </w:numPr>
        <w:autoSpaceDE w:val="0"/>
        <w:autoSpaceDN w:val="0"/>
        <w:adjustRightInd w:val="0"/>
        <w:spacing w:after="0" w:line="360" w:lineRule="auto"/>
        <w:contextualSpacing/>
        <w:jc w:val="both"/>
        <w:rPr>
          <w:rFonts w:ascii="Times New Roman" w:hAnsi="Times New Roman"/>
          <w:color w:val="000000"/>
        </w:rPr>
      </w:pPr>
      <w:r w:rsidRPr="007F25B6">
        <w:rPr>
          <w:rFonts w:ascii="Times New Roman" w:hAnsi="Times New Roman"/>
          <w:color w:val="292425"/>
        </w:rPr>
        <w:t>There</w:t>
      </w:r>
      <w:r w:rsidRPr="007F25B6">
        <w:rPr>
          <w:rFonts w:ascii="Times New Roman" w:hAnsi="Times New Roman"/>
          <w:color w:val="292425"/>
          <w:spacing w:val="20"/>
        </w:rPr>
        <w:t xml:space="preserve"> </w:t>
      </w:r>
      <w:r w:rsidRPr="007F25B6">
        <w:rPr>
          <w:rFonts w:ascii="Times New Roman" w:hAnsi="Times New Roman"/>
          <w:color w:val="292425"/>
        </w:rPr>
        <w:t>is</w:t>
      </w:r>
      <w:r w:rsidRPr="007F25B6">
        <w:rPr>
          <w:rFonts w:ascii="Times New Roman" w:hAnsi="Times New Roman"/>
          <w:color w:val="292425"/>
          <w:spacing w:val="20"/>
        </w:rPr>
        <w:t xml:space="preserve"> </w:t>
      </w:r>
      <w:r w:rsidRPr="007F25B6">
        <w:rPr>
          <w:rFonts w:ascii="Times New Roman" w:hAnsi="Times New Roman"/>
          <w:color w:val="292425"/>
        </w:rPr>
        <w:t>established</w:t>
      </w:r>
      <w:r w:rsidRPr="007F25B6">
        <w:rPr>
          <w:rFonts w:ascii="Times New Roman" w:hAnsi="Times New Roman"/>
          <w:color w:val="292425"/>
          <w:spacing w:val="20"/>
        </w:rPr>
        <w:t xml:space="preserve"> </w:t>
      </w:r>
      <w:r w:rsidRPr="007F25B6">
        <w:rPr>
          <w:rFonts w:ascii="Times New Roman" w:hAnsi="Times New Roman"/>
          <w:color w:val="292425"/>
        </w:rPr>
        <w:t>an</w:t>
      </w:r>
      <w:r w:rsidRPr="007F25B6">
        <w:rPr>
          <w:rFonts w:ascii="Times New Roman" w:hAnsi="Times New Roman"/>
          <w:color w:val="292425"/>
          <w:spacing w:val="20"/>
        </w:rPr>
        <w:t xml:space="preserve"> </w:t>
      </w:r>
      <w:r w:rsidRPr="007F25B6">
        <w:rPr>
          <w:rFonts w:ascii="Times New Roman" w:hAnsi="Times New Roman"/>
          <w:color w:val="292425"/>
        </w:rPr>
        <w:t>advisory</w:t>
      </w:r>
      <w:r w:rsidRPr="007F25B6">
        <w:rPr>
          <w:rFonts w:ascii="Times New Roman" w:hAnsi="Times New Roman"/>
          <w:color w:val="292425"/>
          <w:spacing w:val="20"/>
        </w:rPr>
        <w:t xml:space="preserve"> </w:t>
      </w:r>
      <w:r w:rsidRPr="007F25B6">
        <w:rPr>
          <w:rFonts w:ascii="Times New Roman" w:hAnsi="Times New Roman"/>
          <w:color w:val="292425"/>
        </w:rPr>
        <w:t>council</w:t>
      </w:r>
      <w:r w:rsidRPr="007F25B6">
        <w:rPr>
          <w:rFonts w:ascii="Times New Roman" w:hAnsi="Times New Roman"/>
          <w:color w:val="292425"/>
          <w:spacing w:val="20"/>
        </w:rPr>
        <w:t xml:space="preserve"> </w:t>
      </w:r>
      <w:r w:rsidRPr="007F25B6">
        <w:rPr>
          <w:rFonts w:ascii="Times New Roman" w:hAnsi="Times New Roman"/>
          <w:color w:val="292425"/>
        </w:rPr>
        <w:t>to</w:t>
      </w:r>
      <w:r w:rsidRPr="007F25B6">
        <w:rPr>
          <w:rFonts w:ascii="Times New Roman" w:hAnsi="Times New Roman"/>
          <w:color w:val="292425"/>
          <w:spacing w:val="20"/>
        </w:rPr>
        <w:t xml:space="preserve"> </w:t>
      </w:r>
      <w:r w:rsidRPr="007F25B6">
        <w:rPr>
          <w:rFonts w:ascii="Times New Roman" w:hAnsi="Times New Roman"/>
          <w:color w:val="292425"/>
        </w:rPr>
        <w:t>be</w:t>
      </w:r>
      <w:r w:rsidRPr="007F25B6">
        <w:rPr>
          <w:rFonts w:ascii="Times New Roman" w:hAnsi="Times New Roman"/>
          <w:color w:val="292425"/>
          <w:spacing w:val="20"/>
        </w:rPr>
        <w:t xml:space="preserve"> </w:t>
      </w:r>
      <w:r w:rsidRPr="007F25B6">
        <w:rPr>
          <w:rFonts w:ascii="Times New Roman" w:hAnsi="Times New Roman"/>
          <w:color w:val="292425"/>
        </w:rPr>
        <w:t>known</w:t>
      </w:r>
      <w:r w:rsidRPr="007F25B6">
        <w:rPr>
          <w:rFonts w:ascii="Times New Roman" w:hAnsi="Times New Roman"/>
          <w:color w:val="292425"/>
          <w:spacing w:val="20"/>
        </w:rPr>
        <w:t xml:space="preserve"> </w:t>
      </w:r>
      <w:r w:rsidRPr="007F25B6">
        <w:rPr>
          <w:rFonts w:ascii="Times New Roman" w:hAnsi="Times New Roman"/>
          <w:color w:val="292425"/>
        </w:rPr>
        <w:t>as</w:t>
      </w:r>
      <w:r w:rsidRPr="007F25B6">
        <w:rPr>
          <w:rFonts w:ascii="Times New Roman" w:hAnsi="Times New Roman"/>
          <w:color w:val="292425"/>
          <w:spacing w:val="20"/>
        </w:rPr>
        <w:t xml:space="preserve"> </w:t>
      </w:r>
      <w:r w:rsidRPr="007F25B6">
        <w:rPr>
          <w:rFonts w:ascii="Times New Roman" w:hAnsi="Times New Roman"/>
          <w:color w:val="292425"/>
        </w:rPr>
        <w:t>the</w:t>
      </w:r>
      <w:r w:rsidRPr="007F25B6">
        <w:rPr>
          <w:rFonts w:ascii="Times New Roman" w:hAnsi="Times New Roman"/>
          <w:color w:val="292425"/>
          <w:spacing w:val="20"/>
        </w:rPr>
        <w:t xml:space="preserve"> </w:t>
      </w:r>
      <w:r w:rsidRPr="007F25B6">
        <w:rPr>
          <w:rFonts w:ascii="Times New Roman" w:hAnsi="Times New Roman"/>
          <w:color w:val="292425"/>
        </w:rPr>
        <w:t>Sustainable</w:t>
      </w:r>
    </w:p>
    <w:p w14:paraId="35B98CE0" w14:textId="77777777" w:rsidR="00880F5D" w:rsidRPr="007F25B6" w:rsidRDefault="00880F5D" w:rsidP="00880F5D">
      <w:pPr>
        <w:widowControl w:val="0"/>
        <w:autoSpaceDE w:val="0"/>
        <w:autoSpaceDN w:val="0"/>
        <w:adjustRightInd w:val="0"/>
        <w:spacing w:after="0" w:line="360" w:lineRule="auto"/>
        <w:ind w:left="652" w:firstLine="274"/>
        <w:jc w:val="both"/>
        <w:rPr>
          <w:rFonts w:ascii="Times New Roman" w:hAnsi="Times New Roman"/>
          <w:color w:val="292425"/>
        </w:rPr>
      </w:pPr>
      <w:r w:rsidRPr="007F25B6">
        <w:rPr>
          <w:rFonts w:ascii="Times New Roman" w:hAnsi="Times New Roman"/>
          <w:color w:val="292425"/>
        </w:rPr>
        <w:t>Development</w:t>
      </w:r>
      <w:r w:rsidRPr="007F25B6">
        <w:rPr>
          <w:rFonts w:ascii="Times New Roman" w:hAnsi="Times New Roman"/>
          <w:color w:val="292425"/>
          <w:spacing w:val="-6"/>
        </w:rPr>
        <w:t xml:space="preserve"> </w:t>
      </w:r>
      <w:r w:rsidRPr="007F25B6">
        <w:rPr>
          <w:rFonts w:ascii="Times New Roman" w:hAnsi="Times New Roman"/>
          <w:color w:val="292425"/>
        </w:rPr>
        <w:t>Advisory</w:t>
      </w:r>
      <w:r w:rsidRPr="007F25B6">
        <w:rPr>
          <w:rFonts w:ascii="Times New Roman" w:hAnsi="Times New Roman"/>
          <w:color w:val="292425"/>
          <w:spacing w:val="-6"/>
        </w:rPr>
        <w:t xml:space="preserve"> </w:t>
      </w:r>
      <w:r w:rsidRPr="007F25B6">
        <w:rPr>
          <w:rFonts w:ascii="Times New Roman" w:hAnsi="Times New Roman"/>
          <w:color w:val="292425"/>
        </w:rPr>
        <w:t>Council.</w:t>
      </w:r>
    </w:p>
    <w:p w14:paraId="2A5E3A41" w14:textId="77777777" w:rsidR="00880F5D" w:rsidRPr="007F25B6" w:rsidRDefault="00BA0C5D" w:rsidP="00004671">
      <w:pPr>
        <w:pStyle w:val="Heading2"/>
      </w:pPr>
      <w:bookmarkStart w:id="40" w:name="_Toc410965087"/>
      <w:r w:rsidRPr="007F25B6">
        <w:t xml:space="preserve"> </w:t>
      </w:r>
      <w:bookmarkStart w:id="41" w:name="_Toc427492850"/>
      <w:r w:rsidR="00880F5D" w:rsidRPr="007F25B6">
        <w:t>Functions</w:t>
      </w:r>
      <w:r w:rsidR="00880F5D" w:rsidRPr="007F25B6">
        <w:rPr>
          <w:spacing w:val="-4"/>
        </w:rPr>
        <w:t xml:space="preserve"> </w:t>
      </w:r>
      <w:r w:rsidR="00880F5D" w:rsidRPr="007F25B6">
        <w:t>of</w:t>
      </w:r>
      <w:r w:rsidR="00880F5D" w:rsidRPr="007F25B6">
        <w:rPr>
          <w:spacing w:val="-4"/>
        </w:rPr>
        <w:t xml:space="preserve"> </w:t>
      </w:r>
      <w:r w:rsidR="00880F5D" w:rsidRPr="007F25B6">
        <w:t>Advisory</w:t>
      </w:r>
      <w:r w:rsidR="00880F5D" w:rsidRPr="007F25B6">
        <w:rPr>
          <w:spacing w:val="-4"/>
        </w:rPr>
        <w:t xml:space="preserve"> </w:t>
      </w:r>
      <w:r w:rsidR="00880F5D" w:rsidRPr="007F25B6">
        <w:t>Council</w:t>
      </w:r>
      <w:bookmarkEnd w:id="40"/>
      <w:bookmarkEnd w:id="41"/>
    </w:p>
    <w:p w14:paraId="7BED9106" w14:textId="77777777" w:rsidR="00880F5D" w:rsidRPr="007F25B6" w:rsidRDefault="00880F5D" w:rsidP="00C80EE5">
      <w:pPr>
        <w:widowControl w:val="0"/>
        <w:numPr>
          <w:ilvl w:val="0"/>
          <w:numId w:val="18"/>
        </w:numPr>
        <w:autoSpaceDE w:val="0"/>
        <w:autoSpaceDN w:val="0"/>
        <w:adjustRightInd w:val="0"/>
        <w:spacing w:after="0" w:line="360" w:lineRule="auto"/>
        <w:contextualSpacing/>
        <w:jc w:val="both"/>
        <w:rPr>
          <w:rFonts w:ascii="Times New Roman" w:hAnsi="Times New Roman"/>
          <w:color w:val="000000"/>
        </w:rPr>
      </w:pPr>
      <w:r w:rsidRPr="007F25B6">
        <w:rPr>
          <w:rFonts w:ascii="Times New Roman" w:hAnsi="Times New Roman"/>
          <w:color w:val="292425"/>
        </w:rPr>
        <w:t>The</w:t>
      </w:r>
      <w:r w:rsidRPr="007F25B6">
        <w:rPr>
          <w:rFonts w:ascii="Times New Roman" w:hAnsi="Times New Roman"/>
          <w:color w:val="292425"/>
          <w:spacing w:val="-2"/>
        </w:rPr>
        <w:t xml:space="preserve"> </w:t>
      </w:r>
      <w:r w:rsidRPr="007F25B6">
        <w:rPr>
          <w:rFonts w:ascii="Times New Roman" w:hAnsi="Times New Roman"/>
          <w:color w:val="292425"/>
        </w:rPr>
        <w:t>functions</w:t>
      </w:r>
      <w:r w:rsidRPr="007F25B6">
        <w:rPr>
          <w:rFonts w:ascii="Times New Roman" w:hAnsi="Times New Roman"/>
          <w:color w:val="292425"/>
          <w:spacing w:val="-2"/>
        </w:rPr>
        <w:t xml:space="preserve"> </w:t>
      </w:r>
      <w:r w:rsidRPr="007F25B6">
        <w:rPr>
          <w:rFonts w:ascii="Times New Roman" w:hAnsi="Times New Roman"/>
          <w:color w:val="292425"/>
        </w:rPr>
        <w:t>of</w:t>
      </w:r>
      <w:r w:rsidRPr="007F25B6">
        <w:rPr>
          <w:rFonts w:ascii="Times New Roman" w:hAnsi="Times New Roman"/>
          <w:color w:val="292425"/>
          <w:spacing w:val="-2"/>
        </w:rPr>
        <w:t xml:space="preserve"> </w:t>
      </w:r>
      <w:r w:rsidRPr="007F25B6">
        <w:rPr>
          <w:rFonts w:ascii="Times New Roman" w:hAnsi="Times New Roman"/>
          <w:color w:val="292425"/>
        </w:rPr>
        <w:t>the</w:t>
      </w:r>
      <w:r w:rsidRPr="007F25B6">
        <w:rPr>
          <w:rFonts w:ascii="Times New Roman" w:hAnsi="Times New Roman"/>
          <w:color w:val="292425"/>
          <w:spacing w:val="-2"/>
        </w:rPr>
        <w:t xml:space="preserve"> </w:t>
      </w:r>
      <w:r w:rsidRPr="007F25B6">
        <w:rPr>
          <w:rFonts w:ascii="Times New Roman" w:hAnsi="Times New Roman"/>
          <w:color w:val="292425"/>
        </w:rPr>
        <w:t>Advisory</w:t>
      </w:r>
      <w:r w:rsidRPr="007F25B6">
        <w:rPr>
          <w:rFonts w:ascii="Times New Roman" w:hAnsi="Times New Roman"/>
          <w:color w:val="292425"/>
          <w:spacing w:val="-2"/>
        </w:rPr>
        <w:t xml:space="preserve"> </w:t>
      </w:r>
      <w:r w:rsidRPr="007F25B6">
        <w:rPr>
          <w:rFonts w:ascii="Times New Roman" w:hAnsi="Times New Roman"/>
          <w:color w:val="292425"/>
        </w:rPr>
        <w:t>Council</w:t>
      </w:r>
      <w:r w:rsidRPr="007F25B6">
        <w:rPr>
          <w:rFonts w:ascii="Times New Roman" w:hAnsi="Times New Roman"/>
          <w:color w:val="292425"/>
          <w:spacing w:val="-2"/>
        </w:rPr>
        <w:t xml:space="preserve"> </w:t>
      </w:r>
      <w:r w:rsidRPr="007F25B6">
        <w:rPr>
          <w:rFonts w:ascii="Times New Roman" w:hAnsi="Times New Roman"/>
          <w:color w:val="292425"/>
        </w:rPr>
        <w:t>are</w:t>
      </w:r>
      <w:r w:rsidRPr="007F25B6">
        <w:rPr>
          <w:rFonts w:ascii="Times New Roman" w:hAnsi="Times New Roman"/>
          <w:color w:val="292425"/>
          <w:spacing w:val="-2"/>
        </w:rPr>
        <w:t xml:space="preserve"> </w:t>
      </w:r>
      <w:r w:rsidRPr="007F25B6">
        <w:rPr>
          <w:rFonts w:ascii="Times New Roman" w:hAnsi="Times New Roman"/>
          <w:color w:val="292425"/>
        </w:rPr>
        <w:t>to</w:t>
      </w:r>
      <w:r w:rsidRPr="007F25B6">
        <w:rPr>
          <w:rFonts w:ascii="Times New Roman" w:hAnsi="Times New Roman"/>
          <w:color w:val="292425"/>
          <w:spacing w:val="-2"/>
        </w:rPr>
        <w:t xml:space="preserve"> </w:t>
      </w:r>
      <w:r w:rsidRPr="007F25B6">
        <w:rPr>
          <w:rFonts w:ascii="Times New Roman" w:hAnsi="Times New Roman"/>
          <w:color w:val="292425"/>
        </w:rPr>
        <w:t>-</w:t>
      </w:r>
    </w:p>
    <w:p w14:paraId="63E182F9" w14:textId="77777777" w:rsidR="00880F5D" w:rsidRPr="007F25B6" w:rsidRDefault="00880F5D" w:rsidP="00C80EE5">
      <w:pPr>
        <w:widowControl w:val="0"/>
        <w:numPr>
          <w:ilvl w:val="1"/>
          <w:numId w:val="18"/>
        </w:numPr>
        <w:autoSpaceDE w:val="0"/>
        <w:autoSpaceDN w:val="0"/>
        <w:adjustRightInd w:val="0"/>
        <w:spacing w:after="0" w:line="360" w:lineRule="auto"/>
        <w:ind w:right="399"/>
        <w:contextualSpacing/>
        <w:jc w:val="both"/>
        <w:rPr>
          <w:rFonts w:ascii="Times New Roman" w:hAnsi="Times New Roman"/>
          <w:color w:val="000000"/>
        </w:rPr>
      </w:pPr>
      <w:r w:rsidRPr="007F25B6">
        <w:rPr>
          <w:rFonts w:ascii="Times New Roman" w:hAnsi="Times New Roman"/>
          <w:color w:val="292425"/>
          <w:spacing w:val="2"/>
        </w:rPr>
        <w:t>promot</w:t>
      </w:r>
      <w:r w:rsidRPr="007F25B6">
        <w:rPr>
          <w:rFonts w:ascii="Times New Roman" w:hAnsi="Times New Roman"/>
          <w:color w:val="292425"/>
        </w:rPr>
        <w:t xml:space="preserve">e </w:t>
      </w:r>
      <w:r w:rsidRPr="007F25B6">
        <w:rPr>
          <w:rFonts w:ascii="Times New Roman" w:hAnsi="Times New Roman"/>
          <w:color w:val="292425"/>
          <w:spacing w:val="2"/>
        </w:rPr>
        <w:t>co-operatio</w:t>
      </w:r>
      <w:r w:rsidRPr="007F25B6">
        <w:rPr>
          <w:rFonts w:ascii="Times New Roman" w:hAnsi="Times New Roman"/>
          <w:color w:val="292425"/>
        </w:rPr>
        <w:t xml:space="preserve">n </w:t>
      </w:r>
      <w:r w:rsidRPr="007F25B6">
        <w:rPr>
          <w:rFonts w:ascii="Times New Roman" w:hAnsi="Times New Roman"/>
          <w:color w:val="292425"/>
          <w:spacing w:val="2"/>
        </w:rPr>
        <w:t>an</w:t>
      </w:r>
      <w:r w:rsidRPr="007F25B6">
        <w:rPr>
          <w:rFonts w:ascii="Times New Roman" w:hAnsi="Times New Roman"/>
          <w:color w:val="292425"/>
        </w:rPr>
        <w:t xml:space="preserve">d </w:t>
      </w:r>
      <w:r w:rsidRPr="007F25B6">
        <w:rPr>
          <w:rFonts w:ascii="Times New Roman" w:hAnsi="Times New Roman"/>
          <w:color w:val="292425"/>
          <w:spacing w:val="2"/>
        </w:rPr>
        <w:t>co-ordinatio</w:t>
      </w:r>
      <w:r w:rsidRPr="007F25B6">
        <w:rPr>
          <w:rFonts w:ascii="Times New Roman" w:hAnsi="Times New Roman"/>
          <w:color w:val="292425"/>
        </w:rPr>
        <w:t xml:space="preserve">n </w:t>
      </w:r>
      <w:r w:rsidRPr="007F25B6">
        <w:rPr>
          <w:rFonts w:ascii="Times New Roman" w:hAnsi="Times New Roman"/>
          <w:color w:val="292425"/>
          <w:spacing w:val="2"/>
        </w:rPr>
        <w:t>betwee</w:t>
      </w:r>
      <w:r w:rsidRPr="007F25B6">
        <w:rPr>
          <w:rFonts w:ascii="Times New Roman" w:hAnsi="Times New Roman"/>
          <w:color w:val="292425"/>
        </w:rPr>
        <w:t xml:space="preserve">n </w:t>
      </w:r>
      <w:r w:rsidRPr="007F25B6">
        <w:rPr>
          <w:rFonts w:ascii="Times New Roman" w:hAnsi="Times New Roman"/>
          <w:color w:val="292425"/>
          <w:spacing w:val="2"/>
        </w:rPr>
        <w:t>organ</w:t>
      </w:r>
      <w:r w:rsidRPr="007F25B6">
        <w:rPr>
          <w:rFonts w:ascii="Times New Roman" w:hAnsi="Times New Roman"/>
          <w:color w:val="292425"/>
        </w:rPr>
        <w:t xml:space="preserve">s </w:t>
      </w:r>
      <w:r w:rsidRPr="007F25B6">
        <w:rPr>
          <w:rFonts w:ascii="Times New Roman" w:hAnsi="Times New Roman"/>
          <w:color w:val="292425"/>
          <w:spacing w:val="2"/>
        </w:rPr>
        <w:t>o</w:t>
      </w:r>
      <w:r w:rsidRPr="007F25B6">
        <w:rPr>
          <w:rFonts w:ascii="Times New Roman" w:hAnsi="Times New Roman"/>
          <w:color w:val="292425"/>
        </w:rPr>
        <w:t xml:space="preserve">f </w:t>
      </w:r>
      <w:r w:rsidRPr="007F25B6">
        <w:rPr>
          <w:rFonts w:ascii="Times New Roman" w:hAnsi="Times New Roman"/>
          <w:color w:val="292425"/>
          <w:spacing w:val="2"/>
        </w:rPr>
        <w:t>state</w:t>
      </w:r>
      <w:r w:rsidRPr="007F25B6">
        <w:rPr>
          <w:rFonts w:ascii="Times New Roman" w:hAnsi="Times New Roman"/>
          <w:color w:val="292425"/>
        </w:rPr>
        <w:t xml:space="preserve">, </w:t>
      </w:r>
      <w:r w:rsidRPr="007F25B6">
        <w:rPr>
          <w:rFonts w:ascii="Times New Roman" w:hAnsi="Times New Roman"/>
          <w:color w:val="292425"/>
          <w:spacing w:val="2"/>
        </w:rPr>
        <w:t xml:space="preserve">non- </w:t>
      </w:r>
      <w:r w:rsidRPr="007F25B6">
        <w:rPr>
          <w:rFonts w:ascii="Times New Roman" w:hAnsi="Times New Roman"/>
          <w:color w:val="292425"/>
        </w:rPr>
        <w:t>governmental organisations, community based organisations, the private sector</w:t>
      </w:r>
      <w:r w:rsidRPr="007F25B6">
        <w:rPr>
          <w:rFonts w:ascii="Times New Roman" w:hAnsi="Times New Roman"/>
          <w:color w:val="292425"/>
          <w:spacing w:val="-14"/>
        </w:rPr>
        <w:t xml:space="preserve"> </w:t>
      </w:r>
      <w:r w:rsidRPr="007F25B6">
        <w:rPr>
          <w:rFonts w:ascii="Times New Roman" w:hAnsi="Times New Roman"/>
          <w:color w:val="292425"/>
        </w:rPr>
        <w:t>and</w:t>
      </w:r>
      <w:r w:rsidRPr="007F25B6">
        <w:rPr>
          <w:rFonts w:ascii="Times New Roman" w:hAnsi="Times New Roman"/>
          <w:color w:val="292425"/>
          <w:spacing w:val="-14"/>
        </w:rPr>
        <w:t xml:space="preserve"> </w:t>
      </w:r>
      <w:r w:rsidRPr="007F25B6">
        <w:rPr>
          <w:rFonts w:ascii="Times New Roman" w:hAnsi="Times New Roman"/>
          <w:color w:val="292425"/>
        </w:rPr>
        <w:t>funding</w:t>
      </w:r>
      <w:r w:rsidRPr="007F25B6">
        <w:rPr>
          <w:rFonts w:ascii="Times New Roman" w:hAnsi="Times New Roman"/>
          <w:color w:val="292425"/>
          <w:spacing w:val="-14"/>
        </w:rPr>
        <w:t xml:space="preserve"> </w:t>
      </w:r>
      <w:r w:rsidRPr="007F25B6">
        <w:rPr>
          <w:rFonts w:ascii="Times New Roman" w:hAnsi="Times New Roman"/>
          <w:color w:val="292425"/>
        </w:rPr>
        <w:t>agencies,</w:t>
      </w:r>
      <w:r w:rsidRPr="007F25B6">
        <w:rPr>
          <w:rFonts w:ascii="Times New Roman" w:hAnsi="Times New Roman"/>
          <w:color w:val="292425"/>
          <w:spacing w:val="-14"/>
        </w:rPr>
        <w:t xml:space="preserve"> </w:t>
      </w:r>
      <w:r w:rsidRPr="007F25B6">
        <w:rPr>
          <w:rFonts w:ascii="Times New Roman" w:hAnsi="Times New Roman"/>
          <w:color w:val="292425"/>
        </w:rPr>
        <w:t>on</w:t>
      </w:r>
      <w:r w:rsidRPr="007F25B6">
        <w:rPr>
          <w:rFonts w:ascii="Times New Roman" w:hAnsi="Times New Roman"/>
          <w:color w:val="292425"/>
          <w:spacing w:val="-14"/>
        </w:rPr>
        <w:t xml:space="preserve"> </w:t>
      </w:r>
      <w:r w:rsidRPr="007F25B6">
        <w:rPr>
          <w:rFonts w:ascii="Times New Roman" w:hAnsi="Times New Roman"/>
          <w:color w:val="292425"/>
        </w:rPr>
        <w:t>environmental</w:t>
      </w:r>
      <w:r w:rsidRPr="007F25B6">
        <w:rPr>
          <w:rFonts w:ascii="Times New Roman" w:hAnsi="Times New Roman"/>
          <w:color w:val="292425"/>
          <w:spacing w:val="-14"/>
        </w:rPr>
        <w:t xml:space="preserve"> </w:t>
      </w:r>
      <w:r w:rsidRPr="007F25B6">
        <w:rPr>
          <w:rFonts w:ascii="Times New Roman" w:hAnsi="Times New Roman"/>
          <w:color w:val="292425"/>
        </w:rPr>
        <w:t>issues</w:t>
      </w:r>
      <w:r w:rsidRPr="007F25B6">
        <w:rPr>
          <w:rFonts w:ascii="Times New Roman" w:hAnsi="Times New Roman"/>
          <w:color w:val="292425"/>
          <w:spacing w:val="-14"/>
        </w:rPr>
        <w:t xml:space="preserve"> </w:t>
      </w:r>
      <w:r w:rsidRPr="007F25B6">
        <w:rPr>
          <w:rFonts w:ascii="Times New Roman" w:hAnsi="Times New Roman"/>
          <w:color w:val="292425"/>
        </w:rPr>
        <w:t>relating</w:t>
      </w:r>
      <w:r w:rsidRPr="007F25B6">
        <w:rPr>
          <w:rFonts w:ascii="Times New Roman" w:hAnsi="Times New Roman"/>
          <w:color w:val="292425"/>
          <w:spacing w:val="-14"/>
        </w:rPr>
        <w:t xml:space="preserve"> </w:t>
      </w:r>
      <w:r w:rsidRPr="007F25B6">
        <w:rPr>
          <w:rFonts w:ascii="Times New Roman" w:hAnsi="Times New Roman"/>
          <w:color w:val="292425"/>
        </w:rPr>
        <w:t>to</w:t>
      </w:r>
      <w:r w:rsidRPr="007F25B6">
        <w:rPr>
          <w:rFonts w:ascii="Times New Roman" w:hAnsi="Times New Roman"/>
          <w:color w:val="292425"/>
          <w:spacing w:val="-14"/>
        </w:rPr>
        <w:t xml:space="preserve"> </w:t>
      </w:r>
      <w:r w:rsidRPr="007F25B6">
        <w:rPr>
          <w:rFonts w:ascii="Times New Roman" w:hAnsi="Times New Roman"/>
          <w:color w:val="292425"/>
        </w:rPr>
        <w:t>sustainable development;</w:t>
      </w:r>
    </w:p>
    <w:p w14:paraId="5D6A6498" w14:textId="77777777" w:rsidR="00880F5D" w:rsidRPr="007F25B6" w:rsidRDefault="00880F5D" w:rsidP="00C80EE5">
      <w:pPr>
        <w:widowControl w:val="0"/>
        <w:numPr>
          <w:ilvl w:val="1"/>
          <w:numId w:val="18"/>
        </w:numPr>
        <w:autoSpaceDE w:val="0"/>
        <w:autoSpaceDN w:val="0"/>
        <w:adjustRightInd w:val="0"/>
        <w:spacing w:after="0" w:line="360" w:lineRule="auto"/>
        <w:contextualSpacing/>
        <w:jc w:val="both"/>
        <w:rPr>
          <w:rFonts w:ascii="Times New Roman" w:hAnsi="Times New Roman"/>
          <w:color w:val="000000"/>
        </w:rPr>
      </w:pPr>
      <w:r w:rsidRPr="007F25B6">
        <w:rPr>
          <w:rFonts w:ascii="Times New Roman" w:hAnsi="Times New Roman"/>
          <w:color w:val="292425"/>
        </w:rPr>
        <w:t>advise the Minister -</w:t>
      </w:r>
    </w:p>
    <w:p w14:paraId="55A208C3" w14:textId="77777777" w:rsidR="00880F5D" w:rsidRPr="007F25B6" w:rsidRDefault="00880F5D" w:rsidP="00C80EE5">
      <w:pPr>
        <w:numPr>
          <w:ilvl w:val="2"/>
          <w:numId w:val="18"/>
        </w:numPr>
        <w:spacing w:after="0" w:line="360" w:lineRule="auto"/>
        <w:ind w:left="2576"/>
        <w:contextualSpacing/>
        <w:jc w:val="both"/>
        <w:rPr>
          <w:rFonts w:ascii="Times New Roman" w:hAnsi="Times New Roman"/>
          <w:color w:val="000000"/>
        </w:rPr>
      </w:pPr>
      <w:r w:rsidRPr="007F25B6">
        <w:rPr>
          <w:rFonts w:ascii="Times New Roman" w:hAnsi="Times New Roman"/>
          <w:color w:val="000000"/>
        </w:rPr>
        <w:t>on the development of a policy and strategy for the management, protection and use of the environment;</w:t>
      </w:r>
    </w:p>
    <w:p w14:paraId="4437101C" w14:textId="77777777" w:rsidR="00880F5D" w:rsidRPr="007F25B6" w:rsidRDefault="00880F5D" w:rsidP="00C80EE5">
      <w:pPr>
        <w:numPr>
          <w:ilvl w:val="2"/>
          <w:numId w:val="18"/>
        </w:numPr>
        <w:spacing w:after="0" w:line="360" w:lineRule="auto"/>
        <w:ind w:left="2576"/>
        <w:contextualSpacing/>
        <w:jc w:val="both"/>
        <w:rPr>
          <w:rFonts w:ascii="Times New Roman" w:hAnsi="Times New Roman"/>
          <w:color w:val="000000"/>
        </w:rPr>
      </w:pPr>
      <w:r w:rsidRPr="007F25B6">
        <w:rPr>
          <w:rFonts w:ascii="Times New Roman" w:hAnsi="Times New Roman"/>
          <w:color w:val="292425"/>
          <w:spacing w:val="-1"/>
        </w:rPr>
        <w:t>o</w:t>
      </w:r>
      <w:r w:rsidRPr="007F25B6">
        <w:rPr>
          <w:rFonts w:ascii="Times New Roman" w:hAnsi="Times New Roman"/>
          <w:color w:val="292425"/>
        </w:rPr>
        <w:t>n</w:t>
      </w:r>
      <w:r w:rsidRPr="007F25B6">
        <w:rPr>
          <w:rFonts w:ascii="Times New Roman" w:hAnsi="Times New Roman"/>
          <w:color w:val="292425"/>
          <w:spacing w:val="-16"/>
        </w:rPr>
        <w:t xml:space="preserve"> </w:t>
      </w:r>
      <w:r w:rsidRPr="007F25B6">
        <w:rPr>
          <w:rFonts w:ascii="Times New Roman" w:hAnsi="Times New Roman"/>
          <w:color w:val="292425"/>
          <w:spacing w:val="-1"/>
        </w:rPr>
        <w:t>th</w:t>
      </w:r>
      <w:r w:rsidRPr="007F25B6">
        <w:rPr>
          <w:rFonts w:ascii="Times New Roman" w:hAnsi="Times New Roman"/>
          <w:color w:val="292425"/>
        </w:rPr>
        <w:t>e</w:t>
      </w:r>
      <w:r w:rsidRPr="007F25B6">
        <w:rPr>
          <w:rFonts w:ascii="Times New Roman" w:hAnsi="Times New Roman"/>
          <w:color w:val="292425"/>
          <w:spacing w:val="-17"/>
        </w:rPr>
        <w:t xml:space="preserve"> </w:t>
      </w:r>
      <w:r w:rsidRPr="007F25B6">
        <w:rPr>
          <w:rFonts w:ascii="Times New Roman" w:hAnsi="Times New Roman"/>
          <w:color w:val="292425"/>
          <w:spacing w:val="-2"/>
        </w:rPr>
        <w:t>conservatio</w:t>
      </w:r>
      <w:r w:rsidRPr="007F25B6">
        <w:rPr>
          <w:rFonts w:ascii="Times New Roman" w:hAnsi="Times New Roman"/>
          <w:color w:val="292425"/>
        </w:rPr>
        <w:t>n</w:t>
      </w:r>
      <w:r w:rsidRPr="007F25B6">
        <w:rPr>
          <w:rFonts w:ascii="Times New Roman" w:hAnsi="Times New Roman"/>
          <w:color w:val="292425"/>
          <w:spacing w:val="-17"/>
        </w:rPr>
        <w:t xml:space="preserve"> </w:t>
      </w:r>
      <w:r w:rsidRPr="007F25B6">
        <w:rPr>
          <w:rFonts w:ascii="Times New Roman" w:hAnsi="Times New Roman"/>
          <w:color w:val="292425"/>
          <w:spacing w:val="-2"/>
        </w:rPr>
        <w:t>o</w:t>
      </w:r>
      <w:r w:rsidRPr="007F25B6">
        <w:rPr>
          <w:rFonts w:ascii="Times New Roman" w:hAnsi="Times New Roman"/>
          <w:color w:val="292425"/>
        </w:rPr>
        <w:t>f</w:t>
      </w:r>
      <w:r w:rsidRPr="007F25B6">
        <w:rPr>
          <w:rFonts w:ascii="Times New Roman" w:hAnsi="Times New Roman"/>
          <w:color w:val="292425"/>
          <w:spacing w:val="-17"/>
        </w:rPr>
        <w:t xml:space="preserve"> </w:t>
      </w:r>
      <w:r w:rsidRPr="007F25B6">
        <w:rPr>
          <w:rFonts w:ascii="Times New Roman" w:hAnsi="Times New Roman"/>
          <w:color w:val="292425"/>
          <w:spacing w:val="-2"/>
        </w:rPr>
        <w:t>biologica</w:t>
      </w:r>
      <w:r w:rsidRPr="007F25B6">
        <w:rPr>
          <w:rFonts w:ascii="Times New Roman" w:hAnsi="Times New Roman"/>
          <w:color w:val="292425"/>
        </w:rPr>
        <w:t>l</w:t>
      </w:r>
      <w:r w:rsidRPr="007F25B6">
        <w:rPr>
          <w:rFonts w:ascii="Times New Roman" w:hAnsi="Times New Roman"/>
          <w:color w:val="292425"/>
          <w:spacing w:val="-17"/>
        </w:rPr>
        <w:t xml:space="preserve"> </w:t>
      </w:r>
      <w:r w:rsidRPr="007F25B6">
        <w:rPr>
          <w:rFonts w:ascii="Times New Roman" w:hAnsi="Times New Roman"/>
          <w:color w:val="292425"/>
          <w:spacing w:val="-2"/>
        </w:rPr>
        <w:t>diversity</w:t>
      </w:r>
      <w:r w:rsidRPr="007F25B6">
        <w:rPr>
          <w:rFonts w:ascii="Times New Roman" w:hAnsi="Times New Roman"/>
          <w:color w:val="292425"/>
        </w:rPr>
        <w:t>,</w:t>
      </w:r>
      <w:r w:rsidRPr="007F25B6">
        <w:rPr>
          <w:rFonts w:ascii="Times New Roman" w:hAnsi="Times New Roman"/>
          <w:color w:val="292425"/>
          <w:spacing w:val="-17"/>
        </w:rPr>
        <w:t xml:space="preserve"> </w:t>
      </w:r>
      <w:r w:rsidRPr="007F25B6">
        <w:rPr>
          <w:rFonts w:ascii="Times New Roman" w:hAnsi="Times New Roman"/>
          <w:color w:val="292425"/>
          <w:spacing w:val="-2"/>
        </w:rPr>
        <w:t>acces</w:t>
      </w:r>
      <w:r w:rsidRPr="007F25B6">
        <w:rPr>
          <w:rFonts w:ascii="Times New Roman" w:hAnsi="Times New Roman"/>
          <w:color w:val="292425"/>
        </w:rPr>
        <w:t>s</w:t>
      </w:r>
      <w:r w:rsidRPr="007F25B6">
        <w:rPr>
          <w:rFonts w:ascii="Times New Roman" w:hAnsi="Times New Roman"/>
          <w:color w:val="292425"/>
          <w:spacing w:val="-17"/>
        </w:rPr>
        <w:t xml:space="preserve"> </w:t>
      </w:r>
      <w:r w:rsidRPr="007F25B6">
        <w:rPr>
          <w:rFonts w:ascii="Times New Roman" w:hAnsi="Times New Roman"/>
          <w:color w:val="292425"/>
          <w:spacing w:val="-2"/>
        </w:rPr>
        <w:t>t</w:t>
      </w:r>
      <w:r w:rsidRPr="007F25B6">
        <w:rPr>
          <w:rFonts w:ascii="Times New Roman" w:hAnsi="Times New Roman"/>
          <w:color w:val="292425"/>
        </w:rPr>
        <w:t>o</w:t>
      </w:r>
      <w:r w:rsidRPr="007F25B6">
        <w:rPr>
          <w:rFonts w:ascii="Times New Roman" w:hAnsi="Times New Roman"/>
          <w:color w:val="292425"/>
          <w:spacing w:val="-17"/>
        </w:rPr>
        <w:t xml:space="preserve"> </w:t>
      </w:r>
      <w:r w:rsidRPr="007F25B6">
        <w:rPr>
          <w:rFonts w:ascii="Times New Roman" w:hAnsi="Times New Roman"/>
          <w:color w:val="292425"/>
          <w:spacing w:val="-2"/>
        </w:rPr>
        <w:t>geneti</w:t>
      </w:r>
      <w:r w:rsidRPr="007F25B6">
        <w:rPr>
          <w:rFonts w:ascii="Times New Roman" w:hAnsi="Times New Roman"/>
          <w:color w:val="292425"/>
        </w:rPr>
        <w:t>c</w:t>
      </w:r>
      <w:r w:rsidRPr="007F25B6">
        <w:rPr>
          <w:rFonts w:ascii="Times New Roman" w:hAnsi="Times New Roman"/>
          <w:color w:val="292425"/>
          <w:spacing w:val="-17"/>
        </w:rPr>
        <w:t xml:space="preserve"> </w:t>
      </w:r>
      <w:r w:rsidRPr="007F25B6">
        <w:rPr>
          <w:rFonts w:ascii="Times New Roman" w:hAnsi="Times New Roman"/>
          <w:color w:val="292425"/>
          <w:spacing w:val="-2"/>
        </w:rPr>
        <w:t xml:space="preserve">resources </w:t>
      </w:r>
      <w:r w:rsidRPr="007F25B6">
        <w:rPr>
          <w:rFonts w:ascii="Times New Roman" w:hAnsi="Times New Roman"/>
          <w:color w:val="292425"/>
        </w:rPr>
        <w:t xml:space="preserve">in Namibia and the use of components of the environment in a way </w:t>
      </w:r>
      <w:r w:rsidRPr="007F25B6">
        <w:rPr>
          <w:rFonts w:ascii="Times New Roman" w:hAnsi="Times New Roman"/>
          <w:color w:val="292425"/>
          <w:spacing w:val="3"/>
        </w:rPr>
        <w:t>an</w:t>
      </w:r>
      <w:r w:rsidRPr="007F25B6">
        <w:rPr>
          <w:rFonts w:ascii="Times New Roman" w:hAnsi="Times New Roman"/>
          <w:color w:val="292425"/>
        </w:rPr>
        <w:t xml:space="preserve">d </w:t>
      </w:r>
      <w:r w:rsidRPr="007F25B6">
        <w:rPr>
          <w:rFonts w:ascii="Times New Roman" w:hAnsi="Times New Roman"/>
          <w:color w:val="292425"/>
          <w:spacing w:val="3"/>
        </w:rPr>
        <w:t>a</w:t>
      </w:r>
      <w:r w:rsidRPr="007F25B6">
        <w:rPr>
          <w:rFonts w:ascii="Times New Roman" w:hAnsi="Times New Roman"/>
          <w:color w:val="292425"/>
        </w:rPr>
        <w:t xml:space="preserve">t a </w:t>
      </w:r>
      <w:r w:rsidRPr="007F25B6">
        <w:rPr>
          <w:rFonts w:ascii="Times New Roman" w:hAnsi="Times New Roman"/>
          <w:color w:val="292425"/>
          <w:spacing w:val="3"/>
        </w:rPr>
        <w:t>rat</w:t>
      </w:r>
      <w:r w:rsidRPr="007F25B6">
        <w:rPr>
          <w:rFonts w:ascii="Times New Roman" w:hAnsi="Times New Roman"/>
          <w:color w:val="292425"/>
        </w:rPr>
        <w:t xml:space="preserve">e </w:t>
      </w:r>
      <w:r w:rsidRPr="007F25B6">
        <w:rPr>
          <w:rFonts w:ascii="Times New Roman" w:hAnsi="Times New Roman"/>
          <w:color w:val="292425"/>
          <w:spacing w:val="3"/>
        </w:rPr>
        <w:t>tha</w:t>
      </w:r>
      <w:r w:rsidRPr="007F25B6">
        <w:rPr>
          <w:rFonts w:ascii="Times New Roman" w:hAnsi="Times New Roman"/>
          <w:color w:val="292425"/>
        </w:rPr>
        <w:t xml:space="preserve">t </w:t>
      </w:r>
      <w:r w:rsidRPr="007F25B6">
        <w:rPr>
          <w:rFonts w:ascii="Times New Roman" w:hAnsi="Times New Roman"/>
          <w:color w:val="292425"/>
          <w:spacing w:val="3"/>
        </w:rPr>
        <w:t>doe</w:t>
      </w:r>
      <w:r w:rsidRPr="007F25B6">
        <w:rPr>
          <w:rFonts w:ascii="Times New Roman" w:hAnsi="Times New Roman"/>
          <w:color w:val="292425"/>
        </w:rPr>
        <w:t xml:space="preserve">s </w:t>
      </w:r>
      <w:r w:rsidRPr="007F25B6">
        <w:rPr>
          <w:rFonts w:ascii="Times New Roman" w:hAnsi="Times New Roman"/>
          <w:color w:val="292425"/>
          <w:spacing w:val="3"/>
        </w:rPr>
        <w:t>no</w:t>
      </w:r>
      <w:r w:rsidRPr="007F25B6">
        <w:rPr>
          <w:rFonts w:ascii="Times New Roman" w:hAnsi="Times New Roman"/>
          <w:color w:val="292425"/>
        </w:rPr>
        <w:t xml:space="preserve">t </w:t>
      </w:r>
      <w:r w:rsidRPr="007F25B6">
        <w:rPr>
          <w:rFonts w:ascii="Times New Roman" w:hAnsi="Times New Roman"/>
          <w:color w:val="292425"/>
          <w:spacing w:val="3"/>
        </w:rPr>
        <w:t>lea</w:t>
      </w:r>
      <w:r w:rsidRPr="007F25B6">
        <w:rPr>
          <w:rFonts w:ascii="Times New Roman" w:hAnsi="Times New Roman"/>
          <w:color w:val="292425"/>
        </w:rPr>
        <w:t xml:space="preserve">d </w:t>
      </w:r>
      <w:r w:rsidRPr="007F25B6">
        <w:rPr>
          <w:rFonts w:ascii="Times New Roman" w:hAnsi="Times New Roman"/>
          <w:color w:val="292425"/>
          <w:spacing w:val="3"/>
        </w:rPr>
        <w:t>t</w:t>
      </w:r>
      <w:r w:rsidRPr="007F25B6">
        <w:rPr>
          <w:rFonts w:ascii="Times New Roman" w:hAnsi="Times New Roman"/>
          <w:color w:val="292425"/>
        </w:rPr>
        <w:t xml:space="preserve">o </w:t>
      </w:r>
      <w:r w:rsidRPr="007F25B6">
        <w:rPr>
          <w:rFonts w:ascii="Times New Roman" w:hAnsi="Times New Roman"/>
          <w:color w:val="292425"/>
          <w:spacing w:val="3"/>
        </w:rPr>
        <w:t>th</w:t>
      </w:r>
      <w:r w:rsidRPr="007F25B6">
        <w:rPr>
          <w:rFonts w:ascii="Times New Roman" w:hAnsi="Times New Roman"/>
          <w:color w:val="292425"/>
        </w:rPr>
        <w:t xml:space="preserve">e </w:t>
      </w:r>
      <w:r w:rsidRPr="007F25B6">
        <w:rPr>
          <w:rFonts w:ascii="Times New Roman" w:hAnsi="Times New Roman"/>
          <w:color w:val="292425"/>
          <w:spacing w:val="3"/>
        </w:rPr>
        <w:t>long-ter</w:t>
      </w:r>
      <w:r w:rsidRPr="007F25B6">
        <w:rPr>
          <w:rFonts w:ascii="Times New Roman" w:hAnsi="Times New Roman"/>
          <w:color w:val="292425"/>
        </w:rPr>
        <w:t xml:space="preserve">m </w:t>
      </w:r>
      <w:r w:rsidRPr="007F25B6">
        <w:rPr>
          <w:rFonts w:ascii="Times New Roman" w:hAnsi="Times New Roman"/>
          <w:color w:val="292425"/>
          <w:spacing w:val="3"/>
        </w:rPr>
        <w:t>declin</w:t>
      </w:r>
      <w:r w:rsidRPr="007F25B6">
        <w:rPr>
          <w:rFonts w:ascii="Times New Roman" w:hAnsi="Times New Roman"/>
          <w:color w:val="292425"/>
        </w:rPr>
        <w:t xml:space="preserve">e </w:t>
      </w:r>
      <w:r w:rsidRPr="007F25B6">
        <w:rPr>
          <w:rFonts w:ascii="Times New Roman" w:hAnsi="Times New Roman"/>
          <w:color w:val="292425"/>
          <w:spacing w:val="3"/>
        </w:rPr>
        <w:t>o</w:t>
      </w:r>
      <w:r w:rsidRPr="007F25B6">
        <w:rPr>
          <w:rFonts w:ascii="Times New Roman" w:hAnsi="Times New Roman"/>
          <w:color w:val="292425"/>
        </w:rPr>
        <w:t xml:space="preserve">f </w:t>
      </w:r>
      <w:r w:rsidRPr="007F25B6">
        <w:rPr>
          <w:rFonts w:ascii="Times New Roman" w:hAnsi="Times New Roman"/>
          <w:color w:val="292425"/>
          <w:spacing w:val="3"/>
        </w:rPr>
        <w:t xml:space="preserve">the </w:t>
      </w:r>
      <w:r w:rsidRPr="007F25B6">
        <w:rPr>
          <w:rFonts w:ascii="Times New Roman" w:hAnsi="Times New Roman"/>
          <w:color w:val="292425"/>
        </w:rPr>
        <w:t>environment,</w:t>
      </w:r>
      <w:r w:rsidRPr="007F25B6">
        <w:rPr>
          <w:rFonts w:ascii="Times New Roman" w:hAnsi="Times New Roman"/>
          <w:color w:val="292425"/>
          <w:spacing w:val="-10"/>
        </w:rPr>
        <w:t xml:space="preserve"> </w:t>
      </w:r>
      <w:r w:rsidRPr="007F25B6">
        <w:rPr>
          <w:rFonts w:ascii="Times New Roman" w:hAnsi="Times New Roman"/>
          <w:color w:val="292425"/>
        </w:rPr>
        <w:t>thereby</w:t>
      </w:r>
      <w:r w:rsidRPr="007F25B6">
        <w:rPr>
          <w:rFonts w:ascii="Times New Roman" w:hAnsi="Times New Roman"/>
          <w:color w:val="292425"/>
          <w:spacing w:val="-10"/>
        </w:rPr>
        <w:t xml:space="preserve"> </w:t>
      </w:r>
      <w:r w:rsidRPr="007F25B6">
        <w:rPr>
          <w:rFonts w:ascii="Times New Roman" w:hAnsi="Times New Roman"/>
          <w:color w:val="292425"/>
        </w:rPr>
        <w:t>maintaining</w:t>
      </w:r>
      <w:r w:rsidRPr="007F25B6">
        <w:rPr>
          <w:rFonts w:ascii="Times New Roman" w:hAnsi="Times New Roman"/>
          <w:color w:val="292425"/>
          <w:spacing w:val="-10"/>
        </w:rPr>
        <w:t xml:space="preserve"> </w:t>
      </w:r>
      <w:r w:rsidRPr="007F25B6">
        <w:rPr>
          <w:rFonts w:ascii="Times New Roman" w:hAnsi="Times New Roman"/>
          <w:color w:val="292425"/>
        </w:rPr>
        <w:t>its</w:t>
      </w:r>
      <w:r w:rsidRPr="007F25B6">
        <w:rPr>
          <w:rFonts w:ascii="Times New Roman" w:hAnsi="Times New Roman"/>
          <w:color w:val="292425"/>
          <w:spacing w:val="-10"/>
        </w:rPr>
        <w:t xml:space="preserve"> </w:t>
      </w:r>
      <w:r w:rsidRPr="007F25B6">
        <w:rPr>
          <w:rFonts w:ascii="Times New Roman" w:hAnsi="Times New Roman"/>
          <w:color w:val="292425"/>
        </w:rPr>
        <w:t>potential</w:t>
      </w:r>
      <w:r w:rsidRPr="007F25B6">
        <w:rPr>
          <w:rFonts w:ascii="Times New Roman" w:hAnsi="Times New Roman"/>
          <w:color w:val="292425"/>
          <w:spacing w:val="-10"/>
        </w:rPr>
        <w:t xml:space="preserve"> </w:t>
      </w:r>
      <w:r w:rsidRPr="007F25B6">
        <w:rPr>
          <w:rFonts w:ascii="Times New Roman" w:hAnsi="Times New Roman"/>
          <w:color w:val="292425"/>
        </w:rPr>
        <w:t>to</w:t>
      </w:r>
      <w:r w:rsidRPr="007F25B6">
        <w:rPr>
          <w:rFonts w:ascii="Times New Roman" w:hAnsi="Times New Roman"/>
          <w:color w:val="292425"/>
          <w:spacing w:val="-10"/>
        </w:rPr>
        <w:t xml:space="preserve"> </w:t>
      </w:r>
      <w:r w:rsidRPr="007F25B6">
        <w:rPr>
          <w:rFonts w:ascii="Times New Roman" w:hAnsi="Times New Roman"/>
          <w:color w:val="292425"/>
        </w:rPr>
        <w:t>meet</w:t>
      </w:r>
      <w:r w:rsidRPr="007F25B6">
        <w:rPr>
          <w:rFonts w:ascii="Times New Roman" w:hAnsi="Times New Roman"/>
          <w:color w:val="292425"/>
          <w:spacing w:val="-10"/>
        </w:rPr>
        <w:t xml:space="preserve"> </w:t>
      </w:r>
      <w:r w:rsidRPr="007F25B6">
        <w:rPr>
          <w:rFonts w:ascii="Times New Roman" w:hAnsi="Times New Roman"/>
          <w:color w:val="292425"/>
        </w:rPr>
        <w:t>the</w:t>
      </w:r>
      <w:r w:rsidRPr="007F25B6">
        <w:rPr>
          <w:rFonts w:ascii="Times New Roman" w:hAnsi="Times New Roman"/>
          <w:color w:val="292425"/>
          <w:spacing w:val="-10"/>
        </w:rPr>
        <w:t xml:space="preserve"> </w:t>
      </w:r>
      <w:r w:rsidRPr="007F25B6">
        <w:rPr>
          <w:rFonts w:ascii="Times New Roman" w:hAnsi="Times New Roman"/>
          <w:color w:val="292425"/>
        </w:rPr>
        <w:t>needs</w:t>
      </w:r>
      <w:r w:rsidRPr="007F25B6">
        <w:rPr>
          <w:rFonts w:ascii="Times New Roman" w:hAnsi="Times New Roman"/>
          <w:color w:val="292425"/>
          <w:spacing w:val="-10"/>
        </w:rPr>
        <w:t xml:space="preserve"> </w:t>
      </w:r>
      <w:r w:rsidRPr="007F25B6">
        <w:rPr>
          <w:rFonts w:ascii="Times New Roman" w:hAnsi="Times New Roman"/>
          <w:color w:val="292425"/>
        </w:rPr>
        <w:t>and aspirations of present and future generations;</w:t>
      </w:r>
    </w:p>
    <w:p w14:paraId="0F71D1E6" w14:textId="77777777" w:rsidR="00880F5D" w:rsidRPr="007F25B6" w:rsidRDefault="00880F5D" w:rsidP="00C80EE5">
      <w:pPr>
        <w:widowControl w:val="0"/>
        <w:numPr>
          <w:ilvl w:val="2"/>
          <w:numId w:val="18"/>
        </w:numPr>
        <w:tabs>
          <w:tab w:val="left" w:pos="2140"/>
        </w:tabs>
        <w:autoSpaceDE w:val="0"/>
        <w:autoSpaceDN w:val="0"/>
        <w:adjustRightInd w:val="0"/>
        <w:spacing w:after="0" w:line="360" w:lineRule="auto"/>
        <w:ind w:left="2576" w:right="401"/>
        <w:contextualSpacing/>
        <w:jc w:val="both"/>
        <w:rPr>
          <w:rFonts w:ascii="Times New Roman" w:hAnsi="Times New Roman"/>
          <w:color w:val="000000"/>
        </w:rPr>
      </w:pPr>
      <w:r w:rsidRPr="007F25B6">
        <w:rPr>
          <w:rFonts w:ascii="Times New Roman" w:hAnsi="Times New Roman"/>
          <w:color w:val="292425"/>
          <w:spacing w:val="-1"/>
        </w:rPr>
        <w:t>o</w:t>
      </w:r>
      <w:r w:rsidRPr="007F25B6">
        <w:rPr>
          <w:rFonts w:ascii="Times New Roman" w:hAnsi="Times New Roman"/>
          <w:color w:val="292425"/>
        </w:rPr>
        <w:t>n</w:t>
      </w:r>
      <w:r w:rsidRPr="007F25B6">
        <w:rPr>
          <w:rFonts w:ascii="Times New Roman" w:hAnsi="Times New Roman"/>
          <w:color w:val="292425"/>
          <w:spacing w:val="-15"/>
        </w:rPr>
        <w:t xml:space="preserve"> </w:t>
      </w:r>
      <w:r w:rsidRPr="007F25B6">
        <w:rPr>
          <w:rFonts w:ascii="Times New Roman" w:hAnsi="Times New Roman"/>
          <w:color w:val="292425"/>
          <w:spacing w:val="-1"/>
        </w:rPr>
        <w:t>appropriat</w:t>
      </w:r>
      <w:r w:rsidRPr="007F25B6">
        <w:rPr>
          <w:rFonts w:ascii="Times New Roman" w:hAnsi="Times New Roman"/>
          <w:color w:val="292425"/>
        </w:rPr>
        <w:t>e</w:t>
      </w:r>
      <w:r w:rsidRPr="007F25B6">
        <w:rPr>
          <w:rFonts w:ascii="Times New Roman" w:hAnsi="Times New Roman"/>
          <w:color w:val="292425"/>
          <w:spacing w:val="-15"/>
        </w:rPr>
        <w:t xml:space="preserve"> </w:t>
      </w:r>
      <w:r w:rsidRPr="007F25B6">
        <w:rPr>
          <w:rFonts w:ascii="Times New Roman" w:hAnsi="Times New Roman"/>
          <w:color w:val="292425"/>
          <w:spacing w:val="-1"/>
        </w:rPr>
        <w:t>method</w:t>
      </w:r>
      <w:r w:rsidRPr="007F25B6">
        <w:rPr>
          <w:rFonts w:ascii="Times New Roman" w:hAnsi="Times New Roman"/>
          <w:color w:val="292425"/>
        </w:rPr>
        <w:t>s</w:t>
      </w:r>
      <w:r w:rsidRPr="007F25B6">
        <w:rPr>
          <w:rFonts w:ascii="Times New Roman" w:hAnsi="Times New Roman"/>
          <w:color w:val="292425"/>
          <w:spacing w:val="-15"/>
        </w:rPr>
        <w:t xml:space="preserve"> </w:t>
      </w:r>
      <w:r w:rsidRPr="007F25B6">
        <w:rPr>
          <w:rFonts w:ascii="Times New Roman" w:hAnsi="Times New Roman"/>
          <w:color w:val="292425"/>
          <w:spacing w:val="-1"/>
        </w:rPr>
        <w:t>o</w:t>
      </w:r>
      <w:r w:rsidRPr="007F25B6">
        <w:rPr>
          <w:rFonts w:ascii="Times New Roman" w:hAnsi="Times New Roman"/>
          <w:color w:val="292425"/>
        </w:rPr>
        <w:t>f</w:t>
      </w:r>
      <w:r w:rsidRPr="007F25B6">
        <w:rPr>
          <w:rFonts w:ascii="Times New Roman" w:hAnsi="Times New Roman"/>
          <w:color w:val="292425"/>
          <w:spacing w:val="-15"/>
        </w:rPr>
        <w:t xml:space="preserve"> </w:t>
      </w:r>
      <w:r w:rsidRPr="007F25B6">
        <w:rPr>
          <w:rFonts w:ascii="Times New Roman" w:hAnsi="Times New Roman"/>
          <w:color w:val="292425"/>
          <w:spacing w:val="-1"/>
        </w:rPr>
        <w:t>monitorin</w:t>
      </w:r>
      <w:r w:rsidRPr="007F25B6">
        <w:rPr>
          <w:rFonts w:ascii="Times New Roman" w:hAnsi="Times New Roman"/>
          <w:color w:val="292425"/>
        </w:rPr>
        <w:t>g</w:t>
      </w:r>
      <w:r w:rsidRPr="007F25B6">
        <w:rPr>
          <w:rFonts w:ascii="Times New Roman" w:hAnsi="Times New Roman"/>
          <w:color w:val="292425"/>
          <w:spacing w:val="-15"/>
        </w:rPr>
        <w:t xml:space="preserve"> </w:t>
      </w:r>
      <w:r w:rsidRPr="007F25B6">
        <w:rPr>
          <w:rFonts w:ascii="Times New Roman" w:hAnsi="Times New Roman"/>
          <w:color w:val="292425"/>
          <w:spacing w:val="-1"/>
        </w:rPr>
        <w:t>complianc</w:t>
      </w:r>
      <w:r w:rsidRPr="007F25B6">
        <w:rPr>
          <w:rFonts w:ascii="Times New Roman" w:hAnsi="Times New Roman"/>
          <w:color w:val="292425"/>
        </w:rPr>
        <w:t>e</w:t>
      </w:r>
      <w:r w:rsidRPr="007F25B6">
        <w:rPr>
          <w:rFonts w:ascii="Times New Roman" w:hAnsi="Times New Roman"/>
          <w:color w:val="292425"/>
          <w:spacing w:val="-15"/>
        </w:rPr>
        <w:t xml:space="preserve"> </w:t>
      </w:r>
      <w:r w:rsidRPr="007F25B6">
        <w:rPr>
          <w:rFonts w:ascii="Times New Roman" w:hAnsi="Times New Roman"/>
          <w:color w:val="292425"/>
          <w:spacing w:val="-1"/>
        </w:rPr>
        <w:t>wit</w:t>
      </w:r>
      <w:r w:rsidRPr="007F25B6">
        <w:rPr>
          <w:rFonts w:ascii="Times New Roman" w:hAnsi="Times New Roman"/>
          <w:color w:val="292425"/>
        </w:rPr>
        <w:t>h</w:t>
      </w:r>
      <w:r w:rsidRPr="007F25B6">
        <w:rPr>
          <w:rFonts w:ascii="Times New Roman" w:hAnsi="Times New Roman"/>
          <w:color w:val="292425"/>
          <w:spacing w:val="-15"/>
        </w:rPr>
        <w:t xml:space="preserve"> </w:t>
      </w:r>
      <w:r w:rsidRPr="007F25B6">
        <w:rPr>
          <w:rFonts w:ascii="Times New Roman" w:hAnsi="Times New Roman"/>
          <w:color w:val="292425"/>
          <w:spacing w:val="-1"/>
        </w:rPr>
        <w:t>th</w:t>
      </w:r>
      <w:r w:rsidRPr="007F25B6">
        <w:rPr>
          <w:rFonts w:ascii="Times New Roman" w:hAnsi="Times New Roman"/>
          <w:color w:val="292425"/>
        </w:rPr>
        <w:t>e</w:t>
      </w:r>
      <w:r w:rsidRPr="007F25B6">
        <w:rPr>
          <w:rFonts w:ascii="Times New Roman" w:hAnsi="Times New Roman"/>
          <w:color w:val="292425"/>
          <w:spacing w:val="-15"/>
        </w:rPr>
        <w:t xml:space="preserve"> </w:t>
      </w:r>
      <w:r w:rsidRPr="007F25B6">
        <w:rPr>
          <w:rFonts w:ascii="Times New Roman" w:hAnsi="Times New Roman"/>
          <w:color w:val="292425"/>
          <w:spacing w:val="-1"/>
        </w:rPr>
        <w:t xml:space="preserve">principles </w:t>
      </w:r>
      <w:r w:rsidRPr="007F25B6">
        <w:rPr>
          <w:rFonts w:ascii="Times New Roman" w:hAnsi="Times New Roman"/>
          <w:color w:val="292425"/>
        </w:rPr>
        <w:t>set out in section 3;</w:t>
      </w:r>
    </w:p>
    <w:p w14:paraId="1C8E2239" w14:textId="77777777" w:rsidR="00880F5D" w:rsidRPr="007F25B6" w:rsidRDefault="00880F5D" w:rsidP="00C80EE5">
      <w:pPr>
        <w:widowControl w:val="0"/>
        <w:numPr>
          <w:ilvl w:val="2"/>
          <w:numId w:val="18"/>
        </w:numPr>
        <w:tabs>
          <w:tab w:val="left" w:pos="2140"/>
        </w:tabs>
        <w:autoSpaceDE w:val="0"/>
        <w:autoSpaceDN w:val="0"/>
        <w:adjustRightInd w:val="0"/>
        <w:spacing w:after="0" w:line="360" w:lineRule="auto"/>
        <w:ind w:left="2576" w:right="401"/>
        <w:contextualSpacing/>
        <w:jc w:val="both"/>
        <w:rPr>
          <w:rFonts w:ascii="Times New Roman" w:hAnsi="Times New Roman"/>
          <w:color w:val="000000"/>
        </w:rPr>
      </w:pPr>
      <w:r w:rsidRPr="007F25B6">
        <w:rPr>
          <w:rFonts w:ascii="Times New Roman" w:hAnsi="Times New Roman"/>
          <w:color w:val="292425"/>
          <w:spacing w:val="-1"/>
        </w:rPr>
        <w:t>o</w:t>
      </w:r>
      <w:r w:rsidRPr="007F25B6">
        <w:rPr>
          <w:rFonts w:ascii="Times New Roman" w:hAnsi="Times New Roman"/>
          <w:color w:val="292425"/>
        </w:rPr>
        <w:t>n</w:t>
      </w:r>
      <w:r w:rsidRPr="007F25B6">
        <w:rPr>
          <w:rFonts w:ascii="Times New Roman" w:hAnsi="Times New Roman"/>
          <w:color w:val="292425"/>
          <w:spacing w:val="-15"/>
        </w:rPr>
        <w:t xml:space="preserve"> </w:t>
      </w:r>
      <w:r w:rsidRPr="007F25B6">
        <w:rPr>
          <w:rFonts w:ascii="Times New Roman" w:hAnsi="Times New Roman"/>
          <w:color w:val="292425"/>
          <w:spacing w:val="-1"/>
        </w:rPr>
        <w:t>th</w:t>
      </w:r>
      <w:r w:rsidRPr="007F25B6">
        <w:rPr>
          <w:rFonts w:ascii="Times New Roman" w:hAnsi="Times New Roman"/>
          <w:color w:val="292425"/>
        </w:rPr>
        <w:t>e</w:t>
      </w:r>
      <w:r w:rsidRPr="007F25B6">
        <w:rPr>
          <w:rFonts w:ascii="Times New Roman" w:hAnsi="Times New Roman"/>
          <w:color w:val="292425"/>
          <w:spacing w:val="-15"/>
        </w:rPr>
        <w:t xml:space="preserve"> </w:t>
      </w:r>
      <w:r w:rsidRPr="007F25B6">
        <w:rPr>
          <w:rFonts w:ascii="Times New Roman" w:hAnsi="Times New Roman"/>
          <w:color w:val="292425"/>
          <w:spacing w:val="-1"/>
        </w:rPr>
        <w:t>nee</w:t>
      </w:r>
      <w:r w:rsidRPr="007F25B6">
        <w:rPr>
          <w:rFonts w:ascii="Times New Roman" w:hAnsi="Times New Roman"/>
          <w:color w:val="292425"/>
        </w:rPr>
        <w:t>d</w:t>
      </w:r>
      <w:r w:rsidRPr="007F25B6">
        <w:rPr>
          <w:rFonts w:ascii="Times New Roman" w:hAnsi="Times New Roman"/>
          <w:color w:val="292425"/>
          <w:spacing w:val="-15"/>
        </w:rPr>
        <w:t xml:space="preserve"> </w:t>
      </w:r>
      <w:r w:rsidRPr="007F25B6">
        <w:rPr>
          <w:rFonts w:ascii="Times New Roman" w:hAnsi="Times New Roman"/>
          <w:color w:val="292425"/>
          <w:spacing w:val="-1"/>
        </w:rPr>
        <w:t>for</w:t>
      </w:r>
      <w:r w:rsidRPr="007F25B6">
        <w:rPr>
          <w:rFonts w:ascii="Times New Roman" w:hAnsi="Times New Roman"/>
          <w:color w:val="292425"/>
        </w:rPr>
        <w:t>,</w:t>
      </w:r>
      <w:r w:rsidRPr="007F25B6">
        <w:rPr>
          <w:rFonts w:ascii="Times New Roman" w:hAnsi="Times New Roman"/>
          <w:color w:val="292425"/>
          <w:spacing w:val="-15"/>
        </w:rPr>
        <w:t xml:space="preserve"> </w:t>
      </w:r>
      <w:r w:rsidRPr="007F25B6">
        <w:rPr>
          <w:rFonts w:ascii="Times New Roman" w:hAnsi="Times New Roman"/>
          <w:color w:val="292425"/>
          <w:spacing w:val="-1"/>
        </w:rPr>
        <w:t>an</w:t>
      </w:r>
      <w:r w:rsidRPr="007F25B6">
        <w:rPr>
          <w:rFonts w:ascii="Times New Roman" w:hAnsi="Times New Roman"/>
          <w:color w:val="292425"/>
        </w:rPr>
        <w:t>d</w:t>
      </w:r>
      <w:r w:rsidRPr="007F25B6">
        <w:rPr>
          <w:rFonts w:ascii="Times New Roman" w:hAnsi="Times New Roman"/>
          <w:color w:val="292425"/>
          <w:spacing w:val="-15"/>
        </w:rPr>
        <w:t xml:space="preserve"> </w:t>
      </w:r>
      <w:r w:rsidRPr="007F25B6">
        <w:rPr>
          <w:rFonts w:ascii="Times New Roman" w:hAnsi="Times New Roman"/>
          <w:color w:val="292425"/>
          <w:spacing w:val="-1"/>
        </w:rPr>
        <w:t>initiatio</w:t>
      </w:r>
      <w:r w:rsidRPr="007F25B6">
        <w:rPr>
          <w:rFonts w:ascii="Times New Roman" w:hAnsi="Times New Roman"/>
          <w:color w:val="292425"/>
        </w:rPr>
        <w:t>n</w:t>
      </w:r>
      <w:r w:rsidRPr="007F25B6">
        <w:rPr>
          <w:rFonts w:ascii="Times New Roman" w:hAnsi="Times New Roman"/>
          <w:color w:val="292425"/>
          <w:spacing w:val="-15"/>
        </w:rPr>
        <w:t xml:space="preserve"> </w:t>
      </w:r>
      <w:r w:rsidRPr="007F25B6">
        <w:rPr>
          <w:rFonts w:ascii="Times New Roman" w:hAnsi="Times New Roman"/>
          <w:color w:val="292425"/>
          <w:spacing w:val="-1"/>
        </w:rPr>
        <w:t>o</w:t>
      </w:r>
      <w:r w:rsidRPr="007F25B6">
        <w:rPr>
          <w:rFonts w:ascii="Times New Roman" w:hAnsi="Times New Roman"/>
          <w:color w:val="292425"/>
        </w:rPr>
        <w:t>r</w:t>
      </w:r>
      <w:r w:rsidRPr="007F25B6">
        <w:rPr>
          <w:rFonts w:ascii="Times New Roman" w:hAnsi="Times New Roman"/>
          <w:color w:val="292425"/>
          <w:spacing w:val="-15"/>
        </w:rPr>
        <w:t xml:space="preserve"> </w:t>
      </w:r>
      <w:r w:rsidRPr="007F25B6">
        <w:rPr>
          <w:rFonts w:ascii="Times New Roman" w:hAnsi="Times New Roman"/>
          <w:color w:val="292425"/>
          <w:spacing w:val="-1"/>
        </w:rPr>
        <w:t>amendmen</w:t>
      </w:r>
      <w:r w:rsidRPr="007F25B6">
        <w:rPr>
          <w:rFonts w:ascii="Times New Roman" w:hAnsi="Times New Roman"/>
          <w:color w:val="292425"/>
        </w:rPr>
        <w:t>t</w:t>
      </w:r>
      <w:r w:rsidRPr="007F25B6">
        <w:rPr>
          <w:rFonts w:ascii="Times New Roman" w:hAnsi="Times New Roman"/>
          <w:color w:val="292425"/>
          <w:spacing w:val="-15"/>
        </w:rPr>
        <w:t xml:space="preserve"> </w:t>
      </w:r>
      <w:r w:rsidRPr="007F25B6">
        <w:rPr>
          <w:rFonts w:ascii="Times New Roman" w:hAnsi="Times New Roman"/>
          <w:color w:val="292425"/>
          <w:spacing w:val="-1"/>
        </w:rPr>
        <w:t>o</w:t>
      </w:r>
      <w:r w:rsidRPr="007F25B6">
        <w:rPr>
          <w:rFonts w:ascii="Times New Roman" w:hAnsi="Times New Roman"/>
          <w:color w:val="292425"/>
        </w:rPr>
        <w:t>f</w:t>
      </w:r>
      <w:r w:rsidRPr="007F25B6">
        <w:rPr>
          <w:rFonts w:ascii="Times New Roman" w:hAnsi="Times New Roman"/>
          <w:color w:val="292425"/>
          <w:spacing w:val="-15"/>
        </w:rPr>
        <w:t xml:space="preserve"> </w:t>
      </w:r>
      <w:r w:rsidRPr="007F25B6">
        <w:rPr>
          <w:rFonts w:ascii="Times New Roman" w:hAnsi="Times New Roman"/>
          <w:color w:val="292425"/>
          <w:spacing w:val="-1"/>
        </w:rPr>
        <w:t>legislation</w:t>
      </w:r>
      <w:r w:rsidRPr="007F25B6">
        <w:rPr>
          <w:rFonts w:ascii="Times New Roman" w:hAnsi="Times New Roman"/>
          <w:color w:val="292425"/>
        </w:rPr>
        <w:t>,</w:t>
      </w:r>
      <w:r w:rsidRPr="007F25B6">
        <w:rPr>
          <w:rFonts w:ascii="Times New Roman" w:hAnsi="Times New Roman"/>
          <w:color w:val="292425"/>
          <w:spacing w:val="-15"/>
        </w:rPr>
        <w:t xml:space="preserve"> </w:t>
      </w:r>
      <w:r w:rsidRPr="007F25B6">
        <w:rPr>
          <w:rFonts w:ascii="Times New Roman" w:hAnsi="Times New Roman"/>
          <w:color w:val="292425"/>
          <w:spacing w:val="-1"/>
        </w:rPr>
        <w:t>o</w:t>
      </w:r>
      <w:r w:rsidRPr="007F25B6">
        <w:rPr>
          <w:rFonts w:ascii="Times New Roman" w:hAnsi="Times New Roman"/>
          <w:color w:val="292425"/>
        </w:rPr>
        <w:t>n</w:t>
      </w:r>
      <w:r w:rsidRPr="007F25B6">
        <w:rPr>
          <w:rFonts w:ascii="Times New Roman" w:hAnsi="Times New Roman"/>
          <w:color w:val="292425"/>
          <w:spacing w:val="-15"/>
        </w:rPr>
        <w:t xml:space="preserve"> </w:t>
      </w:r>
      <w:r w:rsidRPr="007F25B6">
        <w:rPr>
          <w:rFonts w:ascii="Times New Roman" w:hAnsi="Times New Roman"/>
          <w:color w:val="292425"/>
          <w:spacing w:val="-1"/>
        </w:rPr>
        <w:t xml:space="preserve">matters </w:t>
      </w:r>
      <w:r w:rsidRPr="007F25B6">
        <w:rPr>
          <w:rFonts w:ascii="Times New Roman" w:hAnsi="Times New Roman"/>
          <w:color w:val="292425"/>
        </w:rPr>
        <w:t>relating to the environment; and</w:t>
      </w:r>
    </w:p>
    <w:p w14:paraId="13C3AAFE" w14:textId="77777777" w:rsidR="00880F5D" w:rsidRPr="007F25B6" w:rsidRDefault="00880F5D" w:rsidP="00C80EE5">
      <w:pPr>
        <w:widowControl w:val="0"/>
        <w:numPr>
          <w:ilvl w:val="1"/>
          <w:numId w:val="18"/>
        </w:numPr>
        <w:autoSpaceDE w:val="0"/>
        <w:autoSpaceDN w:val="0"/>
        <w:adjustRightInd w:val="0"/>
        <w:spacing w:after="0" w:line="360" w:lineRule="auto"/>
        <w:contextualSpacing/>
        <w:jc w:val="both"/>
        <w:rPr>
          <w:rFonts w:ascii="Times New Roman" w:hAnsi="Times New Roman"/>
          <w:color w:val="000000"/>
        </w:rPr>
      </w:pPr>
      <w:proofErr w:type="gramStart"/>
      <w:r w:rsidRPr="007F25B6">
        <w:rPr>
          <w:rFonts w:ascii="Times New Roman" w:hAnsi="Times New Roman"/>
          <w:color w:val="292425"/>
        </w:rPr>
        <w:t>perform</w:t>
      </w:r>
      <w:proofErr w:type="gramEnd"/>
      <w:r w:rsidRPr="007F25B6">
        <w:rPr>
          <w:rFonts w:ascii="Times New Roman" w:hAnsi="Times New Roman"/>
          <w:color w:val="292425"/>
          <w:spacing w:val="-2"/>
        </w:rPr>
        <w:t xml:space="preserve"> </w:t>
      </w:r>
      <w:r w:rsidRPr="007F25B6">
        <w:rPr>
          <w:rFonts w:ascii="Times New Roman" w:hAnsi="Times New Roman"/>
          <w:color w:val="292425"/>
        </w:rPr>
        <w:t>other</w:t>
      </w:r>
      <w:r w:rsidRPr="007F25B6">
        <w:rPr>
          <w:rFonts w:ascii="Times New Roman" w:hAnsi="Times New Roman"/>
          <w:color w:val="292425"/>
          <w:spacing w:val="-2"/>
        </w:rPr>
        <w:t xml:space="preserve"> </w:t>
      </w:r>
      <w:r w:rsidRPr="007F25B6">
        <w:rPr>
          <w:rFonts w:ascii="Times New Roman" w:hAnsi="Times New Roman"/>
          <w:color w:val="292425"/>
        </w:rPr>
        <w:t>functions</w:t>
      </w:r>
      <w:r w:rsidRPr="007F25B6">
        <w:rPr>
          <w:rFonts w:ascii="Times New Roman" w:hAnsi="Times New Roman"/>
          <w:color w:val="292425"/>
          <w:spacing w:val="-2"/>
        </w:rPr>
        <w:t xml:space="preserve"> </w:t>
      </w:r>
      <w:r w:rsidRPr="007F25B6">
        <w:rPr>
          <w:rFonts w:ascii="Times New Roman" w:hAnsi="Times New Roman"/>
          <w:color w:val="292425"/>
        </w:rPr>
        <w:t>assigned</w:t>
      </w:r>
      <w:r w:rsidRPr="007F25B6">
        <w:rPr>
          <w:rFonts w:ascii="Times New Roman" w:hAnsi="Times New Roman"/>
          <w:color w:val="292425"/>
          <w:spacing w:val="-2"/>
        </w:rPr>
        <w:t xml:space="preserve"> </w:t>
      </w:r>
      <w:r w:rsidRPr="007F25B6">
        <w:rPr>
          <w:rFonts w:ascii="Times New Roman" w:hAnsi="Times New Roman"/>
          <w:color w:val="292425"/>
        </w:rPr>
        <w:t>to</w:t>
      </w:r>
      <w:r w:rsidRPr="007F25B6">
        <w:rPr>
          <w:rFonts w:ascii="Times New Roman" w:hAnsi="Times New Roman"/>
          <w:color w:val="292425"/>
          <w:spacing w:val="-2"/>
        </w:rPr>
        <w:t xml:space="preserve"> </w:t>
      </w:r>
      <w:r w:rsidRPr="007F25B6">
        <w:rPr>
          <w:rFonts w:ascii="Times New Roman" w:hAnsi="Times New Roman"/>
          <w:color w:val="292425"/>
        </w:rPr>
        <w:t>it</w:t>
      </w:r>
      <w:r w:rsidRPr="007F25B6">
        <w:rPr>
          <w:rFonts w:ascii="Times New Roman" w:hAnsi="Times New Roman"/>
          <w:color w:val="292425"/>
          <w:spacing w:val="-2"/>
        </w:rPr>
        <w:t xml:space="preserve"> </w:t>
      </w:r>
      <w:r w:rsidRPr="007F25B6">
        <w:rPr>
          <w:rFonts w:ascii="Times New Roman" w:hAnsi="Times New Roman"/>
          <w:color w:val="292425"/>
        </w:rPr>
        <w:t>by</w:t>
      </w:r>
      <w:r w:rsidRPr="007F25B6">
        <w:rPr>
          <w:rFonts w:ascii="Times New Roman" w:hAnsi="Times New Roman"/>
          <w:color w:val="292425"/>
          <w:spacing w:val="-2"/>
        </w:rPr>
        <w:t xml:space="preserve"> </w:t>
      </w:r>
      <w:r w:rsidRPr="007F25B6">
        <w:rPr>
          <w:rFonts w:ascii="Times New Roman" w:hAnsi="Times New Roman"/>
          <w:color w:val="292425"/>
        </w:rPr>
        <w:t>the</w:t>
      </w:r>
      <w:r w:rsidRPr="007F25B6">
        <w:rPr>
          <w:rFonts w:ascii="Times New Roman" w:hAnsi="Times New Roman"/>
          <w:color w:val="292425"/>
          <w:spacing w:val="-2"/>
        </w:rPr>
        <w:t xml:space="preserve"> </w:t>
      </w:r>
      <w:r w:rsidRPr="007F25B6">
        <w:rPr>
          <w:rFonts w:ascii="Times New Roman" w:hAnsi="Times New Roman"/>
          <w:color w:val="292425"/>
        </w:rPr>
        <w:t>Minister.</w:t>
      </w:r>
    </w:p>
    <w:p w14:paraId="54839449" w14:textId="77777777" w:rsidR="00880F5D" w:rsidRPr="007F25B6" w:rsidRDefault="00880F5D" w:rsidP="00880F5D">
      <w:pPr>
        <w:widowControl w:val="0"/>
        <w:autoSpaceDE w:val="0"/>
        <w:autoSpaceDN w:val="0"/>
        <w:adjustRightInd w:val="0"/>
        <w:spacing w:before="15" w:after="0" w:line="360" w:lineRule="auto"/>
        <w:jc w:val="both"/>
        <w:rPr>
          <w:rFonts w:ascii="Times New Roman" w:hAnsi="Times New Roman"/>
          <w:color w:val="000000"/>
          <w:sz w:val="26"/>
          <w:szCs w:val="26"/>
        </w:rPr>
      </w:pPr>
    </w:p>
    <w:p w14:paraId="56DC8F55" w14:textId="77777777" w:rsidR="00880F5D" w:rsidRPr="007F25B6" w:rsidRDefault="00BA0C5D" w:rsidP="00004671">
      <w:pPr>
        <w:pStyle w:val="Heading2"/>
        <w:rPr>
          <w:color w:val="000000"/>
        </w:rPr>
      </w:pPr>
      <w:bookmarkStart w:id="42" w:name="_Toc410965088"/>
      <w:r w:rsidRPr="007F25B6">
        <w:t xml:space="preserve"> </w:t>
      </w:r>
      <w:bookmarkStart w:id="43" w:name="_Toc427492851"/>
      <w:r w:rsidR="00880F5D" w:rsidRPr="007F25B6">
        <w:t>Composition</w:t>
      </w:r>
      <w:r w:rsidR="00880F5D" w:rsidRPr="007F25B6">
        <w:rPr>
          <w:spacing w:val="-4"/>
        </w:rPr>
        <w:t xml:space="preserve"> </w:t>
      </w:r>
      <w:r w:rsidR="00880F5D" w:rsidRPr="007F25B6">
        <w:t>of</w:t>
      </w:r>
      <w:r w:rsidR="00880F5D" w:rsidRPr="007F25B6">
        <w:rPr>
          <w:spacing w:val="-4"/>
        </w:rPr>
        <w:t xml:space="preserve"> </w:t>
      </w:r>
      <w:r w:rsidR="00880F5D" w:rsidRPr="007F25B6">
        <w:t>Advisory</w:t>
      </w:r>
      <w:r w:rsidR="00880F5D" w:rsidRPr="007F25B6">
        <w:rPr>
          <w:spacing w:val="-4"/>
        </w:rPr>
        <w:t xml:space="preserve"> </w:t>
      </w:r>
      <w:r w:rsidR="00880F5D" w:rsidRPr="007F25B6">
        <w:t>Council</w:t>
      </w:r>
      <w:bookmarkEnd w:id="42"/>
      <w:bookmarkEnd w:id="43"/>
    </w:p>
    <w:p w14:paraId="66738F69" w14:textId="77777777" w:rsidR="00880F5D" w:rsidRPr="007F25B6" w:rsidRDefault="00880F5D" w:rsidP="0093519E">
      <w:pPr>
        <w:widowControl w:val="0"/>
        <w:autoSpaceDE w:val="0"/>
        <w:autoSpaceDN w:val="0"/>
        <w:adjustRightInd w:val="0"/>
        <w:spacing w:before="4" w:after="0" w:line="360" w:lineRule="auto"/>
        <w:ind w:left="926" w:right="402"/>
        <w:contextualSpacing/>
        <w:jc w:val="both"/>
        <w:rPr>
          <w:rFonts w:ascii="Times New Roman" w:hAnsi="Times New Roman"/>
          <w:color w:val="000000"/>
          <w:sz w:val="26"/>
          <w:szCs w:val="26"/>
        </w:rPr>
      </w:pPr>
      <w:r w:rsidRPr="007F25B6">
        <w:rPr>
          <w:rFonts w:ascii="Times New Roman" w:hAnsi="Times New Roman"/>
          <w:b/>
          <w:bCs/>
          <w:color w:val="292425"/>
          <w:spacing w:val="16"/>
        </w:rPr>
        <w:t xml:space="preserve"> </w:t>
      </w:r>
      <w:r w:rsidRPr="007F25B6">
        <w:rPr>
          <w:rFonts w:ascii="Times New Roman" w:hAnsi="Times New Roman"/>
          <w:color w:val="292425"/>
        </w:rPr>
        <w:t>(1)</w:t>
      </w:r>
      <w:r w:rsidRPr="007F25B6">
        <w:rPr>
          <w:rFonts w:ascii="Times New Roman" w:hAnsi="Times New Roman"/>
          <w:color w:val="292425"/>
        </w:rPr>
        <w:tab/>
        <w:t>The</w:t>
      </w:r>
      <w:r w:rsidRPr="007F25B6">
        <w:rPr>
          <w:rFonts w:ascii="Times New Roman" w:hAnsi="Times New Roman"/>
          <w:color w:val="292425"/>
          <w:spacing w:val="-3"/>
        </w:rPr>
        <w:t xml:space="preserve"> </w:t>
      </w:r>
      <w:r w:rsidRPr="007F25B6">
        <w:rPr>
          <w:rFonts w:ascii="Times New Roman" w:hAnsi="Times New Roman"/>
          <w:color w:val="292425"/>
        </w:rPr>
        <w:t>Advisory</w:t>
      </w:r>
      <w:r w:rsidRPr="007F25B6">
        <w:rPr>
          <w:rFonts w:ascii="Times New Roman" w:hAnsi="Times New Roman"/>
          <w:color w:val="292425"/>
          <w:spacing w:val="-3"/>
        </w:rPr>
        <w:t xml:space="preserve"> </w:t>
      </w:r>
      <w:r w:rsidRPr="007F25B6">
        <w:rPr>
          <w:rFonts w:ascii="Times New Roman" w:hAnsi="Times New Roman"/>
          <w:color w:val="292425"/>
        </w:rPr>
        <w:t>Council</w:t>
      </w:r>
      <w:r w:rsidRPr="007F25B6">
        <w:rPr>
          <w:rFonts w:ascii="Times New Roman" w:hAnsi="Times New Roman"/>
          <w:color w:val="292425"/>
          <w:spacing w:val="-3"/>
        </w:rPr>
        <w:t xml:space="preserve"> </w:t>
      </w:r>
      <w:r w:rsidRPr="007F25B6">
        <w:rPr>
          <w:rFonts w:ascii="Times New Roman" w:hAnsi="Times New Roman"/>
          <w:color w:val="292425"/>
        </w:rPr>
        <w:t>consists</w:t>
      </w:r>
      <w:r w:rsidRPr="007F25B6">
        <w:rPr>
          <w:rFonts w:ascii="Times New Roman" w:hAnsi="Times New Roman"/>
          <w:color w:val="292425"/>
          <w:spacing w:val="-3"/>
        </w:rPr>
        <w:t xml:space="preserve"> </w:t>
      </w:r>
      <w:r w:rsidRPr="007F25B6">
        <w:rPr>
          <w:rFonts w:ascii="Times New Roman" w:hAnsi="Times New Roman"/>
          <w:color w:val="292425"/>
        </w:rPr>
        <w:t>of</w:t>
      </w:r>
      <w:r w:rsidRPr="007F25B6">
        <w:rPr>
          <w:rFonts w:ascii="Times New Roman" w:hAnsi="Times New Roman"/>
          <w:color w:val="292425"/>
          <w:spacing w:val="-3"/>
        </w:rPr>
        <w:t xml:space="preserve"> </w:t>
      </w:r>
      <w:r w:rsidRPr="007F25B6">
        <w:rPr>
          <w:rFonts w:ascii="Times New Roman" w:hAnsi="Times New Roman"/>
          <w:color w:val="292425"/>
        </w:rPr>
        <w:t>the</w:t>
      </w:r>
      <w:r w:rsidRPr="007F25B6">
        <w:rPr>
          <w:rFonts w:ascii="Times New Roman" w:hAnsi="Times New Roman"/>
          <w:color w:val="292425"/>
          <w:spacing w:val="-3"/>
        </w:rPr>
        <w:t xml:space="preserve"> </w:t>
      </w:r>
      <w:r w:rsidRPr="007F25B6">
        <w:rPr>
          <w:rFonts w:ascii="Times New Roman" w:hAnsi="Times New Roman"/>
          <w:color w:val="292425"/>
        </w:rPr>
        <w:t>following</w:t>
      </w:r>
      <w:r w:rsidRPr="007F25B6">
        <w:rPr>
          <w:rFonts w:ascii="Times New Roman" w:hAnsi="Times New Roman"/>
          <w:color w:val="292425"/>
          <w:spacing w:val="-3"/>
        </w:rPr>
        <w:t xml:space="preserve"> </w:t>
      </w:r>
      <w:r w:rsidRPr="007F25B6">
        <w:rPr>
          <w:rFonts w:ascii="Times New Roman" w:hAnsi="Times New Roman"/>
          <w:color w:val="292425"/>
        </w:rPr>
        <w:t>members</w:t>
      </w:r>
      <w:r w:rsidRPr="007F25B6">
        <w:rPr>
          <w:rFonts w:ascii="Times New Roman" w:hAnsi="Times New Roman"/>
          <w:color w:val="292425"/>
          <w:spacing w:val="-3"/>
        </w:rPr>
        <w:t xml:space="preserve"> </w:t>
      </w:r>
      <w:r w:rsidRPr="007F25B6">
        <w:rPr>
          <w:rFonts w:ascii="Times New Roman" w:hAnsi="Times New Roman"/>
          <w:color w:val="292425"/>
        </w:rPr>
        <w:t xml:space="preserve">appointed by the </w:t>
      </w:r>
    </w:p>
    <w:p w14:paraId="7A519FAF" w14:textId="77777777" w:rsidR="00880F5D" w:rsidRPr="007F25B6" w:rsidRDefault="00880F5D" w:rsidP="00880F5D">
      <w:pPr>
        <w:widowControl w:val="0"/>
        <w:autoSpaceDE w:val="0"/>
        <w:autoSpaceDN w:val="0"/>
        <w:adjustRightInd w:val="0"/>
        <w:spacing w:before="4" w:after="0" w:line="360" w:lineRule="auto"/>
        <w:ind w:left="720" w:right="402" w:firstLine="720"/>
        <w:jc w:val="both"/>
        <w:rPr>
          <w:rFonts w:ascii="Times New Roman" w:hAnsi="Times New Roman"/>
          <w:color w:val="000000"/>
          <w:sz w:val="26"/>
          <w:szCs w:val="26"/>
        </w:rPr>
      </w:pPr>
      <w:r w:rsidRPr="007F25B6">
        <w:rPr>
          <w:rFonts w:ascii="Times New Roman" w:hAnsi="Times New Roman"/>
          <w:color w:val="292425"/>
        </w:rPr>
        <w:t>Minister -</w:t>
      </w:r>
    </w:p>
    <w:p w14:paraId="2867F609" w14:textId="77777777" w:rsidR="00880F5D" w:rsidRPr="007F25B6" w:rsidRDefault="00880F5D" w:rsidP="00880F5D">
      <w:pPr>
        <w:widowControl w:val="0"/>
        <w:autoSpaceDE w:val="0"/>
        <w:autoSpaceDN w:val="0"/>
        <w:adjustRightInd w:val="0"/>
        <w:spacing w:after="0" w:line="360" w:lineRule="auto"/>
        <w:ind w:left="2006"/>
        <w:jc w:val="both"/>
        <w:rPr>
          <w:rFonts w:ascii="Times New Roman" w:hAnsi="Times New Roman"/>
          <w:color w:val="000000"/>
        </w:rPr>
      </w:pPr>
      <w:r w:rsidRPr="007F25B6">
        <w:rPr>
          <w:rFonts w:ascii="Times New Roman" w:hAnsi="Times New Roman"/>
          <w:color w:val="292425"/>
        </w:rPr>
        <w:t xml:space="preserve">(a)    </w:t>
      </w:r>
      <w:r w:rsidRPr="007F25B6">
        <w:rPr>
          <w:rFonts w:ascii="Times New Roman" w:hAnsi="Times New Roman"/>
          <w:color w:val="292425"/>
          <w:spacing w:val="47"/>
        </w:rPr>
        <w:t xml:space="preserve"> </w:t>
      </w:r>
      <w:proofErr w:type="gramStart"/>
      <w:r w:rsidRPr="007F25B6">
        <w:rPr>
          <w:rFonts w:ascii="Times New Roman" w:hAnsi="Times New Roman"/>
          <w:color w:val="292425"/>
        </w:rPr>
        <w:t>four</w:t>
      </w:r>
      <w:proofErr w:type="gramEnd"/>
      <w:r w:rsidRPr="007F25B6">
        <w:rPr>
          <w:rFonts w:ascii="Times New Roman" w:hAnsi="Times New Roman"/>
          <w:color w:val="292425"/>
        </w:rPr>
        <w:t xml:space="preserve"> persons who represent the interests of the State; and</w:t>
      </w:r>
    </w:p>
    <w:p w14:paraId="37567BAE" w14:textId="77777777" w:rsidR="00880F5D" w:rsidRPr="007F25B6" w:rsidRDefault="00880F5D" w:rsidP="00880F5D">
      <w:pPr>
        <w:widowControl w:val="0"/>
        <w:tabs>
          <w:tab w:val="left" w:pos="1560"/>
        </w:tabs>
        <w:autoSpaceDE w:val="0"/>
        <w:autoSpaceDN w:val="0"/>
        <w:adjustRightInd w:val="0"/>
        <w:spacing w:after="0" w:line="360" w:lineRule="auto"/>
        <w:ind w:left="2572" w:right="401" w:hanging="566"/>
        <w:jc w:val="both"/>
        <w:rPr>
          <w:rFonts w:ascii="Times New Roman" w:hAnsi="Times New Roman"/>
          <w:color w:val="000000"/>
        </w:rPr>
      </w:pPr>
      <w:r w:rsidRPr="007F25B6">
        <w:rPr>
          <w:rFonts w:ascii="Times New Roman" w:hAnsi="Times New Roman"/>
          <w:color w:val="292425"/>
        </w:rPr>
        <w:t>(b)</w:t>
      </w:r>
      <w:r w:rsidRPr="007F25B6">
        <w:rPr>
          <w:rFonts w:ascii="Times New Roman" w:hAnsi="Times New Roman"/>
          <w:color w:val="292425"/>
        </w:rPr>
        <w:tab/>
      </w:r>
      <w:proofErr w:type="gramStart"/>
      <w:r w:rsidRPr="007F25B6">
        <w:rPr>
          <w:rFonts w:ascii="Times New Roman" w:hAnsi="Times New Roman"/>
          <w:color w:val="292425"/>
        </w:rPr>
        <w:t>four</w:t>
      </w:r>
      <w:proofErr w:type="gramEnd"/>
      <w:r w:rsidRPr="007F25B6">
        <w:rPr>
          <w:rFonts w:ascii="Times New Roman" w:hAnsi="Times New Roman"/>
          <w:color w:val="292425"/>
          <w:spacing w:val="-7"/>
        </w:rPr>
        <w:t xml:space="preserve"> </w:t>
      </w:r>
      <w:r w:rsidRPr="007F25B6">
        <w:rPr>
          <w:rFonts w:ascii="Times New Roman" w:hAnsi="Times New Roman"/>
          <w:color w:val="292425"/>
        </w:rPr>
        <w:t>persons</w:t>
      </w:r>
      <w:r w:rsidRPr="007F25B6">
        <w:rPr>
          <w:rFonts w:ascii="Times New Roman" w:hAnsi="Times New Roman"/>
          <w:color w:val="292425"/>
          <w:spacing w:val="-7"/>
        </w:rPr>
        <w:t xml:space="preserve"> </w:t>
      </w:r>
      <w:r w:rsidRPr="007F25B6">
        <w:rPr>
          <w:rFonts w:ascii="Times New Roman" w:hAnsi="Times New Roman"/>
          <w:color w:val="292425"/>
        </w:rPr>
        <w:t>whom</w:t>
      </w:r>
      <w:r w:rsidRPr="007F25B6">
        <w:rPr>
          <w:rFonts w:ascii="Times New Roman" w:hAnsi="Times New Roman"/>
          <w:color w:val="292425"/>
          <w:spacing w:val="-7"/>
        </w:rPr>
        <w:t xml:space="preserve"> </w:t>
      </w:r>
      <w:r w:rsidRPr="007F25B6">
        <w:rPr>
          <w:rFonts w:ascii="Times New Roman" w:hAnsi="Times New Roman"/>
          <w:color w:val="292425"/>
        </w:rPr>
        <w:t>the</w:t>
      </w:r>
      <w:r w:rsidRPr="007F25B6">
        <w:rPr>
          <w:rFonts w:ascii="Times New Roman" w:hAnsi="Times New Roman"/>
          <w:color w:val="292425"/>
          <w:spacing w:val="-7"/>
        </w:rPr>
        <w:t xml:space="preserve"> </w:t>
      </w:r>
      <w:r w:rsidRPr="007F25B6">
        <w:rPr>
          <w:rFonts w:ascii="Times New Roman" w:hAnsi="Times New Roman"/>
          <w:color w:val="292425"/>
        </w:rPr>
        <w:t>Minister</w:t>
      </w:r>
      <w:r w:rsidRPr="007F25B6">
        <w:rPr>
          <w:rFonts w:ascii="Times New Roman" w:hAnsi="Times New Roman"/>
          <w:color w:val="292425"/>
          <w:spacing w:val="-7"/>
        </w:rPr>
        <w:t xml:space="preserve"> </w:t>
      </w:r>
      <w:r w:rsidRPr="007F25B6">
        <w:rPr>
          <w:rFonts w:ascii="Times New Roman" w:hAnsi="Times New Roman"/>
          <w:color w:val="292425"/>
        </w:rPr>
        <w:t>reasonably</w:t>
      </w:r>
      <w:r w:rsidRPr="007F25B6">
        <w:rPr>
          <w:rFonts w:ascii="Times New Roman" w:hAnsi="Times New Roman"/>
          <w:color w:val="292425"/>
          <w:spacing w:val="-7"/>
        </w:rPr>
        <w:t xml:space="preserve"> </w:t>
      </w:r>
      <w:r w:rsidRPr="007F25B6">
        <w:rPr>
          <w:rFonts w:ascii="Times New Roman" w:hAnsi="Times New Roman"/>
          <w:color w:val="292425"/>
        </w:rPr>
        <w:t>believes</w:t>
      </w:r>
      <w:r w:rsidRPr="007F25B6">
        <w:rPr>
          <w:rFonts w:ascii="Times New Roman" w:hAnsi="Times New Roman"/>
          <w:color w:val="292425"/>
          <w:spacing w:val="-7"/>
        </w:rPr>
        <w:t xml:space="preserve"> </w:t>
      </w:r>
      <w:r w:rsidRPr="007F25B6">
        <w:rPr>
          <w:rFonts w:ascii="Times New Roman" w:hAnsi="Times New Roman"/>
          <w:color w:val="292425"/>
        </w:rPr>
        <w:t>represent</w:t>
      </w:r>
      <w:r w:rsidRPr="007F25B6">
        <w:rPr>
          <w:rFonts w:ascii="Times New Roman" w:hAnsi="Times New Roman"/>
          <w:color w:val="292425"/>
          <w:spacing w:val="-7"/>
        </w:rPr>
        <w:t xml:space="preserve"> </w:t>
      </w:r>
      <w:r w:rsidRPr="007F25B6">
        <w:rPr>
          <w:rFonts w:ascii="Times New Roman" w:hAnsi="Times New Roman"/>
          <w:color w:val="292425"/>
        </w:rPr>
        <w:t>the</w:t>
      </w:r>
      <w:r w:rsidRPr="007F25B6">
        <w:rPr>
          <w:rFonts w:ascii="Times New Roman" w:hAnsi="Times New Roman"/>
          <w:color w:val="292425"/>
          <w:spacing w:val="-7"/>
        </w:rPr>
        <w:t xml:space="preserve"> </w:t>
      </w:r>
      <w:r w:rsidRPr="007F25B6">
        <w:rPr>
          <w:rFonts w:ascii="Times New Roman" w:hAnsi="Times New Roman"/>
          <w:color w:val="292425"/>
        </w:rPr>
        <w:t>interests of</w:t>
      </w:r>
      <w:r w:rsidRPr="007F25B6">
        <w:rPr>
          <w:rFonts w:ascii="Times New Roman" w:hAnsi="Times New Roman"/>
          <w:color w:val="292425"/>
          <w:spacing w:val="-10"/>
        </w:rPr>
        <w:t xml:space="preserve"> </w:t>
      </w:r>
      <w:r w:rsidRPr="007F25B6">
        <w:rPr>
          <w:rFonts w:ascii="Times New Roman" w:hAnsi="Times New Roman"/>
          <w:color w:val="292425"/>
        </w:rPr>
        <w:t>organisations,</w:t>
      </w:r>
      <w:r w:rsidRPr="007F25B6">
        <w:rPr>
          <w:rFonts w:ascii="Times New Roman" w:hAnsi="Times New Roman"/>
          <w:color w:val="292425"/>
          <w:spacing w:val="-10"/>
        </w:rPr>
        <w:t xml:space="preserve"> </w:t>
      </w:r>
      <w:r w:rsidRPr="007F25B6">
        <w:rPr>
          <w:rFonts w:ascii="Times New Roman" w:hAnsi="Times New Roman"/>
          <w:color w:val="292425"/>
        </w:rPr>
        <w:t>associations</w:t>
      </w:r>
      <w:r w:rsidRPr="007F25B6">
        <w:rPr>
          <w:rFonts w:ascii="Times New Roman" w:hAnsi="Times New Roman"/>
          <w:color w:val="292425"/>
          <w:spacing w:val="-10"/>
        </w:rPr>
        <w:t xml:space="preserve"> </w:t>
      </w:r>
      <w:r w:rsidRPr="007F25B6">
        <w:rPr>
          <w:rFonts w:ascii="Times New Roman" w:hAnsi="Times New Roman"/>
          <w:color w:val="292425"/>
        </w:rPr>
        <w:t>or</w:t>
      </w:r>
      <w:r w:rsidRPr="007F25B6">
        <w:rPr>
          <w:rFonts w:ascii="Times New Roman" w:hAnsi="Times New Roman"/>
          <w:color w:val="292425"/>
          <w:spacing w:val="-10"/>
        </w:rPr>
        <w:t xml:space="preserve"> </w:t>
      </w:r>
      <w:r w:rsidRPr="007F25B6">
        <w:rPr>
          <w:rFonts w:ascii="Times New Roman" w:hAnsi="Times New Roman"/>
          <w:color w:val="292425"/>
        </w:rPr>
        <w:t>institutions</w:t>
      </w:r>
      <w:r w:rsidRPr="007F25B6">
        <w:rPr>
          <w:rFonts w:ascii="Times New Roman" w:hAnsi="Times New Roman"/>
          <w:color w:val="292425"/>
          <w:spacing w:val="-10"/>
        </w:rPr>
        <w:t xml:space="preserve"> </w:t>
      </w:r>
      <w:r w:rsidRPr="007F25B6">
        <w:rPr>
          <w:rFonts w:ascii="Times New Roman" w:hAnsi="Times New Roman"/>
          <w:color w:val="292425"/>
        </w:rPr>
        <w:t>concerned</w:t>
      </w:r>
      <w:r w:rsidRPr="007F25B6">
        <w:rPr>
          <w:rFonts w:ascii="Times New Roman" w:hAnsi="Times New Roman"/>
          <w:color w:val="292425"/>
          <w:spacing w:val="-10"/>
        </w:rPr>
        <w:t xml:space="preserve"> </w:t>
      </w:r>
      <w:r w:rsidRPr="007F25B6">
        <w:rPr>
          <w:rFonts w:ascii="Times New Roman" w:hAnsi="Times New Roman"/>
          <w:color w:val="292425"/>
        </w:rPr>
        <w:t>with</w:t>
      </w:r>
      <w:r w:rsidRPr="007F25B6">
        <w:rPr>
          <w:rFonts w:ascii="Times New Roman" w:hAnsi="Times New Roman"/>
          <w:color w:val="292425"/>
          <w:spacing w:val="-10"/>
        </w:rPr>
        <w:t xml:space="preserve"> </w:t>
      </w:r>
      <w:r w:rsidRPr="007F25B6">
        <w:rPr>
          <w:rFonts w:ascii="Times New Roman" w:hAnsi="Times New Roman"/>
          <w:color w:val="292425"/>
        </w:rPr>
        <w:t>environmental matters.</w:t>
      </w:r>
    </w:p>
    <w:p w14:paraId="0BD395D6" w14:textId="77777777" w:rsidR="00880F5D" w:rsidRPr="007F25B6" w:rsidRDefault="00880F5D" w:rsidP="00880F5D">
      <w:pPr>
        <w:widowControl w:val="0"/>
        <w:autoSpaceDE w:val="0"/>
        <w:autoSpaceDN w:val="0"/>
        <w:adjustRightInd w:val="0"/>
        <w:spacing w:after="0" w:line="360" w:lineRule="auto"/>
        <w:ind w:left="1013"/>
        <w:jc w:val="both"/>
        <w:rPr>
          <w:rFonts w:ascii="Times New Roman" w:hAnsi="Times New Roman"/>
          <w:color w:val="000000"/>
        </w:rPr>
      </w:pPr>
      <w:r w:rsidRPr="007F25B6">
        <w:rPr>
          <w:rFonts w:ascii="Times New Roman" w:hAnsi="Times New Roman"/>
          <w:color w:val="292425"/>
        </w:rPr>
        <w:t>(2)</w:t>
      </w:r>
      <w:r w:rsidRPr="007F25B6">
        <w:rPr>
          <w:rFonts w:ascii="Times New Roman" w:hAnsi="Times New Roman"/>
          <w:color w:val="292425"/>
        </w:rPr>
        <w:tab/>
        <w:t>The</w:t>
      </w:r>
      <w:r w:rsidRPr="007F25B6">
        <w:rPr>
          <w:rFonts w:ascii="Times New Roman" w:hAnsi="Times New Roman"/>
          <w:color w:val="292425"/>
          <w:spacing w:val="-6"/>
        </w:rPr>
        <w:t xml:space="preserve"> </w:t>
      </w:r>
      <w:r w:rsidRPr="007F25B6">
        <w:rPr>
          <w:rFonts w:ascii="Times New Roman" w:hAnsi="Times New Roman"/>
          <w:color w:val="292425"/>
        </w:rPr>
        <w:t>Environmental</w:t>
      </w:r>
      <w:r w:rsidRPr="007F25B6">
        <w:rPr>
          <w:rFonts w:ascii="Times New Roman" w:hAnsi="Times New Roman"/>
          <w:color w:val="292425"/>
          <w:spacing w:val="-6"/>
        </w:rPr>
        <w:t xml:space="preserve"> </w:t>
      </w:r>
      <w:r w:rsidRPr="007F25B6">
        <w:rPr>
          <w:rFonts w:ascii="Times New Roman" w:hAnsi="Times New Roman"/>
          <w:color w:val="292425"/>
        </w:rPr>
        <w:t>Commissioner</w:t>
      </w:r>
      <w:r w:rsidRPr="007F25B6">
        <w:rPr>
          <w:rFonts w:ascii="Times New Roman" w:hAnsi="Times New Roman"/>
          <w:color w:val="292425"/>
          <w:spacing w:val="-6"/>
        </w:rPr>
        <w:t xml:space="preserve"> </w:t>
      </w:r>
      <w:r w:rsidRPr="007F25B6">
        <w:rPr>
          <w:rFonts w:ascii="Times New Roman" w:hAnsi="Times New Roman"/>
          <w:color w:val="292425"/>
        </w:rPr>
        <w:t>is</w:t>
      </w:r>
      <w:r w:rsidRPr="007F25B6">
        <w:rPr>
          <w:rFonts w:ascii="Times New Roman" w:hAnsi="Times New Roman"/>
          <w:color w:val="292425"/>
          <w:spacing w:val="-6"/>
        </w:rPr>
        <w:t xml:space="preserve"> </w:t>
      </w:r>
      <w:r w:rsidRPr="007F25B6">
        <w:rPr>
          <w:rFonts w:ascii="Times New Roman" w:hAnsi="Times New Roman"/>
          <w:color w:val="292425"/>
        </w:rPr>
        <w:t>an</w:t>
      </w:r>
      <w:r w:rsidRPr="007F25B6">
        <w:rPr>
          <w:rFonts w:ascii="Times New Roman" w:hAnsi="Times New Roman"/>
          <w:color w:val="292425"/>
          <w:spacing w:val="-6"/>
        </w:rPr>
        <w:t xml:space="preserve"> </w:t>
      </w:r>
      <w:r w:rsidRPr="007F25B6">
        <w:rPr>
          <w:rFonts w:ascii="Times New Roman" w:hAnsi="Times New Roman"/>
          <w:i/>
          <w:iCs/>
          <w:color w:val="292425"/>
        </w:rPr>
        <w:t>ex</w:t>
      </w:r>
      <w:r w:rsidRPr="007F25B6">
        <w:rPr>
          <w:rFonts w:ascii="Times New Roman" w:hAnsi="Times New Roman"/>
          <w:i/>
          <w:iCs/>
          <w:color w:val="292425"/>
          <w:spacing w:val="-5"/>
        </w:rPr>
        <w:t xml:space="preserve"> </w:t>
      </w:r>
      <w:proofErr w:type="spellStart"/>
      <w:r w:rsidRPr="007F25B6">
        <w:rPr>
          <w:rFonts w:ascii="Times New Roman" w:hAnsi="Times New Roman"/>
          <w:i/>
          <w:iCs/>
          <w:color w:val="292425"/>
        </w:rPr>
        <w:t>efficio</w:t>
      </w:r>
      <w:proofErr w:type="spellEnd"/>
      <w:r w:rsidRPr="007F25B6">
        <w:rPr>
          <w:rFonts w:ascii="Times New Roman" w:hAnsi="Times New Roman"/>
          <w:i/>
          <w:iCs/>
          <w:color w:val="292425"/>
          <w:spacing w:val="-6"/>
        </w:rPr>
        <w:t xml:space="preserve"> </w:t>
      </w:r>
      <w:r w:rsidRPr="007F25B6">
        <w:rPr>
          <w:rFonts w:ascii="Times New Roman" w:hAnsi="Times New Roman"/>
          <w:color w:val="292425"/>
        </w:rPr>
        <w:t>member</w:t>
      </w:r>
      <w:r w:rsidRPr="007F25B6">
        <w:rPr>
          <w:rFonts w:ascii="Times New Roman" w:hAnsi="Times New Roman"/>
          <w:color w:val="292425"/>
          <w:spacing w:val="-6"/>
        </w:rPr>
        <w:t xml:space="preserve"> </w:t>
      </w:r>
      <w:r w:rsidRPr="007F25B6">
        <w:rPr>
          <w:rFonts w:ascii="Times New Roman" w:hAnsi="Times New Roman"/>
          <w:color w:val="292425"/>
        </w:rPr>
        <w:t>of</w:t>
      </w:r>
      <w:r w:rsidRPr="007F25B6">
        <w:rPr>
          <w:rFonts w:ascii="Times New Roman" w:hAnsi="Times New Roman"/>
          <w:color w:val="292425"/>
          <w:spacing w:val="-6"/>
        </w:rPr>
        <w:t xml:space="preserve"> </w:t>
      </w:r>
      <w:r w:rsidRPr="007F25B6">
        <w:rPr>
          <w:rFonts w:ascii="Times New Roman" w:hAnsi="Times New Roman"/>
          <w:color w:val="292425"/>
        </w:rPr>
        <w:t>the</w:t>
      </w:r>
      <w:r w:rsidRPr="007F25B6">
        <w:rPr>
          <w:rFonts w:ascii="Times New Roman" w:hAnsi="Times New Roman"/>
          <w:color w:val="292425"/>
          <w:spacing w:val="-6"/>
        </w:rPr>
        <w:t xml:space="preserve"> </w:t>
      </w:r>
      <w:r w:rsidRPr="007F25B6">
        <w:rPr>
          <w:rFonts w:ascii="Times New Roman" w:hAnsi="Times New Roman"/>
          <w:color w:val="292425"/>
        </w:rPr>
        <w:t>Advisory</w:t>
      </w:r>
    </w:p>
    <w:p w14:paraId="4F27DB21" w14:textId="77777777" w:rsidR="00880F5D" w:rsidRPr="007F25B6" w:rsidRDefault="00880F5D" w:rsidP="00880F5D">
      <w:pPr>
        <w:widowControl w:val="0"/>
        <w:autoSpaceDE w:val="0"/>
        <w:autoSpaceDN w:val="0"/>
        <w:adjustRightInd w:val="0"/>
        <w:spacing w:before="11" w:after="0" w:line="360" w:lineRule="auto"/>
        <w:ind w:left="720" w:firstLine="720"/>
        <w:jc w:val="both"/>
        <w:rPr>
          <w:rFonts w:ascii="Times New Roman" w:hAnsi="Times New Roman"/>
          <w:color w:val="000000"/>
        </w:rPr>
      </w:pPr>
      <w:r w:rsidRPr="007F25B6">
        <w:rPr>
          <w:rFonts w:ascii="Times New Roman" w:hAnsi="Times New Roman"/>
          <w:color w:val="292425"/>
        </w:rPr>
        <w:t>Council, but may not vote at its meetings.</w:t>
      </w:r>
    </w:p>
    <w:p w14:paraId="470E5728" w14:textId="77777777" w:rsidR="00880F5D" w:rsidRPr="007F25B6" w:rsidRDefault="00880F5D" w:rsidP="00880F5D">
      <w:pPr>
        <w:widowControl w:val="0"/>
        <w:autoSpaceDE w:val="0"/>
        <w:autoSpaceDN w:val="0"/>
        <w:adjustRightInd w:val="0"/>
        <w:spacing w:after="0" w:line="360" w:lineRule="auto"/>
        <w:ind w:left="1012" w:right="401"/>
        <w:jc w:val="both"/>
        <w:rPr>
          <w:rFonts w:ascii="Times New Roman" w:hAnsi="Times New Roman"/>
          <w:color w:val="292425"/>
          <w:spacing w:val="1"/>
        </w:rPr>
      </w:pPr>
      <w:r w:rsidRPr="007F25B6">
        <w:rPr>
          <w:rFonts w:ascii="Times New Roman" w:hAnsi="Times New Roman"/>
          <w:color w:val="292425"/>
          <w:spacing w:val="1"/>
        </w:rPr>
        <w:t>(3</w:t>
      </w:r>
      <w:r w:rsidRPr="007F25B6">
        <w:rPr>
          <w:rFonts w:ascii="Times New Roman" w:hAnsi="Times New Roman"/>
          <w:color w:val="292425"/>
        </w:rPr>
        <w:t>)</w:t>
      </w:r>
      <w:r w:rsidRPr="007F25B6">
        <w:rPr>
          <w:rFonts w:ascii="Times New Roman" w:hAnsi="Times New Roman"/>
          <w:color w:val="292425"/>
        </w:rPr>
        <w:tab/>
      </w:r>
      <w:r w:rsidRPr="007F25B6">
        <w:rPr>
          <w:rFonts w:ascii="Times New Roman" w:hAnsi="Times New Roman"/>
          <w:color w:val="292425"/>
          <w:spacing w:val="1"/>
        </w:rPr>
        <w:t>Person</w:t>
      </w:r>
      <w:r w:rsidRPr="007F25B6">
        <w:rPr>
          <w:rFonts w:ascii="Times New Roman" w:hAnsi="Times New Roman"/>
          <w:color w:val="292425"/>
        </w:rPr>
        <w:t xml:space="preserve">s </w:t>
      </w:r>
      <w:r w:rsidRPr="007F25B6">
        <w:rPr>
          <w:rFonts w:ascii="Times New Roman" w:hAnsi="Times New Roman"/>
          <w:color w:val="292425"/>
          <w:spacing w:val="1"/>
        </w:rPr>
        <w:t>appointe</w:t>
      </w:r>
      <w:r w:rsidRPr="007F25B6">
        <w:rPr>
          <w:rFonts w:ascii="Times New Roman" w:hAnsi="Times New Roman"/>
          <w:color w:val="292425"/>
        </w:rPr>
        <w:t xml:space="preserve">d </w:t>
      </w:r>
      <w:r w:rsidRPr="007F25B6">
        <w:rPr>
          <w:rFonts w:ascii="Times New Roman" w:hAnsi="Times New Roman"/>
          <w:color w:val="292425"/>
          <w:spacing w:val="1"/>
        </w:rPr>
        <w:t>a</w:t>
      </w:r>
      <w:r w:rsidRPr="007F25B6">
        <w:rPr>
          <w:rFonts w:ascii="Times New Roman" w:hAnsi="Times New Roman"/>
          <w:color w:val="292425"/>
        </w:rPr>
        <w:t xml:space="preserve">s </w:t>
      </w:r>
      <w:r w:rsidRPr="007F25B6">
        <w:rPr>
          <w:rFonts w:ascii="Times New Roman" w:hAnsi="Times New Roman"/>
          <w:color w:val="292425"/>
          <w:spacing w:val="1"/>
        </w:rPr>
        <w:t>member</w:t>
      </w:r>
      <w:r w:rsidRPr="007F25B6">
        <w:rPr>
          <w:rFonts w:ascii="Times New Roman" w:hAnsi="Times New Roman"/>
          <w:color w:val="292425"/>
        </w:rPr>
        <w:t xml:space="preserve">s </w:t>
      </w:r>
      <w:r w:rsidRPr="007F25B6">
        <w:rPr>
          <w:rFonts w:ascii="Times New Roman" w:hAnsi="Times New Roman"/>
          <w:color w:val="292425"/>
          <w:spacing w:val="1"/>
        </w:rPr>
        <w:t>o</w:t>
      </w:r>
      <w:r w:rsidRPr="007F25B6">
        <w:rPr>
          <w:rFonts w:ascii="Times New Roman" w:hAnsi="Times New Roman"/>
          <w:color w:val="292425"/>
        </w:rPr>
        <w:t xml:space="preserve">f </w:t>
      </w:r>
      <w:r w:rsidRPr="007F25B6">
        <w:rPr>
          <w:rFonts w:ascii="Times New Roman" w:hAnsi="Times New Roman"/>
          <w:color w:val="292425"/>
          <w:spacing w:val="1"/>
        </w:rPr>
        <w:t>th</w:t>
      </w:r>
      <w:r w:rsidRPr="007F25B6">
        <w:rPr>
          <w:rFonts w:ascii="Times New Roman" w:hAnsi="Times New Roman"/>
          <w:color w:val="292425"/>
        </w:rPr>
        <w:t xml:space="preserve">e </w:t>
      </w:r>
      <w:r w:rsidRPr="007F25B6">
        <w:rPr>
          <w:rFonts w:ascii="Times New Roman" w:hAnsi="Times New Roman"/>
          <w:color w:val="292425"/>
          <w:spacing w:val="1"/>
        </w:rPr>
        <w:t>Advisor</w:t>
      </w:r>
      <w:r w:rsidRPr="007F25B6">
        <w:rPr>
          <w:rFonts w:ascii="Times New Roman" w:hAnsi="Times New Roman"/>
          <w:color w:val="292425"/>
        </w:rPr>
        <w:t xml:space="preserve">y </w:t>
      </w:r>
      <w:r w:rsidRPr="007F25B6">
        <w:rPr>
          <w:rFonts w:ascii="Times New Roman" w:hAnsi="Times New Roman"/>
          <w:color w:val="292425"/>
          <w:spacing w:val="1"/>
        </w:rPr>
        <w:t>Counci</w:t>
      </w:r>
      <w:r w:rsidRPr="007F25B6">
        <w:rPr>
          <w:rFonts w:ascii="Times New Roman" w:hAnsi="Times New Roman"/>
          <w:color w:val="292425"/>
        </w:rPr>
        <w:t xml:space="preserve">l </w:t>
      </w:r>
      <w:r w:rsidRPr="007F25B6">
        <w:rPr>
          <w:rFonts w:ascii="Times New Roman" w:hAnsi="Times New Roman"/>
          <w:color w:val="292425"/>
          <w:spacing w:val="1"/>
        </w:rPr>
        <w:t>mus</w:t>
      </w:r>
      <w:r w:rsidRPr="007F25B6">
        <w:rPr>
          <w:rFonts w:ascii="Times New Roman" w:hAnsi="Times New Roman"/>
          <w:color w:val="292425"/>
        </w:rPr>
        <w:t xml:space="preserve">t </w:t>
      </w:r>
      <w:r w:rsidRPr="007F25B6">
        <w:rPr>
          <w:rFonts w:ascii="Times New Roman" w:hAnsi="Times New Roman"/>
          <w:color w:val="292425"/>
          <w:spacing w:val="1"/>
        </w:rPr>
        <w:t>hav</w:t>
      </w:r>
      <w:r w:rsidRPr="007F25B6">
        <w:rPr>
          <w:rFonts w:ascii="Times New Roman" w:hAnsi="Times New Roman"/>
          <w:color w:val="292425"/>
        </w:rPr>
        <w:t xml:space="preserve">e </w:t>
      </w:r>
      <w:r w:rsidRPr="007F25B6">
        <w:rPr>
          <w:rFonts w:ascii="Times New Roman" w:hAnsi="Times New Roman"/>
          <w:color w:val="292425"/>
          <w:spacing w:val="1"/>
        </w:rPr>
        <w:t xml:space="preserve">the </w:t>
      </w:r>
    </w:p>
    <w:p w14:paraId="0C326F07" w14:textId="77777777" w:rsidR="00880F5D" w:rsidRPr="007F25B6" w:rsidRDefault="00880F5D" w:rsidP="00880F5D">
      <w:pPr>
        <w:widowControl w:val="0"/>
        <w:autoSpaceDE w:val="0"/>
        <w:autoSpaceDN w:val="0"/>
        <w:adjustRightInd w:val="0"/>
        <w:spacing w:after="0" w:line="360" w:lineRule="auto"/>
        <w:ind w:left="1440" w:right="401"/>
        <w:jc w:val="both"/>
        <w:rPr>
          <w:rFonts w:ascii="Times New Roman" w:hAnsi="Times New Roman"/>
          <w:color w:val="000000"/>
        </w:rPr>
      </w:pPr>
      <w:proofErr w:type="gramStart"/>
      <w:r w:rsidRPr="007F25B6">
        <w:rPr>
          <w:rFonts w:ascii="Times New Roman" w:hAnsi="Times New Roman"/>
          <w:color w:val="292425"/>
          <w:spacing w:val="-2"/>
        </w:rPr>
        <w:t>necessar</w:t>
      </w:r>
      <w:r w:rsidRPr="007F25B6">
        <w:rPr>
          <w:rFonts w:ascii="Times New Roman" w:hAnsi="Times New Roman"/>
          <w:color w:val="292425"/>
        </w:rPr>
        <w:t>y</w:t>
      </w:r>
      <w:proofErr w:type="gramEnd"/>
      <w:r w:rsidRPr="007F25B6">
        <w:rPr>
          <w:rFonts w:ascii="Times New Roman" w:hAnsi="Times New Roman"/>
          <w:color w:val="292425"/>
          <w:spacing w:val="-17"/>
        </w:rPr>
        <w:t xml:space="preserve"> </w:t>
      </w:r>
      <w:r w:rsidRPr="007F25B6">
        <w:rPr>
          <w:rFonts w:ascii="Times New Roman" w:hAnsi="Times New Roman"/>
          <w:color w:val="292425"/>
          <w:spacing w:val="-2"/>
        </w:rPr>
        <w:t>knowledg</w:t>
      </w:r>
      <w:r w:rsidRPr="007F25B6">
        <w:rPr>
          <w:rFonts w:ascii="Times New Roman" w:hAnsi="Times New Roman"/>
          <w:color w:val="292425"/>
        </w:rPr>
        <w:t>e</w:t>
      </w:r>
      <w:r w:rsidRPr="007F25B6">
        <w:rPr>
          <w:rFonts w:ascii="Times New Roman" w:hAnsi="Times New Roman"/>
          <w:color w:val="292425"/>
          <w:spacing w:val="-17"/>
        </w:rPr>
        <w:t xml:space="preserve"> </w:t>
      </w:r>
      <w:r w:rsidRPr="007F25B6">
        <w:rPr>
          <w:rFonts w:ascii="Times New Roman" w:hAnsi="Times New Roman"/>
          <w:color w:val="292425"/>
          <w:spacing w:val="-2"/>
        </w:rPr>
        <w:t>of</w:t>
      </w:r>
      <w:r w:rsidRPr="007F25B6">
        <w:rPr>
          <w:rFonts w:ascii="Times New Roman" w:hAnsi="Times New Roman"/>
          <w:color w:val="292425"/>
        </w:rPr>
        <w:t>,</w:t>
      </w:r>
      <w:r w:rsidRPr="007F25B6">
        <w:rPr>
          <w:rFonts w:ascii="Times New Roman" w:hAnsi="Times New Roman"/>
          <w:color w:val="292425"/>
          <w:spacing w:val="-17"/>
        </w:rPr>
        <w:t xml:space="preserve"> </w:t>
      </w:r>
      <w:r w:rsidRPr="007F25B6">
        <w:rPr>
          <w:rFonts w:ascii="Times New Roman" w:hAnsi="Times New Roman"/>
          <w:color w:val="292425"/>
          <w:spacing w:val="-2"/>
        </w:rPr>
        <w:t>o</w:t>
      </w:r>
      <w:r w:rsidRPr="007F25B6">
        <w:rPr>
          <w:rFonts w:ascii="Times New Roman" w:hAnsi="Times New Roman"/>
          <w:color w:val="292425"/>
        </w:rPr>
        <w:t>r</w:t>
      </w:r>
      <w:r w:rsidRPr="007F25B6">
        <w:rPr>
          <w:rFonts w:ascii="Times New Roman" w:hAnsi="Times New Roman"/>
          <w:color w:val="292425"/>
          <w:spacing w:val="-17"/>
        </w:rPr>
        <w:t xml:space="preserve"> </w:t>
      </w:r>
      <w:r w:rsidRPr="007F25B6">
        <w:rPr>
          <w:rFonts w:ascii="Times New Roman" w:hAnsi="Times New Roman"/>
          <w:color w:val="292425"/>
          <w:spacing w:val="-2"/>
        </w:rPr>
        <w:t>experienc</w:t>
      </w:r>
      <w:r w:rsidRPr="007F25B6">
        <w:rPr>
          <w:rFonts w:ascii="Times New Roman" w:hAnsi="Times New Roman"/>
          <w:color w:val="292425"/>
        </w:rPr>
        <w:t>e</w:t>
      </w:r>
      <w:r w:rsidRPr="007F25B6">
        <w:rPr>
          <w:rFonts w:ascii="Times New Roman" w:hAnsi="Times New Roman"/>
          <w:color w:val="292425"/>
          <w:spacing w:val="-17"/>
        </w:rPr>
        <w:t xml:space="preserve"> </w:t>
      </w:r>
      <w:r w:rsidRPr="007F25B6">
        <w:rPr>
          <w:rFonts w:ascii="Times New Roman" w:hAnsi="Times New Roman"/>
          <w:color w:val="292425"/>
          <w:spacing w:val="-2"/>
        </w:rPr>
        <w:t>in</w:t>
      </w:r>
      <w:r w:rsidRPr="007F25B6">
        <w:rPr>
          <w:rFonts w:ascii="Times New Roman" w:hAnsi="Times New Roman"/>
          <w:color w:val="292425"/>
        </w:rPr>
        <w:t>,</w:t>
      </w:r>
      <w:r w:rsidRPr="007F25B6">
        <w:rPr>
          <w:rFonts w:ascii="Times New Roman" w:hAnsi="Times New Roman"/>
          <w:color w:val="292425"/>
          <w:spacing w:val="-17"/>
        </w:rPr>
        <w:t xml:space="preserve"> </w:t>
      </w:r>
      <w:r w:rsidRPr="007F25B6">
        <w:rPr>
          <w:rFonts w:ascii="Times New Roman" w:hAnsi="Times New Roman"/>
          <w:color w:val="292425"/>
          <w:spacing w:val="-2"/>
        </w:rPr>
        <w:t>matter</w:t>
      </w:r>
      <w:r w:rsidRPr="007F25B6">
        <w:rPr>
          <w:rFonts w:ascii="Times New Roman" w:hAnsi="Times New Roman"/>
          <w:color w:val="292425"/>
        </w:rPr>
        <w:t>s</w:t>
      </w:r>
      <w:r w:rsidRPr="007F25B6">
        <w:rPr>
          <w:rFonts w:ascii="Times New Roman" w:hAnsi="Times New Roman"/>
          <w:color w:val="292425"/>
          <w:spacing w:val="-17"/>
        </w:rPr>
        <w:t xml:space="preserve"> </w:t>
      </w:r>
      <w:r w:rsidRPr="007F25B6">
        <w:rPr>
          <w:rFonts w:ascii="Times New Roman" w:hAnsi="Times New Roman"/>
          <w:color w:val="292425"/>
          <w:spacing w:val="-2"/>
        </w:rPr>
        <w:t>relatin</w:t>
      </w:r>
      <w:r w:rsidRPr="007F25B6">
        <w:rPr>
          <w:rFonts w:ascii="Times New Roman" w:hAnsi="Times New Roman"/>
          <w:color w:val="292425"/>
        </w:rPr>
        <w:t>g</w:t>
      </w:r>
      <w:r w:rsidRPr="007F25B6">
        <w:rPr>
          <w:rFonts w:ascii="Times New Roman" w:hAnsi="Times New Roman"/>
          <w:color w:val="292425"/>
          <w:spacing w:val="-17"/>
        </w:rPr>
        <w:t xml:space="preserve"> </w:t>
      </w:r>
      <w:r w:rsidRPr="007F25B6">
        <w:rPr>
          <w:rFonts w:ascii="Times New Roman" w:hAnsi="Times New Roman"/>
          <w:color w:val="292425"/>
          <w:spacing w:val="-2"/>
        </w:rPr>
        <w:t>t</w:t>
      </w:r>
      <w:r w:rsidRPr="007F25B6">
        <w:rPr>
          <w:rFonts w:ascii="Times New Roman" w:hAnsi="Times New Roman"/>
          <w:color w:val="292425"/>
        </w:rPr>
        <w:t>o</w:t>
      </w:r>
      <w:r w:rsidRPr="007F25B6">
        <w:rPr>
          <w:rFonts w:ascii="Times New Roman" w:hAnsi="Times New Roman"/>
          <w:color w:val="292425"/>
          <w:spacing w:val="-17"/>
        </w:rPr>
        <w:t xml:space="preserve"> </w:t>
      </w:r>
      <w:r w:rsidRPr="007F25B6">
        <w:rPr>
          <w:rFonts w:ascii="Times New Roman" w:hAnsi="Times New Roman"/>
          <w:color w:val="292425"/>
          <w:spacing w:val="-2"/>
        </w:rPr>
        <w:t>th</w:t>
      </w:r>
      <w:r w:rsidRPr="007F25B6">
        <w:rPr>
          <w:rFonts w:ascii="Times New Roman" w:hAnsi="Times New Roman"/>
          <w:color w:val="292425"/>
        </w:rPr>
        <w:t>e</w:t>
      </w:r>
      <w:r w:rsidRPr="007F25B6">
        <w:rPr>
          <w:rFonts w:ascii="Times New Roman" w:hAnsi="Times New Roman"/>
          <w:color w:val="292425"/>
          <w:spacing w:val="-17"/>
        </w:rPr>
        <w:t xml:space="preserve"> </w:t>
      </w:r>
      <w:r w:rsidRPr="007F25B6">
        <w:rPr>
          <w:rFonts w:ascii="Times New Roman" w:hAnsi="Times New Roman"/>
          <w:color w:val="292425"/>
          <w:spacing w:val="-2"/>
        </w:rPr>
        <w:t>function</w:t>
      </w:r>
      <w:r w:rsidRPr="007F25B6">
        <w:rPr>
          <w:rFonts w:ascii="Times New Roman" w:hAnsi="Times New Roman"/>
          <w:color w:val="292425"/>
        </w:rPr>
        <w:t>s</w:t>
      </w:r>
      <w:r w:rsidRPr="007F25B6">
        <w:rPr>
          <w:rFonts w:ascii="Times New Roman" w:hAnsi="Times New Roman"/>
          <w:color w:val="292425"/>
          <w:spacing w:val="-17"/>
        </w:rPr>
        <w:t xml:space="preserve"> </w:t>
      </w:r>
      <w:r w:rsidRPr="007F25B6">
        <w:rPr>
          <w:rFonts w:ascii="Times New Roman" w:hAnsi="Times New Roman"/>
          <w:color w:val="292425"/>
          <w:spacing w:val="-2"/>
        </w:rPr>
        <w:t>o</w:t>
      </w:r>
      <w:r w:rsidRPr="007F25B6">
        <w:rPr>
          <w:rFonts w:ascii="Times New Roman" w:hAnsi="Times New Roman"/>
          <w:color w:val="292425"/>
        </w:rPr>
        <w:t>f</w:t>
      </w:r>
      <w:r w:rsidRPr="007F25B6">
        <w:rPr>
          <w:rFonts w:ascii="Times New Roman" w:hAnsi="Times New Roman"/>
          <w:color w:val="292425"/>
          <w:spacing w:val="-17"/>
        </w:rPr>
        <w:t xml:space="preserve"> </w:t>
      </w:r>
      <w:r w:rsidRPr="007F25B6">
        <w:rPr>
          <w:rFonts w:ascii="Times New Roman" w:hAnsi="Times New Roman"/>
          <w:color w:val="292425"/>
          <w:spacing w:val="-2"/>
        </w:rPr>
        <w:t>th</w:t>
      </w:r>
      <w:r w:rsidRPr="007F25B6">
        <w:rPr>
          <w:rFonts w:ascii="Times New Roman" w:hAnsi="Times New Roman"/>
          <w:color w:val="292425"/>
        </w:rPr>
        <w:t>e</w:t>
      </w:r>
      <w:r w:rsidRPr="007F25B6">
        <w:rPr>
          <w:rFonts w:ascii="Times New Roman" w:hAnsi="Times New Roman"/>
          <w:color w:val="292425"/>
          <w:spacing w:val="-17"/>
        </w:rPr>
        <w:t xml:space="preserve"> </w:t>
      </w:r>
      <w:r w:rsidRPr="007F25B6">
        <w:rPr>
          <w:rFonts w:ascii="Times New Roman" w:hAnsi="Times New Roman"/>
          <w:color w:val="292425"/>
          <w:spacing w:val="-2"/>
        </w:rPr>
        <w:t xml:space="preserve">Advisory </w:t>
      </w:r>
      <w:r w:rsidRPr="007F25B6">
        <w:rPr>
          <w:rFonts w:ascii="Times New Roman" w:hAnsi="Times New Roman"/>
          <w:color w:val="292425"/>
        </w:rPr>
        <w:t>Council.</w:t>
      </w:r>
    </w:p>
    <w:p w14:paraId="05DA1CB0" w14:textId="77777777" w:rsidR="00880F5D" w:rsidRPr="007F25B6" w:rsidRDefault="00880F5D" w:rsidP="00880F5D">
      <w:pPr>
        <w:widowControl w:val="0"/>
        <w:autoSpaceDE w:val="0"/>
        <w:autoSpaceDN w:val="0"/>
        <w:adjustRightInd w:val="0"/>
        <w:spacing w:after="0" w:line="360" w:lineRule="auto"/>
        <w:ind w:left="720" w:right="399"/>
        <w:jc w:val="both"/>
        <w:rPr>
          <w:rFonts w:ascii="Times New Roman" w:hAnsi="Times New Roman"/>
          <w:color w:val="292425"/>
        </w:rPr>
      </w:pPr>
      <w:r w:rsidRPr="007F25B6">
        <w:rPr>
          <w:rFonts w:ascii="Times New Roman" w:hAnsi="Times New Roman"/>
          <w:color w:val="292425"/>
        </w:rPr>
        <w:lastRenderedPageBreak/>
        <w:t>(4)</w:t>
      </w:r>
      <w:r w:rsidRPr="007F25B6">
        <w:rPr>
          <w:rFonts w:ascii="Times New Roman" w:hAnsi="Times New Roman"/>
          <w:color w:val="292425"/>
        </w:rPr>
        <w:tab/>
        <w:t>When</w:t>
      </w:r>
      <w:r w:rsidRPr="007F25B6">
        <w:rPr>
          <w:rFonts w:ascii="Times New Roman" w:hAnsi="Times New Roman"/>
          <w:color w:val="292425"/>
          <w:spacing w:val="-10"/>
        </w:rPr>
        <w:t xml:space="preserve"> </w:t>
      </w:r>
      <w:r w:rsidRPr="007F25B6">
        <w:rPr>
          <w:rFonts w:ascii="Times New Roman" w:hAnsi="Times New Roman"/>
          <w:color w:val="292425"/>
        </w:rPr>
        <w:t>any</w:t>
      </w:r>
      <w:r w:rsidRPr="007F25B6">
        <w:rPr>
          <w:rFonts w:ascii="Times New Roman" w:hAnsi="Times New Roman"/>
          <w:color w:val="292425"/>
          <w:spacing w:val="-10"/>
        </w:rPr>
        <w:t xml:space="preserve"> </w:t>
      </w:r>
      <w:r w:rsidRPr="007F25B6">
        <w:rPr>
          <w:rFonts w:ascii="Times New Roman" w:hAnsi="Times New Roman"/>
          <w:color w:val="292425"/>
        </w:rPr>
        <w:t>nomination</w:t>
      </w:r>
      <w:r w:rsidRPr="007F25B6">
        <w:rPr>
          <w:rFonts w:ascii="Times New Roman" w:hAnsi="Times New Roman"/>
          <w:color w:val="292425"/>
          <w:spacing w:val="-10"/>
        </w:rPr>
        <w:t xml:space="preserve"> </w:t>
      </w:r>
      <w:r w:rsidRPr="007F25B6">
        <w:rPr>
          <w:rFonts w:ascii="Times New Roman" w:hAnsi="Times New Roman"/>
          <w:color w:val="292425"/>
        </w:rPr>
        <w:t>in</w:t>
      </w:r>
      <w:r w:rsidRPr="007F25B6">
        <w:rPr>
          <w:rFonts w:ascii="Times New Roman" w:hAnsi="Times New Roman"/>
          <w:color w:val="292425"/>
          <w:spacing w:val="-10"/>
        </w:rPr>
        <w:t xml:space="preserve"> </w:t>
      </w:r>
      <w:r w:rsidRPr="007F25B6">
        <w:rPr>
          <w:rFonts w:ascii="Times New Roman" w:hAnsi="Times New Roman"/>
          <w:color w:val="292425"/>
        </w:rPr>
        <w:t>terms</w:t>
      </w:r>
      <w:r w:rsidRPr="007F25B6">
        <w:rPr>
          <w:rFonts w:ascii="Times New Roman" w:hAnsi="Times New Roman"/>
          <w:color w:val="292425"/>
          <w:spacing w:val="-10"/>
        </w:rPr>
        <w:t xml:space="preserve"> </w:t>
      </w:r>
      <w:r w:rsidRPr="007F25B6">
        <w:rPr>
          <w:rFonts w:ascii="Times New Roman" w:hAnsi="Times New Roman"/>
          <w:color w:val="292425"/>
        </w:rPr>
        <w:t>of</w:t>
      </w:r>
      <w:r w:rsidRPr="007F25B6">
        <w:rPr>
          <w:rFonts w:ascii="Times New Roman" w:hAnsi="Times New Roman"/>
          <w:color w:val="292425"/>
          <w:spacing w:val="-10"/>
        </w:rPr>
        <w:t xml:space="preserve"> </w:t>
      </w:r>
      <w:r w:rsidRPr="007F25B6">
        <w:rPr>
          <w:rFonts w:ascii="Times New Roman" w:hAnsi="Times New Roman"/>
          <w:color w:val="292425"/>
        </w:rPr>
        <w:t>subsection</w:t>
      </w:r>
      <w:r w:rsidRPr="007F25B6">
        <w:rPr>
          <w:rFonts w:ascii="Times New Roman" w:hAnsi="Times New Roman"/>
          <w:color w:val="292425"/>
          <w:spacing w:val="-10"/>
        </w:rPr>
        <w:t xml:space="preserve"> </w:t>
      </w:r>
      <w:r w:rsidRPr="007F25B6">
        <w:rPr>
          <w:rFonts w:ascii="Times New Roman" w:hAnsi="Times New Roman"/>
          <w:color w:val="292425"/>
        </w:rPr>
        <w:t>(1</w:t>
      </w:r>
      <w:proofErr w:type="gramStart"/>
      <w:r w:rsidRPr="007F25B6">
        <w:rPr>
          <w:rFonts w:ascii="Times New Roman" w:hAnsi="Times New Roman"/>
          <w:color w:val="292425"/>
        </w:rPr>
        <w:t>)(</w:t>
      </w:r>
      <w:proofErr w:type="gramEnd"/>
      <w:r w:rsidRPr="007F25B6">
        <w:rPr>
          <w:rFonts w:ascii="Times New Roman" w:hAnsi="Times New Roman"/>
          <w:color w:val="292425"/>
        </w:rPr>
        <w:t>a)</w:t>
      </w:r>
      <w:r w:rsidRPr="007F25B6">
        <w:rPr>
          <w:rFonts w:ascii="Times New Roman" w:hAnsi="Times New Roman"/>
          <w:color w:val="292425"/>
          <w:spacing w:val="-10"/>
        </w:rPr>
        <w:t xml:space="preserve"> </w:t>
      </w:r>
      <w:r w:rsidRPr="007F25B6">
        <w:rPr>
          <w:rFonts w:ascii="Times New Roman" w:hAnsi="Times New Roman"/>
          <w:color w:val="292425"/>
        </w:rPr>
        <w:t>becomes</w:t>
      </w:r>
      <w:r w:rsidRPr="007F25B6">
        <w:rPr>
          <w:rFonts w:ascii="Times New Roman" w:hAnsi="Times New Roman"/>
          <w:color w:val="292425"/>
          <w:spacing w:val="-10"/>
        </w:rPr>
        <w:t xml:space="preserve"> </w:t>
      </w:r>
      <w:r w:rsidRPr="007F25B6">
        <w:rPr>
          <w:rFonts w:ascii="Times New Roman" w:hAnsi="Times New Roman"/>
          <w:color w:val="292425"/>
        </w:rPr>
        <w:t>necessary,</w:t>
      </w:r>
      <w:r w:rsidRPr="007F25B6">
        <w:rPr>
          <w:rFonts w:ascii="Times New Roman" w:hAnsi="Times New Roman"/>
          <w:color w:val="292425"/>
          <w:spacing w:val="-10"/>
        </w:rPr>
        <w:t xml:space="preserve"> </w:t>
      </w:r>
      <w:r w:rsidRPr="007F25B6">
        <w:rPr>
          <w:rFonts w:ascii="Times New Roman" w:hAnsi="Times New Roman"/>
          <w:color w:val="292425"/>
        </w:rPr>
        <w:t xml:space="preserve">the </w:t>
      </w:r>
    </w:p>
    <w:p w14:paraId="1B8B47CF" w14:textId="77777777" w:rsidR="00880F5D" w:rsidRPr="007F25B6" w:rsidRDefault="00880F5D" w:rsidP="00880F5D">
      <w:pPr>
        <w:widowControl w:val="0"/>
        <w:autoSpaceDE w:val="0"/>
        <w:autoSpaceDN w:val="0"/>
        <w:adjustRightInd w:val="0"/>
        <w:spacing w:after="0" w:line="360" w:lineRule="auto"/>
        <w:ind w:left="1440" w:right="399"/>
        <w:jc w:val="both"/>
        <w:rPr>
          <w:rFonts w:ascii="Times New Roman" w:hAnsi="Times New Roman"/>
          <w:color w:val="000000"/>
        </w:rPr>
      </w:pPr>
      <w:r w:rsidRPr="007F25B6">
        <w:rPr>
          <w:rFonts w:ascii="Times New Roman" w:hAnsi="Times New Roman"/>
          <w:color w:val="292425"/>
        </w:rPr>
        <w:t>Minister must invite the State to nominate persons within a period of 30 days from the date of the invitation.</w:t>
      </w:r>
    </w:p>
    <w:p w14:paraId="494E88B2" w14:textId="77777777" w:rsidR="00880F5D" w:rsidRPr="007F25B6" w:rsidRDefault="00880F5D" w:rsidP="00880F5D">
      <w:pPr>
        <w:widowControl w:val="0"/>
        <w:autoSpaceDE w:val="0"/>
        <w:autoSpaceDN w:val="0"/>
        <w:adjustRightInd w:val="0"/>
        <w:spacing w:after="0" w:line="360" w:lineRule="auto"/>
        <w:ind w:right="399" w:firstLine="720"/>
        <w:jc w:val="both"/>
        <w:rPr>
          <w:rFonts w:ascii="Times New Roman" w:hAnsi="Times New Roman"/>
          <w:color w:val="292425"/>
        </w:rPr>
      </w:pPr>
      <w:r w:rsidRPr="007F25B6">
        <w:rPr>
          <w:rFonts w:ascii="Times New Roman" w:hAnsi="Times New Roman"/>
          <w:color w:val="292425"/>
        </w:rPr>
        <w:t>(5)</w:t>
      </w:r>
      <w:r w:rsidRPr="007F25B6">
        <w:rPr>
          <w:rFonts w:ascii="Times New Roman" w:hAnsi="Times New Roman"/>
          <w:color w:val="292425"/>
        </w:rPr>
        <w:tab/>
        <w:t>When</w:t>
      </w:r>
      <w:r w:rsidRPr="007F25B6">
        <w:rPr>
          <w:rFonts w:ascii="Times New Roman" w:hAnsi="Times New Roman"/>
          <w:color w:val="292425"/>
          <w:spacing w:val="-11"/>
        </w:rPr>
        <w:t xml:space="preserve"> </w:t>
      </w:r>
      <w:r w:rsidRPr="007F25B6">
        <w:rPr>
          <w:rFonts w:ascii="Times New Roman" w:hAnsi="Times New Roman"/>
          <w:color w:val="292425"/>
        </w:rPr>
        <w:t>any</w:t>
      </w:r>
      <w:r w:rsidRPr="007F25B6">
        <w:rPr>
          <w:rFonts w:ascii="Times New Roman" w:hAnsi="Times New Roman"/>
          <w:color w:val="292425"/>
          <w:spacing w:val="-11"/>
        </w:rPr>
        <w:t xml:space="preserve"> </w:t>
      </w:r>
      <w:r w:rsidRPr="007F25B6">
        <w:rPr>
          <w:rFonts w:ascii="Times New Roman" w:hAnsi="Times New Roman"/>
          <w:color w:val="292425"/>
        </w:rPr>
        <w:t>nomination</w:t>
      </w:r>
      <w:r w:rsidRPr="007F25B6">
        <w:rPr>
          <w:rFonts w:ascii="Times New Roman" w:hAnsi="Times New Roman"/>
          <w:color w:val="292425"/>
          <w:spacing w:val="-11"/>
        </w:rPr>
        <w:t xml:space="preserve"> </w:t>
      </w:r>
      <w:r w:rsidRPr="007F25B6">
        <w:rPr>
          <w:rFonts w:ascii="Times New Roman" w:hAnsi="Times New Roman"/>
          <w:color w:val="292425"/>
        </w:rPr>
        <w:t>in</w:t>
      </w:r>
      <w:r w:rsidRPr="007F25B6">
        <w:rPr>
          <w:rFonts w:ascii="Times New Roman" w:hAnsi="Times New Roman"/>
          <w:color w:val="292425"/>
          <w:spacing w:val="-11"/>
        </w:rPr>
        <w:t xml:space="preserve"> </w:t>
      </w:r>
      <w:r w:rsidRPr="007F25B6">
        <w:rPr>
          <w:rFonts w:ascii="Times New Roman" w:hAnsi="Times New Roman"/>
          <w:color w:val="292425"/>
        </w:rPr>
        <w:t>terms</w:t>
      </w:r>
      <w:r w:rsidRPr="007F25B6">
        <w:rPr>
          <w:rFonts w:ascii="Times New Roman" w:hAnsi="Times New Roman"/>
          <w:color w:val="292425"/>
          <w:spacing w:val="-11"/>
        </w:rPr>
        <w:t xml:space="preserve"> </w:t>
      </w:r>
      <w:r w:rsidRPr="007F25B6">
        <w:rPr>
          <w:rFonts w:ascii="Times New Roman" w:hAnsi="Times New Roman"/>
          <w:color w:val="292425"/>
        </w:rPr>
        <w:t>of</w:t>
      </w:r>
      <w:r w:rsidRPr="007F25B6">
        <w:rPr>
          <w:rFonts w:ascii="Times New Roman" w:hAnsi="Times New Roman"/>
          <w:color w:val="292425"/>
          <w:spacing w:val="-11"/>
        </w:rPr>
        <w:t xml:space="preserve"> </w:t>
      </w:r>
      <w:r w:rsidRPr="007F25B6">
        <w:rPr>
          <w:rFonts w:ascii="Times New Roman" w:hAnsi="Times New Roman"/>
          <w:color w:val="292425"/>
        </w:rPr>
        <w:t>subsection</w:t>
      </w:r>
      <w:r w:rsidRPr="007F25B6">
        <w:rPr>
          <w:rFonts w:ascii="Times New Roman" w:hAnsi="Times New Roman"/>
          <w:color w:val="292425"/>
          <w:spacing w:val="-11"/>
        </w:rPr>
        <w:t xml:space="preserve"> </w:t>
      </w:r>
      <w:r w:rsidRPr="007F25B6">
        <w:rPr>
          <w:rFonts w:ascii="Times New Roman" w:hAnsi="Times New Roman"/>
          <w:color w:val="292425"/>
        </w:rPr>
        <w:t>(1</w:t>
      </w:r>
      <w:proofErr w:type="gramStart"/>
      <w:r w:rsidRPr="007F25B6">
        <w:rPr>
          <w:rFonts w:ascii="Times New Roman" w:hAnsi="Times New Roman"/>
          <w:color w:val="292425"/>
        </w:rPr>
        <w:t>)(</w:t>
      </w:r>
      <w:proofErr w:type="gramEnd"/>
      <w:r w:rsidRPr="007F25B6">
        <w:rPr>
          <w:rFonts w:ascii="Times New Roman" w:hAnsi="Times New Roman"/>
          <w:color w:val="292425"/>
        </w:rPr>
        <w:t>b)</w:t>
      </w:r>
      <w:r w:rsidRPr="007F25B6">
        <w:rPr>
          <w:rFonts w:ascii="Times New Roman" w:hAnsi="Times New Roman"/>
          <w:color w:val="292425"/>
          <w:spacing w:val="-11"/>
        </w:rPr>
        <w:t xml:space="preserve"> </w:t>
      </w:r>
      <w:r w:rsidRPr="007F25B6">
        <w:rPr>
          <w:rFonts w:ascii="Times New Roman" w:hAnsi="Times New Roman"/>
          <w:color w:val="292425"/>
        </w:rPr>
        <w:t>becomes</w:t>
      </w:r>
      <w:r w:rsidRPr="007F25B6">
        <w:rPr>
          <w:rFonts w:ascii="Times New Roman" w:hAnsi="Times New Roman"/>
          <w:color w:val="292425"/>
          <w:spacing w:val="-11"/>
        </w:rPr>
        <w:t xml:space="preserve"> </w:t>
      </w:r>
      <w:r w:rsidRPr="007F25B6">
        <w:rPr>
          <w:rFonts w:ascii="Times New Roman" w:hAnsi="Times New Roman"/>
          <w:color w:val="292425"/>
        </w:rPr>
        <w:t>necessary,</w:t>
      </w:r>
      <w:r w:rsidRPr="007F25B6">
        <w:rPr>
          <w:rFonts w:ascii="Times New Roman" w:hAnsi="Times New Roman"/>
          <w:color w:val="292425"/>
          <w:spacing w:val="-11"/>
        </w:rPr>
        <w:t xml:space="preserve"> </w:t>
      </w:r>
      <w:r w:rsidRPr="007F25B6">
        <w:rPr>
          <w:rFonts w:ascii="Times New Roman" w:hAnsi="Times New Roman"/>
          <w:color w:val="292425"/>
        </w:rPr>
        <w:t xml:space="preserve">the </w:t>
      </w:r>
    </w:p>
    <w:p w14:paraId="64DEECDA" w14:textId="77777777" w:rsidR="00880F5D" w:rsidRPr="007F25B6" w:rsidRDefault="00880F5D" w:rsidP="00880F5D">
      <w:pPr>
        <w:widowControl w:val="0"/>
        <w:autoSpaceDE w:val="0"/>
        <w:autoSpaceDN w:val="0"/>
        <w:adjustRightInd w:val="0"/>
        <w:spacing w:after="0" w:line="360" w:lineRule="auto"/>
        <w:ind w:left="1440" w:right="399"/>
        <w:jc w:val="both"/>
        <w:rPr>
          <w:rFonts w:ascii="Times New Roman" w:hAnsi="Times New Roman"/>
          <w:color w:val="000000"/>
        </w:rPr>
      </w:pPr>
      <w:r w:rsidRPr="007F25B6">
        <w:rPr>
          <w:rFonts w:ascii="Times New Roman" w:hAnsi="Times New Roman"/>
          <w:color w:val="292425"/>
        </w:rPr>
        <w:t>Minister must invite the public, organisations, associations or institutions by notice in the</w:t>
      </w:r>
      <w:r w:rsidRPr="007F25B6">
        <w:rPr>
          <w:rFonts w:ascii="Times New Roman" w:hAnsi="Times New Roman"/>
          <w:color w:val="292425"/>
          <w:spacing w:val="-7"/>
        </w:rPr>
        <w:t xml:space="preserve"> </w:t>
      </w:r>
      <w:r w:rsidRPr="007F25B6">
        <w:rPr>
          <w:rFonts w:ascii="Times New Roman" w:hAnsi="Times New Roman"/>
          <w:i/>
          <w:iCs/>
          <w:color w:val="292425"/>
        </w:rPr>
        <w:t>Gazette</w:t>
      </w:r>
      <w:r w:rsidRPr="007F25B6">
        <w:rPr>
          <w:rFonts w:ascii="Times New Roman" w:hAnsi="Times New Roman"/>
          <w:i/>
          <w:iCs/>
          <w:color w:val="292425"/>
          <w:spacing w:val="-5"/>
        </w:rPr>
        <w:t xml:space="preserve"> </w:t>
      </w:r>
      <w:r w:rsidRPr="007F25B6">
        <w:rPr>
          <w:rFonts w:ascii="Times New Roman" w:hAnsi="Times New Roman"/>
          <w:color w:val="292425"/>
        </w:rPr>
        <w:t>and</w:t>
      </w:r>
      <w:r w:rsidRPr="007F25B6">
        <w:rPr>
          <w:rFonts w:ascii="Times New Roman" w:hAnsi="Times New Roman"/>
          <w:color w:val="292425"/>
          <w:spacing w:val="-7"/>
        </w:rPr>
        <w:t xml:space="preserve"> </w:t>
      </w:r>
      <w:r w:rsidRPr="007F25B6">
        <w:rPr>
          <w:rFonts w:ascii="Times New Roman" w:hAnsi="Times New Roman"/>
          <w:color w:val="292425"/>
        </w:rPr>
        <w:t>in</w:t>
      </w:r>
      <w:r w:rsidRPr="007F25B6">
        <w:rPr>
          <w:rFonts w:ascii="Times New Roman" w:hAnsi="Times New Roman"/>
          <w:color w:val="292425"/>
          <w:spacing w:val="-7"/>
        </w:rPr>
        <w:t xml:space="preserve"> </w:t>
      </w:r>
      <w:r w:rsidRPr="007F25B6">
        <w:rPr>
          <w:rFonts w:ascii="Times New Roman" w:hAnsi="Times New Roman"/>
          <w:color w:val="292425"/>
        </w:rPr>
        <w:t>any</w:t>
      </w:r>
      <w:r w:rsidRPr="007F25B6">
        <w:rPr>
          <w:rFonts w:ascii="Times New Roman" w:hAnsi="Times New Roman"/>
          <w:color w:val="292425"/>
          <w:spacing w:val="-7"/>
        </w:rPr>
        <w:t xml:space="preserve"> </w:t>
      </w:r>
      <w:r w:rsidRPr="007F25B6">
        <w:rPr>
          <w:rFonts w:ascii="Times New Roman" w:hAnsi="Times New Roman"/>
          <w:color w:val="292425"/>
        </w:rPr>
        <w:t>other</w:t>
      </w:r>
      <w:r w:rsidRPr="007F25B6">
        <w:rPr>
          <w:rFonts w:ascii="Times New Roman" w:hAnsi="Times New Roman"/>
          <w:color w:val="292425"/>
          <w:spacing w:val="-7"/>
        </w:rPr>
        <w:t xml:space="preserve"> </w:t>
      </w:r>
      <w:r w:rsidRPr="007F25B6">
        <w:rPr>
          <w:rFonts w:ascii="Times New Roman" w:hAnsi="Times New Roman"/>
          <w:color w:val="292425"/>
        </w:rPr>
        <w:t>appropriate</w:t>
      </w:r>
      <w:r w:rsidRPr="007F25B6">
        <w:rPr>
          <w:rFonts w:ascii="Times New Roman" w:hAnsi="Times New Roman"/>
          <w:color w:val="292425"/>
          <w:spacing w:val="-7"/>
        </w:rPr>
        <w:t xml:space="preserve"> </w:t>
      </w:r>
      <w:r w:rsidRPr="007F25B6">
        <w:rPr>
          <w:rFonts w:ascii="Times New Roman" w:hAnsi="Times New Roman"/>
          <w:color w:val="292425"/>
        </w:rPr>
        <w:t>manner,</w:t>
      </w:r>
      <w:r w:rsidRPr="007F25B6">
        <w:rPr>
          <w:rFonts w:ascii="Times New Roman" w:hAnsi="Times New Roman"/>
          <w:color w:val="292425"/>
          <w:spacing w:val="-7"/>
        </w:rPr>
        <w:t xml:space="preserve"> </w:t>
      </w:r>
      <w:r w:rsidRPr="007F25B6">
        <w:rPr>
          <w:rFonts w:ascii="Times New Roman" w:hAnsi="Times New Roman"/>
          <w:color w:val="292425"/>
        </w:rPr>
        <w:t>to</w:t>
      </w:r>
      <w:r w:rsidRPr="007F25B6">
        <w:rPr>
          <w:rFonts w:ascii="Times New Roman" w:hAnsi="Times New Roman"/>
          <w:color w:val="292425"/>
          <w:spacing w:val="-7"/>
        </w:rPr>
        <w:t xml:space="preserve"> </w:t>
      </w:r>
      <w:r w:rsidRPr="007F25B6">
        <w:rPr>
          <w:rFonts w:ascii="Times New Roman" w:hAnsi="Times New Roman"/>
          <w:color w:val="292425"/>
        </w:rPr>
        <w:t>nominate</w:t>
      </w:r>
      <w:r w:rsidRPr="007F25B6">
        <w:rPr>
          <w:rFonts w:ascii="Times New Roman" w:hAnsi="Times New Roman"/>
          <w:color w:val="292425"/>
          <w:spacing w:val="-7"/>
        </w:rPr>
        <w:t xml:space="preserve"> </w:t>
      </w:r>
      <w:r w:rsidRPr="007F25B6">
        <w:rPr>
          <w:rFonts w:ascii="Times New Roman" w:hAnsi="Times New Roman"/>
          <w:color w:val="292425"/>
        </w:rPr>
        <w:t>persons</w:t>
      </w:r>
      <w:r w:rsidRPr="007F25B6">
        <w:rPr>
          <w:rFonts w:ascii="Times New Roman" w:hAnsi="Times New Roman"/>
          <w:color w:val="292425"/>
          <w:spacing w:val="-7"/>
        </w:rPr>
        <w:t xml:space="preserve"> </w:t>
      </w:r>
      <w:r w:rsidRPr="007F25B6">
        <w:rPr>
          <w:rFonts w:ascii="Times New Roman" w:hAnsi="Times New Roman"/>
          <w:color w:val="292425"/>
        </w:rPr>
        <w:t>within</w:t>
      </w:r>
      <w:r w:rsidRPr="007F25B6">
        <w:rPr>
          <w:rFonts w:ascii="Times New Roman" w:hAnsi="Times New Roman"/>
          <w:color w:val="292425"/>
          <w:spacing w:val="-7"/>
        </w:rPr>
        <w:t xml:space="preserve"> </w:t>
      </w:r>
      <w:r w:rsidRPr="007F25B6">
        <w:rPr>
          <w:rFonts w:ascii="Times New Roman" w:hAnsi="Times New Roman"/>
          <w:color w:val="292425"/>
        </w:rPr>
        <w:t>a</w:t>
      </w:r>
      <w:r w:rsidRPr="007F25B6">
        <w:rPr>
          <w:rFonts w:ascii="Times New Roman" w:hAnsi="Times New Roman"/>
          <w:color w:val="292425"/>
          <w:spacing w:val="-7"/>
        </w:rPr>
        <w:t xml:space="preserve"> </w:t>
      </w:r>
      <w:r w:rsidRPr="007F25B6">
        <w:rPr>
          <w:rFonts w:ascii="Times New Roman" w:hAnsi="Times New Roman"/>
          <w:color w:val="292425"/>
        </w:rPr>
        <w:t>period</w:t>
      </w:r>
      <w:r w:rsidRPr="007F25B6">
        <w:rPr>
          <w:rFonts w:ascii="Times New Roman" w:hAnsi="Times New Roman"/>
          <w:color w:val="292425"/>
          <w:spacing w:val="-7"/>
        </w:rPr>
        <w:t xml:space="preserve"> </w:t>
      </w:r>
      <w:r w:rsidRPr="007F25B6">
        <w:rPr>
          <w:rFonts w:ascii="Times New Roman" w:hAnsi="Times New Roman"/>
          <w:color w:val="292425"/>
        </w:rPr>
        <w:t>of 30 days from the date of the notice.</w:t>
      </w:r>
    </w:p>
    <w:p w14:paraId="57315F61" w14:textId="77777777" w:rsidR="00880F5D" w:rsidRPr="007F25B6" w:rsidRDefault="00880F5D" w:rsidP="00880F5D">
      <w:pPr>
        <w:widowControl w:val="0"/>
        <w:autoSpaceDE w:val="0"/>
        <w:autoSpaceDN w:val="0"/>
        <w:adjustRightInd w:val="0"/>
        <w:spacing w:after="0" w:line="360" w:lineRule="auto"/>
        <w:ind w:left="1440" w:right="399" w:hanging="720"/>
        <w:jc w:val="both"/>
        <w:rPr>
          <w:rFonts w:ascii="Times New Roman" w:hAnsi="Times New Roman"/>
          <w:color w:val="000000"/>
        </w:rPr>
      </w:pPr>
      <w:r w:rsidRPr="007F25B6">
        <w:rPr>
          <w:rFonts w:ascii="Times New Roman" w:hAnsi="Times New Roman"/>
          <w:color w:val="292425"/>
        </w:rPr>
        <w:t>(6)</w:t>
      </w:r>
      <w:r w:rsidRPr="007F25B6">
        <w:rPr>
          <w:rFonts w:ascii="Times New Roman" w:hAnsi="Times New Roman"/>
          <w:color w:val="292425"/>
        </w:rPr>
        <w:tab/>
        <w:t>If,</w:t>
      </w:r>
      <w:r w:rsidRPr="007F25B6">
        <w:rPr>
          <w:rFonts w:ascii="Times New Roman" w:hAnsi="Times New Roman"/>
          <w:color w:val="292425"/>
          <w:spacing w:val="-4"/>
        </w:rPr>
        <w:t xml:space="preserve"> </w:t>
      </w:r>
      <w:r w:rsidRPr="007F25B6">
        <w:rPr>
          <w:rFonts w:ascii="Times New Roman" w:hAnsi="Times New Roman"/>
          <w:color w:val="292425"/>
        </w:rPr>
        <w:t>after</w:t>
      </w:r>
      <w:r w:rsidRPr="007F25B6">
        <w:rPr>
          <w:rFonts w:ascii="Times New Roman" w:hAnsi="Times New Roman"/>
          <w:color w:val="292425"/>
          <w:spacing w:val="-4"/>
        </w:rPr>
        <w:t xml:space="preserve"> </w:t>
      </w:r>
      <w:r w:rsidRPr="007F25B6">
        <w:rPr>
          <w:rFonts w:ascii="Times New Roman" w:hAnsi="Times New Roman"/>
          <w:color w:val="292425"/>
        </w:rPr>
        <w:t>the</w:t>
      </w:r>
      <w:r w:rsidRPr="007F25B6">
        <w:rPr>
          <w:rFonts w:ascii="Times New Roman" w:hAnsi="Times New Roman"/>
          <w:color w:val="292425"/>
          <w:spacing w:val="-4"/>
        </w:rPr>
        <w:t xml:space="preserve"> </w:t>
      </w:r>
      <w:r w:rsidRPr="007F25B6">
        <w:rPr>
          <w:rFonts w:ascii="Times New Roman" w:hAnsi="Times New Roman"/>
          <w:color w:val="292425"/>
        </w:rPr>
        <w:t>Minister</w:t>
      </w:r>
      <w:r w:rsidRPr="007F25B6">
        <w:rPr>
          <w:rFonts w:ascii="Times New Roman" w:hAnsi="Times New Roman"/>
          <w:color w:val="292425"/>
          <w:spacing w:val="-4"/>
        </w:rPr>
        <w:t xml:space="preserve"> </w:t>
      </w:r>
      <w:r w:rsidRPr="007F25B6">
        <w:rPr>
          <w:rFonts w:ascii="Times New Roman" w:hAnsi="Times New Roman"/>
          <w:color w:val="292425"/>
        </w:rPr>
        <w:t>has</w:t>
      </w:r>
      <w:r w:rsidRPr="007F25B6">
        <w:rPr>
          <w:rFonts w:ascii="Times New Roman" w:hAnsi="Times New Roman"/>
          <w:color w:val="292425"/>
          <w:spacing w:val="-4"/>
        </w:rPr>
        <w:t xml:space="preserve"> </w:t>
      </w:r>
      <w:r w:rsidRPr="007F25B6">
        <w:rPr>
          <w:rFonts w:ascii="Times New Roman" w:hAnsi="Times New Roman"/>
          <w:color w:val="292425"/>
        </w:rPr>
        <w:t>invited</w:t>
      </w:r>
      <w:r w:rsidRPr="007F25B6">
        <w:rPr>
          <w:rFonts w:ascii="Times New Roman" w:hAnsi="Times New Roman"/>
          <w:color w:val="292425"/>
          <w:spacing w:val="-4"/>
        </w:rPr>
        <w:t xml:space="preserve"> </w:t>
      </w:r>
      <w:r w:rsidRPr="007F25B6">
        <w:rPr>
          <w:rFonts w:ascii="Times New Roman" w:hAnsi="Times New Roman"/>
          <w:color w:val="292425"/>
        </w:rPr>
        <w:t>nominations</w:t>
      </w:r>
      <w:r w:rsidRPr="007F25B6">
        <w:rPr>
          <w:rFonts w:ascii="Times New Roman" w:hAnsi="Times New Roman"/>
          <w:color w:val="292425"/>
          <w:spacing w:val="-4"/>
        </w:rPr>
        <w:t xml:space="preserve"> </w:t>
      </w:r>
      <w:r w:rsidRPr="007F25B6">
        <w:rPr>
          <w:rFonts w:ascii="Times New Roman" w:hAnsi="Times New Roman"/>
          <w:color w:val="292425"/>
        </w:rPr>
        <w:t>in</w:t>
      </w:r>
      <w:r w:rsidRPr="007F25B6">
        <w:rPr>
          <w:rFonts w:ascii="Times New Roman" w:hAnsi="Times New Roman"/>
          <w:color w:val="292425"/>
          <w:spacing w:val="-4"/>
        </w:rPr>
        <w:t xml:space="preserve"> </w:t>
      </w:r>
      <w:r w:rsidRPr="007F25B6">
        <w:rPr>
          <w:rFonts w:ascii="Times New Roman" w:hAnsi="Times New Roman"/>
          <w:color w:val="292425"/>
        </w:rPr>
        <w:t>terms</w:t>
      </w:r>
      <w:r w:rsidRPr="007F25B6">
        <w:rPr>
          <w:rFonts w:ascii="Times New Roman" w:hAnsi="Times New Roman"/>
          <w:color w:val="292425"/>
          <w:spacing w:val="-4"/>
        </w:rPr>
        <w:t xml:space="preserve"> </w:t>
      </w:r>
      <w:r w:rsidRPr="007F25B6">
        <w:rPr>
          <w:rFonts w:ascii="Times New Roman" w:hAnsi="Times New Roman"/>
          <w:color w:val="292425"/>
        </w:rPr>
        <w:t>of</w:t>
      </w:r>
      <w:r w:rsidRPr="007F25B6">
        <w:rPr>
          <w:rFonts w:ascii="Times New Roman" w:hAnsi="Times New Roman"/>
          <w:color w:val="292425"/>
          <w:spacing w:val="-4"/>
        </w:rPr>
        <w:t xml:space="preserve"> </w:t>
      </w:r>
      <w:r w:rsidRPr="007F25B6">
        <w:rPr>
          <w:rFonts w:ascii="Times New Roman" w:hAnsi="Times New Roman"/>
          <w:color w:val="292425"/>
        </w:rPr>
        <w:t>subsections</w:t>
      </w:r>
      <w:r w:rsidRPr="007F25B6">
        <w:rPr>
          <w:rFonts w:ascii="Times New Roman" w:hAnsi="Times New Roman"/>
          <w:color w:val="292425"/>
          <w:spacing w:val="-4"/>
        </w:rPr>
        <w:t xml:space="preserve"> </w:t>
      </w:r>
      <w:r w:rsidRPr="007F25B6">
        <w:rPr>
          <w:rFonts w:ascii="Times New Roman" w:hAnsi="Times New Roman"/>
          <w:color w:val="292425"/>
        </w:rPr>
        <w:t>(4)</w:t>
      </w:r>
      <w:r w:rsidRPr="007F25B6">
        <w:rPr>
          <w:rFonts w:ascii="Times New Roman" w:hAnsi="Times New Roman"/>
          <w:color w:val="292425"/>
          <w:spacing w:val="-4"/>
        </w:rPr>
        <w:t xml:space="preserve"> </w:t>
      </w:r>
      <w:r w:rsidRPr="007F25B6">
        <w:rPr>
          <w:rFonts w:ascii="Times New Roman" w:hAnsi="Times New Roman"/>
          <w:color w:val="292425"/>
        </w:rPr>
        <w:t>or (5), the Minister receives no or insufficient nominations within the period specified in the notice, the Minister may appoint the required number of persons who qualify for appointment in terms of this section.</w:t>
      </w:r>
    </w:p>
    <w:p w14:paraId="1C24F391" w14:textId="77777777" w:rsidR="00880F5D" w:rsidRPr="007F25B6" w:rsidRDefault="00880F5D" w:rsidP="00880F5D">
      <w:pPr>
        <w:widowControl w:val="0"/>
        <w:autoSpaceDE w:val="0"/>
        <w:autoSpaceDN w:val="0"/>
        <w:adjustRightInd w:val="0"/>
        <w:spacing w:after="0" w:line="360" w:lineRule="auto"/>
        <w:ind w:left="1440" w:right="399" w:hanging="720"/>
        <w:jc w:val="both"/>
        <w:rPr>
          <w:rFonts w:ascii="Times New Roman" w:hAnsi="Times New Roman"/>
          <w:color w:val="000000"/>
        </w:rPr>
      </w:pPr>
      <w:r w:rsidRPr="007F25B6">
        <w:rPr>
          <w:rFonts w:ascii="Times New Roman" w:hAnsi="Times New Roman"/>
          <w:color w:val="292425"/>
        </w:rPr>
        <w:t>(7)</w:t>
      </w:r>
      <w:r w:rsidRPr="007F25B6">
        <w:rPr>
          <w:rFonts w:ascii="Times New Roman" w:hAnsi="Times New Roman"/>
          <w:color w:val="292425"/>
        </w:rPr>
        <w:tab/>
        <w:t>The Minister must designate one of the members of the Advisory Council as</w:t>
      </w:r>
      <w:r w:rsidRPr="007F25B6">
        <w:rPr>
          <w:rFonts w:ascii="Times New Roman" w:hAnsi="Times New Roman"/>
          <w:color w:val="292425"/>
          <w:spacing w:val="-2"/>
        </w:rPr>
        <w:t xml:space="preserve"> </w:t>
      </w:r>
      <w:r w:rsidRPr="007F25B6">
        <w:rPr>
          <w:rFonts w:ascii="Times New Roman" w:hAnsi="Times New Roman"/>
          <w:color w:val="292425"/>
        </w:rPr>
        <w:t>chairperson.</w:t>
      </w:r>
    </w:p>
    <w:p w14:paraId="50A0C7A8" w14:textId="77777777" w:rsidR="00880F5D" w:rsidRPr="007F25B6" w:rsidRDefault="00880F5D" w:rsidP="00880F5D">
      <w:pPr>
        <w:widowControl w:val="0"/>
        <w:autoSpaceDE w:val="0"/>
        <w:autoSpaceDN w:val="0"/>
        <w:adjustRightInd w:val="0"/>
        <w:spacing w:after="0" w:line="360" w:lineRule="auto"/>
        <w:ind w:right="400" w:firstLine="720"/>
        <w:jc w:val="both"/>
        <w:rPr>
          <w:rFonts w:ascii="Times New Roman" w:hAnsi="Times New Roman"/>
          <w:color w:val="000000"/>
        </w:rPr>
      </w:pPr>
      <w:r w:rsidRPr="007F25B6">
        <w:rPr>
          <w:rFonts w:ascii="Times New Roman" w:hAnsi="Times New Roman"/>
          <w:color w:val="292425"/>
        </w:rPr>
        <w:t>(8)</w:t>
      </w:r>
      <w:r w:rsidRPr="007F25B6">
        <w:rPr>
          <w:rFonts w:ascii="Times New Roman" w:hAnsi="Times New Roman"/>
          <w:color w:val="292425"/>
        </w:rPr>
        <w:tab/>
        <w:t>The</w:t>
      </w:r>
      <w:r w:rsidRPr="007F25B6">
        <w:rPr>
          <w:rFonts w:ascii="Times New Roman" w:hAnsi="Times New Roman"/>
          <w:color w:val="292425"/>
          <w:spacing w:val="-7"/>
        </w:rPr>
        <w:t xml:space="preserve"> </w:t>
      </w:r>
      <w:r w:rsidRPr="007F25B6">
        <w:rPr>
          <w:rFonts w:ascii="Times New Roman" w:hAnsi="Times New Roman"/>
          <w:color w:val="292425"/>
        </w:rPr>
        <w:t>Minister</w:t>
      </w:r>
      <w:r w:rsidRPr="007F25B6">
        <w:rPr>
          <w:rFonts w:ascii="Times New Roman" w:hAnsi="Times New Roman"/>
          <w:color w:val="292425"/>
          <w:spacing w:val="-7"/>
        </w:rPr>
        <w:t xml:space="preserve"> </w:t>
      </w:r>
      <w:r w:rsidRPr="007F25B6">
        <w:rPr>
          <w:rFonts w:ascii="Times New Roman" w:hAnsi="Times New Roman"/>
          <w:color w:val="292425"/>
        </w:rPr>
        <w:t>must,</w:t>
      </w:r>
      <w:r w:rsidRPr="007F25B6">
        <w:rPr>
          <w:rFonts w:ascii="Times New Roman" w:hAnsi="Times New Roman"/>
          <w:color w:val="292425"/>
          <w:spacing w:val="-7"/>
        </w:rPr>
        <w:t xml:space="preserve"> </w:t>
      </w:r>
      <w:r w:rsidRPr="007F25B6">
        <w:rPr>
          <w:rFonts w:ascii="Times New Roman" w:hAnsi="Times New Roman"/>
          <w:color w:val="292425"/>
        </w:rPr>
        <w:t>as</w:t>
      </w:r>
      <w:r w:rsidRPr="007F25B6">
        <w:rPr>
          <w:rFonts w:ascii="Times New Roman" w:hAnsi="Times New Roman"/>
          <w:color w:val="292425"/>
          <w:spacing w:val="-7"/>
        </w:rPr>
        <w:t xml:space="preserve"> </w:t>
      </w:r>
      <w:r w:rsidRPr="007F25B6">
        <w:rPr>
          <w:rFonts w:ascii="Times New Roman" w:hAnsi="Times New Roman"/>
          <w:color w:val="292425"/>
        </w:rPr>
        <w:t>soon</w:t>
      </w:r>
      <w:r w:rsidRPr="007F25B6">
        <w:rPr>
          <w:rFonts w:ascii="Times New Roman" w:hAnsi="Times New Roman"/>
          <w:color w:val="292425"/>
          <w:spacing w:val="-7"/>
        </w:rPr>
        <w:t xml:space="preserve"> </w:t>
      </w:r>
      <w:r w:rsidRPr="007F25B6">
        <w:rPr>
          <w:rFonts w:ascii="Times New Roman" w:hAnsi="Times New Roman"/>
          <w:color w:val="292425"/>
        </w:rPr>
        <w:t>as</w:t>
      </w:r>
      <w:r w:rsidRPr="007F25B6">
        <w:rPr>
          <w:rFonts w:ascii="Times New Roman" w:hAnsi="Times New Roman"/>
          <w:color w:val="292425"/>
          <w:spacing w:val="-7"/>
        </w:rPr>
        <w:t xml:space="preserve"> </w:t>
      </w:r>
      <w:r w:rsidRPr="007F25B6">
        <w:rPr>
          <w:rFonts w:ascii="Times New Roman" w:hAnsi="Times New Roman"/>
          <w:color w:val="292425"/>
        </w:rPr>
        <w:t>possible</w:t>
      </w:r>
      <w:r w:rsidRPr="007F25B6">
        <w:rPr>
          <w:rFonts w:ascii="Times New Roman" w:hAnsi="Times New Roman"/>
          <w:color w:val="292425"/>
          <w:spacing w:val="-7"/>
        </w:rPr>
        <w:t xml:space="preserve"> </w:t>
      </w:r>
      <w:r w:rsidRPr="007F25B6">
        <w:rPr>
          <w:rFonts w:ascii="Times New Roman" w:hAnsi="Times New Roman"/>
          <w:color w:val="292425"/>
        </w:rPr>
        <w:t>after</w:t>
      </w:r>
      <w:r w:rsidRPr="007F25B6">
        <w:rPr>
          <w:rFonts w:ascii="Times New Roman" w:hAnsi="Times New Roman"/>
          <w:color w:val="292425"/>
          <w:spacing w:val="-7"/>
        </w:rPr>
        <w:t xml:space="preserve"> </w:t>
      </w:r>
      <w:r w:rsidRPr="007F25B6">
        <w:rPr>
          <w:rFonts w:ascii="Times New Roman" w:hAnsi="Times New Roman"/>
          <w:color w:val="292425"/>
        </w:rPr>
        <w:t>appointing</w:t>
      </w:r>
      <w:r w:rsidRPr="007F25B6">
        <w:rPr>
          <w:rFonts w:ascii="Times New Roman" w:hAnsi="Times New Roman"/>
          <w:color w:val="292425"/>
          <w:spacing w:val="-7"/>
        </w:rPr>
        <w:t xml:space="preserve"> </w:t>
      </w:r>
      <w:r w:rsidRPr="007F25B6">
        <w:rPr>
          <w:rFonts w:ascii="Times New Roman" w:hAnsi="Times New Roman"/>
          <w:color w:val="292425"/>
        </w:rPr>
        <w:t>the</w:t>
      </w:r>
      <w:r w:rsidRPr="007F25B6">
        <w:rPr>
          <w:rFonts w:ascii="Times New Roman" w:hAnsi="Times New Roman"/>
          <w:color w:val="292425"/>
          <w:spacing w:val="-7"/>
        </w:rPr>
        <w:t xml:space="preserve"> </w:t>
      </w:r>
      <w:r w:rsidRPr="007F25B6">
        <w:rPr>
          <w:rFonts w:ascii="Times New Roman" w:hAnsi="Times New Roman"/>
          <w:color w:val="292425"/>
        </w:rPr>
        <w:t>members</w:t>
      </w:r>
      <w:r w:rsidRPr="007F25B6">
        <w:rPr>
          <w:rFonts w:ascii="Times New Roman" w:hAnsi="Times New Roman"/>
          <w:color w:val="292425"/>
          <w:spacing w:val="-7"/>
        </w:rPr>
        <w:t xml:space="preserve"> </w:t>
      </w:r>
      <w:r w:rsidRPr="007F25B6">
        <w:rPr>
          <w:rFonts w:ascii="Times New Roman" w:hAnsi="Times New Roman"/>
          <w:color w:val="292425"/>
        </w:rPr>
        <w:t>of</w:t>
      </w:r>
      <w:r w:rsidRPr="007F25B6">
        <w:rPr>
          <w:rFonts w:ascii="Times New Roman" w:hAnsi="Times New Roman"/>
          <w:color w:val="292425"/>
          <w:spacing w:val="-7"/>
        </w:rPr>
        <w:t xml:space="preserve"> </w:t>
      </w:r>
      <w:r w:rsidRPr="007F25B6">
        <w:rPr>
          <w:rFonts w:ascii="Times New Roman" w:hAnsi="Times New Roman"/>
          <w:color w:val="292425"/>
        </w:rPr>
        <w:t>the</w:t>
      </w:r>
    </w:p>
    <w:p w14:paraId="43186AE5" w14:textId="77777777" w:rsidR="00880F5D" w:rsidRPr="007F25B6" w:rsidRDefault="00880F5D" w:rsidP="00880F5D">
      <w:pPr>
        <w:widowControl w:val="0"/>
        <w:autoSpaceDE w:val="0"/>
        <w:autoSpaceDN w:val="0"/>
        <w:adjustRightInd w:val="0"/>
        <w:spacing w:before="11" w:after="0" w:line="360" w:lineRule="auto"/>
        <w:ind w:left="1458"/>
        <w:jc w:val="both"/>
        <w:rPr>
          <w:rFonts w:ascii="Times New Roman" w:hAnsi="Times New Roman"/>
          <w:color w:val="000000"/>
        </w:rPr>
      </w:pPr>
      <w:r w:rsidRPr="007F25B6">
        <w:rPr>
          <w:rFonts w:ascii="Times New Roman" w:hAnsi="Times New Roman"/>
          <w:color w:val="292425"/>
        </w:rPr>
        <w:t>Advisory Council, make known in the</w:t>
      </w:r>
      <w:r w:rsidRPr="007F25B6">
        <w:rPr>
          <w:rFonts w:ascii="Times New Roman" w:hAnsi="Times New Roman"/>
          <w:color w:val="292425"/>
          <w:spacing w:val="-1"/>
        </w:rPr>
        <w:t xml:space="preserve"> </w:t>
      </w:r>
      <w:r w:rsidRPr="007F25B6">
        <w:rPr>
          <w:rFonts w:ascii="Times New Roman" w:hAnsi="Times New Roman"/>
          <w:i/>
          <w:iCs/>
          <w:color w:val="292425"/>
        </w:rPr>
        <w:t>Gazette</w:t>
      </w:r>
      <w:r w:rsidRPr="007F25B6">
        <w:rPr>
          <w:rFonts w:ascii="Times New Roman" w:hAnsi="Times New Roman"/>
          <w:i/>
          <w:iCs/>
          <w:color w:val="292425"/>
          <w:spacing w:val="1"/>
        </w:rPr>
        <w:t xml:space="preserve"> </w:t>
      </w:r>
      <w:r w:rsidRPr="007F25B6">
        <w:rPr>
          <w:rFonts w:ascii="Times New Roman" w:hAnsi="Times New Roman"/>
          <w:color w:val="292425"/>
        </w:rPr>
        <w:t>-</w:t>
      </w:r>
    </w:p>
    <w:p w14:paraId="1AC9BE7E" w14:textId="77777777" w:rsidR="00880F5D" w:rsidRPr="007F25B6" w:rsidRDefault="00880F5D" w:rsidP="00880F5D">
      <w:pPr>
        <w:widowControl w:val="0"/>
        <w:tabs>
          <w:tab w:val="left" w:pos="5812"/>
        </w:tabs>
        <w:autoSpaceDE w:val="0"/>
        <w:autoSpaceDN w:val="0"/>
        <w:adjustRightInd w:val="0"/>
        <w:spacing w:after="0" w:line="360" w:lineRule="auto"/>
        <w:ind w:left="2160" w:right="35"/>
        <w:jc w:val="both"/>
        <w:rPr>
          <w:rFonts w:ascii="Times New Roman" w:hAnsi="Times New Roman"/>
          <w:color w:val="292425"/>
        </w:rPr>
      </w:pPr>
      <w:r w:rsidRPr="007F25B6">
        <w:rPr>
          <w:rFonts w:ascii="Times New Roman" w:hAnsi="Times New Roman"/>
          <w:color w:val="292425"/>
        </w:rPr>
        <w:t xml:space="preserve">(a)    </w:t>
      </w:r>
      <w:r w:rsidRPr="007F25B6">
        <w:rPr>
          <w:rFonts w:ascii="Times New Roman" w:hAnsi="Times New Roman"/>
          <w:color w:val="292425"/>
          <w:spacing w:val="49"/>
        </w:rPr>
        <w:t xml:space="preserve"> </w:t>
      </w:r>
      <w:proofErr w:type="gramStart"/>
      <w:r w:rsidRPr="007F25B6">
        <w:rPr>
          <w:rFonts w:ascii="Times New Roman" w:hAnsi="Times New Roman"/>
          <w:color w:val="292425"/>
        </w:rPr>
        <w:t>the</w:t>
      </w:r>
      <w:proofErr w:type="gramEnd"/>
      <w:r w:rsidRPr="007F25B6">
        <w:rPr>
          <w:rFonts w:ascii="Times New Roman" w:hAnsi="Times New Roman"/>
          <w:color w:val="292425"/>
        </w:rPr>
        <w:t xml:space="preserve"> name of every person appointed as a member; </w:t>
      </w:r>
    </w:p>
    <w:p w14:paraId="489D9F72" w14:textId="77777777" w:rsidR="00880F5D" w:rsidRPr="007F25B6" w:rsidRDefault="00880F5D" w:rsidP="00880F5D">
      <w:pPr>
        <w:widowControl w:val="0"/>
        <w:tabs>
          <w:tab w:val="left" w:pos="5812"/>
        </w:tabs>
        <w:autoSpaceDE w:val="0"/>
        <w:autoSpaceDN w:val="0"/>
        <w:adjustRightInd w:val="0"/>
        <w:spacing w:after="0" w:line="360" w:lineRule="auto"/>
        <w:ind w:left="2160" w:right="35"/>
        <w:jc w:val="both"/>
        <w:rPr>
          <w:rFonts w:ascii="Times New Roman" w:hAnsi="Times New Roman"/>
          <w:color w:val="292425"/>
        </w:rPr>
      </w:pPr>
      <w:r w:rsidRPr="007F25B6">
        <w:rPr>
          <w:rFonts w:ascii="Times New Roman" w:hAnsi="Times New Roman"/>
          <w:color w:val="292425"/>
        </w:rPr>
        <w:t xml:space="preserve">(b)    </w:t>
      </w:r>
      <w:r w:rsidRPr="007F25B6">
        <w:rPr>
          <w:rFonts w:ascii="Times New Roman" w:hAnsi="Times New Roman"/>
          <w:color w:val="292425"/>
          <w:spacing w:val="37"/>
        </w:rPr>
        <w:t xml:space="preserve"> </w:t>
      </w:r>
      <w:proofErr w:type="gramStart"/>
      <w:r w:rsidRPr="007F25B6">
        <w:rPr>
          <w:rFonts w:ascii="Times New Roman" w:hAnsi="Times New Roman"/>
          <w:color w:val="292425"/>
        </w:rPr>
        <w:t>the</w:t>
      </w:r>
      <w:proofErr w:type="gramEnd"/>
      <w:r w:rsidRPr="007F25B6">
        <w:rPr>
          <w:rFonts w:ascii="Times New Roman" w:hAnsi="Times New Roman"/>
          <w:color w:val="292425"/>
        </w:rPr>
        <w:t xml:space="preserve"> period for which the appointment is made; and </w:t>
      </w:r>
    </w:p>
    <w:p w14:paraId="61FAB0AE" w14:textId="77777777" w:rsidR="00880F5D" w:rsidRPr="007F25B6" w:rsidRDefault="00880F5D" w:rsidP="00880F5D">
      <w:pPr>
        <w:widowControl w:val="0"/>
        <w:tabs>
          <w:tab w:val="left" w:pos="5812"/>
        </w:tabs>
        <w:autoSpaceDE w:val="0"/>
        <w:autoSpaceDN w:val="0"/>
        <w:adjustRightInd w:val="0"/>
        <w:spacing w:after="0" w:line="360" w:lineRule="auto"/>
        <w:ind w:left="2160" w:right="35"/>
        <w:jc w:val="both"/>
        <w:rPr>
          <w:rFonts w:ascii="Times New Roman" w:hAnsi="Times New Roman"/>
          <w:color w:val="000000"/>
        </w:rPr>
      </w:pPr>
      <w:r w:rsidRPr="007F25B6">
        <w:rPr>
          <w:rFonts w:ascii="Times New Roman" w:hAnsi="Times New Roman"/>
          <w:color w:val="292425"/>
        </w:rPr>
        <w:t xml:space="preserve">(c)    </w:t>
      </w:r>
      <w:r w:rsidRPr="007F25B6">
        <w:rPr>
          <w:rFonts w:ascii="Times New Roman" w:hAnsi="Times New Roman"/>
          <w:color w:val="292425"/>
          <w:spacing w:val="49"/>
        </w:rPr>
        <w:t xml:space="preserve"> </w:t>
      </w:r>
      <w:proofErr w:type="gramStart"/>
      <w:r w:rsidRPr="007F25B6">
        <w:rPr>
          <w:rFonts w:ascii="Times New Roman" w:hAnsi="Times New Roman"/>
          <w:color w:val="292425"/>
        </w:rPr>
        <w:t>the</w:t>
      </w:r>
      <w:proofErr w:type="gramEnd"/>
      <w:r w:rsidRPr="007F25B6">
        <w:rPr>
          <w:rFonts w:ascii="Times New Roman" w:hAnsi="Times New Roman"/>
          <w:color w:val="292425"/>
          <w:spacing w:val="-1"/>
        </w:rPr>
        <w:t xml:space="preserve"> </w:t>
      </w:r>
      <w:r w:rsidRPr="007F25B6">
        <w:rPr>
          <w:rFonts w:ascii="Times New Roman" w:hAnsi="Times New Roman"/>
          <w:color w:val="292425"/>
        </w:rPr>
        <w:t>date</w:t>
      </w:r>
      <w:r w:rsidRPr="007F25B6">
        <w:rPr>
          <w:rFonts w:ascii="Times New Roman" w:hAnsi="Times New Roman"/>
          <w:color w:val="292425"/>
          <w:spacing w:val="-1"/>
        </w:rPr>
        <w:t xml:space="preserve"> </w:t>
      </w:r>
      <w:r w:rsidRPr="007F25B6">
        <w:rPr>
          <w:rFonts w:ascii="Times New Roman" w:hAnsi="Times New Roman"/>
          <w:color w:val="292425"/>
        </w:rPr>
        <w:t>from</w:t>
      </w:r>
      <w:r w:rsidRPr="007F25B6">
        <w:rPr>
          <w:rFonts w:ascii="Times New Roman" w:hAnsi="Times New Roman"/>
          <w:color w:val="292425"/>
          <w:spacing w:val="-1"/>
        </w:rPr>
        <w:t xml:space="preserve"> </w:t>
      </w:r>
      <w:r w:rsidRPr="007F25B6">
        <w:rPr>
          <w:rFonts w:ascii="Times New Roman" w:hAnsi="Times New Roman"/>
          <w:color w:val="292425"/>
        </w:rPr>
        <w:t>which</w:t>
      </w:r>
      <w:r w:rsidRPr="007F25B6">
        <w:rPr>
          <w:rFonts w:ascii="Times New Roman" w:hAnsi="Times New Roman"/>
          <w:color w:val="292425"/>
          <w:spacing w:val="-1"/>
        </w:rPr>
        <w:t xml:space="preserve"> </w:t>
      </w:r>
      <w:r w:rsidRPr="007F25B6">
        <w:rPr>
          <w:rFonts w:ascii="Times New Roman" w:hAnsi="Times New Roman"/>
          <w:color w:val="292425"/>
        </w:rPr>
        <w:t>the</w:t>
      </w:r>
      <w:r w:rsidRPr="007F25B6">
        <w:rPr>
          <w:rFonts w:ascii="Times New Roman" w:hAnsi="Times New Roman"/>
          <w:color w:val="292425"/>
          <w:spacing w:val="-1"/>
        </w:rPr>
        <w:t xml:space="preserve"> </w:t>
      </w:r>
      <w:r w:rsidRPr="007F25B6">
        <w:rPr>
          <w:rFonts w:ascii="Times New Roman" w:hAnsi="Times New Roman"/>
          <w:color w:val="292425"/>
        </w:rPr>
        <w:t>appointment</w:t>
      </w:r>
      <w:r w:rsidRPr="007F25B6">
        <w:rPr>
          <w:rFonts w:ascii="Times New Roman" w:hAnsi="Times New Roman"/>
          <w:color w:val="292425"/>
          <w:spacing w:val="-1"/>
        </w:rPr>
        <w:t xml:space="preserve"> </w:t>
      </w:r>
      <w:r w:rsidRPr="007F25B6">
        <w:rPr>
          <w:rFonts w:ascii="Times New Roman" w:hAnsi="Times New Roman"/>
          <w:color w:val="292425"/>
        </w:rPr>
        <w:t>takes</w:t>
      </w:r>
      <w:r w:rsidRPr="007F25B6">
        <w:rPr>
          <w:rFonts w:ascii="Times New Roman" w:hAnsi="Times New Roman"/>
          <w:color w:val="292425"/>
          <w:spacing w:val="-1"/>
        </w:rPr>
        <w:t xml:space="preserve"> </w:t>
      </w:r>
      <w:r w:rsidRPr="007F25B6">
        <w:rPr>
          <w:rFonts w:ascii="Times New Roman" w:hAnsi="Times New Roman"/>
          <w:color w:val="292425"/>
        </w:rPr>
        <w:t>effect.</w:t>
      </w:r>
    </w:p>
    <w:p w14:paraId="6958DC00" w14:textId="77777777" w:rsidR="00880F5D" w:rsidRPr="007F25B6" w:rsidRDefault="00880F5D" w:rsidP="00880F5D">
      <w:pPr>
        <w:widowControl w:val="0"/>
        <w:autoSpaceDE w:val="0"/>
        <w:autoSpaceDN w:val="0"/>
        <w:adjustRightInd w:val="0"/>
        <w:spacing w:before="10" w:after="0" w:line="360" w:lineRule="auto"/>
        <w:ind w:left="1440" w:right="399" w:hanging="720"/>
        <w:jc w:val="both"/>
        <w:rPr>
          <w:rFonts w:ascii="Times New Roman" w:hAnsi="Times New Roman"/>
          <w:color w:val="000000"/>
        </w:rPr>
      </w:pPr>
      <w:r w:rsidRPr="007F25B6">
        <w:rPr>
          <w:rFonts w:ascii="Times New Roman" w:hAnsi="Times New Roman"/>
          <w:color w:val="292425"/>
        </w:rPr>
        <w:t>(9)</w:t>
      </w:r>
      <w:r w:rsidRPr="007F25B6">
        <w:rPr>
          <w:rFonts w:ascii="Times New Roman" w:hAnsi="Times New Roman"/>
          <w:color w:val="292425"/>
        </w:rPr>
        <w:tab/>
        <w:t>The Advisory Council may with the approval of the Minister co-opt any person to assist it in its functions, but the person co-opted may not vote at meetings of the</w:t>
      </w:r>
      <w:r w:rsidRPr="007F25B6">
        <w:rPr>
          <w:rFonts w:ascii="Times New Roman" w:hAnsi="Times New Roman"/>
          <w:color w:val="292425"/>
          <w:spacing w:val="-6"/>
        </w:rPr>
        <w:t xml:space="preserve"> </w:t>
      </w:r>
      <w:r w:rsidRPr="007F25B6">
        <w:rPr>
          <w:rFonts w:ascii="Times New Roman" w:hAnsi="Times New Roman"/>
          <w:color w:val="292425"/>
        </w:rPr>
        <w:t>Advisory</w:t>
      </w:r>
      <w:r w:rsidRPr="007F25B6">
        <w:rPr>
          <w:rFonts w:ascii="Times New Roman" w:hAnsi="Times New Roman"/>
          <w:color w:val="292425"/>
          <w:spacing w:val="-6"/>
        </w:rPr>
        <w:t xml:space="preserve"> </w:t>
      </w:r>
      <w:r w:rsidRPr="007F25B6">
        <w:rPr>
          <w:rFonts w:ascii="Times New Roman" w:hAnsi="Times New Roman"/>
          <w:color w:val="292425"/>
        </w:rPr>
        <w:t>Council.</w:t>
      </w:r>
    </w:p>
    <w:p w14:paraId="10FCCF35" w14:textId="77777777" w:rsidR="00880F5D" w:rsidRPr="007F25B6" w:rsidRDefault="00880F5D" w:rsidP="00880F5D">
      <w:pPr>
        <w:widowControl w:val="0"/>
        <w:autoSpaceDE w:val="0"/>
        <w:autoSpaceDN w:val="0"/>
        <w:adjustRightInd w:val="0"/>
        <w:spacing w:after="0" w:line="360" w:lineRule="auto"/>
        <w:ind w:left="1440" w:right="399" w:hanging="720"/>
        <w:jc w:val="both"/>
        <w:rPr>
          <w:rFonts w:ascii="Times New Roman" w:hAnsi="Times New Roman"/>
          <w:color w:val="000000"/>
        </w:rPr>
      </w:pPr>
      <w:r w:rsidRPr="007F25B6">
        <w:rPr>
          <w:rFonts w:ascii="Times New Roman" w:hAnsi="Times New Roman"/>
          <w:color w:val="292425"/>
        </w:rPr>
        <w:t>(10)</w:t>
      </w:r>
      <w:r w:rsidRPr="007F25B6">
        <w:rPr>
          <w:rFonts w:ascii="Times New Roman" w:hAnsi="Times New Roman"/>
          <w:color w:val="292425"/>
        </w:rPr>
        <w:tab/>
        <w:t>The</w:t>
      </w:r>
      <w:r w:rsidRPr="007F25B6">
        <w:rPr>
          <w:rFonts w:ascii="Times New Roman" w:hAnsi="Times New Roman"/>
          <w:color w:val="292425"/>
          <w:spacing w:val="-8"/>
        </w:rPr>
        <w:t xml:space="preserve"> </w:t>
      </w:r>
      <w:r w:rsidRPr="007F25B6">
        <w:rPr>
          <w:rFonts w:ascii="Times New Roman" w:hAnsi="Times New Roman"/>
          <w:color w:val="292425"/>
        </w:rPr>
        <w:t>Advisory</w:t>
      </w:r>
      <w:r w:rsidRPr="007F25B6">
        <w:rPr>
          <w:rFonts w:ascii="Times New Roman" w:hAnsi="Times New Roman"/>
          <w:color w:val="292425"/>
          <w:spacing w:val="-8"/>
        </w:rPr>
        <w:t xml:space="preserve"> </w:t>
      </w:r>
      <w:r w:rsidRPr="007F25B6">
        <w:rPr>
          <w:rFonts w:ascii="Times New Roman" w:hAnsi="Times New Roman"/>
          <w:color w:val="292425"/>
        </w:rPr>
        <w:t>Council</w:t>
      </w:r>
      <w:r w:rsidRPr="007F25B6">
        <w:rPr>
          <w:rFonts w:ascii="Times New Roman" w:hAnsi="Times New Roman"/>
          <w:color w:val="292425"/>
          <w:spacing w:val="-8"/>
        </w:rPr>
        <w:t xml:space="preserve"> </w:t>
      </w:r>
      <w:r w:rsidRPr="007F25B6">
        <w:rPr>
          <w:rFonts w:ascii="Times New Roman" w:hAnsi="Times New Roman"/>
          <w:color w:val="292425"/>
        </w:rPr>
        <w:t>may</w:t>
      </w:r>
      <w:r w:rsidRPr="007F25B6">
        <w:rPr>
          <w:rFonts w:ascii="Times New Roman" w:hAnsi="Times New Roman"/>
          <w:color w:val="292425"/>
          <w:spacing w:val="-8"/>
        </w:rPr>
        <w:t xml:space="preserve"> </w:t>
      </w:r>
      <w:r w:rsidRPr="007F25B6">
        <w:rPr>
          <w:rFonts w:ascii="Times New Roman" w:hAnsi="Times New Roman"/>
          <w:color w:val="292425"/>
        </w:rPr>
        <w:t>establish</w:t>
      </w:r>
      <w:r w:rsidRPr="007F25B6">
        <w:rPr>
          <w:rFonts w:ascii="Times New Roman" w:hAnsi="Times New Roman"/>
          <w:color w:val="292425"/>
          <w:spacing w:val="-8"/>
        </w:rPr>
        <w:t xml:space="preserve"> </w:t>
      </w:r>
      <w:r w:rsidRPr="007F25B6">
        <w:rPr>
          <w:rFonts w:ascii="Times New Roman" w:hAnsi="Times New Roman"/>
          <w:color w:val="292425"/>
        </w:rPr>
        <w:t>one</w:t>
      </w:r>
      <w:r w:rsidRPr="007F25B6">
        <w:rPr>
          <w:rFonts w:ascii="Times New Roman" w:hAnsi="Times New Roman"/>
          <w:color w:val="292425"/>
          <w:spacing w:val="-8"/>
        </w:rPr>
        <w:t xml:space="preserve"> </w:t>
      </w:r>
      <w:r w:rsidRPr="007F25B6">
        <w:rPr>
          <w:rFonts w:ascii="Times New Roman" w:hAnsi="Times New Roman"/>
          <w:color w:val="292425"/>
        </w:rPr>
        <w:t>or</w:t>
      </w:r>
      <w:r w:rsidRPr="007F25B6">
        <w:rPr>
          <w:rFonts w:ascii="Times New Roman" w:hAnsi="Times New Roman"/>
          <w:color w:val="292425"/>
          <w:spacing w:val="-8"/>
        </w:rPr>
        <w:t xml:space="preserve"> </w:t>
      </w:r>
      <w:r w:rsidRPr="007F25B6">
        <w:rPr>
          <w:rFonts w:ascii="Times New Roman" w:hAnsi="Times New Roman"/>
          <w:color w:val="292425"/>
        </w:rPr>
        <w:t>more</w:t>
      </w:r>
      <w:r w:rsidRPr="007F25B6">
        <w:rPr>
          <w:rFonts w:ascii="Times New Roman" w:hAnsi="Times New Roman"/>
          <w:color w:val="292425"/>
          <w:spacing w:val="-8"/>
        </w:rPr>
        <w:t xml:space="preserve"> </w:t>
      </w:r>
      <w:r w:rsidRPr="007F25B6">
        <w:rPr>
          <w:rFonts w:ascii="Times New Roman" w:hAnsi="Times New Roman"/>
          <w:color w:val="292425"/>
        </w:rPr>
        <w:t>committees</w:t>
      </w:r>
      <w:r w:rsidRPr="007F25B6">
        <w:rPr>
          <w:rFonts w:ascii="Times New Roman" w:hAnsi="Times New Roman"/>
          <w:color w:val="292425"/>
          <w:spacing w:val="-8"/>
        </w:rPr>
        <w:t xml:space="preserve"> </w:t>
      </w:r>
      <w:r w:rsidRPr="007F25B6">
        <w:rPr>
          <w:rFonts w:ascii="Times New Roman" w:hAnsi="Times New Roman"/>
          <w:color w:val="292425"/>
        </w:rPr>
        <w:t>consisting</w:t>
      </w:r>
      <w:r w:rsidRPr="007F25B6">
        <w:rPr>
          <w:rFonts w:ascii="Times New Roman" w:hAnsi="Times New Roman"/>
          <w:color w:val="292425"/>
          <w:spacing w:val="-8"/>
        </w:rPr>
        <w:t xml:space="preserve"> </w:t>
      </w:r>
      <w:r w:rsidRPr="007F25B6">
        <w:rPr>
          <w:rFonts w:ascii="Times New Roman" w:hAnsi="Times New Roman"/>
          <w:color w:val="292425"/>
        </w:rPr>
        <w:t xml:space="preserve">of members only or consisting of members and non-members to perform, subject to the </w:t>
      </w:r>
      <w:r w:rsidRPr="007F25B6">
        <w:rPr>
          <w:rFonts w:ascii="Times New Roman" w:hAnsi="Times New Roman"/>
          <w:color w:val="292425"/>
          <w:spacing w:val="2"/>
        </w:rPr>
        <w:t>Advisor</w:t>
      </w:r>
      <w:r w:rsidRPr="007F25B6">
        <w:rPr>
          <w:rFonts w:ascii="Times New Roman" w:hAnsi="Times New Roman"/>
          <w:color w:val="292425"/>
        </w:rPr>
        <w:t xml:space="preserve">y </w:t>
      </w:r>
      <w:r w:rsidRPr="007F25B6">
        <w:rPr>
          <w:rFonts w:ascii="Times New Roman" w:hAnsi="Times New Roman"/>
          <w:color w:val="292425"/>
          <w:spacing w:val="2"/>
        </w:rPr>
        <w:t>Council’</w:t>
      </w:r>
      <w:r w:rsidRPr="007F25B6">
        <w:rPr>
          <w:rFonts w:ascii="Times New Roman" w:hAnsi="Times New Roman"/>
          <w:color w:val="292425"/>
        </w:rPr>
        <w:t xml:space="preserve">s </w:t>
      </w:r>
      <w:r w:rsidRPr="007F25B6">
        <w:rPr>
          <w:rFonts w:ascii="Times New Roman" w:hAnsi="Times New Roman"/>
          <w:color w:val="292425"/>
          <w:spacing w:val="2"/>
        </w:rPr>
        <w:t>directions</w:t>
      </w:r>
      <w:r w:rsidRPr="007F25B6">
        <w:rPr>
          <w:rFonts w:ascii="Times New Roman" w:hAnsi="Times New Roman"/>
          <w:color w:val="292425"/>
        </w:rPr>
        <w:t xml:space="preserve">, </w:t>
      </w:r>
      <w:r w:rsidRPr="007F25B6">
        <w:rPr>
          <w:rFonts w:ascii="Times New Roman" w:hAnsi="Times New Roman"/>
          <w:color w:val="292425"/>
          <w:spacing w:val="2"/>
        </w:rPr>
        <w:t>function</w:t>
      </w:r>
      <w:r w:rsidRPr="007F25B6">
        <w:rPr>
          <w:rFonts w:ascii="Times New Roman" w:hAnsi="Times New Roman"/>
          <w:color w:val="292425"/>
        </w:rPr>
        <w:t xml:space="preserve">s </w:t>
      </w:r>
      <w:r w:rsidRPr="007F25B6">
        <w:rPr>
          <w:rFonts w:ascii="Times New Roman" w:hAnsi="Times New Roman"/>
          <w:color w:val="292425"/>
          <w:spacing w:val="2"/>
        </w:rPr>
        <w:t>th</w:t>
      </w:r>
      <w:r w:rsidRPr="007F25B6">
        <w:rPr>
          <w:rFonts w:ascii="Times New Roman" w:hAnsi="Times New Roman"/>
          <w:color w:val="292425"/>
        </w:rPr>
        <w:t xml:space="preserve">e </w:t>
      </w:r>
      <w:r w:rsidRPr="007F25B6">
        <w:rPr>
          <w:rFonts w:ascii="Times New Roman" w:hAnsi="Times New Roman"/>
          <w:color w:val="292425"/>
          <w:spacing w:val="2"/>
        </w:rPr>
        <w:t>Advisor</w:t>
      </w:r>
      <w:r w:rsidRPr="007F25B6">
        <w:rPr>
          <w:rFonts w:ascii="Times New Roman" w:hAnsi="Times New Roman"/>
          <w:color w:val="292425"/>
        </w:rPr>
        <w:t xml:space="preserve">y </w:t>
      </w:r>
      <w:r w:rsidRPr="007F25B6">
        <w:rPr>
          <w:rFonts w:ascii="Times New Roman" w:hAnsi="Times New Roman"/>
          <w:color w:val="292425"/>
          <w:spacing w:val="2"/>
        </w:rPr>
        <w:t>Counci</w:t>
      </w:r>
      <w:r w:rsidRPr="007F25B6">
        <w:rPr>
          <w:rFonts w:ascii="Times New Roman" w:hAnsi="Times New Roman"/>
          <w:color w:val="292425"/>
        </w:rPr>
        <w:t xml:space="preserve">l </w:t>
      </w:r>
      <w:r w:rsidRPr="007F25B6">
        <w:rPr>
          <w:rFonts w:ascii="Times New Roman" w:hAnsi="Times New Roman"/>
          <w:color w:val="292425"/>
          <w:spacing w:val="2"/>
        </w:rPr>
        <w:t>ma</w:t>
      </w:r>
      <w:r w:rsidRPr="007F25B6">
        <w:rPr>
          <w:rFonts w:ascii="Times New Roman" w:hAnsi="Times New Roman"/>
          <w:color w:val="292425"/>
        </w:rPr>
        <w:t xml:space="preserve">y </w:t>
      </w:r>
      <w:r w:rsidRPr="007F25B6">
        <w:rPr>
          <w:rFonts w:ascii="Times New Roman" w:hAnsi="Times New Roman"/>
          <w:color w:val="292425"/>
          <w:spacing w:val="2"/>
        </w:rPr>
        <w:t>assig</w:t>
      </w:r>
      <w:r w:rsidRPr="007F25B6">
        <w:rPr>
          <w:rFonts w:ascii="Times New Roman" w:hAnsi="Times New Roman"/>
          <w:color w:val="292425"/>
        </w:rPr>
        <w:t xml:space="preserve">n </w:t>
      </w:r>
      <w:r w:rsidRPr="007F25B6">
        <w:rPr>
          <w:rFonts w:ascii="Times New Roman" w:hAnsi="Times New Roman"/>
          <w:color w:val="292425"/>
          <w:spacing w:val="2"/>
        </w:rPr>
        <w:t>t</w:t>
      </w:r>
      <w:r w:rsidRPr="007F25B6">
        <w:rPr>
          <w:rFonts w:ascii="Times New Roman" w:hAnsi="Times New Roman"/>
          <w:color w:val="292425"/>
        </w:rPr>
        <w:t xml:space="preserve">o </w:t>
      </w:r>
      <w:r w:rsidRPr="007F25B6">
        <w:rPr>
          <w:rFonts w:ascii="Times New Roman" w:hAnsi="Times New Roman"/>
          <w:color w:val="292425"/>
          <w:spacing w:val="2"/>
        </w:rPr>
        <w:t xml:space="preserve">such </w:t>
      </w:r>
      <w:r w:rsidRPr="007F25B6">
        <w:rPr>
          <w:rFonts w:ascii="Times New Roman" w:hAnsi="Times New Roman"/>
          <w:color w:val="292425"/>
        </w:rPr>
        <w:t>committee.</w:t>
      </w:r>
    </w:p>
    <w:p w14:paraId="4DA5EA9C" w14:textId="77777777" w:rsidR="00880F5D" w:rsidRPr="007F25B6" w:rsidRDefault="00880F5D" w:rsidP="00880F5D">
      <w:pPr>
        <w:widowControl w:val="0"/>
        <w:autoSpaceDE w:val="0"/>
        <w:autoSpaceDN w:val="0"/>
        <w:adjustRightInd w:val="0"/>
        <w:spacing w:after="0" w:line="360" w:lineRule="auto"/>
        <w:jc w:val="both"/>
        <w:rPr>
          <w:rFonts w:ascii="Times New Roman" w:hAnsi="Times New Roman"/>
          <w:color w:val="000000"/>
          <w:sz w:val="26"/>
          <w:szCs w:val="26"/>
        </w:rPr>
      </w:pPr>
    </w:p>
    <w:p w14:paraId="71265203" w14:textId="77777777" w:rsidR="00880F5D" w:rsidRPr="007F25B6" w:rsidRDefault="00BA0C5D" w:rsidP="00004671">
      <w:pPr>
        <w:pStyle w:val="Heading2"/>
      </w:pPr>
      <w:bookmarkStart w:id="44" w:name="_Toc410965089"/>
      <w:r w:rsidRPr="007F25B6">
        <w:t xml:space="preserve"> </w:t>
      </w:r>
      <w:bookmarkStart w:id="45" w:name="_Toc427492852"/>
      <w:r w:rsidR="00880F5D" w:rsidRPr="007F25B6">
        <w:t>Term</w:t>
      </w:r>
      <w:r w:rsidR="00880F5D" w:rsidRPr="007F25B6">
        <w:rPr>
          <w:spacing w:val="-5"/>
        </w:rPr>
        <w:t xml:space="preserve"> </w:t>
      </w:r>
      <w:r w:rsidR="00880F5D" w:rsidRPr="007F25B6">
        <w:t>of</w:t>
      </w:r>
      <w:r w:rsidR="00880F5D" w:rsidRPr="007F25B6">
        <w:rPr>
          <w:spacing w:val="-5"/>
        </w:rPr>
        <w:t xml:space="preserve"> </w:t>
      </w:r>
      <w:r w:rsidR="00880F5D" w:rsidRPr="007F25B6">
        <w:t>office</w:t>
      </w:r>
      <w:r w:rsidR="00880F5D" w:rsidRPr="007F25B6">
        <w:rPr>
          <w:spacing w:val="-5"/>
        </w:rPr>
        <w:t xml:space="preserve"> </w:t>
      </w:r>
      <w:r w:rsidR="00880F5D" w:rsidRPr="007F25B6">
        <w:t>of</w:t>
      </w:r>
      <w:r w:rsidR="00880F5D" w:rsidRPr="007F25B6">
        <w:rPr>
          <w:spacing w:val="-5"/>
        </w:rPr>
        <w:t xml:space="preserve"> </w:t>
      </w:r>
      <w:r w:rsidR="00880F5D" w:rsidRPr="007F25B6">
        <w:t>members</w:t>
      </w:r>
      <w:r w:rsidR="00880F5D" w:rsidRPr="007F25B6">
        <w:rPr>
          <w:spacing w:val="-5"/>
        </w:rPr>
        <w:t xml:space="preserve"> </w:t>
      </w:r>
      <w:r w:rsidR="00880F5D" w:rsidRPr="007F25B6">
        <w:t>of</w:t>
      </w:r>
      <w:r w:rsidR="00880F5D" w:rsidRPr="007F25B6">
        <w:rPr>
          <w:spacing w:val="-5"/>
        </w:rPr>
        <w:t xml:space="preserve"> </w:t>
      </w:r>
      <w:r w:rsidR="00880F5D" w:rsidRPr="007F25B6">
        <w:t>Advisory</w:t>
      </w:r>
      <w:r w:rsidR="00880F5D" w:rsidRPr="007F25B6">
        <w:rPr>
          <w:spacing w:val="-5"/>
        </w:rPr>
        <w:t xml:space="preserve"> </w:t>
      </w:r>
      <w:r w:rsidR="00880F5D" w:rsidRPr="007F25B6">
        <w:t>Council</w:t>
      </w:r>
      <w:bookmarkEnd w:id="44"/>
      <w:bookmarkEnd w:id="45"/>
    </w:p>
    <w:p w14:paraId="66253A25" w14:textId="77777777" w:rsidR="00880F5D" w:rsidRPr="007F25B6" w:rsidRDefault="00880F5D" w:rsidP="00C80EE5">
      <w:pPr>
        <w:pStyle w:val="ListParagraph"/>
        <w:widowControl w:val="0"/>
        <w:numPr>
          <w:ilvl w:val="0"/>
          <w:numId w:val="19"/>
        </w:numPr>
        <w:autoSpaceDE w:val="0"/>
        <w:autoSpaceDN w:val="0"/>
        <w:adjustRightInd w:val="0"/>
        <w:spacing w:after="0" w:line="360" w:lineRule="auto"/>
        <w:ind w:right="399"/>
        <w:jc w:val="both"/>
        <w:rPr>
          <w:rFonts w:ascii="Times New Roman" w:hAnsi="Times New Roman"/>
          <w:color w:val="000000"/>
        </w:rPr>
      </w:pPr>
      <w:r w:rsidRPr="007F25B6">
        <w:rPr>
          <w:rFonts w:ascii="Times New Roman" w:hAnsi="Times New Roman"/>
          <w:color w:val="292425"/>
        </w:rPr>
        <w:t>Subject</w:t>
      </w:r>
      <w:r w:rsidRPr="007F25B6">
        <w:rPr>
          <w:rFonts w:ascii="Times New Roman" w:hAnsi="Times New Roman"/>
          <w:color w:val="292425"/>
          <w:spacing w:val="-4"/>
        </w:rPr>
        <w:t xml:space="preserve"> </w:t>
      </w:r>
      <w:r w:rsidRPr="007F25B6">
        <w:rPr>
          <w:rFonts w:ascii="Times New Roman" w:hAnsi="Times New Roman"/>
          <w:color w:val="292425"/>
        </w:rPr>
        <w:t>to</w:t>
      </w:r>
      <w:r w:rsidRPr="007F25B6">
        <w:rPr>
          <w:rFonts w:ascii="Times New Roman" w:hAnsi="Times New Roman"/>
          <w:color w:val="292425"/>
          <w:spacing w:val="-4"/>
        </w:rPr>
        <w:t xml:space="preserve"> </w:t>
      </w:r>
      <w:r w:rsidRPr="007F25B6">
        <w:rPr>
          <w:rFonts w:ascii="Times New Roman" w:hAnsi="Times New Roman"/>
          <w:color w:val="292425"/>
        </w:rPr>
        <w:t>section</w:t>
      </w:r>
      <w:r w:rsidRPr="007F25B6">
        <w:rPr>
          <w:rFonts w:ascii="Times New Roman" w:hAnsi="Times New Roman"/>
          <w:color w:val="292425"/>
          <w:spacing w:val="-4"/>
        </w:rPr>
        <w:t xml:space="preserve"> </w:t>
      </w:r>
      <w:r w:rsidRPr="007F25B6">
        <w:rPr>
          <w:rFonts w:ascii="Times New Roman" w:hAnsi="Times New Roman"/>
          <w:color w:val="292425"/>
        </w:rPr>
        <w:t>10,</w:t>
      </w:r>
      <w:r w:rsidRPr="007F25B6">
        <w:rPr>
          <w:rFonts w:ascii="Times New Roman" w:hAnsi="Times New Roman"/>
          <w:color w:val="292425"/>
          <w:spacing w:val="-4"/>
        </w:rPr>
        <w:t xml:space="preserve"> </w:t>
      </w:r>
      <w:r w:rsidRPr="007F25B6">
        <w:rPr>
          <w:rFonts w:ascii="Times New Roman" w:hAnsi="Times New Roman"/>
          <w:color w:val="292425"/>
        </w:rPr>
        <w:t>a</w:t>
      </w:r>
      <w:r w:rsidRPr="007F25B6">
        <w:rPr>
          <w:rFonts w:ascii="Times New Roman" w:hAnsi="Times New Roman"/>
          <w:color w:val="292425"/>
          <w:spacing w:val="-4"/>
        </w:rPr>
        <w:t xml:space="preserve"> </w:t>
      </w:r>
      <w:r w:rsidRPr="007F25B6">
        <w:rPr>
          <w:rFonts w:ascii="Times New Roman" w:hAnsi="Times New Roman"/>
          <w:color w:val="292425"/>
        </w:rPr>
        <w:t>member</w:t>
      </w:r>
      <w:r w:rsidRPr="007F25B6">
        <w:rPr>
          <w:rFonts w:ascii="Times New Roman" w:hAnsi="Times New Roman"/>
          <w:color w:val="292425"/>
          <w:spacing w:val="-4"/>
        </w:rPr>
        <w:t xml:space="preserve"> </w:t>
      </w:r>
      <w:r w:rsidRPr="007F25B6">
        <w:rPr>
          <w:rFonts w:ascii="Times New Roman" w:hAnsi="Times New Roman"/>
          <w:color w:val="292425"/>
        </w:rPr>
        <w:t>of</w:t>
      </w:r>
      <w:r w:rsidRPr="007F25B6">
        <w:rPr>
          <w:rFonts w:ascii="Times New Roman" w:hAnsi="Times New Roman"/>
          <w:color w:val="292425"/>
          <w:spacing w:val="-4"/>
        </w:rPr>
        <w:t xml:space="preserve"> </w:t>
      </w:r>
      <w:r w:rsidRPr="007F25B6">
        <w:rPr>
          <w:rFonts w:ascii="Times New Roman" w:hAnsi="Times New Roman"/>
          <w:color w:val="292425"/>
        </w:rPr>
        <w:t>the</w:t>
      </w:r>
      <w:r w:rsidRPr="007F25B6">
        <w:rPr>
          <w:rFonts w:ascii="Times New Roman" w:hAnsi="Times New Roman"/>
          <w:color w:val="292425"/>
          <w:spacing w:val="-4"/>
        </w:rPr>
        <w:t xml:space="preserve"> </w:t>
      </w:r>
      <w:r w:rsidRPr="007F25B6">
        <w:rPr>
          <w:rFonts w:ascii="Times New Roman" w:hAnsi="Times New Roman"/>
          <w:color w:val="292425"/>
        </w:rPr>
        <w:t>Advisory</w:t>
      </w:r>
      <w:r w:rsidRPr="007F25B6">
        <w:rPr>
          <w:rFonts w:ascii="Times New Roman" w:hAnsi="Times New Roman"/>
          <w:color w:val="292425"/>
          <w:spacing w:val="-4"/>
        </w:rPr>
        <w:t xml:space="preserve"> </w:t>
      </w:r>
      <w:r w:rsidRPr="007F25B6">
        <w:rPr>
          <w:rFonts w:ascii="Times New Roman" w:hAnsi="Times New Roman"/>
          <w:color w:val="292425"/>
        </w:rPr>
        <w:t>Council</w:t>
      </w:r>
      <w:r w:rsidRPr="007F25B6">
        <w:rPr>
          <w:rFonts w:ascii="Times New Roman" w:hAnsi="Times New Roman"/>
          <w:color w:val="292425"/>
          <w:spacing w:val="-4"/>
        </w:rPr>
        <w:t xml:space="preserve"> </w:t>
      </w:r>
      <w:r w:rsidRPr="007F25B6">
        <w:rPr>
          <w:rFonts w:ascii="Times New Roman" w:hAnsi="Times New Roman"/>
          <w:color w:val="292425"/>
        </w:rPr>
        <w:t>holds</w:t>
      </w:r>
      <w:r w:rsidRPr="007F25B6">
        <w:rPr>
          <w:rFonts w:ascii="Times New Roman" w:hAnsi="Times New Roman"/>
          <w:color w:val="292425"/>
          <w:spacing w:val="-4"/>
        </w:rPr>
        <w:t xml:space="preserve"> </w:t>
      </w:r>
      <w:r w:rsidRPr="007F25B6">
        <w:rPr>
          <w:rFonts w:ascii="Times New Roman" w:hAnsi="Times New Roman"/>
          <w:color w:val="292425"/>
        </w:rPr>
        <w:t>office</w:t>
      </w:r>
      <w:r w:rsidRPr="007F25B6">
        <w:rPr>
          <w:rFonts w:ascii="Times New Roman" w:hAnsi="Times New Roman"/>
          <w:color w:val="292425"/>
          <w:spacing w:val="-4"/>
        </w:rPr>
        <w:t xml:space="preserve"> </w:t>
      </w:r>
      <w:r w:rsidRPr="007F25B6">
        <w:rPr>
          <w:rFonts w:ascii="Times New Roman" w:hAnsi="Times New Roman"/>
          <w:color w:val="292425"/>
        </w:rPr>
        <w:t>for</w:t>
      </w:r>
      <w:r w:rsidRPr="007F25B6">
        <w:rPr>
          <w:rFonts w:ascii="Times New Roman" w:hAnsi="Times New Roman"/>
          <w:color w:val="292425"/>
          <w:spacing w:val="-4"/>
        </w:rPr>
        <w:t xml:space="preserve"> </w:t>
      </w:r>
      <w:r w:rsidRPr="007F25B6">
        <w:rPr>
          <w:rFonts w:ascii="Times New Roman" w:hAnsi="Times New Roman"/>
          <w:color w:val="292425"/>
        </w:rPr>
        <w:t>a term of three years and may be reappointed at the end of that term.</w:t>
      </w:r>
    </w:p>
    <w:p w14:paraId="3D347D6D" w14:textId="77777777" w:rsidR="00880F5D" w:rsidRPr="007F25B6" w:rsidRDefault="00880F5D" w:rsidP="00880F5D">
      <w:pPr>
        <w:widowControl w:val="0"/>
        <w:autoSpaceDE w:val="0"/>
        <w:autoSpaceDN w:val="0"/>
        <w:adjustRightInd w:val="0"/>
        <w:spacing w:after="0" w:line="360" w:lineRule="auto"/>
        <w:ind w:left="926" w:right="399"/>
        <w:contextualSpacing/>
        <w:jc w:val="both"/>
        <w:rPr>
          <w:rFonts w:ascii="Times New Roman" w:hAnsi="Times New Roman"/>
          <w:color w:val="000000"/>
        </w:rPr>
      </w:pPr>
    </w:p>
    <w:p w14:paraId="21BC8C3A" w14:textId="77777777" w:rsidR="00880F5D" w:rsidRPr="007F25B6" w:rsidRDefault="00BA0C5D" w:rsidP="00004671">
      <w:pPr>
        <w:pStyle w:val="Heading2"/>
      </w:pPr>
      <w:bookmarkStart w:id="46" w:name="_Toc410965090"/>
      <w:r w:rsidRPr="007F25B6">
        <w:t xml:space="preserve"> </w:t>
      </w:r>
      <w:bookmarkStart w:id="47" w:name="_Toc427492853"/>
      <w:r w:rsidR="00880F5D" w:rsidRPr="007F25B6">
        <w:t>Vacation</w:t>
      </w:r>
      <w:r w:rsidR="00880F5D" w:rsidRPr="007F25B6">
        <w:rPr>
          <w:spacing w:val="-3"/>
        </w:rPr>
        <w:t xml:space="preserve"> </w:t>
      </w:r>
      <w:r w:rsidR="00880F5D" w:rsidRPr="007F25B6">
        <w:t>of</w:t>
      </w:r>
      <w:r w:rsidR="00880F5D" w:rsidRPr="007F25B6">
        <w:rPr>
          <w:spacing w:val="-3"/>
        </w:rPr>
        <w:t xml:space="preserve"> </w:t>
      </w:r>
      <w:r w:rsidR="00880F5D" w:rsidRPr="007F25B6">
        <w:t>office</w:t>
      </w:r>
      <w:r w:rsidR="00880F5D" w:rsidRPr="007F25B6">
        <w:rPr>
          <w:spacing w:val="-3"/>
        </w:rPr>
        <w:t xml:space="preserve"> </w:t>
      </w:r>
      <w:r w:rsidR="00880F5D" w:rsidRPr="007F25B6">
        <w:t>and</w:t>
      </w:r>
      <w:r w:rsidR="00880F5D" w:rsidRPr="007F25B6">
        <w:rPr>
          <w:spacing w:val="-3"/>
        </w:rPr>
        <w:t xml:space="preserve"> </w:t>
      </w:r>
      <w:r w:rsidR="00880F5D" w:rsidRPr="007F25B6">
        <w:t>filling</w:t>
      </w:r>
      <w:r w:rsidR="00880F5D" w:rsidRPr="007F25B6">
        <w:rPr>
          <w:spacing w:val="-3"/>
        </w:rPr>
        <w:t xml:space="preserve"> </w:t>
      </w:r>
      <w:r w:rsidR="00880F5D" w:rsidRPr="007F25B6">
        <w:t>of</w:t>
      </w:r>
      <w:r w:rsidR="00880F5D" w:rsidRPr="007F25B6">
        <w:rPr>
          <w:spacing w:val="-3"/>
        </w:rPr>
        <w:t xml:space="preserve"> </w:t>
      </w:r>
      <w:r w:rsidR="00880F5D" w:rsidRPr="007F25B6">
        <w:t>vacancies</w:t>
      </w:r>
      <w:bookmarkEnd w:id="46"/>
      <w:bookmarkEnd w:id="47"/>
    </w:p>
    <w:p w14:paraId="595C4770" w14:textId="77777777" w:rsidR="00880F5D" w:rsidRPr="007F25B6" w:rsidRDefault="00880F5D" w:rsidP="0093519E">
      <w:pPr>
        <w:widowControl w:val="0"/>
        <w:autoSpaceDE w:val="0"/>
        <w:autoSpaceDN w:val="0"/>
        <w:adjustRightInd w:val="0"/>
        <w:spacing w:after="0" w:line="360" w:lineRule="auto"/>
        <w:ind w:left="926" w:right="402"/>
        <w:contextualSpacing/>
        <w:jc w:val="both"/>
        <w:rPr>
          <w:rFonts w:ascii="Times New Roman" w:hAnsi="Times New Roman"/>
          <w:color w:val="000000"/>
        </w:rPr>
      </w:pPr>
      <w:r w:rsidRPr="007F25B6">
        <w:rPr>
          <w:rFonts w:ascii="Times New Roman" w:hAnsi="Times New Roman"/>
          <w:color w:val="292425"/>
        </w:rPr>
        <w:t>(1)</w:t>
      </w:r>
      <w:r w:rsidRPr="007F25B6">
        <w:rPr>
          <w:rFonts w:ascii="Times New Roman" w:hAnsi="Times New Roman"/>
          <w:color w:val="292425"/>
        </w:rPr>
        <w:tab/>
        <w:t xml:space="preserve">The office of a member of the Advisory Council becomes vacant if the </w:t>
      </w:r>
    </w:p>
    <w:p w14:paraId="442D80A2" w14:textId="77777777" w:rsidR="00880F5D" w:rsidRPr="007F25B6" w:rsidRDefault="00880F5D" w:rsidP="00880F5D">
      <w:pPr>
        <w:widowControl w:val="0"/>
        <w:autoSpaceDE w:val="0"/>
        <w:autoSpaceDN w:val="0"/>
        <w:adjustRightInd w:val="0"/>
        <w:spacing w:after="0" w:line="360" w:lineRule="auto"/>
        <w:ind w:left="1440" w:right="402"/>
        <w:jc w:val="both"/>
        <w:rPr>
          <w:rFonts w:ascii="Times New Roman" w:hAnsi="Times New Roman"/>
          <w:color w:val="000000"/>
        </w:rPr>
      </w:pPr>
      <w:proofErr w:type="gramStart"/>
      <w:r w:rsidRPr="007F25B6">
        <w:rPr>
          <w:rFonts w:ascii="Times New Roman" w:hAnsi="Times New Roman"/>
          <w:color w:val="292425"/>
        </w:rPr>
        <w:t>member</w:t>
      </w:r>
      <w:proofErr w:type="gramEnd"/>
      <w:r w:rsidRPr="007F25B6">
        <w:rPr>
          <w:rFonts w:ascii="Times New Roman" w:hAnsi="Times New Roman"/>
          <w:color w:val="292425"/>
        </w:rPr>
        <w:t xml:space="preserve"> -</w:t>
      </w:r>
    </w:p>
    <w:p w14:paraId="20ACA4BD" w14:textId="77777777" w:rsidR="00880F5D" w:rsidRPr="007F25B6" w:rsidRDefault="00880F5D" w:rsidP="00880F5D">
      <w:pPr>
        <w:widowControl w:val="0"/>
        <w:tabs>
          <w:tab w:val="left" w:pos="1580"/>
        </w:tabs>
        <w:autoSpaceDE w:val="0"/>
        <w:autoSpaceDN w:val="0"/>
        <w:adjustRightInd w:val="0"/>
        <w:spacing w:after="0" w:line="360" w:lineRule="auto"/>
        <w:ind w:left="2009" w:right="399" w:hanging="569"/>
        <w:jc w:val="both"/>
        <w:rPr>
          <w:rFonts w:ascii="Times New Roman" w:hAnsi="Times New Roman"/>
          <w:color w:val="000000"/>
        </w:rPr>
      </w:pPr>
      <w:r w:rsidRPr="007F25B6">
        <w:rPr>
          <w:rFonts w:ascii="Times New Roman" w:hAnsi="Times New Roman"/>
          <w:color w:val="292425"/>
        </w:rPr>
        <w:t>(</w:t>
      </w:r>
      <w:proofErr w:type="gramStart"/>
      <w:r w:rsidRPr="007F25B6">
        <w:rPr>
          <w:rFonts w:ascii="Times New Roman" w:hAnsi="Times New Roman"/>
          <w:color w:val="292425"/>
        </w:rPr>
        <w:t>a</w:t>
      </w:r>
      <w:proofErr w:type="gramEnd"/>
      <w:r w:rsidRPr="007F25B6">
        <w:rPr>
          <w:rFonts w:ascii="Times New Roman" w:hAnsi="Times New Roman"/>
          <w:color w:val="292425"/>
        </w:rPr>
        <w:t>)</w:t>
      </w:r>
      <w:r w:rsidRPr="007F25B6">
        <w:rPr>
          <w:rFonts w:ascii="Times New Roman" w:hAnsi="Times New Roman"/>
          <w:color w:val="292425"/>
        </w:rPr>
        <w:tab/>
        <w:t>is</w:t>
      </w:r>
      <w:r w:rsidRPr="007F25B6">
        <w:rPr>
          <w:rFonts w:ascii="Times New Roman" w:hAnsi="Times New Roman"/>
          <w:color w:val="292425"/>
          <w:spacing w:val="-8"/>
        </w:rPr>
        <w:t xml:space="preserve"> </w:t>
      </w:r>
      <w:r w:rsidRPr="007F25B6">
        <w:rPr>
          <w:rFonts w:ascii="Times New Roman" w:hAnsi="Times New Roman"/>
          <w:color w:val="292425"/>
        </w:rPr>
        <w:t>absent</w:t>
      </w:r>
      <w:r w:rsidRPr="007F25B6">
        <w:rPr>
          <w:rFonts w:ascii="Times New Roman" w:hAnsi="Times New Roman"/>
          <w:color w:val="292425"/>
          <w:spacing w:val="-8"/>
        </w:rPr>
        <w:t xml:space="preserve"> </w:t>
      </w:r>
      <w:r w:rsidRPr="007F25B6">
        <w:rPr>
          <w:rFonts w:ascii="Times New Roman" w:hAnsi="Times New Roman"/>
          <w:color w:val="292425"/>
        </w:rPr>
        <w:t>from</w:t>
      </w:r>
      <w:r w:rsidRPr="007F25B6">
        <w:rPr>
          <w:rFonts w:ascii="Times New Roman" w:hAnsi="Times New Roman"/>
          <w:color w:val="292425"/>
          <w:spacing w:val="-8"/>
        </w:rPr>
        <w:t xml:space="preserve"> </w:t>
      </w:r>
      <w:r w:rsidRPr="007F25B6">
        <w:rPr>
          <w:rFonts w:ascii="Times New Roman" w:hAnsi="Times New Roman"/>
          <w:color w:val="292425"/>
        </w:rPr>
        <w:t>three</w:t>
      </w:r>
      <w:r w:rsidRPr="007F25B6">
        <w:rPr>
          <w:rFonts w:ascii="Times New Roman" w:hAnsi="Times New Roman"/>
          <w:color w:val="292425"/>
          <w:spacing w:val="-8"/>
        </w:rPr>
        <w:t xml:space="preserve"> </w:t>
      </w:r>
      <w:r w:rsidRPr="007F25B6">
        <w:rPr>
          <w:rFonts w:ascii="Times New Roman" w:hAnsi="Times New Roman"/>
          <w:color w:val="292425"/>
        </w:rPr>
        <w:t>consecutive</w:t>
      </w:r>
      <w:r w:rsidRPr="007F25B6">
        <w:rPr>
          <w:rFonts w:ascii="Times New Roman" w:hAnsi="Times New Roman"/>
          <w:color w:val="292425"/>
          <w:spacing w:val="-8"/>
        </w:rPr>
        <w:t xml:space="preserve"> </w:t>
      </w:r>
      <w:r w:rsidRPr="007F25B6">
        <w:rPr>
          <w:rFonts w:ascii="Times New Roman" w:hAnsi="Times New Roman"/>
          <w:color w:val="292425"/>
        </w:rPr>
        <w:t>meetings</w:t>
      </w:r>
      <w:r w:rsidRPr="007F25B6">
        <w:rPr>
          <w:rFonts w:ascii="Times New Roman" w:hAnsi="Times New Roman"/>
          <w:color w:val="292425"/>
          <w:spacing w:val="-8"/>
        </w:rPr>
        <w:t xml:space="preserve"> </w:t>
      </w:r>
      <w:r w:rsidRPr="007F25B6">
        <w:rPr>
          <w:rFonts w:ascii="Times New Roman" w:hAnsi="Times New Roman"/>
          <w:color w:val="292425"/>
        </w:rPr>
        <w:t>of</w:t>
      </w:r>
      <w:r w:rsidRPr="007F25B6">
        <w:rPr>
          <w:rFonts w:ascii="Times New Roman" w:hAnsi="Times New Roman"/>
          <w:color w:val="292425"/>
          <w:spacing w:val="-8"/>
        </w:rPr>
        <w:t xml:space="preserve"> </w:t>
      </w:r>
      <w:r w:rsidRPr="007F25B6">
        <w:rPr>
          <w:rFonts w:ascii="Times New Roman" w:hAnsi="Times New Roman"/>
          <w:color w:val="292425"/>
        </w:rPr>
        <w:t>the</w:t>
      </w:r>
      <w:r w:rsidRPr="007F25B6">
        <w:rPr>
          <w:rFonts w:ascii="Times New Roman" w:hAnsi="Times New Roman"/>
          <w:color w:val="292425"/>
          <w:spacing w:val="-8"/>
        </w:rPr>
        <w:t xml:space="preserve"> </w:t>
      </w:r>
      <w:r w:rsidRPr="007F25B6">
        <w:rPr>
          <w:rFonts w:ascii="Times New Roman" w:hAnsi="Times New Roman"/>
          <w:color w:val="292425"/>
        </w:rPr>
        <w:t>Advisory</w:t>
      </w:r>
      <w:r w:rsidRPr="007F25B6">
        <w:rPr>
          <w:rFonts w:ascii="Times New Roman" w:hAnsi="Times New Roman"/>
          <w:color w:val="292425"/>
          <w:spacing w:val="-8"/>
        </w:rPr>
        <w:t xml:space="preserve"> </w:t>
      </w:r>
      <w:r w:rsidRPr="007F25B6">
        <w:rPr>
          <w:rFonts w:ascii="Times New Roman" w:hAnsi="Times New Roman"/>
          <w:color w:val="292425"/>
        </w:rPr>
        <w:t>Council</w:t>
      </w:r>
      <w:r w:rsidRPr="007F25B6">
        <w:rPr>
          <w:rFonts w:ascii="Times New Roman" w:hAnsi="Times New Roman"/>
          <w:color w:val="292425"/>
          <w:spacing w:val="-8"/>
        </w:rPr>
        <w:t xml:space="preserve"> </w:t>
      </w:r>
      <w:r w:rsidRPr="007F25B6">
        <w:rPr>
          <w:rFonts w:ascii="Times New Roman" w:hAnsi="Times New Roman"/>
          <w:color w:val="292425"/>
        </w:rPr>
        <w:t>without the</w:t>
      </w:r>
      <w:r w:rsidRPr="007F25B6">
        <w:rPr>
          <w:rFonts w:ascii="Times New Roman" w:hAnsi="Times New Roman"/>
          <w:color w:val="292425"/>
          <w:spacing w:val="-3"/>
        </w:rPr>
        <w:t xml:space="preserve"> </w:t>
      </w:r>
      <w:r w:rsidRPr="007F25B6">
        <w:rPr>
          <w:rFonts w:ascii="Times New Roman" w:hAnsi="Times New Roman"/>
          <w:color w:val="292425"/>
        </w:rPr>
        <w:t>permission</w:t>
      </w:r>
      <w:r w:rsidRPr="007F25B6">
        <w:rPr>
          <w:rFonts w:ascii="Times New Roman" w:hAnsi="Times New Roman"/>
          <w:color w:val="292425"/>
          <w:spacing w:val="-3"/>
        </w:rPr>
        <w:t xml:space="preserve"> </w:t>
      </w:r>
      <w:r w:rsidRPr="007F25B6">
        <w:rPr>
          <w:rFonts w:ascii="Times New Roman" w:hAnsi="Times New Roman"/>
          <w:color w:val="292425"/>
        </w:rPr>
        <w:t>of</w:t>
      </w:r>
      <w:r w:rsidRPr="007F25B6">
        <w:rPr>
          <w:rFonts w:ascii="Times New Roman" w:hAnsi="Times New Roman"/>
          <w:color w:val="292425"/>
          <w:spacing w:val="-3"/>
        </w:rPr>
        <w:t xml:space="preserve"> </w:t>
      </w:r>
      <w:r w:rsidRPr="007F25B6">
        <w:rPr>
          <w:rFonts w:ascii="Times New Roman" w:hAnsi="Times New Roman"/>
          <w:color w:val="292425"/>
        </w:rPr>
        <w:t>the</w:t>
      </w:r>
      <w:r w:rsidRPr="007F25B6">
        <w:rPr>
          <w:rFonts w:ascii="Times New Roman" w:hAnsi="Times New Roman"/>
          <w:color w:val="292425"/>
          <w:spacing w:val="-3"/>
        </w:rPr>
        <w:t xml:space="preserve"> </w:t>
      </w:r>
      <w:r w:rsidRPr="007F25B6">
        <w:rPr>
          <w:rFonts w:ascii="Times New Roman" w:hAnsi="Times New Roman"/>
          <w:color w:val="292425"/>
        </w:rPr>
        <w:t>Advisory</w:t>
      </w:r>
      <w:r w:rsidRPr="007F25B6">
        <w:rPr>
          <w:rFonts w:ascii="Times New Roman" w:hAnsi="Times New Roman"/>
          <w:color w:val="292425"/>
          <w:spacing w:val="-3"/>
        </w:rPr>
        <w:t xml:space="preserve"> </w:t>
      </w:r>
      <w:r w:rsidRPr="007F25B6">
        <w:rPr>
          <w:rFonts w:ascii="Times New Roman" w:hAnsi="Times New Roman"/>
          <w:color w:val="292425"/>
        </w:rPr>
        <w:t>Council;</w:t>
      </w:r>
    </w:p>
    <w:p w14:paraId="1A38B0FE" w14:textId="77777777" w:rsidR="00880F5D" w:rsidRPr="007F25B6" w:rsidRDefault="00880F5D" w:rsidP="00880F5D">
      <w:pPr>
        <w:widowControl w:val="0"/>
        <w:autoSpaceDE w:val="0"/>
        <w:autoSpaceDN w:val="0"/>
        <w:adjustRightInd w:val="0"/>
        <w:spacing w:after="0" w:line="360" w:lineRule="auto"/>
        <w:ind w:left="1440" w:right="712"/>
        <w:jc w:val="both"/>
        <w:rPr>
          <w:rFonts w:ascii="Times New Roman" w:hAnsi="Times New Roman"/>
          <w:color w:val="292425"/>
          <w:spacing w:val="-1"/>
        </w:rPr>
      </w:pPr>
      <w:r w:rsidRPr="007F25B6">
        <w:rPr>
          <w:rFonts w:ascii="Times New Roman" w:hAnsi="Times New Roman"/>
          <w:color w:val="292425"/>
        </w:rPr>
        <w:t xml:space="preserve">(b)    </w:t>
      </w:r>
      <w:r w:rsidRPr="007F25B6">
        <w:rPr>
          <w:rFonts w:ascii="Times New Roman" w:hAnsi="Times New Roman"/>
          <w:color w:val="292425"/>
          <w:spacing w:val="37"/>
        </w:rPr>
        <w:t xml:space="preserve"> </w:t>
      </w:r>
      <w:proofErr w:type="gramStart"/>
      <w:r w:rsidRPr="007F25B6">
        <w:rPr>
          <w:rFonts w:ascii="Times New Roman" w:hAnsi="Times New Roman"/>
          <w:color w:val="292425"/>
        </w:rPr>
        <w:t>through</w:t>
      </w:r>
      <w:proofErr w:type="gramEnd"/>
      <w:r w:rsidRPr="007F25B6">
        <w:rPr>
          <w:rFonts w:ascii="Times New Roman" w:hAnsi="Times New Roman"/>
          <w:color w:val="292425"/>
          <w:spacing w:val="-1"/>
        </w:rPr>
        <w:t xml:space="preserve"> </w:t>
      </w:r>
      <w:r w:rsidRPr="007F25B6">
        <w:rPr>
          <w:rFonts w:ascii="Times New Roman" w:hAnsi="Times New Roman"/>
          <w:color w:val="292425"/>
        </w:rPr>
        <w:t>a</w:t>
      </w:r>
      <w:r w:rsidRPr="007F25B6">
        <w:rPr>
          <w:rFonts w:ascii="Times New Roman" w:hAnsi="Times New Roman"/>
          <w:color w:val="292425"/>
          <w:spacing w:val="-1"/>
        </w:rPr>
        <w:t xml:space="preserve"> </w:t>
      </w:r>
      <w:r w:rsidRPr="007F25B6">
        <w:rPr>
          <w:rFonts w:ascii="Times New Roman" w:hAnsi="Times New Roman"/>
          <w:color w:val="292425"/>
        </w:rPr>
        <w:t>written</w:t>
      </w:r>
      <w:r w:rsidRPr="007F25B6">
        <w:rPr>
          <w:rFonts w:ascii="Times New Roman" w:hAnsi="Times New Roman"/>
          <w:color w:val="292425"/>
          <w:spacing w:val="-1"/>
        </w:rPr>
        <w:t xml:space="preserve"> </w:t>
      </w:r>
      <w:r w:rsidRPr="007F25B6">
        <w:rPr>
          <w:rFonts w:ascii="Times New Roman" w:hAnsi="Times New Roman"/>
          <w:color w:val="292425"/>
        </w:rPr>
        <w:t>notice</w:t>
      </w:r>
      <w:r w:rsidRPr="007F25B6">
        <w:rPr>
          <w:rFonts w:ascii="Times New Roman" w:hAnsi="Times New Roman"/>
          <w:color w:val="292425"/>
          <w:spacing w:val="-1"/>
        </w:rPr>
        <w:t xml:space="preserve"> </w:t>
      </w:r>
      <w:r w:rsidRPr="007F25B6">
        <w:rPr>
          <w:rFonts w:ascii="Times New Roman" w:hAnsi="Times New Roman"/>
          <w:color w:val="292425"/>
        </w:rPr>
        <w:t>addressed</w:t>
      </w:r>
      <w:r w:rsidRPr="007F25B6">
        <w:rPr>
          <w:rFonts w:ascii="Times New Roman" w:hAnsi="Times New Roman"/>
          <w:color w:val="292425"/>
          <w:spacing w:val="-1"/>
        </w:rPr>
        <w:t xml:space="preserve"> </w:t>
      </w:r>
      <w:r w:rsidRPr="007F25B6">
        <w:rPr>
          <w:rFonts w:ascii="Times New Roman" w:hAnsi="Times New Roman"/>
          <w:color w:val="292425"/>
        </w:rPr>
        <w:t>to</w:t>
      </w:r>
      <w:r w:rsidRPr="007F25B6">
        <w:rPr>
          <w:rFonts w:ascii="Times New Roman" w:hAnsi="Times New Roman"/>
          <w:color w:val="292425"/>
          <w:spacing w:val="-1"/>
        </w:rPr>
        <w:t xml:space="preserve"> </w:t>
      </w:r>
      <w:r w:rsidRPr="007F25B6">
        <w:rPr>
          <w:rFonts w:ascii="Times New Roman" w:hAnsi="Times New Roman"/>
          <w:color w:val="292425"/>
        </w:rPr>
        <w:t>the</w:t>
      </w:r>
      <w:r w:rsidRPr="007F25B6">
        <w:rPr>
          <w:rFonts w:ascii="Times New Roman" w:hAnsi="Times New Roman"/>
          <w:color w:val="292425"/>
          <w:spacing w:val="-1"/>
        </w:rPr>
        <w:t xml:space="preserve"> </w:t>
      </w:r>
      <w:r w:rsidRPr="007F25B6">
        <w:rPr>
          <w:rFonts w:ascii="Times New Roman" w:hAnsi="Times New Roman"/>
          <w:color w:val="292425"/>
        </w:rPr>
        <w:t>Minister,</w:t>
      </w:r>
      <w:r w:rsidRPr="007F25B6">
        <w:rPr>
          <w:rFonts w:ascii="Times New Roman" w:hAnsi="Times New Roman"/>
          <w:color w:val="292425"/>
          <w:spacing w:val="-1"/>
        </w:rPr>
        <w:t xml:space="preserve"> </w:t>
      </w:r>
      <w:r w:rsidRPr="007F25B6">
        <w:rPr>
          <w:rFonts w:ascii="Times New Roman" w:hAnsi="Times New Roman"/>
          <w:color w:val="292425"/>
        </w:rPr>
        <w:t>resigns</w:t>
      </w:r>
      <w:r w:rsidRPr="007F25B6">
        <w:rPr>
          <w:rFonts w:ascii="Times New Roman" w:hAnsi="Times New Roman"/>
          <w:color w:val="292425"/>
          <w:spacing w:val="-1"/>
        </w:rPr>
        <w:t xml:space="preserve"> </w:t>
      </w:r>
      <w:r w:rsidRPr="007F25B6">
        <w:rPr>
          <w:rFonts w:ascii="Times New Roman" w:hAnsi="Times New Roman"/>
          <w:color w:val="292425"/>
        </w:rPr>
        <w:t>from</w:t>
      </w:r>
      <w:r w:rsidRPr="007F25B6">
        <w:rPr>
          <w:rFonts w:ascii="Times New Roman" w:hAnsi="Times New Roman"/>
          <w:color w:val="292425"/>
          <w:spacing w:val="-1"/>
        </w:rPr>
        <w:t xml:space="preserve"> </w:t>
      </w:r>
    </w:p>
    <w:p w14:paraId="0BEABAF2" w14:textId="77777777" w:rsidR="00880F5D" w:rsidRPr="007F25B6" w:rsidRDefault="00880F5D" w:rsidP="00880F5D">
      <w:pPr>
        <w:widowControl w:val="0"/>
        <w:autoSpaceDE w:val="0"/>
        <w:autoSpaceDN w:val="0"/>
        <w:adjustRightInd w:val="0"/>
        <w:spacing w:after="0" w:line="360" w:lineRule="auto"/>
        <w:ind w:left="1440" w:right="712" w:firstLine="569"/>
        <w:jc w:val="both"/>
        <w:rPr>
          <w:rFonts w:ascii="Times New Roman" w:hAnsi="Times New Roman"/>
          <w:color w:val="000000"/>
        </w:rPr>
      </w:pPr>
      <w:proofErr w:type="gramStart"/>
      <w:r w:rsidRPr="007F25B6">
        <w:rPr>
          <w:rFonts w:ascii="Times New Roman" w:hAnsi="Times New Roman"/>
          <w:color w:val="292425"/>
        </w:rPr>
        <w:t>office</w:t>
      </w:r>
      <w:proofErr w:type="gramEnd"/>
      <w:r w:rsidRPr="007F25B6">
        <w:rPr>
          <w:rFonts w:ascii="Times New Roman" w:hAnsi="Times New Roman"/>
          <w:color w:val="292425"/>
        </w:rPr>
        <w:t>;</w:t>
      </w:r>
    </w:p>
    <w:p w14:paraId="47129202" w14:textId="77777777" w:rsidR="00880F5D" w:rsidRPr="007F25B6" w:rsidRDefault="00880F5D" w:rsidP="00880F5D">
      <w:pPr>
        <w:widowControl w:val="0"/>
        <w:autoSpaceDE w:val="0"/>
        <w:autoSpaceDN w:val="0"/>
        <w:adjustRightInd w:val="0"/>
        <w:spacing w:after="0" w:line="360" w:lineRule="auto"/>
        <w:ind w:left="2009" w:right="401" w:hanging="569"/>
        <w:jc w:val="both"/>
        <w:rPr>
          <w:rFonts w:ascii="Times New Roman" w:hAnsi="Times New Roman"/>
          <w:color w:val="000000"/>
          <w:sz w:val="20"/>
          <w:szCs w:val="20"/>
        </w:rPr>
      </w:pPr>
      <w:r w:rsidRPr="007F25B6">
        <w:rPr>
          <w:rFonts w:ascii="Times New Roman" w:hAnsi="Times New Roman"/>
          <w:color w:val="292425"/>
        </w:rPr>
        <w:t xml:space="preserve">(c)    </w:t>
      </w:r>
      <w:r w:rsidRPr="007F25B6">
        <w:rPr>
          <w:rFonts w:ascii="Times New Roman" w:hAnsi="Times New Roman"/>
          <w:color w:val="292425"/>
          <w:spacing w:val="49"/>
        </w:rPr>
        <w:t xml:space="preserve"> </w:t>
      </w:r>
      <w:proofErr w:type="gramStart"/>
      <w:r w:rsidRPr="007F25B6">
        <w:rPr>
          <w:rFonts w:ascii="Times New Roman" w:hAnsi="Times New Roman"/>
          <w:color w:val="292425"/>
          <w:spacing w:val="-2"/>
        </w:rPr>
        <w:t>cease</w:t>
      </w:r>
      <w:r w:rsidRPr="007F25B6">
        <w:rPr>
          <w:rFonts w:ascii="Times New Roman" w:hAnsi="Times New Roman"/>
          <w:color w:val="292425"/>
        </w:rPr>
        <w:t>s</w:t>
      </w:r>
      <w:proofErr w:type="gramEnd"/>
      <w:r w:rsidRPr="007F25B6">
        <w:rPr>
          <w:rFonts w:ascii="Times New Roman" w:hAnsi="Times New Roman"/>
          <w:color w:val="292425"/>
          <w:spacing w:val="-18"/>
        </w:rPr>
        <w:t xml:space="preserve"> </w:t>
      </w:r>
      <w:r w:rsidRPr="007F25B6">
        <w:rPr>
          <w:rFonts w:ascii="Times New Roman" w:hAnsi="Times New Roman"/>
          <w:color w:val="292425"/>
          <w:spacing w:val="-2"/>
        </w:rPr>
        <w:t>t</w:t>
      </w:r>
      <w:r w:rsidRPr="007F25B6">
        <w:rPr>
          <w:rFonts w:ascii="Times New Roman" w:hAnsi="Times New Roman"/>
          <w:color w:val="292425"/>
        </w:rPr>
        <w:t>o</w:t>
      </w:r>
      <w:r w:rsidRPr="007F25B6">
        <w:rPr>
          <w:rFonts w:ascii="Times New Roman" w:hAnsi="Times New Roman"/>
          <w:color w:val="292425"/>
          <w:spacing w:val="-18"/>
        </w:rPr>
        <w:t xml:space="preserve"> </w:t>
      </w:r>
      <w:r w:rsidRPr="007F25B6">
        <w:rPr>
          <w:rFonts w:ascii="Times New Roman" w:hAnsi="Times New Roman"/>
          <w:color w:val="292425"/>
          <w:spacing w:val="-2"/>
        </w:rPr>
        <w:t>represen</w:t>
      </w:r>
      <w:r w:rsidRPr="007F25B6">
        <w:rPr>
          <w:rFonts w:ascii="Times New Roman" w:hAnsi="Times New Roman"/>
          <w:color w:val="292425"/>
        </w:rPr>
        <w:t>t</w:t>
      </w:r>
      <w:r w:rsidRPr="007F25B6">
        <w:rPr>
          <w:rFonts w:ascii="Times New Roman" w:hAnsi="Times New Roman"/>
          <w:color w:val="292425"/>
          <w:spacing w:val="-18"/>
        </w:rPr>
        <w:t xml:space="preserve"> </w:t>
      </w:r>
      <w:r w:rsidRPr="007F25B6">
        <w:rPr>
          <w:rFonts w:ascii="Times New Roman" w:hAnsi="Times New Roman"/>
          <w:color w:val="292425"/>
          <w:spacing w:val="-2"/>
        </w:rPr>
        <w:t>th</w:t>
      </w:r>
      <w:r w:rsidRPr="007F25B6">
        <w:rPr>
          <w:rFonts w:ascii="Times New Roman" w:hAnsi="Times New Roman"/>
          <w:color w:val="292425"/>
        </w:rPr>
        <w:t>e</w:t>
      </w:r>
      <w:r w:rsidRPr="007F25B6">
        <w:rPr>
          <w:rFonts w:ascii="Times New Roman" w:hAnsi="Times New Roman"/>
          <w:color w:val="292425"/>
          <w:spacing w:val="-18"/>
        </w:rPr>
        <w:t xml:space="preserve"> </w:t>
      </w:r>
      <w:r w:rsidRPr="007F25B6">
        <w:rPr>
          <w:rFonts w:ascii="Times New Roman" w:hAnsi="Times New Roman"/>
          <w:color w:val="292425"/>
          <w:spacing w:val="-2"/>
        </w:rPr>
        <w:t>State</w:t>
      </w:r>
      <w:r w:rsidRPr="007F25B6">
        <w:rPr>
          <w:rFonts w:ascii="Times New Roman" w:hAnsi="Times New Roman"/>
          <w:color w:val="292425"/>
        </w:rPr>
        <w:t>,</w:t>
      </w:r>
      <w:r w:rsidRPr="007F25B6">
        <w:rPr>
          <w:rFonts w:ascii="Times New Roman" w:hAnsi="Times New Roman"/>
          <w:color w:val="292425"/>
          <w:spacing w:val="-18"/>
        </w:rPr>
        <w:t xml:space="preserve"> </w:t>
      </w:r>
      <w:r w:rsidRPr="007F25B6">
        <w:rPr>
          <w:rFonts w:ascii="Times New Roman" w:hAnsi="Times New Roman"/>
          <w:color w:val="292425"/>
          <w:spacing w:val="-2"/>
        </w:rPr>
        <w:t>organisation</w:t>
      </w:r>
      <w:r w:rsidRPr="007F25B6">
        <w:rPr>
          <w:rFonts w:ascii="Times New Roman" w:hAnsi="Times New Roman"/>
          <w:color w:val="292425"/>
        </w:rPr>
        <w:t>,</w:t>
      </w:r>
      <w:r w:rsidRPr="007F25B6">
        <w:rPr>
          <w:rFonts w:ascii="Times New Roman" w:hAnsi="Times New Roman"/>
          <w:color w:val="292425"/>
          <w:spacing w:val="-18"/>
        </w:rPr>
        <w:t xml:space="preserve"> </w:t>
      </w:r>
      <w:r w:rsidRPr="007F25B6">
        <w:rPr>
          <w:rFonts w:ascii="Times New Roman" w:hAnsi="Times New Roman"/>
          <w:color w:val="292425"/>
          <w:spacing w:val="-2"/>
        </w:rPr>
        <w:t>associatio</w:t>
      </w:r>
      <w:r w:rsidRPr="007F25B6">
        <w:rPr>
          <w:rFonts w:ascii="Times New Roman" w:hAnsi="Times New Roman"/>
          <w:color w:val="292425"/>
        </w:rPr>
        <w:t>n</w:t>
      </w:r>
      <w:r w:rsidRPr="007F25B6">
        <w:rPr>
          <w:rFonts w:ascii="Times New Roman" w:hAnsi="Times New Roman"/>
          <w:color w:val="292425"/>
          <w:spacing w:val="-18"/>
        </w:rPr>
        <w:t xml:space="preserve"> </w:t>
      </w:r>
      <w:r w:rsidRPr="007F25B6">
        <w:rPr>
          <w:rFonts w:ascii="Times New Roman" w:hAnsi="Times New Roman"/>
          <w:color w:val="292425"/>
          <w:spacing w:val="-2"/>
        </w:rPr>
        <w:t>o</w:t>
      </w:r>
      <w:r w:rsidRPr="007F25B6">
        <w:rPr>
          <w:rFonts w:ascii="Times New Roman" w:hAnsi="Times New Roman"/>
          <w:color w:val="292425"/>
        </w:rPr>
        <w:t>r</w:t>
      </w:r>
      <w:r w:rsidRPr="007F25B6">
        <w:rPr>
          <w:rFonts w:ascii="Times New Roman" w:hAnsi="Times New Roman"/>
          <w:color w:val="292425"/>
          <w:spacing w:val="-18"/>
        </w:rPr>
        <w:t xml:space="preserve"> </w:t>
      </w:r>
      <w:r w:rsidRPr="007F25B6">
        <w:rPr>
          <w:rFonts w:ascii="Times New Roman" w:hAnsi="Times New Roman"/>
          <w:color w:val="292425"/>
          <w:spacing w:val="-2"/>
        </w:rPr>
        <w:t>institutio</w:t>
      </w:r>
      <w:r w:rsidRPr="007F25B6">
        <w:rPr>
          <w:rFonts w:ascii="Times New Roman" w:hAnsi="Times New Roman"/>
          <w:color w:val="292425"/>
        </w:rPr>
        <w:t>n</w:t>
      </w:r>
      <w:r w:rsidRPr="007F25B6">
        <w:rPr>
          <w:rFonts w:ascii="Times New Roman" w:hAnsi="Times New Roman"/>
          <w:color w:val="292425"/>
          <w:spacing w:val="-18"/>
        </w:rPr>
        <w:t xml:space="preserve"> </w:t>
      </w:r>
      <w:r w:rsidRPr="007F25B6">
        <w:rPr>
          <w:rFonts w:ascii="Times New Roman" w:hAnsi="Times New Roman"/>
          <w:color w:val="292425"/>
          <w:spacing w:val="-2"/>
        </w:rPr>
        <w:t>fo</w:t>
      </w:r>
      <w:r w:rsidRPr="007F25B6">
        <w:rPr>
          <w:rFonts w:ascii="Times New Roman" w:hAnsi="Times New Roman"/>
          <w:color w:val="292425"/>
        </w:rPr>
        <w:t>r</w:t>
      </w:r>
      <w:r w:rsidRPr="007F25B6">
        <w:rPr>
          <w:rFonts w:ascii="Times New Roman" w:hAnsi="Times New Roman"/>
          <w:color w:val="292425"/>
          <w:spacing w:val="-18"/>
        </w:rPr>
        <w:t xml:space="preserve"> </w:t>
      </w:r>
      <w:r w:rsidRPr="007F25B6">
        <w:rPr>
          <w:rFonts w:ascii="Times New Roman" w:hAnsi="Times New Roman"/>
          <w:color w:val="292425"/>
          <w:spacing w:val="-2"/>
        </w:rPr>
        <w:lastRenderedPageBreak/>
        <w:t xml:space="preserve">which </w:t>
      </w:r>
      <w:r w:rsidRPr="007F25B6">
        <w:rPr>
          <w:rFonts w:ascii="Times New Roman" w:hAnsi="Times New Roman"/>
          <w:color w:val="292425"/>
        </w:rPr>
        <w:t>the member has been appointed; or</w:t>
      </w:r>
    </w:p>
    <w:p w14:paraId="2E782421" w14:textId="77777777" w:rsidR="00880F5D" w:rsidRPr="007F25B6" w:rsidRDefault="00880F5D" w:rsidP="00880F5D">
      <w:pPr>
        <w:widowControl w:val="0"/>
        <w:autoSpaceDE w:val="0"/>
        <w:autoSpaceDN w:val="0"/>
        <w:adjustRightInd w:val="0"/>
        <w:spacing w:after="0" w:line="360" w:lineRule="auto"/>
        <w:ind w:left="1013" w:firstLine="427"/>
        <w:jc w:val="both"/>
        <w:rPr>
          <w:rFonts w:ascii="Times New Roman" w:hAnsi="Times New Roman"/>
          <w:color w:val="000000"/>
        </w:rPr>
      </w:pPr>
      <w:r w:rsidRPr="007F25B6">
        <w:rPr>
          <w:rFonts w:ascii="Times New Roman" w:hAnsi="Times New Roman"/>
          <w:color w:val="292425"/>
        </w:rPr>
        <w:t xml:space="preserve">(d)    </w:t>
      </w:r>
      <w:r w:rsidRPr="007F25B6">
        <w:rPr>
          <w:rFonts w:ascii="Times New Roman" w:hAnsi="Times New Roman"/>
          <w:color w:val="292425"/>
          <w:spacing w:val="35"/>
        </w:rPr>
        <w:t xml:space="preserve"> </w:t>
      </w:r>
      <w:proofErr w:type="gramStart"/>
      <w:r w:rsidRPr="007F25B6">
        <w:rPr>
          <w:rFonts w:ascii="Times New Roman" w:hAnsi="Times New Roman"/>
          <w:color w:val="292425"/>
        </w:rPr>
        <w:t>is</w:t>
      </w:r>
      <w:proofErr w:type="gramEnd"/>
      <w:r w:rsidRPr="007F25B6">
        <w:rPr>
          <w:rFonts w:ascii="Times New Roman" w:hAnsi="Times New Roman"/>
          <w:color w:val="292425"/>
          <w:spacing w:val="-2"/>
        </w:rPr>
        <w:t xml:space="preserve"> </w:t>
      </w:r>
      <w:r w:rsidRPr="007F25B6">
        <w:rPr>
          <w:rFonts w:ascii="Times New Roman" w:hAnsi="Times New Roman"/>
          <w:color w:val="292425"/>
        </w:rPr>
        <w:t>for</w:t>
      </w:r>
      <w:r w:rsidRPr="007F25B6">
        <w:rPr>
          <w:rFonts w:ascii="Times New Roman" w:hAnsi="Times New Roman"/>
          <w:color w:val="292425"/>
          <w:spacing w:val="-2"/>
        </w:rPr>
        <w:t xml:space="preserve"> </w:t>
      </w:r>
      <w:r w:rsidRPr="007F25B6">
        <w:rPr>
          <w:rFonts w:ascii="Times New Roman" w:hAnsi="Times New Roman"/>
          <w:color w:val="292425"/>
        </w:rPr>
        <w:t>any</w:t>
      </w:r>
      <w:r w:rsidRPr="007F25B6">
        <w:rPr>
          <w:rFonts w:ascii="Times New Roman" w:hAnsi="Times New Roman"/>
          <w:color w:val="292425"/>
          <w:spacing w:val="-2"/>
        </w:rPr>
        <w:t xml:space="preserve"> </w:t>
      </w:r>
      <w:r w:rsidRPr="007F25B6">
        <w:rPr>
          <w:rFonts w:ascii="Times New Roman" w:hAnsi="Times New Roman"/>
          <w:color w:val="292425"/>
        </w:rPr>
        <w:t>other</w:t>
      </w:r>
      <w:r w:rsidRPr="007F25B6">
        <w:rPr>
          <w:rFonts w:ascii="Times New Roman" w:hAnsi="Times New Roman"/>
          <w:color w:val="292425"/>
          <w:spacing w:val="-2"/>
        </w:rPr>
        <w:t xml:space="preserve"> </w:t>
      </w:r>
      <w:r w:rsidRPr="007F25B6">
        <w:rPr>
          <w:rFonts w:ascii="Times New Roman" w:hAnsi="Times New Roman"/>
          <w:color w:val="292425"/>
        </w:rPr>
        <w:t>reasonable</w:t>
      </w:r>
      <w:r w:rsidRPr="007F25B6">
        <w:rPr>
          <w:rFonts w:ascii="Times New Roman" w:hAnsi="Times New Roman"/>
          <w:color w:val="292425"/>
          <w:spacing w:val="-2"/>
        </w:rPr>
        <w:t xml:space="preserve"> </w:t>
      </w:r>
      <w:r w:rsidRPr="007F25B6">
        <w:rPr>
          <w:rFonts w:ascii="Times New Roman" w:hAnsi="Times New Roman"/>
          <w:color w:val="292425"/>
        </w:rPr>
        <w:t>cause</w:t>
      </w:r>
      <w:r w:rsidRPr="007F25B6">
        <w:rPr>
          <w:rFonts w:ascii="Times New Roman" w:hAnsi="Times New Roman"/>
          <w:color w:val="292425"/>
          <w:spacing w:val="-2"/>
        </w:rPr>
        <w:t xml:space="preserve"> </w:t>
      </w:r>
      <w:r w:rsidRPr="007F25B6">
        <w:rPr>
          <w:rFonts w:ascii="Times New Roman" w:hAnsi="Times New Roman"/>
          <w:color w:val="292425"/>
        </w:rPr>
        <w:t>removed</w:t>
      </w:r>
      <w:r w:rsidRPr="007F25B6">
        <w:rPr>
          <w:rFonts w:ascii="Times New Roman" w:hAnsi="Times New Roman"/>
          <w:color w:val="292425"/>
          <w:spacing w:val="-2"/>
        </w:rPr>
        <w:t xml:space="preserve"> </w:t>
      </w:r>
      <w:r w:rsidRPr="007F25B6">
        <w:rPr>
          <w:rFonts w:ascii="Times New Roman" w:hAnsi="Times New Roman"/>
          <w:color w:val="292425"/>
        </w:rPr>
        <w:t>from</w:t>
      </w:r>
      <w:r w:rsidRPr="007F25B6">
        <w:rPr>
          <w:rFonts w:ascii="Times New Roman" w:hAnsi="Times New Roman"/>
          <w:color w:val="292425"/>
          <w:spacing w:val="-2"/>
        </w:rPr>
        <w:t xml:space="preserve"> </w:t>
      </w:r>
      <w:r w:rsidRPr="007F25B6">
        <w:rPr>
          <w:rFonts w:ascii="Times New Roman" w:hAnsi="Times New Roman"/>
          <w:color w:val="292425"/>
        </w:rPr>
        <w:t>office</w:t>
      </w:r>
      <w:r w:rsidRPr="007F25B6">
        <w:rPr>
          <w:rFonts w:ascii="Times New Roman" w:hAnsi="Times New Roman"/>
          <w:color w:val="292425"/>
          <w:spacing w:val="-2"/>
        </w:rPr>
        <w:t xml:space="preserve"> </w:t>
      </w:r>
      <w:r w:rsidRPr="007F25B6">
        <w:rPr>
          <w:rFonts w:ascii="Times New Roman" w:hAnsi="Times New Roman"/>
          <w:color w:val="292425"/>
        </w:rPr>
        <w:t>by</w:t>
      </w:r>
      <w:r w:rsidRPr="007F25B6">
        <w:rPr>
          <w:rFonts w:ascii="Times New Roman" w:hAnsi="Times New Roman"/>
          <w:color w:val="292425"/>
          <w:spacing w:val="-2"/>
        </w:rPr>
        <w:t xml:space="preserve"> </w:t>
      </w:r>
      <w:r w:rsidRPr="007F25B6">
        <w:rPr>
          <w:rFonts w:ascii="Times New Roman" w:hAnsi="Times New Roman"/>
          <w:color w:val="292425"/>
        </w:rPr>
        <w:t>the</w:t>
      </w:r>
      <w:r w:rsidRPr="007F25B6">
        <w:rPr>
          <w:rFonts w:ascii="Times New Roman" w:hAnsi="Times New Roman"/>
          <w:color w:val="292425"/>
          <w:spacing w:val="-2"/>
        </w:rPr>
        <w:t xml:space="preserve"> </w:t>
      </w:r>
      <w:r w:rsidRPr="007F25B6">
        <w:rPr>
          <w:rFonts w:ascii="Times New Roman" w:hAnsi="Times New Roman"/>
          <w:color w:val="292425"/>
        </w:rPr>
        <w:t>Minister.</w:t>
      </w:r>
    </w:p>
    <w:p w14:paraId="520ED1D1" w14:textId="77777777" w:rsidR="00880F5D" w:rsidRPr="007F25B6" w:rsidRDefault="00880F5D" w:rsidP="00880F5D">
      <w:pPr>
        <w:widowControl w:val="0"/>
        <w:autoSpaceDE w:val="0"/>
        <w:autoSpaceDN w:val="0"/>
        <w:adjustRightInd w:val="0"/>
        <w:spacing w:after="0" w:line="360" w:lineRule="auto"/>
        <w:ind w:left="293" w:firstLine="720"/>
        <w:jc w:val="both"/>
        <w:rPr>
          <w:rFonts w:ascii="Times New Roman" w:hAnsi="Times New Roman"/>
          <w:color w:val="000000"/>
        </w:rPr>
      </w:pPr>
      <w:r w:rsidRPr="007F25B6">
        <w:rPr>
          <w:rFonts w:ascii="Times New Roman" w:hAnsi="Times New Roman"/>
          <w:color w:val="292425"/>
        </w:rPr>
        <w:t>(2)</w:t>
      </w:r>
      <w:r w:rsidRPr="007F25B6">
        <w:rPr>
          <w:rFonts w:ascii="Times New Roman" w:hAnsi="Times New Roman"/>
          <w:color w:val="292425"/>
        </w:rPr>
        <w:tab/>
        <w:t>Before</w:t>
      </w:r>
      <w:r w:rsidRPr="007F25B6">
        <w:rPr>
          <w:rFonts w:ascii="Times New Roman" w:hAnsi="Times New Roman"/>
          <w:color w:val="292425"/>
          <w:spacing w:val="10"/>
        </w:rPr>
        <w:t xml:space="preserve"> </w:t>
      </w:r>
      <w:r w:rsidRPr="007F25B6">
        <w:rPr>
          <w:rFonts w:ascii="Times New Roman" w:hAnsi="Times New Roman"/>
          <w:color w:val="292425"/>
        </w:rPr>
        <w:t>removing</w:t>
      </w:r>
      <w:r w:rsidRPr="007F25B6">
        <w:rPr>
          <w:rFonts w:ascii="Times New Roman" w:hAnsi="Times New Roman"/>
          <w:color w:val="292425"/>
          <w:spacing w:val="10"/>
        </w:rPr>
        <w:t xml:space="preserve"> </w:t>
      </w:r>
      <w:r w:rsidRPr="007F25B6">
        <w:rPr>
          <w:rFonts w:ascii="Times New Roman" w:hAnsi="Times New Roman"/>
          <w:color w:val="292425"/>
        </w:rPr>
        <w:t>a</w:t>
      </w:r>
      <w:r w:rsidRPr="007F25B6">
        <w:rPr>
          <w:rFonts w:ascii="Times New Roman" w:hAnsi="Times New Roman"/>
          <w:color w:val="292425"/>
          <w:spacing w:val="10"/>
        </w:rPr>
        <w:t xml:space="preserve"> </w:t>
      </w:r>
      <w:r w:rsidRPr="007F25B6">
        <w:rPr>
          <w:rFonts w:ascii="Times New Roman" w:hAnsi="Times New Roman"/>
          <w:color w:val="292425"/>
        </w:rPr>
        <w:t>member</w:t>
      </w:r>
      <w:r w:rsidRPr="007F25B6">
        <w:rPr>
          <w:rFonts w:ascii="Times New Roman" w:hAnsi="Times New Roman"/>
          <w:color w:val="292425"/>
          <w:spacing w:val="10"/>
        </w:rPr>
        <w:t xml:space="preserve"> </w:t>
      </w:r>
      <w:r w:rsidRPr="007F25B6">
        <w:rPr>
          <w:rFonts w:ascii="Times New Roman" w:hAnsi="Times New Roman"/>
          <w:color w:val="292425"/>
        </w:rPr>
        <w:t>from</w:t>
      </w:r>
      <w:r w:rsidRPr="007F25B6">
        <w:rPr>
          <w:rFonts w:ascii="Times New Roman" w:hAnsi="Times New Roman"/>
          <w:color w:val="292425"/>
          <w:spacing w:val="10"/>
        </w:rPr>
        <w:t xml:space="preserve"> </w:t>
      </w:r>
      <w:r w:rsidRPr="007F25B6">
        <w:rPr>
          <w:rFonts w:ascii="Times New Roman" w:hAnsi="Times New Roman"/>
          <w:color w:val="292425"/>
        </w:rPr>
        <w:t>office</w:t>
      </w:r>
      <w:r w:rsidRPr="007F25B6">
        <w:rPr>
          <w:rFonts w:ascii="Times New Roman" w:hAnsi="Times New Roman"/>
          <w:color w:val="292425"/>
          <w:spacing w:val="10"/>
        </w:rPr>
        <w:t xml:space="preserve"> </w:t>
      </w:r>
      <w:r w:rsidRPr="007F25B6">
        <w:rPr>
          <w:rFonts w:ascii="Times New Roman" w:hAnsi="Times New Roman"/>
          <w:color w:val="292425"/>
        </w:rPr>
        <w:t>in</w:t>
      </w:r>
      <w:r w:rsidRPr="007F25B6">
        <w:rPr>
          <w:rFonts w:ascii="Times New Roman" w:hAnsi="Times New Roman"/>
          <w:color w:val="292425"/>
          <w:spacing w:val="10"/>
        </w:rPr>
        <w:t xml:space="preserve"> </w:t>
      </w:r>
      <w:r w:rsidRPr="007F25B6">
        <w:rPr>
          <w:rFonts w:ascii="Times New Roman" w:hAnsi="Times New Roman"/>
          <w:color w:val="292425"/>
        </w:rPr>
        <w:t>terms</w:t>
      </w:r>
      <w:r w:rsidRPr="007F25B6">
        <w:rPr>
          <w:rFonts w:ascii="Times New Roman" w:hAnsi="Times New Roman"/>
          <w:color w:val="292425"/>
          <w:spacing w:val="10"/>
        </w:rPr>
        <w:t xml:space="preserve"> </w:t>
      </w:r>
      <w:r w:rsidRPr="007F25B6">
        <w:rPr>
          <w:rFonts w:ascii="Times New Roman" w:hAnsi="Times New Roman"/>
          <w:color w:val="292425"/>
        </w:rPr>
        <w:t>of</w:t>
      </w:r>
      <w:r w:rsidRPr="007F25B6">
        <w:rPr>
          <w:rFonts w:ascii="Times New Roman" w:hAnsi="Times New Roman"/>
          <w:color w:val="292425"/>
          <w:spacing w:val="10"/>
        </w:rPr>
        <w:t xml:space="preserve"> </w:t>
      </w:r>
      <w:r w:rsidRPr="007F25B6">
        <w:rPr>
          <w:rFonts w:ascii="Times New Roman" w:hAnsi="Times New Roman"/>
          <w:color w:val="292425"/>
        </w:rPr>
        <w:t>subsection</w:t>
      </w:r>
      <w:r w:rsidRPr="007F25B6">
        <w:rPr>
          <w:rFonts w:ascii="Times New Roman" w:hAnsi="Times New Roman"/>
          <w:color w:val="292425"/>
          <w:spacing w:val="10"/>
        </w:rPr>
        <w:t xml:space="preserve"> </w:t>
      </w:r>
      <w:r w:rsidRPr="007F25B6">
        <w:rPr>
          <w:rFonts w:ascii="Times New Roman" w:hAnsi="Times New Roman"/>
          <w:color w:val="292425"/>
        </w:rPr>
        <w:t>(1</w:t>
      </w:r>
      <w:proofErr w:type="gramStart"/>
      <w:r w:rsidRPr="007F25B6">
        <w:rPr>
          <w:rFonts w:ascii="Times New Roman" w:hAnsi="Times New Roman"/>
          <w:color w:val="292425"/>
        </w:rPr>
        <w:t>)(</w:t>
      </w:r>
      <w:proofErr w:type="gramEnd"/>
      <w:r w:rsidRPr="007F25B6">
        <w:rPr>
          <w:rFonts w:ascii="Times New Roman" w:hAnsi="Times New Roman"/>
          <w:color w:val="292425"/>
        </w:rPr>
        <w:t>d),</w:t>
      </w:r>
      <w:r w:rsidRPr="007F25B6">
        <w:rPr>
          <w:rFonts w:ascii="Times New Roman" w:hAnsi="Times New Roman"/>
          <w:color w:val="292425"/>
          <w:spacing w:val="10"/>
        </w:rPr>
        <w:t xml:space="preserve"> </w:t>
      </w:r>
      <w:r w:rsidRPr="007F25B6">
        <w:rPr>
          <w:rFonts w:ascii="Times New Roman" w:hAnsi="Times New Roman"/>
          <w:color w:val="292425"/>
        </w:rPr>
        <w:t>the</w:t>
      </w:r>
    </w:p>
    <w:p w14:paraId="1D9411E0" w14:textId="77777777" w:rsidR="00880F5D" w:rsidRPr="007F25B6" w:rsidRDefault="00880F5D" w:rsidP="00880F5D">
      <w:pPr>
        <w:widowControl w:val="0"/>
        <w:autoSpaceDE w:val="0"/>
        <w:autoSpaceDN w:val="0"/>
        <w:adjustRightInd w:val="0"/>
        <w:spacing w:before="11" w:after="0" w:line="360" w:lineRule="auto"/>
        <w:ind w:left="446"/>
        <w:jc w:val="both"/>
        <w:rPr>
          <w:rFonts w:ascii="Times New Roman" w:hAnsi="Times New Roman"/>
          <w:color w:val="000000"/>
        </w:rPr>
      </w:pPr>
      <w:r w:rsidRPr="007F25B6">
        <w:rPr>
          <w:rFonts w:ascii="Times New Roman" w:hAnsi="Times New Roman"/>
          <w:color w:val="292425"/>
        </w:rPr>
        <w:t xml:space="preserve">                  Minister must -</w:t>
      </w:r>
    </w:p>
    <w:p w14:paraId="547E74C6" w14:textId="77777777" w:rsidR="00880F5D" w:rsidRPr="007F25B6" w:rsidRDefault="00880F5D" w:rsidP="00880F5D">
      <w:pPr>
        <w:widowControl w:val="0"/>
        <w:autoSpaceDE w:val="0"/>
        <w:autoSpaceDN w:val="0"/>
        <w:adjustRightInd w:val="0"/>
        <w:spacing w:after="0" w:line="360" w:lineRule="auto"/>
        <w:ind w:left="2006" w:right="403" w:hanging="566"/>
        <w:jc w:val="both"/>
        <w:rPr>
          <w:rFonts w:ascii="Times New Roman" w:hAnsi="Times New Roman"/>
          <w:color w:val="000000"/>
        </w:rPr>
      </w:pPr>
      <w:r w:rsidRPr="007F25B6">
        <w:rPr>
          <w:rFonts w:ascii="Times New Roman" w:hAnsi="Times New Roman"/>
          <w:color w:val="292425"/>
        </w:rPr>
        <w:t xml:space="preserve">(a)    </w:t>
      </w:r>
      <w:r w:rsidRPr="007F25B6">
        <w:rPr>
          <w:rFonts w:ascii="Times New Roman" w:hAnsi="Times New Roman"/>
          <w:color w:val="292425"/>
          <w:spacing w:val="47"/>
        </w:rPr>
        <w:t xml:space="preserve"> </w:t>
      </w:r>
      <w:proofErr w:type="gramStart"/>
      <w:r w:rsidRPr="007F25B6">
        <w:rPr>
          <w:rFonts w:ascii="Times New Roman" w:hAnsi="Times New Roman"/>
          <w:color w:val="292425"/>
          <w:spacing w:val="-1"/>
        </w:rPr>
        <w:t>i</w:t>
      </w:r>
      <w:r w:rsidRPr="007F25B6">
        <w:rPr>
          <w:rFonts w:ascii="Times New Roman" w:hAnsi="Times New Roman"/>
          <w:color w:val="292425"/>
        </w:rPr>
        <w:t>n</w:t>
      </w:r>
      <w:proofErr w:type="gramEnd"/>
      <w:r w:rsidRPr="007F25B6">
        <w:rPr>
          <w:rFonts w:ascii="Times New Roman" w:hAnsi="Times New Roman"/>
          <w:color w:val="292425"/>
          <w:spacing w:val="-17"/>
        </w:rPr>
        <w:t xml:space="preserve"> </w:t>
      </w:r>
      <w:r w:rsidRPr="007F25B6">
        <w:rPr>
          <w:rFonts w:ascii="Times New Roman" w:hAnsi="Times New Roman"/>
          <w:color w:val="292425"/>
          <w:spacing w:val="-1"/>
        </w:rPr>
        <w:t>writin</w:t>
      </w:r>
      <w:r w:rsidRPr="007F25B6">
        <w:rPr>
          <w:rFonts w:ascii="Times New Roman" w:hAnsi="Times New Roman"/>
          <w:color w:val="292425"/>
        </w:rPr>
        <w:t>g</w:t>
      </w:r>
      <w:r w:rsidRPr="007F25B6">
        <w:rPr>
          <w:rFonts w:ascii="Times New Roman" w:hAnsi="Times New Roman"/>
          <w:color w:val="292425"/>
          <w:spacing w:val="-17"/>
        </w:rPr>
        <w:t xml:space="preserve"> </w:t>
      </w:r>
      <w:r w:rsidRPr="007F25B6">
        <w:rPr>
          <w:rFonts w:ascii="Times New Roman" w:hAnsi="Times New Roman"/>
          <w:color w:val="292425"/>
          <w:spacing w:val="-1"/>
        </w:rPr>
        <w:t>notif</w:t>
      </w:r>
      <w:r w:rsidRPr="007F25B6">
        <w:rPr>
          <w:rFonts w:ascii="Times New Roman" w:hAnsi="Times New Roman"/>
          <w:color w:val="292425"/>
        </w:rPr>
        <w:t>y</w:t>
      </w:r>
      <w:r w:rsidRPr="007F25B6">
        <w:rPr>
          <w:rFonts w:ascii="Times New Roman" w:hAnsi="Times New Roman"/>
          <w:color w:val="292425"/>
          <w:spacing w:val="-17"/>
        </w:rPr>
        <w:t xml:space="preserve"> </w:t>
      </w:r>
      <w:r w:rsidRPr="007F25B6">
        <w:rPr>
          <w:rFonts w:ascii="Times New Roman" w:hAnsi="Times New Roman"/>
          <w:color w:val="292425"/>
          <w:spacing w:val="-1"/>
        </w:rPr>
        <w:t>th</w:t>
      </w:r>
      <w:r w:rsidRPr="007F25B6">
        <w:rPr>
          <w:rFonts w:ascii="Times New Roman" w:hAnsi="Times New Roman"/>
          <w:color w:val="292425"/>
        </w:rPr>
        <w:t>e</w:t>
      </w:r>
      <w:r w:rsidRPr="007F25B6">
        <w:rPr>
          <w:rFonts w:ascii="Times New Roman" w:hAnsi="Times New Roman"/>
          <w:color w:val="292425"/>
          <w:spacing w:val="-17"/>
        </w:rPr>
        <w:t xml:space="preserve"> </w:t>
      </w:r>
      <w:r w:rsidRPr="007F25B6">
        <w:rPr>
          <w:rFonts w:ascii="Times New Roman" w:hAnsi="Times New Roman"/>
          <w:color w:val="292425"/>
          <w:spacing w:val="-1"/>
        </w:rPr>
        <w:t>membe</w:t>
      </w:r>
      <w:r w:rsidRPr="007F25B6">
        <w:rPr>
          <w:rFonts w:ascii="Times New Roman" w:hAnsi="Times New Roman"/>
          <w:color w:val="292425"/>
        </w:rPr>
        <w:t>r</w:t>
      </w:r>
      <w:r w:rsidRPr="007F25B6">
        <w:rPr>
          <w:rFonts w:ascii="Times New Roman" w:hAnsi="Times New Roman"/>
          <w:color w:val="292425"/>
          <w:spacing w:val="-17"/>
        </w:rPr>
        <w:t xml:space="preserve"> </w:t>
      </w:r>
      <w:r w:rsidRPr="007F25B6">
        <w:rPr>
          <w:rFonts w:ascii="Times New Roman" w:hAnsi="Times New Roman"/>
          <w:color w:val="292425"/>
          <w:spacing w:val="-1"/>
        </w:rPr>
        <w:t>concerne</w:t>
      </w:r>
      <w:r w:rsidRPr="007F25B6">
        <w:rPr>
          <w:rFonts w:ascii="Times New Roman" w:hAnsi="Times New Roman"/>
          <w:color w:val="292425"/>
        </w:rPr>
        <w:t>d</w:t>
      </w:r>
      <w:r w:rsidRPr="007F25B6">
        <w:rPr>
          <w:rFonts w:ascii="Times New Roman" w:hAnsi="Times New Roman"/>
          <w:color w:val="292425"/>
          <w:spacing w:val="-17"/>
        </w:rPr>
        <w:t xml:space="preserve"> </w:t>
      </w:r>
      <w:r w:rsidRPr="007F25B6">
        <w:rPr>
          <w:rFonts w:ascii="Times New Roman" w:hAnsi="Times New Roman"/>
          <w:color w:val="292425"/>
          <w:spacing w:val="-1"/>
        </w:rPr>
        <w:t>o</w:t>
      </w:r>
      <w:r w:rsidRPr="007F25B6">
        <w:rPr>
          <w:rFonts w:ascii="Times New Roman" w:hAnsi="Times New Roman"/>
          <w:color w:val="292425"/>
        </w:rPr>
        <w:t>f</w:t>
      </w:r>
      <w:r w:rsidRPr="007F25B6">
        <w:rPr>
          <w:rFonts w:ascii="Times New Roman" w:hAnsi="Times New Roman"/>
          <w:color w:val="292425"/>
          <w:spacing w:val="-17"/>
        </w:rPr>
        <w:t xml:space="preserve"> </w:t>
      </w:r>
      <w:r w:rsidRPr="007F25B6">
        <w:rPr>
          <w:rFonts w:ascii="Times New Roman" w:hAnsi="Times New Roman"/>
          <w:color w:val="292425"/>
          <w:spacing w:val="-1"/>
        </w:rPr>
        <w:t>th</w:t>
      </w:r>
      <w:r w:rsidRPr="007F25B6">
        <w:rPr>
          <w:rFonts w:ascii="Times New Roman" w:hAnsi="Times New Roman"/>
          <w:color w:val="292425"/>
        </w:rPr>
        <w:t>e</w:t>
      </w:r>
      <w:r w:rsidRPr="007F25B6">
        <w:rPr>
          <w:rFonts w:ascii="Times New Roman" w:hAnsi="Times New Roman"/>
          <w:color w:val="292425"/>
          <w:spacing w:val="-17"/>
        </w:rPr>
        <w:t xml:space="preserve"> </w:t>
      </w:r>
      <w:r w:rsidRPr="007F25B6">
        <w:rPr>
          <w:rFonts w:ascii="Times New Roman" w:hAnsi="Times New Roman"/>
          <w:color w:val="292425"/>
          <w:spacing w:val="-1"/>
        </w:rPr>
        <w:t>ground</w:t>
      </w:r>
      <w:r w:rsidRPr="007F25B6">
        <w:rPr>
          <w:rFonts w:ascii="Times New Roman" w:hAnsi="Times New Roman"/>
          <w:color w:val="292425"/>
        </w:rPr>
        <w:t>s</w:t>
      </w:r>
      <w:r w:rsidRPr="007F25B6">
        <w:rPr>
          <w:rFonts w:ascii="Times New Roman" w:hAnsi="Times New Roman"/>
          <w:color w:val="292425"/>
          <w:spacing w:val="-17"/>
        </w:rPr>
        <w:t xml:space="preserve"> </w:t>
      </w:r>
      <w:r w:rsidRPr="007F25B6">
        <w:rPr>
          <w:rFonts w:ascii="Times New Roman" w:hAnsi="Times New Roman"/>
          <w:color w:val="292425"/>
          <w:spacing w:val="-1"/>
        </w:rPr>
        <w:t>o</w:t>
      </w:r>
      <w:r w:rsidRPr="007F25B6">
        <w:rPr>
          <w:rFonts w:ascii="Times New Roman" w:hAnsi="Times New Roman"/>
          <w:color w:val="292425"/>
        </w:rPr>
        <w:t>n</w:t>
      </w:r>
      <w:r w:rsidRPr="007F25B6">
        <w:rPr>
          <w:rFonts w:ascii="Times New Roman" w:hAnsi="Times New Roman"/>
          <w:color w:val="292425"/>
          <w:spacing w:val="-17"/>
        </w:rPr>
        <w:t xml:space="preserve"> </w:t>
      </w:r>
      <w:r w:rsidRPr="007F25B6">
        <w:rPr>
          <w:rFonts w:ascii="Times New Roman" w:hAnsi="Times New Roman"/>
          <w:color w:val="292425"/>
          <w:spacing w:val="-1"/>
        </w:rPr>
        <w:t>whic</w:t>
      </w:r>
      <w:r w:rsidRPr="007F25B6">
        <w:rPr>
          <w:rFonts w:ascii="Times New Roman" w:hAnsi="Times New Roman"/>
          <w:color w:val="292425"/>
        </w:rPr>
        <w:t>h</w:t>
      </w:r>
      <w:r w:rsidRPr="007F25B6">
        <w:rPr>
          <w:rFonts w:ascii="Times New Roman" w:hAnsi="Times New Roman"/>
          <w:color w:val="292425"/>
          <w:spacing w:val="-17"/>
        </w:rPr>
        <w:t xml:space="preserve"> </w:t>
      </w:r>
      <w:r w:rsidRPr="007F25B6">
        <w:rPr>
          <w:rFonts w:ascii="Times New Roman" w:hAnsi="Times New Roman"/>
          <w:color w:val="292425"/>
          <w:spacing w:val="-1"/>
        </w:rPr>
        <w:t>th</w:t>
      </w:r>
      <w:r w:rsidRPr="007F25B6">
        <w:rPr>
          <w:rFonts w:ascii="Times New Roman" w:hAnsi="Times New Roman"/>
          <w:color w:val="292425"/>
        </w:rPr>
        <w:t>e</w:t>
      </w:r>
      <w:r w:rsidRPr="007F25B6">
        <w:rPr>
          <w:rFonts w:ascii="Times New Roman" w:hAnsi="Times New Roman"/>
          <w:color w:val="292425"/>
          <w:spacing w:val="-17"/>
        </w:rPr>
        <w:t xml:space="preserve"> </w:t>
      </w:r>
      <w:r w:rsidRPr="007F25B6">
        <w:rPr>
          <w:rFonts w:ascii="Times New Roman" w:hAnsi="Times New Roman"/>
          <w:color w:val="292425"/>
          <w:spacing w:val="-1"/>
        </w:rPr>
        <w:t xml:space="preserve">member </w:t>
      </w:r>
      <w:r w:rsidRPr="007F25B6">
        <w:rPr>
          <w:rFonts w:ascii="Times New Roman" w:hAnsi="Times New Roman"/>
          <w:color w:val="292425"/>
        </w:rPr>
        <w:t>is</w:t>
      </w:r>
      <w:r w:rsidRPr="007F25B6">
        <w:rPr>
          <w:rFonts w:ascii="Times New Roman" w:hAnsi="Times New Roman"/>
          <w:color w:val="292425"/>
          <w:spacing w:val="-1"/>
        </w:rPr>
        <w:t xml:space="preserve"> </w:t>
      </w:r>
      <w:r w:rsidRPr="007F25B6">
        <w:rPr>
          <w:rFonts w:ascii="Times New Roman" w:hAnsi="Times New Roman"/>
          <w:color w:val="292425"/>
        </w:rPr>
        <w:t>to</w:t>
      </w:r>
      <w:r w:rsidRPr="007F25B6">
        <w:rPr>
          <w:rFonts w:ascii="Times New Roman" w:hAnsi="Times New Roman"/>
          <w:color w:val="292425"/>
          <w:spacing w:val="-1"/>
        </w:rPr>
        <w:t xml:space="preserve"> </w:t>
      </w:r>
      <w:r w:rsidRPr="007F25B6">
        <w:rPr>
          <w:rFonts w:ascii="Times New Roman" w:hAnsi="Times New Roman"/>
          <w:color w:val="292425"/>
        </w:rPr>
        <w:t>be</w:t>
      </w:r>
      <w:r w:rsidRPr="007F25B6">
        <w:rPr>
          <w:rFonts w:ascii="Times New Roman" w:hAnsi="Times New Roman"/>
          <w:color w:val="292425"/>
          <w:spacing w:val="-1"/>
        </w:rPr>
        <w:t xml:space="preserve"> </w:t>
      </w:r>
      <w:r w:rsidRPr="007F25B6">
        <w:rPr>
          <w:rFonts w:ascii="Times New Roman" w:hAnsi="Times New Roman"/>
          <w:color w:val="292425"/>
        </w:rPr>
        <w:t>removed</w:t>
      </w:r>
      <w:r w:rsidRPr="007F25B6">
        <w:rPr>
          <w:rFonts w:ascii="Times New Roman" w:hAnsi="Times New Roman"/>
          <w:color w:val="292425"/>
          <w:spacing w:val="-1"/>
        </w:rPr>
        <w:t xml:space="preserve"> </w:t>
      </w:r>
      <w:r w:rsidRPr="007F25B6">
        <w:rPr>
          <w:rFonts w:ascii="Times New Roman" w:hAnsi="Times New Roman"/>
          <w:color w:val="292425"/>
        </w:rPr>
        <w:t>from</w:t>
      </w:r>
      <w:r w:rsidRPr="007F25B6">
        <w:rPr>
          <w:rFonts w:ascii="Times New Roman" w:hAnsi="Times New Roman"/>
          <w:color w:val="292425"/>
          <w:spacing w:val="-1"/>
        </w:rPr>
        <w:t xml:space="preserve"> </w:t>
      </w:r>
      <w:r w:rsidRPr="007F25B6">
        <w:rPr>
          <w:rFonts w:ascii="Times New Roman" w:hAnsi="Times New Roman"/>
          <w:color w:val="292425"/>
        </w:rPr>
        <w:t>office;</w:t>
      </w:r>
    </w:p>
    <w:p w14:paraId="1252A4D4" w14:textId="77777777" w:rsidR="00880F5D" w:rsidRPr="007F25B6" w:rsidRDefault="00880F5D" w:rsidP="00880F5D">
      <w:pPr>
        <w:widowControl w:val="0"/>
        <w:tabs>
          <w:tab w:val="left" w:pos="1560"/>
        </w:tabs>
        <w:autoSpaceDE w:val="0"/>
        <w:autoSpaceDN w:val="0"/>
        <w:adjustRightInd w:val="0"/>
        <w:spacing w:after="0" w:line="360" w:lineRule="auto"/>
        <w:ind w:left="2006" w:right="401" w:hanging="566"/>
        <w:jc w:val="both"/>
        <w:rPr>
          <w:rFonts w:ascii="Times New Roman" w:hAnsi="Times New Roman"/>
          <w:color w:val="000000"/>
        </w:rPr>
      </w:pPr>
      <w:r w:rsidRPr="007F25B6">
        <w:rPr>
          <w:rFonts w:ascii="Times New Roman" w:hAnsi="Times New Roman"/>
          <w:color w:val="292425"/>
        </w:rPr>
        <w:t>(b)</w:t>
      </w:r>
      <w:r w:rsidRPr="007F25B6">
        <w:rPr>
          <w:rFonts w:ascii="Times New Roman" w:hAnsi="Times New Roman"/>
          <w:color w:val="292425"/>
        </w:rPr>
        <w:tab/>
      </w:r>
      <w:proofErr w:type="gramStart"/>
      <w:r w:rsidRPr="007F25B6">
        <w:rPr>
          <w:rFonts w:ascii="Times New Roman" w:hAnsi="Times New Roman"/>
          <w:color w:val="292425"/>
        </w:rPr>
        <w:t>give</w:t>
      </w:r>
      <w:proofErr w:type="gramEnd"/>
      <w:r w:rsidRPr="007F25B6">
        <w:rPr>
          <w:rFonts w:ascii="Times New Roman" w:hAnsi="Times New Roman"/>
          <w:color w:val="292425"/>
          <w:spacing w:val="-3"/>
        </w:rPr>
        <w:t xml:space="preserve"> </w:t>
      </w:r>
      <w:r w:rsidRPr="007F25B6">
        <w:rPr>
          <w:rFonts w:ascii="Times New Roman" w:hAnsi="Times New Roman"/>
          <w:color w:val="292425"/>
        </w:rPr>
        <w:t>the</w:t>
      </w:r>
      <w:r w:rsidRPr="007F25B6">
        <w:rPr>
          <w:rFonts w:ascii="Times New Roman" w:hAnsi="Times New Roman"/>
          <w:color w:val="292425"/>
          <w:spacing w:val="-3"/>
        </w:rPr>
        <w:t xml:space="preserve"> </w:t>
      </w:r>
      <w:r w:rsidRPr="007F25B6">
        <w:rPr>
          <w:rFonts w:ascii="Times New Roman" w:hAnsi="Times New Roman"/>
          <w:color w:val="292425"/>
        </w:rPr>
        <w:t>member</w:t>
      </w:r>
      <w:r w:rsidRPr="007F25B6">
        <w:rPr>
          <w:rFonts w:ascii="Times New Roman" w:hAnsi="Times New Roman"/>
          <w:color w:val="292425"/>
          <w:spacing w:val="-3"/>
        </w:rPr>
        <w:t xml:space="preserve"> </w:t>
      </w:r>
      <w:r w:rsidRPr="007F25B6">
        <w:rPr>
          <w:rFonts w:ascii="Times New Roman" w:hAnsi="Times New Roman"/>
          <w:color w:val="292425"/>
        </w:rPr>
        <w:t>an</w:t>
      </w:r>
      <w:r w:rsidRPr="007F25B6">
        <w:rPr>
          <w:rFonts w:ascii="Times New Roman" w:hAnsi="Times New Roman"/>
          <w:color w:val="292425"/>
          <w:spacing w:val="-3"/>
        </w:rPr>
        <w:t xml:space="preserve"> </w:t>
      </w:r>
      <w:r w:rsidRPr="007F25B6">
        <w:rPr>
          <w:rFonts w:ascii="Times New Roman" w:hAnsi="Times New Roman"/>
          <w:color w:val="292425"/>
        </w:rPr>
        <w:t>opportunity</w:t>
      </w:r>
      <w:r w:rsidRPr="007F25B6">
        <w:rPr>
          <w:rFonts w:ascii="Times New Roman" w:hAnsi="Times New Roman"/>
          <w:color w:val="292425"/>
          <w:spacing w:val="-3"/>
        </w:rPr>
        <w:t xml:space="preserve"> </w:t>
      </w:r>
      <w:r w:rsidRPr="007F25B6">
        <w:rPr>
          <w:rFonts w:ascii="Times New Roman" w:hAnsi="Times New Roman"/>
          <w:color w:val="292425"/>
        </w:rPr>
        <w:t>to</w:t>
      </w:r>
      <w:r w:rsidRPr="007F25B6">
        <w:rPr>
          <w:rFonts w:ascii="Times New Roman" w:hAnsi="Times New Roman"/>
          <w:color w:val="292425"/>
          <w:spacing w:val="-3"/>
        </w:rPr>
        <w:t xml:space="preserve"> </w:t>
      </w:r>
      <w:r w:rsidRPr="007F25B6">
        <w:rPr>
          <w:rFonts w:ascii="Times New Roman" w:hAnsi="Times New Roman"/>
          <w:color w:val="292425"/>
        </w:rPr>
        <w:t>make</w:t>
      </w:r>
      <w:r w:rsidRPr="007F25B6">
        <w:rPr>
          <w:rFonts w:ascii="Times New Roman" w:hAnsi="Times New Roman"/>
          <w:color w:val="292425"/>
          <w:spacing w:val="-3"/>
        </w:rPr>
        <w:t xml:space="preserve"> </w:t>
      </w:r>
      <w:r w:rsidRPr="007F25B6">
        <w:rPr>
          <w:rFonts w:ascii="Times New Roman" w:hAnsi="Times New Roman"/>
          <w:color w:val="292425"/>
        </w:rPr>
        <w:t>oral</w:t>
      </w:r>
      <w:r w:rsidRPr="007F25B6">
        <w:rPr>
          <w:rFonts w:ascii="Times New Roman" w:hAnsi="Times New Roman"/>
          <w:color w:val="292425"/>
          <w:spacing w:val="-3"/>
        </w:rPr>
        <w:t xml:space="preserve"> </w:t>
      </w:r>
      <w:r w:rsidRPr="007F25B6">
        <w:rPr>
          <w:rFonts w:ascii="Times New Roman" w:hAnsi="Times New Roman"/>
          <w:color w:val="292425"/>
        </w:rPr>
        <w:t>or</w:t>
      </w:r>
      <w:r w:rsidRPr="007F25B6">
        <w:rPr>
          <w:rFonts w:ascii="Times New Roman" w:hAnsi="Times New Roman"/>
          <w:color w:val="292425"/>
          <w:spacing w:val="-3"/>
        </w:rPr>
        <w:t xml:space="preserve"> </w:t>
      </w:r>
      <w:r w:rsidRPr="007F25B6">
        <w:rPr>
          <w:rFonts w:ascii="Times New Roman" w:hAnsi="Times New Roman"/>
          <w:color w:val="292425"/>
        </w:rPr>
        <w:t>written</w:t>
      </w:r>
      <w:r w:rsidRPr="007F25B6">
        <w:rPr>
          <w:rFonts w:ascii="Times New Roman" w:hAnsi="Times New Roman"/>
          <w:color w:val="292425"/>
          <w:spacing w:val="-3"/>
        </w:rPr>
        <w:t xml:space="preserve"> </w:t>
      </w:r>
      <w:r w:rsidRPr="007F25B6">
        <w:rPr>
          <w:rFonts w:ascii="Times New Roman" w:hAnsi="Times New Roman"/>
          <w:color w:val="292425"/>
        </w:rPr>
        <w:t>representations</w:t>
      </w:r>
      <w:r w:rsidRPr="007F25B6">
        <w:rPr>
          <w:rFonts w:ascii="Times New Roman" w:hAnsi="Times New Roman"/>
          <w:color w:val="292425"/>
          <w:spacing w:val="-3"/>
        </w:rPr>
        <w:t xml:space="preserve"> </w:t>
      </w:r>
      <w:r w:rsidRPr="007F25B6">
        <w:rPr>
          <w:rFonts w:ascii="Times New Roman" w:hAnsi="Times New Roman"/>
          <w:color w:val="292425"/>
        </w:rPr>
        <w:t>on the</w:t>
      </w:r>
      <w:r w:rsidRPr="007F25B6">
        <w:rPr>
          <w:rFonts w:ascii="Times New Roman" w:hAnsi="Times New Roman"/>
          <w:color w:val="292425"/>
          <w:spacing w:val="-2"/>
        </w:rPr>
        <w:t xml:space="preserve"> </w:t>
      </w:r>
      <w:r w:rsidRPr="007F25B6">
        <w:rPr>
          <w:rFonts w:ascii="Times New Roman" w:hAnsi="Times New Roman"/>
          <w:color w:val="292425"/>
        </w:rPr>
        <w:t>matter</w:t>
      </w:r>
      <w:r w:rsidRPr="007F25B6">
        <w:rPr>
          <w:rFonts w:ascii="Times New Roman" w:hAnsi="Times New Roman"/>
          <w:color w:val="292425"/>
          <w:spacing w:val="-2"/>
        </w:rPr>
        <w:t xml:space="preserve"> </w:t>
      </w:r>
      <w:r w:rsidRPr="007F25B6">
        <w:rPr>
          <w:rFonts w:ascii="Times New Roman" w:hAnsi="Times New Roman"/>
          <w:color w:val="292425"/>
        </w:rPr>
        <w:t>to</w:t>
      </w:r>
      <w:r w:rsidRPr="007F25B6">
        <w:rPr>
          <w:rFonts w:ascii="Times New Roman" w:hAnsi="Times New Roman"/>
          <w:color w:val="292425"/>
          <w:spacing w:val="-2"/>
        </w:rPr>
        <w:t xml:space="preserve"> </w:t>
      </w:r>
      <w:r w:rsidRPr="007F25B6">
        <w:rPr>
          <w:rFonts w:ascii="Times New Roman" w:hAnsi="Times New Roman"/>
          <w:color w:val="292425"/>
        </w:rPr>
        <w:t>the</w:t>
      </w:r>
      <w:r w:rsidRPr="007F25B6">
        <w:rPr>
          <w:rFonts w:ascii="Times New Roman" w:hAnsi="Times New Roman"/>
          <w:color w:val="292425"/>
          <w:spacing w:val="-2"/>
        </w:rPr>
        <w:t xml:space="preserve"> </w:t>
      </w:r>
      <w:r w:rsidRPr="007F25B6">
        <w:rPr>
          <w:rFonts w:ascii="Times New Roman" w:hAnsi="Times New Roman"/>
          <w:color w:val="292425"/>
        </w:rPr>
        <w:t>Minister</w:t>
      </w:r>
      <w:r w:rsidRPr="007F25B6">
        <w:rPr>
          <w:rFonts w:ascii="Times New Roman" w:hAnsi="Times New Roman"/>
          <w:color w:val="292425"/>
          <w:spacing w:val="-2"/>
        </w:rPr>
        <w:t xml:space="preserve"> </w:t>
      </w:r>
      <w:r w:rsidRPr="007F25B6">
        <w:rPr>
          <w:rFonts w:ascii="Times New Roman" w:hAnsi="Times New Roman"/>
          <w:color w:val="292425"/>
        </w:rPr>
        <w:t>or</w:t>
      </w:r>
      <w:r w:rsidRPr="007F25B6">
        <w:rPr>
          <w:rFonts w:ascii="Times New Roman" w:hAnsi="Times New Roman"/>
          <w:color w:val="292425"/>
          <w:spacing w:val="-2"/>
        </w:rPr>
        <w:t xml:space="preserve"> </w:t>
      </w:r>
      <w:r w:rsidRPr="007F25B6">
        <w:rPr>
          <w:rFonts w:ascii="Times New Roman" w:hAnsi="Times New Roman"/>
          <w:color w:val="292425"/>
        </w:rPr>
        <w:t>to</w:t>
      </w:r>
      <w:r w:rsidRPr="007F25B6">
        <w:rPr>
          <w:rFonts w:ascii="Times New Roman" w:hAnsi="Times New Roman"/>
          <w:color w:val="292425"/>
          <w:spacing w:val="-2"/>
        </w:rPr>
        <w:t xml:space="preserve"> </w:t>
      </w:r>
      <w:r w:rsidRPr="007F25B6">
        <w:rPr>
          <w:rFonts w:ascii="Times New Roman" w:hAnsi="Times New Roman"/>
          <w:color w:val="292425"/>
        </w:rPr>
        <w:t>any</w:t>
      </w:r>
      <w:r w:rsidRPr="007F25B6">
        <w:rPr>
          <w:rFonts w:ascii="Times New Roman" w:hAnsi="Times New Roman"/>
          <w:color w:val="292425"/>
          <w:spacing w:val="-2"/>
        </w:rPr>
        <w:t xml:space="preserve"> </w:t>
      </w:r>
      <w:r w:rsidRPr="007F25B6">
        <w:rPr>
          <w:rFonts w:ascii="Times New Roman" w:hAnsi="Times New Roman"/>
          <w:color w:val="292425"/>
        </w:rPr>
        <w:t>person</w:t>
      </w:r>
      <w:r w:rsidRPr="007F25B6">
        <w:rPr>
          <w:rFonts w:ascii="Times New Roman" w:hAnsi="Times New Roman"/>
          <w:color w:val="292425"/>
          <w:spacing w:val="-2"/>
        </w:rPr>
        <w:t xml:space="preserve"> </w:t>
      </w:r>
      <w:r w:rsidRPr="007F25B6">
        <w:rPr>
          <w:rFonts w:ascii="Times New Roman" w:hAnsi="Times New Roman"/>
          <w:color w:val="292425"/>
        </w:rPr>
        <w:t>designated</w:t>
      </w:r>
      <w:r w:rsidRPr="007F25B6">
        <w:rPr>
          <w:rFonts w:ascii="Times New Roman" w:hAnsi="Times New Roman"/>
          <w:color w:val="292425"/>
          <w:spacing w:val="-2"/>
        </w:rPr>
        <w:t xml:space="preserve"> </w:t>
      </w:r>
      <w:r w:rsidRPr="007F25B6">
        <w:rPr>
          <w:rFonts w:ascii="Times New Roman" w:hAnsi="Times New Roman"/>
          <w:color w:val="292425"/>
        </w:rPr>
        <w:t>by</w:t>
      </w:r>
      <w:r w:rsidRPr="007F25B6">
        <w:rPr>
          <w:rFonts w:ascii="Times New Roman" w:hAnsi="Times New Roman"/>
          <w:color w:val="292425"/>
          <w:spacing w:val="-2"/>
        </w:rPr>
        <w:t xml:space="preserve"> </w:t>
      </w:r>
      <w:r w:rsidRPr="007F25B6">
        <w:rPr>
          <w:rFonts w:ascii="Times New Roman" w:hAnsi="Times New Roman"/>
          <w:color w:val="292425"/>
        </w:rPr>
        <w:t>the</w:t>
      </w:r>
      <w:r w:rsidRPr="007F25B6">
        <w:rPr>
          <w:rFonts w:ascii="Times New Roman" w:hAnsi="Times New Roman"/>
          <w:color w:val="292425"/>
          <w:spacing w:val="-2"/>
        </w:rPr>
        <w:t xml:space="preserve"> </w:t>
      </w:r>
      <w:r w:rsidRPr="007F25B6">
        <w:rPr>
          <w:rFonts w:ascii="Times New Roman" w:hAnsi="Times New Roman"/>
          <w:color w:val="292425"/>
        </w:rPr>
        <w:t>Minister;</w:t>
      </w:r>
      <w:r w:rsidRPr="007F25B6">
        <w:rPr>
          <w:rFonts w:ascii="Times New Roman" w:hAnsi="Times New Roman"/>
          <w:color w:val="292425"/>
          <w:spacing w:val="-2"/>
        </w:rPr>
        <w:t xml:space="preserve"> </w:t>
      </w:r>
      <w:r w:rsidRPr="007F25B6">
        <w:rPr>
          <w:rFonts w:ascii="Times New Roman" w:hAnsi="Times New Roman"/>
          <w:color w:val="292425"/>
        </w:rPr>
        <w:t>and</w:t>
      </w:r>
    </w:p>
    <w:p w14:paraId="078A04C7" w14:textId="77777777" w:rsidR="00880F5D" w:rsidRPr="007F25B6" w:rsidRDefault="00880F5D" w:rsidP="00880F5D">
      <w:pPr>
        <w:widowControl w:val="0"/>
        <w:autoSpaceDE w:val="0"/>
        <w:autoSpaceDN w:val="0"/>
        <w:adjustRightInd w:val="0"/>
        <w:spacing w:after="0" w:line="360" w:lineRule="auto"/>
        <w:ind w:left="1440"/>
        <w:jc w:val="both"/>
        <w:rPr>
          <w:rFonts w:ascii="Times New Roman" w:hAnsi="Times New Roman"/>
          <w:color w:val="000000"/>
        </w:rPr>
      </w:pPr>
      <w:r w:rsidRPr="007F25B6">
        <w:rPr>
          <w:rFonts w:ascii="Times New Roman" w:hAnsi="Times New Roman"/>
          <w:color w:val="292425"/>
        </w:rPr>
        <w:t xml:space="preserve">(c)    </w:t>
      </w:r>
      <w:r w:rsidRPr="007F25B6">
        <w:rPr>
          <w:rFonts w:ascii="Times New Roman" w:hAnsi="Times New Roman"/>
          <w:color w:val="292425"/>
          <w:spacing w:val="47"/>
        </w:rPr>
        <w:t xml:space="preserve"> </w:t>
      </w:r>
      <w:proofErr w:type="gramStart"/>
      <w:r w:rsidRPr="007F25B6">
        <w:rPr>
          <w:rFonts w:ascii="Times New Roman" w:hAnsi="Times New Roman"/>
          <w:color w:val="292425"/>
        </w:rPr>
        <w:t>consider</w:t>
      </w:r>
      <w:proofErr w:type="gramEnd"/>
      <w:r w:rsidRPr="007F25B6">
        <w:rPr>
          <w:rFonts w:ascii="Times New Roman" w:hAnsi="Times New Roman"/>
          <w:color w:val="292425"/>
        </w:rPr>
        <w:t xml:space="preserve"> any representations made in terms of paragraph (b).</w:t>
      </w:r>
    </w:p>
    <w:p w14:paraId="54E5FCC4" w14:textId="77777777" w:rsidR="00880F5D" w:rsidRPr="007F25B6" w:rsidRDefault="00880F5D" w:rsidP="00880F5D">
      <w:pPr>
        <w:widowControl w:val="0"/>
        <w:autoSpaceDE w:val="0"/>
        <w:autoSpaceDN w:val="0"/>
        <w:adjustRightInd w:val="0"/>
        <w:spacing w:after="0" w:line="360" w:lineRule="auto"/>
        <w:ind w:left="1013" w:right="400"/>
        <w:jc w:val="both"/>
        <w:rPr>
          <w:rFonts w:ascii="Times New Roman" w:hAnsi="Times New Roman"/>
          <w:color w:val="292425"/>
        </w:rPr>
      </w:pPr>
      <w:r w:rsidRPr="007F25B6">
        <w:rPr>
          <w:rFonts w:ascii="Times New Roman" w:hAnsi="Times New Roman"/>
          <w:color w:val="292425"/>
        </w:rPr>
        <w:t xml:space="preserve">(3)  </w:t>
      </w:r>
      <w:r w:rsidRPr="007F25B6">
        <w:rPr>
          <w:rFonts w:ascii="Times New Roman" w:hAnsi="Times New Roman"/>
          <w:color w:val="292425"/>
          <w:spacing w:val="35"/>
        </w:rPr>
        <w:t xml:space="preserve"> </w:t>
      </w:r>
      <w:r w:rsidRPr="007F25B6">
        <w:rPr>
          <w:rFonts w:ascii="Times New Roman" w:hAnsi="Times New Roman"/>
          <w:color w:val="292425"/>
        </w:rPr>
        <w:t>If</w:t>
      </w:r>
      <w:r w:rsidRPr="007F25B6">
        <w:rPr>
          <w:rFonts w:ascii="Times New Roman" w:hAnsi="Times New Roman"/>
          <w:color w:val="292425"/>
          <w:spacing w:val="-15"/>
        </w:rPr>
        <w:t xml:space="preserve"> </w:t>
      </w:r>
      <w:r w:rsidRPr="007F25B6">
        <w:rPr>
          <w:rFonts w:ascii="Times New Roman" w:hAnsi="Times New Roman"/>
          <w:color w:val="292425"/>
        </w:rPr>
        <w:t>a</w:t>
      </w:r>
      <w:r w:rsidRPr="007F25B6">
        <w:rPr>
          <w:rFonts w:ascii="Times New Roman" w:hAnsi="Times New Roman"/>
          <w:color w:val="292425"/>
          <w:spacing w:val="-15"/>
        </w:rPr>
        <w:t xml:space="preserve"> </w:t>
      </w:r>
      <w:r w:rsidRPr="007F25B6">
        <w:rPr>
          <w:rFonts w:ascii="Times New Roman" w:hAnsi="Times New Roman"/>
          <w:color w:val="292425"/>
        </w:rPr>
        <w:t>member</w:t>
      </w:r>
      <w:r w:rsidRPr="007F25B6">
        <w:rPr>
          <w:rFonts w:ascii="Times New Roman" w:hAnsi="Times New Roman"/>
          <w:color w:val="292425"/>
          <w:spacing w:val="-15"/>
        </w:rPr>
        <w:t xml:space="preserve"> </w:t>
      </w:r>
      <w:r w:rsidRPr="007F25B6">
        <w:rPr>
          <w:rFonts w:ascii="Times New Roman" w:hAnsi="Times New Roman"/>
          <w:color w:val="292425"/>
        </w:rPr>
        <w:t>of</w:t>
      </w:r>
      <w:r w:rsidRPr="007F25B6">
        <w:rPr>
          <w:rFonts w:ascii="Times New Roman" w:hAnsi="Times New Roman"/>
          <w:color w:val="292425"/>
          <w:spacing w:val="-15"/>
        </w:rPr>
        <w:t xml:space="preserve"> </w:t>
      </w:r>
      <w:r w:rsidRPr="007F25B6">
        <w:rPr>
          <w:rFonts w:ascii="Times New Roman" w:hAnsi="Times New Roman"/>
          <w:color w:val="292425"/>
        </w:rPr>
        <w:t>the</w:t>
      </w:r>
      <w:r w:rsidRPr="007F25B6">
        <w:rPr>
          <w:rFonts w:ascii="Times New Roman" w:hAnsi="Times New Roman"/>
          <w:color w:val="292425"/>
          <w:spacing w:val="-15"/>
        </w:rPr>
        <w:t xml:space="preserve"> </w:t>
      </w:r>
      <w:r w:rsidRPr="007F25B6">
        <w:rPr>
          <w:rFonts w:ascii="Times New Roman" w:hAnsi="Times New Roman"/>
          <w:color w:val="292425"/>
        </w:rPr>
        <w:t>Advisory</w:t>
      </w:r>
      <w:r w:rsidRPr="007F25B6">
        <w:rPr>
          <w:rFonts w:ascii="Times New Roman" w:hAnsi="Times New Roman"/>
          <w:color w:val="292425"/>
          <w:spacing w:val="-15"/>
        </w:rPr>
        <w:t xml:space="preserve"> </w:t>
      </w:r>
      <w:r w:rsidRPr="007F25B6">
        <w:rPr>
          <w:rFonts w:ascii="Times New Roman" w:hAnsi="Times New Roman"/>
          <w:color w:val="292425"/>
        </w:rPr>
        <w:t>Council</w:t>
      </w:r>
      <w:r w:rsidRPr="007F25B6">
        <w:rPr>
          <w:rFonts w:ascii="Times New Roman" w:hAnsi="Times New Roman"/>
          <w:color w:val="292425"/>
          <w:spacing w:val="-15"/>
        </w:rPr>
        <w:t xml:space="preserve"> </w:t>
      </w:r>
      <w:r w:rsidRPr="007F25B6">
        <w:rPr>
          <w:rFonts w:ascii="Times New Roman" w:hAnsi="Times New Roman"/>
          <w:color w:val="292425"/>
        </w:rPr>
        <w:t>dies</w:t>
      </w:r>
      <w:r w:rsidRPr="007F25B6">
        <w:rPr>
          <w:rFonts w:ascii="Times New Roman" w:hAnsi="Times New Roman"/>
          <w:color w:val="292425"/>
          <w:spacing w:val="-15"/>
        </w:rPr>
        <w:t xml:space="preserve"> </w:t>
      </w:r>
      <w:r w:rsidRPr="007F25B6">
        <w:rPr>
          <w:rFonts w:ascii="Times New Roman" w:hAnsi="Times New Roman"/>
          <w:color w:val="292425"/>
        </w:rPr>
        <w:t>or</w:t>
      </w:r>
      <w:r w:rsidRPr="007F25B6">
        <w:rPr>
          <w:rFonts w:ascii="Times New Roman" w:hAnsi="Times New Roman"/>
          <w:color w:val="292425"/>
          <w:spacing w:val="-15"/>
        </w:rPr>
        <w:t xml:space="preserve"> </w:t>
      </w:r>
      <w:r w:rsidRPr="007F25B6">
        <w:rPr>
          <w:rFonts w:ascii="Times New Roman" w:hAnsi="Times New Roman"/>
          <w:color w:val="292425"/>
        </w:rPr>
        <w:t>vacates</w:t>
      </w:r>
      <w:r w:rsidRPr="007F25B6">
        <w:rPr>
          <w:rFonts w:ascii="Times New Roman" w:hAnsi="Times New Roman"/>
          <w:color w:val="292425"/>
          <w:spacing w:val="-15"/>
        </w:rPr>
        <w:t xml:space="preserve"> </w:t>
      </w:r>
      <w:r w:rsidRPr="007F25B6">
        <w:rPr>
          <w:rFonts w:ascii="Times New Roman" w:hAnsi="Times New Roman"/>
          <w:color w:val="292425"/>
        </w:rPr>
        <w:t>office</w:t>
      </w:r>
      <w:r w:rsidRPr="007F25B6">
        <w:rPr>
          <w:rFonts w:ascii="Times New Roman" w:hAnsi="Times New Roman"/>
          <w:color w:val="292425"/>
          <w:spacing w:val="-15"/>
        </w:rPr>
        <w:t xml:space="preserve"> </w:t>
      </w:r>
      <w:r w:rsidRPr="007F25B6">
        <w:rPr>
          <w:rFonts w:ascii="Times New Roman" w:hAnsi="Times New Roman"/>
          <w:color w:val="292425"/>
        </w:rPr>
        <w:t>before</w:t>
      </w:r>
      <w:r w:rsidRPr="007F25B6">
        <w:rPr>
          <w:rFonts w:ascii="Times New Roman" w:hAnsi="Times New Roman"/>
          <w:color w:val="292425"/>
          <w:spacing w:val="-15"/>
        </w:rPr>
        <w:t xml:space="preserve"> </w:t>
      </w:r>
      <w:r w:rsidRPr="007F25B6">
        <w:rPr>
          <w:rFonts w:ascii="Times New Roman" w:hAnsi="Times New Roman"/>
          <w:color w:val="292425"/>
        </w:rPr>
        <w:t>the</w:t>
      </w:r>
      <w:r w:rsidRPr="007F25B6">
        <w:rPr>
          <w:rFonts w:ascii="Times New Roman" w:hAnsi="Times New Roman"/>
          <w:color w:val="292425"/>
          <w:spacing w:val="-15"/>
        </w:rPr>
        <w:t xml:space="preserve"> </w:t>
      </w:r>
      <w:r w:rsidRPr="007F25B6">
        <w:rPr>
          <w:rFonts w:ascii="Times New Roman" w:hAnsi="Times New Roman"/>
          <w:color w:val="292425"/>
        </w:rPr>
        <w:t xml:space="preserve">expiry  </w:t>
      </w:r>
    </w:p>
    <w:p w14:paraId="161EC711" w14:textId="77777777" w:rsidR="00880F5D" w:rsidRPr="007F25B6" w:rsidRDefault="00880F5D" w:rsidP="00880F5D">
      <w:pPr>
        <w:widowControl w:val="0"/>
        <w:autoSpaceDE w:val="0"/>
        <w:autoSpaceDN w:val="0"/>
        <w:adjustRightInd w:val="0"/>
        <w:spacing w:after="0" w:line="360" w:lineRule="auto"/>
        <w:ind w:left="1440" w:right="400"/>
        <w:jc w:val="both"/>
        <w:rPr>
          <w:rFonts w:ascii="Times New Roman" w:hAnsi="Times New Roman"/>
          <w:color w:val="292425"/>
        </w:rPr>
      </w:pPr>
      <w:proofErr w:type="gramStart"/>
      <w:r w:rsidRPr="007F25B6">
        <w:rPr>
          <w:rFonts w:ascii="Times New Roman" w:hAnsi="Times New Roman"/>
          <w:color w:val="292425"/>
        </w:rPr>
        <w:t>of</w:t>
      </w:r>
      <w:proofErr w:type="gramEnd"/>
      <w:r w:rsidRPr="007F25B6">
        <w:rPr>
          <w:rFonts w:ascii="Times New Roman" w:hAnsi="Times New Roman"/>
          <w:color w:val="292425"/>
        </w:rPr>
        <w:t xml:space="preserve"> his or her term of office the Minister must, in accordance with section 8, appoint a person to fill the vacancy for the unexpired portion of the term for which that member was</w:t>
      </w:r>
      <w:r w:rsidRPr="007F25B6">
        <w:rPr>
          <w:rFonts w:ascii="Times New Roman" w:hAnsi="Times New Roman"/>
          <w:color w:val="292425"/>
          <w:spacing w:val="-1"/>
        </w:rPr>
        <w:t xml:space="preserve"> </w:t>
      </w:r>
      <w:r w:rsidRPr="007F25B6">
        <w:rPr>
          <w:rFonts w:ascii="Times New Roman" w:hAnsi="Times New Roman"/>
          <w:color w:val="292425"/>
        </w:rPr>
        <w:t>appointed.</w:t>
      </w:r>
    </w:p>
    <w:p w14:paraId="35C7A52D" w14:textId="77777777" w:rsidR="00880F5D" w:rsidRPr="007F25B6" w:rsidRDefault="00880F5D" w:rsidP="00880F5D">
      <w:pPr>
        <w:widowControl w:val="0"/>
        <w:autoSpaceDE w:val="0"/>
        <w:autoSpaceDN w:val="0"/>
        <w:adjustRightInd w:val="0"/>
        <w:spacing w:after="0" w:line="360" w:lineRule="auto"/>
        <w:ind w:left="1440" w:right="400"/>
        <w:jc w:val="both"/>
        <w:rPr>
          <w:rFonts w:ascii="Times New Roman" w:hAnsi="Times New Roman"/>
          <w:color w:val="000000"/>
        </w:rPr>
      </w:pPr>
    </w:p>
    <w:p w14:paraId="47188C8F" w14:textId="77777777" w:rsidR="00880F5D" w:rsidRPr="007F25B6" w:rsidRDefault="00BA0C5D" w:rsidP="00004671">
      <w:pPr>
        <w:pStyle w:val="Heading2"/>
        <w:rPr>
          <w:color w:val="000000"/>
        </w:rPr>
      </w:pPr>
      <w:bookmarkStart w:id="48" w:name="_Toc410965091"/>
      <w:r w:rsidRPr="007F25B6">
        <w:t xml:space="preserve"> </w:t>
      </w:r>
      <w:bookmarkStart w:id="49" w:name="_Toc427492854"/>
      <w:r w:rsidR="00880F5D" w:rsidRPr="007F25B6">
        <w:t>Meetings</w:t>
      </w:r>
      <w:r w:rsidR="00880F5D" w:rsidRPr="007F25B6">
        <w:rPr>
          <w:spacing w:val="-4"/>
        </w:rPr>
        <w:t xml:space="preserve"> </w:t>
      </w:r>
      <w:r w:rsidR="00880F5D" w:rsidRPr="007F25B6">
        <w:t>of</w:t>
      </w:r>
      <w:r w:rsidR="00880F5D" w:rsidRPr="007F25B6">
        <w:rPr>
          <w:spacing w:val="-4"/>
        </w:rPr>
        <w:t xml:space="preserve"> </w:t>
      </w:r>
      <w:r w:rsidR="00880F5D" w:rsidRPr="007F25B6">
        <w:t>Advisory</w:t>
      </w:r>
      <w:r w:rsidR="00880F5D" w:rsidRPr="007F25B6">
        <w:rPr>
          <w:spacing w:val="-4"/>
        </w:rPr>
        <w:t xml:space="preserve"> </w:t>
      </w:r>
      <w:r w:rsidR="00880F5D" w:rsidRPr="007F25B6">
        <w:t>Council</w:t>
      </w:r>
      <w:bookmarkEnd w:id="48"/>
      <w:bookmarkEnd w:id="49"/>
    </w:p>
    <w:p w14:paraId="13D5224B" w14:textId="77777777" w:rsidR="00880F5D" w:rsidRPr="007F25B6" w:rsidRDefault="00880F5D" w:rsidP="0093519E">
      <w:pPr>
        <w:widowControl w:val="0"/>
        <w:autoSpaceDE w:val="0"/>
        <w:autoSpaceDN w:val="0"/>
        <w:adjustRightInd w:val="0"/>
        <w:spacing w:after="0" w:line="360" w:lineRule="auto"/>
        <w:ind w:left="926"/>
        <w:contextualSpacing/>
        <w:jc w:val="both"/>
        <w:rPr>
          <w:rFonts w:ascii="Times New Roman" w:hAnsi="Times New Roman"/>
          <w:color w:val="000000"/>
        </w:rPr>
      </w:pPr>
      <w:r w:rsidRPr="007F25B6">
        <w:rPr>
          <w:rFonts w:ascii="Times New Roman" w:hAnsi="Times New Roman"/>
          <w:color w:val="292425"/>
        </w:rPr>
        <w:t>(1)</w:t>
      </w:r>
      <w:r w:rsidRPr="007F25B6">
        <w:rPr>
          <w:rFonts w:ascii="Times New Roman" w:hAnsi="Times New Roman"/>
          <w:color w:val="292425"/>
        </w:rPr>
        <w:tab/>
        <w:t>The</w:t>
      </w:r>
      <w:r w:rsidRPr="007F25B6">
        <w:rPr>
          <w:rFonts w:ascii="Times New Roman" w:hAnsi="Times New Roman"/>
          <w:color w:val="292425"/>
          <w:spacing w:val="-3"/>
        </w:rPr>
        <w:t xml:space="preserve"> </w:t>
      </w:r>
      <w:r w:rsidRPr="007F25B6">
        <w:rPr>
          <w:rFonts w:ascii="Times New Roman" w:hAnsi="Times New Roman"/>
          <w:color w:val="292425"/>
        </w:rPr>
        <w:t>Advisory</w:t>
      </w:r>
      <w:r w:rsidRPr="007F25B6">
        <w:rPr>
          <w:rFonts w:ascii="Times New Roman" w:hAnsi="Times New Roman"/>
          <w:color w:val="292425"/>
          <w:spacing w:val="-3"/>
        </w:rPr>
        <w:t xml:space="preserve"> </w:t>
      </w:r>
      <w:r w:rsidRPr="007F25B6">
        <w:rPr>
          <w:rFonts w:ascii="Times New Roman" w:hAnsi="Times New Roman"/>
          <w:color w:val="292425"/>
        </w:rPr>
        <w:t>Council</w:t>
      </w:r>
      <w:r w:rsidRPr="007F25B6">
        <w:rPr>
          <w:rFonts w:ascii="Times New Roman" w:hAnsi="Times New Roman"/>
          <w:color w:val="292425"/>
          <w:spacing w:val="-3"/>
        </w:rPr>
        <w:t xml:space="preserve"> </w:t>
      </w:r>
      <w:r w:rsidRPr="007F25B6">
        <w:rPr>
          <w:rFonts w:ascii="Times New Roman" w:hAnsi="Times New Roman"/>
          <w:color w:val="292425"/>
        </w:rPr>
        <w:t>must</w:t>
      </w:r>
      <w:r w:rsidRPr="007F25B6">
        <w:rPr>
          <w:rFonts w:ascii="Times New Roman" w:hAnsi="Times New Roman"/>
          <w:color w:val="292425"/>
          <w:spacing w:val="-3"/>
        </w:rPr>
        <w:t xml:space="preserve"> </w:t>
      </w:r>
      <w:r w:rsidRPr="007F25B6">
        <w:rPr>
          <w:rFonts w:ascii="Times New Roman" w:hAnsi="Times New Roman"/>
          <w:color w:val="292425"/>
        </w:rPr>
        <w:t>meet</w:t>
      </w:r>
      <w:r w:rsidRPr="007F25B6">
        <w:rPr>
          <w:rFonts w:ascii="Times New Roman" w:hAnsi="Times New Roman"/>
          <w:color w:val="292425"/>
          <w:spacing w:val="-3"/>
        </w:rPr>
        <w:t xml:space="preserve"> </w:t>
      </w:r>
      <w:r w:rsidRPr="007F25B6">
        <w:rPr>
          <w:rFonts w:ascii="Times New Roman" w:hAnsi="Times New Roman"/>
          <w:color w:val="292425"/>
        </w:rPr>
        <w:t>at</w:t>
      </w:r>
      <w:r w:rsidRPr="007F25B6">
        <w:rPr>
          <w:rFonts w:ascii="Times New Roman" w:hAnsi="Times New Roman"/>
          <w:color w:val="292425"/>
          <w:spacing w:val="-3"/>
        </w:rPr>
        <w:t xml:space="preserve"> </w:t>
      </w:r>
      <w:r w:rsidRPr="007F25B6">
        <w:rPr>
          <w:rFonts w:ascii="Times New Roman" w:hAnsi="Times New Roman"/>
          <w:color w:val="292425"/>
        </w:rPr>
        <w:t>least</w:t>
      </w:r>
      <w:r w:rsidRPr="007F25B6">
        <w:rPr>
          <w:rFonts w:ascii="Times New Roman" w:hAnsi="Times New Roman"/>
          <w:color w:val="292425"/>
          <w:spacing w:val="-3"/>
        </w:rPr>
        <w:t xml:space="preserve"> </w:t>
      </w:r>
      <w:r w:rsidRPr="007F25B6">
        <w:rPr>
          <w:rFonts w:ascii="Times New Roman" w:hAnsi="Times New Roman"/>
          <w:color w:val="292425"/>
        </w:rPr>
        <w:t>two</w:t>
      </w:r>
      <w:r w:rsidRPr="007F25B6">
        <w:rPr>
          <w:rFonts w:ascii="Times New Roman" w:hAnsi="Times New Roman"/>
          <w:color w:val="292425"/>
          <w:spacing w:val="-3"/>
        </w:rPr>
        <w:t xml:space="preserve"> </w:t>
      </w:r>
      <w:r w:rsidRPr="007F25B6">
        <w:rPr>
          <w:rFonts w:ascii="Times New Roman" w:hAnsi="Times New Roman"/>
          <w:color w:val="292425"/>
        </w:rPr>
        <w:t>times</w:t>
      </w:r>
      <w:r w:rsidRPr="007F25B6">
        <w:rPr>
          <w:rFonts w:ascii="Times New Roman" w:hAnsi="Times New Roman"/>
          <w:color w:val="292425"/>
          <w:spacing w:val="-3"/>
        </w:rPr>
        <w:t xml:space="preserve"> </w:t>
      </w:r>
      <w:r w:rsidRPr="007F25B6">
        <w:rPr>
          <w:rFonts w:ascii="Times New Roman" w:hAnsi="Times New Roman"/>
          <w:color w:val="292425"/>
        </w:rPr>
        <w:t>a</w:t>
      </w:r>
      <w:r w:rsidRPr="007F25B6">
        <w:rPr>
          <w:rFonts w:ascii="Times New Roman" w:hAnsi="Times New Roman"/>
          <w:color w:val="292425"/>
          <w:spacing w:val="-3"/>
        </w:rPr>
        <w:t xml:space="preserve"> </w:t>
      </w:r>
      <w:r w:rsidRPr="007F25B6">
        <w:rPr>
          <w:rFonts w:ascii="Times New Roman" w:hAnsi="Times New Roman"/>
          <w:color w:val="292425"/>
        </w:rPr>
        <w:t>year.</w:t>
      </w:r>
    </w:p>
    <w:p w14:paraId="729150A3" w14:textId="77777777" w:rsidR="00880F5D" w:rsidRPr="007F25B6" w:rsidRDefault="00880F5D" w:rsidP="00880F5D">
      <w:pPr>
        <w:widowControl w:val="0"/>
        <w:autoSpaceDE w:val="0"/>
        <w:autoSpaceDN w:val="0"/>
        <w:adjustRightInd w:val="0"/>
        <w:spacing w:after="0" w:line="360" w:lineRule="auto"/>
        <w:ind w:left="1436" w:hanging="510"/>
        <w:jc w:val="both"/>
        <w:rPr>
          <w:rFonts w:ascii="Times New Roman" w:hAnsi="Times New Roman"/>
          <w:color w:val="000000"/>
        </w:rPr>
      </w:pPr>
      <w:r w:rsidRPr="007F25B6">
        <w:rPr>
          <w:rFonts w:ascii="Times New Roman" w:hAnsi="Times New Roman"/>
          <w:color w:val="292425"/>
        </w:rPr>
        <w:t>(2)</w:t>
      </w:r>
      <w:r w:rsidRPr="007F25B6">
        <w:rPr>
          <w:rFonts w:ascii="Times New Roman" w:hAnsi="Times New Roman"/>
          <w:color w:val="292425"/>
        </w:rPr>
        <w:tab/>
        <w:t>The</w:t>
      </w:r>
      <w:r w:rsidRPr="007F25B6">
        <w:rPr>
          <w:rFonts w:ascii="Times New Roman" w:hAnsi="Times New Roman"/>
          <w:color w:val="292425"/>
          <w:spacing w:val="-7"/>
        </w:rPr>
        <w:t xml:space="preserve"> </w:t>
      </w:r>
      <w:r w:rsidRPr="007F25B6">
        <w:rPr>
          <w:rFonts w:ascii="Times New Roman" w:hAnsi="Times New Roman"/>
          <w:color w:val="292425"/>
        </w:rPr>
        <w:t>first</w:t>
      </w:r>
      <w:r w:rsidRPr="007F25B6">
        <w:rPr>
          <w:rFonts w:ascii="Times New Roman" w:hAnsi="Times New Roman"/>
          <w:color w:val="292425"/>
          <w:spacing w:val="-7"/>
        </w:rPr>
        <w:t xml:space="preserve"> </w:t>
      </w:r>
      <w:r w:rsidRPr="007F25B6">
        <w:rPr>
          <w:rFonts w:ascii="Times New Roman" w:hAnsi="Times New Roman"/>
          <w:color w:val="292425"/>
        </w:rPr>
        <w:t>meeting</w:t>
      </w:r>
      <w:r w:rsidRPr="007F25B6">
        <w:rPr>
          <w:rFonts w:ascii="Times New Roman" w:hAnsi="Times New Roman"/>
          <w:color w:val="292425"/>
          <w:spacing w:val="-7"/>
        </w:rPr>
        <w:t xml:space="preserve"> </w:t>
      </w:r>
      <w:r w:rsidRPr="007F25B6">
        <w:rPr>
          <w:rFonts w:ascii="Times New Roman" w:hAnsi="Times New Roman"/>
          <w:color w:val="292425"/>
        </w:rPr>
        <w:t>of</w:t>
      </w:r>
      <w:r w:rsidRPr="007F25B6">
        <w:rPr>
          <w:rFonts w:ascii="Times New Roman" w:hAnsi="Times New Roman"/>
          <w:color w:val="292425"/>
          <w:spacing w:val="-7"/>
        </w:rPr>
        <w:t xml:space="preserve"> </w:t>
      </w:r>
      <w:r w:rsidRPr="007F25B6">
        <w:rPr>
          <w:rFonts w:ascii="Times New Roman" w:hAnsi="Times New Roman"/>
          <w:color w:val="292425"/>
        </w:rPr>
        <w:t>the</w:t>
      </w:r>
      <w:r w:rsidRPr="007F25B6">
        <w:rPr>
          <w:rFonts w:ascii="Times New Roman" w:hAnsi="Times New Roman"/>
          <w:color w:val="292425"/>
          <w:spacing w:val="-7"/>
        </w:rPr>
        <w:t xml:space="preserve"> </w:t>
      </w:r>
      <w:r w:rsidRPr="007F25B6">
        <w:rPr>
          <w:rFonts w:ascii="Times New Roman" w:hAnsi="Times New Roman"/>
          <w:color w:val="292425"/>
        </w:rPr>
        <w:t>Advisory</w:t>
      </w:r>
      <w:r w:rsidRPr="007F25B6">
        <w:rPr>
          <w:rFonts w:ascii="Times New Roman" w:hAnsi="Times New Roman"/>
          <w:color w:val="292425"/>
          <w:spacing w:val="-7"/>
        </w:rPr>
        <w:t xml:space="preserve"> </w:t>
      </w:r>
      <w:r w:rsidRPr="007F25B6">
        <w:rPr>
          <w:rFonts w:ascii="Times New Roman" w:hAnsi="Times New Roman"/>
          <w:color w:val="292425"/>
        </w:rPr>
        <w:t>Council</w:t>
      </w:r>
      <w:r w:rsidRPr="007F25B6">
        <w:rPr>
          <w:rFonts w:ascii="Times New Roman" w:hAnsi="Times New Roman"/>
          <w:color w:val="292425"/>
          <w:spacing w:val="-7"/>
        </w:rPr>
        <w:t xml:space="preserve"> </w:t>
      </w:r>
      <w:r w:rsidRPr="007F25B6">
        <w:rPr>
          <w:rFonts w:ascii="Times New Roman" w:hAnsi="Times New Roman"/>
          <w:color w:val="292425"/>
        </w:rPr>
        <w:t>must</w:t>
      </w:r>
      <w:r w:rsidRPr="007F25B6">
        <w:rPr>
          <w:rFonts w:ascii="Times New Roman" w:hAnsi="Times New Roman"/>
          <w:color w:val="292425"/>
          <w:spacing w:val="-7"/>
        </w:rPr>
        <w:t xml:space="preserve"> </w:t>
      </w:r>
      <w:r w:rsidRPr="007F25B6">
        <w:rPr>
          <w:rFonts w:ascii="Times New Roman" w:hAnsi="Times New Roman"/>
          <w:color w:val="292425"/>
        </w:rPr>
        <w:t>be</w:t>
      </w:r>
      <w:r w:rsidRPr="007F25B6">
        <w:rPr>
          <w:rFonts w:ascii="Times New Roman" w:hAnsi="Times New Roman"/>
          <w:color w:val="292425"/>
          <w:spacing w:val="-7"/>
        </w:rPr>
        <w:t xml:space="preserve"> </w:t>
      </w:r>
      <w:r w:rsidRPr="007F25B6">
        <w:rPr>
          <w:rFonts w:ascii="Times New Roman" w:hAnsi="Times New Roman"/>
          <w:color w:val="292425"/>
        </w:rPr>
        <w:t>held</w:t>
      </w:r>
      <w:r w:rsidRPr="007F25B6">
        <w:rPr>
          <w:rFonts w:ascii="Times New Roman" w:hAnsi="Times New Roman"/>
          <w:color w:val="292425"/>
          <w:spacing w:val="-7"/>
        </w:rPr>
        <w:t xml:space="preserve"> </w:t>
      </w:r>
      <w:r w:rsidRPr="007F25B6">
        <w:rPr>
          <w:rFonts w:ascii="Times New Roman" w:hAnsi="Times New Roman"/>
          <w:color w:val="292425"/>
        </w:rPr>
        <w:t>at</w:t>
      </w:r>
      <w:r w:rsidRPr="007F25B6">
        <w:rPr>
          <w:rFonts w:ascii="Times New Roman" w:hAnsi="Times New Roman"/>
          <w:color w:val="292425"/>
          <w:spacing w:val="-7"/>
        </w:rPr>
        <w:t xml:space="preserve"> </w:t>
      </w:r>
      <w:r w:rsidRPr="007F25B6">
        <w:rPr>
          <w:rFonts w:ascii="Times New Roman" w:hAnsi="Times New Roman"/>
          <w:color w:val="292425"/>
        </w:rPr>
        <w:t>a</w:t>
      </w:r>
      <w:r w:rsidRPr="007F25B6">
        <w:rPr>
          <w:rFonts w:ascii="Times New Roman" w:hAnsi="Times New Roman"/>
          <w:color w:val="292425"/>
          <w:spacing w:val="-7"/>
        </w:rPr>
        <w:t xml:space="preserve"> </w:t>
      </w:r>
      <w:r w:rsidRPr="007F25B6">
        <w:rPr>
          <w:rFonts w:ascii="Times New Roman" w:hAnsi="Times New Roman"/>
          <w:color w:val="292425"/>
        </w:rPr>
        <w:t>place,</w:t>
      </w:r>
      <w:r w:rsidRPr="007F25B6">
        <w:rPr>
          <w:rFonts w:ascii="Times New Roman" w:hAnsi="Times New Roman"/>
          <w:color w:val="292425"/>
          <w:spacing w:val="-7"/>
        </w:rPr>
        <w:t xml:space="preserve"> </w:t>
      </w:r>
      <w:r w:rsidRPr="007F25B6">
        <w:rPr>
          <w:rFonts w:ascii="Times New Roman" w:hAnsi="Times New Roman"/>
          <w:color w:val="292425"/>
        </w:rPr>
        <w:t>date</w:t>
      </w:r>
      <w:r w:rsidRPr="007F25B6">
        <w:rPr>
          <w:rFonts w:ascii="Times New Roman" w:hAnsi="Times New Roman"/>
          <w:color w:val="292425"/>
          <w:spacing w:val="-7"/>
        </w:rPr>
        <w:t xml:space="preserve"> </w:t>
      </w:r>
      <w:r w:rsidRPr="007F25B6">
        <w:rPr>
          <w:rFonts w:ascii="Times New Roman" w:hAnsi="Times New Roman"/>
          <w:color w:val="292425"/>
        </w:rPr>
        <w:t>and time determined by the Minister and thereafter any meeting of the Advisory Council must be held at a place, date and time determined by the chairperson of the Advisory Council.</w:t>
      </w:r>
    </w:p>
    <w:p w14:paraId="4BCF82A9" w14:textId="77777777" w:rsidR="00880F5D" w:rsidRPr="007F25B6" w:rsidRDefault="00880F5D" w:rsidP="00880F5D">
      <w:pPr>
        <w:widowControl w:val="0"/>
        <w:autoSpaceDE w:val="0"/>
        <w:autoSpaceDN w:val="0"/>
        <w:adjustRightInd w:val="0"/>
        <w:spacing w:after="0" w:line="360" w:lineRule="auto"/>
        <w:ind w:left="1013"/>
        <w:jc w:val="both"/>
        <w:rPr>
          <w:rFonts w:ascii="Times New Roman" w:hAnsi="Times New Roman"/>
          <w:color w:val="000000"/>
        </w:rPr>
      </w:pPr>
      <w:r w:rsidRPr="007F25B6">
        <w:rPr>
          <w:rFonts w:ascii="Times New Roman" w:hAnsi="Times New Roman"/>
          <w:color w:val="292425"/>
        </w:rPr>
        <w:t>(3)</w:t>
      </w:r>
      <w:r w:rsidRPr="007F25B6">
        <w:rPr>
          <w:rFonts w:ascii="Times New Roman" w:hAnsi="Times New Roman"/>
          <w:color w:val="292425"/>
        </w:rPr>
        <w:tab/>
        <w:t>The</w:t>
      </w:r>
      <w:r w:rsidRPr="007F25B6">
        <w:rPr>
          <w:rFonts w:ascii="Times New Roman" w:hAnsi="Times New Roman"/>
          <w:color w:val="292425"/>
          <w:spacing w:val="20"/>
        </w:rPr>
        <w:t xml:space="preserve"> </w:t>
      </w:r>
      <w:r w:rsidRPr="007F25B6">
        <w:rPr>
          <w:rFonts w:ascii="Times New Roman" w:hAnsi="Times New Roman"/>
          <w:color w:val="292425"/>
        </w:rPr>
        <w:t>chairperson</w:t>
      </w:r>
      <w:r w:rsidRPr="007F25B6">
        <w:rPr>
          <w:rFonts w:ascii="Times New Roman" w:hAnsi="Times New Roman"/>
          <w:color w:val="292425"/>
          <w:spacing w:val="20"/>
        </w:rPr>
        <w:t xml:space="preserve"> </w:t>
      </w:r>
      <w:r w:rsidRPr="007F25B6">
        <w:rPr>
          <w:rFonts w:ascii="Times New Roman" w:hAnsi="Times New Roman"/>
          <w:color w:val="292425"/>
        </w:rPr>
        <w:t>may</w:t>
      </w:r>
      <w:r w:rsidRPr="007F25B6">
        <w:rPr>
          <w:rFonts w:ascii="Times New Roman" w:hAnsi="Times New Roman"/>
          <w:color w:val="292425"/>
          <w:spacing w:val="20"/>
        </w:rPr>
        <w:t xml:space="preserve"> </w:t>
      </w:r>
      <w:r w:rsidRPr="007F25B6">
        <w:rPr>
          <w:rFonts w:ascii="Times New Roman" w:hAnsi="Times New Roman"/>
          <w:color w:val="292425"/>
        </w:rPr>
        <w:t>at</w:t>
      </w:r>
      <w:r w:rsidRPr="007F25B6">
        <w:rPr>
          <w:rFonts w:ascii="Times New Roman" w:hAnsi="Times New Roman"/>
          <w:color w:val="292425"/>
          <w:spacing w:val="20"/>
        </w:rPr>
        <w:t xml:space="preserve"> </w:t>
      </w:r>
      <w:r w:rsidRPr="007F25B6">
        <w:rPr>
          <w:rFonts w:ascii="Times New Roman" w:hAnsi="Times New Roman"/>
          <w:color w:val="292425"/>
        </w:rPr>
        <w:t>any</w:t>
      </w:r>
      <w:r w:rsidRPr="007F25B6">
        <w:rPr>
          <w:rFonts w:ascii="Times New Roman" w:hAnsi="Times New Roman"/>
          <w:color w:val="292425"/>
          <w:spacing w:val="20"/>
        </w:rPr>
        <w:t xml:space="preserve"> </w:t>
      </w:r>
      <w:r w:rsidRPr="007F25B6">
        <w:rPr>
          <w:rFonts w:ascii="Times New Roman" w:hAnsi="Times New Roman"/>
          <w:color w:val="292425"/>
        </w:rPr>
        <w:t>time</w:t>
      </w:r>
      <w:r w:rsidRPr="007F25B6">
        <w:rPr>
          <w:rFonts w:ascii="Times New Roman" w:hAnsi="Times New Roman"/>
          <w:color w:val="292425"/>
          <w:spacing w:val="20"/>
        </w:rPr>
        <w:t xml:space="preserve"> </w:t>
      </w:r>
      <w:r w:rsidRPr="007F25B6">
        <w:rPr>
          <w:rFonts w:ascii="Times New Roman" w:hAnsi="Times New Roman"/>
          <w:color w:val="292425"/>
        </w:rPr>
        <w:t>call</w:t>
      </w:r>
      <w:r w:rsidRPr="007F25B6">
        <w:rPr>
          <w:rFonts w:ascii="Times New Roman" w:hAnsi="Times New Roman"/>
          <w:color w:val="292425"/>
          <w:spacing w:val="20"/>
        </w:rPr>
        <w:t xml:space="preserve"> </w:t>
      </w:r>
      <w:r w:rsidRPr="007F25B6">
        <w:rPr>
          <w:rFonts w:ascii="Times New Roman" w:hAnsi="Times New Roman"/>
          <w:color w:val="292425"/>
        </w:rPr>
        <w:t>a</w:t>
      </w:r>
      <w:r w:rsidRPr="007F25B6">
        <w:rPr>
          <w:rFonts w:ascii="Times New Roman" w:hAnsi="Times New Roman"/>
          <w:color w:val="292425"/>
          <w:spacing w:val="20"/>
        </w:rPr>
        <w:t xml:space="preserve"> </w:t>
      </w:r>
      <w:r w:rsidRPr="007F25B6">
        <w:rPr>
          <w:rFonts w:ascii="Times New Roman" w:hAnsi="Times New Roman"/>
          <w:color w:val="292425"/>
        </w:rPr>
        <w:t>special</w:t>
      </w:r>
      <w:r w:rsidRPr="007F25B6">
        <w:rPr>
          <w:rFonts w:ascii="Times New Roman" w:hAnsi="Times New Roman"/>
          <w:color w:val="292425"/>
          <w:spacing w:val="20"/>
        </w:rPr>
        <w:t xml:space="preserve"> </w:t>
      </w:r>
      <w:r w:rsidRPr="007F25B6">
        <w:rPr>
          <w:rFonts w:ascii="Times New Roman" w:hAnsi="Times New Roman"/>
          <w:color w:val="292425"/>
        </w:rPr>
        <w:t>meeting</w:t>
      </w:r>
      <w:r w:rsidRPr="007F25B6">
        <w:rPr>
          <w:rFonts w:ascii="Times New Roman" w:hAnsi="Times New Roman"/>
          <w:color w:val="292425"/>
          <w:spacing w:val="20"/>
        </w:rPr>
        <w:t xml:space="preserve"> </w:t>
      </w:r>
      <w:r w:rsidRPr="007F25B6">
        <w:rPr>
          <w:rFonts w:ascii="Times New Roman" w:hAnsi="Times New Roman"/>
          <w:color w:val="292425"/>
        </w:rPr>
        <w:t>of</w:t>
      </w:r>
      <w:r w:rsidRPr="007F25B6">
        <w:rPr>
          <w:rFonts w:ascii="Times New Roman" w:hAnsi="Times New Roman"/>
          <w:color w:val="292425"/>
          <w:spacing w:val="20"/>
        </w:rPr>
        <w:t xml:space="preserve"> </w:t>
      </w:r>
      <w:r w:rsidRPr="007F25B6">
        <w:rPr>
          <w:rFonts w:ascii="Times New Roman" w:hAnsi="Times New Roman"/>
          <w:color w:val="292425"/>
        </w:rPr>
        <w:t>the</w:t>
      </w:r>
      <w:r w:rsidRPr="007F25B6">
        <w:rPr>
          <w:rFonts w:ascii="Times New Roman" w:hAnsi="Times New Roman"/>
          <w:color w:val="292425"/>
          <w:spacing w:val="20"/>
        </w:rPr>
        <w:t xml:space="preserve"> </w:t>
      </w:r>
      <w:r w:rsidRPr="007F25B6">
        <w:rPr>
          <w:rFonts w:ascii="Times New Roman" w:hAnsi="Times New Roman"/>
          <w:color w:val="292425"/>
        </w:rPr>
        <w:t>Advisory</w:t>
      </w:r>
    </w:p>
    <w:p w14:paraId="72D47A90" w14:textId="77777777" w:rsidR="00880F5D" w:rsidRPr="007F25B6" w:rsidRDefault="00880F5D" w:rsidP="00880F5D">
      <w:pPr>
        <w:widowControl w:val="0"/>
        <w:autoSpaceDE w:val="0"/>
        <w:autoSpaceDN w:val="0"/>
        <w:adjustRightInd w:val="0"/>
        <w:spacing w:before="11" w:after="0" w:line="360" w:lineRule="auto"/>
        <w:ind w:left="738" w:firstLine="702"/>
        <w:jc w:val="both"/>
        <w:rPr>
          <w:rFonts w:ascii="Times New Roman" w:hAnsi="Times New Roman"/>
          <w:color w:val="000000"/>
        </w:rPr>
      </w:pPr>
      <w:r w:rsidRPr="007F25B6">
        <w:rPr>
          <w:rFonts w:ascii="Times New Roman" w:hAnsi="Times New Roman"/>
          <w:color w:val="292425"/>
        </w:rPr>
        <w:t>Council, at the request of the Minister or of a majority of the members.</w:t>
      </w:r>
    </w:p>
    <w:p w14:paraId="5C6ED91A" w14:textId="77777777" w:rsidR="00880F5D" w:rsidRPr="007F25B6" w:rsidRDefault="00880F5D" w:rsidP="00880F5D">
      <w:pPr>
        <w:widowControl w:val="0"/>
        <w:autoSpaceDE w:val="0"/>
        <w:autoSpaceDN w:val="0"/>
        <w:adjustRightInd w:val="0"/>
        <w:spacing w:after="0" w:line="360" w:lineRule="auto"/>
        <w:ind w:left="1440" w:right="401" w:hanging="428"/>
        <w:jc w:val="both"/>
        <w:rPr>
          <w:rFonts w:ascii="Times New Roman" w:hAnsi="Times New Roman"/>
          <w:color w:val="000000"/>
        </w:rPr>
      </w:pPr>
      <w:r w:rsidRPr="007F25B6">
        <w:rPr>
          <w:rFonts w:ascii="Times New Roman" w:hAnsi="Times New Roman"/>
          <w:color w:val="292425"/>
        </w:rPr>
        <w:t>(4)</w:t>
      </w:r>
      <w:r w:rsidRPr="007F25B6">
        <w:rPr>
          <w:rFonts w:ascii="Times New Roman" w:hAnsi="Times New Roman"/>
          <w:color w:val="292425"/>
        </w:rPr>
        <w:tab/>
        <w:t>At the first meeting of the Advisory Council the members must elect from among their number a deputy chairperson.</w:t>
      </w:r>
    </w:p>
    <w:p w14:paraId="238B9EC7" w14:textId="77777777" w:rsidR="00880F5D" w:rsidRPr="007F25B6" w:rsidRDefault="00880F5D" w:rsidP="00880F5D">
      <w:pPr>
        <w:widowControl w:val="0"/>
        <w:autoSpaceDE w:val="0"/>
        <w:autoSpaceDN w:val="0"/>
        <w:adjustRightInd w:val="0"/>
        <w:spacing w:after="0" w:line="360" w:lineRule="auto"/>
        <w:ind w:left="1440" w:right="401" w:hanging="428"/>
        <w:jc w:val="both"/>
        <w:rPr>
          <w:rFonts w:ascii="Times New Roman" w:hAnsi="Times New Roman"/>
          <w:color w:val="000000"/>
        </w:rPr>
      </w:pPr>
      <w:r w:rsidRPr="007F25B6">
        <w:rPr>
          <w:rFonts w:ascii="Times New Roman" w:hAnsi="Times New Roman"/>
          <w:color w:val="292425"/>
        </w:rPr>
        <w:t>(5)</w:t>
      </w:r>
      <w:r w:rsidRPr="007F25B6">
        <w:rPr>
          <w:rFonts w:ascii="Times New Roman" w:hAnsi="Times New Roman"/>
          <w:color w:val="292425"/>
        </w:rPr>
        <w:tab/>
      </w:r>
      <w:r w:rsidRPr="007F25B6">
        <w:rPr>
          <w:rFonts w:ascii="Times New Roman" w:hAnsi="Times New Roman"/>
          <w:color w:val="292425"/>
          <w:spacing w:val="-3"/>
        </w:rPr>
        <w:t>Th</w:t>
      </w:r>
      <w:r w:rsidRPr="007F25B6">
        <w:rPr>
          <w:rFonts w:ascii="Times New Roman" w:hAnsi="Times New Roman"/>
          <w:color w:val="292425"/>
        </w:rPr>
        <w:t>e</w:t>
      </w:r>
      <w:r w:rsidRPr="007F25B6">
        <w:rPr>
          <w:rFonts w:ascii="Times New Roman" w:hAnsi="Times New Roman"/>
          <w:color w:val="292425"/>
          <w:spacing w:val="-19"/>
        </w:rPr>
        <w:t xml:space="preserve"> </w:t>
      </w:r>
      <w:r w:rsidRPr="007F25B6">
        <w:rPr>
          <w:rFonts w:ascii="Times New Roman" w:hAnsi="Times New Roman"/>
          <w:color w:val="292425"/>
          <w:spacing w:val="-3"/>
        </w:rPr>
        <w:t>chairperso</w:t>
      </w:r>
      <w:r w:rsidRPr="007F25B6">
        <w:rPr>
          <w:rFonts w:ascii="Times New Roman" w:hAnsi="Times New Roman"/>
          <w:color w:val="292425"/>
        </w:rPr>
        <w:t>n</w:t>
      </w:r>
      <w:r w:rsidRPr="007F25B6">
        <w:rPr>
          <w:rFonts w:ascii="Times New Roman" w:hAnsi="Times New Roman"/>
          <w:color w:val="292425"/>
          <w:spacing w:val="-19"/>
        </w:rPr>
        <w:t xml:space="preserve"> </w:t>
      </w:r>
      <w:r w:rsidRPr="007F25B6">
        <w:rPr>
          <w:rFonts w:ascii="Times New Roman" w:hAnsi="Times New Roman"/>
          <w:color w:val="292425"/>
          <w:spacing w:val="-3"/>
        </w:rPr>
        <w:t>o</w:t>
      </w:r>
      <w:r w:rsidRPr="007F25B6">
        <w:rPr>
          <w:rFonts w:ascii="Times New Roman" w:hAnsi="Times New Roman"/>
          <w:color w:val="292425"/>
        </w:rPr>
        <w:t>f</w:t>
      </w:r>
      <w:r w:rsidRPr="007F25B6">
        <w:rPr>
          <w:rFonts w:ascii="Times New Roman" w:hAnsi="Times New Roman"/>
          <w:color w:val="292425"/>
          <w:spacing w:val="-19"/>
        </w:rPr>
        <w:t xml:space="preserve"> </w:t>
      </w:r>
      <w:r w:rsidRPr="007F25B6">
        <w:rPr>
          <w:rFonts w:ascii="Times New Roman" w:hAnsi="Times New Roman"/>
          <w:color w:val="292425"/>
          <w:spacing w:val="-3"/>
        </w:rPr>
        <w:t>th</w:t>
      </w:r>
      <w:r w:rsidRPr="007F25B6">
        <w:rPr>
          <w:rFonts w:ascii="Times New Roman" w:hAnsi="Times New Roman"/>
          <w:color w:val="292425"/>
        </w:rPr>
        <w:t>e</w:t>
      </w:r>
      <w:r w:rsidRPr="007F25B6">
        <w:rPr>
          <w:rFonts w:ascii="Times New Roman" w:hAnsi="Times New Roman"/>
          <w:color w:val="292425"/>
          <w:spacing w:val="-19"/>
        </w:rPr>
        <w:t xml:space="preserve"> </w:t>
      </w:r>
      <w:r w:rsidRPr="007F25B6">
        <w:rPr>
          <w:rFonts w:ascii="Times New Roman" w:hAnsi="Times New Roman"/>
          <w:color w:val="292425"/>
          <w:spacing w:val="-3"/>
        </w:rPr>
        <w:t>Advisor</w:t>
      </w:r>
      <w:r w:rsidRPr="007F25B6">
        <w:rPr>
          <w:rFonts w:ascii="Times New Roman" w:hAnsi="Times New Roman"/>
          <w:color w:val="292425"/>
        </w:rPr>
        <w:t>y</w:t>
      </w:r>
      <w:r w:rsidRPr="007F25B6">
        <w:rPr>
          <w:rFonts w:ascii="Times New Roman" w:hAnsi="Times New Roman"/>
          <w:color w:val="292425"/>
          <w:spacing w:val="-19"/>
        </w:rPr>
        <w:t xml:space="preserve"> </w:t>
      </w:r>
      <w:r w:rsidRPr="007F25B6">
        <w:rPr>
          <w:rFonts w:ascii="Times New Roman" w:hAnsi="Times New Roman"/>
          <w:color w:val="292425"/>
          <w:spacing w:val="-3"/>
        </w:rPr>
        <w:t>Council</w:t>
      </w:r>
      <w:r w:rsidRPr="007F25B6">
        <w:rPr>
          <w:rFonts w:ascii="Times New Roman" w:hAnsi="Times New Roman"/>
          <w:color w:val="292425"/>
        </w:rPr>
        <w:t>,</w:t>
      </w:r>
      <w:r w:rsidRPr="007F25B6">
        <w:rPr>
          <w:rFonts w:ascii="Times New Roman" w:hAnsi="Times New Roman"/>
          <w:color w:val="292425"/>
          <w:spacing w:val="-19"/>
        </w:rPr>
        <w:t xml:space="preserve"> </w:t>
      </w:r>
      <w:r w:rsidRPr="007F25B6">
        <w:rPr>
          <w:rFonts w:ascii="Times New Roman" w:hAnsi="Times New Roman"/>
          <w:color w:val="292425"/>
          <w:spacing w:val="-3"/>
        </w:rPr>
        <w:t>o</w:t>
      </w:r>
      <w:r w:rsidRPr="007F25B6">
        <w:rPr>
          <w:rFonts w:ascii="Times New Roman" w:hAnsi="Times New Roman"/>
          <w:color w:val="292425"/>
        </w:rPr>
        <w:t>r</w:t>
      </w:r>
      <w:r w:rsidRPr="007F25B6">
        <w:rPr>
          <w:rFonts w:ascii="Times New Roman" w:hAnsi="Times New Roman"/>
          <w:color w:val="292425"/>
          <w:spacing w:val="-19"/>
        </w:rPr>
        <w:t xml:space="preserve"> </w:t>
      </w:r>
      <w:r w:rsidRPr="007F25B6">
        <w:rPr>
          <w:rFonts w:ascii="Times New Roman" w:hAnsi="Times New Roman"/>
          <w:color w:val="292425"/>
          <w:spacing w:val="-3"/>
        </w:rPr>
        <w:t>i</w:t>
      </w:r>
      <w:r w:rsidRPr="007F25B6">
        <w:rPr>
          <w:rFonts w:ascii="Times New Roman" w:hAnsi="Times New Roman"/>
          <w:color w:val="292425"/>
        </w:rPr>
        <w:t>n</w:t>
      </w:r>
      <w:r w:rsidRPr="007F25B6">
        <w:rPr>
          <w:rFonts w:ascii="Times New Roman" w:hAnsi="Times New Roman"/>
          <w:color w:val="292425"/>
          <w:spacing w:val="-19"/>
        </w:rPr>
        <w:t xml:space="preserve"> </w:t>
      </w:r>
      <w:r w:rsidRPr="007F25B6">
        <w:rPr>
          <w:rFonts w:ascii="Times New Roman" w:hAnsi="Times New Roman"/>
          <w:color w:val="292425"/>
          <w:spacing w:val="-3"/>
        </w:rPr>
        <w:t>th</w:t>
      </w:r>
      <w:r w:rsidRPr="007F25B6">
        <w:rPr>
          <w:rFonts w:ascii="Times New Roman" w:hAnsi="Times New Roman"/>
          <w:color w:val="292425"/>
        </w:rPr>
        <w:t>e</w:t>
      </w:r>
      <w:r w:rsidRPr="007F25B6">
        <w:rPr>
          <w:rFonts w:ascii="Times New Roman" w:hAnsi="Times New Roman"/>
          <w:color w:val="292425"/>
          <w:spacing w:val="-19"/>
        </w:rPr>
        <w:t xml:space="preserve"> </w:t>
      </w:r>
      <w:r w:rsidRPr="007F25B6">
        <w:rPr>
          <w:rFonts w:ascii="Times New Roman" w:hAnsi="Times New Roman"/>
          <w:color w:val="292425"/>
          <w:spacing w:val="-3"/>
        </w:rPr>
        <w:t>absenc</w:t>
      </w:r>
      <w:r w:rsidRPr="007F25B6">
        <w:rPr>
          <w:rFonts w:ascii="Times New Roman" w:hAnsi="Times New Roman"/>
          <w:color w:val="292425"/>
        </w:rPr>
        <w:t>e</w:t>
      </w:r>
      <w:r w:rsidRPr="007F25B6">
        <w:rPr>
          <w:rFonts w:ascii="Times New Roman" w:hAnsi="Times New Roman"/>
          <w:color w:val="292425"/>
          <w:spacing w:val="-19"/>
        </w:rPr>
        <w:t xml:space="preserve"> </w:t>
      </w:r>
      <w:r w:rsidRPr="007F25B6">
        <w:rPr>
          <w:rFonts w:ascii="Times New Roman" w:hAnsi="Times New Roman"/>
          <w:color w:val="292425"/>
          <w:spacing w:val="-3"/>
        </w:rPr>
        <w:t>o</w:t>
      </w:r>
      <w:r w:rsidRPr="007F25B6">
        <w:rPr>
          <w:rFonts w:ascii="Times New Roman" w:hAnsi="Times New Roman"/>
          <w:color w:val="292425"/>
        </w:rPr>
        <w:t>f</w:t>
      </w:r>
      <w:r w:rsidRPr="007F25B6">
        <w:rPr>
          <w:rFonts w:ascii="Times New Roman" w:hAnsi="Times New Roman"/>
          <w:color w:val="292425"/>
          <w:spacing w:val="-19"/>
        </w:rPr>
        <w:t xml:space="preserve"> </w:t>
      </w:r>
      <w:r w:rsidRPr="007F25B6">
        <w:rPr>
          <w:rFonts w:ascii="Times New Roman" w:hAnsi="Times New Roman"/>
          <w:color w:val="292425"/>
          <w:spacing w:val="-3"/>
        </w:rPr>
        <w:t>th</w:t>
      </w:r>
      <w:r w:rsidRPr="007F25B6">
        <w:rPr>
          <w:rFonts w:ascii="Times New Roman" w:hAnsi="Times New Roman"/>
          <w:color w:val="292425"/>
        </w:rPr>
        <w:t>e</w:t>
      </w:r>
      <w:r w:rsidRPr="007F25B6">
        <w:rPr>
          <w:rFonts w:ascii="Times New Roman" w:hAnsi="Times New Roman"/>
          <w:color w:val="292425"/>
          <w:spacing w:val="-19"/>
        </w:rPr>
        <w:t xml:space="preserve"> </w:t>
      </w:r>
      <w:r w:rsidRPr="007F25B6">
        <w:rPr>
          <w:rFonts w:ascii="Times New Roman" w:hAnsi="Times New Roman"/>
          <w:color w:val="292425"/>
          <w:spacing w:val="-3"/>
        </w:rPr>
        <w:t xml:space="preserve">chairperson, </w:t>
      </w:r>
      <w:r w:rsidRPr="007F25B6">
        <w:rPr>
          <w:rFonts w:ascii="Times New Roman" w:hAnsi="Times New Roman"/>
          <w:color w:val="292425"/>
        </w:rPr>
        <w:t>the deputy chairperson, presides at meetings of the Advisory Council, or if both the chairperson</w:t>
      </w:r>
      <w:r w:rsidRPr="007F25B6">
        <w:rPr>
          <w:rFonts w:ascii="Times New Roman" w:hAnsi="Times New Roman"/>
          <w:color w:val="292425"/>
          <w:spacing w:val="-13"/>
        </w:rPr>
        <w:t xml:space="preserve"> </w:t>
      </w:r>
      <w:r w:rsidRPr="007F25B6">
        <w:rPr>
          <w:rFonts w:ascii="Times New Roman" w:hAnsi="Times New Roman"/>
          <w:color w:val="292425"/>
        </w:rPr>
        <w:t>and</w:t>
      </w:r>
      <w:r w:rsidRPr="007F25B6">
        <w:rPr>
          <w:rFonts w:ascii="Times New Roman" w:hAnsi="Times New Roman"/>
          <w:color w:val="292425"/>
          <w:spacing w:val="-13"/>
        </w:rPr>
        <w:t xml:space="preserve"> </w:t>
      </w:r>
      <w:r w:rsidRPr="007F25B6">
        <w:rPr>
          <w:rFonts w:ascii="Times New Roman" w:hAnsi="Times New Roman"/>
          <w:color w:val="292425"/>
        </w:rPr>
        <w:t>deputy</w:t>
      </w:r>
      <w:r w:rsidRPr="007F25B6">
        <w:rPr>
          <w:rFonts w:ascii="Times New Roman" w:hAnsi="Times New Roman"/>
          <w:color w:val="292425"/>
          <w:spacing w:val="-13"/>
        </w:rPr>
        <w:t xml:space="preserve"> </w:t>
      </w:r>
      <w:r w:rsidRPr="007F25B6">
        <w:rPr>
          <w:rFonts w:ascii="Times New Roman" w:hAnsi="Times New Roman"/>
          <w:color w:val="292425"/>
        </w:rPr>
        <w:t>chairperson</w:t>
      </w:r>
      <w:r w:rsidRPr="007F25B6">
        <w:rPr>
          <w:rFonts w:ascii="Times New Roman" w:hAnsi="Times New Roman"/>
          <w:color w:val="292425"/>
          <w:spacing w:val="-13"/>
        </w:rPr>
        <w:t xml:space="preserve"> </w:t>
      </w:r>
      <w:r w:rsidRPr="007F25B6">
        <w:rPr>
          <w:rFonts w:ascii="Times New Roman" w:hAnsi="Times New Roman"/>
          <w:color w:val="292425"/>
        </w:rPr>
        <w:t>are</w:t>
      </w:r>
      <w:r w:rsidRPr="007F25B6">
        <w:rPr>
          <w:rFonts w:ascii="Times New Roman" w:hAnsi="Times New Roman"/>
          <w:color w:val="292425"/>
          <w:spacing w:val="-13"/>
        </w:rPr>
        <w:t xml:space="preserve"> </w:t>
      </w:r>
      <w:r w:rsidRPr="007F25B6">
        <w:rPr>
          <w:rFonts w:ascii="Times New Roman" w:hAnsi="Times New Roman"/>
          <w:color w:val="292425"/>
        </w:rPr>
        <w:t>absent</w:t>
      </w:r>
      <w:r w:rsidRPr="007F25B6">
        <w:rPr>
          <w:rFonts w:ascii="Times New Roman" w:hAnsi="Times New Roman"/>
          <w:color w:val="292425"/>
          <w:spacing w:val="-13"/>
        </w:rPr>
        <w:t xml:space="preserve"> </w:t>
      </w:r>
      <w:r w:rsidRPr="007F25B6">
        <w:rPr>
          <w:rFonts w:ascii="Times New Roman" w:hAnsi="Times New Roman"/>
          <w:color w:val="292425"/>
        </w:rPr>
        <w:t>from</w:t>
      </w:r>
      <w:r w:rsidRPr="007F25B6">
        <w:rPr>
          <w:rFonts w:ascii="Times New Roman" w:hAnsi="Times New Roman"/>
          <w:color w:val="292425"/>
          <w:spacing w:val="-13"/>
        </w:rPr>
        <w:t xml:space="preserve"> </w:t>
      </w:r>
      <w:r w:rsidRPr="007F25B6">
        <w:rPr>
          <w:rFonts w:ascii="Times New Roman" w:hAnsi="Times New Roman"/>
          <w:color w:val="292425"/>
        </w:rPr>
        <w:t>the</w:t>
      </w:r>
      <w:r w:rsidRPr="007F25B6">
        <w:rPr>
          <w:rFonts w:ascii="Times New Roman" w:hAnsi="Times New Roman"/>
          <w:color w:val="292425"/>
          <w:spacing w:val="-13"/>
        </w:rPr>
        <w:t xml:space="preserve"> </w:t>
      </w:r>
      <w:r w:rsidRPr="007F25B6">
        <w:rPr>
          <w:rFonts w:ascii="Times New Roman" w:hAnsi="Times New Roman"/>
          <w:color w:val="292425"/>
        </w:rPr>
        <w:t>meeting,</w:t>
      </w:r>
      <w:r w:rsidRPr="007F25B6">
        <w:rPr>
          <w:rFonts w:ascii="Times New Roman" w:hAnsi="Times New Roman"/>
          <w:color w:val="292425"/>
          <w:spacing w:val="-13"/>
        </w:rPr>
        <w:t xml:space="preserve"> </w:t>
      </w:r>
      <w:r w:rsidRPr="007F25B6">
        <w:rPr>
          <w:rFonts w:ascii="Times New Roman" w:hAnsi="Times New Roman"/>
          <w:color w:val="292425"/>
        </w:rPr>
        <w:t>or</w:t>
      </w:r>
      <w:r w:rsidRPr="007F25B6">
        <w:rPr>
          <w:rFonts w:ascii="Times New Roman" w:hAnsi="Times New Roman"/>
          <w:color w:val="292425"/>
          <w:spacing w:val="-13"/>
        </w:rPr>
        <w:t xml:space="preserve"> </w:t>
      </w:r>
      <w:r w:rsidRPr="007F25B6">
        <w:rPr>
          <w:rFonts w:ascii="Times New Roman" w:hAnsi="Times New Roman"/>
          <w:color w:val="292425"/>
        </w:rPr>
        <w:t>are</w:t>
      </w:r>
      <w:r w:rsidRPr="007F25B6">
        <w:rPr>
          <w:rFonts w:ascii="Times New Roman" w:hAnsi="Times New Roman"/>
          <w:color w:val="292425"/>
          <w:spacing w:val="-13"/>
        </w:rPr>
        <w:t xml:space="preserve"> </w:t>
      </w:r>
      <w:r w:rsidRPr="007F25B6">
        <w:rPr>
          <w:rFonts w:ascii="Times New Roman" w:hAnsi="Times New Roman"/>
          <w:color w:val="292425"/>
        </w:rPr>
        <w:t>unable</w:t>
      </w:r>
      <w:r w:rsidRPr="007F25B6">
        <w:rPr>
          <w:rFonts w:ascii="Times New Roman" w:hAnsi="Times New Roman"/>
          <w:color w:val="292425"/>
          <w:spacing w:val="-13"/>
        </w:rPr>
        <w:t xml:space="preserve"> </w:t>
      </w:r>
      <w:r w:rsidRPr="007F25B6">
        <w:rPr>
          <w:rFonts w:ascii="Times New Roman" w:hAnsi="Times New Roman"/>
          <w:color w:val="292425"/>
        </w:rPr>
        <w:t>to</w:t>
      </w:r>
      <w:r w:rsidRPr="007F25B6">
        <w:rPr>
          <w:rFonts w:ascii="Times New Roman" w:hAnsi="Times New Roman"/>
          <w:color w:val="292425"/>
          <w:spacing w:val="-13"/>
        </w:rPr>
        <w:t xml:space="preserve"> </w:t>
      </w:r>
      <w:r w:rsidRPr="007F25B6">
        <w:rPr>
          <w:rFonts w:ascii="Times New Roman" w:hAnsi="Times New Roman"/>
          <w:color w:val="292425"/>
        </w:rPr>
        <w:t>preside at the meeting, the members must elect a member to preside at the meeting.</w:t>
      </w:r>
    </w:p>
    <w:p w14:paraId="3E56F416" w14:textId="77777777" w:rsidR="00880F5D" w:rsidRPr="007F25B6" w:rsidRDefault="00880F5D" w:rsidP="00880F5D">
      <w:pPr>
        <w:widowControl w:val="0"/>
        <w:autoSpaceDE w:val="0"/>
        <w:autoSpaceDN w:val="0"/>
        <w:adjustRightInd w:val="0"/>
        <w:spacing w:after="0" w:line="360" w:lineRule="auto"/>
        <w:ind w:left="1013"/>
        <w:jc w:val="both"/>
        <w:rPr>
          <w:rFonts w:ascii="Times New Roman" w:hAnsi="Times New Roman"/>
          <w:color w:val="000000"/>
        </w:rPr>
      </w:pPr>
      <w:r w:rsidRPr="007F25B6">
        <w:rPr>
          <w:rFonts w:ascii="Times New Roman" w:hAnsi="Times New Roman"/>
          <w:color w:val="292425"/>
        </w:rPr>
        <w:t>(6)</w:t>
      </w:r>
      <w:r w:rsidRPr="007F25B6">
        <w:rPr>
          <w:rFonts w:ascii="Times New Roman" w:hAnsi="Times New Roman"/>
          <w:color w:val="292425"/>
        </w:rPr>
        <w:tab/>
        <w:t>At</w:t>
      </w:r>
      <w:r w:rsidRPr="007F25B6">
        <w:rPr>
          <w:rFonts w:ascii="Times New Roman" w:hAnsi="Times New Roman"/>
          <w:color w:val="292425"/>
          <w:spacing w:val="-2"/>
        </w:rPr>
        <w:t xml:space="preserve"> </w:t>
      </w:r>
      <w:r w:rsidRPr="007F25B6">
        <w:rPr>
          <w:rFonts w:ascii="Times New Roman" w:hAnsi="Times New Roman"/>
          <w:color w:val="292425"/>
        </w:rPr>
        <w:t>any</w:t>
      </w:r>
      <w:r w:rsidRPr="007F25B6">
        <w:rPr>
          <w:rFonts w:ascii="Times New Roman" w:hAnsi="Times New Roman"/>
          <w:color w:val="292425"/>
          <w:spacing w:val="-2"/>
        </w:rPr>
        <w:t xml:space="preserve"> </w:t>
      </w:r>
      <w:r w:rsidRPr="007F25B6">
        <w:rPr>
          <w:rFonts w:ascii="Times New Roman" w:hAnsi="Times New Roman"/>
          <w:color w:val="292425"/>
        </w:rPr>
        <w:t>meeting</w:t>
      </w:r>
      <w:r w:rsidRPr="007F25B6">
        <w:rPr>
          <w:rFonts w:ascii="Times New Roman" w:hAnsi="Times New Roman"/>
          <w:color w:val="292425"/>
          <w:spacing w:val="-2"/>
        </w:rPr>
        <w:t xml:space="preserve"> </w:t>
      </w:r>
      <w:r w:rsidRPr="007F25B6">
        <w:rPr>
          <w:rFonts w:ascii="Times New Roman" w:hAnsi="Times New Roman"/>
          <w:color w:val="292425"/>
        </w:rPr>
        <w:t>of</w:t>
      </w:r>
      <w:r w:rsidRPr="007F25B6">
        <w:rPr>
          <w:rFonts w:ascii="Times New Roman" w:hAnsi="Times New Roman"/>
          <w:color w:val="292425"/>
          <w:spacing w:val="-2"/>
        </w:rPr>
        <w:t xml:space="preserve"> </w:t>
      </w:r>
      <w:r w:rsidRPr="007F25B6">
        <w:rPr>
          <w:rFonts w:ascii="Times New Roman" w:hAnsi="Times New Roman"/>
          <w:color w:val="292425"/>
        </w:rPr>
        <w:t>the</w:t>
      </w:r>
      <w:r w:rsidRPr="007F25B6">
        <w:rPr>
          <w:rFonts w:ascii="Times New Roman" w:hAnsi="Times New Roman"/>
          <w:color w:val="292425"/>
          <w:spacing w:val="-2"/>
        </w:rPr>
        <w:t xml:space="preserve"> </w:t>
      </w:r>
      <w:r w:rsidRPr="007F25B6">
        <w:rPr>
          <w:rFonts w:ascii="Times New Roman" w:hAnsi="Times New Roman"/>
          <w:color w:val="292425"/>
        </w:rPr>
        <w:t>Advisory</w:t>
      </w:r>
      <w:r w:rsidRPr="007F25B6">
        <w:rPr>
          <w:rFonts w:ascii="Times New Roman" w:hAnsi="Times New Roman"/>
          <w:color w:val="292425"/>
          <w:spacing w:val="-2"/>
        </w:rPr>
        <w:t xml:space="preserve"> </w:t>
      </w:r>
      <w:r w:rsidRPr="007F25B6">
        <w:rPr>
          <w:rFonts w:ascii="Times New Roman" w:hAnsi="Times New Roman"/>
          <w:color w:val="292425"/>
        </w:rPr>
        <w:t>Council</w:t>
      </w:r>
      <w:r w:rsidRPr="007F25B6">
        <w:rPr>
          <w:rFonts w:ascii="Times New Roman" w:hAnsi="Times New Roman"/>
          <w:color w:val="292425"/>
          <w:spacing w:val="-2"/>
        </w:rPr>
        <w:t xml:space="preserve"> </w:t>
      </w:r>
      <w:r w:rsidRPr="007F25B6">
        <w:rPr>
          <w:rFonts w:ascii="Times New Roman" w:hAnsi="Times New Roman"/>
          <w:color w:val="292425"/>
        </w:rPr>
        <w:t>-</w:t>
      </w:r>
    </w:p>
    <w:p w14:paraId="28DEC7E3" w14:textId="77777777" w:rsidR="00880F5D" w:rsidRPr="007F25B6" w:rsidRDefault="00880F5D" w:rsidP="00880F5D">
      <w:pPr>
        <w:widowControl w:val="0"/>
        <w:autoSpaceDE w:val="0"/>
        <w:autoSpaceDN w:val="0"/>
        <w:adjustRightInd w:val="0"/>
        <w:spacing w:after="0" w:line="360" w:lineRule="auto"/>
        <w:ind w:left="1440"/>
        <w:jc w:val="both"/>
        <w:rPr>
          <w:rFonts w:ascii="Times New Roman" w:hAnsi="Times New Roman"/>
          <w:color w:val="000000"/>
        </w:rPr>
      </w:pPr>
      <w:r w:rsidRPr="007F25B6">
        <w:rPr>
          <w:rFonts w:ascii="Times New Roman" w:hAnsi="Times New Roman"/>
          <w:color w:val="292425"/>
        </w:rPr>
        <w:t xml:space="preserve">(a)    </w:t>
      </w:r>
      <w:r w:rsidRPr="007F25B6">
        <w:rPr>
          <w:rFonts w:ascii="Times New Roman" w:hAnsi="Times New Roman"/>
          <w:color w:val="292425"/>
          <w:spacing w:val="47"/>
        </w:rPr>
        <w:t xml:space="preserve"> </w:t>
      </w:r>
      <w:proofErr w:type="gramStart"/>
      <w:r w:rsidRPr="007F25B6">
        <w:rPr>
          <w:rFonts w:ascii="Times New Roman" w:hAnsi="Times New Roman"/>
          <w:color w:val="292425"/>
        </w:rPr>
        <w:t>a</w:t>
      </w:r>
      <w:proofErr w:type="gramEnd"/>
      <w:r w:rsidRPr="007F25B6">
        <w:rPr>
          <w:rFonts w:ascii="Times New Roman" w:hAnsi="Times New Roman"/>
          <w:color w:val="292425"/>
          <w:spacing w:val="-1"/>
        </w:rPr>
        <w:t xml:space="preserve"> </w:t>
      </w:r>
      <w:r w:rsidRPr="007F25B6">
        <w:rPr>
          <w:rFonts w:ascii="Times New Roman" w:hAnsi="Times New Roman"/>
          <w:color w:val="292425"/>
        </w:rPr>
        <w:t>majority</w:t>
      </w:r>
      <w:r w:rsidRPr="007F25B6">
        <w:rPr>
          <w:rFonts w:ascii="Times New Roman" w:hAnsi="Times New Roman"/>
          <w:color w:val="292425"/>
          <w:spacing w:val="-1"/>
        </w:rPr>
        <w:t xml:space="preserve"> </w:t>
      </w:r>
      <w:r w:rsidRPr="007F25B6">
        <w:rPr>
          <w:rFonts w:ascii="Times New Roman" w:hAnsi="Times New Roman"/>
          <w:color w:val="292425"/>
        </w:rPr>
        <w:t>of</w:t>
      </w:r>
      <w:r w:rsidRPr="007F25B6">
        <w:rPr>
          <w:rFonts w:ascii="Times New Roman" w:hAnsi="Times New Roman"/>
          <w:color w:val="292425"/>
          <w:spacing w:val="-1"/>
        </w:rPr>
        <w:t xml:space="preserve"> </w:t>
      </w:r>
      <w:r w:rsidRPr="007F25B6">
        <w:rPr>
          <w:rFonts w:ascii="Times New Roman" w:hAnsi="Times New Roman"/>
          <w:color w:val="292425"/>
        </w:rPr>
        <w:t>the</w:t>
      </w:r>
      <w:r w:rsidRPr="007F25B6">
        <w:rPr>
          <w:rFonts w:ascii="Times New Roman" w:hAnsi="Times New Roman"/>
          <w:color w:val="292425"/>
          <w:spacing w:val="-1"/>
        </w:rPr>
        <w:t xml:space="preserve"> </w:t>
      </w:r>
      <w:r w:rsidRPr="007F25B6">
        <w:rPr>
          <w:rFonts w:ascii="Times New Roman" w:hAnsi="Times New Roman"/>
          <w:color w:val="292425"/>
        </w:rPr>
        <w:t>members</w:t>
      </w:r>
      <w:r w:rsidRPr="007F25B6">
        <w:rPr>
          <w:rFonts w:ascii="Times New Roman" w:hAnsi="Times New Roman"/>
          <w:color w:val="292425"/>
          <w:spacing w:val="-1"/>
        </w:rPr>
        <w:t xml:space="preserve"> </w:t>
      </w:r>
      <w:r w:rsidRPr="007F25B6">
        <w:rPr>
          <w:rFonts w:ascii="Times New Roman" w:hAnsi="Times New Roman"/>
          <w:color w:val="292425"/>
        </w:rPr>
        <w:t>of</w:t>
      </w:r>
      <w:r w:rsidRPr="007F25B6">
        <w:rPr>
          <w:rFonts w:ascii="Times New Roman" w:hAnsi="Times New Roman"/>
          <w:color w:val="292425"/>
          <w:spacing w:val="-1"/>
        </w:rPr>
        <w:t xml:space="preserve"> </w:t>
      </w:r>
      <w:r w:rsidRPr="007F25B6">
        <w:rPr>
          <w:rFonts w:ascii="Times New Roman" w:hAnsi="Times New Roman"/>
          <w:color w:val="292425"/>
        </w:rPr>
        <w:t>the</w:t>
      </w:r>
      <w:r w:rsidRPr="007F25B6">
        <w:rPr>
          <w:rFonts w:ascii="Times New Roman" w:hAnsi="Times New Roman"/>
          <w:color w:val="292425"/>
          <w:spacing w:val="-1"/>
        </w:rPr>
        <w:t xml:space="preserve"> </w:t>
      </w:r>
      <w:r w:rsidRPr="007F25B6">
        <w:rPr>
          <w:rFonts w:ascii="Times New Roman" w:hAnsi="Times New Roman"/>
          <w:color w:val="292425"/>
        </w:rPr>
        <w:t>Advisory</w:t>
      </w:r>
      <w:r w:rsidRPr="007F25B6">
        <w:rPr>
          <w:rFonts w:ascii="Times New Roman" w:hAnsi="Times New Roman"/>
          <w:color w:val="292425"/>
          <w:spacing w:val="-1"/>
        </w:rPr>
        <w:t xml:space="preserve"> </w:t>
      </w:r>
      <w:r w:rsidRPr="007F25B6">
        <w:rPr>
          <w:rFonts w:ascii="Times New Roman" w:hAnsi="Times New Roman"/>
          <w:color w:val="292425"/>
        </w:rPr>
        <w:t>Council</w:t>
      </w:r>
      <w:r w:rsidRPr="007F25B6">
        <w:rPr>
          <w:rFonts w:ascii="Times New Roman" w:hAnsi="Times New Roman"/>
          <w:color w:val="292425"/>
          <w:spacing w:val="-1"/>
        </w:rPr>
        <w:t xml:space="preserve"> </w:t>
      </w:r>
      <w:r w:rsidRPr="007F25B6">
        <w:rPr>
          <w:rFonts w:ascii="Times New Roman" w:hAnsi="Times New Roman"/>
          <w:color w:val="292425"/>
        </w:rPr>
        <w:t>forms</w:t>
      </w:r>
      <w:r w:rsidRPr="007F25B6">
        <w:rPr>
          <w:rFonts w:ascii="Times New Roman" w:hAnsi="Times New Roman"/>
          <w:color w:val="292425"/>
          <w:spacing w:val="-1"/>
        </w:rPr>
        <w:t xml:space="preserve"> </w:t>
      </w:r>
      <w:r w:rsidRPr="007F25B6">
        <w:rPr>
          <w:rFonts w:ascii="Times New Roman" w:hAnsi="Times New Roman"/>
          <w:color w:val="292425"/>
        </w:rPr>
        <w:t>a</w:t>
      </w:r>
      <w:r w:rsidRPr="007F25B6">
        <w:rPr>
          <w:rFonts w:ascii="Times New Roman" w:hAnsi="Times New Roman"/>
          <w:color w:val="292425"/>
          <w:spacing w:val="-1"/>
        </w:rPr>
        <w:t xml:space="preserve"> </w:t>
      </w:r>
      <w:r w:rsidRPr="007F25B6">
        <w:rPr>
          <w:rFonts w:ascii="Times New Roman" w:hAnsi="Times New Roman"/>
          <w:color w:val="292425"/>
        </w:rPr>
        <w:t>quorum;</w:t>
      </w:r>
    </w:p>
    <w:p w14:paraId="05A7056B" w14:textId="77777777" w:rsidR="00880F5D" w:rsidRPr="007F25B6" w:rsidRDefault="00880F5D" w:rsidP="00880F5D">
      <w:pPr>
        <w:widowControl w:val="0"/>
        <w:autoSpaceDE w:val="0"/>
        <w:autoSpaceDN w:val="0"/>
        <w:adjustRightInd w:val="0"/>
        <w:spacing w:after="0" w:line="360" w:lineRule="auto"/>
        <w:ind w:left="2006" w:right="404" w:hanging="566"/>
        <w:jc w:val="both"/>
        <w:rPr>
          <w:rFonts w:ascii="Times New Roman" w:hAnsi="Times New Roman"/>
          <w:color w:val="000000"/>
        </w:rPr>
      </w:pPr>
      <w:r w:rsidRPr="007F25B6">
        <w:rPr>
          <w:rFonts w:ascii="Times New Roman" w:hAnsi="Times New Roman"/>
          <w:color w:val="292425"/>
        </w:rPr>
        <w:t xml:space="preserve">(b)    </w:t>
      </w:r>
      <w:r w:rsidRPr="007F25B6">
        <w:rPr>
          <w:rFonts w:ascii="Times New Roman" w:hAnsi="Times New Roman"/>
          <w:color w:val="292425"/>
          <w:spacing w:val="35"/>
        </w:rPr>
        <w:t xml:space="preserve"> </w:t>
      </w:r>
      <w:proofErr w:type="gramStart"/>
      <w:r w:rsidRPr="007F25B6">
        <w:rPr>
          <w:rFonts w:ascii="Times New Roman" w:hAnsi="Times New Roman"/>
          <w:color w:val="292425"/>
        </w:rPr>
        <w:t>a</w:t>
      </w:r>
      <w:proofErr w:type="gramEnd"/>
      <w:r w:rsidRPr="007F25B6">
        <w:rPr>
          <w:rFonts w:ascii="Times New Roman" w:hAnsi="Times New Roman"/>
          <w:color w:val="292425"/>
          <w:spacing w:val="-18"/>
        </w:rPr>
        <w:t xml:space="preserve"> </w:t>
      </w:r>
      <w:r w:rsidRPr="007F25B6">
        <w:rPr>
          <w:rFonts w:ascii="Times New Roman" w:hAnsi="Times New Roman"/>
          <w:color w:val="292425"/>
          <w:spacing w:val="-2"/>
        </w:rPr>
        <w:t>decisio</w:t>
      </w:r>
      <w:r w:rsidRPr="007F25B6">
        <w:rPr>
          <w:rFonts w:ascii="Times New Roman" w:hAnsi="Times New Roman"/>
          <w:color w:val="292425"/>
        </w:rPr>
        <w:t>n</w:t>
      </w:r>
      <w:r w:rsidRPr="007F25B6">
        <w:rPr>
          <w:rFonts w:ascii="Times New Roman" w:hAnsi="Times New Roman"/>
          <w:color w:val="292425"/>
          <w:spacing w:val="-18"/>
        </w:rPr>
        <w:t xml:space="preserve"> </w:t>
      </w:r>
      <w:r w:rsidRPr="007F25B6">
        <w:rPr>
          <w:rFonts w:ascii="Times New Roman" w:hAnsi="Times New Roman"/>
          <w:color w:val="292425"/>
          <w:spacing w:val="-2"/>
        </w:rPr>
        <w:t>o</w:t>
      </w:r>
      <w:r w:rsidRPr="007F25B6">
        <w:rPr>
          <w:rFonts w:ascii="Times New Roman" w:hAnsi="Times New Roman"/>
          <w:color w:val="292425"/>
        </w:rPr>
        <w:t>f</w:t>
      </w:r>
      <w:r w:rsidRPr="007F25B6">
        <w:rPr>
          <w:rFonts w:ascii="Times New Roman" w:hAnsi="Times New Roman"/>
          <w:color w:val="292425"/>
          <w:spacing w:val="-18"/>
        </w:rPr>
        <w:t xml:space="preserve"> </w:t>
      </w:r>
      <w:r w:rsidRPr="007F25B6">
        <w:rPr>
          <w:rFonts w:ascii="Times New Roman" w:hAnsi="Times New Roman"/>
          <w:color w:val="292425"/>
        </w:rPr>
        <w:t>a</w:t>
      </w:r>
      <w:r w:rsidRPr="007F25B6">
        <w:rPr>
          <w:rFonts w:ascii="Times New Roman" w:hAnsi="Times New Roman"/>
          <w:color w:val="292425"/>
          <w:spacing w:val="-18"/>
        </w:rPr>
        <w:t xml:space="preserve"> </w:t>
      </w:r>
      <w:r w:rsidRPr="007F25B6">
        <w:rPr>
          <w:rFonts w:ascii="Times New Roman" w:hAnsi="Times New Roman"/>
          <w:color w:val="292425"/>
          <w:spacing w:val="-2"/>
        </w:rPr>
        <w:t>majorit</w:t>
      </w:r>
      <w:r w:rsidRPr="007F25B6">
        <w:rPr>
          <w:rFonts w:ascii="Times New Roman" w:hAnsi="Times New Roman"/>
          <w:color w:val="292425"/>
        </w:rPr>
        <w:t>y</w:t>
      </w:r>
      <w:r w:rsidRPr="007F25B6">
        <w:rPr>
          <w:rFonts w:ascii="Times New Roman" w:hAnsi="Times New Roman"/>
          <w:color w:val="292425"/>
          <w:spacing w:val="-18"/>
        </w:rPr>
        <w:t xml:space="preserve"> </w:t>
      </w:r>
      <w:r w:rsidRPr="007F25B6">
        <w:rPr>
          <w:rFonts w:ascii="Times New Roman" w:hAnsi="Times New Roman"/>
          <w:color w:val="292425"/>
          <w:spacing w:val="-2"/>
        </w:rPr>
        <w:t>o</w:t>
      </w:r>
      <w:r w:rsidRPr="007F25B6">
        <w:rPr>
          <w:rFonts w:ascii="Times New Roman" w:hAnsi="Times New Roman"/>
          <w:color w:val="292425"/>
        </w:rPr>
        <w:t>f</w:t>
      </w:r>
      <w:r w:rsidRPr="007F25B6">
        <w:rPr>
          <w:rFonts w:ascii="Times New Roman" w:hAnsi="Times New Roman"/>
          <w:color w:val="292425"/>
          <w:spacing w:val="-18"/>
        </w:rPr>
        <w:t xml:space="preserve"> </w:t>
      </w:r>
      <w:r w:rsidRPr="007F25B6">
        <w:rPr>
          <w:rFonts w:ascii="Times New Roman" w:hAnsi="Times New Roman"/>
          <w:color w:val="292425"/>
          <w:spacing w:val="-2"/>
        </w:rPr>
        <w:t>member</w:t>
      </w:r>
      <w:r w:rsidRPr="007F25B6">
        <w:rPr>
          <w:rFonts w:ascii="Times New Roman" w:hAnsi="Times New Roman"/>
          <w:color w:val="292425"/>
        </w:rPr>
        <w:t>s</w:t>
      </w:r>
      <w:r w:rsidRPr="007F25B6">
        <w:rPr>
          <w:rFonts w:ascii="Times New Roman" w:hAnsi="Times New Roman"/>
          <w:color w:val="292425"/>
          <w:spacing w:val="-18"/>
        </w:rPr>
        <w:t xml:space="preserve"> </w:t>
      </w:r>
      <w:r w:rsidRPr="007F25B6">
        <w:rPr>
          <w:rFonts w:ascii="Times New Roman" w:hAnsi="Times New Roman"/>
          <w:color w:val="292425"/>
          <w:spacing w:val="-2"/>
        </w:rPr>
        <w:t>o</w:t>
      </w:r>
      <w:r w:rsidRPr="007F25B6">
        <w:rPr>
          <w:rFonts w:ascii="Times New Roman" w:hAnsi="Times New Roman"/>
          <w:color w:val="292425"/>
        </w:rPr>
        <w:t>f</w:t>
      </w:r>
      <w:r w:rsidRPr="007F25B6">
        <w:rPr>
          <w:rFonts w:ascii="Times New Roman" w:hAnsi="Times New Roman"/>
          <w:color w:val="292425"/>
          <w:spacing w:val="-18"/>
        </w:rPr>
        <w:t xml:space="preserve"> </w:t>
      </w:r>
      <w:r w:rsidRPr="007F25B6">
        <w:rPr>
          <w:rFonts w:ascii="Times New Roman" w:hAnsi="Times New Roman"/>
          <w:color w:val="292425"/>
          <w:spacing w:val="-2"/>
        </w:rPr>
        <w:t>Advisor</w:t>
      </w:r>
      <w:r w:rsidRPr="007F25B6">
        <w:rPr>
          <w:rFonts w:ascii="Times New Roman" w:hAnsi="Times New Roman"/>
          <w:color w:val="292425"/>
        </w:rPr>
        <w:t>y</w:t>
      </w:r>
      <w:r w:rsidRPr="007F25B6">
        <w:rPr>
          <w:rFonts w:ascii="Times New Roman" w:hAnsi="Times New Roman"/>
          <w:color w:val="292425"/>
          <w:spacing w:val="-18"/>
        </w:rPr>
        <w:t xml:space="preserve"> </w:t>
      </w:r>
      <w:r w:rsidRPr="007F25B6">
        <w:rPr>
          <w:rFonts w:ascii="Times New Roman" w:hAnsi="Times New Roman"/>
          <w:color w:val="292425"/>
          <w:spacing w:val="-2"/>
        </w:rPr>
        <w:t>Counci</w:t>
      </w:r>
      <w:r w:rsidRPr="007F25B6">
        <w:rPr>
          <w:rFonts w:ascii="Times New Roman" w:hAnsi="Times New Roman"/>
          <w:color w:val="292425"/>
        </w:rPr>
        <w:t>l</w:t>
      </w:r>
      <w:r w:rsidRPr="007F25B6">
        <w:rPr>
          <w:rFonts w:ascii="Times New Roman" w:hAnsi="Times New Roman"/>
          <w:color w:val="292425"/>
          <w:spacing w:val="-18"/>
        </w:rPr>
        <w:t xml:space="preserve"> </w:t>
      </w:r>
      <w:r w:rsidRPr="007F25B6">
        <w:rPr>
          <w:rFonts w:ascii="Times New Roman" w:hAnsi="Times New Roman"/>
          <w:color w:val="292425"/>
          <w:spacing w:val="-2"/>
        </w:rPr>
        <w:t>presen</w:t>
      </w:r>
      <w:r w:rsidRPr="007F25B6">
        <w:rPr>
          <w:rFonts w:ascii="Times New Roman" w:hAnsi="Times New Roman"/>
          <w:color w:val="292425"/>
        </w:rPr>
        <w:t>t</w:t>
      </w:r>
      <w:r w:rsidRPr="007F25B6">
        <w:rPr>
          <w:rFonts w:ascii="Times New Roman" w:hAnsi="Times New Roman"/>
          <w:color w:val="292425"/>
          <w:spacing w:val="-18"/>
        </w:rPr>
        <w:t xml:space="preserve"> </w:t>
      </w:r>
      <w:r w:rsidRPr="007F25B6">
        <w:rPr>
          <w:rFonts w:ascii="Times New Roman" w:hAnsi="Times New Roman"/>
          <w:color w:val="292425"/>
          <w:spacing w:val="-2"/>
        </w:rPr>
        <w:t>a</w:t>
      </w:r>
      <w:r w:rsidRPr="007F25B6">
        <w:rPr>
          <w:rFonts w:ascii="Times New Roman" w:hAnsi="Times New Roman"/>
          <w:color w:val="292425"/>
        </w:rPr>
        <w:t>t</w:t>
      </w:r>
      <w:r w:rsidRPr="007F25B6">
        <w:rPr>
          <w:rFonts w:ascii="Times New Roman" w:hAnsi="Times New Roman"/>
          <w:color w:val="292425"/>
          <w:spacing w:val="-18"/>
        </w:rPr>
        <w:t xml:space="preserve"> </w:t>
      </w:r>
      <w:r w:rsidRPr="007F25B6">
        <w:rPr>
          <w:rFonts w:ascii="Times New Roman" w:hAnsi="Times New Roman"/>
          <w:color w:val="292425"/>
        </w:rPr>
        <w:t>a</w:t>
      </w:r>
      <w:r w:rsidRPr="007F25B6">
        <w:rPr>
          <w:rFonts w:ascii="Times New Roman" w:hAnsi="Times New Roman"/>
          <w:color w:val="292425"/>
          <w:spacing w:val="-18"/>
        </w:rPr>
        <w:t xml:space="preserve"> </w:t>
      </w:r>
      <w:r w:rsidRPr="007F25B6">
        <w:rPr>
          <w:rFonts w:ascii="Times New Roman" w:hAnsi="Times New Roman"/>
          <w:color w:val="292425"/>
          <w:spacing w:val="-2"/>
        </w:rPr>
        <w:t xml:space="preserve">meeting </w:t>
      </w:r>
      <w:r w:rsidRPr="007F25B6">
        <w:rPr>
          <w:rFonts w:ascii="Times New Roman" w:hAnsi="Times New Roman"/>
          <w:color w:val="292425"/>
        </w:rPr>
        <w:t>is</w:t>
      </w:r>
      <w:r w:rsidRPr="007F25B6">
        <w:rPr>
          <w:rFonts w:ascii="Times New Roman" w:hAnsi="Times New Roman"/>
          <w:color w:val="292425"/>
          <w:spacing w:val="-2"/>
        </w:rPr>
        <w:t xml:space="preserve"> </w:t>
      </w:r>
      <w:r w:rsidRPr="007F25B6">
        <w:rPr>
          <w:rFonts w:ascii="Times New Roman" w:hAnsi="Times New Roman"/>
          <w:color w:val="292425"/>
        </w:rPr>
        <w:t>the</w:t>
      </w:r>
      <w:r w:rsidRPr="007F25B6">
        <w:rPr>
          <w:rFonts w:ascii="Times New Roman" w:hAnsi="Times New Roman"/>
          <w:color w:val="292425"/>
          <w:spacing w:val="-2"/>
        </w:rPr>
        <w:t xml:space="preserve"> </w:t>
      </w:r>
      <w:r w:rsidRPr="007F25B6">
        <w:rPr>
          <w:rFonts w:ascii="Times New Roman" w:hAnsi="Times New Roman"/>
          <w:color w:val="292425"/>
        </w:rPr>
        <w:t>decision</w:t>
      </w:r>
      <w:r w:rsidRPr="007F25B6">
        <w:rPr>
          <w:rFonts w:ascii="Times New Roman" w:hAnsi="Times New Roman"/>
          <w:color w:val="292425"/>
          <w:spacing w:val="-2"/>
        </w:rPr>
        <w:t xml:space="preserve"> </w:t>
      </w:r>
      <w:r w:rsidRPr="007F25B6">
        <w:rPr>
          <w:rFonts w:ascii="Times New Roman" w:hAnsi="Times New Roman"/>
          <w:color w:val="292425"/>
        </w:rPr>
        <w:t>of</w:t>
      </w:r>
      <w:r w:rsidRPr="007F25B6">
        <w:rPr>
          <w:rFonts w:ascii="Times New Roman" w:hAnsi="Times New Roman"/>
          <w:color w:val="292425"/>
          <w:spacing w:val="-2"/>
        </w:rPr>
        <w:t xml:space="preserve"> </w:t>
      </w:r>
      <w:r w:rsidRPr="007F25B6">
        <w:rPr>
          <w:rFonts w:ascii="Times New Roman" w:hAnsi="Times New Roman"/>
          <w:color w:val="292425"/>
        </w:rPr>
        <w:t>the</w:t>
      </w:r>
      <w:r w:rsidRPr="007F25B6">
        <w:rPr>
          <w:rFonts w:ascii="Times New Roman" w:hAnsi="Times New Roman"/>
          <w:color w:val="292425"/>
          <w:spacing w:val="-2"/>
        </w:rPr>
        <w:t xml:space="preserve"> </w:t>
      </w:r>
      <w:r w:rsidRPr="007F25B6">
        <w:rPr>
          <w:rFonts w:ascii="Times New Roman" w:hAnsi="Times New Roman"/>
          <w:color w:val="292425"/>
        </w:rPr>
        <w:t>Advisory</w:t>
      </w:r>
      <w:r w:rsidRPr="007F25B6">
        <w:rPr>
          <w:rFonts w:ascii="Times New Roman" w:hAnsi="Times New Roman"/>
          <w:color w:val="292425"/>
          <w:spacing w:val="-2"/>
        </w:rPr>
        <w:t xml:space="preserve"> </w:t>
      </w:r>
      <w:r w:rsidRPr="007F25B6">
        <w:rPr>
          <w:rFonts w:ascii="Times New Roman" w:hAnsi="Times New Roman"/>
          <w:color w:val="292425"/>
        </w:rPr>
        <w:t>Council;</w:t>
      </w:r>
      <w:r w:rsidRPr="007F25B6">
        <w:rPr>
          <w:rFonts w:ascii="Times New Roman" w:hAnsi="Times New Roman"/>
          <w:color w:val="292425"/>
          <w:spacing w:val="-2"/>
        </w:rPr>
        <w:t xml:space="preserve"> </w:t>
      </w:r>
      <w:r w:rsidRPr="007F25B6">
        <w:rPr>
          <w:rFonts w:ascii="Times New Roman" w:hAnsi="Times New Roman"/>
          <w:color w:val="292425"/>
        </w:rPr>
        <w:t>and</w:t>
      </w:r>
    </w:p>
    <w:p w14:paraId="738784F4" w14:textId="77777777" w:rsidR="00880F5D" w:rsidRPr="007F25B6" w:rsidRDefault="00880F5D" w:rsidP="00880F5D">
      <w:pPr>
        <w:widowControl w:val="0"/>
        <w:tabs>
          <w:tab w:val="left" w:pos="1560"/>
        </w:tabs>
        <w:autoSpaceDE w:val="0"/>
        <w:autoSpaceDN w:val="0"/>
        <w:adjustRightInd w:val="0"/>
        <w:spacing w:after="0" w:line="360" w:lineRule="auto"/>
        <w:ind w:left="2006" w:right="402" w:hanging="566"/>
        <w:jc w:val="both"/>
        <w:rPr>
          <w:rFonts w:ascii="Times New Roman" w:hAnsi="Times New Roman"/>
          <w:color w:val="000000"/>
        </w:rPr>
      </w:pPr>
      <w:r w:rsidRPr="007F25B6">
        <w:rPr>
          <w:rFonts w:ascii="Times New Roman" w:hAnsi="Times New Roman"/>
          <w:color w:val="292425"/>
        </w:rPr>
        <w:t>(c)</w:t>
      </w:r>
      <w:r w:rsidRPr="007F25B6">
        <w:rPr>
          <w:rFonts w:ascii="Times New Roman" w:hAnsi="Times New Roman"/>
          <w:color w:val="292425"/>
        </w:rPr>
        <w:tab/>
      </w:r>
      <w:proofErr w:type="gramStart"/>
      <w:r w:rsidRPr="007F25B6">
        <w:rPr>
          <w:rFonts w:ascii="Times New Roman" w:hAnsi="Times New Roman"/>
          <w:color w:val="292425"/>
        </w:rPr>
        <w:t>if</w:t>
      </w:r>
      <w:proofErr w:type="gramEnd"/>
      <w:r w:rsidRPr="007F25B6">
        <w:rPr>
          <w:rFonts w:ascii="Times New Roman" w:hAnsi="Times New Roman"/>
          <w:color w:val="292425"/>
        </w:rPr>
        <w:t>,</w:t>
      </w:r>
      <w:r w:rsidRPr="007F25B6">
        <w:rPr>
          <w:rFonts w:ascii="Times New Roman" w:hAnsi="Times New Roman"/>
          <w:color w:val="292425"/>
          <w:spacing w:val="11"/>
        </w:rPr>
        <w:t xml:space="preserve"> </w:t>
      </w:r>
      <w:r w:rsidRPr="007F25B6">
        <w:rPr>
          <w:rFonts w:ascii="Times New Roman" w:hAnsi="Times New Roman"/>
          <w:color w:val="292425"/>
        </w:rPr>
        <w:t>there</w:t>
      </w:r>
      <w:r w:rsidRPr="007F25B6">
        <w:rPr>
          <w:rFonts w:ascii="Times New Roman" w:hAnsi="Times New Roman"/>
          <w:color w:val="292425"/>
          <w:spacing w:val="11"/>
        </w:rPr>
        <w:t xml:space="preserve"> </w:t>
      </w:r>
      <w:r w:rsidRPr="007F25B6">
        <w:rPr>
          <w:rFonts w:ascii="Times New Roman" w:hAnsi="Times New Roman"/>
          <w:color w:val="292425"/>
        </w:rPr>
        <w:t>is</w:t>
      </w:r>
      <w:r w:rsidRPr="007F25B6">
        <w:rPr>
          <w:rFonts w:ascii="Times New Roman" w:hAnsi="Times New Roman"/>
          <w:color w:val="292425"/>
          <w:spacing w:val="11"/>
        </w:rPr>
        <w:t xml:space="preserve"> </w:t>
      </w:r>
      <w:r w:rsidRPr="007F25B6">
        <w:rPr>
          <w:rFonts w:ascii="Times New Roman" w:hAnsi="Times New Roman"/>
          <w:color w:val="292425"/>
        </w:rPr>
        <w:t>an</w:t>
      </w:r>
      <w:r w:rsidRPr="007F25B6">
        <w:rPr>
          <w:rFonts w:ascii="Times New Roman" w:hAnsi="Times New Roman"/>
          <w:color w:val="292425"/>
          <w:spacing w:val="11"/>
        </w:rPr>
        <w:t xml:space="preserve"> </w:t>
      </w:r>
      <w:r w:rsidRPr="007F25B6">
        <w:rPr>
          <w:rFonts w:ascii="Times New Roman" w:hAnsi="Times New Roman"/>
          <w:color w:val="292425"/>
        </w:rPr>
        <w:t>equality</w:t>
      </w:r>
      <w:r w:rsidRPr="007F25B6">
        <w:rPr>
          <w:rFonts w:ascii="Times New Roman" w:hAnsi="Times New Roman"/>
          <w:color w:val="292425"/>
          <w:spacing w:val="11"/>
        </w:rPr>
        <w:t xml:space="preserve"> </w:t>
      </w:r>
      <w:r w:rsidRPr="007F25B6">
        <w:rPr>
          <w:rFonts w:ascii="Times New Roman" w:hAnsi="Times New Roman"/>
          <w:color w:val="292425"/>
        </w:rPr>
        <w:t>of</w:t>
      </w:r>
      <w:r w:rsidRPr="007F25B6">
        <w:rPr>
          <w:rFonts w:ascii="Times New Roman" w:hAnsi="Times New Roman"/>
          <w:color w:val="292425"/>
          <w:spacing w:val="11"/>
        </w:rPr>
        <w:t xml:space="preserve"> </w:t>
      </w:r>
      <w:r w:rsidRPr="007F25B6">
        <w:rPr>
          <w:rFonts w:ascii="Times New Roman" w:hAnsi="Times New Roman"/>
          <w:color w:val="292425"/>
        </w:rPr>
        <w:t>votes,</w:t>
      </w:r>
      <w:r w:rsidRPr="007F25B6">
        <w:rPr>
          <w:rFonts w:ascii="Times New Roman" w:hAnsi="Times New Roman"/>
          <w:color w:val="292425"/>
          <w:spacing w:val="11"/>
        </w:rPr>
        <w:t xml:space="preserve"> </w:t>
      </w:r>
      <w:r w:rsidRPr="007F25B6">
        <w:rPr>
          <w:rFonts w:ascii="Times New Roman" w:hAnsi="Times New Roman"/>
          <w:color w:val="292425"/>
        </w:rPr>
        <w:t>the</w:t>
      </w:r>
      <w:r w:rsidRPr="007F25B6">
        <w:rPr>
          <w:rFonts w:ascii="Times New Roman" w:hAnsi="Times New Roman"/>
          <w:color w:val="292425"/>
          <w:spacing w:val="11"/>
        </w:rPr>
        <w:t xml:space="preserve"> </w:t>
      </w:r>
      <w:r w:rsidRPr="007F25B6">
        <w:rPr>
          <w:rFonts w:ascii="Times New Roman" w:hAnsi="Times New Roman"/>
          <w:color w:val="292425"/>
        </w:rPr>
        <w:t>person</w:t>
      </w:r>
      <w:r w:rsidRPr="007F25B6">
        <w:rPr>
          <w:rFonts w:ascii="Times New Roman" w:hAnsi="Times New Roman"/>
          <w:color w:val="292425"/>
          <w:spacing w:val="11"/>
        </w:rPr>
        <w:t xml:space="preserve"> </w:t>
      </w:r>
      <w:r w:rsidRPr="007F25B6">
        <w:rPr>
          <w:rFonts w:ascii="Times New Roman" w:hAnsi="Times New Roman"/>
          <w:color w:val="292425"/>
        </w:rPr>
        <w:t>presiding</w:t>
      </w:r>
      <w:r w:rsidRPr="007F25B6">
        <w:rPr>
          <w:rFonts w:ascii="Times New Roman" w:hAnsi="Times New Roman"/>
          <w:color w:val="292425"/>
          <w:spacing w:val="11"/>
        </w:rPr>
        <w:t xml:space="preserve"> </w:t>
      </w:r>
      <w:r w:rsidRPr="007F25B6">
        <w:rPr>
          <w:rFonts w:ascii="Times New Roman" w:hAnsi="Times New Roman"/>
          <w:color w:val="292425"/>
        </w:rPr>
        <w:t>at</w:t>
      </w:r>
      <w:r w:rsidRPr="007F25B6">
        <w:rPr>
          <w:rFonts w:ascii="Times New Roman" w:hAnsi="Times New Roman"/>
          <w:color w:val="292425"/>
          <w:spacing w:val="11"/>
        </w:rPr>
        <w:t xml:space="preserve"> </w:t>
      </w:r>
      <w:r w:rsidRPr="007F25B6">
        <w:rPr>
          <w:rFonts w:ascii="Times New Roman" w:hAnsi="Times New Roman"/>
          <w:color w:val="292425"/>
        </w:rPr>
        <w:t>the</w:t>
      </w:r>
      <w:r w:rsidRPr="007F25B6">
        <w:rPr>
          <w:rFonts w:ascii="Times New Roman" w:hAnsi="Times New Roman"/>
          <w:color w:val="292425"/>
          <w:spacing w:val="11"/>
        </w:rPr>
        <w:t xml:space="preserve"> </w:t>
      </w:r>
      <w:r w:rsidRPr="007F25B6">
        <w:rPr>
          <w:rFonts w:ascii="Times New Roman" w:hAnsi="Times New Roman"/>
          <w:color w:val="292425"/>
        </w:rPr>
        <w:t>meeting</w:t>
      </w:r>
      <w:r w:rsidRPr="007F25B6">
        <w:rPr>
          <w:rFonts w:ascii="Times New Roman" w:hAnsi="Times New Roman"/>
          <w:color w:val="292425"/>
          <w:spacing w:val="11"/>
        </w:rPr>
        <w:t xml:space="preserve"> </w:t>
      </w:r>
      <w:r w:rsidRPr="007F25B6">
        <w:rPr>
          <w:rFonts w:ascii="Times New Roman" w:hAnsi="Times New Roman"/>
          <w:color w:val="292425"/>
        </w:rPr>
        <w:t>has</w:t>
      </w:r>
      <w:r w:rsidRPr="007F25B6">
        <w:rPr>
          <w:rFonts w:ascii="Times New Roman" w:hAnsi="Times New Roman"/>
          <w:color w:val="292425"/>
          <w:spacing w:val="11"/>
        </w:rPr>
        <w:t xml:space="preserve"> </w:t>
      </w:r>
      <w:r w:rsidRPr="007F25B6">
        <w:rPr>
          <w:rFonts w:ascii="Times New Roman" w:hAnsi="Times New Roman"/>
          <w:color w:val="292425"/>
        </w:rPr>
        <w:t>a casting</w:t>
      </w:r>
      <w:r w:rsidRPr="007F25B6">
        <w:rPr>
          <w:rFonts w:ascii="Times New Roman" w:hAnsi="Times New Roman"/>
          <w:color w:val="292425"/>
          <w:spacing w:val="-2"/>
        </w:rPr>
        <w:t xml:space="preserve"> </w:t>
      </w:r>
      <w:r w:rsidRPr="007F25B6">
        <w:rPr>
          <w:rFonts w:ascii="Times New Roman" w:hAnsi="Times New Roman"/>
          <w:color w:val="292425"/>
        </w:rPr>
        <w:t>vote</w:t>
      </w:r>
      <w:r w:rsidRPr="007F25B6">
        <w:rPr>
          <w:rFonts w:ascii="Times New Roman" w:hAnsi="Times New Roman"/>
          <w:color w:val="292425"/>
          <w:spacing w:val="-2"/>
        </w:rPr>
        <w:t xml:space="preserve"> </w:t>
      </w:r>
      <w:r w:rsidRPr="007F25B6">
        <w:rPr>
          <w:rFonts w:ascii="Times New Roman" w:hAnsi="Times New Roman"/>
          <w:color w:val="292425"/>
        </w:rPr>
        <w:t>in</w:t>
      </w:r>
      <w:r w:rsidRPr="007F25B6">
        <w:rPr>
          <w:rFonts w:ascii="Times New Roman" w:hAnsi="Times New Roman"/>
          <w:color w:val="292425"/>
          <w:spacing w:val="-2"/>
        </w:rPr>
        <w:t xml:space="preserve"> </w:t>
      </w:r>
      <w:r w:rsidRPr="007F25B6">
        <w:rPr>
          <w:rFonts w:ascii="Times New Roman" w:hAnsi="Times New Roman"/>
          <w:color w:val="292425"/>
        </w:rPr>
        <w:t>addition</w:t>
      </w:r>
      <w:r w:rsidRPr="007F25B6">
        <w:rPr>
          <w:rFonts w:ascii="Times New Roman" w:hAnsi="Times New Roman"/>
          <w:color w:val="292425"/>
          <w:spacing w:val="-2"/>
        </w:rPr>
        <w:t xml:space="preserve"> </w:t>
      </w:r>
      <w:r w:rsidRPr="007F25B6">
        <w:rPr>
          <w:rFonts w:ascii="Times New Roman" w:hAnsi="Times New Roman"/>
          <w:color w:val="292425"/>
        </w:rPr>
        <w:t>to</w:t>
      </w:r>
      <w:r w:rsidRPr="007F25B6">
        <w:rPr>
          <w:rFonts w:ascii="Times New Roman" w:hAnsi="Times New Roman"/>
          <w:color w:val="292425"/>
          <w:spacing w:val="-2"/>
        </w:rPr>
        <w:t xml:space="preserve"> </w:t>
      </w:r>
      <w:r w:rsidRPr="007F25B6">
        <w:rPr>
          <w:rFonts w:ascii="Times New Roman" w:hAnsi="Times New Roman"/>
          <w:color w:val="292425"/>
        </w:rPr>
        <w:t>that</w:t>
      </w:r>
      <w:r w:rsidRPr="007F25B6">
        <w:rPr>
          <w:rFonts w:ascii="Times New Roman" w:hAnsi="Times New Roman"/>
          <w:color w:val="292425"/>
          <w:spacing w:val="-2"/>
        </w:rPr>
        <w:t xml:space="preserve"> </w:t>
      </w:r>
      <w:r w:rsidRPr="007F25B6">
        <w:rPr>
          <w:rFonts w:ascii="Times New Roman" w:hAnsi="Times New Roman"/>
          <w:color w:val="292425"/>
        </w:rPr>
        <w:t>person’s</w:t>
      </w:r>
      <w:r w:rsidRPr="007F25B6">
        <w:rPr>
          <w:rFonts w:ascii="Times New Roman" w:hAnsi="Times New Roman"/>
          <w:color w:val="292425"/>
          <w:spacing w:val="-2"/>
        </w:rPr>
        <w:t xml:space="preserve"> </w:t>
      </w:r>
      <w:r w:rsidRPr="007F25B6">
        <w:rPr>
          <w:rFonts w:ascii="Times New Roman" w:hAnsi="Times New Roman"/>
          <w:color w:val="292425"/>
        </w:rPr>
        <w:t>ordinary</w:t>
      </w:r>
      <w:r w:rsidRPr="007F25B6">
        <w:rPr>
          <w:rFonts w:ascii="Times New Roman" w:hAnsi="Times New Roman"/>
          <w:color w:val="292425"/>
          <w:spacing w:val="-2"/>
        </w:rPr>
        <w:t xml:space="preserve"> </w:t>
      </w:r>
      <w:r w:rsidRPr="007F25B6">
        <w:rPr>
          <w:rFonts w:ascii="Times New Roman" w:hAnsi="Times New Roman"/>
          <w:color w:val="292425"/>
        </w:rPr>
        <w:t>vote.</w:t>
      </w:r>
    </w:p>
    <w:p w14:paraId="31046F7D" w14:textId="77777777" w:rsidR="00880F5D" w:rsidRPr="007F25B6" w:rsidRDefault="00880F5D" w:rsidP="00880F5D">
      <w:pPr>
        <w:widowControl w:val="0"/>
        <w:autoSpaceDE w:val="0"/>
        <w:autoSpaceDN w:val="0"/>
        <w:adjustRightInd w:val="0"/>
        <w:spacing w:after="0" w:line="360" w:lineRule="auto"/>
        <w:ind w:left="446" w:right="399" w:firstLine="566"/>
        <w:jc w:val="both"/>
        <w:rPr>
          <w:rFonts w:ascii="Times New Roman" w:hAnsi="Times New Roman"/>
          <w:color w:val="292425"/>
          <w:spacing w:val="2"/>
        </w:rPr>
      </w:pPr>
      <w:r w:rsidRPr="007F25B6">
        <w:rPr>
          <w:rFonts w:ascii="Times New Roman" w:hAnsi="Times New Roman"/>
          <w:color w:val="292425"/>
        </w:rPr>
        <w:t>(7)</w:t>
      </w:r>
      <w:r w:rsidRPr="007F25B6">
        <w:rPr>
          <w:rFonts w:ascii="Times New Roman" w:hAnsi="Times New Roman"/>
          <w:color w:val="292425"/>
        </w:rPr>
        <w:tab/>
      </w:r>
      <w:r w:rsidRPr="007F25B6">
        <w:rPr>
          <w:rFonts w:ascii="Times New Roman" w:hAnsi="Times New Roman"/>
          <w:color w:val="292425"/>
          <w:spacing w:val="2"/>
        </w:rPr>
        <w:t>Th</w:t>
      </w:r>
      <w:r w:rsidRPr="007F25B6">
        <w:rPr>
          <w:rFonts w:ascii="Times New Roman" w:hAnsi="Times New Roman"/>
          <w:color w:val="292425"/>
        </w:rPr>
        <w:t xml:space="preserve">e </w:t>
      </w:r>
      <w:r w:rsidRPr="007F25B6">
        <w:rPr>
          <w:rFonts w:ascii="Times New Roman" w:hAnsi="Times New Roman"/>
          <w:color w:val="292425"/>
          <w:spacing w:val="2"/>
        </w:rPr>
        <w:t>Advisor</w:t>
      </w:r>
      <w:r w:rsidRPr="007F25B6">
        <w:rPr>
          <w:rFonts w:ascii="Times New Roman" w:hAnsi="Times New Roman"/>
          <w:color w:val="292425"/>
        </w:rPr>
        <w:t xml:space="preserve">y </w:t>
      </w:r>
      <w:r w:rsidRPr="007F25B6">
        <w:rPr>
          <w:rFonts w:ascii="Times New Roman" w:hAnsi="Times New Roman"/>
          <w:color w:val="292425"/>
          <w:spacing w:val="2"/>
        </w:rPr>
        <w:t>Counci</w:t>
      </w:r>
      <w:r w:rsidRPr="007F25B6">
        <w:rPr>
          <w:rFonts w:ascii="Times New Roman" w:hAnsi="Times New Roman"/>
          <w:color w:val="292425"/>
        </w:rPr>
        <w:t xml:space="preserve">l </w:t>
      </w:r>
      <w:r w:rsidRPr="007F25B6">
        <w:rPr>
          <w:rFonts w:ascii="Times New Roman" w:hAnsi="Times New Roman"/>
          <w:color w:val="292425"/>
          <w:spacing w:val="2"/>
        </w:rPr>
        <w:t>determine</w:t>
      </w:r>
      <w:r w:rsidRPr="007F25B6">
        <w:rPr>
          <w:rFonts w:ascii="Times New Roman" w:hAnsi="Times New Roman"/>
          <w:color w:val="292425"/>
        </w:rPr>
        <w:t xml:space="preserve">s </w:t>
      </w:r>
      <w:r w:rsidRPr="007F25B6">
        <w:rPr>
          <w:rFonts w:ascii="Times New Roman" w:hAnsi="Times New Roman"/>
          <w:color w:val="292425"/>
          <w:spacing w:val="2"/>
        </w:rPr>
        <w:t>th</w:t>
      </w:r>
      <w:r w:rsidRPr="007F25B6">
        <w:rPr>
          <w:rFonts w:ascii="Times New Roman" w:hAnsi="Times New Roman"/>
          <w:color w:val="292425"/>
        </w:rPr>
        <w:t xml:space="preserve">e </w:t>
      </w:r>
      <w:r w:rsidRPr="007F25B6">
        <w:rPr>
          <w:rFonts w:ascii="Times New Roman" w:hAnsi="Times New Roman"/>
          <w:color w:val="292425"/>
          <w:spacing w:val="2"/>
        </w:rPr>
        <w:t>procedure</w:t>
      </w:r>
      <w:r w:rsidRPr="007F25B6">
        <w:rPr>
          <w:rFonts w:ascii="Times New Roman" w:hAnsi="Times New Roman"/>
          <w:color w:val="292425"/>
        </w:rPr>
        <w:t xml:space="preserve">s </w:t>
      </w:r>
      <w:r w:rsidRPr="007F25B6">
        <w:rPr>
          <w:rFonts w:ascii="Times New Roman" w:hAnsi="Times New Roman"/>
          <w:color w:val="292425"/>
          <w:spacing w:val="2"/>
        </w:rPr>
        <w:t>t</w:t>
      </w:r>
      <w:r w:rsidRPr="007F25B6">
        <w:rPr>
          <w:rFonts w:ascii="Times New Roman" w:hAnsi="Times New Roman"/>
          <w:color w:val="292425"/>
        </w:rPr>
        <w:t xml:space="preserve">o </w:t>
      </w:r>
      <w:r w:rsidRPr="007F25B6">
        <w:rPr>
          <w:rFonts w:ascii="Times New Roman" w:hAnsi="Times New Roman"/>
          <w:color w:val="292425"/>
          <w:spacing w:val="2"/>
        </w:rPr>
        <w:t>b</w:t>
      </w:r>
      <w:r w:rsidRPr="007F25B6">
        <w:rPr>
          <w:rFonts w:ascii="Times New Roman" w:hAnsi="Times New Roman"/>
          <w:color w:val="292425"/>
        </w:rPr>
        <w:t xml:space="preserve">e </w:t>
      </w:r>
      <w:r w:rsidRPr="007F25B6">
        <w:rPr>
          <w:rFonts w:ascii="Times New Roman" w:hAnsi="Times New Roman"/>
          <w:color w:val="292425"/>
          <w:spacing w:val="2"/>
        </w:rPr>
        <w:t>followe</w:t>
      </w:r>
      <w:r w:rsidRPr="007F25B6">
        <w:rPr>
          <w:rFonts w:ascii="Times New Roman" w:hAnsi="Times New Roman"/>
          <w:color w:val="292425"/>
        </w:rPr>
        <w:t xml:space="preserve">d </w:t>
      </w:r>
      <w:r w:rsidRPr="007F25B6">
        <w:rPr>
          <w:rFonts w:ascii="Times New Roman" w:hAnsi="Times New Roman"/>
          <w:color w:val="292425"/>
          <w:spacing w:val="2"/>
        </w:rPr>
        <w:t>a</w:t>
      </w:r>
      <w:r w:rsidRPr="007F25B6">
        <w:rPr>
          <w:rFonts w:ascii="Times New Roman" w:hAnsi="Times New Roman"/>
          <w:color w:val="292425"/>
        </w:rPr>
        <w:t xml:space="preserve">t </w:t>
      </w:r>
      <w:r w:rsidRPr="007F25B6">
        <w:rPr>
          <w:rFonts w:ascii="Times New Roman" w:hAnsi="Times New Roman"/>
          <w:color w:val="292425"/>
          <w:spacing w:val="2"/>
        </w:rPr>
        <w:t xml:space="preserve">its </w:t>
      </w:r>
    </w:p>
    <w:p w14:paraId="1235E927" w14:textId="77777777" w:rsidR="00880F5D" w:rsidRPr="007F25B6" w:rsidRDefault="00880F5D" w:rsidP="00880F5D">
      <w:pPr>
        <w:widowControl w:val="0"/>
        <w:autoSpaceDE w:val="0"/>
        <w:autoSpaceDN w:val="0"/>
        <w:adjustRightInd w:val="0"/>
        <w:spacing w:after="0" w:line="360" w:lineRule="auto"/>
        <w:ind w:left="874" w:right="399" w:firstLine="566"/>
        <w:jc w:val="both"/>
        <w:rPr>
          <w:rFonts w:ascii="Times New Roman" w:hAnsi="Times New Roman"/>
          <w:color w:val="000000"/>
        </w:rPr>
      </w:pPr>
      <w:proofErr w:type="gramStart"/>
      <w:r w:rsidRPr="007F25B6">
        <w:rPr>
          <w:rFonts w:ascii="Times New Roman" w:hAnsi="Times New Roman"/>
          <w:color w:val="292425"/>
        </w:rPr>
        <w:t>meetings</w:t>
      </w:r>
      <w:proofErr w:type="gramEnd"/>
      <w:r w:rsidRPr="007F25B6">
        <w:rPr>
          <w:rFonts w:ascii="Times New Roman" w:hAnsi="Times New Roman"/>
          <w:color w:val="292425"/>
        </w:rPr>
        <w:t>.</w:t>
      </w:r>
    </w:p>
    <w:p w14:paraId="393E2F5F" w14:textId="77777777" w:rsidR="00880F5D" w:rsidRPr="007F25B6" w:rsidRDefault="00880F5D" w:rsidP="00880F5D">
      <w:pPr>
        <w:widowControl w:val="0"/>
        <w:autoSpaceDE w:val="0"/>
        <w:autoSpaceDN w:val="0"/>
        <w:adjustRightInd w:val="0"/>
        <w:spacing w:after="0" w:line="360" w:lineRule="auto"/>
        <w:ind w:left="1440" w:right="401" w:hanging="428"/>
        <w:jc w:val="both"/>
        <w:rPr>
          <w:rFonts w:ascii="Times New Roman" w:hAnsi="Times New Roman"/>
          <w:color w:val="000000"/>
        </w:rPr>
      </w:pPr>
      <w:r w:rsidRPr="007F25B6">
        <w:rPr>
          <w:rFonts w:ascii="Times New Roman" w:hAnsi="Times New Roman"/>
          <w:color w:val="292425"/>
          <w:spacing w:val="-1"/>
        </w:rPr>
        <w:t>(8</w:t>
      </w:r>
      <w:r w:rsidRPr="007F25B6">
        <w:rPr>
          <w:rFonts w:ascii="Times New Roman" w:hAnsi="Times New Roman"/>
          <w:color w:val="292425"/>
        </w:rPr>
        <w:t>)</w:t>
      </w:r>
      <w:r w:rsidRPr="007F25B6">
        <w:rPr>
          <w:rFonts w:ascii="Times New Roman" w:hAnsi="Times New Roman"/>
          <w:color w:val="292425"/>
        </w:rPr>
        <w:tab/>
      </w:r>
      <w:r w:rsidRPr="007F25B6">
        <w:rPr>
          <w:rFonts w:ascii="Times New Roman" w:hAnsi="Times New Roman"/>
          <w:color w:val="292425"/>
          <w:spacing w:val="-1"/>
        </w:rPr>
        <w:t>A</w:t>
      </w:r>
      <w:r w:rsidRPr="007F25B6">
        <w:rPr>
          <w:rFonts w:ascii="Times New Roman" w:hAnsi="Times New Roman"/>
          <w:color w:val="292425"/>
        </w:rPr>
        <w:t>s</w:t>
      </w:r>
      <w:r w:rsidRPr="007F25B6">
        <w:rPr>
          <w:rFonts w:ascii="Times New Roman" w:hAnsi="Times New Roman"/>
          <w:color w:val="292425"/>
          <w:spacing w:val="-15"/>
        </w:rPr>
        <w:t xml:space="preserve"> </w:t>
      </w:r>
      <w:r w:rsidRPr="007F25B6">
        <w:rPr>
          <w:rFonts w:ascii="Times New Roman" w:hAnsi="Times New Roman"/>
          <w:color w:val="292425"/>
          <w:spacing w:val="-1"/>
        </w:rPr>
        <w:t>soo</w:t>
      </w:r>
      <w:r w:rsidRPr="007F25B6">
        <w:rPr>
          <w:rFonts w:ascii="Times New Roman" w:hAnsi="Times New Roman"/>
          <w:color w:val="292425"/>
        </w:rPr>
        <w:t>n</w:t>
      </w:r>
      <w:r w:rsidRPr="007F25B6">
        <w:rPr>
          <w:rFonts w:ascii="Times New Roman" w:hAnsi="Times New Roman"/>
          <w:color w:val="292425"/>
          <w:spacing w:val="-15"/>
        </w:rPr>
        <w:t xml:space="preserve"> </w:t>
      </w:r>
      <w:r w:rsidRPr="007F25B6">
        <w:rPr>
          <w:rFonts w:ascii="Times New Roman" w:hAnsi="Times New Roman"/>
          <w:color w:val="292425"/>
          <w:spacing w:val="-1"/>
        </w:rPr>
        <w:t>a</w:t>
      </w:r>
      <w:r w:rsidRPr="007F25B6">
        <w:rPr>
          <w:rFonts w:ascii="Times New Roman" w:hAnsi="Times New Roman"/>
          <w:color w:val="292425"/>
        </w:rPr>
        <w:t>s</w:t>
      </w:r>
      <w:r w:rsidRPr="007F25B6">
        <w:rPr>
          <w:rFonts w:ascii="Times New Roman" w:hAnsi="Times New Roman"/>
          <w:color w:val="292425"/>
          <w:spacing w:val="-15"/>
        </w:rPr>
        <w:t xml:space="preserve"> </w:t>
      </w:r>
      <w:r w:rsidRPr="007F25B6">
        <w:rPr>
          <w:rFonts w:ascii="Times New Roman" w:hAnsi="Times New Roman"/>
          <w:color w:val="292425"/>
          <w:spacing w:val="-1"/>
        </w:rPr>
        <w:t>possibl</w:t>
      </w:r>
      <w:r w:rsidRPr="007F25B6">
        <w:rPr>
          <w:rFonts w:ascii="Times New Roman" w:hAnsi="Times New Roman"/>
          <w:color w:val="292425"/>
        </w:rPr>
        <w:t>e</w:t>
      </w:r>
      <w:r w:rsidRPr="007F25B6">
        <w:rPr>
          <w:rFonts w:ascii="Times New Roman" w:hAnsi="Times New Roman"/>
          <w:color w:val="292425"/>
          <w:spacing w:val="-15"/>
        </w:rPr>
        <w:t xml:space="preserve"> </w:t>
      </w:r>
      <w:r w:rsidRPr="007F25B6">
        <w:rPr>
          <w:rFonts w:ascii="Times New Roman" w:hAnsi="Times New Roman"/>
          <w:color w:val="292425"/>
          <w:spacing w:val="-1"/>
        </w:rPr>
        <w:t>afte</w:t>
      </w:r>
      <w:r w:rsidRPr="007F25B6">
        <w:rPr>
          <w:rFonts w:ascii="Times New Roman" w:hAnsi="Times New Roman"/>
          <w:color w:val="292425"/>
        </w:rPr>
        <w:t>r</w:t>
      </w:r>
      <w:r w:rsidRPr="007F25B6">
        <w:rPr>
          <w:rFonts w:ascii="Times New Roman" w:hAnsi="Times New Roman"/>
          <w:color w:val="292425"/>
          <w:spacing w:val="-15"/>
        </w:rPr>
        <w:t xml:space="preserve"> </w:t>
      </w:r>
      <w:r w:rsidRPr="007F25B6">
        <w:rPr>
          <w:rFonts w:ascii="Times New Roman" w:hAnsi="Times New Roman"/>
          <w:color w:val="292425"/>
        </w:rPr>
        <w:t>a</w:t>
      </w:r>
      <w:r w:rsidRPr="007F25B6">
        <w:rPr>
          <w:rFonts w:ascii="Times New Roman" w:hAnsi="Times New Roman"/>
          <w:color w:val="292425"/>
          <w:spacing w:val="-15"/>
        </w:rPr>
        <w:t xml:space="preserve"> </w:t>
      </w:r>
      <w:r w:rsidRPr="007F25B6">
        <w:rPr>
          <w:rFonts w:ascii="Times New Roman" w:hAnsi="Times New Roman"/>
          <w:color w:val="292425"/>
          <w:spacing w:val="-1"/>
        </w:rPr>
        <w:t>meetin</w:t>
      </w:r>
      <w:r w:rsidRPr="007F25B6">
        <w:rPr>
          <w:rFonts w:ascii="Times New Roman" w:hAnsi="Times New Roman"/>
          <w:color w:val="292425"/>
        </w:rPr>
        <w:t>g</w:t>
      </w:r>
      <w:r w:rsidRPr="007F25B6">
        <w:rPr>
          <w:rFonts w:ascii="Times New Roman" w:hAnsi="Times New Roman"/>
          <w:color w:val="292425"/>
          <w:spacing w:val="-15"/>
        </w:rPr>
        <w:t xml:space="preserve"> </w:t>
      </w:r>
      <w:r w:rsidRPr="007F25B6">
        <w:rPr>
          <w:rFonts w:ascii="Times New Roman" w:hAnsi="Times New Roman"/>
          <w:color w:val="292425"/>
          <w:spacing w:val="-1"/>
        </w:rPr>
        <w:t>o</w:t>
      </w:r>
      <w:r w:rsidRPr="007F25B6">
        <w:rPr>
          <w:rFonts w:ascii="Times New Roman" w:hAnsi="Times New Roman"/>
          <w:color w:val="292425"/>
        </w:rPr>
        <w:t>f</w:t>
      </w:r>
      <w:r w:rsidRPr="007F25B6">
        <w:rPr>
          <w:rFonts w:ascii="Times New Roman" w:hAnsi="Times New Roman"/>
          <w:color w:val="292425"/>
          <w:spacing w:val="-15"/>
        </w:rPr>
        <w:t xml:space="preserve"> </w:t>
      </w:r>
      <w:r w:rsidRPr="007F25B6">
        <w:rPr>
          <w:rFonts w:ascii="Times New Roman" w:hAnsi="Times New Roman"/>
          <w:color w:val="292425"/>
          <w:spacing w:val="-1"/>
        </w:rPr>
        <w:t>th</w:t>
      </w:r>
      <w:r w:rsidRPr="007F25B6">
        <w:rPr>
          <w:rFonts w:ascii="Times New Roman" w:hAnsi="Times New Roman"/>
          <w:color w:val="292425"/>
        </w:rPr>
        <w:t>e</w:t>
      </w:r>
      <w:r w:rsidRPr="007F25B6">
        <w:rPr>
          <w:rFonts w:ascii="Times New Roman" w:hAnsi="Times New Roman"/>
          <w:color w:val="292425"/>
          <w:spacing w:val="-15"/>
        </w:rPr>
        <w:t xml:space="preserve"> </w:t>
      </w:r>
      <w:r w:rsidRPr="007F25B6">
        <w:rPr>
          <w:rFonts w:ascii="Times New Roman" w:hAnsi="Times New Roman"/>
          <w:color w:val="292425"/>
          <w:spacing w:val="-1"/>
        </w:rPr>
        <w:t>Advisor</w:t>
      </w:r>
      <w:r w:rsidRPr="007F25B6">
        <w:rPr>
          <w:rFonts w:ascii="Times New Roman" w:hAnsi="Times New Roman"/>
          <w:color w:val="292425"/>
        </w:rPr>
        <w:t>y</w:t>
      </w:r>
      <w:r w:rsidRPr="007F25B6">
        <w:rPr>
          <w:rFonts w:ascii="Times New Roman" w:hAnsi="Times New Roman"/>
          <w:color w:val="292425"/>
          <w:spacing w:val="-15"/>
        </w:rPr>
        <w:t xml:space="preserve"> </w:t>
      </w:r>
      <w:r w:rsidRPr="007F25B6">
        <w:rPr>
          <w:rFonts w:ascii="Times New Roman" w:hAnsi="Times New Roman"/>
          <w:color w:val="292425"/>
          <w:spacing w:val="-1"/>
        </w:rPr>
        <w:t>Counci</w:t>
      </w:r>
      <w:r w:rsidRPr="007F25B6">
        <w:rPr>
          <w:rFonts w:ascii="Times New Roman" w:hAnsi="Times New Roman"/>
          <w:color w:val="292425"/>
        </w:rPr>
        <w:t>l</w:t>
      </w:r>
      <w:r w:rsidRPr="007F25B6">
        <w:rPr>
          <w:rFonts w:ascii="Times New Roman" w:hAnsi="Times New Roman"/>
          <w:color w:val="292425"/>
          <w:spacing w:val="-15"/>
        </w:rPr>
        <w:t xml:space="preserve"> </w:t>
      </w:r>
      <w:r w:rsidRPr="007F25B6">
        <w:rPr>
          <w:rFonts w:ascii="Times New Roman" w:hAnsi="Times New Roman"/>
          <w:color w:val="292425"/>
          <w:spacing w:val="-1"/>
        </w:rPr>
        <w:t>ha</w:t>
      </w:r>
      <w:r w:rsidRPr="007F25B6">
        <w:rPr>
          <w:rFonts w:ascii="Times New Roman" w:hAnsi="Times New Roman"/>
          <w:color w:val="292425"/>
        </w:rPr>
        <w:t>s</w:t>
      </w:r>
      <w:r w:rsidRPr="007F25B6">
        <w:rPr>
          <w:rFonts w:ascii="Times New Roman" w:hAnsi="Times New Roman"/>
          <w:color w:val="292425"/>
          <w:spacing w:val="-15"/>
        </w:rPr>
        <w:t xml:space="preserve"> </w:t>
      </w:r>
      <w:r w:rsidRPr="007F25B6">
        <w:rPr>
          <w:rFonts w:ascii="Times New Roman" w:hAnsi="Times New Roman"/>
          <w:color w:val="292425"/>
          <w:spacing w:val="-1"/>
        </w:rPr>
        <w:t>take</w:t>
      </w:r>
      <w:r w:rsidRPr="007F25B6">
        <w:rPr>
          <w:rFonts w:ascii="Times New Roman" w:hAnsi="Times New Roman"/>
          <w:color w:val="292425"/>
        </w:rPr>
        <w:t>n</w:t>
      </w:r>
      <w:r w:rsidRPr="007F25B6">
        <w:rPr>
          <w:rFonts w:ascii="Times New Roman" w:hAnsi="Times New Roman"/>
          <w:color w:val="292425"/>
          <w:spacing w:val="-15"/>
        </w:rPr>
        <w:t xml:space="preserve"> </w:t>
      </w:r>
      <w:r w:rsidRPr="007F25B6">
        <w:rPr>
          <w:rFonts w:ascii="Times New Roman" w:hAnsi="Times New Roman"/>
          <w:color w:val="292425"/>
          <w:spacing w:val="-1"/>
        </w:rPr>
        <w:t xml:space="preserve">place, </w:t>
      </w:r>
      <w:r w:rsidRPr="007F25B6">
        <w:rPr>
          <w:rFonts w:ascii="Times New Roman" w:hAnsi="Times New Roman"/>
          <w:color w:val="292425"/>
        </w:rPr>
        <w:lastRenderedPageBreak/>
        <w:t>the</w:t>
      </w:r>
      <w:r w:rsidRPr="007F25B6">
        <w:rPr>
          <w:rFonts w:ascii="Times New Roman" w:hAnsi="Times New Roman"/>
          <w:color w:val="292425"/>
          <w:spacing w:val="-1"/>
        </w:rPr>
        <w:t xml:space="preserve"> </w:t>
      </w:r>
      <w:r w:rsidRPr="007F25B6">
        <w:rPr>
          <w:rFonts w:ascii="Times New Roman" w:hAnsi="Times New Roman"/>
          <w:color w:val="292425"/>
        </w:rPr>
        <w:t>chairperson</w:t>
      </w:r>
      <w:r w:rsidRPr="007F25B6">
        <w:rPr>
          <w:rFonts w:ascii="Times New Roman" w:hAnsi="Times New Roman"/>
          <w:color w:val="292425"/>
          <w:spacing w:val="-1"/>
        </w:rPr>
        <w:t xml:space="preserve"> </w:t>
      </w:r>
      <w:r w:rsidRPr="007F25B6">
        <w:rPr>
          <w:rFonts w:ascii="Times New Roman" w:hAnsi="Times New Roman"/>
          <w:color w:val="292425"/>
        </w:rPr>
        <w:t>must</w:t>
      </w:r>
      <w:r w:rsidRPr="007F25B6">
        <w:rPr>
          <w:rFonts w:ascii="Times New Roman" w:hAnsi="Times New Roman"/>
          <w:color w:val="292425"/>
          <w:spacing w:val="-1"/>
        </w:rPr>
        <w:t xml:space="preserve"> </w:t>
      </w:r>
      <w:r w:rsidRPr="007F25B6">
        <w:rPr>
          <w:rFonts w:ascii="Times New Roman" w:hAnsi="Times New Roman"/>
          <w:color w:val="292425"/>
        </w:rPr>
        <w:t>cause</w:t>
      </w:r>
      <w:r w:rsidRPr="007F25B6">
        <w:rPr>
          <w:rFonts w:ascii="Times New Roman" w:hAnsi="Times New Roman"/>
          <w:color w:val="292425"/>
          <w:spacing w:val="-1"/>
        </w:rPr>
        <w:t xml:space="preserve"> </w:t>
      </w:r>
      <w:r w:rsidRPr="007F25B6">
        <w:rPr>
          <w:rFonts w:ascii="Times New Roman" w:hAnsi="Times New Roman"/>
          <w:color w:val="292425"/>
        </w:rPr>
        <w:t>a</w:t>
      </w:r>
      <w:r w:rsidRPr="007F25B6">
        <w:rPr>
          <w:rFonts w:ascii="Times New Roman" w:hAnsi="Times New Roman"/>
          <w:color w:val="292425"/>
          <w:spacing w:val="-1"/>
        </w:rPr>
        <w:t xml:space="preserve"> </w:t>
      </w:r>
      <w:r w:rsidRPr="007F25B6">
        <w:rPr>
          <w:rFonts w:ascii="Times New Roman" w:hAnsi="Times New Roman"/>
          <w:color w:val="292425"/>
        </w:rPr>
        <w:t>copy</w:t>
      </w:r>
      <w:r w:rsidRPr="007F25B6">
        <w:rPr>
          <w:rFonts w:ascii="Times New Roman" w:hAnsi="Times New Roman"/>
          <w:color w:val="292425"/>
          <w:spacing w:val="-1"/>
        </w:rPr>
        <w:t xml:space="preserve"> </w:t>
      </w:r>
      <w:r w:rsidRPr="007F25B6">
        <w:rPr>
          <w:rFonts w:ascii="Times New Roman" w:hAnsi="Times New Roman"/>
          <w:color w:val="292425"/>
        </w:rPr>
        <w:t>of</w:t>
      </w:r>
      <w:r w:rsidRPr="007F25B6">
        <w:rPr>
          <w:rFonts w:ascii="Times New Roman" w:hAnsi="Times New Roman"/>
          <w:color w:val="292425"/>
          <w:spacing w:val="-1"/>
        </w:rPr>
        <w:t xml:space="preserve"> </w:t>
      </w:r>
      <w:r w:rsidRPr="007F25B6">
        <w:rPr>
          <w:rFonts w:ascii="Times New Roman" w:hAnsi="Times New Roman"/>
          <w:color w:val="292425"/>
        </w:rPr>
        <w:t>the</w:t>
      </w:r>
      <w:r w:rsidRPr="007F25B6">
        <w:rPr>
          <w:rFonts w:ascii="Times New Roman" w:hAnsi="Times New Roman"/>
          <w:color w:val="292425"/>
          <w:spacing w:val="-1"/>
        </w:rPr>
        <w:t xml:space="preserve"> </w:t>
      </w:r>
      <w:r w:rsidRPr="007F25B6">
        <w:rPr>
          <w:rFonts w:ascii="Times New Roman" w:hAnsi="Times New Roman"/>
          <w:color w:val="292425"/>
        </w:rPr>
        <w:t>minutes</w:t>
      </w:r>
      <w:r w:rsidRPr="007F25B6">
        <w:rPr>
          <w:rFonts w:ascii="Times New Roman" w:hAnsi="Times New Roman"/>
          <w:color w:val="292425"/>
          <w:spacing w:val="-1"/>
        </w:rPr>
        <w:t xml:space="preserve"> </w:t>
      </w:r>
      <w:r w:rsidRPr="007F25B6">
        <w:rPr>
          <w:rFonts w:ascii="Times New Roman" w:hAnsi="Times New Roman"/>
          <w:color w:val="292425"/>
        </w:rPr>
        <w:t>to</w:t>
      </w:r>
      <w:r w:rsidRPr="007F25B6">
        <w:rPr>
          <w:rFonts w:ascii="Times New Roman" w:hAnsi="Times New Roman"/>
          <w:color w:val="292425"/>
          <w:spacing w:val="-1"/>
        </w:rPr>
        <w:t xml:space="preserve"> </w:t>
      </w:r>
      <w:r w:rsidRPr="007F25B6">
        <w:rPr>
          <w:rFonts w:ascii="Times New Roman" w:hAnsi="Times New Roman"/>
          <w:color w:val="292425"/>
        </w:rPr>
        <w:t>be</w:t>
      </w:r>
      <w:r w:rsidRPr="007F25B6">
        <w:rPr>
          <w:rFonts w:ascii="Times New Roman" w:hAnsi="Times New Roman"/>
          <w:color w:val="292425"/>
          <w:spacing w:val="-1"/>
        </w:rPr>
        <w:t xml:space="preserve"> </w:t>
      </w:r>
      <w:r w:rsidRPr="007F25B6">
        <w:rPr>
          <w:rFonts w:ascii="Times New Roman" w:hAnsi="Times New Roman"/>
          <w:color w:val="292425"/>
        </w:rPr>
        <w:t>submitted</w:t>
      </w:r>
      <w:r w:rsidRPr="007F25B6">
        <w:rPr>
          <w:rFonts w:ascii="Times New Roman" w:hAnsi="Times New Roman"/>
          <w:color w:val="292425"/>
          <w:spacing w:val="-1"/>
        </w:rPr>
        <w:t xml:space="preserve"> </w:t>
      </w:r>
      <w:r w:rsidRPr="007F25B6">
        <w:rPr>
          <w:rFonts w:ascii="Times New Roman" w:hAnsi="Times New Roman"/>
          <w:color w:val="292425"/>
        </w:rPr>
        <w:t>to</w:t>
      </w:r>
      <w:r w:rsidRPr="007F25B6">
        <w:rPr>
          <w:rFonts w:ascii="Times New Roman" w:hAnsi="Times New Roman"/>
          <w:color w:val="292425"/>
          <w:spacing w:val="-1"/>
        </w:rPr>
        <w:t xml:space="preserve"> </w:t>
      </w:r>
      <w:r w:rsidRPr="007F25B6">
        <w:rPr>
          <w:rFonts w:ascii="Times New Roman" w:hAnsi="Times New Roman"/>
          <w:color w:val="292425"/>
        </w:rPr>
        <w:t>the</w:t>
      </w:r>
      <w:r w:rsidRPr="007F25B6">
        <w:rPr>
          <w:rFonts w:ascii="Times New Roman" w:hAnsi="Times New Roman"/>
          <w:color w:val="292425"/>
          <w:spacing w:val="-1"/>
        </w:rPr>
        <w:t xml:space="preserve"> </w:t>
      </w:r>
      <w:r w:rsidRPr="007F25B6">
        <w:rPr>
          <w:rFonts w:ascii="Times New Roman" w:hAnsi="Times New Roman"/>
          <w:color w:val="292425"/>
        </w:rPr>
        <w:t>Minister.</w:t>
      </w:r>
    </w:p>
    <w:p w14:paraId="21AC1DD0" w14:textId="77777777" w:rsidR="00880F5D" w:rsidRPr="007F25B6" w:rsidRDefault="00BA0C5D" w:rsidP="00004671">
      <w:pPr>
        <w:pStyle w:val="Heading2"/>
        <w:rPr>
          <w:color w:val="000000"/>
        </w:rPr>
      </w:pPr>
      <w:bookmarkStart w:id="50" w:name="_Toc410965092"/>
      <w:r w:rsidRPr="007F25B6">
        <w:t xml:space="preserve"> </w:t>
      </w:r>
      <w:bookmarkStart w:id="51" w:name="_Toc427492855"/>
      <w:r w:rsidR="00880F5D" w:rsidRPr="007F25B6">
        <w:t>Administration</w:t>
      </w:r>
      <w:r w:rsidR="00880F5D" w:rsidRPr="007F25B6">
        <w:rPr>
          <w:spacing w:val="-3"/>
        </w:rPr>
        <w:t xml:space="preserve"> </w:t>
      </w:r>
      <w:r w:rsidR="00880F5D" w:rsidRPr="007F25B6">
        <w:t>of</w:t>
      </w:r>
      <w:r w:rsidR="00880F5D" w:rsidRPr="007F25B6">
        <w:rPr>
          <w:spacing w:val="-3"/>
        </w:rPr>
        <w:t xml:space="preserve"> </w:t>
      </w:r>
      <w:r w:rsidR="00880F5D" w:rsidRPr="007F25B6">
        <w:t>Advisory</w:t>
      </w:r>
      <w:r w:rsidR="00880F5D" w:rsidRPr="007F25B6">
        <w:rPr>
          <w:spacing w:val="-3"/>
        </w:rPr>
        <w:t xml:space="preserve"> </w:t>
      </w:r>
      <w:r w:rsidR="00880F5D" w:rsidRPr="007F25B6">
        <w:t>Council</w:t>
      </w:r>
      <w:bookmarkEnd w:id="50"/>
      <w:bookmarkEnd w:id="51"/>
    </w:p>
    <w:p w14:paraId="63008748" w14:textId="77777777" w:rsidR="00880F5D" w:rsidRPr="007F25B6" w:rsidRDefault="00880F5D" w:rsidP="0093519E">
      <w:pPr>
        <w:widowControl w:val="0"/>
        <w:autoSpaceDE w:val="0"/>
        <w:autoSpaceDN w:val="0"/>
        <w:adjustRightInd w:val="0"/>
        <w:spacing w:after="0" w:line="360" w:lineRule="auto"/>
        <w:ind w:left="926"/>
        <w:contextualSpacing/>
        <w:jc w:val="both"/>
        <w:rPr>
          <w:rFonts w:ascii="Times New Roman" w:hAnsi="Times New Roman"/>
          <w:color w:val="000000"/>
        </w:rPr>
      </w:pPr>
      <w:r w:rsidRPr="007F25B6">
        <w:rPr>
          <w:rFonts w:ascii="Times New Roman" w:hAnsi="Times New Roman"/>
          <w:color w:val="292425"/>
        </w:rPr>
        <w:t>(1)</w:t>
      </w:r>
      <w:r w:rsidRPr="007F25B6">
        <w:rPr>
          <w:rFonts w:ascii="Times New Roman" w:hAnsi="Times New Roman"/>
          <w:color w:val="292425"/>
        </w:rPr>
        <w:tab/>
        <w:t>The Permanent Secretary must -</w:t>
      </w:r>
    </w:p>
    <w:p w14:paraId="2652C361" w14:textId="77777777" w:rsidR="00880F5D" w:rsidRPr="007F25B6" w:rsidRDefault="00880F5D" w:rsidP="00880F5D">
      <w:pPr>
        <w:widowControl w:val="0"/>
        <w:tabs>
          <w:tab w:val="left" w:pos="1580"/>
        </w:tabs>
        <w:autoSpaceDE w:val="0"/>
        <w:autoSpaceDN w:val="0"/>
        <w:adjustRightInd w:val="0"/>
        <w:spacing w:after="0" w:line="360" w:lineRule="auto"/>
        <w:ind w:left="2009" w:right="400" w:hanging="569"/>
        <w:jc w:val="both"/>
        <w:rPr>
          <w:rFonts w:ascii="Times New Roman" w:hAnsi="Times New Roman"/>
          <w:color w:val="000000"/>
        </w:rPr>
      </w:pPr>
      <w:r w:rsidRPr="007F25B6">
        <w:rPr>
          <w:rFonts w:ascii="Times New Roman" w:hAnsi="Times New Roman"/>
          <w:color w:val="292425"/>
        </w:rPr>
        <w:t>(a)</w:t>
      </w:r>
      <w:r w:rsidRPr="007F25B6">
        <w:rPr>
          <w:rFonts w:ascii="Times New Roman" w:hAnsi="Times New Roman"/>
          <w:color w:val="292425"/>
        </w:rPr>
        <w:tab/>
      </w:r>
      <w:proofErr w:type="gramStart"/>
      <w:r w:rsidRPr="007F25B6">
        <w:rPr>
          <w:rFonts w:ascii="Times New Roman" w:hAnsi="Times New Roman"/>
          <w:color w:val="292425"/>
        </w:rPr>
        <w:t>make</w:t>
      </w:r>
      <w:proofErr w:type="gramEnd"/>
      <w:r w:rsidRPr="007F25B6">
        <w:rPr>
          <w:rFonts w:ascii="Times New Roman" w:hAnsi="Times New Roman"/>
          <w:color w:val="292425"/>
        </w:rPr>
        <w:t xml:space="preserve"> staff members in the Ministry available to perform the clerical work for</w:t>
      </w:r>
      <w:r w:rsidRPr="007F25B6">
        <w:rPr>
          <w:rFonts w:ascii="Times New Roman" w:hAnsi="Times New Roman"/>
          <w:color w:val="292425"/>
          <w:spacing w:val="-1"/>
        </w:rPr>
        <w:t xml:space="preserve"> </w:t>
      </w:r>
      <w:r w:rsidRPr="007F25B6">
        <w:rPr>
          <w:rFonts w:ascii="Times New Roman" w:hAnsi="Times New Roman"/>
          <w:color w:val="292425"/>
        </w:rPr>
        <w:t>the</w:t>
      </w:r>
      <w:r w:rsidRPr="007F25B6">
        <w:rPr>
          <w:rFonts w:ascii="Times New Roman" w:hAnsi="Times New Roman"/>
          <w:color w:val="292425"/>
          <w:spacing w:val="-1"/>
        </w:rPr>
        <w:t xml:space="preserve"> </w:t>
      </w:r>
      <w:r w:rsidRPr="007F25B6">
        <w:rPr>
          <w:rFonts w:ascii="Times New Roman" w:hAnsi="Times New Roman"/>
          <w:color w:val="292425"/>
        </w:rPr>
        <w:t>Advisory</w:t>
      </w:r>
      <w:r w:rsidRPr="007F25B6">
        <w:rPr>
          <w:rFonts w:ascii="Times New Roman" w:hAnsi="Times New Roman"/>
          <w:color w:val="292425"/>
          <w:spacing w:val="-1"/>
        </w:rPr>
        <w:t xml:space="preserve"> </w:t>
      </w:r>
      <w:r w:rsidRPr="007F25B6">
        <w:rPr>
          <w:rFonts w:ascii="Times New Roman" w:hAnsi="Times New Roman"/>
          <w:color w:val="292425"/>
        </w:rPr>
        <w:t>Council</w:t>
      </w:r>
      <w:r w:rsidRPr="007F25B6">
        <w:rPr>
          <w:rFonts w:ascii="Times New Roman" w:hAnsi="Times New Roman"/>
          <w:color w:val="292425"/>
          <w:spacing w:val="-1"/>
        </w:rPr>
        <w:t xml:space="preserve"> </w:t>
      </w:r>
      <w:r w:rsidRPr="007F25B6">
        <w:rPr>
          <w:rFonts w:ascii="Times New Roman" w:hAnsi="Times New Roman"/>
          <w:color w:val="292425"/>
        </w:rPr>
        <w:t>in</w:t>
      </w:r>
      <w:r w:rsidRPr="007F25B6">
        <w:rPr>
          <w:rFonts w:ascii="Times New Roman" w:hAnsi="Times New Roman"/>
          <w:color w:val="292425"/>
          <w:spacing w:val="-1"/>
        </w:rPr>
        <w:t xml:space="preserve"> </w:t>
      </w:r>
      <w:r w:rsidRPr="007F25B6">
        <w:rPr>
          <w:rFonts w:ascii="Times New Roman" w:hAnsi="Times New Roman"/>
          <w:color w:val="292425"/>
        </w:rPr>
        <w:t>the</w:t>
      </w:r>
      <w:r w:rsidRPr="007F25B6">
        <w:rPr>
          <w:rFonts w:ascii="Times New Roman" w:hAnsi="Times New Roman"/>
          <w:color w:val="292425"/>
          <w:spacing w:val="-1"/>
        </w:rPr>
        <w:t xml:space="preserve"> </w:t>
      </w:r>
      <w:r w:rsidRPr="007F25B6">
        <w:rPr>
          <w:rFonts w:ascii="Times New Roman" w:hAnsi="Times New Roman"/>
          <w:color w:val="292425"/>
        </w:rPr>
        <w:t>performance</w:t>
      </w:r>
      <w:r w:rsidRPr="007F25B6">
        <w:rPr>
          <w:rFonts w:ascii="Times New Roman" w:hAnsi="Times New Roman"/>
          <w:color w:val="292425"/>
          <w:spacing w:val="-1"/>
        </w:rPr>
        <w:t xml:space="preserve"> </w:t>
      </w:r>
      <w:r w:rsidRPr="007F25B6">
        <w:rPr>
          <w:rFonts w:ascii="Times New Roman" w:hAnsi="Times New Roman"/>
          <w:color w:val="292425"/>
        </w:rPr>
        <w:t>of</w:t>
      </w:r>
      <w:r w:rsidRPr="007F25B6">
        <w:rPr>
          <w:rFonts w:ascii="Times New Roman" w:hAnsi="Times New Roman"/>
          <w:color w:val="292425"/>
          <w:spacing w:val="-1"/>
        </w:rPr>
        <w:t xml:space="preserve"> </w:t>
      </w:r>
      <w:r w:rsidRPr="007F25B6">
        <w:rPr>
          <w:rFonts w:ascii="Times New Roman" w:hAnsi="Times New Roman"/>
          <w:color w:val="292425"/>
        </w:rPr>
        <w:t>its</w:t>
      </w:r>
      <w:r w:rsidRPr="007F25B6">
        <w:rPr>
          <w:rFonts w:ascii="Times New Roman" w:hAnsi="Times New Roman"/>
          <w:color w:val="292425"/>
          <w:spacing w:val="-1"/>
        </w:rPr>
        <w:t xml:space="preserve"> </w:t>
      </w:r>
      <w:r w:rsidRPr="007F25B6">
        <w:rPr>
          <w:rFonts w:ascii="Times New Roman" w:hAnsi="Times New Roman"/>
          <w:color w:val="292425"/>
        </w:rPr>
        <w:t>functions;</w:t>
      </w:r>
      <w:r w:rsidRPr="007F25B6">
        <w:rPr>
          <w:rFonts w:ascii="Times New Roman" w:hAnsi="Times New Roman"/>
          <w:color w:val="292425"/>
          <w:spacing w:val="-1"/>
        </w:rPr>
        <w:t xml:space="preserve"> </w:t>
      </w:r>
      <w:r w:rsidRPr="007F25B6">
        <w:rPr>
          <w:rFonts w:ascii="Times New Roman" w:hAnsi="Times New Roman"/>
          <w:color w:val="292425"/>
        </w:rPr>
        <w:t>and</w:t>
      </w:r>
    </w:p>
    <w:p w14:paraId="501E1B22" w14:textId="77777777" w:rsidR="00880F5D" w:rsidRPr="007F25B6" w:rsidRDefault="00880F5D" w:rsidP="00880F5D">
      <w:pPr>
        <w:widowControl w:val="0"/>
        <w:autoSpaceDE w:val="0"/>
        <w:autoSpaceDN w:val="0"/>
        <w:adjustRightInd w:val="0"/>
        <w:spacing w:before="47" w:after="0" w:line="360" w:lineRule="auto"/>
        <w:ind w:left="2009" w:right="399" w:hanging="569"/>
        <w:jc w:val="both"/>
        <w:rPr>
          <w:rFonts w:ascii="Times New Roman" w:hAnsi="Times New Roman"/>
          <w:color w:val="292425"/>
          <w:spacing w:val="-3"/>
        </w:rPr>
      </w:pPr>
      <w:r w:rsidRPr="007F25B6">
        <w:rPr>
          <w:rFonts w:ascii="Times New Roman" w:hAnsi="Times New Roman"/>
          <w:color w:val="292425"/>
        </w:rPr>
        <w:t>(b)</w:t>
      </w:r>
      <w:r w:rsidRPr="007F25B6">
        <w:rPr>
          <w:rFonts w:ascii="Times New Roman" w:hAnsi="Times New Roman"/>
          <w:color w:val="292425"/>
        </w:rPr>
        <w:tab/>
      </w:r>
      <w:proofErr w:type="gramStart"/>
      <w:r w:rsidRPr="007F25B6">
        <w:rPr>
          <w:rFonts w:ascii="Times New Roman" w:hAnsi="Times New Roman"/>
          <w:color w:val="292425"/>
          <w:spacing w:val="-3"/>
        </w:rPr>
        <w:t>designat</w:t>
      </w:r>
      <w:r w:rsidRPr="007F25B6">
        <w:rPr>
          <w:rFonts w:ascii="Times New Roman" w:hAnsi="Times New Roman"/>
          <w:color w:val="292425"/>
        </w:rPr>
        <w:t>e</w:t>
      </w:r>
      <w:proofErr w:type="gramEnd"/>
      <w:r w:rsidRPr="007F25B6">
        <w:rPr>
          <w:rFonts w:ascii="Times New Roman" w:hAnsi="Times New Roman"/>
          <w:color w:val="292425"/>
          <w:spacing w:val="-20"/>
        </w:rPr>
        <w:t xml:space="preserve"> </w:t>
      </w:r>
      <w:r w:rsidRPr="007F25B6">
        <w:rPr>
          <w:rFonts w:ascii="Times New Roman" w:hAnsi="Times New Roman"/>
          <w:color w:val="292425"/>
        </w:rPr>
        <w:t>a</w:t>
      </w:r>
      <w:r w:rsidRPr="007F25B6">
        <w:rPr>
          <w:rFonts w:ascii="Times New Roman" w:hAnsi="Times New Roman"/>
          <w:color w:val="292425"/>
          <w:spacing w:val="-20"/>
        </w:rPr>
        <w:t xml:space="preserve"> </w:t>
      </w:r>
      <w:r w:rsidRPr="007F25B6">
        <w:rPr>
          <w:rFonts w:ascii="Times New Roman" w:hAnsi="Times New Roman"/>
          <w:color w:val="292425"/>
          <w:spacing w:val="-3"/>
        </w:rPr>
        <w:t>staf</w:t>
      </w:r>
      <w:r w:rsidRPr="007F25B6">
        <w:rPr>
          <w:rFonts w:ascii="Times New Roman" w:hAnsi="Times New Roman"/>
          <w:color w:val="292425"/>
        </w:rPr>
        <w:t>f</w:t>
      </w:r>
      <w:r w:rsidRPr="007F25B6">
        <w:rPr>
          <w:rFonts w:ascii="Times New Roman" w:hAnsi="Times New Roman"/>
          <w:color w:val="292425"/>
          <w:spacing w:val="-20"/>
        </w:rPr>
        <w:t xml:space="preserve"> </w:t>
      </w:r>
      <w:r w:rsidRPr="007F25B6">
        <w:rPr>
          <w:rFonts w:ascii="Times New Roman" w:hAnsi="Times New Roman"/>
          <w:color w:val="292425"/>
          <w:spacing w:val="-3"/>
        </w:rPr>
        <w:t>membe</w:t>
      </w:r>
      <w:r w:rsidRPr="007F25B6">
        <w:rPr>
          <w:rFonts w:ascii="Times New Roman" w:hAnsi="Times New Roman"/>
          <w:color w:val="292425"/>
        </w:rPr>
        <w:t>r</w:t>
      </w:r>
      <w:r w:rsidRPr="007F25B6">
        <w:rPr>
          <w:rFonts w:ascii="Times New Roman" w:hAnsi="Times New Roman"/>
          <w:color w:val="292425"/>
          <w:spacing w:val="-20"/>
        </w:rPr>
        <w:t xml:space="preserve"> </w:t>
      </w:r>
      <w:r w:rsidRPr="007F25B6">
        <w:rPr>
          <w:rFonts w:ascii="Times New Roman" w:hAnsi="Times New Roman"/>
          <w:color w:val="292425"/>
          <w:spacing w:val="-3"/>
        </w:rPr>
        <w:t>o</w:t>
      </w:r>
      <w:r w:rsidRPr="007F25B6">
        <w:rPr>
          <w:rFonts w:ascii="Times New Roman" w:hAnsi="Times New Roman"/>
          <w:color w:val="292425"/>
        </w:rPr>
        <w:t>f</w:t>
      </w:r>
      <w:r w:rsidRPr="007F25B6">
        <w:rPr>
          <w:rFonts w:ascii="Times New Roman" w:hAnsi="Times New Roman"/>
          <w:color w:val="292425"/>
          <w:spacing w:val="-20"/>
        </w:rPr>
        <w:t xml:space="preserve"> </w:t>
      </w:r>
      <w:r w:rsidRPr="007F25B6">
        <w:rPr>
          <w:rFonts w:ascii="Times New Roman" w:hAnsi="Times New Roman"/>
          <w:color w:val="292425"/>
          <w:spacing w:val="-3"/>
        </w:rPr>
        <w:t>th</w:t>
      </w:r>
      <w:r w:rsidRPr="007F25B6">
        <w:rPr>
          <w:rFonts w:ascii="Times New Roman" w:hAnsi="Times New Roman"/>
          <w:color w:val="292425"/>
        </w:rPr>
        <w:t>e</w:t>
      </w:r>
      <w:r w:rsidRPr="007F25B6">
        <w:rPr>
          <w:rFonts w:ascii="Times New Roman" w:hAnsi="Times New Roman"/>
          <w:color w:val="292425"/>
          <w:spacing w:val="-20"/>
        </w:rPr>
        <w:t xml:space="preserve"> </w:t>
      </w:r>
      <w:r w:rsidRPr="007F25B6">
        <w:rPr>
          <w:rFonts w:ascii="Times New Roman" w:hAnsi="Times New Roman"/>
          <w:color w:val="292425"/>
          <w:spacing w:val="-3"/>
        </w:rPr>
        <w:t>Ministr</w:t>
      </w:r>
      <w:r w:rsidRPr="007F25B6">
        <w:rPr>
          <w:rFonts w:ascii="Times New Roman" w:hAnsi="Times New Roman"/>
          <w:color w:val="292425"/>
        </w:rPr>
        <w:t>y</w:t>
      </w:r>
      <w:r w:rsidRPr="007F25B6">
        <w:rPr>
          <w:rFonts w:ascii="Times New Roman" w:hAnsi="Times New Roman"/>
          <w:color w:val="292425"/>
          <w:spacing w:val="-20"/>
        </w:rPr>
        <w:t xml:space="preserve"> </w:t>
      </w:r>
      <w:r w:rsidRPr="007F25B6">
        <w:rPr>
          <w:rFonts w:ascii="Times New Roman" w:hAnsi="Times New Roman"/>
          <w:color w:val="292425"/>
          <w:spacing w:val="-3"/>
        </w:rPr>
        <w:t>a</w:t>
      </w:r>
      <w:r w:rsidRPr="007F25B6">
        <w:rPr>
          <w:rFonts w:ascii="Times New Roman" w:hAnsi="Times New Roman"/>
          <w:color w:val="292425"/>
        </w:rPr>
        <w:t>s</w:t>
      </w:r>
      <w:r w:rsidRPr="007F25B6">
        <w:rPr>
          <w:rFonts w:ascii="Times New Roman" w:hAnsi="Times New Roman"/>
          <w:color w:val="292425"/>
          <w:spacing w:val="-20"/>
        </w:rPr>
        <w:t xml:space="preserve"> </w:t>
      </w:r>
      <w:r w:rsidRPr="007F25B6">
        <w:rPr>
          <w:rFonts w:ascii="Times New Roman" w:hAnsi="Times New Roman"/>
          <w:color w:val="292425"/>
          <w:spacing w:val="-3"/>
        </w:rPr>
        <w:t>secretar</w:t>
      </w:r>
      <w:r w:rsidRPr="007F25B6">
        <w:rPr>
          <w:rFonts w:ascii="Times New Roman" w:hAnsi="Times New Roman"/>
          <w:color w:val="292425"/>
        </w:rPr>
        <w:t>y</w:t>
      </w:r>
      <w:r w:rsidRPr="007F25B6">
        <w:rPr>
          <w:rFonts w:ascii="Times New Roman" w:hAnsi="Times New Roman"/>
          <w:color w:val="292425"/>
          <w:spacing w:val="-20"/>
        </w:rPr>
        <w:t xml:space="preserve"> </w:t>
      </w:r>
      <w:r w:rsidRPr="007F25B6">
        <w:rPr>
          <w:rFonts w:ascii="Times New Roman" w:hAnsi="Times New Roman"/>
          <w:color w:val="292425"/>
          <w:spacing w:val="-3"/>
        </w:rPr>
        <w:t>o</w:t>
      </w:r>
      <w:r w:rsidRPr="007F25B6">
        <w:rPr>
          <w:rFonts w:ascii="Times New Roman" w:hAnsi="Times New Roman"/>
          <w:color w:val="292425"/>
        </w:rPr>
        <w:t>f</w:t>
      </w:r>
      <w:r w:rsidRPr="007F25B6">
        <w:rPr>
          <w:rFonts w:ascii="Times New Roman" w:hAnsi="Times New Roman"/>
          <w:color w:val="292425"/>
          <w:spacing w:val="-20"/>
        </w:rPr>
        <w:t xml:space="preserve"> </w:t>
      </w:r>
      <w:r w:rsidRPr="007F25B6">
        <w:rPr>
          <w:rFonts w:ascii="Times New Roman" w:hAnsi="Times New Roman"/>
          <w:color w:val="292425"/>
          <w:spacing w:val="-3"/>
        </w:rPr>
        <w:t>th</w:t>
      </w:r>
      <w:r w:rsidRPr="007F25B6">
        <w:rPr>
          <w:rFonts w:ascii="Times New Roman" w:hAnsi="Times New Roman"/>
          <w:color w:val="292425"/>
        </w:rPr>
        <w:t>e</w:t>
      </w:r>
      <w:r w:rsidRPr="007F25B6">
        <w:rPr>
          <w:rFonts w:ascii="Times New Roman" w:hAnsi="Times New Roman"/>
          <w:color w:val="292425"/>
          <w:spacing w:val="-20"/>
        </w:rPr>
        <w:t xml:space="preserve"> </w:t>
      </w:r>
      <w:r w:rsidRPr="007F25B6">
        <w:rPr>
          <w:rFonts w:ascii="Times New Roman" w:hAnsi="Times New Roman"/>
          <w:color w:val="292425"/>
          <w:spacing w:val="-3"/>
        </w:rPr>
        <w:t>Advisor</w:t>
      </w:r>
      <w:r w:rsidRPr="007F25B6">
        <w:rPr>
          <w:rFonts w:ascii="Times New Roman" w:hAnsi="Times New Roman"/>
          <w:color w:val="292425"/>
        </w:rPr>
        <w:t xml:space="preserve">y </w:t>
      </w:r>
      <w:r w:rsidRPr="007F25B6">
        <w:rPr>
          <w:rFonts w:ascii="Times New Roman" w:hAnsi="Times New Roman"/>
          <w:color w:val="292425"/>
          <w:spacing w:val="-3"/>
        </w:rPr>
        <w:t xml:space="preserve">Council. </w:t>
      </w:r>
    </w:p>
    <w:p w14:paraId="2E03B85A" w14:textId="77777777" w:rsidR="00880F5D" w:rsidRPr="007F25B6" w:rsidRDefault="00880F5D" w:rsidP="00880F5D">
      <w:pPr>
        <w:widowControl w:val="0"/>
        <w:autoSpaceDE w:val="0"/>
        <w:autoSpaceDN w:val="0"/>
        <w:adjustRightInd w:val="0"/>
        <w:spacing w:before="47" w:after="0" w:line="360" w:lineRule="auto"/>
        <w:ind w:left="1440" w:right="399" w:hanging="569"/>
        <w:jc w:val="both"/>
        <w:rPr>
          <w:rFonts w:ascii="Times New Roman" w:hAnsi="Times New Roman"/>
          <w:color w:val="000000"/>
        </w:rPr>
      </w:pPr>
      <w:r w:rsidRPr="007F25B6">
        <w:rPr>
          <w:rFonts w:ascii="Times New Roman" w:hAnsi="Times New Roman"/>
          <w:color w:val="292425"/>
        </w:rPr>
        <w:t>(2)</w:t>
      </w:r>
      <w:r w:rsidRPr="007F25B6">
        <w:rPr>
          <w:rFonts w:ascii="Times New Roman" w:hAnsi="Times New Roman"/>
          <w:color w:val="292425"/>
        </w:rPr>
        <w:tab/>
        <w:t>The</w:t>
      </w:r>
      <w:r w:rsidRPr="007F25B6">
        <w:rPr>
          <w:rFonts w:ascii="Times New Roman" w:hAnsi="Times New Roman"/>
          <w:color w:val="292425"/>
          <w:spacing w:val="-10"/>
        </w:rPr>
        <w:t xml:space="preserve"> </w:t>
      </w:r>
      <w:r w:rsidRPr="007F25B6">
        <w:rPr>
          <w:rFonts w:ascii="Times New Roman" w:hAnsi="Times New Roman"/>
          <w:color w:val="292425"/>
        </w:rPr>
        <w:t>expenditure</w:t>
      </w:r>
      <w:r w:rsidRPr="007F25B6">
        <w:rPr>
          <w:rFonts w:ascii="Times New Roman" w:hAnsi="Times New Roman"/>
          <w:color w:val="292425"/>
          <w:spacing w:val="-10"/>
        </w:rPr>
        <w:t xml:space="preserve"> </w:t>
      </w:r>
      <w:r w:rsidRPr="007F25B6">
        <w:rPr>
          <w:rFonts w:ascii="Times New Roman" w:hAnsi="Times New Roman"/>
          <w:color w:val="292425"/>
        </w:rPr>
        <w:t>resulting</w:t>
      </w:r>
      <w:r w:rsidRPr="007F25B6">
        <w:rPr>
          <w:rFonts w:ascii="Times New Roman" w:hAnsi="Times New Roman"/>
          <w:color w:val="292425"/>
          <w:spacing w:val="-10"/>
        </w:rPr>
        <w:t xml:space="preserve"> </w:t>
      </w:r>
      <w:r w:rsidRPr="007F25B6">
        <w:rPr>
          <w:rFonts w:ascii="Times New Roman" w:hAnsi="Times New Roman"/>
          <w:color w:val="292425"/>
        </w:rPr>
        <w:t>from</w:t>
      </w:r>
      <w:r w:rsidRPr="007F25B6">
        <w:rPr>
          <w:rFonts w:ascii="Times New Roman" w:hAnsi="Times New Roman"/>
          <w:color w:val="292425"/>
          <w:spacing w:val="-10"/>
        </w:rPr>
        <w:t xml:space="preserve"> </w:t>
      </w:r>
      <w:r w:rsidRPr="007F25B6">
        <w:rPr>
          <w:rFonts w:ascii="Times New Roman" w:hAnsi="Times New Roman"/>
          <w:color w:val="292425"/>
        </w:rPr>
        <w:t>the</w:t>
      </w:r>
      <w:r w:rsidRPr="007F25B6">
        <w:rPr>
          <w:rFonts w:ascii="Times New Roman" w:hAnsi="Times New Roman"/>
          <w:color w:val="292425"/>
          <w:spacing w:val="-10"/>
        </w:rPr>
        <w:t xml:space="preserve"> </w:t>
      </w:r>
      <w:r w:rsidRPr="007F25B6">
        <w:rPr>
          <w:rFonts w:ascii="Times New Roman" w:hAnsi="Times New Roman"/>
          <w:color w:val="292425"/>
        </w:rPr>
        <w:t>performance</w:t>
      </w:r>
      <w:r w:rsidRPr="007F25B6">
        <w:rPr>
          <w:rFonts w:ascii="Times New Roman" w:hAnsi="Times New Roman"/>
          <w:color w:val="292425"/>
          <w:spacing w:val="-10"/>
        </w:rPr>
        <w:t xml:space="preserve"> </w:t>
      </w:r>
      <w:r w:rsidRPr="007F25B6">
        <w:rPr>
          <w:rFonts w:ascii="Times New Roman" w:hAnsi="Times New Roman"/>
          <w:color w:val="292425"/>
        </w:rPr>
        <w:t>of</w:t>
      </w:r>
      <w:r w:rsidRPr="007F25B6">
        <w:rPr>
          <w:rFonts w:ascii="Times New Roman" w:hAnsi="Times New Roman"/>
          <w:color w:val="292425"/>
          <w:spacing w:val="-10"/>
        </w:rPr>
        <w:t xml:space="preserve"> </w:t>
      </w:r>
      <w:r w:rsidRPr="007F25B6">
        <w:rPr>
          <w:rFonts w:ascii="Times New Roman" w:hAnsi="Times New Roman"/>
          <w:color w:val="292425"/>
        </w:rPr>
        <w:t>the</w:t>
      </w:r>
      <w:r w:rsidRPr="007F25B6">
        <w:rPr>
          <w:rFonts w:ascii="Times New Roman" w:hAnsi="Times New Roman"/>
          <w:color w:val="292425"/>
          <w:spacing w:val="-10"/>
        </w:rPr>
        <w:t xml:space="preserve"> </w:t>
      </w:r>
      <w:r w:rsidRPr="007F25B6">
        <w:rPr>
          <w:rFonts w:ascii="Times New Roman" w:hAnsi="Times New Roman"/>
          <w:color w:val="292425"/>
        </w:rPr>
        <w:t>duties</w:t>
      </w:r>
      <w:r w:rsidRPr="007F25B6">
        <w:rPr>
          <w:rFonts w:ascii="Times New Roman" w:hAnsi="Times New Roman"/>
          <w:color w:val="292425"/>
          <w:spacing w:val="-10"/>
        </w:rPr>
        <w:t xml:space="preserve"> </w:t>
      </w:r>
      <w:r w:rsidRPr="007F25B6">
        <w:rPr>
          <w:rFonts w:ascii="Times New Roman" w:hAnsi="Times New Roman"/>
          <w:color w:val="292425"/>
        </w:rPr>
        <w:t>and</w:t>
      </w:r>
      <w:r w:rsidRPr="007F25B6">
        <w:rPr>
          <w:rFonts w:ascii="Times New Roman" w:hAnsi="Times New Roman"/>
          <w:color w:val="292425"/>
          <w:spacing w:val="-10"/>
        </w:rPr>
        <w:t xml:space="preserve"> </w:t>
      </w:r>
      <w:r w:rsidRPr="007F25B6">
        <w:rPr>
          <w:rFonts w:ascii="Times New Roman" w:hAnsi="Times New Roman"/>
          <w:color w:val="292425"/>
        </w:rPr>
        <w:t xml:space="preserve">functions </w:t>
      </w:r>
      <w:r w:rsidRPr="007F25B6">
        <w:rPr>
          <w:rFonts w:ascii="Times New Roman" w:hAnsi="Times New Roman"/>
          <w:color w:val="292425"/>
          <w:position w:val="1"/>
        </w:rPr>
        <w:t>of</w:t>
      </w:r>
      <w:r w:rsidRPr="007F25B6">
        <w:rPr>
          <w:rFonts w:ascii="Times New Roman" w:hAnsi="Times New Roman"/>
          <w:color w:val="292425"/>
          <w:spacing w:val="-6"/>
          <w:position w:val="1"/>
        </w:rPr>
        <w:t xml:space="preserve"> </w:t>
      </w:r>
      <w:r w:rsidRPr="007F25B6">
        <w:rPr>
          <w:rFonts w:ascii="Times New Roman" w:hAnsi="Times New Roman"/>
          <w:color w:val="292425"/>
          <w:position w:val="1"/>
        </w:rPr>
        <w:t>the</w:t>
      </w:r>
      <w:r w:rsidRPr="007F25B6">
        <w:rPr>
          <w:rFonts w:ascii="Times New Roman" w:hAnsi="Times New Roman"/>
          <w:color w:val="292425"/>
          <w:spacing w:val="-6"/>
          <w:position w:val="1"/>
        </w:rPr>
        <w:t xml:space="preserve"> </w:t>
      </w:r>
      <w:r w:rsidRPr="007F25B6">
        <w:rPr>
          <w:rFonts w:ascii="Times New Roman" w:hAnsi="Times New Roman"/>
          <w:color w:val="292425"/>
          <w:position w:val="1"/>
        </w:rPr>
        <w:t>Advisory</w:t>
      </w:r>
      <w:r w:rsidRPr="007F25B6">
        <w:rPr>
          <w:rFonts w:ascii="Times New Roman" w:hAnsi="Times New Roman"/>
          <w:color w:val="292425"/>
          <w:spacing w:val="-6"/>
          <w:position w:val="1"/>
        </w:rPr>
        <w:t xml:space="preserve"> </w:t>
      </w:r>
      <w:r w:rsidRPr="007F25B6">
        <w:rPr>
          <w:rFonts w:ascii="Times New Roman" w:hAnsi="Times New Roman"/>
          <w:color w:val="292425"/>
          <w:position w:val="1"/>
        </w:rPr>
        <w:t>Council</w:t>
      </w:r>
      <w:r w:rsidRPr="007F25B6">
        <w:rPr>
          <w:rFonts w:ascii="Times New Roman" w:hAnsi="Times New Roman"/>
          <w:color w:val="292425"/>
          <w:spacing w:val="-6"/>
          <w:position w:val="1"/>
        </w:rPr>
        <w:t xml:space="preserve"> </w:t>
      </w:r>
      <w:r w:rsidRPr="007F25B6">
        <w:rPr>
          <w:rFonts w:ascii="Times New Roman" w:hAnsi="Times New Roman"/>
          <w:color w:val="292425"/>
          <w:position w:val="1"/>
        </w:rPr>
        <w:t>in</w:t>
      </w:r>
      <w:r w:rsidRPr="007F25B6">
        <w:rPr>
          <w:rFonts w:ascii="Times New Roman" w:hAnsi="Times New Roman"/>
          <w:color w:val="292425"/>
          <w:spacing w:val="-6"/>
          <w:position w:val="1"/>
        </w:rPr>
        <w:t xml:space="preserve"> </w:t>
      </w:r>
      <w:r w:rsidRPr="007F25B6">
        <w:rPr>
          <w:rFonts w:ascii="Times New Roman" w:hAnsi="Times New Roman"/>
          <w:color w:val="292425"/>
          <w:position w:val="1"/>
        </w:rPr>
        <w:t>terms</w:t>
      </w:r>
      <w:r w:rsidRPr="007F25B6">
        <w:rPr>
          <w:rFonts w:ascii="Times New Roman" w:hAnsi="Times New Roman"/>
          <w:color w:val="292425"/>
          <w:spacing w:val="-6"/>
          <w:position w:val="1"/>
        </w:rPr>
        <w:t xml:space="preserve"> </w:t>
      </w:r>
      <w:r w:rsidRPr="007F25B6">
        <w:rPr>
          <w:rFonts w:ascii="Times New Roman" w:hAnsi="Times New Roman"/>
          <w:color w:val="292425"/>
          <w:position w:val="1"/>
        </w:rPr>
        <w:t>of</w:t>
      </w:r>
      <w:r w:rsidRPr="007F25B6">
        <w:rPr>
          <w:rFonts w:ascii="Times New Roman" w:hAnsi="Times New Roman"/>
          <w:color w:val="292425"/>
          <w:spacing w:val="-6"/>
          <w:position w:val="1"/>
        </w:rPr>
        <w:t xml:space="preserve"> </w:t>
      </w:r>
      <w:r w:rsidRPr="007F25B6">
        <w:rPr>
          <w:rFonts w:ascii="Times New Roman" w:hAnsi="Times New Roman"/>
          <w:color w:val="292425"/>
          <w:position w:val="1"/>
        </w:rPr>
        <w:t>subsection</w:t>
      </w:r>
      <w:r w:rsidRPr="007F25B6">
        <w:rPr>
          <w:rFonts w:ascii="Times New Roman" w:hAnsi="Times New Roman"/>
          <w:color w:val="292425"/>
          <w:spacing w:val="-6"/>
          <w:position w:val="1"/>
        </w:rPr>
        <w:t xml:space="preserve"> </w:t>
      </w:r>
      <w:r w:rsidRPr="007F25B6">
        <w:rPr>
          <w:rFonts w:ascii="Times New Roman" w:hAnsi="Times New Roman"/>
          <w:color w:val="292425"/>
          <w:position w:val="1"/>
        </w:rPr>
        <w:t>(1)</w:t>
      </w:r>
      <w:r w:rsidRPr="007F25B6">
        <w:rPr>
          <w:rFonts w:ascii="Times New Roman" w:hAnsi="Times New Roman"/>
          <w:color w:val="292425"/>
          <w:spacing w:val="-6"/>
          <w:position w:val="1"/>
        </w:rPr>
        <w:t xml:space="preserve"> </w:t>
      </w:r>
      <w:r w:rsidRPr="007F25B6">
        <w:rPr>
          <w:rFonts w:ascii="Times New Roman" w:hAnsi="Times New Roman"/>
          <w:color w:val="292425"/>
          <w:position w:val="1"/>
        </w:rPr>
        <w:t>must</w:t>
      </w:r>
      <w:r w:rsidRPr="007F25B6">
        <w:rPr>
          <w:rFonts w:ascii="Times New Roman" w:hAnsi="Times New Roman"/>
          <w:color w:val="292425"/>
          <w:spacing w:val="-6"/>
          <w:position w:val="1"/>
        </w:rPr>
        <w:t xml:space="preserve"> </w:t>
      </w:r>
      <w:r w:rsidRPr="007F25B6">
        <w:rPr>
          <w:rFonts w:ascii="Times New Roman" w:hAnsi="Times New Roman"/>
          <w:color w:val="292425"/>
          <w:position w:val="1"/>
        </w:rPr>
        <w:t>be</w:t>
      </w:r>
      <w:r w:rsidRPr="007F25B6">
        <w:rPr>
          <w:rFonts w:ascii="Times New Roman" w:hAnsi="Times New Roman"/>
          <w:color w:val="292425"/>
          <w:spacing w:val="-6"/>
          <w:position w:val="1"/>
        </w:rPr>
        <w:t xml:space="preserve"> </w:t>
      </w:r>
      <w:r w:rsidRPr="007F25B6">
        <w:rPr>
          <w:rFonts w:ascii="Times New Roman" w:hAnsi="Times New Roman"/>
          <w:color w:val="292425"/>
          <w:position w:val="1"/>
        </w:rPr>
        <w:t>paid</w:t>
      </w:r>
      <w:r w:rsidRPr="007F25B6">
        <w:rPr>
          <w:rFonts w:ascii="Times New Roman" w:hAnsi="Times New Roman"/>
          <w:color w:val="292425"/>
          <w:spacing w:val="-6"/>
          <w:position w:val="1"/>
        </w:rPr>
        <w:t xml:space="preserve"> </w:t>
      </w:r>
      <w:r w:rsidRPr="007F25B6">
        <w:rPr>
          <w:rFonts w:ascii="Times New Roman" w:hAnsi="Times New Roman"/>
          <w:color w:val="292425"/>
          <w:position w:val="1"/>
        </w:rPr>
        <w:t>from</w:t>
      </w:r>
      <w:r w:rsidRPr="007F25B6">
        <w:rPr>
          <w:rFonts w:ascii="Times New Roman" w:hAnsi="Times New Roman"/>
          <w:color w:val="292425"/>
          <w:spacing w:val="-6"/>
          <w:position w:val="1"/>
        </w:rPr>
        <w:t xml:space="preserve"> </w:t>
      </w:r>
      <w:r w:rsidRPr="007F25B6">
        <w:rPr>
          <w:rFonts w:ascii="Times New Roman" w:hAnsi="Times New Roman"/>
          <w:color w:val="292425"/>
          <w:position w:val="1"/>
        </w:rPr>
        <w:t>the</w:t>
      </w:r>
      <w:r w:rsidRPr="007F25B6">
        <w:rPr>
          <w:rFonts w:ascii="Times New Roman" w:hAnsi="Times New Roman"/>
          <w:color w:val="292425"/>
          <w:spacing w:val="-6"/>
          <w:position w:val="1"/>
        </w:rPr>
        <w:t xml:space="preserve"> </w:t>
      </w:r>
      <w:r w:rsidRPr="007F25B6">
        <w:rPr>
          <w:rFonts w:ascii="Times New Roman" w:hAnsi="Times New Roman"/>
          <w:color w:val="292425"/>
          <w:position w:val="1"/>
        </w:rPr>
        <w:t>State</w:t>
      </w:r>
      <w:r w:rsidRPr="007F25B6">
        <w:rPr>
          <w:rFonts w:ascii="Times New Roman" w:hAnsi="Times New Roman"/>
          <w:color w:val="292425"/>
          <w:spacing w:val="-6"/>
          <w:position w:val="1"/>
        </w:rPr>
        <w:t xml:space="preserve"> </w:t>
      </w:r>
      <w:r w:rsidRPr="007F25B6">
        <w:rPr>
          <w:rFonts w:ascii="Times New Roman" w:hAnsi="Times New Roman"/>
          <w:color w:val="292425"/>
          <w:position w:val="1"/>
        </w:rPr>
        <w:t xml:space="preserve">Revenue </w:t>
      </w:r>
      <w:r w:rsidRPr="007F25B6">
        <w:rPr>
          <w:rFonts w:ascii="Times New Roman" w:hAnsi="Times New Roman"/>
          <w:color w:val="292425"/>
        </w:rPr>
        <w:t>Fund from moneys appropriated for that purpose by Parliament.</w:t>
      </w:r>
    </w:p>
    <w:p w14:paraId="5FC415BB" w14:textId="77777777" w:rsidR="00880F5D" w:rsidRPr="007F25B6" w:rsidRDefault="00BA0C5D" w:rsidP="00004671">
      <w:pPr>
        <w:pStyle w:val="Heading2"/>
        <w:rPr>
          <w:color w:val="000000"/>
        </w:rPr>
      </w:pPr>
      <w:bookmarkStart w:id="52" w:name="_Toc410965093"/>
      <w:r w:rsidRPr="007F25B6">
        <w:t xml:space="preserve"> </w:t>
      </w:r>
      <w:bookmarkStart w:id="53" w:name="_Toc427492856"/>
      <w:r w:rsidR="00880F5D" w:rsidRPr="007F25B6">
        <w:t>Allowances</w:t>
      </w:r>
      <w:r w:rsidR="00880F5D" w:rsidRPr="007F25B6">
        <w:rPr>
          <w:spacing w:val="-2"/>
        </w:rPr>
        <w:t xml:space="preserve"> </w:t>
      </w:r>
      <w:r w:rsidR="00880F5D" w:rsidRPr="007F25B6">
        <w:t>of</w:t>
      </w:r>
      <w:r w:rsidR="00880F5D" w:rsidRPr="007F25B6">
        <w:rPr>
          <w:spacing w:val="-2"/>
        </w:rPr>
        <w:t xml:space="preserve"> </w:t>
      </w:r>
      <w:r w:rsidR="00880F5D" w:rsidRPr="007F25B6">
        <w:t>members</w:t>
      </w:r>
      <w:r w:rsidR="00880F5D" w:rsidRPr="007F25B6">
        <w:rPr>
          <w:spacing w:val="-2"/>
        </w:rPr>
        <w:t xml:space="preserve"> </w:t>
      </w:r>
      <w:r w:rsidR="00880F5D" w:rsidRPr="007F25B6">
        <w:t>of</w:t>
      </w:r>
      <w:r w:rsidR="00880F5D" w:rsidRPr="007F25B6">
        <w:rPr>
          <w:spacing w:val="-2"/>
        </w:rPr>
        <w:t xml:space="preserve"> </w:t>
      </w:r>
      <w:r w:rsidR="00880F5D" w:rsidRPr="007F25B6">
        <w:t>Advisory</w:t>
      </w:r>
      <w:r w:rsidR="00880F5D" w:rsidRPr="007F25B6">
        <w:rPr>
          <w:spacing w:val="-2"/>
        </w:rPr>
        <w:t xml:space="preserve"> </w:t>
      </w:r>
      <w:r w:rsidR="00880F5D" w:rsidRPr="007F25B6">
        <w:t>Council</w:t>
      </w:r>
      <w:r w:rsidR="00880F5D" w:rsidRPr="007F25B6">
        <w:rPr>
          <w:spacing w:val="-2"/>
        </w:rPr>
        <w:t xml:space="preserve"> </w:t>
      </w:r>
      <w:r w:rsidR="00880F5D" w:rsidRPr="007F25B6">
        <w:t>and</w:t>
      </w:r>
      <w:r w:rsidR="00880F5D" w:rsidRPr="007F25B6">
        <w:rPr>
          <w:spacing w:val="-2"/>
        </w:rPr>
        <w:t xml:space="preserve"> </w:t>
      </w:r>
      <w:r w:rsidR="00880F5D" w:rsidRPr="007F25B6">
        <w:t>committees</w:t>
      </w:r>
      <w:bookmarkEnd w:id="52"/>
      <w:bookmarkEnd w:id="53"/>
    </w:p>
    <w:p w14:paraId="00829A41" w14:textId="77777777" w:rsidR="00880F5D" w:rsidRPr="007F25B6" w:rsidRDefault="00880F5D" w:rsidP="00C80EE5">
      <w:pPr>
        <w:widowControl w:val="0"/>
        <w:numPr>
          <w:ilvl w:val="0"/>
          <w:numId w:val="20"/>
        </w:numPr>
        <w:autoSpaceDE w:val="0"/>
        <w:autoSpaceDN w:val="0"/>
        <w:adjustRightInd w:val="0"/>
        <w:spacing w:after="0" w:line="360" w:lineRule="auto"/>
        <w:ind w:right="400"/>
        <w:contextualSpacing/>
        <w:jc w:val="both"/>
        <w:rPr>
          <w:rFonts w:ascii="Times New Roman" w:hAnsi="Times New Roman"/>
          <w:color w:val="000000"/>
        </w:rPr>
      </w:pPr>
      <w:r w:rsidRPr="007F25B6">
        <w:rPr>
          <w:rFonts w:ascii="Times New Roman" w:hAnsi="Times New Roman"/>
          <w:color w:val="292425"/>
        </w:rPr>
        <w:t>Members</w:t>
      </w:r>
      <w:r w:rsidRPr="007F25B6">
        <w:rPr>
          <w:rFonts w:ascii="Times New Roman" w:hAnsi="Times New Roman"/>
          <w:color w:val="292425"/>
          <w:spacing w:val="10"/>
        </w:rPr>
        <w:t xml:space="preserve"> </w:t>
      </w:r>
      <w:r w:rsidRPr="007F25B6">
        <w:rPr>
          <w:rFonts w:ascii="Times New Roman" w:hAnsi="Times New Roman"/>
          <w:color w:val="292425"/>
        </w:rPr>
        <w:t>of</w:t>
      </w:r>
      <w:r w:rsidRPr="007F25B6">
        <w:rPr>
          <w:rFonts w:ascii="Times New Roman" w:hAnsi="Times New Roman"/>
          <w:color w:val="292425"/>
          <w:spacing w:val="10"/>
        </w:rPr>
        <w:t xml:space="preserve"> </w:t>
      </w:r>
      <w:r w:rsidRPr="007F25B6">
        <w:rPr>
          <w:rFonts w:ascii="Times New Roman" w:hAnsi="Times New Roman"/>
          <w:color w:val="292425"/>
        </w:rPr>
        <w:t>the</w:t>
      </w:r>
      <w:r w:rsidRPr="007F25B6">
        <w:rPr>
          <w:rFonts w:ascii="Times New Roman" w:hAnsi="Times New Roman"/>
          <w:color w:val="292425"/>
          <w:spacing w:val="10"/>
        </w:rPr>
        <w:t xml:space="preserve"> </w:t>
      </w:r>
      <w:r w:rsidRPr="007F25B6">
        <w:rPr>
          <w:rFonts w:ascii="Times New Roman" w:hAnsi="Times New Roman"/>
          <w:color w:val="292425"/>
        </w:rPr>
        <w:t>Advisory</w:t>
      </w:r>
      <w:r w:rsidRPr="007F25B6">
        <w:rPr>
          <w:rFonts w:ascii="Times New Roman" w:hAnsi="Times New Roman"/>
          <w:color w:val="292425"/>
          <w:spacing w:val="10"/>
        </w:rPr>
        <w:t xml:space="preserve"> </w:t>
      </w:r>
      <w:r w:rsidRPr="007F25B6">
        <w:rPr>
          <w:rFonts w:ascii="Times New Roman" w:hAnsi="Times New Roman"/>
          <w:color w:val="292425"/>
        </w:rPr>
        <w:t>Council</w:t>
      </w:r>
      <w:r w:rsidRPr="007F25B6">
        <w:rPr>
          <w:rFonts w:ascii="Times New Roman" w:hAnsi="Times New Roman"/>
          <w:color w:val="292425"/>
          <w:spacing w:val="10"/>
        </w:rPr>
        <w:t xml:space="preserve"> </w:t>
      </w:r>
      <w:r w:rsidRPr="007F25B6">
        <w:rPr>
          <w:rFonts w:ascii="Times New Roman" w:hAnsi="Times New Roman"/>
          <w:color w:val="292425"/>
        </w:rPr>
        <w:t>and</w:t>
      </w:r>
      <w:r w:rsidRPr="007F25B6">
        <w:rPr>
          <w:rFonts w:ascii="Times New Roman" w:hAnsi="Times New Roman"/>
          <w:color w:val="292425"/>
          <w:spacing w:val="10"/>
        </w:rPr>
        <w:t xml:space="preserve"> </w:t>
      </w:r>
      <w:r w:rsidRPr="007F25B6">
        <w:rPr>
          <w:rFonts w:ascii="Times New Roman" w:hAnsi="Times New Roman"/>
          <w:color w:val="292425"/>
        </w:rPr>
        <w:t>of</w:t>
      </w:r>
      <w:r w:rsidRPr="007F25B6">
        <w:rPr>
          <w:rFonts w:ascii="Times New Roman" w:hAnsi="Times New Roman"/>
          <w:color w:val="292425"/>
          <w:spacing w:val="10"/>
        </w:rPr>
        <w:t xml:space="preserve"> </w:t>
      </w:r>
      <w:r w:rsidRPr="007F25B6">
        <w:rPr>
          <w:rFonts w:ascii="Times New Roman" w:hAnsi="Times New Roman"/>
          <w:color w:val="292425"/>
        </w:rPr>
        <w:t>a</w:t>
      </w:r>
      <w:r w:rsidRPr="007F25B6">
        <w:rPr>
          <w:rFonts w:ascii="Times New Roman" w:hAnsi="Times New Roman"/>
          <w:color w:val="292425"/>
          <w:spacing w:val="10"/>
        </w:rPr>
        <w:t xml:space="preserve"> </w:t>
      </w:r>
      <w:r w:rsidRPr="007F25B6">
        <w:rPr>
          <w:rFonts w:ascii="Times New Roman" w:hAnsi="Times New Roman"/>
          <w:color w:val="292425"/>
        </w:rPr>
        <w:t>committee</w:t>
      </w:r>
      <w:r w:rsidRPr="007F25B6">
        <w:rPr>
          <w:rFonts w:ascii="Times New Roman" w:hAnsi="Times New Roman"/>
          <w:color w:val="292425"/>
          <w:spacing w:val="10"/>
        </w:rPr>
        <w:t xml:space="preserve"> </w:t>
      </w:r>
      <w:r w:rsidRPr="007F25B6">
        <w:rPr>
          <w:rFonts w:ascii="Times New Roman" w:hAnsi="Times New Roman"/>
          <w:color w:val="292425"/>
        </w:rPr>
        <w:t>of</w:t>
      </w:r>
      <w:r w:rsidRPr="007F25B6">
        <w:rPr>
          <w:rFonts w:ascii="Times New Roman" w:hAnsi="Times New Roman"/>
          <w:color w:val="292425"/>
          <w:spacing w:val="10"/>
        </w:rPr>
        <w:t xml:space="preserve"> </w:t>
      </w:r>
      <w:r w:rsidRPr="007F25B6">
        <w:rPr>
          <w:rFonts w:ascii="Times New Roman" w:hAnsi="Times New Roman"/>
          <w:color w:val="292425"/>
        </w:rPr>
        <w:t>the</w:t>
      </w:r>
      <w:r w:rsidRPr="007F25B6">
        <w:rPr>
          <w:rFonts w:ascii="Times New Roman" w:hAnsi="Times New Roman"/>
          <w:color w:val="292425"/>
          <w:spacing w:val="10"/>
        </w:rPr>
        <w:t xml:space="preserve"> </w:t>
      </w:r>
      <w:r w:rsidRPr="007F25B6">
        <w:rPr>
          <w:rFonts w:ascii="Times New Roman" w:hAnsi="Times New Roman"/>
          <w:color w:val="292425"/>
        </w:rPr>
        <w:t xml:space="preserve">Advisory </w:t>
      </w:r>
      <w:r w:rsidRPr="007F25B6">
        <w:rPr>
          <w:rFonts w:ascii="Times New Roman" w:hAnsi="Times New Roman"/>
          <w:color w:val="292425"/>
          <w:spacing w:val="-3"/>
        </w:rPr>
        <w:t>Counci</w:t>
      </w:r>
      <w:r w:rsidRPr="007F25B6">
        <w:rPr>
          <w:rFonts w:ascii="Times New Roman" w:hAnsi="Times New Roman"/>
          <w:color w:val="292425"/>
        </w:rPr>
        <w:t>l</w:t>
      </w:r>
      <w:r w:rsidRPr="007F25B6">
        <w:rPr>
          <w:rFonts w:ascii="Times New Roman" w:hAnsi="Times New Roman"/>
          <w:color w:val="292425"/>
          <w:spacing w:val="-19"/>
        </w:rPr>
        <w:t xml:space="preserve"> </w:t>
      </w:r>
      <w:r w:rsidRPr="007F25B6">
        <w:rPr>
          <w:rFonts w:ascii="Times New Roman" w:hAnsi="Times New Roman"/>
          <w:color w:val="292425"/>
          <w:spacing w:val="-3"/>
        </w:rPr>
        <w:t>wh</w:t>
      </w:r>
      <w:r w:rsidRPr="007F25B6">
        <w:rPr>
          <w:rFonts w:ascii="Times New Roman" w:hAnsi="Times New Roman"/>
          <w:color w:val="292425"/>
        </w:rPr>
        <w:t>o</w:t>
      </w:r>
      <w:r w:rsidRPr="007F25B6">
        <w:rPr>
          <w:rFonts w:ascii="Times New Roman" w:hAnsi="Times New Roman"/>
          <w:color w:val="292425"/>
          <w:spacing w:val="-19"/>
        </w:rPr>
        <w:t xml:space="preserve"> </w:t>
      </w:r>
      <w:r w:rsidRPr="007F25B6">
        <w:rPr>
          <w:rFonts w:ascii="Times New Roman" w:hAnsi="Times New Roman"/>
          <w:color w:val="292425"/>
          <w:spacing w:val="-3"/>
        </w:rPr>
        <w:t>ar</w:t>
      </w:r>
      <w:r w:rsidRPr="007F25B6">
        <w:rPr>
          <w:rFonts w:ascii="Times New Roman" w:hAnsi="Times New Roman"/>
          <w:color w:val="292425"/>
        </w:rPr>
        <w:t>e</w:t>
      </w:r>
      <w:r w:rsidRPr="007F25B6">
        <w:rPr>
          <w:rFonts w:ascii="Times New Roman" w:hAnsi="Times New Roman"/>
          <w:color w:val="292425"/>
          <w:spacing w:val="-19"/>
        </w:rPr>
        <w:t xml:space="preserve"> </w:t>
      </w:r>
      <w:r w:rsidRPr="007F25B6">
        <w:rPr>
          <w:rFonts w:ascii="Times New Roman" w:hAnsi="Times New Roman"/>
          <w:color w:val="292425"/>
          <w:spacing w:val="-3"/>
        </w:rPr>
        <w:t>no</w:t>
      </w:r>
      <w:r w:rsidRPr="007F25B6">
        <w:rPr>
          <w:rFonts w:ascii="Times New Roman" w:hAnsi="Times New Roman"/>
          <w:color w:val="292425"/>
        </w:rPr>
        <w:t>t</w:t>
      </w:r>
      <w:r w:rsidRPr="007F25B6">
        <w:rPr>
          <w:rFonts w:ascii="Times New Roman" w:hAnsi="Times New Roman"/>
          <w:color w:val="292425"/>
          <w:spacing w:val="-19"/>
        </w:rPr>
        <w:t xml:space="preserve"> </w:t>
      </w:r>
      <w:r w:rsidRPr="007F25B6">
        <w:rPr>
          <w:rFonts w:ascii="Times New Roman" w:hAnsi="Times New Roman"/>
          <w:color w:val="292425"/>
          <w:spacing w:val="-3"/>
        </w:rPr>
        <w:t>i</w:t>
      </w:r>
      <w:r w:rsidRPr="007F25B6">
        <w:rPr>
          <w:rFonts w:ascii="Times New Roman" w:hAnsi="Times New Roman"/>
          <w:color w:val="292425"/>
        </w:rPr>
        <w:t>n</w:t>
      </w:r>
      <w:r w:rsidRPr="007F25B6">
        <w:rPr>
          <w:rFonts w:ascii="Times New Roman" w:hAnsi="Times New Roman"/>
          <w:color w:val="292425"/>
          <w:spacing w:val="-19"/>
        </w:rPr>
        <w:t xml:space="preserve"> </w:t>
      </w:r>
      <w:r w:rsidRPr="007F25B6">
        <w:rPr>
          <w:rFonts w:ascii="Times New Roman" w:hAnsi="Times New Roman"/>
          <w:color w:val="292425"/>
          <w:spacing w:val="-3"/>
        </w:rPr>
        <w:t>th</w:t>
      </w:r>
      <w:r w:rsidRPr="007F25B6">
        <w:rPr>
          <w:rFonts w:ascii="Times New Roman" w:hAnsi="Times New Roman"/>
          <w:color w:val="292425"/>
        </w:rPr>
        <w:t>e</w:t>
      </w:r>
      <w:r w:rsidRPr="007F25B6">
        <w:rPr>
          <w:rFonts w:ascii="Times New Roman" w:hAnsi="Times New Roman"/>
          <w:color w:val="292425"/>
          <w:spacing w:val="-19"/>
        </w:rPr>
        <w:t xml:space="preserve"> </w:t>
      </w:r>
      <w:r w:rsidRPr="007F25B6">
        <w:rPr>
          <w:rFonts w:ascii="Times New Roman" w:hAnsi="Times New Roman"/>
          <w:color w:val="292425"/>
          <w:spacing w:val="-3"/>
        </w:rPr>
        <w:t>ful</w:t>
      </w:r>
      <w:r w:rsidRPr="007F25B6">
        <w:rPr>
          <w:rFonts w:ascii="Times New Roman" w:hAnsi="Times New Roman"/>
          <w:color w:val="292425"/>
        </w:rPr>
        <w:t>l</w:t>
      </w:r>
      <w:r w:rsidRPr="007F25B6">
        <w:rPr>
          <w:rFonts w:ascii="Times New Roman" w:hAnsi="Times New Roman"/>
          <w:color w:val="292425"/>
          <w:spacing w:val="-19"/>
        </w:rPr>
        <w:t xml:space="preserve"> </w:t>
      </w:r>
      <w:r w:rsidRPr="007F25B6">
        <w:rPr>
          <w:rFonts w:ascii="Times New Roman" w:hAnsi="Times New Roman"/>
          <w:color w:val="292425"/>
          <w:spacing w:val="-3"/>
        </w:rPr>
        <w:t>tim</w:t>
      </w:r>
      <w:r w:rsidRPr="007F25B6">
        <w:rPr>
          <w:rFonts w:ascii="Times New Roman" w:hAnsi="Times New Roman"/>
          <w:color w:val="292425"/>
        </w:rPr>
        <w:t>e</w:t>
      </w:r>
      <w:r w:rsidRPr="007F25B6">
        <w:rPr>
          <w:rFonts w:ascii="Times New Roman" w:hAnsi="Times New Roman"/>
          <w:color w:val="292425"/>
          <w:spacing w:val="-19"/>
        </w:rPr>
        <w:t xml:space="preserve"> </w:t>
      </w:r>
      <w:r w:rsidRPr="007F25B6">
        <w:rPr>
          <w:rFonts w:ascii="Times New Roman" w:hAnsi="Times New Roman"/>
          <w:color w:val="292425"/>
          <w:spacing w:val="-3"/>
        </w:rPr>
        <w:t>employmen</w:t>
      </w:r>
      <w:r w:rsidRPr="007F25B6">
        <w:rPr>
          <w:rFonts w:ascii="Times New Roman" w:hAnsi="Times New Roman"/>
          <w:color w:val="292425"/>
        </w:rPr>
        <w:t>t</w:t>
      </w:r>
      <w:r w:rsidRPr="007F25B6">
        <w:rPr>
          <w:rFonts w:ascii="Times New Roman" w:hAnsi="Times New Roman"/>
          <w:color w:val="292425"/>
          <w:spacing w:val="-19"/>
        </w:rPr>
        <w:t xml:space="preserve"> </w:t>
      </w:r>
      <w:r w:rsidRPr="007F25B6">
        <w:rPr>
          <w:rFonts w:ascii="Times New Roman" w:hAnsi="Times New Roman"/>
          <w:color w:val="292425"/>
          <w:spacing w:val="-3"/>
        </w:rPr>
        <w:t>o</w:t>
      </w:r>
      <w:r w:rsidRPr="007F25B6">
        <w:rPr>
          <w:rFonts w:ascii="Times New Roman" w:hAnsi="Times New Roman"/>
          <w:color w:val="292425"/>
        </w:rPr>
        <w:t>f</w:t>
      </w:r>
      <w:r w:rsidRPr="007F25B6">
        <w:rPr>
          <w:rFonts w:ascii="Times New Roman" w:hAnsi="Times New Roman"/>
          <w:color w:val="292425"/>
          <w:spacing w:val="-19"/>
        </w:rPr>
        <w:t xml:space="preserve"> </w:t>
      </w:r>
      <w:r w:rsidRPr="007F25B6">
        <w:rPr>
          <w:rFonts w:ascii="Times New Roman" w:hAnsi="Times New Roman"/>
          <w:color w:val="292425"/>
          <w:spacing w:val="-3"/>
        </w:rPr>
        <w:t>th</w:t>
      </w:r>
      <w:r w:rsidRPr="007F25B6">
        <w:rPr>
          <w:rFonts w:ascii="Times New Roman" w:hAnsi="Times New Roman"/>
          <w:color w:val="292425"/>
        </w:rPr>
        <w:t>e</w:t>
      </w:r>
      <w:r w:rsidRPr="007F25B6">
        <w:rPr>
          <w:rFonts w:ascii="Times New Roman" w:hAnsi="Times New Roman"/>
          <w:color w:val="292425"/>
          <w:spacing w:val="-19"/>
        </w:rPr>
        <w:t xml:space="preserve"> </w:t>
      </w:r>
      <w:r w:rsidRPr="007F25B6">
        <w:rPr>
          <w:rFonts w:ascii="Times New Roman" w:hAnsi="Times New Roman"/>
          <w:color w:val="292425"/>
          <w:spacing w:val="-3"/>
        </w:rPr>
        <w:t>Stat</w:t>
      </w:r>
      <w:r w:rsidRPr="007F25B6">
        <w:rPr>
          <w:rFonts w:ascii="Times New Roman" w:hAnsi="Times New Roman"/>
          <w:color w:val="292425"/>
        </w:rPr>
        <w:t>e</w:t>
      </w:r>
      <w:r w:rsidRPr="007F25B6">
        <w:rPr>
          <w:rFonts w:ascii="Times New Roman" w:hAnsi="Times New Roman"/>
          <w:color w:val="292425"/>
          <w:spacing w:val="-19"/>
        </w:rPr>
        <w:t xml:space="preserve"> </w:t>
      </w:r>
      <w:r w:rsidRPr="007F25B6">
        <w:rPr>
          <w:rFonts w:ascii="Times New Roman" w:hAnsi="Times New Roman"/>
          <w:color w:val="292425"/>
          <w:spacing w:val="-3"/>
        </w:rPr>
        <w:t>ar</w:t>
      </w:r>
      <w:r w:rsidRPr="007F25B6">
        <w:rPr>
          <w:rFonts w:ascii="Times New Roman" w:hAnsi="Times New Roman"/>
          <w:color w:val="292425"/>
        </w:rPr>
        <w:t>e</w:t>
      </w:r>
      <w:r w:rsidRPr="007F25B6">
        <w:rPr>
          <w:rFonts w:ascii="Times New Roman" w:hAnsi="Times New Roman"/>
          <w:color w:val="292425"/>
          <w:spacing w:val="-19"/>
        </w:rPr>
        <w:t xml:space="preserve"> </w:t>
      </w:r>
      <w:r w:rsidRPr="007F25B6">
        <w:rPr>
          <w:rFonts w:ascii="Times New Roman" w:hAnsi="Times New Roman"/>
          <w:color w:val="292425"/>
          <w:spacing w:val="-3"/>
        </w:rPr>
        <w:t>entitle</w:t>
      </w:r>
      <w:r w:rsidRPr="007F25B6">
        <w:rPr>
          <w:rFonts w:ascii="Times New Roman" w:hAnsi="Times New Roman"/>
          <w:color w:val="292425"/>
        </w:rPr>
        <w:t>d</w:t>
      </w:r>
      <w:r w:rsidRPr="007F25B6">
        <w:rPr>
          <w:rFonts w:ascii="Times New Roman" w:hAnsi="Times New Roman"/>
          <w:color w:val="292425"/>
          <w:spacing w:val="-19"/>
        </w:rPr>
        <w:t xml:space="preserve"> </w:t>
      </w:r>
      <w:r w:rsidRPr="007F25B6">
        <w:rPr>
          <w:rFonts w:ascii="Times New Roman" w:hAnsi="Times New Roman"/>
          <w:color w:val="292425"/>
          <w:spacing w:val="-3"/>
        </w:rPr>
        <w:t>t</w:t>
      </w:r>
      <w:r w:rsidRPr="007F25B6">
        <w:rPr>
          <w:rFonts w:ascii="Times New Roman" w:hAnsi="Times New Roman"/>
          <w:color w:val="292425"/>
        </w:rPr>
        <w:t>o</w:t>
      </w:r>
      <w:r w:rsidRPr="007F25B6">
        <w:rPr>
          <w:rFonts w:ascii="Times New Roman" w:hAnsi="Times New Roman"/>
          <w:color w:val="292425"/>
          <w:spacing w:val="-19"/>
        </w:rPr>
        <w:t xml:space="preserve"> </w:t>
      </w:r>
      <w:r w:rsidRPr="007F25B6">
        <w:rPr>
          <w:rFonts w:ascii="Times New Roman" w:hAnsi="Times New Roman"/>
          <w:color w:val="292425"/>
          <w:spacing w:val="-3"/>
        </w:rPr>
        <w:t>suc</w:t>
      </w:r>
      <w:r w:rsidRPr="007F25B6">
        <w:rPr>
          <w:rFonts w:ascii="Times New Roman" w:hAnsi="Times New Roman"/>
          <w:color w:val="292425"/>
        </w:rPr>
        <w:t>h</w:t>
      </w:r>
      <w:r w:rsidRPr="007F25B6">
        <w:rPr>
          <w:rFonts w:ascii="Times New Roman" w:hAnsi="Times New Roman"/>
          <w:color w:val="292425"/>
          <w:spacing w:val="-19"/>
        </w:rPr>
        <w:t xml:space="preserve"> </w:t>
      </w:r>
      <w:r w:rsidRPr="007F25B6">
        <w:rPr>
          <w:rFonts w:ascii="Times New Roman" w:hAnsi="Times New Roman"/>
          <w:color w:val="292425"/>
          <w:spacing w:val="-3"/>
        </w:rPr>
        <w:t xml:space="preserve">allowances </w:t>
      </w:r>
      <w:r w:rsidRPr="007F25B6">
        <w:rPr>
          <w:rFonts w:ascii="Times New Roman" w:hAnsi="Times New Roman"/>
          <w:color w:val="292425"/>
          <w:spacing w:val="2"/>
        </w:rPr>
        <w:t>a</w:t>
      </w:r>
      <w:r w:rsidRPr="007F25B6">
        <w:rPr>
          <w:rFonts w:ascii="Times New Roman" w:hAnsi="Times New Roman"/>
          <w:color w:val="292425"/>
        </w:rPr>
        <w:t xml:space="preserve">s </w:t>
      </w:r>
      <w:r w:rsidRPr="007F25B6">
        <w:rPr>
          <w:rFonts w:ascii="Times New Roman" w:hAnsi="Times New Roman"/>
          <w:color w:val="292425"/>
          <w:spacing w:val="2"/>
        </w:rPr>
        <w:t>th</w:t>
      </w:r>
      <w:r w:rsidRPr="007F25B6">
        <w:rPr>
          <w:rFonts w:ascii="Times New Roman" w:hAnsi="Times New Roman"/>
          <w:color w:val="292425"/>
        </w:rPr>
        <w:t xml:space="preserve">e </w:t>
      </w:r>
      <w:r w:rsidRPr="007F25B6">
        <w:rPr>
          <w:rFonts w:ascii="Times New Roman" w:hAnsi="Times New Roman"/>
          <w:color w:val="292425"/>
          <w:spacing w:val="2"/>
        </w:rPr>
        <w:t>Minister</w:t>
      </w:r>
      <w:r w:rsidRPr="007F25B6">
        <w:rPr>
          <w:rFonts w:ascii="Times New Roman" w:hAnsi="Times New Roman"/>
          <w:color w:val="292425"/>
        </w:rPr>
        <w:t xml:space="preserve">, </w:t>
      </w:r>
      <w:r w:rsidRPr="007F25B6">
        <w:rPr>
          <w:rFonts w:ascii="Times New Roman" w:hAnsi="Times New Roman"/>
          <w:color w:val="292425"/>
          <w:spacing w:val="2"/>
        </w:rPr>
        <w:t>wit</w:t>
      </w:r>
      <w:r w:rsidRPr="007F25B6">
        <w:rPr>
          <w:rFonts w:ascii="Times New Roman" w:hAnsi="Times New Roman"/>
          <w:color w:val="292425"/>
        </w:rPr>
        <w:t xml:space="preserve">h </w:t>
      </w:r>
      <w:r w:rsidRPr="007F25B6">
        <w:rPr>
          <w:rFonts w:ascii="Times New Roman" w:hAnsi="Times New Roman"/>
          <w:color w:val="292425"/>
          <w:spacing w:val="2"/>
        </w:rPr>
        <w:t>th</w:t>
      </w:r>
      <w:r w:rsidRPr="007F25B6">
        <w:rPr>
          <w:rFonts w:ascii="Times New Roman" w:hAnsi="Times New Roman"/>
          <w:color w:val="292425"/>
        </w:rPr>
        <w:t xml:space="preserve">e </w:t>
      </w:r>
      <w:r w:rsidRPr="007F25B6">
        <w:rPr>
          <w:rFonts w:ascii="Times New Roman" w:hAnsi="Times New Roman"/>
          <w:color w:val="292425"/>
          <w:spacing w:val="2"/>
        </w:rPr>
        <w:t>concurrenc</w:t>
      </w:r>
      <w:r w:rsidRPr="007F25B6">
        <w:rPr>
          <w:rFonts w:ascii="Times New Roman" w:hAnsi="Times New Roman"/>
          <w:color w:val="292425"/>
        </w:rPr>
        <w:t xml:space="preserve">e </w:t>
      </w:r>
      <w:r w:rsidRPr="007F25B6">
        <w:rPr>
          <w:rFonts w:ascii="Times New Roman" w:hAnsi="Times New Roman"/>
          <w:color w:val="292425"/>
          <w:spacing w:val="2"/>
        </w:rPr>
        <w:t>o</w:t>
      </w:r>
      <w:r w:rsidRPr="007F25B6">
        <w:rPr>
          <w:rFonts w:ascii="Times New Roman" w:hAnsi="Times New Roman"/>
          <w:color w:val="292425"/>
        </w:rPr>
        <w:t xml:space="preserve">f </w:t>
      </w:r>
      <w:r w:rsidRPr="007F25B6">
        <w:rPr>
          <w:rFonts w:ascii="Times New Roman" w:hAnsi="Times New Roman"/>
          <w:color w:val="292425"/>
          <w:spacing w:val="2"/>
        </w:rPr>
        <w:t>th</w:t>
      </w:r>
      <w:r w:rsidRPr="007F25B6">
        <w:rPr>
          <w:rFonts w:ascii="Times New Roman" w:hAnsi="Times New Roman"/>
          <w:color w:val="292425"/>
        </w:rPr>
        <w:t xml:space="preserve">e </w:t>
      </w:r>
      <w:r w:rsidRPr="007F25B6">
        <w:rPr>
          <w:rFonts w:ascii="Times New Roman" w:hAnsi="Times New Roman"/>
          <w:color w:val="292425"/>
          <w:spacing w:val="2"/>
        </w:rPr>
        <w:t>Ministe</w:t>
      </w:r>
      <w:r w:rsidRPr="007F25B6">
        <w:rPr>
          <w:rFonts w:ascii="Times New Roman" w:hAnsi="Times New Roman"/>
          <w:color w:val="292425"/>
        </w:rPr>
        <w:t xml:space="preserve">r </w:t>
      </w:r>
      <w:r w:rsidRPr="007F25B6">
        <w:rPr>
          <w:rFonts w:ascii="Times New Roman" w:hAnsi="Times New Roman"/>
          <w:color w:val="292425"/>
          <w:spacing w:val="2"/>
        </w:rPr>
        <w:t>responsibl</w:t>
      </w:r>
      <w:r w:rsidRPr="007F25B6">
        <w:rPr>
          <w:rFonts w:ascii="Times New Roman" w:hAnsi="Times New Roman"/>
          <w:color w:val="292425"/>
        </w:rPr>
        <w:t xml:space="preserve">e </w:t>
      </w:r>
      <w:r w:rsidRPr="007F25B6">
        <w:rPr>
          <w:rFonts w:ascii="Times New Roman" w:hAnsi="Times New Roman"/>
          <w:color w:val="292425"/>
          <w:spacing w:val="2"/>
        </w:rPr>
        <w:t>fo</w:t>
      </w:r>
      <w:r w:rsidRPr="007F25B6">
        <w:rPr>
          <w:rFonts w:ascii="Times New Roman" w:hAnsi="Times New Roman"/>
          <w:color w:val="292425"/>
        </w:rPr>
        <w:t xml:space="preserve">r </w:t>
      </w:r>
      <w:r w:rsidRPr="007F25B6">
        <w:rPr>
          <w:rFonts w:ascii="Times New Roman" w:hAnsi="Times New Roman"/>
          <w:color w:val="292425"/>
          <w:spacing w:val="2"/>
        </w:rPr>
        <w:t>finance</w:t>
      </w:r>
      <w:r w:rsidRPr="007F25B6">
        <w:rPr>
          <w:rFonts w:ascii="Times New Roman" w:hAnsi="Times New Roman"/>
          <w:color w:val="292425"/>
        </w:rPr>
        <w:t xml:space="preserve">, </w:t>
      </w:r>
      <w:r w:rsidRPr="007F25B6">
        <w:rPr>
          <w:rFonts w:ascii="Times New Roman" w:hAnsi="Times New Roman"/>
          <w:color w:val="292425"/>
          <w:spacing w:val="2"/>
        </w:rPr>
        <w:t xml:space="preserve">may </w:t>
      </w:r>
      <w:r w:rsidRPr="007F25B6">
        <w:rPr>
          <w:rFonts w:ascii="Times New Roman" w:hAnsi="Times New Roman"/>
          <w:color w:val="292425"/>
        </w:rPr>
        <w:t>determine.</w:t>
      </w:r>
    </w:p>
    <w:p w14:paraId="2D6451A2" w14:textId="77777777" w:rsidR="00880F5D" w:rsidRPr="007F25B6" w:rsidRDefault="00BA0C5D" w:rsidP="00004671">
      <w:pPr>
        <w:pStyle w:val="Heading2"/>
        <w:rPr>
          <w:color w:val="000000"/>
        </w:rPr>
      </w:pPr>
      <w:bookmarkStart w:id="54" w:name="_Toc410965094"/>
      <w:r w:rsidRPr="007F25B6">
        <w:t xml:space="preserve"> </w:t>
      </w:r>
      <w:bookmarkStart w:id="55" w:name="_Toc427492857"/>
      <w:r w:rsidR="00880F5D" w:rsidRPr="007F25B6">
        <w:t>Disclosure</w:t>
      </w:r>
      <w:r w:rsidR="00880F5D" w:rsidRPr="007F25B6">
        <w:rPr>
          <w:spacing w:val="-4"/>
        </w:rPr>
        <w:t xml:space="preserve"> </w:t>
      </w:r>
      <w:r w:rsidR="00880F5D" w:rsidRPr="007F25B6">
        <w:t>of</w:t>
      </w:r>
      <w:r w:rsidR="00880F5D" w:rsidRPr="007F25B6">
        <w:rPr>
          <w:spacing w:val="-4"/>
        </w:rPr>
        <w:t xml:space="preserve"> </w:t>
      </w:r>
      <w:r w:rsidR="00880F5D" w:rsidRPr="007F25B6">
        <w:t>interest</w:t>
      </w:r>
      <w:bookmarkEnd w:id="54"/>
      <w:bookmarkEnd w:id="55"/>
    </w:p>
    <w:p w14:paraId="7C9C7928" w14:textId="77777777" w:rsidR="00880F5D" w:rsidRPr="00004671" w:rsidRDefault="00880F5D" w:rsidP="00E63495">
      <w:pPr>
        <w:pStyle w:val="ListParagraph"/>
        <w:widowControl w:val="0"/>
        <w:numPr>
          <w:ilvl w:val="0"/>
          <w:numId w:val="73"/>
        </w:numPr>
        <w:autoSpaceDE w:val="0"/>
        <w:autoSpaceDN w:val="0"/>
        <w:adjustRightInd w:val="0"/>
        <w:spacing w:after="0" w:line="360" w:lineRule="auto"/>
        <w:ind w:right="401"/>
        <w:jc w:val="both"/>
        <w:rPr>
          <w:rFonts w:ascii="Times New Roman" w:hAnsi="Times New Roman"/>
          <w:color w:val="000000"/>
        </w:rPr>
      </w:pPr>
      <w:r w:rsidRPr="00004671">
        <w:rPr>
          <w:rFonts w:ascii="Times New Roman" w:hAnsi="Times New Roman"/>
          <w:color w:val="292425"/>
        </w:rPr>
        <w:t>If</w:t>
      </w:r>
      <w:r w:rsidRPr="00004671">
        <w:rPr>
          <w:rFonts w:ascii="Times New Roman" w:hAnsi="Times New Roman"/>
          <w:color w:val="292425"/>
          <w:spacing w:val="-19"/>
        </w:rPr>
        <w:t xml:space="preserve"> </w:t>
      </w:r>
      <w:r w:rsidRPr="00004671">
        <w:rPr>
          <w:rFonts w:ascii="Times New Roman" w:hAnsi="Times New Roman"/>
          <w:color w:val="292425"/>
        </w:rPr>
        <w:t>a</w:t>
      </w:r>
      <w:r w:rsidRPr="00004671">
        <w:rPr>
          <w:rFonts w:ascii="Times New Roman" w:hAnsi="Times New Roman"/>
          <w:color w:val="292425"/>
          <w:spacing w:val="-19"/>
        </w:rPr>
        <w:t xml:space="preserve"> </w:t>
      </w:r>
      <w:r w:rsidRPr="00004671">
        <w:rPr>
          <w:rFonts w:ascii="Times New Roman" w:hAnsi="Times New Roman"/>
          <w:color w:val="292425"/>
          <w:spacing w:val="-3"/>
        </w:rPr>
        <w:t>membe</w:t>
      </w:r>
      <w:r w:rsidRPr="00004671">
        <w:rPr>
          <w:rFonts w:ascii="Times New Roman" w:hAnsi="Times New Roman"/>
          <w:color w:val="292425"/>
        </w:rPr>
        <w:t>r</w:t>
      </w:r>
      <w:r w:rsidRPr="00004671">
        <w:rPr>
          <w:rFonts w:ascii="Times New Roman" w:hAnsi="Times New Roman"/>
          <w:color w:val="292425"/>
          <w:spacing w:val="-19"/>
        </w:rPr>
        <w:t xml:space="preserve"> </w:t>
      </w:r>
      <w:r w:rsidRPr="00004671">
        <w:rPr>
          <w:rFonts w:ascii="Times New Roman" w:hAnsi="Times New Roman"/>
          <w:color w:val="292425"/>
          <w:spacing w:val="-3"/>
        </w:rPr>
        <w:t>o</w:t>
      </w:r>
      <w:r w:rsidRPr="00004671">
        <w:rPr>
          <w:rFonts w:ascii="Times New Roman" w:hAnsi="Times New Roman"/>
          <w:color w:val="292425"/>
        </w:rPr>
        <w:t>f</w:t>
      </w:r>
      <w:r w:rsidRPr="00004671">
        <w:rPr>
          <w:rFonts w:ascii="Times New Roman" w:hAnsi="Times New Roman"/>
          <w:color w:val="292425"/>
          <w:spacing w:val="-19"/>
        </w:rPr>
        <w:t xml:space="preserve"> </w:t>
      </w:r>
      <w:r w:rsidRPr="00004671">
        <w:rPr>
          <w:rFonts w:ascii="Times New Roman" w:hAnsi="Times New Roman"/>
          <w:color w:val="292425"/>
          <w:spacing w:val="-3"/>
        </w:rPr>
        <w:t>th</w:t>
      </w:r>
      <w:r w:rsidRPr="00004671">
        <w:rPr>
          <w:rFonts w:ascii="Times New Roman" w:hAnsi="Times New Roman"/>
          <w:color w:val="292425"/>
        </w:rPr>
        <w:t>e</w:t>
      </w:r>
      <w:r w:rsidRPr="00004671">
        <w:rPr>
          <w:rFonts w:ascii="Times New Roman" w:hAnsi="Times New Roman"/>
          <w:color w:val="292425"/>
          <w:spacing w:val="-19"/>
        </w:rPr>
        <w:t xml:space="preserve"> </w:t>
      </w:r>
      <w:r w:rsidRPr="00004671">
        <w:rPr>
          <w:rFonts w:ascii="Times New Roman" w:hAnsi="Times New Roman"/>
          <w:color w:val="292425"/>
          <w:spacing w:val="-3"/>
        </w:rPr>
        <w:t>Advisor</w:t>
      </w:r>
      <w:r w:rsidRPr="00004671">
        <w:rPr>
          <w:rFonts w:ascii="Times New Roman" w:hAnsi="Times New Roman"/>
          <w:color w:val="292425"/>
        </w:rPr>
        <w:t>y</w:t>
      </w:r>
      <w:r w:rsidRPr="00004671">
        <w:rPr>
          <w:rFonts w:ascii="Times New Roman" w:hAnsi="Times New Roman"/>
          <w:color w:val="292425"/>
          <w:spacing w:val="-19"/>
        </w:rPr>
        <w:t xml:space="preserve"> </w:t>
      </w:r>
      <w:r w:rsidRPr="00004671">
        <w:rPr>
          <w:rFonts w:ascii="Times New Roman" w:hAnsi="Times New Roman"/>
          <w:color w:val="292425"/>
          <w:spacing w:val="-3"/>
        </w:rPr>
        <w:t>Counci</w:t>
      </w:r>
      <w:r w:rsidRPr="00004671">
        <w:rPr>
          <w:rFonts w:ascii="Times New Roman" w:hAnsi="Times New Roman"/>
          <w:color w:val="292425"/>
        </w:rPr>
        <w:t>l</w:t>
      </w:r>
      <w:r w:rsidRPr="00004671">
        <w:rPr>
          <w:rFonts w:ascii="Times New Roman" w:hAnsi="Times New Roman"/>
          <w:color w:val="292425"/>
          <w:spacing w:val="-19"/>
        </w:rPr>
        <w:t xml:space="preserve"> </w:t>
      </w:r>
      <w:r w:rsidRPr="00004671">
        <w:rPr>
          <w:rFonts w:ascii="Times New Roman" w:hAnsi="Times New Roman"/>
          <w:color w:val="292425"/>
          <w:spacing w:val="-3"/>
        </w:rPr>
        <w:t>o</w:t>
      </w:r>
      <w:r w:rsidRPr="00004671">
        <w:rPr>
          <w:rFonts w:ascii="Times New Roman" w:hAnsi="Times New Roman"/>
          <w:color w:val="292425"/>
        </w:rPr>
        <w:t>r</w:t>
      </w:r>
      <w:r w:rsidRPr="00004671">
        <w:rPr>
          <w:rFonts w:ascii="Times New Roman" w:hAnsi="Times New Roman"/>
          <w:color w:val="292425"/>
          <w:spacing w:val="-19"/>
        </w:rPr>
        <w:t xml:space="preserve"> </w:t>
      </w:r>
      <w:r w:rsidRPr="00004671">
        <w:rPr>
          <w:rFonts w:ascii="Times New Roman" w:hAnsi="Times New Roman"/>
          <w:color w:val="292425"/>
          <w:spacing w:val="-3"/>
        </w:rPr>
        <w:t>o</w:t>
      </w:r>
      <w:r w:rsidRPr="00004671">
        <w:rPr>
          <w:rFonts w:ascii="Times New Roman" w:hAnsi="Times New Roman"/>
          <w:color w:val="292425"/>
        </w:rPr>
        <w:t>f</w:t>
      </w:r>
      <w:r w:rsidRPr="00004671">
        <w:rPr>
          <w:rFonts w:ascii="Times New Roman" w:hAnsi="Times New Roman"/>
          <w:color w:val="292425"/>
          <w:spacing w:val="-19"/>
        </w:rPr>
        <w:t xml:space="preserve"> </w:t>
      </w:r>
      <w:r w:rsidRPr="00004671">
        <w:rPr>
          <w:rFonts w:ascii="Times New Roman" w:hAnsi="Times New Roman"/>
          <w:color w:val="292425"/>
        </w:rPr>
        <w:t>a</w:t>
      </w:r>
      <w:r w:rsidRPr="00004671">
        <w:rPr>
          <w:rFonts w:ascii="Times New Roman" w:hAnsi="Times New Roman"/>
          <w:color w:val="292425"/>
          <w:spacing w:val="-19"/>
        </w:rPr>
        <w:t xml:space="preserve"> </w:t>
      </w:r>
      <w:r w:rsidRPr="00004671">
        <w:rPr>
          <w:rFonts w:ascii="Times New Roman" w:hAnsi="Times New Roman"/>
          <w:color w:val="292425"/>
          <w:spacing w:val="-3"/>
        </w:rPr>
        <w:t>committe</w:t>
      </w:r>
      <w:r w:rsidRPr="00004671">
        <w:rPr>
          <w:rFonts w:ascii="Times New Roman" w:hAnsi="Times New Roman"/>
          <w:color w:val="292425"/>
        </w:rPr>
        <w:t>e</w:t>
      </w:r>
      <w:r w:rsidRPr="00004671">
        <w:rPr>
          <w:rFonts w:ascii="Times New Roman" w:hAnsi="Times New Roman"/>
          <w:color w:val="292425"/>
          <w:spacing w:val="-19"/>
        </w:rPr>
        <w:t xml:space="preserve"> </w:t>
      </w:r>
      <w:r w:rsidRPr="00004671">
        <w:rPr>
          <w:rFonts w:ascii="Times New Roman" w:hAnsi="Times New Roman"/>
          <w:color w:val="292425"/>
          <w:spacing w:val="-3"/>
        </w:rPr>
        <w:t>o</w:t>
      </w:r>
      <w:r w:rsidRPr="00004671">
        <w:rPr>
          <w:rFonts w:ascii="Times New Roman" w:hAnsi="Times New Roman"/>
          <w:color w:val="292425"/>
        </w:rPr>
        <w:t>f</w:t>
      </w:r>
      <w:r w:rsidRPr="00004671">
        <w:rPr>
          <w:rFonts w:ascii="Times New Roman" w:hAnsi="Times New Roman"/>
          <w:color w:val="292425"/>
          <w:spacing w:val="-19"/>
        </w:rPr>
        <w:t xml:space="preserve"> </w:t>
      </w:r>
      <w:r w:rsidRPr="00004671">
        <w:rPr>
          <w:rFonts w:ascii="Times New Roman" w:hAnsi="Times New Roman"/>
          <w:color w:val="292425"/>
          <w:spacing w:val="-3"/>
        </w:rPr>
        <w:t>th</w:t>
      </w:r>
      <w:r w:rsidRPr="00004671">
        <w:rPr>
          <w:rFonts w:ascii="Times New Roman" w:hAnsi="Times New Roman"/>
          <w:color w:val="292425"/>
        </w:rPr>
        <w:t>e</w:t>
      </w:r>
      <w:r w:rsidRPr="00004671">
        <w:rPr>
          <w:rFonts w:ascii="Times New Roman" w:hAnsi="Times New Roman"/>
          <w:color w:val="292425"/>
          <w:spacing w:val="-19"/>
        </w:rPr>
        <w:t xml:space="preserve"> </w:t>
      </w:r>
      <w:r w:rsidRPr="00004671">
        <w:rPr>
          <w:rFonts w:ascii="Times New Roman" w:hAnsi="Times New Roman"/>
          <w:color w:val="292425"/>
          <w:spacing w:val="-3"/>
        </w:rPr>
        <w:t xml:space="preserve">Advisory </w:t>
      </w:r>
      <w:r w:rsidRPr="00004671">
        <w:rPr>
          <w:rFonts w:ascii="Times New Roman" w:hAnsi="Times New Roman"/>
          <w:color w:val="292425"/>
        </w:rPr>
        <w:t xml:space="preserve">Council </w:t>
      </w:r>
      <w:r w:rsidRPr="00004671">
        <w:rPr>
          <w:rFonts w:ascii="Times New Roman" w:hAnsi="Times New Roman"/>
        </w:rPr>
        <w:t>has</w:t>
      </w:r>
      <w:r w:rsidRPr="00004671">
        <w:rPr>
          <w:rFonts w:ascii="Times New Roman" w:hAnsi="Times New Roman"/>
          <w:spacing w:val="-3"/>
        </w:rPr>
        <w:t xml:space="preserve"> </w:t>
      </w:r>
      <w:r w:rsidRPr="00004671">
        <w:rPr>
          <w:rFonts w:ascii="Times New Roman" w:hAnsi="Times New Roman"/>
        </w:rPr>
        <w:t>a</w:t>
      </w:r>
      <w:r w:rsidRPr="00004671">
        <w:rPr>
          <w:rFonts w:ascii="Times New Roman" w:hAnsi="Times New Roman"/>
          <w:spacing w:val="-3"/>
        </w:rPr>
        <w:t xml:space="preserve"> </w:t>
      </w:r>
      <w:r w:rsidRPr="00004671">
        <w:rPr>
          <w:rFonts w:ascii="Times New Roman" w:hAnsi="Times New Roman"/>
        </w:rPr>
        <w:t>direct</w:t>
      </w:r>
      <w:r w:rsidRPr="00004671">
        <w:rPr>
          <w:rFonts w:ascii="Times New Roman" w:hAnsi="Times New Roman"/>
          <w:spacing w:val="-3"/>
        </w:rPr>
        <w:t xml:space="preserve"> </w:t>
      </w:r>
      <w:r w:rsidRPr="00004671">
        <w:rPr>
          <w:rFonts w:ascii="Times New Roman" w:hAnsi="Times New Roman"/>
        </w:rPr>
        <w:t>or</w:t>
      </w:r>
      <w:r w:rsidRPr="00004671">
        <w:rPr>
          <w:rFonts w:ascii="Times New Roman" w:hAnsi="Times New Roman"/>
          <w:spacing w:val="-3"/>
        </w:rPr>
        <w:t xml:space="preserve"> </w:t>
      </w:r>
      <w:r w:rsidRPr="00004671">
        <w:rPr>
          <w:rFonts w:ascii="Times New Roman" w:hAnsi="Times New Roman"/>
        </w:rPr>
        <w:t>indirect</w:t>
      </w:r>
      <w:r w:rsidRPr="00004671">
        <w:rPr>
          <w:rFonts w:ascii="Times New Roman" w:hAnsi="Times New Roman"/>
          <w:spacing w:val="-3"/>
        </w:rPr>
        <w:t xml:space="preserve"> </w:t>
      </w:r>
      <w:r w:rsidRPr="00004671">
        <w:rPr>
          <w:rFonts w:ascii="Times New Roman" w:hAnsi="Times New Roman"/>
        </w:rPr>
        <w:t>financial</w:t>
      </w:r>
      <w:r w:rsidRPr="00004671">
        <w:rPr>
          <w:rFonts w:ascii="Times New Roman" w:hAnsi="Times New Roman"/>
          <w:spacing w:val="-3"/>
        </w:rPr>
        <w:t xml:space="preserve"> </w:t>
      </w:r>
      <w:r w:rsidRPr="00004671">
        <w:rPr>
          <w:rFonts w:ascii="Times New Roman" w:hAnsi="Times New Roman"/>
        </w:rPr>
        <w:t>or</w:t>
      </w:r>
      <w:r w:rsidRPr="00004671">
        <w:rPr>
          <w:rFonts w:ascii="Times New Roman" w:hAnsi="Times New Roman"/>
          <w:spacing w:val="-3"/>
        </w:rPr>
        <w:t xml:space="preserve"> </w:t>
      </w:r>
      <w:r w:rsidRPr="00004671">
        <w:rPr>
          <w:rFonts w:ascii="Times New Roman" w:hAnsi="Times New Roman"/>
        </w:rPr>
        <w:t>other</w:t>
      </w:r>
      <w:r w:rsidRPr="00004671">
        <w:rPr>
          <w:rFonts w:ascii="Times New Roman" w:hAnsi="Times New Roman"/>
          <w:spacing w:val="-3"/>
        </w:rPr>
        <w:t xml:space="preserve"> </w:t>
      </w:r>
      <w:r w:rsidRPr="00004671">
        <w:rPr>
          <w:rFonts w:ascii="Times New Roman" w:hAnsi="Times New Roman"/>
        </w:rPr>
        <w:t>interest</w:t>
      </w:r>
      <w:r w:rsidRPr="00004671">
        <w:rPr>
          <w:rFonts w:ascii="Times New Roman" w:hAnsi="Times New Roman"/>
          <w:spacing w:val="-3"/>
        </w:rPr>
        <w:t xml:space="preserve"> </w:t>
      </w:r>
      <w:r w:rsidRPr="00004671">
        <w:rPr>
          <w:rFonts w:ascii="Times New Roman" w:hAnsi="Times New Roman"/>
        </w:rPr>
        <w:t>in</w:t>
      </w:r>
      <w:r w:rsidRPr="00004671">
        <w:rPr>
          <w:rFonts w:ascii="Times New Roman" w:hAnsi="Times New Roman"/>
          <w:spacing w:val="-3"/>
        </w:rPr>
        <w:t xml:space="preserve"> </w:t>
      </w:r>
      <w:r w:rsidRPr="00004671">
        <w:rPr>
          <w:rFonts w:ascii="Times New Roman" w:hAnsi="Times New Roman"/>
        </w:rPr>
        <w:t>a</w:t>
      </w:r>
      <w:r w:rsidRPr="00004671">
        <w:rPr>
          <w:rFonts w:ascii="Times New Roman" w:hAnsi="Times New Roman"/>
          <w:spacing w:val="-3"/>
        </w:rPr>
        <w:t xml:space="preserve"> </w:t>
      </w:r>
      <w:r w:rsidRPr="00004671">
        <w:rPr>
          <w:rFonts w:ascii="Times New Roman" w:hAnsi="Times New Roman"/>
        </w:rPr>
        <w:t>matter</w:t>
      </w:r>
      <w:r w:rsidRPr="00004671">
        <w:rPr>
          <w:rFonts w:ascii="Times New Roman" w:hAnsi="Times New Roman"/>
          <w:spacing w:val="-3"/>
        </w:rPr>
        <w:t xml:space="preserve"> </w:t>
      </w:r>
      <w:r w:rsidRPr="00004671">
        <w:rPr>
          <w:rFonts w:ascii="Times New Roman" w:hAnsi="Times New Roman"/>
        </w:rPr>
        <w:t>being</w:t>
      </w:r>
      <w:r w:rsidRPr="00004671">
        <w:rPr>
          <w:rFonts w:ascii="Times New Roman" w:hAnsi="Times New Roman"/>
          <w:spacing w:val="-3"/>
        </w:rPr>
        <w:t xml:space="preserve"> </w:t>
      </w:r>
      <w:r w:rsidRPr="00004671">
        <w:rPr>
          <w:rFonts w:ascii="Times New Roman" w:hAnsi="Times New Roman"/>
        </w:rPr>
        <w:t>dealt</w:t>
      </w:r>
      <w:r w:rsidRPr="00004671">
        <w:rPr>
          <w:rFonts w:ascii="Times New Roman" w:hAnsi="Times New Roman"/>
          <w:spacing w:val="-3"/>
        </w:rPr>
        <w:t xml:space="preserve"> </w:t>
      </w:r>
      <w:r w:rsidRPr="00004671">
        <w:rPr>
          <w:rFonts w:ascii="Times New Roman" w:hAnsi="Times New Roman"/>
        </w:rPr>
        <w:t>with</w:t>
      </w:r>
      <w:r w:rsidRPr="00004671">
        <w:rPr>
          <w:rFonts w:ascii="Times New Roman" w:hAnsi="Times New Roman"/>
          <w:spacing w:val="-3"/>
        </w:rPr>
        <w:t xml:space="preserve"> </w:t>
      </w:r>
      <w:r w:rsidRPr="00004671">
        <w:rPr>
          <w:rFonts w:ascii="Times New Roman" w:hAnsi="Times New Roman"/>
        </w:rPr>
        <w:t>or about</w:t>
      </w:r>
      <w:r w:rsidRPr="00004671">
        <w:rPr>
          <w:rFonts w:ascii="Times New Roman" w:hAnsi="Times New Roman"/>
          <w:spacing w:val="-6"/>
        </w:rPr>
        <w:t xml:space="preserve"> </w:t>
      </w:r>
      <w:r w:rsidRPr="00004671">
        <w:rPr>
          <w:rFonts w:ascii="Times New Roman" w:hAnsi="Times New Roman"/>
        </w:rPr>
        <w:t>to</w:t>
      </w:r>
      <w:r w:rsidRPr="00004671">
        <w:rPr>
          <w:rFonts w:ascii="Times New Roman" w:hAnsi="Times New Roman"/>
          <w:spacing w:val="-6"/>
        </w:rPr>
        <w:t xml:space="preserve"> </w:t>
      </w:r>
      <w:r w:rsidRPr="00004671">
        <w:rPr>
          <w:rFonts w:ascii="Times New Roman" w:hAnsi="Times New Roman"/>
        </w:rPr>
        <w:t>be</w:t>
      </w:r>
      <w:r w:rsidRPr="00004671">
        <w:rPr>
          <w:rFonts w:ascii="Times New Roman" w:hAnsi="Times New Roman"/>
          <w:spacing w:val="-6"/>
        </w:rPr>
        <w:t xml:space="preserve"> </w:t>
      </w:r>
      <w:r w:rsidRPr="00004671">
        <w:rPr>
          <w:rFonts w:ascii="Times New Roman" w:hAnsi="Times New Roman"/>
        </w:rPr>
        <w:t>dealt</w:t>
      </w:r>
      <w:r w:rsidRPr="00004671">
        <w:rPr>
          <w:rFonts w:ascii="Times New Roman" w:hAnsi="Times New Roman"/>
          <w:spacing w:val="-6"/>
        </w:rPr>
        <w:t xml:space="preserve"> </w:t>
      </w:r>
      <w:r w:rsidRPr="00004671">
        <w:rPr>
          <w:rFonts w:ascii="Times New Roman" w:hAnsi="Times New Roman"/>
        </w:rPr>
        <w:t>with</w:t>
      </w:r>
      <w:r w:rsidRPr="00004671">
        <w:rPr>
          <w:rFonts w:ascii="Times New Roman" w:hAnsi="Times New Roman"/>
          <w:spacing w:val="-6"/>
        </w:rPr>
        <w:t xml:space="preserve"> </w:t>
      </w:r>
      <w:r w:rsidRPr="00004671">
        <w:rPr>
          <w:rFonts w:ascii="Times New Roman" w:hAnsi="Times New Roman"/>
        </w:rPr>
        <w:t>by</w:t>
      </w:r>
      <w:r w:rsidRPr="00004671">
        <w:rPr>
          <w:rFonts w:ascii="Times New Roman" w:hAnsi="Times New Roman"/>
          <w:spacing w:val="-6"/>
        </w:rPr>
        <w:t xml:space="preserve"> </w:t>
      </w:r>
      <w:r w:rsidRPr="00004671">
        <w:rPr>
          <w:rFonts w:ascii="Times New Roman" w:hAnsi="Times New Roman"/>
        </w:rPr>
        <w:t>the</w:t>
      </w:r>
      <w:r w:rsidRPr="00004671">
        <w:rPr>
          <w:rFonts w:ascii="Times New Roman" w:hAnsi="Times New Roman"/>
          <w:spacing w:val="-6"/>
        </w:rPr>
        <w:t xml:space="preserve"> </w:t>
      </w:r>
      <w:r w:rsidRPr="00004671">
        <w:rPr>
          <w:rFonts w:ascii="Times New Roman" w:hAnsi="Times New Roman"/>
        </w:rPr>
        <w:t>Advisory</w:t>
      </w:r>
      <w:r w:rsidRPr="00004671">
        <w:rPr>
          <w:rFonts w:ascii="Times New Roman" w:hAnsi="Times New Roman"/>
          <w:spacing w:val="-6"/>
        </w:rPr>
        <w:t xml:space="preserve"> </w:t>
      </w:r>
      <w:r w:rsidRPr="00004671">
        <w:rPr>
          <w:rFonts w:ascii="Times New Roman" w:hAnsi="Times New Roman"/>
        </w:rPr>
        <w:t>Council</w:t>
      </w:r>
      <w:r w:rsidRPr="00004671">
        <w:rPr>
          <w:rFonts w:ascii="Times New Roman" w:hAnsi="Times New Roman"/>
          <w:spacing w:val="-6"/>
        </w:rPr>
        <w:t xml:space="preserve"> </w:t>
      </w:r>
      <w:r w:rsidRPr="00004671">
        <w:rPr>
          <w:rFonts w:ascii="Times New Roman" w:hAnsi="Times New Roman"/>
        </w:rPr>
        <w:t>or</w:t>
      </w:r>
      <w:r w:rsidRPr="00004671">
        <w:rPr>
          <w:rFonts w:ascii="Times New Roman" w:hAnsi="Times New Roman"/>
          <w:spacing w:val="-6"/>
        </w:rPr>
        <w:t xml:space="preserve"> </w:t>
      </w:r>
      <w:r w:rsidRPr="00004671">
        <w:rPr>
          <w:rFonts w:ascii="Times New Roman" w:hAnsi="Times New Roman"/>
        </w:rPr>
        <w:t>a</w:t>
      </w:r>
      <w:r w:rsidRPr="00004671">
        <w:rPr>
          <w:rFonts w:ascii="Times New Roman" w:hAnsi="Times New Roman"/>
          <w:spacing w:val="-6"/>
        </w:rPr>
        <w:t xml:space="preserve"> </w:t>
      </w:r>
      <w:r w:rsidRPr="00004671">
        <w:rPr>
          <w:rFonts w:ascii="Times New Roman" w:hAnsi="Times New Roman"/>
        </w:rPr>
        <w:t>committee</w:t>
      </w:r>
      <w:r w:rsidRPr="00004671">
        <w:rPr>
          <w:rFonts w:ascii="Times New Roman" w:hAnsi="Times New Roman"/>
          <w:spacing w:val="-6"/>
        </w:rPr>
        <w:t xml:space="preserve"> </w:t>
      </w:r>
      <w:r w:rsidRPr="00004671">
        <w:rPr>
          <w:rFonts w:ascii="Times New Roman" w:hAnsi="Times New Roman"/>
        </w:rPr>
        <w:t>of</w:t>
      </w:r>
      <w:r w:rsidRPr="00004671">
        <w:rPr>
          <w:rFonts w:ascii="Times New Roman" w:hAnsi="Times New Roman"/>
          <w:spacing w:val="-6"/>
        </w:rPr>
        <w:t xml:space="preserve"> </w:t>
      </w:r>
      <w:r w:rsidRPr="00004671">
        <w:rPr>
          <w:rFonts w:ascii="Times New Roman" w:hAnsi="Times New Roman"/>
        </w:rPr>
        <w:t>the</w:t>
      </w:r>
      <w:r w:rsidRPr="00004671">
        <w:rPr>
          <w:rFonts w:ascii="Times New Roman" w:hAnsi="Times New Roman"/>
          <w:spacing w:val="-6"/>
        </w:rPr>
        <w:t xml:space="preserve"> </w:t>
      </w:r>
      <w:r w:rsidRPr="00004671">
        <w:rPr>
          <w:rFonts w:ascii="Times New Roman" w:hAnsi="Times New Roman"/>
        </w:rPr>
        <w:t>Advisory</w:t>
      </w:r>
      <w:r w:rsidRPr="00004671">
        <w:rPr>
          <w:rFonts w:ascii="Times New Roman" w:hAnsi="Times New Roman"/>
          <w:spacing w:val="-6"/>
        </w:rPr>
        <w:t xml:space="preserve"> </w:t>
      </w:r>
      <w:r w:rsidRPr="00004671">
        <w:rPr>
          <w:rFonts w:ascii="Times New Roman" w:hAnsi="Times New Roman"/>
        </w:rPr>
        <w:t>Council, the member must as soon as is possible after the relevant facts come to the member’s knowledge,</w:t>
      </w:r>
      <w:r w:rsidRPr="00004671">
        <w:rPr>
          <w:rFonts w:ascii="Times New Roman" w:hAnsi="Times New Roman"/>
          <w:spacing w:val="-14"/>
        </w:rPr>
        <w:t xml:space="preserve"> </w:t>
      </w:r>
      <w:r w:rsidRPr="00004671">
        <w:rPr>
          <w:rFonts w:ascii="Times New Roman" w:hAnsi="Times New Roman"/>
        </w:rPr>
        <w:t>disclose</w:t>
      </w:r>
      <w:r w:rsidRPr="00004671">
        <w:rPr>
          <w:rFonts w:ascii="Times New Roman" w:hAnsi="Times New Roman"/>
          <w:spacing w:val="-14"/>
        </w:rPr>
        <w:t xml:space="preserve"> </w:t>
      </w:r>
      <w:r w:rsidRPr="00004671">
        <w:rPr>
          <w:rFonts w:ascii="Times New Roman" w:hAnsi="Times New Roman"/>
        </w:rPr>
        <w:t>the</w:t>
      </w:r>
      <w:r w:rsidRPr="00004671">
        <w:rPr>
          <w:rFonts w:ascii="Times New Roman" w:hAnsi="Times New Roman"/>
          <w:spacing w:val="-14"/>
        </w:rPr>
        <w:t xml:space="preserve"> </w:t>
      </w:r>
      <w:r w:rsidRPr="00004671">
        <w:rPr>
          <w:rFonts w:ascii="Times New Roman" w:hAnsi="Times New Roman"/>
        </w:rPr>
        <w:t>nature</w:t>
      </w:r>
      <w:r w:rsidRPr="00004671">
        <w:rPr>
          <w:rFonts w:ascii="Times New Roman" w:hAnsi="Times New Roman"/>
          <w:spacing w:val="-14"/>
        </w:rPr>
        <w:t xml:space="preserve"> </w:t>
      </w:r>
      <w:r w:rsidRPr="00004671">
        <w:rPr>
          <w:rFonts w:ascii="Times New Roman" w:hAnsi="Times New Roman"/>
        </w:rPr>
        <w:t>of</w:t>
      </w:r>
      <w:r w:rsidRPr="00004671">
        <w:rPr>
          <w:rFonts w:ascii="Times New Roman" w:hAnsi="Times New Roman"/>
          <w:spacing w:val="-14"/>
        </w:rPr>
        <w:t xml:space="preserve"> </w:t>
      </w:r>
      <w:r w:rsidRPr="00004671">
        <w:rPr>
          <w:rFonts w:ascii="Times New Roman" w:hAnsi="Times New Roman"/>
        </w:rPr>
        <w:t>the</w:t>
      </w:r>
      <w:r w:rsidRPr="00004671">
        <w:rPr>
          <w:rFonts w:ascii="Times New Roman" w:hAnsi="Times New Roman"/>
          <w:spacing w:val="-14"/>
        </w:rPr>
        <w:t xml:space="preserve"> </w:t>
      </w:r>
      <w:r w:rsidRPr="00004671">
        <w:rPr>
          <w:rFonts w:ascii="Times New Roman" w:hAnsi="Times New Roman"/>
        </w:rPr>
        <w:t>interest</w:t>
      </w:r>
      <w:r w:rsidRPr="00004671">
        <w:rPr>
          <w:rFonts w:ascii="Times New Roman" w:hAnsi="Times New Roman"/>
          <w:spacing w:val="-14"/>
        </w:rPr>
        <w:t xml:space="preserve"> </w:t>
      </w:r>
      <w:r w:rsidRPr="00004671">
        <w:rPr>
          <w:rFonts w:ascii="Times New Roman" w:hAnsi="Times New Roman"/>
        </w:rPr>
        <w:t>to</w:t>
      </w:r>
      <w:r w:rsidRPr="00004671">
        <w:rPr>
          <w:rFonts w:ascii="Times New Roman" w:hAnsi="Times New Roman"/>
          <w:spacing w:val="-14"/>
        </w:rPr>
        <w:t xml:space="preserve"> </w:t>
      </w:r>
      <w:r w:rsidRPr="00004671">
        <w:rPr>
          <w:rFonts w:ascii="Times New Roman" w:hAnsi="Times New Roman"/>
        </w:rPr>
        <w:t>the</w:t>
      </w:r>
      <w:r w:rsidRPr="00004671">
        <w:rPr>
          <w:rFonts w:ascii="Times New Roman" w:hAnsi="Times New Roman"/>
          <w:spacing w:val="-14"/>
        </w:rPr>
        <w:t xml:space="preserve"> </w:t>
      </w:r>
      <w:r w:rsidRPr="00004671">
        <w:rPr>
          <w:rFonts w:ascii="Times New Roman" w:hAnsi="Times New Roman"/>
        </w:rPr>
        <w:t>chairperson</w:t>
      </w:r>
      <w:r w:rsidRPr="00004671">
        <w:rPr>
          <w:rFonts w:ascii="Times New Roman" w:hAnsi="Times New Roman"/>
          <w:spacing w:val="-14"/>
        </w:rPr>
        <w:t xml:space="preserve"> </w:t>
      </w:r>
      <w:r w:rsidRPr="00004671">
        <w:rPr>
          <w:rFonts w:ascii="Times New Roman" w:hAnsi="Times New Roman"/>
        </w:rPr>
        <w:t>of</w:t>
      </w:r>
      <w:r w:rsidRPr="00004671">
        <w:rPr>
          <w:rFonts w:ascii="Times New Roman" w:hAnsi="Times New Roman"/>
          <w:spacing w:val="-14"/>
        </w:rPr>
        <w:t xml:space="preserve"> </w:t>
      </w:r>
      <w:r w:rsidRPr="00004671">
        <w:rPr>
          <w:rFonts w:ascii="Times New Roman" w:hAnsi="Times New Roman"/>
        </w:rPr>
        <w:t>the</w:t>
      </w:r>
      <w:r w:rsidRPr="00004671">
        <w:rPr>
          <w:rFonts w:ascii="Times New Roman" w:hAnsi="Times New Roman"/>
          <w:spacing w:val="-14"/>
        </w:rPr>
        <w:t xml:space="preserve"> </w:t>
      </w:r>
      <w:r w:rsidRPr="00004671">
        <w:rPr>
          <w:rFonts w:ascii="Times New Roman" w:hAnsi="Times New Roman"/>
        </w:rPr>
        <w:t>Advisory</w:t>
      </w:r>
      <w:r w:rsidRPr="00004671">
        <w:rPr>
          <w:rFonts w:ascii="Times New Roman" w:hAnsi="Times New Roman"/>
          <w:spacing w:val="-14"/>
        </w:rPr>
        <w:t xml:space="preserve"> </w:t>
      </w:r>
      <w:r w:rsidRPr="00004671">
        <w:rPr>
          <w:rFonts w:ascii="Times New Roman" w:hAnsi="Times New Roman"/>
        </w:rPr>
        <w:t>Council.</w:t>
      </w:r>
    </w:p>
    <w:p w14:paraId="19E0FFE9" w14:textId="77777777" w:rsidR="00880F5D" w:rsidRPr="00004671" w:rsidRDefault="00880F5D" w:rsidP="00E63495">
      <w:pPr>
        <w:pStyle w:val="ListParagraph"/>
        <w:widowControl w:val="0"/>
        <w:numPr>
          <w:ilvl w:val="0"/>
          <w:numId w:val="73"/>
        </w:numPr>
        <w:autoSpaceDE w:val="0"/>
        <w:autoSpaceDN w:val="0"/>
        <w:adjustRightInd w:val="0"/>
        <w:spacing w:after="0" w:line="360" w:lineRule="auto"/>
        <w:ind w:right="399"/>
        <w:jc w:val="both"/>
        <w:rPr>
          <w:rFonts w:ascii="Times New Roman" w:hAnsi="Times New Roman"/>
          <w:color w:val="000000"/>
        </w:rPr>
      </w:pPr>
      <w:r w:rsidRPr="00004671">
        <w:rPr>
          <w:rFonts w:ascii="Times New Roman" w:hAnsi="Times New Roman"/>
          <w:color w:val="292425"/>
        </w:rPr>
        <w:t>Any</w:t>
      </w:r>
      <w:r w:rsidRPr="00004671">
        <w:rPr>
          <w:rFonts w:ascii="Times New Roman" w:hAnsi="Times New Roman"/>
          <w:color w:val="292425"/>
          <w:spacing w:val="-8"/>
        </w:rPr>
        <w:t xml:space="preserve"> </w:t>
      </w:r>
      <w:r w:rsidRPr="00004671">
        <w:rPr>
          <w:rFonts w:ascii="Times New Roman" w:hAnsi="Times New Roman"/>
          <w:color w:val="292425"/>
        </w:rPr>
        <w:t>disclosure</w:t>
      </w:r>
      <w:r w:rsidRPr="00004671">
        <w:rPr>
          <w:rFonts w:ascii="Times New Roman" w:hAnsi="Times New Roman"/>
          <w:color w:val="292425"/>
          <w:spacing w:val="-8"/>
        </w:rPr>
        <w:t xml:space="preserve"> </w:t>
      </w:r>
      <w:r w:rsidRPr="00004671">
        <w:rPr>
          <w:rFonts w:ascii="Times New Roman" w:hAnsi="Times New Roman"/>
          <w:color w:val="292425"/>
        </w:rPr>
        <w:t>made</w:t>
      </w:r>
      <w:r w:rsidRPr="00004671">
        <w:rPr>
          <w:rFonts w:ascii="Times New Roman" w:hAnsi="Times New Roman"/>
          <w:color w:val="292425"/>
          <w:spacing w:val="-8"/>
        </w:rPr>
        <w:t xml:space="preserve"> </w:t>
      </w:r>
      <w:r w:rsidRPr="00004671">
        <w:rPr>
          <w:rFonts w:ascii="Times New Roman" w:hAnsi="Times New Roman"/>
          <w:color w:val="292425"/>
        </w:rPr>
        <w:t>under</w:t>
      </w:r>
      <w:r w:rsidRPr="00004671">
        <w:rPr>
          <w:rFonts w:ascii="Times New Roman" w:hAnsi="Times New Roman"/>
          <w:color w:val="292425"/>
          <w:spacing w:val="-8"/>
        </w:rPr>
        <w:t xml:space="preserve"> </w:t>
      </w:r>
      <w:r w:rsidRPr="00004671">
        <w:rPr>
          <w:rFonts w:ascii="Times New Roman" w:hAnsi="Times New Roman"/>
          <w:color w:val="292425"/>
        </w:rPr>
        <w:t>this</w:t>
      </w:r>
      <w:r w:rsidRPr="00004671">
        <w:rPr>
          <w:rFonts w:ascii="Times New Roman" w:hAnsi="Times New Roman"/>
          <w:color w:val="292425"/>
          <w:spacing w:val="-8"/>
        </w:rPr>
        <w:t xml:space="preserve"> </w:t>
      </w:r>
      <w:r w:rsidRPr="00004671">
        <w:rPr>
          <w:rFonts w:ascii="Times New Roman" w:hAnsi="Times New Roman"/>
          <w:color w:val="292425"/>
        </w:rPr>
        <w:t>section</w:t>
      </w:r>
      <w:r w:rsidRPr="00004671">
        <w:rPr>
          <w:rFonts w:ascii="Times New Roman" w:hAnsi="Times New Roman"/>
          <w:color w:val="292425"/>
          <w:spacing w:val="-8"/>
        </w:rPr>
        <w:t xml:space="preserve"> </w:t>
      </w:r>
      <w:r w:rsidRPr="00004671">
        <w:rPr>
          <w:rFonts w:ascii="Times New Roman" w:hAnsi="Times New Roman"/>
          <w:color w:val="292425"/>
        </w:rPr>
        <w:t>must</w:t>
      </w:r>
      <w:r w:rsidRPr="00004671">
        <w:rPr>
          <w:rFonts w:ascii="Times New Roman" w:hAnsi="Times New Roman"/>
          <w:color w:val="292425"/>
          <w:spacing w:val="-8"/>
        </w:rPr>
        <w:t xml:space="preserve"> </w:t>
      </w:r>
      <w:r w:rsidRPr="00004671">
        <w:rPr>
          <w:rFonts w:ascii="Times New Roman" w:hAnsi="Times New Roman"/>
          <w:color w:val="292425"/>
        </w:rPr>
        <w:t>be</w:t>
      </w:r>
      <w:r w:rsidRPr="00004671">
        <w:rPr>
          <w:rFonts w:ascii="Times New Roman" w:hAnsi="Times New Roman"/>
          <w:color w:val="292425"/>
          <w:spacing w:val="-8"/>
        </w:rPr>
        <w:t xml:space="preserve"> </w:t>
      </w:r>
      <w:r w:rsidRPr="00004671">
        <w:rPr>
          <w:rFonts w:ascii="Times New Roman" w:hAnsi="Times New Roman"/>
          <w:color w:val="292425"/>
        </w:rPr>
        <w:t>noted</w:t>
      </w:r>
      <w:r w:rsidRPr="00004671">
        <w:rPr>
          <w:rFonts w:ascii="Times New Roman" w:hAnsi="Times New Roman"/>
          <w:color w:val="292425"/>
          <w:spacing w:val="-8"/>
        </w:rPr>
        <w:t xml:space="preserve"> </w:t>
      </w:r>
      <w:r w:rsidRPr="00004671">
        <w:rPr>
          <w:rFonts w:ascii="Times New Roman" w:hAnsi="Times New Roman"/>
          <w:color w:val="292425"/>
        </w:rPr>
        <w:t>in</w:t>
      </w:r>
      <w:r w:rsidRPr="00004671">
        <w:rPr>
          <w:rFonts w:ascii="Times New Roman" w:hAnsi="Times New Roman"/>
          <w:color w:val="292425"/>
          <w:spacing w:val="-8"/>
        </w:rPr>
        <w:t xml:space="preserve"> </w:t>
      </w:r>
      <w:r w:rsidRPr="00004671">
        <w:rPr>
          <w:rFonts w:ascii="Times New Roman" w:hAnsi="Times New Roman"/>
          <w:color w:val="292425"/>
        </w:rPr>
        <w:t>the</w:t>
      </w:r>
      <w:r w:rsidRPr="00004671">
        <w:rPr>
          <w:rFonts w:ascii="Times New Roman" w:hAnsi="Times New Roman"/>
          <w:color w:val="292425"/>
          <w:spacing w:val="-8"/>
        </w:rPr>
        <w:t xml:space="preserve"> </w:t>
      </w:r>
      <w:r w:rsidRPr="00004671">
        <w:rPr>
          <w:rFonts w:ascii="Times New Roman" w:hAnsi="Times New Roman"/>
          <w:color w:val="292425"/>
        </w:rPr>
        <w:t>minutes</w:t>
      </w:r>
      <w:r w:rsidRPr="00004671">
        <w:rPr>
          <w:rFonts w:ascii="Times New Roman" w:hAnsi="Times New Roman"/>
          <w:color w:val="292425"/>
          <w:spacing w:val="-8"/>
        </w:rPr>
        <w:t xml:space="preserve"> </w:t>
      </w:r>
      <w:r w:rsidRPr="00004671">
        <w:rPr>
          <w:rFonts w:ascii="Times New Roman" w:hAnsi="Times New Roman"/>
          <w:color w:val="292425"/>
        </w:rPr>
        <w:t>of</w:t>
      </w:r>
      <w:r w:rsidRPr="00004671">
        <w:rPr>
          <w:rFonts w:ascii="Times New Roman" w:hAnsi="Times New Roman"/>
          <w:color w:val="292425"/>
          <w:spacing w:val="-8"/>
        </w:rPr>
        <w:t xml:space="preserve"> </w:t>
      </w:r>
      <w:r w:rsidRPr="00004671">
        <w:rPr>
          <w:rFonts w:ascii="Times New Roman" w:hAnsi="Times New Roman"/>
          <w:color w:val="292425"/>
        </w:rPr>
        <w:t>the relevant</w:t>
      </w:r>
      <w:r w:rsidRPr="00004671">
        <w:rPr>
          <w:rFonts w:ascii="Times New Roman" w:hAnsi="Times New Roman"/>
          <w:color w:val="292425"/>
          <w:spacing w:val="-3"/>
        </w:rPr>
        <w:t xml:space="preserve"> </w:t>
      </w:r>
      <w:r w:rsidRPr="00004671">
        <w:rPr>
          <w:rFonts w:ascii="Times New Roman" w:hAnsi="Times New Roman"/>
          <w:color w:val="292425"/>
        </w:rPr>
        <w:t>meeting</w:t>
      </w:r>
      <w:r w:rsidRPr="00004671">
        <w:rPr>
          <w:rFonts w:ascii="Times New Roman" w:hAnsi="Times New Roman"/>
          <w:color w:val="292425"/>
          <w:spacing w:val="-3"/>
        </w:rPr>
        <w:t xml:space="preserve"> </w:t>
      </w:r>
      <w:r w:rsidRPr="00004671">
        <w:rPr>
          <w:rFonts w:ascii="Times New Roman" w:hAnsi="Times New Roman"/>
          <w:color w:val="292425"/>
        </w:rPr>
        <w:t>of</w:t>
      </w:r>
      <w:r w:rsidRPr="00004671">
        <w:rPr>
          <w:rFonts w:ascii="Times New Roman" w:hAnsi="Times New Roman"/>
          <w:color w:val="292425"/>
          <w:spacing w:val="-3"/>
        </w:rPr>
        <w:t xml:space="preserve"> </w:t>
      </w:r>
      <w:r w:rsidRPr="00004671">
        <w:rPr>
          <w:rFonts w:ascii="Times New Roman" w:hAnsi="Times New Roman"/>
          <w:color w:val="292425"/>
        </w:rPr>
        <w:t>the</w:t>
      </w:r>
      <w:r w:rsidRPr="00004671">
        <w:rPr>
          <w:rFonts w:ascii="Times New Roman" w:hAnsi="Times New Roman"/>
          <w:color w:val="292425"/>
          <w:spacing w:val="-3"/>
        </w:rPr>
        <w:t xml:space="preserve"> </w:t>
      </w:r>
      <w:r w:rsidRPr="00004671">
        <w:rPr>
          <w:rFonts w:ascii="Times New Roman" w:hAnsi="Times New Roman"/>
          <w:color w:val="292425"/>
        </w:rPr>
        <w:t>Advisory</w:t>
      </w:r>
      <w:r w:rsidRPr="00004671">
        <w:rPr>
          <w:rFonts w:ascii="Times New Roman" w:hAnsi="Times New Roman"/>
          <w:color w:val="292425"/>
          <w:spacing w:val="-3"/>
        </w:rPr>
        <w:t xml:space="preserve"> </w:t>
      </w:r>
      <w:r w:rsidRPr="00004671">
        <w:rPr>
          <w:rFonts w:ascii="Times New Roman" w:hAnsi="Times New Roman"/>
          <w:color w:val="292425"/>
        </w:rPr>
        <w:t>Council.</w:t>
      </w:r>
    </w:p>
    <w:p w14:paraId="67C65FFD" w14:textId="77777777" w:rsidR="00880F5D" w:rsidRPr="00004671" w:rsidRDefault="00880F5D" w:rsidP="00E63495">
      <w:pPr>
        <w:pStyle w:val="ListParagraph"/>
        <w:widowControl w:val="0"/>
        <w:numPr>
          <w:ilvl w:val="0"/>
          <w:numId w:val="73"/>
        </w:numPr>
        <w:autoSpaceDE w:val="0"/>
        <w:autoSpaceDN w:val="0"/>
        <w:adjustRightInd w:val="0"/>
        <w:spacing w:after="0" w:line="360" w:lineRule="auto"/>
        <w:ind w:right="402"/>
        <w:jc w:val="both"/>
        <w:rPr>
          <w:rFonts w:ascii="Times New Roman" w:hAnsi="Times New Roman"/>
          <w:color w:val="000000"/>
        </w:rPr>
      </w:pPr>
      <w:r w:rsidRPr="00004671">
        <w:rPr>
          <w:rFonts w:ascii="Times New Roman" w:hAnsi="Times New Roman"/>
          <w:color w:val="292425"/>
        </w:rPr>
        <w:t>A</w:t>
      </w:r>
      <w:r w:rsidRPr="00004671">
        <w:rPr>
          <w:rFonts w:ascii="Times New Roman" w:hAnsi="Times New Roman"/>
          <w:color w:val="292425"/>
          <w:spacing w:val="-20"/>
        </w:rPr>
        <w:t xml:space="preserve"> </w:t>
      </w:r>
      <w:r w:rsidRPr="00004671">
        <w:rPr>
          <w:rFonts w:ascii="Times New Roman" w:hAnsi="Times New Roman"/>
          <w:color w:val="292425"/>
          <w:spacing w:val="-3"/>
        </w:rPr>
        <w:t>membe</w:t>
      </w:r>
      <w:r w:rsidRPr="00004671">
        <w:rPr>
          <w:rFonts w:ascii="Times New Roman" w:hAnsi="Times New Roman"/>
          <w:color w:val="292425"/>
        </w:rPr>
        <w:t>r</w:t>
      </w:r>
      <w:r w:rsidRPr="00004671">
        <w:rPr>
          <w:rFonts w:ascii="Times New Roman" w:hAnsi="Times New Roman"/>
          <w:color w:val="292425"/>
          <w:spacing w:val="-20"/>
        </w:rPr>
        <w:t xml:space="preserve"> </w:t>
      </w:r>
      <w:r w:rsidRPr="00004671">
        <w:rPr>
          <w:rFonts w:ascii="Times New Roman" w:hAnsi="Times New Roman"/>
          <w:color w:val="292425"/>
          <w:spacing w:val="-3"/>
        </w:rPr>
        <w:t>o</w:t>
      </w:r>
      <w:r w:rsidRPr="00004671">
        <w:rPr>
          <w:rFonts w:ascii="Times New Roman" w:hAnsi="Times New Roman"/>
          <w:color w:val="292425"/>
        </w:rPr>
        <w:t>f</w:t>
      </w:r>
      <w:r w:rsidRPr="00004671">
        <w:rPr>
          <w:rFonts w:ascii="Times New Roman" w:hAnsi="Times New Roman"/>
          <w:color w:val="292425"/>
          <w:spacing w:val="-20"/>
        </w:rPr>
        <w:t xml:space="preserve"> </w:t>
      </w:r>
      <w:r w:rsidRPr="00004671">
        <w:rPr>
          <w:rFonts w:ascii="Times New Roman" w:hAnsi="Times New Roman"/>
          <w:color w:val="292425"/>
          <w:spacing w:val="-3"/>
        </w:rPr>
        <w:t>th</w:t>
      </w:r>
      <w:r w:rsidRPr="00004671">
        <w:rPr>
          <w:rFonts w:ascii="Times New Roman" w:hAnsi="Times New Roman"/>
          <w:color w:val="292425"/>
        </w:rPr>
        <w:t>e</w:t>
      </w:r>
      <w:r w:rsidRPr="00004671">
        <w:rPr>
          <w:rFonts w:ascii="Times New Roman" w:hAnsi="Times New Roman"/>
          <w:color w:val="292425"/>
          <w:spacing w:val="-20"/>
        </w:rPr>
        <w:t xml:space="preserve"> </w:t>
      </w:r>
      <w:r w:rsidRPr="00004671">
        <w:rPr>
          <w:rFonts w:ascii="Times New Roman" w:hAnsi="Times New Roman"/>
          <w:color w:val="292425"/>
          <w:spacing w:val="-3"/>
        </w:rPr>
        <w:t>Advisor</w:t>
      </w:r>
      <w:r w:rsidRPr="00004671">
        <w:rPr>
          <w:rFonts w:ascii="Times New Roman" w:hAnsi="Times New Roman"/>
          <w:color w:val="292425"/>
        </w:rPr>
        <w:t>y</w:t>
      </w:r>
      <w:r w:rsidRPr="00004671">
        <w:rPr>
          <w:rFonts w:ascii="Times New Roman" w:hAnsi="Times New Roman"/>
          <w:color w:val="292425"/>
          <w:spacing w:val="-20"/>
        </w:rPr>
        <w:t xml:space="preserve"> </w:t>
      </w:r>
      <w:r w:rsidRPr="00004671">
        <w:rPr>
          <w:rFonts w:ascii="Times New Roman" w:hAnsi="Times New Roman"/>
          <w:color w:val="292425"/>
          <w:spacing w:val="-3"/>
        </w:rPr>
        <w:t>Counci</w:t>
      </w:r>
      <w:r w:rsidRPr="00004671">
        <w:rPr>
          <w:rFonts w:ascii="Times New Roman" w:hAnsi="Times New Roman"/>
          <w:color w:val="292425"/>
        </w:rPr>
        <w:t>l</w:t>
      </w:r>
      <w:r w:rsidRPr="00004671">
        <w:rPr>
          <w:rFonts w:ascii="Times New Roman" w:hAnsi="Times New Roman"/>
          <w:color w:val="292425"/>
          <w:spacing w:val="-20"/>
        </w:rPr>
        <w:t xml:space="preserve"> </w:t>
      </w:r>
      <w:r w:rsidRPr="00004671">
        <w:rPr>
          <w:rFonts w:ascii="Times New Roman" w:hAnsi="Times New Roman"/>
          <w:color w:val="292425"/>
          <w:spacing w:val="-3"/>
        </w:rPr>
        <w:t>o</w:t>
      </w:r>
      <w:r w:rsidRPr="00004671">
        <w:rPr>
          <w:rFonts w:ascii="Times New Roman" w:hAnsi="Times New Roman"/>
          <w:color w:val="292425"/>
        </w:rPr>
        <w:t>r</w:t>
      </w:r>
      <w:r w:rsidRPr="00004671">
        <w:rPr>
          <w:rFonts w:ascii="Times New Roman" w:hAnsi="Times New Roman"/>
          <w:color w:val="292425"/>
          <w:spacing w:val="-20"/>
        </w:rPr>
        <w:t xml:space="preserve"> </w:t>
      </w:r>
      <w:r w:rsidRPr="00004671">
        <w:rPr>
          <w:rFonts w:ascii="Times New Roman" w:hAnsi="Times New Roman"/>
          <w:color w:val="292425"/>
          <w:spacing w:val="-3"/>
        </w:rPr>
        <w:t>o</w:t>
      </w:r>
      <w:r w:rsidRPr="00004671">
        <w:rPr>
          <w:rFonts w:ascii="Times New Roman" w:hAnsi="Times New Roman"/>
          <w:color w:val="292425"/>
        </w:rPr>
        <w:t>f</w:t>
      </w:r>
      <w:r w:rsidRPr="00004671">
        <w:rPr>
          <w:rFonts w:ascii="Times New Roman" w:hAnsi="Times New Roman"/>
          <w:color w:val="292425"/>
          <w:spacing w:val="-20"/>
        </w:rPr>
        <w:t xml:space="preserve"> </w:t>
      </w:r>
      <w:r w:rsidRPr="00004671">
        <w:rPr>
          <w:rFonts w:ascii="Times New Roman" w:hAnsi="Times New Roman"/>
          <w:color w:val="292425"/>
        </w:rPr>
        <w:t>a</w:t>
      </w:r>
      <w:r w:rsidRPr="00004671">
        <w:rPr>
          <w:rFonts w:ascii="Times New Roman" w:hAnsi="Times New Roman"/>
          <w:color w:val="292425"/>
          <w:spacing w:val="-20"/>
        </w:rPr>
        <w:t xml:space="preserve"> </w:t>
      </w:r>
      <w:r w:rsidRPr="00004671">
        <w:rPr>
          <w:rFonts w:ascii="Times New Roman" w:hAnsi="Times New Roman"/>
          <w:color w:val="292425"/>
          <w:spacing w:val="-3"/>
        </w:rPr>
        <w:t>committe</w:t>
      </w:r>
      <w:r w:rsidRPr="00004671">
        <w:rPr>
          <w:rFonts w:ascii="Times New Roman" w:hAnsi="Times New Roman"/>
          <w:color w:val="292425"/>
        </w:rPr>
        <w:t>e</w:t>
      </w:r>
      <w:r w:rsidRPr="00004671">
        <w:rPr>
          <w:rFonts w:ascii="Times New Roman" w:hAnsi="Times New Roman"/>
          <w:color w:val="292425"/>
          <w:spacing w:val="-20"/>
        </w:rPr>
        <w:t xml:space="preserve"> </w:t>
      </w:r>
      <w:r w:rsidRPr="00004671">
        <w:rPr>
          <w:rFonts w:ascii="Times New Roman" w:hAnsi="Times New Roman"/>
          <w:color w:val="292425"/>
          <w:spacing w:val="-3"/>
        </w:rPr>
        <w:t>o</w:t>
      </w:r>
      <w:r w:rsidRPr="00004671">
        <w:rPr>
          <w:rFonts w:ascii="Times New Roman" w:hAnsi="Times New Roman"/>
          <w:color w:val="292425"/>
        </w:rPr>
        <w:t>f</w:t>
      </w:r>
      <w:r w:rsidRPr="00004671">
        <w:rPr>
          <w:rFonts w:ascii="Times New Roman" w:hAnsi="Times New Roman"/>
          <w:color w:val="292425"/>
          <w:spacing w:val="-20"/>
        </w:rPr>
        <w:t xml:space="preserve"> </w:t>
      </w:r>
      <w:r w:rsidRPr="00004671">
        <w:rPr>
          <w:rFonts w:ascii="Times New Roman" w:hAnsi="Times New Roman"/>
          <w:color w:val="292425"/>
          <w:spacing w:val="-3"/>
        </w:rPr>
        <w:t>th</w:t>
      </w:r>
      <w:r w:rsidRPr="00004671">
        <w:rPr>
          <w:rFonts w:ascii="Times New Roman" w:hAnsi="Times New Roman"/>
          <w:color w:val="292425"/>
        </w:rPr>
        <w:t>e</w:t>
      </w:r>
      <w:r w:rsidRPr="00004671">
        <w:rPr>
          <w:rFonts w:ascii="Times New Roman" w:hAnsi="Times New Roman"/>
          <w:color w:val="292425"/>
          <w:spacing w:val="-20"/>
        </w:rPr>
        <w:t xml:space="preserve"> </w:t>
      </w:r>
      <w:r w:rsidRPr="00004671">
        <w:rPr>
          <w:rFonts w:ascii="Times New Roman" w:hAnsi="Times New Roman"/>
          <w:color w:val="292425"/>
          <w:spacing w:val="-3"/>
        </w:rPr>
        <w:t>Advisor</w:t>
      </w:r>
      <w:r w:rsidRPr="00004671">
        <w:rPr>
          <w:rFonts w:ascii="Times New Roman" w:hAnsi="Times New Roman"/>
          <w:color w:val="292425"/>
        </w:rPr>
        <w:t>y</w:t>
      </w:r>
      <w:r w:rsidRPr="00004671">
        <w:rPr>
          <w:rFonts w:ascii="Times New Roman" w:hAnsi="Times New Roman"/>
          <w:color w:val="292425"/>
          <w:spacing w:val="-20"/>
        </w:rPr>
        <w:t xml:space="preserve"> </w:t>
      </w:r>
      <w:r w:rsidRPr="00004671">
        <w:rPr>
          <w:rFonts w:ascii="Times New Roman" w:hAnsi="Times New Roman"/>
          <w:color w:val="292425"/>
          <w:spacing w:val="-3"/>
        </w:rPr>
        <w:t xml:space="preserve">Council </w:t>
      </w:r>
      <w:r w:rsidRPr="00004671">
        <w:rPr>
          <w:rFonts w:ascii="Times New Roman" w:hAnsi="Times New Roman"/>
          <w:color w:val="292425"/>
        </w:rPr>
        <w:t>who</w:t>
      </w:r>
      <w:r w:rsidRPr="00004671">
        <w:rPr>
          <w:rFonts w:ascii="Times New Roman" w:hAnsi="Times New Roman"/>
          <w:color w:val="292425"/>
          <w:spacing w:val="-5"/>
        </w:rPr>
        <w:t xml:space="preserve"> </w:t>
      </w:r>
      <w:r w:rsidRPr="00004671">
        <w:rPr>
          <w:rFonts w:ascii="Times New Roman" w:hAnsi="Times New Roman"/>
          <w:color w:val="292425"/>
        </w:rPr>
        <w:t>contravenes</w:t>
      </w:r>
      <w:r w:rsidRPr="00004671">
        <w:rPr>
          <w:rFonts w:ascii="Times New Roman" w:hAnsi="Times New Roman"/>
          <w:color w:val="292425"/>
          <w:spacing w:val="-5"/>
        </w:rPr>
        <w:t xml:space="preserve"> </w:t>
      </w:r>
      <w:r w:rsidRPr="00004671">
        <w:rPr>
          <w:rFonts w:ascii="Times New Roman" w:hAnsi="Times New Roman"/>
          <w:color w:val="292425"/>
        </w:rPr>
        <w:t>subsection</w:t>
      </w:r>
      <w:r w:rsidRPr="00004671">
        <w:rPr>
          <w:rFonts w:ascii="Times New Roman" w:hAnsi="Times New Roman"/>
          <w:color w:val="292425"/>
          <w:spacing w:val="-5"/>
        </w:rPr>
        <w:t xml:space="preserve"> </w:t>
      </w:r>
      <w:r w:rsidRPr="00004671">
        <w:rPr>
          <w:rFonts w:ascii="Times New Roman" w:hAnsi="Times New Roman"/>
          <w:color w:val="292425"/>
        </w:rPr>
        <w:t>(1)</w:t>
      </w:r>
      <w:r w:rsidRPr="00004671">
        <w:rPr>
          <w:rFonts w:ascii="Times New Roman" w:hAnsi="Times New Roman"/>
          <w:color w:val="292425"/>
          <w:spacing w:val="-5"/>
        </w:rPr>
        <w:t xml:space="preserve"> </w:t>
      </w:r>
      <w:r w:rsidRPr="00004671">
        <w:rPr>
          <w:rFonts w:ascii="Times New Roman" w:hAnsi="Times New Roman"/>
          <w:color w:val="292425"/>
        </w:rPr>
        <w:t>commits</w:t>
      </w:r>
      <w:r w:rsidRPr="00004671">
        <w:rPr>
          <w:rFonts w:ascii="Times New Roman" w:hAnsi="Times New Roman"/>
          <w:color w:val="292425"/>
          <w:spacing w:val="-5"/>
        </w:rPr>
        <w:t xml:space="preserve"> </w:t>
      </w:r>
      <w:r w:rsidRPr="00004671">
        <w:rPr>
          <w:rFonts w:ascii="Times New Roman" w:hAnsi="Times New Roman"/>
          <w:color w:val="292425"/>
        </w:rPr>
        <w:t>an</w:t>
      </w:r>
      <w:r w:rsidRPr="00004671">
        <w:rPr>
          <w:rFonts w:ascii="Times New Roman" w:hAnsi="Times New Roman"/>
          <w:color w:val="292425"/>
          <w:spacing w:val="-5"/>
        </w:rPr>
        <w:t xml:space="preserve"> </w:t>
      </w:r>
      <w:r w:rsidRPr="00004671">
        <w:rPr>
          <w:rFonts w:ascii="Times New Roman" w:hAnsi="Times New Roman"/>
          <w:color w:val="292425"/>
        </w:rPr>
        <w:t>offence</w:t>
      </w:r>
      <w:r w:rsidRPr="00004671">
        <w:rPr>
          <w:rFonts w:ascii="Times New Roman" w:hAnsi="Times New Roman"/>
          <w:color w:val="292425"/>
          <w:spacing w:val="-5"/>
        </w:rPr>
        <w:t xml:space="preserve"> </w:t>
      </w:r>
      <w:r w:rsidRPr="00004671">
        <w:rPr>
          <w:rFonts w:ascii="Times New Roman" w:hAnsi="Times New Roman"/>
          <w:color w:val="292425"/>
        </w:rPr>
        <w:t>and</w:t>
      </w:r>
      <w:r w:rsidRPr="00004671">
        <w:rPr>
          <w:rFonts w:ascii="Times New Roman" w:hAnsi="Times New Roman"/>
          <w:color w:val="292425"/>
          <w:spacing w:val="-5"/>
        </w:rPr>
        <w:t xml:space="preserve"> </w:t>
      </w:r>
      <w:r w:rsidRPr="00004671">
        <w:rPr>
          <w:rFonts w:ascii="Times New Roman" w:hAnsi="Times New Roman"/>
          <w:color w:val="292425"/>
        </w:rPr>
        <w:t>is</w:t>
      </w:r>
      <w:r w:rsidRPr="00004671">
        <w:rPr>
          <w:rFonts w:ascii="Times New Roman" w:hAnsi="Times New Roman"/>
          <w:color w:val="292425"/>
          <w:spacing w:val="-5"/>
        </w:rPr>
        <w:t xml:space="preserve"> </w:t>
      </w:r>
      <w:r w:rsidRPr="00004671">
        <w:rPr>
          <w:rFonts w:ascii="Times New Roman" w:hAnsi="Times New Roman"/>
          <w:color w:val="292425"/>
        </w:rPr>
        <w:t>on</w:t>
      </w:r>
      <w:r w:rsidRPr="00004671">
        <w:rPr>
          <w:rFonts w:ascii="Times New Roman" w:hAnsi="Times New Roman"/>
          <w:color w:val="292425"/>
          <w:spacing w:val="-5"/>
        </w:rPr>
        <w:t xml:space="preserve"> </w:t>
      </w:r>
      <w:r w:rsidRPr="00004671">
        <w:rPr>
          <w:rFonts w:ascii="Times New Roman" w:hAnsi="Times New Roman"/>
          <w:color w:val="292425"/>
        </w:rPr>
        <w:t>conviction</w:t>
      </w:r>
      <w:r w:rsidRPr="00004671">
        <w:rPr>
          <w:rFonts w:ascii="Times New Roman" w:hAnsi="Times New Roman"/>
          <w:color w:val="292425"/>
          <w:spacing w:val="-5"/>
        </w:rPr>
        <w:t xml:space="preserve"> </w:t>
      </w:r>
      <w:r w:rsidRPr="00004671">
        <w:rPr>
          <w:rFonts w:ascii="Times New Roman" w:hAnsi="Times New Roman"/>
          <w:color w:val="292425"/>
        </w:rPr>
        <w:t>liable</w:t>
      </w:r>
      <w:r w:rsidRPr="00004671">
        <w:rPr>
          <w:rFonts w:ascii="Times New Roman" w:hAnsi="Times New Roman"/>
          <w:color w:val="292425"/>
          <w:spacing w:val="-5"/>
        </w:rPr>
        <w:t xml:space="preserve"> </w:t>
      </w:r>
      <w:r w:rsidRPr="00004671">
        <w:rPr>
          <w:rFonts w:ascii="Times New Roman" w:hAnsi="Times New Roman"/>
          <w:color w:val="292425"/>
        </w:rPr>
        <w:t>to</w:t>
      </w:r>
      <w:r w:rsidRPr="00004671">
        <w:rPr>
          <w:rFonts w:ascii="Times New Roman" w:hAnsi="Times New Roman"/>
          <w:color w:val="292425"/>
          <w:spacing w:val="-5"/>
        </w:rPr>
        <w:t xml:space="preserve"> </w:t>
      </w:r>
      <w:r w:rsidRPr="00004671">
        <w:rPr>
          <w:rFonts w:ascii="Times New Roman" w:hAnsi="Times New Roman"/>
          <w:color w:val="292425"/>
        </w:rPr>
        <w:t>a</w:t>
      </w:r>
      <w:r w:rsidRPr="00004671">
        <w:rPr>
          <w:rFonts w:ascii="Times New Roman" w:hAnsi="Times New Roman"/>
          <w:color w:val="292425"/>
          <w:spacing w:val="-5"/>
        </w:rPr>
        <w:t xml:space="preserve"> </w:t>
      </w:r>
      <w:r w:rsidRPr="00004671">
        <w:rPr>
          <w:rFonts w:ascii="Times New Roman" w:hAnsi="Times New Roman"/>
          <w:color w:val="292425"/>
        </w:rPr>
        <w:t>fine not exceeding N$10 000 or to imprisonment for a period not exceeding two years or to both such fine and such imprisonment.</w:t>
      </w:r>
    </w:p>
    <w:p w14:paraId="405D5EA7" w14:textId="77777777" w:rsidR="00880F5D" w:rsidRPr="007F25B6" w:rsidRDefault="00880F5D" w:rsidP="00880F5D">
      <w:pPr>
        <w:widowControl w:val="0"/>
        <w:autoSpaceDE w:val="0"/>
        <w:autoSpaceDN w:val="0"/>
        <w:adjustRightInd w:val="0"/>
        <w:spacing w:before="4" w:after="0" w:line="360" w:lineRule="auto"/>
        <w:jc w:val="both"/>
        <w:rPr>
          <w:rFonts w:ascii="Times New Roman" w:hAnsi="Times New Roman"/>
          <w:color w:val="000000"/>
          <w:sz w:val="26"/>
          <w:szCs w:val="26"/>
        </w:rPr>
      </w:pPr>
    </w:p>
    <w:p w14:paraId="5904FC2A" w14:textId="77777777" w:rsidR="00880F5D" w:rsidRPr="007F25B6" w:rsidRDefault="00BA0C5D" w:rsidP="00004671">
      <w:pPr>
        <w:pStyle w:val="Heading2"/>
      </w:pPr>
      <w:bookmarkStart w:id="56" w:name="_Toc410965095"/>
      <w:r w:rsidRPr="007F25B6">
        <w:t xml:space="preserve"> </w:t>
      </w:r>
      <w:bookmarkStart w:id="57" w:name="_Toc427492858"/>
      <w:r w:rsidR="00880F5D" w:rsidRPr="007F25B6">
        <w:t>Annual</w:t>
      </w:r>
      <w:r w:rsidR="00880F5D" w:rsidRPr="007F25B6">
        <w:rPr>
          <w:spacing w:val="-3"/>
        </w:rPr>
        <w:t xml:space="preserve"> </w:t>
      </w:r>
      <w:r w:rsidR="00880F5D" w:rsidRPr="007F25B6">
        <w:t>report</w:t>
      </w:r>
      <w:bookmarkEnd w:id="56"/>
      <w:bookmarkEnd w:id="57"/>
    </w:p>
    <w:p w14:paraId="2F4ACCBF" w14:textId="77777777" w:rsidR="00004671" w:rsidRPr="00004671" w:rsidRDefault="00880F5D" w:rsidP="00E63495">
      <w:pPr>
        <w:pStyle w:val="ListParagraph"/>
        <w:widowControl w:val="0"/>
        <w:numPr>
          <w:ilvl w:val="0"/>
          <w:numId w:val="74"/>
        </w:numPr>
        <w:autoSpaceDE w:val="0"/>
        <w:autoSpaceDN w:val="0"/>
        <w:adjustRightInd w:val="0"/>
        <w:spacing w:before="15" w:after="0" w:line="360" w:lineRule="auto"/>
        <w:jc w:val="both"/>
        <w:rPr>
          <w:rFonts w:ascii="Times New Roman" w:hAnsi="Times New Roman"/>
          <w:color w:val="000000"/>
        </w:rPr>
      </w:pPr>
      <w:r w:rsidRPr="00004671">
        <w:rPr>
          <w:rFonts w:ascii="Times New Roman" w:hAnsi="Times New Roman"/>
          <w:color w:val="292425"/>
        </w:rPr>
        <w:t>As</w:t>
      </w:r>
      <w:r w:rsidRPr="00004671">
        <w:rPr>
          <w:rFonts w:ascii="Times New Roman" w:hAnsi="Times New Roman"/>
          <w:color w:val="292425"/>
          <w:spacing w:val="-5"/>
        </w:rPr>
        <w:t xml:space="preserve"> </w:t>
      </w:r>
      <w:r w:rsidRPr="00004671">
        <w:rPr>
          <w:rFonts w:ascii="Times New Roman" w:hAnsi="Times New Roman"/>
          <w:color w:val="292425"/>
        </w:rPr>
        <w:t>soon</w:t>
      </w:r>
      <w:r w:rsidRPr="00004671">
        <w:rPr>
          <w:rFonts w:ascii="Times New Roman" w:hAnsi="Times New Roman"/>
          <w:color w:val="292425"/>
          <w:spacing w:val="-5"/>
        </w:rPr>
        <w:t xml:space="preserve"> </w:t>
      </w:r>
      <w:r w:rsidRPr="00004671">
        <w:rPr>
          <w:rFonts w:ascii="Times New Roman" w:hAnsi="Times New Roman"/>
          <w:color w:val="292425"/>
        </w:rPr>
        <w:t>as</w:t>
      </w:r>
      <w:r w:rsidRPr="00004671">
        <w:rPr>
          <w:rFonts w:ascii="Times New Roman" w:hAnsi="Times New Roman"/>
          <w:color w:val="292425"/>
          <w:spacing w:val="-5"/>
        </w:rPr>
        <w:t xml:space="preserve"> </w:t>
      </w:r>
      <w:r w:rsidRPr="00004671">
        <w:rPr>
          <w:rFonts w:ascii="Times New Roman" w:hAnsi="Times New Roman"/>
          <w:color w:val="292425"/>
        </w:rPr>
        <w:t>possible</w:t>
      </w:r>
      <w:r w:rsidRPr="00004671">
        <w:rPr>
          <w:rFonts w:ascii="Times New Roman" w:hAnsi="Times New Roman"/>
          <w:color w:val="292425"/>
          <w:spacing w:val="-5"/>
        </w:rPr>
        <w:t xml:space="preserve"> </w:t>
      </w:r>
      <w:r w:rsidRPr="00004671">
        <w:rPr>
          <w:rFonts w:ascii="Times New Roman" w:hAnsi="Times New Roman"/>
          <w:color w:val="292425"/>
        </w:rPr>
        <w:t>after</w:t>
      </w:r>
      <w:r w:rsidRPr="00004671">
        <w:rPr>
          <w:rFonts w:ascii="Times New Roman" w:hAnsi="Times New Roman"/>
          <w:color w:val="292425"/>
          <w:spacing w:val="-5"/>
        </w:rPr>
        <w:t xml:space="preserve"> </w:t>
      </w:r>
      <w:r w:rsidRPr="00004671">
        <w:rPr>
          <w:rFonts w:ascii="Times New Roman" w:hAnsi="Times New Roman"/>
          <w:color w:val="292425"/>
        </w:rPr>
        <w:t>the</w:t>
      </w:r>
      <w:r w:rsidRPr="00004671">
        <w:rPr>
          <w:rFonts w:ascii="Times New Roman" w:hAnsi="Times New Roman"/>
          <w:color w:val="292425"/>
          <w:spacing w:val="-5"/>
        </w:rPr>
        <w:t xml:space="preserve"> </w:t>
      </w:r>
      <w:r w:rsidRPr="00004671">
        <w:rPr>
          <w:rFonts w:ascii="Times New Roman" w:hAnsi="Times New Roman"/>
          <w:color w:val="292425"/>
        </w:rPr>
        <w:t>end</w:t>
      </w:r>
      <w:r w:rsidRPr="00004671">
        <w:rPr>
          <w:rFonts w:ascii="Times New Roman" w:hAnsi="Times New Roman"/>
          <w:color w:val="292425"/>
          <w:spacing w:val="-5"/>
        </w:rPr>
        <w:t xml:space="preserve"> </w:t>
      </w:r>
      <w:r w:rsidRPr="00004671">
        <w:rPr>
          <w:rFonts w:ascii="Times New Roman" w:hAnsi="Times New Roman"/>
          <w:color w:val="292425"/>
        </w:rPr>
        <w:t>of</w:t>
      </w:r>
      <w:r w:rsidRPr="00004671">
        <w:rPr>
          <w:rFonts w:ascii="Times New Roman" w:hAnsi="Times New Roman"/>
          <w:color w:val="292425"/>
          <w:spacing w:val="-5"/>
        </w:rPr>
        <w:t xml:space="preserve"> </w:t>
      </w:r>
      <w:r w:rsidRPr="00004671">
        <w:rPr>
          <w:rFonts w:ascii="Times New Roman" w:hAnsi="Times New Roman"/>
          <w:color w:val="292425"/>
        </w:rPr>
        <w:t>each</w:t>
      </w:r>
      <w:r w:rsidRPr="00004671">
        <w:rPr>
          <w:rFonts w:ascii="Times New Roman" w:hAnsi="Times New Roman"/>
          <w:color w:val="292425"/>
          <w:spacing w:val="-5"/>
        </w:rPr>
        <w:t xml:space="preserve"> </w:t>
      </w:r>
      <w:r w:rsidRPr="00004671">
        <w:rPr>
          <w:rFonts w:ascii="Times New Roman" w:hAnsi="Times New Roman"/>
          <w:color w:val="292425"/>
        </w:rPr>
        <w:t>financial</w:t>
      </w:r>
      <w:r w:rsidRPr="00004671">
        <w:rPr>
          <w:rFonts w:ascii="Times New Roman" w:hAnsi="Times New Roman"/>
          <w:color w:val="292425"/>
          <w:spacing w:val="-5"/>
        </w:rPr>
        <w:t xml:space="preserve"> </w:t>
      </w:r>
      <w:r w:rsidRPr="00004671">
        <w:rPr>
          <w:rFonts w:ascii="Times New Roman" w:hAnsi="Times New Roman"/>
          <w:color w:val="292425"/>
        </w:rPr>
        <w:t>year</w:t>
      </w:r>
      <w:r w:rsidRPr="00004671">
        <w:rPr>
          <w:rFonts w:ascii="Times New Roman" w:hAnsi="Times New Roman"/>
          <w:color w:val="292425"/>
          <w:spacing w:val="-5"/>
        </w:rPr>
        <w:t xml:space="preserve"> </w:t>
      </w:r>
      <w:r w:rsidRPr="00004671">
        <w:rPr>
          <w:rFonts w:ascii="Times New Roman" w:hAnsi="Times New Roman"/>
          <w:color w:val="292425"/>
        </w:rPr>
        <w:t>as</w:t>
      </w:r>
      <w:r w:rsidRPr="00004671">
        <w:rPr>
          <w:rFonts w:ascii="Times New Roman" w:hAnsi="Times New Roman"/>
          <w:color w:val="292425"/>
          <w:spacing w:val="-5"/>
        </w:rPr>
        <w:t xml:space="preserve"> </w:t>
      </w:r>
      <w:r w:rsidRPr="00004671">
        <w:rPr>
          <w:rFonts w:ascii="Times New Roman" w:hAnsi="Times New Roman"/>
          <w:color w:val="292425"/>
        </w:rPr>
        <w:t>defined</w:t>
      </w:r>
      <w:r w:rsidRPr="00004671">
        <w:rPr>
          <w:rFonts w:ascii="Times New Roman" w:hAnsi="Times New Roman"/>
          <w:color w:val="292425"/>
          <w:spacing w:val="-5"/>
        </w:rPr>
        <w:t xml:space="preserve"> </w:t>
      </w:r>
      <w:r w:rsidRPr="00004671">
        <w:rPr>
          <w:rFonts w:ascii="Times New Roman" w:hAnsi="Times New Roman"/>
          <w:color w:val="292425"/>
        </w:rPr>
        <w:t>in the</w:t>
      </w:r>
      <w:r w:rsidRPr="00004671">
        <w:rPr>
          <w:rFonts w:ascii="Times New Roman" w:hAnsi="Times New Roman"/>
          <w:color w:val="292425"/>
          <w:spacing w:val="-10"/>
        </w:rPr>
        <w:t xml:space="preserve"> </w:t>
      </w:r>
      <w:r w:rsidRPr="00004671">
        <w:rPr>
          <w:rFonts w:ascii="Times New Roman" w:hAnsi="Times New Roman"/>
          <w:color w:val="292425"/>
        </w:rPr>
        <w:t>State</w:t>
      </w:r>
      <w:r w:rsidRPr="00004671">
        <w:rPr>
          <w:rFonts w:ascii="Times New Roman" w:hAnsi="Times New Roman"/>
          <w:color w:val="292425"/>
          <w:spacing w:val="-10"/>
        </w:rPr>
        <w:t xml:space="preserve"> </w:t>
      </w:r>
      <w:r w:rsidR="00004671" w:rsidRPr="00004671">
        <w:rPr>
          <w:rFonts w:ascii="Times New Roman" w:hAnsi="Times New Roman"/>
          <w:color w:val="292425"/>
          <w:spacing w:val="-10"/>
        </w:rPr>
        <w:t xml:space="preserve"> </w:t>
      </w:r>
      <w:r w:rsidRPr="00004671">
        <w:rPr>
          <w:rFonts w:ascii="Times New Roman" w:hAnsi="Times New Roman"/>
        </w:rPr>
        <w:t>Finance</w:t>
      </w:r>
      <w:r w:rsidRPr="00004671">
        <w:rPr>
          <w:rFonts w:ascii="Times New Roman" w:hAnsi="Times New Roman"/>
          <w:spacing w:val="-10"/>
        </w:rPr>
        <w:t xml:space="preserve"> </w:t>
      </w:r>
      <w:r w:rsidRPr="00004671">
        <w:rPr>
          <w:rFonts w:ascii="Times New Roman" w:hAnsi="Times New Roman"/>
        </w:rPr>
        <w:t>Act,</w:t>
      </w:r>
      <w:r w:rsidRPr="00004671">
        <w:rPr>
          <w:rFonts w:ascii="Times New Roman" w:hAnsi="Times New Roman"/>
          <w:spacing w:val="-10"/>
        </w:rPr>
        <w:t xml:space="preserve"> </w:t>
      </w:r>
      <w:r w:rsidRPr="00004671">
        <w:rPr>
          <w:rFonts w:ascii="Times New Roman" w:hAnsi="Times New Roman"/>
        </w:rPr>
        <w:t>1991</w:t>
      </w:r>
      <w:r w:rsidRPr="00004671">
        <w:rPr>
          <w:rFonts w:ascii="Times New Roman" w:hAnsi="Times New Roman"/>
          <w:spacing w:val="-10"/>
        </w:rPr>
        <w:t xml:space="preserve"> </w:t>
      </w:r>
      <w:r w:rsidRPr="00004671">
        <w:rPr>
          <w:rFonts w:ascii="Times New Roman" w:hAnsi="Times New Roman"/>
        </w:rPr>
        <w:t>(Act</w:t>
      </w:r>
      <w:r w:rsidRPr="00004671">
        <w:rPr>
          <w:rFonts w:ascii="Times New Roman" w:hAnsi="Times New Roman"/>
          <w:spacing w:val="-10"/>
        </w:rPr>
        <w:t xml:space="preserve"> </w:t>
      </w:r>
      <w:r w:rsidRPr="00004671">
        <w:rPr>
          <w:rFonts w:ascii="Times New Roman" w:hAnsi="Times New Roman"/>
        </w:rPr>
        <w:t>No.</w:t>
      </w:r>
      <w:r w:rsidRPr="00004671">
        <w:rPr>
          <w:rFonts w:ascii="Times New Roman" w:hAnsi="Times New Roman"/>
          <w:spacing w:val="-10"/>
        </w:rPr>
        <w:t xml:space="preserve"> </w:t>
      </w:r>
      <w:r w:rsidRPr="00004671">
        <w:rPr>
          <w:rFonts w:ascii="Times New Roman" w:hAnsi="Times New Roman"/>
        </w:rPr>
        <w:t>31</w:t>
      </w:r>
      <w:r w:rsidRPr="00004671">
        <w:rPr>
          <w:rFonts w:ascii="Times New Roman" w:hAnsi="Times New Roman"/>
          <w:spacing w:val="-10"/>
        </w:rPr>
        <w:t xml:space="preserve"> </w:t>
      </w:r>
      <w:r w:rsidRPr="00004671">
        <w:rPr>
          <w:rFonts w:ascii="Times New Roman" w:hAnsi="Times New Roman"/>
        </w:rPr>
        <w:t>of</w:t>
      </w:r>
      <w:r w:rsidRPr="00004671">
        <w:rPr>
          <w:rFonts w:ascii="Times New Roman" w:hAnsi="Times New Roman"/>
          <w:spacing w:val="-10"/>
        </w:rPr>
        <w:t xml:space="preserve"> </w:t>
      </w:r>
      <w:r w:rsidRPr="00004671">
        <w:rPr>
          <w:rFonts w:ascii="Times New Roman" w:hAnsi="Times New Roman"/>
        </w:rPr>
        <w:t>1991),</w:t>
      </w:r>
      <w:r w:rsidRPr="00004671">
        <w:rPr>
          <w:rFonts w:ascii="Times New Roman" w:hAnsi="Times New Roman"/>
          <w:spacing w:val="-10"/>
        </w:rPr>
        <w:t xml:space="preserve"> </w:t>
      </w:r>
      <w:r w:rsidRPr="00004671">
        <w:rPr>
          <w:rFonts w:ascii="Times New Roman" w:hAnsi="Times New Roman"/>
        </w:rPr>
        <w:t>the</w:t>
      </w:r>
      <w:r w:rsidRPr="00004671">
        <w:rPr>
          <w:rFonts w:ascii="Times New Roman" w:hAnsi="Times New Roman"/>
          <w:spacing w:val="-10"/>
        </w:rPr>
        <w:t xml:space="preserve"> </w:t>
      </w:r>
      <w:r w:rsidRPr="00004671">
        <w:rPr>
          <w:rFonts w:ascii="Times New Roman" w:hAnsi="Times New Roman"/>
        </w:rPr>
        <w:t>Advisory</w:t>
      </w:r>
      <w:r w:rsidRPr="00004671">
        <w:rPr>
          <w:rFonts w:ascii="Times New Roman" w:hAnsi="Times New Roman"/>
          <w:spacing w:val="-10"/>
        </w:rPr>
        <w:t xml:space="preserve"> </w:t>
      </w:r>
      <w:r w:rsidRPr="00004671">
        <w:rPr>
          <w:rFonts w:ascii="Times New Roman" w:hAnsi="Times New Roman"/>
        </w:rPr>
        <w:t>Council</w:t>
      </w:r>
      <w:r w:rsidRPr="00004671">
        <w:rPr>
          <w:rFonts w:ascii="Times New Roman" w:hAnsi="Times New Roman"/>
          <w:spacing w:val="-10"/>
        </w:rPr>
        <w:t xml:space="preserve"> </w:t>
      </w:r>
      <w:r w:rsidRPr="00004671">
        <w:rPr>
          <w:rFonts w:ascii="Times New Roman" w:hAnsi="Times New Roman"/>
        </w:rPr>
        <w:t>must</w:t>
      </w:r>
      <w:r w:rsidRPr="00004671">
        <w:rPr>
          <w:rFonts w:ascii="Times New Roman" w:hAnsi="Times New Roman"/>
          <w:spacing w:val="-10"/>
        </w:rPr>
        <w:t xml:space="preserve"> </w:t>
      </w:r>
      <w:r w:rsidRPr="00004671">
        <w:rPr>
          <w:rFonts w:ascii="Times New Roman" w:hAnsi="Times New Roman"/>
        </w:rPr>
        <w:t>prepare</w:t>
      </w:r>
      <w:r w:rsidRPr="00004671">
        <w:rPr>
          <w:rFonts w:ascii="Times New Roman" w:hAnsi="Times New Roman"/>
          <w:spacing w:val="-10"/>
        </w:rPr>
        <w:t xml:space="preserve"> </w:t>
      </w:r>
      <w:r w:rsidRPr="00004671">
        <w:rPr>
          <w:rFonts w:ascii="Times New Roman" w:hAnsi="Times New Roman"/>
        </w:rPr>
        <w:t>an annual report in</w:t>
      </w:r>
      <w:r w:rsidR="00004671" w:rsidRPr="00004671">
        <w:rPr>
          <w:rFonts w:ascii="Times New Roman" w:hAnsi="Times New Roman"/>
        </w:rPr>
        <w:t xml:space="preserve"> accordance with subsection (2)</w:t>
      </w:r>
    </w:p>
    <w:p w14:paraId="639D8E08" w14:textId="77777777" w:rsidR="00880F5D" w:rsidRPr="00004671" w:rsidRDefault="00880F5D" w:rsidP="00E63495">
      <w:pPr>
        <w:pStyle w:val="ListParagraph"/>
        <w:widowControl w:val="0"/>
        <w:numPr>
          <w:ilvl w:val="0"/>
          <w:numId w:val="74"/>
        </w:numPr>
        <w:autoSpaceDE w:val="0"/>
        <w:autoSpaceDN w:val="0"/>
        <w:adjustRightInd w:val="0"/>
        <w:spacing w:before="15" w:after="0" w:line="360" w:lineRule="auto"/>
        <w:jc w:val="both"/>
        <w:rPr>
          <w:rFonts w:ascii="Times New Roman" w:hAnsi="Times New Roman"/>
          <w:color w:val="000000"/>
        </w:rPr>
      </w:pPr>
      <w:r w:rsidRPr="00004671">
        <w:rPr>
          <w:rFonts w:ascii="Times New Roman" w:hAnsi="Times New Roman"/>
          <w:color w:val="292425"/>
        </w:rPr>
        <w:t>The annual report must include -</w:t>
      </w:r>
    </w:p>
    <w:p w14:paraId="2E5EB029" w14:textId="77777777" w:rsidR="00880F5D" w:rsidRPr="00004671" w:rsidRDefault="00880F5D" w:rsidP="00E63495">
      <w:pPr>
        <w:pStyle w:val="ListParagraph"/>
        <w:widowControl w:val="0"/>
        <w:numPr>
          <w:ilvl w:val="1"/>
          <w:numId w:val="74"/>
        </w:numPr>
        <w:autoSpaceDE w:val="0"/>
        <w:autoSpaceDN w:val="0"/>
        <w:adjustRightInd w:val="0"/>
        <w:spacing w:after="0" w:line="360" w:lineRule="auto"/>
        <w:jc w:val="both"/>
        <w:rPr>
          <w:rFonts w:ascii="Times New Roman" w:hAnsi="Times New Roman"/>
          <w:color w:val="000000"/>
        </w:rPr>
      </w:pPr>
      <w:r w:rsidRPr="00004671">
        <w:rPr>
          <w:rFonts w:ascii="Times New Roman" w:hAnsi="Times New Roman"/>
          <w:color w:val="292425"/>
        </w:rPr>
        <w:t>a</w:t>
      </w:r>
      <w:r w:rsidRPr="00004671">
        <w:rPr>
          <w:rFonts w:ascii="Times New Roman" w:hAnsi="Times New Roman"/>
          <w:color w:val="292425"/>
          <w:spacing w:val="-1"/>
        </w:rPr>
        <w:t xml:space="preserve"> </w:t>
      </w:r>
      <w:r w:rsidRPr="00004671">
        <w:rPr>
          <w:rFonts w:ascii="Times New Roman" w:hAnsi="Times New Roman"/>
          <w:color w:val="292425"/>
        </w:rPr>
        <w:t>report</w:t>
      </w:r>
      <w:r w:rsidRPr="00004671">
        <w:rPr>
          <w:rFonts w:ascii="Times New Roman" w:hAnsi="Times New Roman"/>
          <w:color w:val="292425"/>
          <w:spacing w:val="-1"/>
        </w:rPr>
        <w:t xml:space="preserve"> </w:t>
      </w:r>
      <w:r w:rsidRPr="00004671">
        <w:rPr>
          <w:rFonts w:ascii="Times New Roman" w:hAnsi="Times New Roman"/>
          <w:color w:val="292425"/>
        </w:rPr>
        <w:t>on</w:t>
      </w:r>
      <w:r w:rsidRPr="00004671">
        <w:rPr>
          <w:rFonts w:ascii="Times New Roman" w:hAnsi="Times New Roman"/>
          <w:color w:val="292425"/>
          <w:spacing w:val="-1"/>
        </w:rPr>
        <w:t xml:space="preserve"> </w:t>
      </w:r>
      <w:r w:rsidRPr="00004671">
        <w:rPr>
          <w:rFonts w:ascii="Times New Roman" w:hAnsi="Times New Roman"/>
          <w:color w:val="292425"/>
        </w:rPr>
        <w:t>the</w:t>
      </w:r>
      <w:r w:rsidRPr="00004671">
        <w:rPr>
          <w:rFonts w:ascii="Times New Roman" w:hAnsi="Times New Roman"/>
          <w:color w:val="292425"/>
          <w:spacing w:val="-1"/>
        </w:rPr>
        <w:t xml:space="preserve"> </w:t>
      </w:r>
      <w:r w:rsidRPr="00004671">
        <w:rPr>
          <w:rFonts w:ascii="Times New Roman" w:hAnsi="Times New Roman"/>
          <w:color w:val="292425"/>
        </w:rPr>
        <w:t>activities</w:t>
      </w:r>
      <w:r w:rsidRPr="00004671">
        <w:rPr>
          <w:rFonts w:ascii="Times New Roman" w:hAnsi="Times New Roman"/>
          <w:color w:val="292425"/>
          <w:spacing w:val="-1"/>
        </w:rPr>
        <w:t xml:space="preserve"> </w:t>
      </w:r>
      <w:r w:rsidRPr="00004671">
        <w:rPr>
          <w:rFonts w:ascii="Times New Roman" w:hAnsi="Times New Roman"/>
          <w:color w:val="292425"/>
        </w:rPr>
        <w:t>of</w:t>
      </w:r>
      <w:r w:rsidRPr="00004671">
        <w:rPr>
          <w:rFonts w:ascii="Times New Roman" w:hAnsi="Times New Roman"/>
          <w:color w:val="292425"/>
          <w:spacing w:val="-1"/>
        </w:rPr>
        <w:t xml:space="preserve"> </w:t>
      </w:r>
      <w:r w:rsidRPr="00004671">
        <w:rPr>
          <w:rFonts w:ascii="Times New Roman" w:hAnsi="Times New Roman"/>
          <w:color w:val="292425"/>
        </w:rPr>
        <w:t>the</w:t>
      </w:r>
      <w:r w:rsidRPr="00004671">
        <w:rPr>
          <w:rFonts w:ascii="Times New Roman" w:hAnsi="Times New Roman"/>
          <w:color w:val="292425"/>
          <w:spacing w:val="-1"/>
        </w:rPr>
        <w:t xml:space="preserve"> </w:t>
      </w:r>
      <w:r w:rsidRPr="00004671">
        <w:rPr>
          <w:rFonts w:ascii="Times New Roman" w:hAnsi="Times New Roman"/>
          <w:color w:val="292425"/>
        </w:rPr>
        <w:t>Advisory</w:t>
      </w:r>
      <w:r w:rsidRPr="00004671">
        <w:rPr>
          <w:rFonts w:ascii="Times New Roman" w:hAnsi="Times New Roman"/>
          <w:color w:val="292425"/>
          <w:spacing w:val="-1"/>
        </w:rPr>
        <w:t xml:space="preserve"> </w:t>
      </w:r>
      <w:r w:rsidRPr="00004671">
        <w:rPr>
          <w:rFonts w:ascii="Times New Roman" w:hAnsi="Times New Roman"/>
          <w:color w:val="292425"/>
        </w:rPr>
        <w:t>Council;</w:t>
      </w:r>
      <w:r w:rsidRPr="00004671">
        <w:rPr>
          <w:rFonts w:ascii="Times New Roman" w:hAnsi="Times New Roman"/>
          <w:color w:val="292425"/>
          <w:spacing w:val="-1"/>
        </w:rPr>
        <w:t xml:space="preserve"> </w:t>
      </w:r>
      <w:r w:rsidRPr="00004671">
        <w:rPr>
          <w:rFonts w:ascii="Times New Roman" w:hAnsi="Times New Roman"/>
          <w:color w:val="292425"/>
        </w:rPr>
        <w:t>and</w:t>
      </w:r>
    </w:p>
    <w:p w14:paraId="0198D3EA" w14:textId="77777777" w:rsidR="00880F5D" w:rsidRPr="00004671" w:rsidRDefault="00880F5D" w:rsidP="00E63495">
      <w:pPr>
        <w:pStyle w:val="ListParagraph"/>
        <w:widowControl w:val="0"/>
        <w:numPr>
          <w:ilvl w:val="1"/>
          <w:numId w:val="74"/>
        </w:numPr>
        <w:autoSpaceDE w:val="0"/>
        <w:autoSpaceDN w:val="0"/>
        <w:adjustRightInd w:val="0"/>
        <w:spacing w:before="15" w:after="0" w:line="360" w:lineRule="auto"/>
        <w:jc w:val="both"/>
        <w:rPr>
          <w:rFonts w:ascii="Times New Roman" w:hAnsi="Times New Roman"/>
          <w:color w:val="000000"/>
        </w:rPr>
      </w:pPr>
      <w:proofErr w:type="gramStart"/>
      <w:r w:rsidRPr="00004671">
        <w:rPr>
          <w:rFonts w:ascii="Times New Roman" w:hAnsi="Times New Roman"/>
          <w:color w:val="292425"/>
        </w:rPr>
        <w:t>any</w:t>
      </w:r>
      <w:proofErr w:type="gramEnd"/>
      <w:r w:rsidRPr="00004671">
        <w:rPr>
          <w:rFonts w:ascii="Times New Roman" w:hAnsi="Times New Roman"/>
          <w:color w:val="292425"/>
          <w:spacing w:val="-4"/>
        </w:rPr>
        <w:t xml:space="preserve"> </w:t>
      </w:r>
      <w:r w:rsidRPr="00004671">
        <w:rPr>
          <w:rFonts w:ascii="Times New Roman" w:hAnsi="Times New Roman"/>
          <w:color w:val="292425"/>
        </w:rPr>
        <w:t>other</w:t>
      </w:r>
      <w:r w:rsidRPr="00004671">
        <w:rPr>
          <w:rFonts w:ascii="Times New Roman" w:hAnsi="Times New Roman"/>
          <w:color w:val="292425"/>
          <w:spacing w:val="-4"/>
        </w:rPr>
        <w:t xml:space="preserve"> </w:t>
      </w:r>
      <w:r w:rsidRPr="00004671">
        <w:rPr>
          <w:rFonts w:ascii="Times New Roman" w:hAnsi="Times New Roman"/>
          <w:color w:val="292425"/>
        </w:rPr>
        <w:t>matter</w:t>
      </w:r>
      <w:r w:rsidRPr="00004671">
        <w:rPr>
          <w:rFonts w:ascii="Times New Roman" w:hAnsi="Times New Roman"/>
          <w:color w:val="292425"/>
          <w:spacing w:val="-4"/>
        </w:rPr>
        <w:t xml:space="preserve"> </w:t>
      </w:r>
      <w:r w:rsidRPr="00004671">
        <w:rPr>
          <w:rFonts w:ascii="Times New Roman" w:hAnsi="Times New Roman"/>
          <w:color w:val="292425"/>
        </w:rPr>
        <w:t>the</w:t>
      </w:r>
      <w:r w:rsidRPr="00004671">
        <w:rPr>
          <w:rFonts w:ascii="Times New Roman" w:hAnsi="Times New Roman"/>
          <w:color w:val="292425"/>
          <w:spacing w:val="-4"/>
        </w:rPr>
        <w:t xml:space="preserve"> </w:t>
      </w:r>
      <w:r w:rsidRPr="00004671">
        <w:rPr>
          <w:rFonts w:ascii="Times New Roman" w:hAnsi="Times New Roman"/>
          <w:color w:val="292425"/>
        </w:rPr>
        <w:t>Minister</w:t>
      </w:r>
      <w:r w:rsidRPr="00004671">
        <w:rPr>
          <w:rFonts w:ascii="Times New Roman" w:hAnsi="Times New Roman"/>
          <w:color w:val="292425"/>
          <w:spacing w:val="-4"/>
        </w:rPr>
        <w:t xml:space="preserve"> </w:t>
      </w:r>
      <w:r w:rsidRPr="00004671">
        <w:rPr>
          <w:rFonts w:ascii="Times New Roman" w:hAnsi="Times New Roman"/>
          <w:color w:val="292425"/>
        </w:rPr>
        <w:t>may</w:t>
      </w:r>
      <w:r w:rsidRPr="00004671">
        <w:rPr>
          <w:rFonts w:ascii="Times New Roman" w:hAnsi="Times New Roman"/>
          <w:color w:val="292425"/>
          <w:spacing w:val="-4"/>
        </w:rPr>
        <w:t xml:space="preserve"> </w:t>
      </w:r>
      <w:r w:rsidRPr="00004671">
        <w:rPr>
          <w:rFonts w:ascii="Times New Roman" w:hAnsi="Times New Roman"/>
          <w:color w:val="292425"/>
        </w:rPr>
        <w:t>consider</w:t>
      </w:r>
      <w:r w:rsidRPr="00004671">
        <w:rPr>
          <w:rFonts w:ascii="Times New Roman" w:hAnsi="Times New Roman"/>
          <w:color w:val="292425"/>
          <w:spacing w:val="-4"/>
        </w:rPr>
        <w:t xml:space="preserve"> </w:t>
      </w:r>
      <w:r w:rsidRPr="00004671">
        <w:rPr>
          <w:rFonts w:ascii="Times New Roman" w:hAnsi="Times New Roman"/>
          <w:color w:val="292425"/>
        </w:rPr>
        <w:t>necessary</w:t>
      </w:r>
      <w:r w:rsidRPr="00004671">
        <w:rPr>
          <w:rFonts w:ascii="Times New Roman" w:hAnsi="Times New Roman"/>
          <w:color w:val="292425"/>
          <w:spacing w:val="-4"/>
        </w:rPr>
        <w:t xml:space="preserve"> </w:t>
      </w:r>
      <w:r w:rsidRPr="00004671">
        <w:rPr>
          <w:rFonts w:ascii="Times New Roman" w:hAnsi="Times New Roman"/>
          <w:color w:val="292425"/>
        </w:rPr>
        <w:t>to</w:t>
      </w:r>
      <w:r w:rsidRPr="00004671">
        <w:rPr>
          <w:rFonts w:ascii="Times New Roman" w:hAnsi="Times New Roman"/>
          <w:color w:val="292425"/>
          <w:spacing w:val="-4"/>
        </w:rPr>
        <w:t xml:space="preserve"> </w:t>
      </w:r>
      <w:r w:rsidRPr="00004671">
        <w:rPr>
          <w:rFonts w:ascii="Times New Roman" w:hAnsi="Times New Roman"/>
          <w:color w:val="292425"/>
        </w:rPr>
        <w:t>be</w:t>
      </w:r>
      <w:r w:rsidRPr="00004671">
        <w:rPr>
          <w:rFonts w:ascii="Times New Roman" w:hAnsi="Times New Roman"/>
          <w:color w:val="292425"/>
          <w:spacing w:val="-4"/>
        </w:rPr>
        <w:t xml:space="preserve"> </w:t>
      </w:r>
      <w:r w:rsidRPr="00004671">
        <w:rPr>
          <w:rFonts w:ascii="Times New Roman" w:hAnsi="Times New Roman"/>
          <w:color w:val="292425"/>
        </w:rPr>
        <w:t>included</w:t>
      </w:r>
      <w:r w:rsidRPr="00004671">
        <w:rPr>
          <w:rFonts w:ascii="Times New Roman" w:hAnsi="Times New Roman"/>
          <w:color w:val="292425"/>
          <w:spacing w:val="-4"/>
        </w:rPr>
        <w:t xml:space="preserve"> </w:t>
      </w:r>
      <w:r w:rsidRPr="00004671">
        <w:rPr>
          <w:rFonts w:ascii="Times New Roman" w:hAnsi="Times New Roman"/>
          <w:color w:val="292425"/>
        </w:rPr>
        <w:t>in</w:t>
      </w:r>
      <w:r w:rsidRPr="00004671">
        <w:rPr>
          <w:rFonts w:ascii="Times New Roman" w:hAnsi="Times New Roman"/>
          <w:color w:val="292425"/>
          <w:spacing w:val="-4"/>
        </w:rPr>
        <w:t xml:space="preserve"> </w:t>
      </w:r>
      <w:r w:rsidRPr="00004671">
        <w:rPr>
          <w:rFonts w:ascii="Times New Roman" w:hAnsi="Times New Roman"/>
          <w:color w:val="292425"/>
        </w:rPr>
        <w:t xml:space="preserve">the </w:t>
      </w:r>
      <w:r w:rsidRPr="00004671">
        <w:rPr>
          <w:rFonts w:ascii="Times New Roman" w:hAnsi="Times New Roman"/>
          <w:color w:val="292425"/>
        </w:rPr>
        <w:lastRenderedPageBreak/>
        <w:t>report.</w:t>
      </w:r>
    </w:p>
    <w:p w14:paraId="5F066244" w14:textId="77777777" w:rsidR="00880F5D" w:rsidRPr="007F25B6" w:rsidRDefault="00880F5D" w:rsidP="00E63495">
      <w:pPr>
        <w:widowControl w:val="0"/>
        <w:numPr>
          <w:ilvl w:val="0"/>
          <w:numId w:val="74"/>
        </w:numPr>
        <w:autoSpaceDE w:val="0"/>
        <w:autoSpaceDN w:val="0"/>
        <w:adjustRightInd w:val="0"/>
        <w:spacing w:after="0" w:line="360" w:lineRule="auto"/>
        <w:ind w:right="401"/>
        <w:contextualSpacing/>
        <w:jc w:val="both"/>
        <w:rPr>
          <w:rFonts w:ascii="Times New Roman" w:hAnsi="Times New Roman"/>
          <w:color w:val="000000"/>
        </w:rPr>
      </w:pPr>
      <w:r w:rsidRPr="007F25B6">
        <w:rPr>
          <w:rFonts w:ascii="Times New Roman" w:hAnsi="Times New Roman"/>
          <w:color w:val="292425"/>
          <w:spacing w:val="-2"/>
        </w:rPr>
        <w:t>A</w:t>
      </w:r>
      <w:r w:rsidRPr="007F25B6">
        <w:rPr>
          <w:rFonts w:ascii="Times New Roman" w:hAnsi="Times New Roman"/>
          <w:color w:val="292425"/>
        </w:rPr>
        <w:t>s</w:t>
      </w:r>
      <w:r w:rsidRPr="007F25B6">
        <w:rPr>
          <w:rFonts w:ascii="Times New Roman" w:hAnsi="Times New Roman"/>
          <w:color w:val="292425"/>
          <w:spacing w:val="-18"/>
        </w:rPr>
        <w:t xml:space="preserve"> </w:t>
      </w:r>
      <w:r w:rsidRPr="007F25B6">
        <w:rPr>
          <w:rFonts w:ascii="Times New Roman" w:hAnsi="Times New Roman"/>
          <w:color w:val="292425"/>
          <w:spacing w:val="-2"/>
        </w:rPr>
        <w:t>soo</w:t>
      </w:r>
      <w:r w:rsidRPr="007F25B6">
        <w:rPr>
          <w:rFonts w:ascii="Times New Roman" w:hAnsi="Times New Roman"/>
          <w:color w:val="292425"/>
        </w:rPr>
        <w:t>n</w:t>
      </w:r>
      <w:r w:rsidRPr="007F25B6">
        <w:rPr>
          <w:rFonts w:ascii="Times New Roman" w:hAnsi="Times New Roman"/>
          <w:color w:val="292425"/>
          <w:spacing w:val="-18"/>
        </w:rPr>
        <w:t xml:space="preserve"> </w:t>
      </w:r>
      <w:r w:rsidRPr="007F25B6">
        <w:rPr>
          <w:rFonts w:ascii="Times New Roman" w:hAnsi="Times New Roman"/>
          <w:color w:val="292425"/>
          <w:spacing w:val="-2"/>
        </w:rPr>
        <w:t>a</w:t>
      </w:r>
      <w:r w:rsidRPr="007F25B6">
        <w:rPr>
          <w:rFonts w:ascii="Times New Roman" w:hAnsi="Times New Roman"/>
          <w:color w:val="292425"/>
        </w:rPr>
        <w:t>s</w:t>
      </w:r>
      <w:r w:rsidRPr="007F25B6">
        <w:rPr>
          <w:rFonts w:ascii="Times New Roman" w:hAnsi="Times New Roman"/>
          <w:color w:val="292425"/>
          <w:spacing w:val="-18"/>
        </w:rPr>
        <w:t xml:space="preserve"> </w:t>
      </w:r>
      <w:r w:rsidRPr="007F25B6">
        <w:rPr>
          <w:rFonts w:ascii="Times New Roman" w:hAnsi="Times New Roman"/>
          <w:color w:val="292425"/>
          <w:spacing w:val="-2"/>
        </w:rPr>
        <w:t>possibl</w:t>
      </w:r>
      <w:r w:rsidRPr="007F25B6">
        <w:rPr>
          <w:rFonts w:ascii="Times New Roman" w:hAnsi="Times New Roman"/>
          <w:color w:val="292425"/>
        </w:rPr>
        <w:t>e</w:t>
      </w:r>
      <w:r w:rsidRPr="007F25B6">
        <w:rPr>
          <w:rFonts w:ascii="Times New Roman" w:hAnsi="Times New Roman"/>
          <w:color w:val="292425"/>
          <w:spacing w:val="-18"/>
        </w:rPr>
        <w:t xml:space="preserve"> </w:t>
      </w:r>
      <w:r w:rsidRPr="007F25B6">
        <w:rPr>
          <w:rFonts w:ascii="Times New Roman" w:hAnsi="Times New Roman"/>
          <w:color w:val="292425"/>
          <w:spacing w:val="-2"/>
        </w:rPr>
        <w:t>afte</w:t>
      </w:r>
      <w:r w:rsidRPr="007F25B6">
        <w:rPr>
          <w:rFonts w:ascii="Times New Roman" w:hAnsi="Times New Roman"/>
          <w:color w:val="292425"/>
        </w:rPr>
        <w:t>r</w:t>
      </w:r>
      <w:r w:rsidRPr="007F25B6">
        <w:rPr>
          <w:rFonts w:ascii="Times New Roman" w:hAnsi="Times New Roman"/>
          <w:color w:val="292425"/>
          <w:spacing w:val="-18"/>
        </w:rPr>
        <w:t xml:space="preserve"> </w:t>
      </w:r>
      <w:r w:rsidRPr="007F25B6">
        <w:rPr>
          <w:rFonts w:ascii="Times New Roman" w:hAnsi="Times New Roman"/>
          <w:color w:val="292425"/>
          <w:spacing w:val="-2"/>
        </w:rPr>
        <w:t>th</w:t>
      </w:r>
      <w:r w:rsidRPr="007F25B6">
        <w:rPr>
          <w:rFonts w:ascii="Times New Roman" w:hAnsi="Times New Roman"/>
          <w:color w:val="292425"/>
        </w:rPr>
        <w:t>e</w:t>
      </w:r>
      <w:r w:rsidRPr="007F25B6">
        <w:rPr>
          <w:rFonts w:ascii="Times New Roman" w:hAnsi="Times New Roman"/>
          <w:color w:val="292425"/>
          <w:spacing w:val="-18"/>
        </w:rPr>
        <w:t xml:space="preserve"> </w:t>
      </w:r>
      <w:r w:rsidRPr="007F25B6">
        <w:rPr>
          <w:rFonts w:ascii="Times New Roman" w:hAnsi="Times New Roman"/>
          <w:color w:val="292425"/>
          <w:spacing w:val="-2"/>
        </w:rPr>
        <w:t>annua</w:t>
      </w:r>
      <w:r w:rsidRPr="007F25B6">
        <w:rPr>
          <w:rFonts w:ascii="Times New Roman" w:hAnsi="Times New Roman"/>
          <w:color w:val="292425"/>
        </w:rPr>
        <w:t>l</w:t>
      </w:r>
      <w:r w:rsidRPr="007F25B6">
        <w:rPr>
          <w:rFonts w:ascii="Times New Roman" w:hAnsi="Times New Roman"/>
          <w:color w:val="292425"/>
          <w:spacing w:val="-18"/>
        </w:rPr>
        <w:t xml:space="preserve"> </w:t>
      </w:r>
      <w:r w:rsidRPr="007F25B6">
        <w:rPr>
          <w:rFonts w:ascii="Times New Roman" w:hAnsi="Times New Roman"/>
          <w:color w:val="292425"/>
          <w:spacing w:val="-2"/>
        </w:rPr>
        <w:t>repor</w:t>
      </w:r>
      <w:r w:rsidRPr="007F25B6">
        <w:rPr>
          <w:rFonts w:ascii="Times New Roman" w:hAnsi="Times New Roman"/>
          <w:color w:val="292425"/>
        </w:rPr>
        <w:t>t</w:t>
      </w:r>
      <w:r w:rsidRPr="007F25B6">
        <w:rPr>
          <w:rFonts w:ascii="Times New Roman" w:hAnsi="Times New Roman"/>
          <w:color w:val="292425"/>
          <w:spacing w:val="-18"/>
        </w:rPr>
        <w:t xml:space="preserve"> </w:t>
      </w:r>
      <w:r w:rsidRPr="007F25B6">
        <w:rPr>
          <w:rFonts w:ascii="Times New Roman" w:hAnsi="Times New Roman"/>
          <w:color w:val="292425"/>
          <w:spacing w:val="-2"/>
        </w:rPr>
        <w:t>ha</w:t>
      </w:r>
      <w:r w:rsidRPr="007F25B6">
        <w:rPr>
          <w:rFonts w:ascii="Times New Roman" w:hAnsi="Times New Roman"/>
          <w:color w:val="292425"/>
        </w:rPr>
        <w:t>s</w:t>
      </w:r>
      <w:r w:rsidRPr="007F25B6">
        <w:rPr>
          <w:rFonts w:ascii="Times New Roman" w:hAnsi="Times New Roman"/>
          <w:color w:val="292425"/>
          <w:spacing w:val="-18"/>
        </w:rPr>
        <w:t xml:space="preserve"> </w:t>
      </w:r>
      <w:r w:rsidRPr="007F25B6">
        <w:rPr>
          <w:rFonts w:ascii="Times New Roman" w:hAnsi="Times New Roman"/>
          <w:color w:val="292425"/>
          <w:spacing w:val="-2"/>
        </w:rPr>
        <w:t>bee</w:t>
      </w:r>
      <w:r w:rsidRPr="007F25B6">
        <w:rPr>
          <w:rFonts w:ascii="Times New Roman" w:hAnsi="Times New Roman"/>
          <w:color w:val="292425"/>
        </w:rPr>
        <w:t>n</w:t>
      </w:r>
      <w:r w:rsidRPr="007F25B6">
        <w:rPr>
          <w:rFonts w:ascii="Times New Roman" w:hAnsi="Times New Roman"/>
          <w:color w:val="292425"/>
          <w:spacing w:val="-18"/>
        </w:rPr>
        <w:t xml:space="preserve"> </w:t>
      </w:r>
      <w:r w:rsidRPr="007F25B6">
        <w:rPr>
          <w:rFonts w:ascii="Times New Roman" w:hAnsi="Times New Roman"/>
          <w:color w:val="292425"/>
          <w:spacing w:val="-2"/>
        </w:rPr>
        <w:t>prepared</w:t>
      </w:r>
      <w:r w:rsidRPr="007F25B6">
        <w:rPr>
          <w:rFonts w:ascii="Times New Roman" w:hAnsi="Times New Roman"/>
          <w:color w:val="292425"/>
        </w:rPr>
        <w:t>,</w:t>
      </w:r>
      <w:r w:rsidRPr="007F25B6">
        <w:rPr>
          <w:rFonts w:ascii="Times New Roman" w:hAnsi="Times New Roman"/>
          <w:color w:val="292425"/>
          <w:spacing w:val="-18"/>
        </w:rPr>
        <w:t xml:space="preserve"> </w:t>
      </w:r>
      <w:r w:rsidRPr="007F25B6">
        <w:rPr>
          <w:rFonts w:ascii="Times New Roman" w:hAnsi="Times New Roman"/>
          <w:color w:val="292425"/>
          <w:spacing w:val="-2"/>
        </w:rPr>
        <w:t>th</w:t>
      </w:r>
      <w:r w:rsidRPr="007F25B6">
        <w:rPr>
          <w:rFonts w:ascii="Times New Roman" w:hAnsi="Times New Roman"/>
          <w:color w:val="292425"/>
        </w:rPr>
        <w:t>e</w:t>
      </w:r>
      <w:r w:rsidRPr="007F25B6">
        <w:rPr>
          <w:rFonts w:ascii="Times New Roman" w:hAnsi="Times New Roman"/>
          <w:color w:val="292425"/>
          <w:spacing w:val="-18"/>
        </w:rPr>
        <w:t xml:space="preserve"> </w:t>
      </w:r>
      <w:r w:rsidRPr="007F25B6">
        <w:rPr>
          <w:rFonts w:ascii="Times New Roman" w:hAnsi="Times New Roman"/>
          <w:color w:val="292425"/>
          <w:spacing w:val="-2"/>
        </w:rPr>
        <w:t xml:space="preserve">chairperson </w:t>
      </w:r>
      <w:r w:rsidRPr="007F25B6">
        <w:rPr>
          <w:rFonts w:ascii="Times New Roman" w:hAnsi="Times New Roman"/>
          <w:color w:val="292425"/>
        </w:rPr>
        <w:t>of</w:t>
      </w:r>
      <w:r w:rsidRPr="007F25B6">
        <w:rPr>
          <w:rFonts w:ascii="Times New Roman" w:hAnsi="Times New Roman"/>
          <w:color w:val="292425"/>
          <w:spacing w:val="-6"/>
        </w:rPr>
        <w:t xml:space="preserve"> </w:t>
      </w:r>
      <w:r w:rsidRPr="007F25B6">
        <w:rPr>
          <w:rFonts w:ascii="Times New Roman" w:hAnsi="Times New Roman"/>
          <w:color w:val="292425"/>
        </w:rPr>
        <w:t>the</w:t>
      </w:r>
      <w:r w:rsidRPr="007F25B6">
        <w:rPr>
          <w:rFonts w:ascii="Times New Roman" w:hAnsi="Times New Roman"/>
          <w:color w:val="292425"/>
          <w:spacing w:val="-6"/>
        </w:rPr>
        <w:t xml:space="preserve"> </w:t>
      </w:r>
      <w:r w:rsidRPr="007F25B6">
        <w:rPr>
          <w:rFonts w:ascii="Times New Roman" w:hAnsi="Times New Roman"/>
          <w:color w:val="292425"/>
        </w:rPr>
        <w:t>Advisory</w:t>
      </w:r>
      <w:r w:rsidRPr="007F25B6">
        <w:rPr>
          <w:rFonts w:ascii="Times New Roman" w:hAnsi="Times New Roman"/>
          <w:color w:val="292425"/>
          <w:spacing w:val="-6"/>
        </w:rPr>
        <w:t xml:space="preserve"> </w:t>
      </w:r>
      <w:r w:rsidRPr="007F25B6">
        <w:rPr>
          <w:rFonts w:ascii="Times New Roman" w:hAnsi="Times New Roman"/>
          <w:color w:val="292425"/>
        </w:rPr>
        <w:t>Council</w:t>
      </w:r>
      <w:r w:rsidRPr="007F25B6">
        <w:rPr>
          <w:rFonts w:ascii="Times New Roman" w:hAnsi="Times New Roman"/>
          <w:color w:val="292425"/>
          <w:spacing w:val="-6"/>
        </w:rPr>
        <w:t xml:space="preserve"> </w:t>
      </w:r>
      <w:r w:rsidRPr="007F25B6">
        <w:rPr>
          <w:rFonts w:ascii="Times New Roman" w:hAnsi="Times New Roman"/>
          <w:color w:val="292425"/>
        </w:rPr>
        <w:t>must</w:t>
      </w:r>
      <w:r w:rsidRPr="007F25B6">
        <w:rPr>
          <w:rFonts w:ascii="Times New Roman" w:hAnsi="Times New Roman"/>
          <w:color w:val="292425"/>
          <w:spacing w:val="-6"/>
        </w:rPr>
        <w:t xml:space="preserve"> </w:t>
      </w:r>
      <w:r w:rsidRPr="007F25B6">
        <w:rPr>
          <w:rFonts w:ascii="Times New Roman" w:hAnsi="Times New Roman"/>
          <w:color w:val="292425"/>
        </w:rPr>
        <w:t>cause</w:t>
      </w:r>
      <w:r w:rsidRPr="007F25B6">
        <w:rPr>
          <w:rFonts w:ascii="Times New Roman" w:hAnsi="Times New Roman"/>
          <w:color w:val="292425"/>
          <w:spacing w:val="-6"/>
        </w:rPr>
        <w:t xml:space="preserve"> </w:t>
      </w:r>
      <w:r w:rsidRPr="007F25B6">
        <w:rPr>
          <w:rFonts w:ascii="Times New Roman" w:hAnsi="Times New Roman"/>
          <w:color w:val="292425"/>
        </w:rPr>
        <w:t>a</w:t>
      </w:r>
      <w:r w:rsidRPr="007F25B6">
        <w:rPr>
          <w:rFonts w:ascii="Times New Roman" w:hAnsi="Times New Roman"/>
          <w:color w:val="292425"/>
          <w:spacing w:val="-6"/>
        </w:rPr>
        <w:t xml:space="preserve"> </w:t>
      </w:r>
      <w:r w:rsidRPr="007F25B6">
        <w:rPr>
          <w:rFonts w:ascii="Times New Roman" w:hAnsi="Times New Roman"/>
          <w:color w:val="292425"/>
        </w:rPr>
        <w:t>copy</w:t>
      </w:r>
      <w:r w:rsidRPr="007F25B6">
        <w:rPr>
          <w:rFonts w:ascii="Times New Roman" w:hAnsi="Times New Roman"/>
          <w:color w:val="292425"/>
          <w:spacing w:val="-6"/>
        </w:rPr>
        <w:t xml:space="preserve"> </w:t>
      </w:r>
      <w:r w:rsidRPr="007F25B6">
        <w:rPr>
          <w:rFonts w:ascii="Times New Roman" w:hAnsi="Times New Roman"/>
          <w:color w:val="292425"/>
        </w:rPr>
        <w:t>of</w:t>
      </w:r>
      <w:r w:rsidRPr="007F25B6">
        <w:rPr>
          <w:rFonts w:ascii="Times New Roman" w:hAnsi="Times New Roman"/>
          <w:color w:val="292425"/>
          <w:spacing w:val="-6"/>
        </w:rPr>
        <w:t xml:space="preserve"> </w:t>
      </w:r>
      <w:r w:rsidRPr="007F25B6">
        <w:rPr>
          <w:rFonts w:ascii="Times New Roman" w:hAnsi="Times New Roman"/>
          <w:color w:val="292425"/>
        </w:rPr>
        <w:t>the</w:t>
      </w:r>
      <w:r w:rsidRPr="007F25B6">
        <w:rPr>
          <w:rFonts w:ascii="Times New Roman" w:hAnsi="Times New Roman"/>
          <w:color w:val="292425"/>
          <w:spacing w:val="-6"/>
        </w:rPr>
        <w:t xml:space="preserve"> </w:t>
      </w:r>
      <w:r w:rsidRPr="007F25B6">
        <w:rPr>
          <w:rFonts w:ascii="Times New Roman" w:hAnsi="Times New Roman"/>
          <w:color w:val="292425"/>
        </w:rPr>
        <w:t>report</w:t>
      </w:r>
      <w:r w:rsidRPr="007F25B6">
        <w:rPr>
          <w:rFonts w:ascii="Times New Roman" w:hAnsi="Times New Roman"/>
          <w:color w:val="292425"/>
          <w:spacing w:val="-6"/>
        </w:rPr>
        <w:t xml:space="preserve"> </w:t>
      </w:r>
      <w:r w:rsidRPr="007F25B6">
        <w:rPr>
          <w:rFonts w:ascii="Times New Roman" w:hAnsi="Times New Roman"/>
          <w:color w:val="292425"/>
        </w:rPr>
        <w:t>to</w:t>
      </w:r>
      <w:r w:rsidRPr="007F25B6">
        <w:rPr>
          <w:rFonts w:ascii="Times New Roman" w:hAnsi="Times New Roman"/>
          <w:color w:val="292425"/>
          <w:spacing w:val="-6"/>
        </w:rPr>
        <w:t xml:space="preserve"> </w:t>
      </w:r>
      <w:r w:rsidRPr="007F25B6">
        <w:rPr>
          <w:rFonts w:ascii="Times New Roman" w:hAnsi="Times New Roman"/>
          <w:color w:val="292425"/>
        </w:rPr>
        <w:t>be</w:t>
      </w:r>
      <w:r w:rsidRPr="007F25B6">
        <w:rPr>
          <w:rFonts w:ascii="Times New Roman" w:hAnsi="Times New Roman"/>
          <w:color w:val="292425"/>
          <w:spacing w:val="-6"/>
        </w:rPr>
        <w:t xml:space="preserve"> </w:t>
      </w:r>
      <w:r w:rsidRPr="007F25B6">
        <w:rPr>
          <w:rFonts w:ascii="Times New Roman" w:hAnsi="Times New Roman"/>
          <w:color w:val="292425"/>
        </w:rPr>
        <w:t>submitted</w:t>
      </w:r>
      <w:r w:rsidRPr="007F25B6">
        <w:rPr>
          <w:rFonts w:ascii="Times New Roman" w:hAnsi="Times New Roman"/>
          <w:color w:val="292425"/>
          <w:spacing w:val="-6"/>
        </w:rPr>
        <w:t xml:space="preserve"> </w:t>
      </w:r>
      <w:r w:rsidRPr="007F25B6">
        <w:rPr>
          <w:rFonts w:ascii="Times New Roman" w:hAnsi="Times New Roman"/>
          <w:color w:val="292425"/>
        </w:rPr>
        <w:t>to</w:t>
      </w:r>
      <w:r w:rsidRPr="007F25B6">
        <w:rPr>
          <w:rFonts w:ascii="Times New Roman" w:hAnsi="Times New Roman"/>
          <w:color w:val="292425"/>
          <w:spacing w:val="-6"/>
        </w:rPr>
        <w:t xml:space="preserve"> </w:t>
      </w:r>
      <w:r w:rsidRPr="007F25B6">
        <w:rPr>
          <w:rFonts w:ascii="Times New Roman" w:hAnsi="Times New Roman"/>
          <w:color w:val="292425"/>
        </w:rPr>
        <w:t>the</w:t>
      </w:r>
      <w:r w:rsidRPr="007F25B6">
        <w:rPr>
          <w:rFonts w:ascii="Times New Roman" w:hAnsi="Times New Roman"/>
          <w:color w:val="292425"/>
          <w:spacing w:val="-6"/>
        </w:rPr>
        <w:t xml:space="preserve"> </w:t>
      </w:r>
      <w:r w:rsidRPr="007F25B6">
        <w:rPr>
          <w:rFonts w:ascii="Times New Roman" w:hAnsi="Times New Roman"/>
          <w:color w:val="292425"/>
        </w:rPr>
        <w:t>Minister.</w:t>
      </w:r>
    </w:p>
    <w:p w14:paraId="12F4B5A1" w14:textId="77777777" w:rsidR="00880F5D" w:rsidRPr="007F25B6" w:rsidRDefault="00880F5D" w:rsidP="00E63495">
      <w:pPr>
        <w:widowControl w:val="0"/>
        <w:numPr>
          <w:ilvl w:val="0"/>
          <w:numId w:val="74"/>
        </w:numPr>
        <w:autoSpaceDE w:val="0"/>
        <w:autoSpaceDN w:val="0"/>
        <w:adjustRightInd w:val="0"/>
        <w:spacing w:after="0" w:line="360" w:lineRule="auto"/>
        <w:ind w:right="401"/>
        <w:contextualSpacing/>
        <w:jc w:val="both"/>
        <w:rPr>
          <w:rFonts w:ascii="Times New Roman" w:hAnsi="Times New Roman"/>
          <w:color w:val="000000"/>
        </w:rPr>
      </w:pPr>
      <w:r w:rsidRPr="007F25B6">
        <w:rPr>
          <w:rFonts w:ascii="Times New Roman" w:hAnsi="Times New Roman"/>
          <w:color w:val="292425"/>
          <w:spacing w:val="-1"/>
        </w:rPr>
        <w:t>Th</w:t>
      </w:r>
      <w:r w:rsidRPr="007F25B6">
        <w:rPr>
          <w:rFonts w:ascii="Times New Roman" w:hAnsi="Times New Roman"/>
          <w:color w:val="292425"/>
        </w:rPr>
        <w:t>e</w:t>
      </w:r>
      <w:r w:rsidRPr="007F25B6">
        <w:rPr>
          <w:rFonts w:ascii="Times New Roman" w:hAnsi="Times New Roman"/>
          <w:color w:val="292425"/>
          <w:spacing w:val="-16"/>
        </w:rPr>
        <w:t xml:space="preserve"> </w:t>
      </w:r>
      <w:r w:rsidRPr="007F25B6">
        <w:rPr>
          <w:rFonts w:ascii="Times New Roman" w:hAnsi="Times New Roman"/>
          <w:color w:val="292425"/>
          <w:spacing w:val="-1"/>
        </w:rPr>
        <w:t>Ministe</w:t>
      </w:r>
      <w:r w:rsidRPr="007F25B6">
        <w:rPr>
          <w:rFonts w:ascii="Times New Roman" w:hAnsi="Times New Roman"/>
          <w:color w:val="292425"/>
        </w:rPr>
        <w:t>r</w:t>
      </w:r>
      <w:r w:rsidRPr="007F25B6">
        <w:rPr>
          <w:rFonts w:ascii="Times New Roman" w:hAnsi="Times New Roman"/>
          <w:color w:val="292425"/>
          <w:spacing w:val="-16"/>
        </w:rPr>
        <w:t xml:space="preserve"> </w:t>
      </w:r>
      <w:r w:rsidRPr="007F25B6">
        <w:rPr>
          <w:rFonts w:ascii="Times New Roman" w:hAnsi="Times New Roman"/>
          <w:color w:val="292425"/>
          <w:spacing w:val="-1"/>
        </w:rPr>
        <w:t>mus</w:t>
      </w:r>
      <w:r w:rsidRPr="007F25B6">
        <w:rPr>
          <w:rFonts w:ascii="Times New Roman" w:hAnsi="Times New Roman"/>
          <w:color w:val="292425"/>
        </w:rPr>
        <w:t>t</w:t>
      </w:r>
      <w:r w:rsidRPr="007F25B6">
        <w:rPr>
          <w:rFonts w:ascii="Times New Roman" w:hAnsi="Times New Roman"/>
          <w:color w:val="292425"/>
          <w:spacing w:val="-16"/>
        </w:rPr>
        <w:t xml:space="preserve"> </w:t>
      </w:r>
      <w:r w:rsidRPr="007F25B6">
        <w:rPr>
          <w:rFonts w:ascii="Times New Roman" w:hAnsi="Times New Roman"/>
          <w:color w:val="292425"/>
          <w:spacing w:val="-1"/>
        </w:rPr>
        <w:t>la</w:t>
      </w:r>
      <w:r w:rsidRPr="007F25B6">
        <w:rPr>
          <w:rFonts w:ascii="Times New Roman" w:hAnsi="Times New Roman"/>
          <w:color w:val="292425"/>
        </w:rPr>
        <w:t>y</w:t>
      </w:r>
      <w:r w:rsidRPr="007F25B6">
        <w:rPr>
          <w:rFonts w:ascii="Times New Roman" w:hAnsi="Times New Roman"/>
          <w:color w:val="292425"/>
          <w:spacing w:val="-16"/>
        </w:rPr>
        <w:t xml:space="preserve"> </w:t>
      </w:r>
      <w:r w:rsidRPr="007F25B6">
        <w:rPr>
          <w:rFonts w:ascii="Times New Roman" w:hAnsi="Times New Roman"/>
          <w:color w:val="292425"/>
        </w:rPr>
        <w:t>a</w:t>
      </w:r>
      <w:r w:rsidRPr="007F25B6">
        <w:rPr>
          <w:rFonts w:ascii="Times New Roman" w:hAnsi="Times New Roman"/>
          <w:color w:val="292425"/>
          <w:spacing w:val="-16"/>
        </w:rPr>
        <w:t xml:space="preserve"> </w:t>
      </w:r>
      <w:r w:rsidRPr="007F25B6">
        <w:rPr>
          <w:rFonts w:ascii="Times New Roman" w:hAnsi="Times New Roman"/>
          <w:color w:val="292425"/>
          <w:spacing w:val="-1"/>
        </w:rPr>
        <w:t>cop</w:t>
      </w:r>
      <w:r w:rsidRPr="007F25B6">
        <w:rPr>
          <w:rFonts w:ascii="Times New Roman" w:hAnsi="Times New Roman"/>
          <w:color w:val="292425"/>
        </w:rPr>
        <w:t>y</w:t>
      </w:r>
      <w:r w:rsidRPr="007F25B6">
        <w:rPr>
          <w:rFonts w:ascii="Times New Roman" w:hAnsi="Times New Roman"/>
          <w:color w:val="292425"/>
          <w:spacing w:val="-16"/>
        </w:rPr>
        <w:t xml:space="preserve"> </w:t>
      </w:r>
      <w:r w:rsidRPr="007F25B6">
        <w:rPr>
          <w:rFonts w:ascii="Times New Roman" w:hAnsi="Times New Roman"/>
          <w:color w:val="292425"/>
          <w:spacing w:val="-1"/>
        </w:rPr>
        <w:t>o</w:t>
      </w:r>
      <w:r w:rsidRPr="007F25B6">
        <w:rPr>
          <w:rFonts w:ascii="Times New Roman" w:hAnsi="Times New Roman"/>
          <w:color w:val="292425"/>
        </w:rPr>
        <w:t>f</w:t>
      </w:r>
      <w:r w:rsidRPr="007F25B6">
        <w:rPr>
          <w:rFonts w:ascii="Times New Roman" w:hAnsi="Times New Roman"/>
          <w:color w:val="292425"/>
          <w:spacing w:val="-16"/>
        </w:rPr>
        <w:t xml:space="preserve"> </w:t>
      </w:r>
      <w:r w:rsidRPr="007F25B6">
        <w:rPr>
          <w:rFonts w:ascii="Times New Roman" w:hAnsi="Times New Roman"/>
          <w:color w:val="292425"/>
          <w:spacing w:val="-1"/>
        </w:rPr>
        <w:t>th</w:t>
      </w:r>
      <w:r w:rsidRPr="007F25B6">
        <w:rPr>
          <w:rFonts w:ascii="Times New Roman" w:hAnsi="Times New Roman"/>
          <w:color w:val="292425"/>
        </w:rPr>
        <w:t>e</w:t>
      </w:r>
      <w:r w:rsidRPr="007F25B6">
        <w:rPr>
          <w:rFonts w:ascii="Times New Roman" w:hAnsi="Times New Roman"/>
          <w:color w:val="292425"/>
          <w:spacing w:val="-16"/>
        </w:rPr>
        <w:t xml:space="preserve"> </w:t>
      </w:r>
      <w:r w:rsidRPr="007F25B6">
        <w:rPr>
          <w:rFonts w:ascii="Times New Roman" w:hAnsi="Times New Roman"/>
          <w:color w:val="292425"/>
          <w:spacing w:val="-1"/>
        </w:rPr>
        <w:t>Advisor</w:t>
      </w:r>
      <w:r w:rsidRPr="007F25B6">
        <w:rPr>
          <w:rFonts w:ascii="Times New Roman" w:hAnsi="Times New Roman"/>
          <w:color w:val="292425"/>
        </w:rPr>
        <w:t>y</w:t>
      </w:r>
      <w:r w:rsidRPr="007F25B6">
        <w:rPr>
          <w:rFonts w:ascii="Times New Roman" w:hAnsi="Times New Roman"/>
          <w:color w:val="292425"/>
          <w:spacing w:val="-16"/>
        </w:rPr>
        <w:t xml:space="preserve"> </w:t>
      </w:r>
      <w:r w:rsidRPr="007F25B6">
        <w:rPr>
          <w:rFonts w:ascii="Times New Roman" w:hAnsi="Times New Roman"/>
          <w:color w:val="292425"/>
          <w:spacing w:val="-1"/>
        </w:rPr>
        <w:t>Council’</w:t>
      </w:r>
      <w:r w:rsidRPr="007F25B6">
        <w:rPr>
          <w:rFonts w:ascii="Times New Roman" w:hAnsi="Times New Roman"/>
          <w:color w:val="292425"/>
        </w:rPr>
        <w:t>s</w:t>
      </w:r>
      <w:r w:rsidRPr="007F25B6">
        <w:rPr>
          <w:rFonts w:ascii="Times New Roman" w:hAnsi="Times New Roman"/>
          <w:color w:val="292425"/>
          <w:spacing w:val="-16"/>
        </w:rPr>
        <w:t xml:space="preserve"> </w:t>
      </w:r>
      <w:r w:rsidRPr="007F25B6">
        <w:rPr>
          <w:rFonts w:ascii="Times New Roman" w:hAnsi="Times New Roman"/>
          <w:color w:val="292425"/>
          <w:spacing w:val="-1"/>
        </w:rPr>
        <w:t>annua</w:t>
      </w:r>
      <w:r w:rsidRPr="007F25B6">
        <w:rPr>
          <w:rFonts w:ascii="Times New Roman" w:hAnsi="Times New Roman"/>
          <w:color w:val="292425"/>
        </w:rPr>
        <w:t>l</w:t>
      </w:r>
      <w:r w:rsidRPr="007F25B6">
        <w:rPr>
          <w:rFonts w:ascii="Times New Roman" w:hAnsi="Times New Roman"/>
          <w:color w:val="292425"/>
          <w:spacing w:val="-16"/>
        </w:rPr>
        <w:t xml:space="preserve"> </w:t>
      </w:r>
      <w:r w:rsidRPr="007F25B6">
        <w:rPr>
          <w:rFonts w:ascii="Times New Roman" w:hAnsi="Times New Roman"/>
          <w:color w:val="292425"/>
          <w:spacing w:val="-1"/>
        </w:rPr>
        <w:t>repor</w:t>
      </w:r>
      <w:r w:rsidRPr="007F25B6">
        <w:rPr>
          <w:rFonts w:ascii="Times New Roman" w:hAnsi="Times New Roman"/>
          <w:color w:val="292425"/>
        </w:rPr>
        <w:t>t</w:t>
      </w:r>
      <w:r w:rsidRPr="007F25B6">
        <w:rPr>
          <w:rFonts w:ascii="Times New Roman" w:hAnsi="Times New Roman"/>
          <w:color w:val="292425"/>
          <w:spacing w:val="-16"/>
        </w:rPr>
        <w:t xml:space="preserve"> </w:t>
      </w:r>
      <w:r w:rsidRPr="007F25B6">
        <w:rPr>
          <w:rFonts w:ascii="Times New Roman" w:hAnsi="Times New Roman"/>
          <w:color w:val="292425"/>
          <w:spacing w:val="-1"/>
        </w:rPr>
        <w:t xml:space="preserve">before </w:t>
      </w:r>
      <w:r w:rsidRPr="007F25B6">
        <w:rPr>
          <w:rFonts w:ascii="Times New Roman" w:hAnsi="Times New Roman"/>
          <w:color w:val="292425"/>
        </w:rPr>
        <w:t>the National Assembly within 30 days of receipt thereof, if the National Assembly is then in ordinary session, or if the National Assembly is not then in ordinary session, within 30 days after the commencement of the next ordinary session.</w:t>
      </w:r>
    </w:p>
    <w:p w14:paraId="50E8A825" w14:textId="77777777" w:rsidR="00880F5D" w:rsidRPr="007F25B6" w:rsidRDefault="00880F5D" w:rsidP="00880F5D">
      <w:pPr>
        <w:widowControl w:val="0"/>
        <w:autoSpaceDE w:val="0"/>
        <w:autoSpaceDN w:val="0"/>
        <w:adjustRightInd w:val="0"/>
        <w:spacing w:before="4" w:after="0" w:line="360" w:lineRule="auto"/>
        <w:jc w:val="both"/>
        <w:rPr>
          <w:rFonts w:ascii="Times New Roman" w:hAnsi="Times New Roman"/>
          <w:color w:val="000000"/>
          <w:sz w:val="26"/>
          <w:szCs w:val="26"/>
        </w:rPr>
      </w:pPr>
    </w:p>
    <w:p w14:paraId="0887784C" w14:textId="77777777" w:rsidR="00880F5D" w:rsidRPr="007F25B6" w:rsidRDefault="00880F5D" w:rsidP="00880F5D">
      <w:pPr>
        <w:widowControl w:val="0"/>
        <w:autoSpaceDE w:val="0"/>
        <w:autoSpaceDN w:val="0"/>
        <w:adjustRightInd w:val="0"/>
        <w:spacing w:before="4" w:after="0" w:line="360" w:lineRule="auto"/>
        <w:jc w:val="both"/>
        <w:rPr>
          <w:rFonts w:ascii="Times New Roman" w:hAnsi="Times New Roman"/>
          <w:color w:val="000000"/>
          <w:sz w:val="26"/>
          <w:szCs w:val="26"/>
        </w:rPr>
      </w:pPr>
    </w:p>
    <w:p w14:paraId="501EC1D1" w14:textId="77777777" w:rsidR="00880F5D" w:rsidRPr="007F25B6" w:rsidRDefault="00880F5D" w:rsidP="00880F5D">
      <w:pPr>
        <w:widowControl w:val="0"/>
        <w:autoSpaceDE w:val="0"/>
        <w:autoSpaceDN w:val="0"/>
        <w:adjustRightInd w:val="0"/>
        <w:spacing w:before="4" w:after="0" w:line="360" w:lineRule="auto"/>
        <w:jc w:val="both"/>
        <w:rPr>
          <w:rFonts w:ascii="Times New Roman" w:hAnsi="Times New Roman"/>
          <w:color w:val="000000"/>
          <w:sz w:val="26"/>
          <w:szCs w:val="26"/>
        </w:rPr>
      </w:pPr>
    </w:p>
    <w:p w14:paraId="46FE5055" w14:textId="77777777" w:rsidR="00880F5D" w:rsidRPr="007F25B6" w:rsidRDefault="00880F5D" w:rsidP="00880F5D">
      <w:pPr>
        <w:widowControl w:val="0"/>
        <w:autoSpaceDE w:val="0"/>
        <w:autoSpaceDN w:val="0"/>
        <w:adjustRightInd w:val="0"/>
        <w:spacing w:before="4" w:after="0" w:line="360" w:lineRule="auto"/>
        <w:jc w:val="both"/>
        <w:rPr>
          <w:rFonts w:ascii="Times New Roman" w:hAnsi="Times New Roman"/>
          <w:color w:val="000000"/>
          <w:sz w:val="26"/>
          <w:szCs w:val="26"/>
        </w:rPr>
      </w:pPr>
    </w:p>
    <w:p w14:paraId="255CABD1" w14:textId="77777777" w:rsidR="00880F5D" w:rsidRPr="007F25B6" w:rsidRDefault="00880F5D" w:rsidP="00880F5D">
      <w:pPr>
        <w:widowControl w:val="0"/>
        <w:autoSpaceDE w:val="0"/>
        <w:autoSpaceDN w:val="0"/>
        <w:adjustRightInd w:val="0"/>
        <w:spacing w:before="4" w:after="0" w:line="360" w:lineRule="auto"/>
        <w:jc w:val="both"/>
        <w:rPr>
          <w:rFonts w:ascii="Times New Roman" w:hAnsi="Times New Roman"/>
          <w:color w:val="000000"/>
          <w:sz w:val="26"/>
          <w:szCs w:val="26"/>
        </w:rPr>
      </w:pPr>
    </w:p>
    <w:p w14:paraId="6F3829B8" w14:textId="77777777" w:rsidR="00880F5D" w:rsidRPr="007F25B6" w:rsidRDefault="00880F5D" w:rsidP="00880F5D">
      <w:pPr>
        <w:widowControl w:val="0"/>
        <w:autoSpaceDE w:val="0"/>
        <w:autoSpaceDN w:val="0"/>
        <w:adjustRightInd w:val="0"/>
        <w:spacing w:before="4" w:after="0" w:line="360" w:lineRule="auto"/>
        <w:jc w:val="both"/>
        <w:rPr>
          <w:rFonts w:ascii="Times New Roman" w:hAnsi="Times New Roman"/>
          <w:color w:val="000000"/>
          <w:sz w:val="26"/>
          <w:szCs w:val="26"/>
        </w:rPr>
      </w:pPr>
    </w:p>
    <w:p w14:paraId="58A56BE8" w14:textId="77777777" w:rsidR="00880F5D" w:rsidRPr="007F25B6" w:rsidRDefault="00880F5D" w:rsidP="00880F5D">
      <w:pPr>
        <w:widowControl w:val="0"/>
        <w:autoSpaceDE w:val="0"/>
        <w:autoSpaceDN w:val="0"/>
        <w:adjustRightInd w:val="0"/>
        <w:spacing w:before="4" w:after="0" w:line="360" w:lineRule="auto"/>
        <w:jc w:val="both"/>
        <w:rPr>
          <w:rFonts w:ascii="Times New Roman" w:hAnsi="Times New Roman"/>
          <w:color w:val="000000"/>
          <w:sz w:val="26"/>
          <w:szCs w:val="26"/>
        </w:rPr>
      </w:pPr>
    </w:p>
    <w:p w14:paraId="5D298B0E" w14:textId="77777777" w:rsidR="00880F5D" w:rsidRPr="007F25B6" w:rsidRDefault="00880F5D" w:rsidP="00880F5D">
      <w:pPr>
        <w:widowControl w:val="0"/>
        <w:autoSpaceDE w:val="0"/>
        <w:autoSpaceDN w:val="0"/>
        <w:adjustRightInd w:val="0"/>
        <w:spacing w:before="4" w:after="0" w:line="360" w:lineRule="auto"/>
        <w:jc w:val="both"/>
        <w:rPr>
          <w:rFonts w:ascii="Times New Roman" w:hAnsi="Times New Roman"/>
          <w:color w:val="000000"/>
          <w:sz w:val="26"/>
          <w:szCs w:val="26"/>
        </w:rPr>
      </w:pPr>
    </w:p>
    <w:p w14:paraId="1DC887E2" w14:textId="77777777" w:rsidR="00880F5D" w:rsidRPr="007F25B6" w:rsidRDefault="00880F5D" w:rsidP="00880F5D">
      <w:pPr>
        <w:widowControl w:val="0"/>
        <w:autoSpaceDE w:val="0"/>
        <w:autoSpaceDN w:val="0"/>
        <w:adjustRightInd w:val="0"/>
        <w:spacing w:before="4" w:after="0" w:line="360" w:lineRule="auto"/>
        <w:jc w:val="both"/>
        <w:rPr>
          <w:rFonts w:ascii="Times New Roman" w:hAnsi="Times New Roman"/>
          <w:color w:val="000000"/>
          <w:sz w:val="26"/>
          <w:szCs w:val="26"/>
        </w:rPr>
      </w:pPr>
    </w:p>
    <w:p w14:paraId="31119CE1" w14:textId="77777777" w:rsidR="00880F5D" w:rsidRPr="007F25B6" w:rsidRDefault="00880F5D" w:rsidP="00880F5D">
      <w:pPr>
        <w:widowControl w:val="0"/>
        <w:autoSpaceDE w:val="0"/>
        <w:autoSpaceDN w:val="0"/>
        <w:adjustRightInd w:val="0"/>
        <w:spacing w:before="4" w:after="0" w:line="360" w:lineRule="auto"/>
        <w:jc w:val="both"/>
        <w:rPr>
          <w:rFonts w:ascii="Times New Roman" w:hAnsi="Times New Roman"/>
          <w:color w:val="000000"/>
          <w:sz w:val="26"/>
          <w:szCs w:val="26"/>
        </w:rPr>
      </w:pPr>
    </w:p>
    <w:p w14:paraId="0BBC2AEC" w14:textId="77777777" w:rsidR="00880F5D" w:rsidRPr="007F25B6" w:rsidRDefault="00880F5D" w:rsidP="00880F5D">
      <w:pPr>
        <w:widowControl w:val="0"/>
        <w:autoSpaceDE w:val="0"/>
        <w:autoSpaceDN w:val="0"/>
        <w:adjustRightInd w:val="0"/>
        <w:spacing w:before="4" w:after="0" w:line="360" w:lineRule="auto"/>
        <w:jc w:val="both"/>
        <w:rPr>
          <w:rFonts w:ascii="Times New Roman" w:hAnsi="Times New Roman"/>
          <w:color w:val="000000"/>
          <w:sz w:val="26"/>
          <w:szCs w:val="26"/>
        </w:rPr>
      </w:pPr>
    </w:p>
    <w:p w14:paraId="4CC768A4" w14:textId="77777777" w:rsidR="00880F5D" w:rsidRPr="007F25B6" w:rsidRDefault="00880F5D" w:rsidP="00880F5D">
      <w:pPr>
        <w:widowControl w:val="0"/>
        <w:autoSpaceDE w:val="0"/>
        <w:autoSpaceDN w:val="0"/>
        <w:adjustRightInd w:val="0"/>
        <w:spacing w:before="4" w:after="0" w:line="360" w:lineRule="auto"/>
        <w:jc w:val="both"/>
        <w:rPr>
          <w:rFonts w:ascii="Times New Roman" w:hAnsi="Times New Roman"/>
          <w:color w:val="000000"/>
          <w:sz w:val="26"/>
          <w:szCs w:val="26"/>
        </w:rPr>
      </w:pPr>
    </w:p>
    <w:p w14:paraId="19062B4E" w14:textId="77777777" w:rsidR="00880F5D" w:rsidRPr="007F25B6" w:rsidRDefault="00880F5D" w:rsidP="00880F5D">
      <w:pPr>
        <w:widowControl w:val="0"/>
        <w:autoSpaceDE w:val="0"/>
        <w:autoSpaceDN w:val="0"/>
        <w:adjustRightInd w:val="0"/>
        <w:spacing w:before="4" w:after="0" w:line="360" w:lineRule="auto"/>
        <w:jc w:val="both"/>
        <w:rPr>
          <w:rFonts w:ascii="Times New Roman" w:hAnsi="Times New Roman"/>
          <w:color w:val="000000"/>
          <w:sz w:val="26"/>
          <w:szCs w:val="26"/>
        </w:rPr>
      </w:pPr>
    </w:p>
    <w:p w14:paraId="1CB80D01" w14:textId="77777777" w:rsidR="00880F5D" w:rsidRPr="007F25B6" w:rsidRDefault="00880F5D" w:rsidP="00880F5D">
      <w:pPr>
        <w:widowControl w:val="0"/>
        <w:autoSpaceDE w:val="0"/>
        <w:autoSpaceDN w:val="0"/>
        <w:adjustRightInd w:val="0"/>
        <w:spacing w:before="4" w:after="0" w:line="360" w:lineRule="auto"/>
        <w:jc w:val="both"/>
        <w:rPr>
          <w:rFonts w:ascii="Times New Roman" w:hAnsi="Times New Roman"/>
          <w:color w:val="000000"/>
          <w:sz w:val="26"/>
          <w:szCs w:val="26"/>
        </w:rPr>
      </w:pPr>
    </w:p>
    <w:p w14:paraId="5BD7A5A5" w14:textId="77777777" w:rsidR="00880F5D" w:rsidRPr="007F25B6" w:rsidRDefault="00880F5D" w:rsidP="00880F5D">
      <w:pPr>
        <w:widowControl w:val="0"/>
        <w:autoSpaceDE w:val="0"/>
        <w:autoSpaceDN w:val="0"/>
        <w:adjustRightInd w:val="0"/>
        <w:spacing w:before="4" w:after="0" w:line="360" w:lineRule="auto"/>
        <w:jc w:val="both"/>
        <w:rPr>
          <w:rFonts w:ascii="Times New Roman" w:hAnsi="Times New Roman"/>
          <w:color w:val="000000"/>
          <w:sz w:val="26"/>
          <w:szCs w:val="26"/>
        </w:rPr>
      </w:pPr>
    </w:p>
    <w:p w14:paraId="7AFA9350" w14:textId="77777777" w:rsidR="00880F5D" w:rsidRPr="007F25B6" w:rsidRDefault="00880F5D" w:rsidP="00880F5D">
      <w:pPr>
        <w:widowControl w:val="0"/>
        <w:autoSpaceDE w:val="0"/>
        <w:autoSpaceDN w:val="0"/>
        <w:adjustRightInd w:val="0"/>
        <w:spacing w:before="4" w:after="0" w:line="360" w:lineRule="auto"/>
        <w:jc w:val="both"/>
        <w:rPr>
          <w:rFonts w:ascii="Times New Roman" w:hAnsi="Times New Roman"/>
          <w:color w:val="000000"/>
          <w:sz w:val="26"/>
          <w:szCs w:val="26"/>
        </w:rPr>
      </w:pPr>
    </w:p>
    <w:p w14:paraId="79F2653C" w14:textId="77777777" w:rsidR="00880F5D" w:rsidRPr="007F25B6" w:rsidRDefault="00880F5D" w:rsidP="00880F5D">
      <w:pPr>
        <w:widowControl w:val="0"/>
        <w:autoSpaceDE w:val="0"/>
        <w:autoSpaceDN w:val="0"/>
        <w:adjustRightInd w:val="0"/>
        <w:spacing w:before="4" w:after="0" w:line="360" w:lineRule="auto"/>
        <w:jc w:val="both"/>
        <w:rPr>
          <w:rFonts w:ascii="Times New Roman" w:hAnsi="Times New Roman"/>
          <w:color w:val="000000"/>
          <w:sz w:val="26"/>
          <w:szCs w:val="26"/>
        </w:rPr>
      </w:pPr>
    </w:p>
    <w:p w14:paraId="6322B4B1" w14:textId="77777777" w:rsidR="00880F5D" w:rsidRPr="007F25B6" w:rsidRDefault="00880F5D" w:rsidP="00880F5D">
      <w:pPr>
        <w:widowControl w:val="0"/>
        <w:autoSpaceDE w:val="0"/>
        <w:autoSpaceDN w:val="0"/>
        <w:adjustRightInd w:val="0"/>
        <w:spacing w:before="4" w:after="0" w:line="360" w:lineRule="auto"/>
        <w:jc w:val="both"/>
        <w:rPr>
          <w:rFonts w:ascii="Times New Roman" w:hAnsi="Times New Roman"/>
          <w:color w:val="000000"/>
          <w:sz w:val="26"/>
          <w:szCs w:val="26"/>
        </w:rPr>
      </w:pPr>
    </w:p>
    <w:p w14:paraId="457ADAEB" w14:textId="77777777" w:rsidR="00880F5D" w:rsidRPr="007F25B6" w:rsidRDefault="00880F5D" w:rsidP="00880F5D">
      <w:pPr>
        <w:widowControl w:val="0"/>
        <w:autoSpaceDE w:val="0"/>
        <w:autoSpaceDN w:val="0"/>
        <w:adjustRightInd w:val="0"/>
        <w:spacing w:before="4" w:after="0" w:line="360" w:lineRule="auto"/>
        <w:jc w:val="both"/>
        <w:rPr>
          <w:rFonts w:ascii="Times New Roman" w:hAnsi="Times New Roman"/>
          <w:color w:val="000000"/>
          <w:sz w:val="26"/>
          <w:szCs w:val="26"/>
        </w:rPr>
      </w:pPr>
    </w:p>
    <w:p w14:paraId="152D4370" w14:textId="77777777" w:rsidR="00880F5D" w:rsidRPr="007F25B6" w:rsidRDefault="00880F5D" w:rsidP="00880F5D">
      <w:pPr>
        <w:widowControl w:val="0"/>
        <w:autoSpaceDE w:val="0"/>
        <w:autoSpaceDN w:val="0"/>
        <w:adjustRightInd w:val="0"/>
        <w:spacing w:before="4" w:after="0" w:line="360" w:lineRule="auto"/>
        <w:jc w:val="both"/>
        <w:rPr>
          <w:rFonts w:ascii="Times New Roman" w:hAnsi="Times New Roman"/>
          <w:color w:val="000000"/>
          <w:sz w:val="26"/>
          <w:szCs w:val="26"/>
        </w:rPr>
      </w:pPr>
    </w:p>
    <w:p w14:paraId="0480DFE8" w14:textId="77777777" w:rsidR="00880F5D" w:rsidRPr="007F25B6" w:rsidRDefault="00880F5D" w:rsidP="00880F5D">
      <w:pPr>
        <w:widowControl w:val="0"/>
        <w:autoSpaceDE w:val="0"/>
        <w:autoSpaceDN w:val="0"/>
        <w:adjustRightInd w:val="0"/>
        <w:spacing w:before="4" w:after="0" w:line="360" w:lineRule="auto"/>
        <w:jc w:val="both"/>
        <w:rPr>
          <w:rFonts w:ascii="Times New Roman" w:hAnsi="Times New Roman"/>
          <w:color w:val="000000"/>
          <w:sz w:val="26"/>
          <w:szCs w:val="26"/>
        </w:rPr>
      </w:pPr>
    </w:p>
    <w:p w14:paraId="5F1A6DF1" w14:textId="77777777" w:rsidR="00880F5D" w:rsidRPr="007F25B6" w:rsidRDefault="00880F5D" w:rsidP="00880F5D">
      <w:pPr>
        <w:widowControl w:val="0"/>
        <w:autoSpaceDE w:val="0"/>
        <w:autoSpaceDN w:val="0"/>
        <w:adjustRightInd w:val="0"/>
        <w:spacing w:before="4" w:after="0" w:line="360" w:lineRule="auto"/>
        <w:jc w:val="both"/>
        <w:rPr>
          <w:rFonts w:ascii="Times New Roman" w:hAnsi="Times New Roman"/>
          <w:color w:val="000000"/>
          <w:sz w:val="26"/>
          <w:szCs w:val="26"/>
        </w:rPr>
      </w:pPr>
    </w:p>
    <w:p w14:paraId="13F8AC44" w14:textId="77777777" w:rsidR="00880F5D" w:rsidRPr="007F25B6" w:rsidRDefault="00880F5D" w:rsidP="00880F5D">
      <w:pPr>
        <w:widowControl w:val="0"/>
        <w:autoSpaceDE w:val="0"/>
        <w:autoSpaceDN w:val="0"/>
        <w:adjustRightInd w:val="0"/>
        <w:spacing w:before="4" w:after="0" w:line="360" w:lineRule="auto"/>
        <w:jc w:val="both"/>
        <w:rPr>
          <w:rFonts w:ascii="Times New Roman" w:hAnsi="Times New Roman"/>
          <w:color w:val="000000"/>
          <w:sz w:val="26"/>
          <w:szCs w:val="26"/>
        </w:rPr>
      </w:pPr>
    </w:p>
    <w:p w14:paraId="45F56DE4" w14:textId="77777777" w:rsidR="00880F5D" w:rsidRPr="007F25B6" w:rsidRDefault="00880F5D" w:rsidP="00880F5D">
      <w:pPr>
        <w:widowControl w:val="0"/>
        <w:autoSpaceDE w:val="0"/>
        <w:autoSpaceDN w:val="0"/>
        <w:adjustRightInd w:val="0"/>
        <w:spacing w:before="4" w:after="0" w:line="360" w:lineRule="auto"/>
        <w:jc w:val="both"/>
        <w:rPr>
          <w:rFonts w:ascii="Times New Roman" w:hAnsi="Times New Roman"/>
          <w:color w:val="000000"/>
          <w:sz w:val="26"/>
          <w:szCs w:val="26"/>
        </w:rPr>
      </w:pPr>
    </w:p>
    <w:p w14:paraId="73859EB7" w14:textId="77777777" w:rsidR="008D4F5A" w:rsidRPr="007F25B6" w:rsidRDefault="008D4F5A" w:rsidP="00CA5119">
      <w:pPr>
        <w:pStyle w:val="Heading1"/>
        <w:jc w:val="both"/>
      </w:pPr>
      <w:bookmarkStart w:id="58" w:name="_Toc410965105"/>
      <w:bookmarkStart w:id="59" w:name="_Toc427492859"/>
      <w:r w:rsidRPr="007F25B6">
        <w:lastRenderedPageBreak/>
        <w:t>PART</w:t>
      </w:r>
      <w:r w:rsidRPr="007F25B6">
        <w:rPr>
          <w:spacing w:val="-23"/>
        </w:rPr>
        <w:t xml:space="preserve"> </w:t>
      </w:r>
      <w:r w:rsidR="00BE5F3F">
        <w:rPr>
          <w:spacing w:val="-23"/>
        </w:rPr>
        <w:t>I</w:t>
      </w:r>
      <w:r w:rsidR="00E54224" w:rsidRPr="007F25B6">
        <w:t>V</w:t>
      </w:r>
      <w:r w:rsidRPr="007F25B6">
        <w:t xml:space="preserve"> </w:t>
      </w:r>
      <w:r w:rsidR="00BA5873" w:rsidRPr="007F25B6">
        <w:t>–</w:t>
      </w:r>
      <w:r w:rsidR="00750872" w:rsidRPr="007F25B6">
        <w:t xml:space="preserve"> ENVIRONMENTAL SCOPING, </w:t>
      </w:r>
      <w:r w:rsidR="00BA5873" w:rsidRPr="007F25B6">
        <w:t>STRATEGIC ENVIRONMENTAL ASSESSMENT (SEA)</w:t>
      </w:r>
      <w:r w:rsidR="00750872" w:rsidRPr="007F25B6">
        <w:t xml:space="preserve"> AND STRATEGIC ENVIRONMENTAL MANAGEMENT PLAN (SEMP)</w:t>
      </w:r>
      <w:bookmarkEnd w:id="58"/>
      <w:bookmarkEnd w:id="59"/>
    </w:p>
    <w:p w14:paraId="6826B8FB" w14:textId="77777777" w:rsidR="008D4F5A" w:rsidRPr="007F25B6" w:rsidRDefault="008D4F5A" w:rsidP="00CA5119">
      <w:pPr>
        <w:widowControl w:val="0"/>
        <w:autoSpaceDE w:val="0"/>
        <w:autoSpaceDN w:val="0"/>
        <w:adjustRightInd w:val="0"/>
        <w:spacing w:before="4" w:after="0" w:line="360" w:lineRule="auto"/>
        <w:jc w:val="both"/>
        <w:rPr>
          <w:rFonts w:ascii="Times New Roman" w:hAnsi="Times New Roman"/>
          <w:color w:val="000000"/>
          <w:sz w:val="26"/>
          <w:szCs w:val="26"/>
        </w:rPr>
      </w:pPr>
    </w:p>
    <w:p w14:paraId="3093619B" w14:textId="77777777" w:rsidR="008D4F5A" w:rsidRPr="007F25B6" w:rsidRDefault="00BA0C5D" w:rsidP="00004671">
      <w:pPr>
        <w:pStyle w:val="Heading2"/>
        <w:ind w:left="0"/>
      </w:pPr>
      <w:bookmarkStart w:id="60" w:name="_Toc410965106"/>
      <w:r w:rsidRPr="007F25B6">
        <w:t xml:space="preserve"> </w:t>
      </w:r>
      <w:bookmarkStart w:id="61" w:name="_Toc427492860"/>
      <w:r w:rsidR="008D4F5A" w:rsidRPr="007F25B6">
        <w:t>Objects</w:t>
      </w:r>
      <w:r w:rsidR="008D4F5A" w:rsidRPr="007F25B6">
        <w:rPr>
          <w:spacing w:val="-1"/>
        </w:rPr>
        <w:t xml:space="preserve"> </w:t>
      </w:r>
      <w:r w:rsidR="008D4F5A" w:rsidRPr="007F25B6">
        <w:t>of</w:t>
      </w:r>
      <w:r w:rsidR="008D4F5A" w:rsidRPr="007F25B6">
        <w:rPr>
          <w:spacing w:val="-1"/>
        </w:rPr>
        <w:t xml:space="preserve"> </w:t>
      </w:r>
      <w:r w:rsidR="00750872" w:rsidRPr="007F25B6">
        <w:rPr>
          <w:spacing w:val="-1"/>
        </w:rPr>
        <w:t xml:space="preserve">Environmental Scoping, </w:t>
      </w:r>
      <w:r w:rsidR="00750872" w:rsidRPr="007F25B6">
        <w:t>Strategic Environmental</w:t>
      </w:r>
      <w:bookmarkEnd w:id="60"/>
      <w:r w:rsidR="00750872" w:rsidRPr="007F25B6">
        <w:t xml:space="preserve"> </w:t>
      </w:r>
      <w:bookmarkStart w:id="62" w:name="_Toc410965107"/>
      <w:r w:rsidR="00750872" w:rsidRPr="007F25B6">
        <w:t>Assessment (SEA), Strategic Environmental Management Plan (SEMP)</w:t>
      </w:r>
      <w:bookmarkEnd w:id="61"/>
      <w:bookmarkEnd w:id="62"/>
    </w:p>
    <w:p w14:paraId="21144AC8" w14:textId="77777777" w:rsidR="00647053" w:rsidRPr="007F25B6" w:rsidRDefault="00647053" w:rsidP="0093519E">
      <w:pPr>
        <w:pStyle w:val="ListParagraph"/>
        <w:widowControl w:val="0"/>
        <w:autoSpaceDE w:val="0"/>
        <w:autoSpaceDN w:val="0"/>
        <w:adjustRightInd w:val="0"/>
        <w:spacing w:after="0" w:line="360" w:lineRule="auto"/>
        <w:ind w:left="926"/>
        <w:jc w:val="both"/>
        <w:rPr>
          <w:rFonts w:ascii="Times New Roman" w:hAnsi="Times New Roman"/>
          <w:color w:val="000000"/>
        </w:rPr>
      </w:pPr>
      <w:r w:rsidRPr="007F25B6">
        <w:rPr>
          <w:rFonts w:ascii="Times New Roman" w:hAnsi="Times New Roman"/>
          <w:color w:val="292425"/>
        </w:rPr>
        <w:t>(1)</w:t>
      </w:r>
      <w:r w:rsidRPr="007F25B6">
        <w:rPr>
          <w:rFonts w:ascii="Times New Roman" w:hAnsi="Times New Roman"/>
          <w:color w:val="292425"/>
        </w:rPr>
        <w:tab/>
        <w:t>T</w:t>
      </w:r>
      <w:r w:rsidR="008D4F5A" w:rsidRPr="007F25B6">
        <w:rPr>
          <w:rFonts w:ascii="Times New Roman" w:hAnsi="Times New Roman"/>
          <w:color w:val="292425"/>
        </w:rPr>
        <w:t xml:space="preserve">he objects of </w:t>
      </w:r>
      <w:r w:rsidR="00750872" w:rsidRPr="007F25B6">
        <w:rPr>
          <w:rFonts w:ascii="Times New Roman" w:hAnsi="Times New Roman"/>
          <w:color w:val="0000FF"/>
        </w:rPr>
        <w:t xml:space="preserve">Environmental Scoping, Strategic Environmental Assessment </w:t>
      </w:r>
    </w:p>
    <w:p w14:paraId="22859B79" w14:textId="77777777" w:rsidR="008D4F5A" w:rsidRPr="007F25B6" w:rsidRDefault="00750872" w:rsidP="00647053">
      <w:pPr>
        <w:widowControl w:val="0"/>
        <w:autoSpaceDE w:val="0"/>
        <w:autoSpaceDN w:val="0"/>
        <w:adjustRightInd w:val="0"/>
        <w:spacing w:after="0" w:line="360" w:lineRule="auto"/>
        <w:ind w:left="772" w:firstLine="668"/>
        <w:jc w:val="both"/>
        <w:rPr>
          <w:rFonts w:ascii="Times New Roman" w:hAnsi="Times New Roman"/>
          <w:color w:val="000000"/>
        </w:rPr>
      </w:pPr>
      <w:r w:rsidRPr="007F25B6">
        <w:rPr>
          <w:rFonts w:ascii="Times New Roman" w:hAnsi="Times New Roman"/>
          <w:color w:val="0000FF"/>
        </w:rPr>
        <w:t xml:space="preserve">(SEA) and Environmental Management Plan (SEMP) </w:t>
      </w:r>
      <w:r w:rsidR="008D4F5A" w:rsidRPr="007F25B6">
        <w:rPr>
          <w:rFonts w:ascii="Times New Roman" w:hAnsi="Times New Roman"/>
          <w:color w:val="292425"/>
        </w:rPr>
        <w:t>are</w:t>
      </w:r>
      <w:r w:rsidRPr="007F25B6">
        <w:rPr>
          <w:rFonts w:ascii="Times New Roman" w:hAnsi="Times New Roman"/>
          <w:color w:val="292425"/>
        </w:rPr>
        <w:t xml:space="preserve"> </w:t>
      </w:r>
      <w:r w:rsidR="008D4F5A" w:rsidRPr="007F25B6">
        <w:rPr>
          <w:rFonts w:ascii="Times New Roman" w:hAnsi="Times New Roman"/>
          <w:color w:val="292425"/>
        </w:rPr>
        <w:t>to -</w:t>
      </w:r>
    </w:p>
    <w:p w14:paraId="7AAA2900" w14:textId="77777777" w:rsidR="008D4F5A" w:rsidRPr="007F25B6" w:rsidRDefault="008D4F5A" w:rsidP="00647053">
      <w:pPr>
        <w:widowControl w:val="0"/>
        <w:tabs>
          <w:tab w:val="left" w:pos="1580"/>
        </w:tabs>
        <w:autoSpaceDE w:val="0"/>
        <w:autoSpaceDN w:val="0"/>
        <w:adjustRightInd w:val="0"/>
        <w:spacing w:after="0" w:line="360" w:lineRule="auto"/>
        <w:ind w:left="2009" w:right="399" w:hanging="569"/>
        <w:jc w:val="both"/>
        <w:rPr>
          <w:rFonts w:ascii="Times New Roman" w:hAnsi="Times New Roman"/>
          <w:color w:val="000000"/>
        </w:rPr>
      </w:pPr>
      <w:r w:rsidRPr="007F25B6">
        <w:rPr>
          <w:rFonts w:ascii="Times New Roman" w:hAnsi="Times New Roman"/>
          <w:color w:val="292425"/>
        </w:rPr>
        <w:t>(a)</w:t>
      </w:r>
      <w:r w:rsidRPr="007F25B6">
        <w:rPr>
          <w:rFonts w:ascii="Times New Roman" w:hAnsi="Times New Roman"/>
          <w:color w:val="292425"/>
        </w:rPr>
        <w:tab/>
        <w:t xml:space="preserve">co-ordinate and harmonise the </w:t>
      </w:r>
      <w:r w:rsidRPr="007F25B6">
        <w:rPr>
          <w:rFonts w:ascii="Times New Roman" w:hAnsi="Times New Roman"/>
          <w:color w:val="0000FF"/>
        </w:rPr>
        <w:t>environment</w:t>
      </w:r>
      <w:r w:rsidR="00D85649" w:rsidRPr="007F25B6">
        <w:rPr>
          <w:rFonts w:ascii="Times New Roman" w:hAnsi="Times New Roman"/>
          <w:color w:val="0000FF"/>
        </w:rPr>
        <w:t xml:space="preserve">al issues related to the development and implementation of </w:t>
      </w:r>
      <w:r w:rsidRPr="007F25B6">
        <w:rPr>
          <w:rFonts w:ascii="Times New Roman" w:hAnsi="Times New Roman"/>
          <w:color w:val="0000FF"/>
        </w:rPr>
        <w:t xml:space="preserve"> </w:t>
      </w:r>
      <w:r w:rsidRPr="007F25B6">
        <w:rPr>
          <w:rFonts w:ascii="Times New Roman" w:hAnsi="Times New Roman"/>
          <w:color w:val="292425"/>
        </w:rPr>
        <w:t>policies, plan</w:t>
      </w:r>
      <w:r w:rsidR="005F5148" w:rsidRPr="007F25B6">
        <w:rPr>
          <w:rFonts w:ascii="Times New Roman" w:hAnsi="Times New Roman"/>
          <w:color w:val="292425"/>
        </w:rPr>
        <w:t>s and</w:t>
      </w:r>
      <w:r w:rsidRPr="007F25B6">
        <w:rPr>
          <w:rFonts w:ascii="Times New Roman" w:hAnsi="Times New Roman"/>
          <w:color w:val="292425"/>
        </w:rPr>
        <w:t xml:space="preserve"> programmes decisions</w:t>
      </w:r>
      <w:r w:rsidRPr="007F25B6">
        <w:rPr>
          <w:rFonts w:ascii="Times New Roman" w:hAnsi="Times New Roman"/>
          <w:color w:val="292425"/>
          <w:spacing w:val="-11"/>
        </w:rPr>
        <w:t xml:space="preserve"> </w:t>
      </w:r>
      <w:r w:rsidRPr="007F25B6">
        <w:rPr>
          <w:rFonts w:ascii="Times New Roman" w:hAnsi="Times New Roman"/>
          <w:color w:val="292425"/>
        </w:rPr>
        <w:t>of</w:t>
      </w:r>
      <w:r w:rsidRPr="007F25B6">
        <w:rPr>
          <w:rFonts w:ascii="Times New Roman" w:hAnsi="Times New Roman"/>
          <w:color w:val="292425"/>
          <w:spacing w:val="-11"/>
        </w:rPr>
        <w:t xml:space="preserve"> </w:t>
      </w:r>
      <w:r w:rsidRPr="007F25B6">
        <w:rPr>
          <w:rFonts w:ascii="Times New Roman" w:hAnsi="Times New Roman"/>
          <w:color w:val="292425"/>
        </w:rPr>
        <w:t>the</w:t>
      </w:r>
      <w:r w:rsidRPr="007F25B6">
        <w:rPr>
          <w:rFonts w:ascii="Times New Roman" w:hAnsi="Times New Roman"/>
          <w:color w:val="292425"/>
          <w:spacing w:val="-11"/>
        </w:rPr>
        <w:t xml:space="preserve"> </w:t>
      </w:r>
      <w:r w:rsidRPr="007F25B6">
        <w:rPr>
          <w:rFonts w:ascii="Times New Roman" w:hAnsi="Times New Roman"/>
          <w:color w:val="292425"/>
        </w:rPr>
        <w:t>various</w:t>
      </w:r>
      <w:r w:rsidRPr="007F25B6">
        <w:rPr>
          <w:rFonts w:ascii="Times New Roman" w:hAnsi="Times New Roman"/>
          <w:color w:val="292425"/>
          <w:spacing w:val="-11"/>
        </w:rPr>
        <w:t xml:space="preserve"> </w:t>
      </w:r>
      <w:r w:rsidRPr="007F25B6">
        <w:rPr>
          <w:rFonts w:ascii="Times New Roman" w:hAnsi="Times New Roman"/>
          <w:color w:val="292425"/>
        </w:rPr>
        <w:t>organs</w:t>
      </w:r>
      <w:r w:rsidRPr="007F25B6">
        <w:rPr>
          <w:rFonts w:ascii="Times New Roman" w:hAnsi="Times New Roman"/>
          <w:color w:val="292425"/>
          <w:spacing w:val="-11"/>
        </w:rPr>
        <w:t xml:space="preserve"> </w:t>
      </w:r>
      <w:r w:rsidRPr="007F25B6">
        <w:rPr>
          <w:rFonts w:ascii="Times New Roman" w:hAnsi="Times New Roman"/>
          <w:color w:val="292425"/>
        </w:rPr>
        <w:t>of</w:t>
      </w:r>
      <w:r w:rsidRPr="007F25B6">
        <w:rPr>
          <w:rFonts w:ascii="Times New Roman" w:hAnsi="Times New Roman"/>
          <w:color w:val="292425"/>
          <w:spacing w:val="-11"/>
        </w:rPr>
        <w:t xml:space="preserve"> </w:t>
      </w:r>
      <w:r w:rsidRPr="007F25B6">
        <w:rPr>
          <w:rFonts w:ascii="Times New Roman" w:hAnsi="Times New Roman"/>
          <w:color w:val="292425"/>
        </w:rPr>
        <w:t>state</w:t>
      </w:r>
      <w:r w:rsidRPr="007F25B6">
        <w:rPr>
          <w:rFonts w:ascii="Times New Roman" w:hAnsi="Times New Roman"/>
          <w:color w:val="292425"/>
          <w:spacing w:val="-11"/>
        </w:rPr>
        <w:t xml:space="preserve"> </w:t>
      </w:r>
      <w:r w:rsidRPr="007F25B6">
        <w:rPr>
          <w:rFonts w:ascii="Times New Roman" w:hAnsi="Times New Roman"/>
          <w:color w:val="292425"/>
        </w:rPr>
        <w:t>that</w:t>
      </w:r>
      <w:r w:rsidRPr="007F25B6">
        <w:rPr>
          <w:rFonts w:ascii="Times New Roman" w:hAnsi="Times New Roman"/>
          <w:color w:val="292425"/>
          <w:spacing w:val="-11"/>
        </w:rPr>
        <w:t xml:space="preserve"> </w:t>
      </w:r>
      <w:r w:rsidRPr="007F25B6">
        <w:rPr>
          <w:rFonts w:ascii="Times New Roman" w:hAnsi="Times New Roman"/>
          <w:color w:val="292425"/>
        </w:rPr>
        <w:t>exercise</w:t>
      </w:r>
      <w:r w:rsidRPr="007F25B6">
        <w:rPr>
          <w:rFonts w:ascii="Times New Roman" w:hAnsi="Times New Roman"/>
          <w:color w:val="292425"/>
          <w:spacing w:val="-11"/>
        </w:rPr>
        <w:t xml:space="preserve"> </w:t>
      </w:r>
      <w:r w:rsidRPr="007F25B6">
        <w:rPr>
          <w:rFonts w:ascii="Times New Roman" w:hAnsi="Times New Roman"/>
          <w:color w:val="292425"/>
        </w:rPr>
        <w:t>functions</w:t>
      </w:r>
      <w:r w:rsidRPr="007F25B6">
        <w:rPr>
          <w:rFonts w:ascii="Times New Roman" w:hAnsi="Times New Roman"/>
          <w:color w:val="292425"/>
          <w:spacing w:val="-11"/>
        </w:rPr>
        <w:t xml:space="preserve"> </w:t>
      </w:r>
      <w:r w:rsidRPr="007F25B6">
        <w:rPr>
          <w:rFonts w:ascii="Times New Roman" w:hAnsi="Times New Roman"/>
          <w:color w:val="292425"/>
        </w:rPr>
        <w:t>that</w:t>
      </w:r>
      <w:r w:rsidRPr="007F25B6">
        <w:rPr>
          <w:rFonts w:ascii="Times New Roman" w:hAnsi="Times New Roman"/>
          <w:color w:val="292425"/>
          <w:spacing w:val="-11"/>
        </w:rPr>
        <w:t xml:space="preserve"> </w:t>
      </w:r>
      <w:r w:rsidRPr="007F25B6">
        <w:rPr>
          <w:rFonts w:ascii="Times New Roman" w:hAnsi="Times New Roman"/>
          <w:color w:val="292425"/>
        </w:rPr>
        <w:t>may affect</w:t>
      </w:r>
      <w:r w:rsidRPr="007F25B6">
        <w:rPr>
          <w:rFonts w:ascii="Times New Roman" w:hAnsi="Times New Roman"/>
          <w:color w:val="292425"/>
          <w:spacing w:val="-10"/>
        </w:rPr>
        <w:t xml:space="preserve"> </w:t>
      </w:r>
      <w:r w:rsidRPr="007F25B6">
        <w:rPr>
          <w:rFonts w:ascii="Times New Roman" w:hAnsi="Times New Roman"/>
          <w:color w:val="292425"/>
        </w:rPr>
        <w:t>the</w:t>
      </w:r>
      <w:r w:rsidRPr="007F25B6">
        <w:rPr>
          <w:rFonts w:ascii="Times New Roman" w:hAnsi="Times New Roman"/>
          <w:color w:val="292425"/>
          <w:spacing w:val="-10"/>
        </w:rPr>
        <w:t xml:space="preserve"> </w:t>
      </w:r>
      <w:r w:rsidRPr="007F25B6">
        <w:rPr>
          <w:rFonts w:ascii="Times New Roman" w:hAnsi="Times New Roman"/>
          <w:color w:val="292425"/>
        </w:rPr>
        <w:t>environment</w:t>
      </w:r>
      <w:r w:rsidRPr="007F25B6">
        <w:rPr>
          <w:rFonts w:ascii="Times New Roman" w:hAnsi="Times New Roman"/>
          <w:color w:val="292425"/>
          <w:spacing w:val="-10"/>
        </w:rPr>
        <w:t xml:space="preserve"> </w:t>
      </w:r>
      <w:r w:rsidRPr="007F25B6">
        <w:rPr>
          <w:rFonts w:ascii="Times New Roman" w:hAnsi="Times New Roman"/>
          <w:color w:val="292425"/>
        </w:rPr>
        <w:t>or</w:t>
      </w:r>
      <w:r w:rsidRPr="007F25B6">
        <w:rPr>
          <w:rFonts w:ascii="Times New Roman" w:hAnsi="Times New Roman"/>
          <w:color w:val="292425"/>
          <w:spacing w:val="-10"/>
        </w:rPr>
        <w:t xml:space="preserve"> </w:t>
      </w:r>
      <w:r w:rsidRPr="007F25B6">
        <w:rPr>
          <w:rFonts w:ascii="Times New Roman" w:hAnsi="Times New Roman"/>
          <w:color w:val="292425"/>
        </w:rPr>
        <w:t>are</w:t>
      </w:r>
      <w:r w:rsidRPr="007F25B6">
        <w:rPr>
          <w:rFonts w:ascii="Times New Roman" w:hAnsi="Times New Roman"/>
          <w:color w:val="292425"/>
          <w:spacing w:val="-10"/>
        </w:rPr>
        <w:t xml:space="preserve"> </w:t>
      </w:r>
      <w:r w:rsidRPr="007F25B6">
        <w:rPr>
          <w:rFonts w:ascii="Times New Roman" w:hAnsi="Times New Roman"/>
          <w:color w:val="292425"/>
        </w:rPr>
        <w:t>entrusted</w:t>
      </w:r>
      <w:r w:rsidRPr="007F25B6">
        <w:rPr>
          <w:rFonts w:ascii="Times New Roman" w:hAnsi="Times New Roman"/>
          <w:color w:val="292425"/>
          <w:spacing w:val="-10"/>
        </w:rPr>
        <w:t xml:space="preserve"> </w:t>
      </w:r>
      <w:r w:rsidRPr="007F25B6">
        <w:rPr>
          <w:rFonts w:ascii="Times New Roman" w:hAnsi="Times New Roman"/>
          <w:color w:val="292425"/>
        </w:rPr>
        <w:t>with</w:t>
      </w:r>
      <w:r w:rsidRPr="007F25B6">
        <w:rPr>
          <w:rFonts w:ascii="Times New Roman" w:hAnsi="Times New Roman"/>
          <w:color w:val="292425"/>
          <w:spacing w:val="-10"/>
        </w:rPr>
        <w:t xml:space="preserve"> </w:t>
      </w:r>
      <w:r w:rsidRPr="007F25B6">
        <w:rPr>
          <w:rFonts w:ascii="Times New Roman" w:hAnsi="Times New Roman"/>
          <w:color w:val="292425"/>
        </w:rPr>
        <w:t>powers</w:t>
      </w:r>
      <w:r w:rsidRPr="007F25B6">
        <w:rPr>
          <w:rFonts w:ascii="Times New Roman" w:hAnsi="Times New Roman"/>
          <w:color w:val="292425"/>
          <w:spacing w:val="-10"/>
        </w:rPr>
        <w:t xml:space="preserve"> </w:t>
      </w:r>
      <w:r w:rsidRPr="007F25B6">
        <w:rPr>
          <w:rFonts w:ascii="Times New Roman" w:hAnsi="Times New Roman"/>
          <w:color w:val="292425"/>
        </w:rPr>
        <w:t>and</w:t>
      </w:r>
      <w:r w:rsidRPr="007F25B6">
        <w:rPr>
          <w:rFonts w:ascii="Times New Roman" w:hAnsi="Times New Roman"/>
          <w:color w:val="292425"/>
          <w:spacing w:val="-10"/>
        </w:rPr>
        <w:t xml:space="preserve"> </w:t>
      </w:r>
      <w:r w:rsidRPr="007F25B6">
        <w:rPr>
          <w:rFonts w:ascii="Times New Roman" w:hAnsi="Times New Roman"/>
          <w:color w:val="292425"/>
        </w:rPr>
        <w:t>duties</w:t>
      </w:r>
      <w:r w:rsidRPr="007F25B6">
        <w:rPr>
          <w:rFonts w:ascii="Times New Roman" w:hAnsi="Times New Roman"/>
          <w:color w:val="292425"/>
          <w:spacing w:val="-10"/>
        </w:rPr>
        <w:t xml:space="preserve"> </w:t>
      </w:r>
      <w:r w:rsidRPr="007F25B6">
        <w:rPr>
          <w:rFonts w:ascii="Times New Roman" w:hAnsi="Times New Roman"/>
          <w:color w:val="292425"/>
        </w:rPr>
        <w:t>aimed</w:t>
      </w:r>
      <w:r w:rsidRPr="007F25B6">
        <w:rPr>
          <w:rFonts w:ascii="Times New Roman" w:hAnsi="Times New Roman"/>
          <w:color w:val="292425"/>
          <w:spacing w:val="-10"/>
        </w:rPr>
        <w:t xml:space="preserve"> </w:t>
      </w:r>
      <w:r w:rsidRPr="007F25B6">
        <w:rPr>
          <w:rFonts w:ascii="Times New Roman" w:hAnsi="Times New Roman"/>
          <w:color w:val="292425"/>
        </w:rPr>
        <w:t>at</w:t>
      </w:r>
      <w:r w:rsidRPr="007F25B6">
        <w:rPr>
          <w:rFonts w:ascii="Times New Roman" w:hAnsi="Times New Roman"/>
          <w:color w:val="292425"/>
          <w:spacing w:val="-10"/>
        </w:rPr>
        <w:t xml:space="preserve"> </w:t>
      </w:r>
      <w:r w:rsidRPr="007F25B6">
        <w:rPr>
          <w:rFonts w:ascii="Times New Roman" w:hAnsi="Times New Roman"/>
          <w:color w:val="292425"/>
        </w:rPr>
        <w:t>the achievement, promotion, and protection of a sustainable environment, in order to -</w:t>
      </w:r>
    </w:p>
    <w:p w14:paraId="6CF3E01B" w14:textId="77777777" w:rsidR="008D4F5A" w:rsidRPr="007F25B6" w:rsidRDefault="008D4F5A" w:rsidP="00647053">
      <w:pPr>
        <w:widowControl w:val="0"/>
        <w:autoSpaceDE w:val="0"/>
        <w:autoSpaceDN w:val="0"/>
        <w:adjustRightInd w:val="0"/>
        <w:spacing w:after="0" w:line="360" w:lineRule="auto"/>
        <w:ind w:left="2009"/>
        <w:jc w:val="both"/>
        <w:rPr>
          <w:rFonts w:ascii="Times New Roman" w:hAnsi="Times New Roman"/>
          <w:color w:val="000000"/>
        </w:rPr>
      </w:pPr>
      <w:r w:rsidRPr="007F25B6">
        <w:rPr>
          <w:rFonts w:ascii="Times New Roman" w:hAnsi="Times New Roman"/>
          <w:color w:val="292425"/>
        </w:rPr>
        <w:t xml:space="preserve">(i)     </w:t>
      </w:r>
      <w:r w:rsidRPr="007F25B6">
        <w:rPr>
          <w:rFonts w:ascii="Times New Roman" w:hAnsi="Times New Roman"/>
          <w:color w:val="292425"/>
          <w:spacing w:val="28"/>
        </w:rPr>
        <w:t xml:space="preserve"> </w:t>
      </w:r>
      <w:proofErr w:type="gramStart"/>
      <w:r w:rsidRPr="007F25B6">
        <w:rPr>
          <w:rFonts w:ascii="Times New Roman" w:hAnsi="Times New Roman"/>
          <w:color w:val="292425"/>
        </w:rPr>
        <w:t>minimise</w:t>
      </w:r>
      <w:proofErr w:type="gramEnd"/>
      <w:r w:rsidRPr="007F25B6">
        <w:rPr>
          <w:rFonts w:ascii="Times New Roman" w:hAnsi="Times New Roman"/>
          <w:color w:val="292425"/>
        </w:rPr>
        <w:t xml:space="preserve"> the duplication of procedures and functions; and</w:t>
      </w:r>
    </w:p>
    <w:p w14:paraId="62E9566E" w14:textId="77777777" w:rsidR="008D4F5A" w:rsidRPr="007F25B6" w:rsidRDefault="008D4F5A" w:rsidP="00647053">
      <w:pPr>
        <w:widowControl w:val="0"/>
        <w:tabs>
          <w:tab w:val="left" w:pos="2140"/>
        </w:tabs>
        <w:autoSpaceDE w:val="0"/>
        <w:autoSpaceDN w:val="0"/>
        <w:adjustRightInd w:val="0"/>
        <w:spacing w:after="0" w:line="360" w:lineRule="auto"/>
        <w:ind w:left="2576" w:right="401" w:hanging="566"/>
        <w:jc w:val="both"/>
        <w:rPr>
          <w:rFonts w:ascii="Times New Roman" w:hAnsi="Times New Roman"/>
          <w:color w:val="000000"/>
        </w:rPr>
      </w:pPr>
      <w:r w:rsidRPr="007F25B6">
        <w:rPr>
          <w:rFonts w:ascii="Times New Roman" w:hAnsi="Times New Roman"/>
          <w:color w:val="292425"/>
        </w:rPr>
        <w:t>(ii)</w:t>
      </w:r>
      <w:r w:rsidRPr="007F25B6">
        <w:rPr>
          <w:rFonts w:ascii="Times New Roman" w:hAnsi="Times New Roman"/>
          <w:color w:val="292425"/>
        </w:rPr>
        <w:tab/>
      </w:r>
      <w:proofErr w:type="gramStart"/>
      <w:r w:rsidRPr="007F25B6">
        <w:rPr>
          <w:rFonts w:ascii="Times New Roman" w:hAnsi="Times New Roman"/>
          <w:color w:val="292425"/>
        </w:rPr>
        <w:t>promote</w:t>
      </w:r>
      <w:proofErr w:type="gramEnd"/>
      <w:r w:rsidRPr="007F25B6">
        <w:rPr>
          <w:rFonts w:ascii="Times New Roman" w:hAnsi="Times New Roman"/>
          <w:color w:val="292425"/>
        </w:rPr>
        <w:t xml:space="preserve"> consistency in the exercise of functions that may affect the environment; and</w:t>
      </w:r>
    </w:p>
    <w:p w14:paraId="2CA5A615" w14:textId="77777777" w:rsidR="008D4F5A" w:rsidRPr="007F25B6" w:rsidRDefault="008D4F5A" w:rsidP="00647053">
      <w:pPr>
        <w:widowControl w:val="0"/>
        <w:tabs>
          <w:tab w:val="left" w:pos="1580"/>
        </w:tabs>
        <w:autoSpaceDE w:val="0"/>
        <w:autoSpaceDN w:val="0"/>
        <w:adjustRightInd w:val="0"/>
        <w:spacing w:after="0" w:line="360" w:lineRule="auto"/>
        <w:ind w:left="2009" w:right="399" w:hanging="569"/>
        <w:jc w:val="both"/>
        <w:rPr>
          <w:rFonts w:ascii="Times New Roman" w:hAnsi="Times New Roman"/>
          <w:color w:val="000000"/>
        </w:rPr>
      </w:pPr>
      <w:r w:rsidRPr="007F25B6">
        <w:rPr>
          <w:rFonts w:ascii="Times New Roman" w:hAnsi="Times New Roman"/>
          <w:color w:val="292425"/>
        </w:rPr>
        <w:t>(b)</w:t>
      </w:r>
      <w:r w:rsidRPr="007F25B6">
        <w:rPr>
          <w:rFonts w:ascii="Times New Roman" w:hAnsi="Times New Roman"/>
          <w:color w:val="292425"/>
        </w:rPr>
        <w:tab/>
      </w:r>
      <w:proofErr w:type="gramStart"/>
      <w:r w:rsidRPr="007F25B6">
        <w:rPr>
          <w:rFonts w:ascii="Times New Roman" w:hAnsi="Times New Roman"/>
          <w:color w:val="292425"/>
        </w:rPr>
        <w:t>enable</w:t>
      </w:r>
      <w:proofErr w:type="gramEnd"/>
      <w:r w:rsidRPr="007F25B6">
        <w:rPr>
          <w:rFonts w:ascii="Times New Roman" w:hAnsi="Times New Roman"/>
          <w:color w:val="292425"/>
          <w:spacing w:val="1"/>
        </w:rPr>
        <w:t xml:space="preserve"> </w:t>
      </w:r>
      <w:r w:rsidRPr="007F25B6">
        <w:rPr>
          <w:rFonts w:ascii="Times New Roman" w:hAnsi="Times New Roman"/>
          <w:color w:val="292425"/>
        </w:rPr>
        <w:t>the</w:t>
      </w:r>
      <w:r w:rsidRPr="007F25B6">
        <w:rPr>
          <w:rFonts w:ascii="Times New Roman" w:hAnsi="Times New Roman"/>
          <w:color w:val="292425"/>
          <w:spacing w:val="1"/>
        </w:rPr>
        <w:t xml:space="preserve"> </w:t>
      </w:r>
      <w:r w:rsidRPr="007F25B6">
        <w:rPr>
          <w:rFonts w:ascii="Times New Roman" w:hAnsi="Times New Roman"/>
          <w:color w:val="292425"/>
        </w:rPr>
        <w:t>Minister</w:t>
      </w:r>
      <w:r w:rsidRPr="007F25B6">
        <w:rPr>
          <w:rFonts w:ascii="Times New Roman" w:hAnsi="Times New Roman"/>
          <w:color w:val="292425"/>
          <w:spacing w:val="1"/>
        </w:rPr>
        <w:t xml:space="preserve"> </w:t>
      </w:r>
      <w:r w:rsidRPr="007F25B6">
        <w:rPr>
          <w:rFonts w:ascii="Times New Roman" w:hAnsi="Times New Roman"/>
          <w:color w:val="292425"/>
        </w:rPr>
        <w:t>to</w:t>
      </w:r>
      <w:r w:rsidRPr="007F25B6">
        <w:rPr>
          <w:rFonts w:ascii="Times New Roman" w:hAnsi="Times New Roman"/>
          <w:color w:val="292425"/>
          <w:spacing w:val="1"/>
        </w:rPr>
        <w:t xml:space="preserve"> </w:t>
      </w:r>
      <w:r w:rsidRPr="007F25B6">
        <w:rPr>
          <w:rFonts w:ascii="Times New Roman" w:hAnsi="Times New Roman"/>
          <w:color w:val="292425"/>
        </w:rPr>
        <w:t>monitor</w:t>
      </w:r>
      <w:r w:rsidRPr="007F25B6">
        <w:rPr>
          <w:rFonts w:ascii="Times New Roman" w:hAnsi="Times New Roman"/>
          <w:color w:val="292425"/>
          <w:spacing w:val="1"/>
        </w:rPr>
        <w:t xml:space="preserve"> </w:t>
      </w:r>
      <w:r w:rsidRPr="007F25B6">
        <w:rPr>
          <w:rFonts w:ascii="Times New Roman" w:hAnsi="Times New Roman"/>
          <w:color w:val="292425"/>
        </w:rPr>
        <w:t>the</w:t>
      </w:r>
      <w:r w:rsidRPr="007F25B6">
        <w:rPr>
          <w:rFonts w:ascii="Times New Roman" w:hAnsi="Times New Roman"/>
          <w:color w:val="292425"/>
          <w:spacing w:val="1"/>
        </w:rPr>
        <w:t xml:space="preserve"> </w:t>
      </w:r>
      <w:r w:rsidRPr="007F25B6">
        <w:rPr>
          <w:rFonts w:ascii="Times New Roman" w:hAnsi="Times New Roman"/>
          <w:color w:val="292425"/>
        </w:rPr>
        <w:t>achievement,</w:t>
      </w:r>
      <w:r w:rsidRPr="007F25B6">
        <w:rPr>
          <w:rFonts w:ascii="Times New Roman" w:hAnsi="Times New Roman"/>
          <w:color w:val="292425"/>
          <w:spacing w:val="1"/>
        </w:rPr>
        <w:t xml:space="preserve"> </w:t>
      </w:r>
      <w:r w:rsidRPr="007F25B6">
        <w:rPr>
          <w:rFonts w:ascii="Times New Roman" w:hAnsi="Times New Roman"/>
          <w:color w:val="292425"/>
        </w:rPr>
        <w:t>promotion</w:t>
      </w:r>
      <w:r w:rsidRPr="007F25B6">
        <w:rPr>
          <w:rFonts w:ascii="Times New Roman" w:hAnsi="Times New Roman"/>
          <w:color w:val="292425"/>
          <w:spacing w:val="1"/>
        </w:rPr>
        <w:t xml:space="preserve"> </w:t>
      </w:r>
      <w:r w:rsidRPr="007F25B6">
        <w:rPr>
          <w:rFonts w:ascii="Times New Roman" w:hAnsi="Times New Roman"/>
          <w:color w:val="292425"/>
        </w:rPr>
        <w:t>and</w:t>
      </w:r>
      <w:r w:rsidRPr="007F25B6">
        <w:rPr>
          <w:rFonts w:ascii="Times New Roman" w:hAnsi="Times New Roman"/>
          <w:color w:val="292425"/>
          <w:spacing w:val="1"/>
        </w:rPr>
        <w:t xml:space="preserve"> </w:t>
      </w:r>
      <w:r w:rsidRPr="007F25B6">
        <w:rPr>
          <w:rFonts w:ascii="Times New Roman" w:hAnsi="Times New Roman"/>
          <w:color w:val="292425"/>
        </w:rPr>
        <w:t>protection of</w:t>
      </w:r>
      <w:r w:rsidRPr="007F25B6">
        <w:rPr>
          <w:rFonts w:ascii="Times New Roman" w:hAnsi="Times New Roman"/>
          <w:color w:val="292425"/>
          <w:spacing w:val="-1"/>
        </w:rPr>
        <w:t xml:space="preserve"> </w:t>
      </w:r>
      <w:r w:rsidRPr="007F25B6">
        <w:rPr>
          <w:rFonts w:ascii="Times New Roman" w:hAnsi="Times New Roman"/>
          <w:color w:val="292425"/>
        </w:rPr>
        <w:t>a</w:t>
      </w:r>
      <w:r w:rsidRPr="007F25B6">
        <w:rPr>
          <w:rFonts w:ascii="Times New Roman" w:hAnsi="Times New Roman"/>
          <w:color w:val="292425"/>
          <w:spacing w:val="-1"/>
        </w:rPr>
        <w:t xml:space="preserve"> </w:t>
      </w:r>
      <w:r w:rsidRPr="007F25B6">
        <w:rPr>
          <w:rFonts w:ascii="Times New Roman" w:hAnsi="Times New Roman"/>
          <w:color w:val="292425"/>
        </w:rPr>
        <w:t>sustainable</w:t>
      </w:r>
      <w:r w:rsidRPr="007F25B6">
        <w:rPr>
          <w:rFonts w:ascii="Times New Roman" w:hAnsi="Times New Roman"/>
          <w:color w:val="292425"/>
          <w:spacing w:val="-1"/>
        </w:rPr>
        <w:t xml:space="preserve"> </w:t>
      </w:r>
      <w:r w:rsidRPr="007F25B6">
        <w:rPr>
          <w:rFonts w:ascii="Times New Roman" w:hAnsi="Times New Roman"/>
          <w:color w:val="292425"/>
        </w:rPr>
        <w:t>environment</w:t>
      </w:r>
      <w:r w:rsidR="005F5148" w:rsidRPr="007F25B6">
        <w:rPr>
          <w:rFonts w:ascii="Times New Roman" w:hAnsi="Times New Roman"/>
          <w:color w:val="292425"/>
        </w:rPr>
        <w:t>, ecosystem services and climate change</w:t>
      </w:r>
      <w:r w:rsidRPr="007F25B6">
        <w:rPr>
          <w:rFonts w:ascii="Times New Roman" w:hAnsi="Times New Roman"/>
          <w:color w:val="292425"/>
        </w:rPr>
        <w:t>.</w:t>
      </w:r>
    </w:p>
    <w:p w14:paraId="69E15196" w14:textId="77777777" w:rsidR="008D4F5A" w:rsidRPr="007F25B6" w:rsidRDefault="00BA0C5D" w:rsidP="00004671">
      <w:pPr>
        <w:pStyle w:val="Heading2"/>
        <w:rPr>
          <w:color w:val="000000"/>
        </w:rPr>
      </w:pPr>
      <w:bookmarkStart w:id="63" w:name="_Toc410965108"/>
      <w:r w:rsidRPr="007F25B6">
        <w:t xml:space="preserve"> </w:t>
      </w:r>
      <w:bookmarkStart w:id="64" w:name="_Toc427492861"/>
      <w:r w:rsidR="00750872" w:rsidRPr="007F25B6">
        <w:t>Environmental Scoping, Strategic Environmental Assessment (SEA) and Strategic Environmental Management Plan (SEMP)</w:t>
      </w:r>
      <w:bookmarkEnd w:id="63"/>
      <w:bookmarkEnd w:id="64"/>
    </w:p>
    <w:p w14:paraId="0403DF28" w14:textId="77777777" w:rsidR="00647053" w:rsidRPr="007F25B6" w:rsidRDefault="008D4F5A" w:rsidP="0093519E">
      <w:pPr>
        <w:pStyle w:val="ListParagraph"/>
        <w:widowControl w:val="0"/>
        <w:autoSpaceDE w:val="0"/>
        <w:autoSpaceDN w:val="0"/>
        <w:adjustRightInd w:val="0"/>
        <w:spacing w:after="0" w:line="360" w:lineRule="auto"/>
        <w:ind w:left="926" w:right="402"/>
        <w:jc w:val="both"/>
        <w:rPr>
          <w:rFonts w:ascii="Times New Roman" w:hAnsi="Times New Roman"/>
          <w:color w:val="000000"/>
        </w:rPr>
      </w:pPr>
      <w:r w:rsidRPr="007F25B6">
        <w:rPr>
          <w:rFonts w:ascii="Times New Roman" w:hAnsi="Times New Roman"/>
          <w:b/>
          <w:bCs/>
          <w:color w:val="292425"/>
        </w:rPr>
        <w:t xml:space="preserve"> </w:t>
      </w:r>
      <w:r w:rsidR="00647053" w:rsidRPr="007F25B6">
        <w:rPr>
          <w:rFonts w:ascii="Times New Roman" w:hAnsi="Times New Roman"/>
          <w:color w:val="292425"/>
        </w:rPr>
        <w:t>(1)</w:t>
      </w:r>
      <w:r w:rsidR="00647053" w:rsidRPr="007F25B6">
        <w:rPr>
          <w:rFonts w:ascii="Times New Roman" w:hAnsi="Times New Roman"/>
          <w:color w:val="292425"/>
        </w:rPr>
        <w:tab/>
      </w:r>
      <w:r w:rsidRPr="007F25B6">
        <w:rPr>
          <w:rFonts w:ascii="Times New Roman" w:hAnsi="Times New Roman"/>
          <w:color w:val="292425"/>
        </w:rPr>
        <w:t>For</w:t>
      </w:r>
      <w:r w:rsidRPr="007F25B6">
        <w:rPr>
          <w:rFonts w:ascii="Times New Roman" w:hAnsi="Times New Roman"/>
          <w:color w:val="292425"/>
          <w:spacing w:val="1"/>
        </w:rPr>
        <w:t xml:space="preserve"> </w:t>
      </w:r>
      <w:r w:rsidRPr="007F25B6">
        <w:rPr>
          <w:rFonts w:ascii="Times New Roman" w:hAnsi="Times New Roman"/>
          <w:color w:val="292425"/>
        </w:rPr>
        <w:t>the</w:t>
      </w:r>
      <w:r w:rsidRPr="007F25B6">
        <w:rPr>
          <w:rFonts w:ascii="Times New Roman" w:hAnsi="Times New Roman"/>
          <w:color w:val="292425"/>
          <w:spacing w:val="1"/>
        </w:rPr>
        <w:t xml:space="preserve"> </w:t>
      </w:r>
      <w:r w:rsidRPr="007F25B6">
        <w:rPr>
          <w:rFonts w:ascii="Times New Roman" w:hAnsi="Times New Roman"/>
          <w:color w:val="292425"/>
        </w:rPr>
        <w:t>purpose</w:t>
      </w:r>
      <w:r w:rsidRPr="007F25B6">
        <w:rPr>
          <w:rFonts w:ascii="Times New Roman" w:hAnsi="Times New Roman"/>
          <w:color w:val="292425"/>
          <w:spacing w:val="1"/>
        </w:rPr>
        <w:t xml:space="preserve"> </w:t>
      </w:r>
      <w:r w:rsidRPr="007F25B6">
        <w:rPr>
          <w:rFonts w:ascii="Times New Roman" w:hAnsi="Times New Roman"/>
          <w:color w:val="292425"/>
        </w:rPr>
        <w:t>of</w:t>
      </w:r>
      <w:r w:rsidRPr="007F25B6">
        <w:rPr>
          <w:rFonts w:ascii="Times New Roman" w:hAnsi="Times New Roman"/>
          <w:color w:val="292425"/>
          <w:spacing w:val="1"/>
        </w:rPr>
        <w:t xml:space="preserve"> </w:t>
      </w:r>
      <w:r w:rsidRPr="007F25B6">
        <w:rPr>
          <w:rFonts w:ascii="Times New Roman" w:hAnsi="Times New Roman"/>
          <w:color w:val="292425"/>
        </w:rPr>
        <w:t>this</w:t>
      </w:r>
      <w:r w:rsidRPr="007F25B6">
        <w:rPr>
          <w:rFonts w:ascii="Times New Roman" w:hAnsi="Times New Roman"/>
          <w:color w:val="292425"/>
          <w:spacing w:val="1"/>
        </w:rPr>
        <w:t xml:space="preserve"> </w:t>
      </w:r>
      <w:r w:rsidRPr="007F25B6">
        <w:rPr>
          <w:rFonts w:ascii="Times New Roman" w:hAnsi="Times New Roman"/>
          <w:color w:val="292425"/>
        </w:rPr>
        <w:t>Part,</w:t>
      </w:r>
      <w:r w:rsidRPr="007F25B6">
        <w:rPr>
          <w:rFonts w:ascii="Times New Roman" w:hAnsi="Times New Roman"/>
          <w:color w:val="292425"/>
          <w:spacing w:val="1"/>
        </w:rPr>
        <w:t xml:space="preserve"> </w:t>
      </w:r>
      <w:r w:rsidRPr="007F25B6">
        <w:rPr>
          <w:rFonts w:ascii="Times New Roman" w:hAnsi="Times New Roman"/>
          <w:color w:val="292425"/>
        </w:rPr>
        <w:t>the</w:t>
      </w:r>
      <w:r w:rsidRPr="007F25B6">
        <w:rPr>
          <w:rFonts w:ascii="Times New Roman" w:hAnsi="Times New Roman"/>
          <w:color w:val="292425"/>
          <w:spacing w:val="1"/>
        </w:rPr>
        <w:t xml:space="preserve"> </w:t>
      </w:r>
      <w:r w:rsidRPr="007F25B6">
        <w:rPr>
          <w:rFonts w:ascii="Times New Roman" w:hAnsi="Times New Roman"/>
          <w:color w:val="292425"/>
        </w:rPr>
        <w:t>Minister</w:t>
      </w:r>
      <w:r w:rsidRPr="007F25B6">
        <w:rPr>
          <w:rFonts w:ascii="Times New Roman" w:hAnsi="Times New Roman"/>
          <w:color w:val="292425"/>
          <w:spacing w:val="1"/>
        </w:rPr>
        <w:t xml:space="preserve"> </w:t>
      </w:r>
      <w:r w:rsidRPr="007F25B6">
        <w:rPr>
          <w:rFonts w:ascii="Times New Roman" w:hAnsi="Times New Roman"/>
          <w:color w:val="292425"/>
        </w:rPr>
        <w:t>may</w:t>
      </w:r>
      <w:r w:rsidRPr="007F25B6">
        <w:rPr>
          <w:rFonts w:ascii="Times New Roman" w:hAnsi="Times New Roman"/>
          <w:color w:val="292425"/>
          <w:spacing w:val="1"/>
        </w:rPr>
        <w:t xml:space="preserve"> </w:t>
      </w:r>
      <w:r w:rsidRPr="007F25B6">
        <w:rPr>
          <w:rFonts w:ascii="Times New Roman" w:hAnsi="Times New Roman"/>
          <w:color w:val="292425"/>
        </w:rPr>
        <w:t>identify</w:t>
      </w:r>
      <w:r w:rsidRPr="007F25B6">
        <w:rPr>
          <w:rFonts w:ascii="Times New Roman" w:hAnsi="Times New Roman"/>
          <w:color w:val="292425"/>
          <w:spacing w:val="1"/>
        </w:rPr>
        <w:t xml:space="preserve"> </w:t>
      </w:r>
      <w:r w:rsidRPr="007F25B6">
        <w:rPr>
          <w:rFonts w:ascii="Times New Roman" w:hAnsi="Times New Roman"/>
          <w:color w:val="292425"/>
        </w:rPr>
        <w:t>and</w:t>
      </w:r>
      <w:r w:rsidRPr="007F25B6">
        <w:rPr>
          <w:rFonts w:ascii="Times New Roman" w:hAnsi="Times New Roman"/>
          <w:color w:val="292425"/>
          <w:spacing w:val="1"/>
        </w:rPr>
        <w:t xml:space="preserve"> </w:t>
      </w:r>
      <w:r w:rsidRPr="007F25B6">
        <w:rPr>
          <w:rFonts w:ascii="Times New Roman" w:hAnsi="Times New Roman"/>
          <w:color w:val="292425"/>
        </w:rPr>
        <w:t>list</w:t>
      </w:r>
      <w:r w:rsidRPr="007F25B6">
        <w:rPr>
          <w:rFonts w:ascii="Times New Roman" w:hAnsi="Times New Roman"/>
          <w:color w:val="292425"/>
          <w:spacing w:val="1"/>
        </w:rPr>
        <w:t xml:space="preserve"> </w:t>
      </w:r>
      <w:r w:rsidRPr="007F25B6">
        <w:rPr>
          <w:rFonts w:ascii="Times New Roman" w:hAnsi="Times New Roman"/>
          <w:color w:val="292425"/>
        </w:rPr>
        <w:t>by notice</w:t>
      </w:r>
      <w:r w:rsidRPr="007F25B6">
        <w:rPr>
          <w:rFonts w:ascii="Times New Roman" w:hAnsi="Times New Roman"/>
          <w:color w:val="292425"/>
          <w:spacing w:val="-7"/>
        </w:rPr>
        <w:t xml:space="preserve"> </w:t>
      </w:r>
      <w:r w:rsidRPr="007F25B6">
        <w:rPr>
          <w:rFonts w:ascii="Times New Roman" w:hAnsi="Times New Roman"/>
          <w:color w:val="292425"/>
        </w:rPr>
        <w:t>in</w:t>
      </w:r>
      <w:r w:rsidRPr="007F25B6">
        <w:rPr>
          <w:rFonts w:ascii="Times New Roman" w:hAnsi="Times New Roman"/>
          <w:color w:val="292425"/>
          <w:spacing w:val="-7"/>
        </w:rPr>
        <w:t xml:space="preserve"> </w:t>
      </w:r>
    </w:p>
    <w:p w14:paraId="2394B815" w14:textId="77777777" w:rsidR="008D4F5A" w:rsidRPr="007F25B6" w:rsidRDefault="008D4F5A" w:rsidP="00647053">
      <w:pPr>
        <w:widowControl w:val="0"/>
        <w:autoSpaceDE w:val="0"/>
        <w:autoSpaceDN w:val="0"/>
        <w:adjustRightInd w:val="0"/>
        <w:spacing w:after="0" w:line="360" w:lineRule="auto"/>
        <w:ind w:left="1440" w:right="402"/>
        <w:jc w:val="both"/>
        <w:rPr>
          <w:rFonts w:ascii="Times New Roman" w:hAnsi="Times New Roman"/>
          <w:color w:val="000000"/>
        </w:rPr>
      </w:pPr>
      <w:proofErr w:type="gramStart"/>
      <w:r w:rsidRPr="007F25B6">
        <w:rPr>
          <w:rFonts w:ascii="Times New Roman" w:hAnsi="Times New Roman"/>
          <w:color w:val="292425"/>
        </w:rPr>
        <w:t>the</w:t>
      </w:r>
      <w:proofErr w:type="gramEnd"/>
      <w:r w:rsidRPr="007F25B6">
        <w:rPr>
          <w:rFonts w:ascii="Times New Roman" w:hAnsi="Times New Roman"/>
          <w:color w:val="292425"/>
          <w:spacing w:val="-7"/>
        </w:rPr>
        <w:t xml:space="preserve"> </w:t>
      </w:r>
      <w:r w:rsidRPr="007F25B6">
        <w:rPr>
          <w:rFonts w:ascii="Times New Roman" w:hAnsi="Times New Roman"/>
          <w:i/>
          <w:iCs/>
          <w:color w:val="292425"/>
        </w:rPr>
        <w:t>Gazette</w:t>
      </w:r>
      <w:r w:rsidRPr="007F25B6">
        <w:rPr>
          <w:rFonts w:ascii="Times New Roman" w:hAnsi="Times New Roman"/>
          <w:i/>
          <w:iCs/>
          <w:color w:val="292425"/>
          <w:spacing w:val="-7"/>
        </w:rPr>
        <w:t xml:space="preserve"> </w:t>
      </w:r>
      <w:r w:rsidRPr="007F25B6">
        <w:rPr>
          <w:rFonts w:ascii="Times New Roman" w:hAnsi="Times New Roman"/>
          <w:color w:val="292425"/>
        </w:rPr>
        <w:t>or</w:t>
      </w:r>
      <w:r w:rsidRPr="007F25B6">
        <w:rPr>
          <w:rFonts w:ascii="Times New Roman" w:hAnsi="Times New Roman"/>
          <w:color w:val="292425"/>
          <w:spacing w:val="-7"/>
        </w:rPr>
        <w:t xml:space="preserve"> </w:t>
      </w:r>
      <w:r w:rsidRPr="007F25B6">
        <w:rPr>
          <w:rFonts w:ascii="Times New Roman" w:hAnsi="Times New Roman"/>
          <w:color w:val="292425"/>
        </w:rPr>
        <w:t>by</w:t>
      </w:r>
      <w:r w:rsidRPr="007F25B6">
        <w:rPr>
          <w:rFonts w:ascii="Times New Roman" w:hAnsi="Times New Roman"/>
          <w:color w:val="292425"/>
          <w:spacing w:val="-7"/>
        </w:rPr>
        <w:t xml:space="preserve"> </w:t>
      </w:r>
      <w:r w:rsidRPr="007F25B6">
        <w:rPr>
          <w:rFonts w:ascii="Times New Roman" w:hAnsi="Times New Roman"/>
          <w:color w:val="292425"/>
        </w:rPr>
        <w:t>regulation</w:t>
      </w:r>
      <w:r w:rsidRPr="007F25B6">
        <w:rPr>
          <w:rFonts w:ascii="Times New Roman" w:hAnsi="Times New Roman"/>
          <w:color w:val="292425"/>
          <w:spacing w:val="-7"/>
        </w:rPr>
        <w:t xml:space="preserve"> </w:t>
      </w:r>
      <w:r w:rsidRPr="007F25B6">
        <w:rPr>
          <w:rFonts w:ascii="Times New Roman" w:hAnsi="Times New Roman"/>
          <w:color w:val="292425"/>
        </w:rPr>
        <w:t>organs</w:t>
      </w:r>
      <w:r w:rsidRPr="007F25B6">
        <w:rPr>
          <w:rFonts w:ascii="Times New Roman" w:hAnsi="Times New Roman"/>
          <w:color w:val="292425"/>
          <w:spacing w:val="-7"/>
        </w:rPr>
        <w:t xml:space="preserve"> </w:t>
      </w:r>
      <w:r w:rsidRPr="007F25B6">
        <w:rPr>
          <w:rFonts w:ascii="Times New Roman" w:hAnsi="Times New Roman"/>
          <w:color w:val="292425"/>
        </w:rPr>
        <w:t>of</w:t>
      </w:r>
      <w:r w:rsidRPr="007F25B6">
        <w:rPr>
          <w:rFonts w:ascii="Times New Roman" w:hAnsi="Times New Roman"/>
          <w:color w:val="292425"/>
          <w:spacing w:val="-7"/>
        </w:rPr>
        <w:t xml:space="preserve"> </w:t>
      </w:r>
      <w:r w:rsidRPr="007F25B6">
        <w:rPr>
          <w:rFonts w:ascii="Times New Roman" w:hAnsi="Times New Roman"/>
          <w:color w:val="292425"/>
        </w:rPr>
        <w:t>state</w:t>
      </w:r>
      <w:r w:rsidRPr="007F25B6">
        <w:rPr>
          <w:rFonts w:ascii="Times New Roman" w:hAnsi="Times New Roman"/>
          <w:color w:val="292425"/>
          <w:spacing w:val="-7"/>
        </w:rPr>
        <w:t xml:space="preserve"> </w:t>
      </w:r>
      <w:r w:rsidRPr="007F25B6">
        <w:rPr>
          <w:rFonts w:ascii="Times New Roman" w:hAnsi="Times New Roman"/>
          <w:color w:val="292425"/>
        </w:rPr>
        <w:t>which</w:t>
      </w:r>
      <w:r w:rsidRPr="007F25B6">
        <w:rPr>
          <w:rFonts w:ascii="Times New Roman" w:hAnsi="Times New Roman"/>
          <w:color w:val="292425"/>
          <w:spacing w:val="-7"/>
        </w:rPr>
        <w:t xml:space="preserve"> </w:t>
      </w:r>
      <w:r w:rsidRPr="007F25B6">
        <w:rPr>
          <w:rFonts w:ascii="Times New Roman" w:hAnsi="Times New Roman"/>
          <w:color w:val="292425"/>
        </w:rPr>
        <w:t>are</w:t>
      </w:r>
      <w:r w:rsidRPr="007F25B6">
        <w:rPr>
          <w:rFonts w:ascii="Times New Roman" w:hAnsi="Times New Roman"/>
          <w:color w:val="292425"/>
          <w:spacing w:val="-7"/>
        </w:rPr>
        <w:t xml:space="preserve"> </w:t>
      </w:r>
      <w:r w:rsidRPr="007F25B6">
        <w:rPr>
          <w:rFonts w:ascii="Times New Roman" w:hAnsi="Times New Roman"/>
          <w:color w:val="292425"/>
        </w:rPr>
        <w:t>exercising</w:t>
      </w:r>
      <w:r w:rsidRPr="007F25B6">
        <w:rPr>
          <w:rFonts w:ascii="Times New Roman" w:hAnsi="Times New Roman"/>
          <w:color w:val="292425"/>
          <w:spacing w:val="-7"/>
        </w:rPr>
        <w:t xml:space="preserve"> </w:t>
      </w:r>
      <w:r w:rsidRPr="007F25B6">
        <w:rPr>
          <w:rFonts w:ascii="Times New Roman" w:hAnsi="Times New Roman"/>
          <w:color w:val="292425"/>
        </w:rPr>
        <w:t>functions</w:t>
      </w:r>
      <w:r w:rsidRPr="007F25B6">
        <w:rPr>
          <w:rFonts w:ascii="Times New Roman" w:hAnsi="Times New Roman"/>
          <w:color w:val="292425"/>
          <w:spacing w:val="-7"/>
        </w:rPr>
        <w:t xml:space="preserve"> </w:t>
      </w:r>
      <w:r w:rsidRPr="007F25B6">
        <w:rPr>
          <w:rFonts w:ascii="Times New Roman" w:hAnsi="Times New Roman"/>
          <w:color w:val="292425"/>
        </w:rPr>
        <w:t>that may</w:t>
      </w:r>
      <w:r w:rsidRPr="007F25B6">
        <w:rPr>
          <w:rFonts w:ascii="Times New Roman" w:hAnsi="Times New Roman"/>
          <w:color w:val="292425"/>
          <w:spacing w:val="-2"/>
        </w:rPr>
        <w:t xml:space="preserve"> </w:t>
      </w:r>
      <w:r w:rsidRPr="007F25B6">
        <w:rPr>
          <w:rFonts w:ascii="Times New Roman" w:hAnsi="Times New Roman"/>
          <w:color w:val="292425"/>
        </w:rPr>
        <w:t>affect</w:t>
      </w:r>
      <w:r w:rsidRPr="007F25B6">
        <w:rPr>
          <w:rFonts w:ascii="Times New Roman" w:hAnsi="Times New Roman"/>
          <w:color w:val="292425"/>
          <w:spacing w:val="-2"/>
        </w:rPr>
        <w:t xml:space="preserve"> </w:t>
      </w:r>
      <w:r w:rsidRPr="007F25B6">
        <w:rPr>
          <w:rFonts w:ascii="Times New Roman" w:hAnsi="Times New Roman"/>
          <w:color w:val="292425"/>
        </w:rPr>
        <w:t>the</w:t>
      </w:r>
      <w:r w:rsidRPr="007F25B6">
        <w:rPr>
          <w:rFonts w:ascii="Times New Roman" w:hAnsi="Times New Roman"/>
          <w:color w:val="292425"/>
          <w:spacing w:val="-2"/>
        </w:rPr>
        <w:t xml:space="preserve"> </w:t>
      </w:r>
      <w:r w:rsidRPr="007F25B6">
        <w:rPr>
          <w:rFonts w:ascii="Times New Roman" w:hAnsi="Times New Roman"/>
          <w:color w:val="292425"/>
        </w:rPr>
        <w:t>environment.</w:t>
      </w:r>
    </w:p>
    <w:p w14:paraId="1B66BA19" w14:textId="77777777" w:rsidR="008D4F5A" w:rsidRPr="007F25B6" w:rsidRDefault="008D4F5A" w:rsidP="00647053">
      <w:pPr>
        <w:widowControl w:val="0"/>
        <w:autoSpaceDE w:val="0"/>
        <w:autoSpaceDN w:val="0"/>
        <w:adjustRightInd w:val="0"/>
        <w:spacing w:after="0" w:line="360" w:lineRule="auto"/>
        <w:ind w:left="1440" w:right="399" w:hanging="428"/>
        <w:jc w:val="both"/>
        <w:rPr>
          <w:rFonts w:ascii="Times New Roman" w:hAnsi="Times New Roman"/>
          <w:color w:val="0000FF"/>
        </w:rPr>
      </w:pPr>
      <w:r w:rsidRPr="007F25B6">
        <w:rPr>
          <w:rFonts w:ascii="Times New Roman" w:hAnsi="Times New Roman"/>
          <w:color w:val="0000FF"/>
        </w:rPr>
        <w:t>(</w:t>
      </w:r>
      <w:r w:rsidR="007D4AE0" w:rsidRPr="007F25B6">
        <w:rPr>
          <w:rFonts w:ascii="Times New Roman" w:hAnsi="Times New Roman"/>
          <w:color w:val="0000FF"/>
        </w:rPr>
        <w:t>2</w:t>
      </w:r>
      <w:r w:rsidR="00647053" w:rsidRPr="007F25B6">
        <w:rPr>
          <w:rFonts w:ascii="Times New Roman" w:hAnsi="Times New Roman"/>
          <w:color w:val="0000FF"/>
        </w:rPr>
        <w:t>)</w:t>
      </w:r>
      <w:r w:rsidR="00647053" w:rsidRPr="007F25B6">
        <w:rPr>
          <w:rFonts w:ascii="Times New Roman" w:hAnsi="Times New Roman"/>
          <w:color w:val="0000FF"/>
        </w:rPr>
        <w:tab/>
        <w:t>E</w:t>
      </w:r>
      <w:r w:rsidRPr="007F25B6">
        <w:rPr>
          <w:rFonts w:ascii="Times New Roman" w:hAnsi="Times New Roman"/>
          <w:color w:val="0000FF"/>
        </w:rPr>
        <w:t>very organ of state identified and listed in terms of subsection (1)</w:t>
      </w:r>
      <w:r w:rsidR="00D85649" w:rsidRPr="007F25B6">
        <w:rPr>
          <w:rFonts w:ascii="Times New Roman" w:hAnsi="Times New Roman"/>
          <w:color w:val="0000FF"/>
        </w:rPr>
        <w:t xml:space="preserve"> and the regulations</w:t>
      </w:r>
      <w:r w:rsidRPr="007F25B6">
        <w:rPr>
          <w:rFonts w:ascii="Times New Roman" w:hAnsi="Times New Roman"/>
          <w:color w:val="0000FF"/>
        </w:rPr>
        <w:t>, must prepare</w:t>
      </w:r>
      <w:r w:rsidRPr="007F25B6">
        <w:rPr>
          <w:rFonts w:ascii="Times New Roman" w:hAnsi="Times New Roman"/>
          <w:color w:val="0000FF"/>
          <w:spacing w:val="-2"/>
        </w:rPr>
        <w:t xml:space="preserve"> </w:t>
      </w:r>
      <w:r w:rsidRPr="007F25B6">
        <w:rPr>
          <w:rFonts w:ascii="Times New Roman" w:hAnsi="Times New Roman"/>
          <w:color w:val="0000FF"/>
        </w:rPr>
        <w:t>an</w:t>
      </w:r>
      <w:r w:rsidR="00D85649" w:rsidRPr="007F25B6">
        <w:rPr>
          <w:rFonts w:ascii="Times New Roman" w:hAnsi="Times New Roman"/>
          <w:color w:val="0000FF"/>
        </w:rPr>
        <w:t xml:space="preserve"> Environmental Scoping followed by Strategic Environmental Assessment (SEA) and / or Strategic Environmental Management Plan (SEMP) </w:t>
      </w:r>
      <w:r w:rsidR="00D810B6" w:rsidRPr="007F25B6">
        <w:rPr>
          <w:rFonts w:ascii="Times New Roman" w:hAnsi="Times New Roman"/>
          <w:color w:val="0000FF"/>
        </w:rPr>
        <w:t xml:space="preserve">as the case may be in terms of the provisions of the regulations </w:t>
      </w:r>
      <w:r w:rsidR="00D85649" w:rsidRPr="007F25B6">
        <w:rPr>
          <w:rFonts w:ascii="Times New Roman" w:hAnsi="Times New Roman"/>
          <w:color w:val="0000FF"/>
        </w:rPr>
        <w:t>with respect to any policy, plan or programme proposal</w:t>
      </w:r>
      <w:r w:rsidR="008C0644" w:rsidRPr="007F25B6">
        <w:rPr>
          <w:rFonts w:ascii="Times New Roman" w:hAnsi="Times New Roman"/>
          <w:color w:val="0000FF"/>
        </w:rPr>
        <w:t>;</w:t>
      </w:r>
    </w:p>
    <w:p w14:paraId="4EFE1AF6" w14:textId="77777777" w:rsidR="008D4F5A" w:rsidRPr="007F25B6" w:rsidRDefault="008D4F5A" w:rsidP="00647053">
      <w:pPr>
        <w:widowControl w:val="0"/>
        <w:autoSpaceDE w:val="0"/>
        <w:autoSpaceDN w:val="0"/>
        <w:adjustRightInd w:val="0"/>
        <w:spacing w:after="0" w:line="360" w:lineRule="auto"/>
        <w:ind w:left="1440" w:right="400" w:hanging="428"/>
        <w:jc w:val="both"/>
        <w:rPr>
          <w:rFonts w:ascii="Times New Roman" w:hAnsi="Times New Roman"/>
          <w:color w:val="0000FF"/>
        </w:rPr>
      </w:pPr>
      <w:r w:rsidRPr="007F25B6">
        <w:rPr>
          <w:rFonts w:ascii="Times New Roman" w:hAnsi="Times New Roman"/>
          <w:color w:val="0000FF"/>
        </w:rPr>
        <w:t>(</w:t>
      </w:r>
      <w:r w:rsidR="007D4AE0" w:rsidRPr="007F25B6">
        <w:rPr>
          <w:rFonts w:ascii="Times New Roman" w:hAnsi="Times New Roman"/>
          <w:color w:val="0000FF"/>
        </w:rPr>
        <w:t>3</w:t>
      </w:r>
      <w:r w:rsidR="00647053" w:rsidRPr="007F25B6">
        <w:rPr>
          <w:rFonts w:ascii="Times New Roman" w:hAnsi="Times New Roman"/>
          <w:color w:val="0000FF"/>
        </w:rPr>
        <w:t>)</w:t>
      </w:r>
      <w:r w:rsidR="00647053" w:rsidRPr="007F25B6">
        <w:rPr>
          <w:rFonts w:ascii="Times New Roman" w:hAnsi="Times New Roman"/>
          <w:color w:val="0000FF"/>
        </w:rPr>
        <w:tab/>
      </w:r>
      <w:r w:rsidRPr="007F25B6">
        <w:rPr>
          <w:rFonts w:ascii="Times New Roman" w:hAnsi="Times New Roman"/>
          <w:color w:val="0000FF"/>
        </w:rPr>
        <w:t>Every</w:t>
      </w:r>
      <w:r w:rsidRPr="007F25B6">
        <w:rPr>
          <w:rFonts w:ascii="Times New Roman" w:hAnsi="Times New Roman"/>
          <w:color w:val="0000FF"/>
          <w:spacing w:val="-14"/>
        </w:rPr>
        <w:t xml:space="preserve"> </w:t>
      </w:r>
      <w:r w:rsidRPr="007F25B6">
        <w:rPr>
          <w:rFonts w:ascii="Times New Roman" w:hAnsi="Times New Roman"/>
          <w:color w:val="0000FF"/>
        </w:rPr>
        <w:t>organ</w:t>
      </w:r>
      <w:r w:rsidRPr="007F25B6">
        <w:rPr>
          <w:rFonts w:ascii="Times New Roman" w:hAnsi="Times New Roman"/>
          <w:color w:val="0000FF"/>
          <w:spacing w:val="-14"/>
        </w:rPr>
        <w:t xml:space="preserve"> </w:t>
      </w:r>
      <w:r w:rsidRPr="007F25B6">
        <w:rPr>
          <w:rFonts w:ascii="Times New Roman" w:hAnsi="Times New Roman"/>
          <w:color w:val="0000FF"/>
        </w:rPr>
        <w:t>of</w:t>
      </w:r>
      <w:r w:rsidRPr="007F25B6">
        <w:rPr>
          <w:rFonts w:ascii="Times New Roman" w:hAnsi="Times New Roman"/>
          <w:color w:val="0000FF"/>
          <w:spacing w:val="-14"/>
        </w:rPr>
        <w:t xml:space="preserve"> </w:t>
      </w:r>
      <w:r w:rsidRPr="007F25B6">
        <w:rPr>
          <w:rFonts w:ascii="Times New Roman" w:hAnsi="Times New Roman"/>
          <w:color w:val="0000FF"/>
        </w:rPr>
        <w:t>state</w:t>
      </w:r>
      <w:r w:rsidRPr="007F25B6">
        <w:rPr>
          <w:rFonts w:ascii="Times New Roman" w:hAnsi="Times New Roman"/>
          <w:color w:val="0000FF"/>
          <w:spacing w:val="-14"/>
        </w:rPr>
        <w:t xml:space="preserve"> </w:t>
      </w:r>
      <w:r w:rsidRPr="007F25B6">
        <w:rPr>
          <w:rFonts w:ascii="Times New Roman" w:hAnsi="Times New Roman"/>
          <w:color w:val="0000FF"/>
        </w:rPr>
        <w:t>contemplated</w:t>
      </w:r>
      <w:r w:rsidRPr="007F25B6">
        <w:rPr>
          <w:rFonts w:ascii="Times New Roman" w:hAnsi="Times New Roman"/>
          <w:color w:val="0000FF"/>
          <w:spacing w:val="-14"/>
        </w:rPr>
        <w:t xml:space="preserve"> </w:t>
      </w:r>
      <w:r w:rsidRPr="007F25B6">
        <w:rPr>
          <w:rFonts w:ascii="Times New Roman" w:hAnsi="Times New Roman"/>
          <w:color w:val="0000FF"/>
        </w:rPr>
        <w:t>in</w:t>
      </w:r>
      <w:r w:rsidRPr="007F25B6">
        <w:rPr>
          <w:rFonts w:ascii="Times New Roman" w:hAnsi="Times New Roman"/>
          <w:color w:val="0000FF"/>
          <w:spacing w:val="-14"/>
        </w:rPr>
        <w:t xml:space="preserve"> </w:t>
      </w:r>
      <w:r w:rsidRPr="007F25B6">
        <w:rPr>
          <w:rFonts w:ascii="Times New Roman" w:hAnsi="Times New Roman"/>
          <w:color w:val="0000FF"/>
        </w:rPr>
        <w:t>subsection</w:t>
      </w:r>
      <w:r w:rsidRPr="007F25B6">
        <w:rPr>
          <w:rFonts w:ascii="Times New Roman" w:hAnsi="Times New Roman"/>
          <w:color w:val="0000FF"/>
          <w:spacing w:val="-14"/>
        </w:rPr>
        <w:t xml:space="preserve"> </w:t>
      </w:r>
      <w:r w:rsidRPr="007F25B6">
        <w:rPr>
          <w:rFonts w:ascii="Times New Roman" w:hAnsi="Times New Roman"/>
          <w:color w:val="0000FF"/>
        </w:rPr>
        <w:t>(1),</w:t>
      </w:r>
      <w:r w:rsidRPr="007F25B6">
        <w:rPr>
          <w:rFonts w:ascii="Times New Roman" w:hAnsi="Times New Roman"/>
          <w:color w:val="0000FF"/>
          <w:spacing w:val="-14"/>
        </w:rPr>
        <w:t xml:space="preserve"> </w:t>
      </w:r>
      <w:r w:rsidRPr="007F25B6">
        <w:rPr>
          <w:rFonts w:ascii="Times New Roman" w:hAnsi="Times New Roman"/>
          <w:color w:val="0000FF"/>
        </w:rPr>
        <w:t>must</w:t>
      </w:r>
      <w:r w:rsidRPr="007F25B6">
        <w:rPr>
          <w:rFonts w:ascii="Times New Roman" w:hAnsi="Times New Roman"/>
          <w:color w:val="0000FF"/>
          <w:spacing w:val="-14"/>
        </w:rPr>
        <w:t xml:space="preserve"> </w:t>
      </w:r>
      <w:r w:rsidRPr="007F25B6">
        <w:rPr>
          <w:rFonts w:ascii="Times New Roman" w:hAnsi="Times New Roman"/>
          <w:color w:val="0000FF"/>
        </w:rPr>
        <w:t>in</w:t>
      </w:r>
      <w:r w:rsidRPr="007F25B6">
        <w:rPr>
          <w:rFonts w:ascii="Times New Roman" w:hAnsi="Times New Roman"/>
          <w:color w:val="0000FF"/>
          <w:spacing w:val="-14"/>
        </w:rPr>
        <w:t xml:space="preserve"> </w:t>
      </w:r>
      <w:r w:rsidRPr="007F25B6">
        <w:rPr>
          <w:rFonts w:ascii="Times New Roman" w:hAnsi="Times New Roman"/>
          <w:color w:val="0000FF"/>
        </w:rPr>
        <w:t>the</w:t>
      </w:r>
      <w:r w:rsidRPr="007F25B6">
        <w:rPr>
          <w:rFonts w:ascii="Times New Roman" w:hAnsi="Times New Roman"/>
          <w:color w:val="0000FF"/>
          <w:spacing w:val="-14"/>
        </w:rPr>
        <w:t xml:space="preserve"> </w:t>
      </w:r>
      <w:r w:rsidRPr="007F25B6">
        <w:rPr>
          <w:rFonts w:ascii="Times New Roman" w:hAnsi="Times New Roman"/>
          <w:color w:val="0000FF"/>
        </w:rPr>
        <w:t>preparation of</w:t>
      </w:r>
      <w:r w:rsidRPr="007F25B6">
        <w:rPr>
          <w:rFonts w:ascii="Times New Roman" w:hAnsi="Times New Roman"/>
          <w:color w:val="0000FF"/>
          <w:spacing w:val="-11"/>
        </w:rPr>
        <w:t xml:space="preserve"> </w:t>
      </w:r>
      <w:r w:rsidR="00D85649" w:rsidRPr="007F25B6">
        <w:rPr>
          <w:rFonts w:ascii="Times New Roman" w:hAnsi="Times New Roman"/>
          <w:color w:val="0000FF"/>
          <w:spacing w:val="-11"/>
        </w:rPr>
        <w:t>the Environmental Scoping, Strategic Environmental Assessment (SEA) and / or Strategic Environmental Management Plan (SEMP) assess alternatives and</w:t>
      </w:r>
      <w:r w:rsidR="00D85649" w:rsidRPr="007F25B6">
        <w:rPr>
          <w:rFonts w:ascii="Times New Roman" w:hAnsi="Times New Roman"/>
          <w:color w:val="0000FF"/>
        </w:rPr>
        <w:t xml:space="preserve"> </w:t>
      </w:r>
      <w:r w:rsidR="00D85649" w:rsidRPr="007F25B6">
        <w:rPr>
          <w:rFonts w:ascii="Times New Roman" w:hAnsi="Times New Roman"/>
          <w:color w:val="0000FF"/>
          <w:spacing w:val="-11"/>
        </w:rPr>
        <w:t>take</w:t>
      </w:r>
      <w:r w:rsidRPr="007F25B6">
        <w:rPr>
          <w:rFonts w:ascii="Times New Roman" w:hAnsi="Times New Roman"/>
          <w:color w:val="0000FF"/>
          <w:spacing w:val="-11"/>
        </w:rPr>
        <w:t xml:space="preserve"> </w:t>
      </w:r>
      <w:r w:rsidRPr="007F25B6">
        <w:rPr>
          <w:rFonts w:ascii="Times New Roman" w:hAnsi="Times New Roman"/>
          <w:color w:val="0000FF"/>
        </w:rPr>
        <w:t>into</w:t>
      </w:r>
      <w:r w:rsidRPr="007F25B6">
        <w:rPr>
          <w:rFonts w:ascii="Times New Roman" w:hAnsi="Times New Roman"/>
          <w:color w:val="0000FF"/>
          <w:spacing w:val="-11"/>
        </w:rPr>
        <w:t xml:space="preserve"> </w:t>
      </w:r>
      <w:r w:rsidRPr="007F25B6">
        <w:rPr>
          <w:rFonts w:ascii="Times New Roman" w:hAnsi="Times New Roman"/>
          <w:color w:val="0000FF"/>
        </w:rPr>
        <w:t>consideration</w:t>
      </w:r>
      <w:r w:rsidRPr="007F25B6">
        <w:rPr>
          <w:rFonts w:ascii="Times New Roman" w:hAnsi="Times New Roman"/>
          <w:color w:val="0000FF"/>
          <w:spacing w:val="-11"/>
        </w:rPr>
        <w:t xml:space="preserve"> </w:t>
      </w:r>
      <w:r w:rsidRPr="007F25B6">
        <w:rPr>
          <w:rFonts w:ascii="Times New Roman" w:hAnsi="Times New Roman"/>
          <w:color w:val="0000FF"/>
        </w:rPr>
        <w:t>every</w:t>
      </w:r>
      <w:r w:rsidRPr="007F25B6">
        <w:rPr>
          <w:rFonts w:ascii="Times New Roman" w:hAnsi="Times New Roman"/>
          <w:color w:val="0000FF"/>
          <w:spacing w:val="-11"/>
        </w:rPr>
        <w:t xml:space="preserve"> </w:t>
      </w:r>
      <w:r w:rsidR="00D85649" w:rsidRPr="007F25B6">
        <w:rPr>
          <w:rFonts w:ascii="Times New Roman" w:hAnsi="Times New Roman"/>
          <w:color w:val="0000FF"/>
        </w:rPr>
        <w:t>other</w:t>
      </w:r>
      <w:r w:rsidR="00D85649" w:rsidRPr="007F25B6">
        <w:rPr>
          <w:rFonts w:ascii="Times New Roman" w:hAnsi="Times New Roman"/>
          <w:color w:val="0000FF"/>
          <w:spacing w:val="-11"/>
        </w:rPr>
        <w:t xml:space="preserve"> </w:t>
      </w:r>
      <w:r w:rsidR="00D85649" w:rsidRPr="007F25B6">
        <w:rPr>
          <w:rFonts w:ascii="Times New Roman" w:hAnsi="Times New Roman"/>
          <w:color w:val="0000FF"/>
        </w:rPr>
        <w:t>policy, plan or programme</w:t>
      </w:r>
      <w:r w:rsidRPr="007F25B6">
        <w:rPr>
          <w:rFonts w:ascii="Times New Roman" w:hAnsi="Times New Roman"/>
          <w:color w:val="0000FF"/>
          <w:spacing w:val="-11"/>
        </w:rPr>
        <w:t xml:space="preserve"> </w:t>
      </w:r>
      <w:r w:rsidRPr="007F25B6">
        <w:rPr>
          <w:rFonts w:ascii="Times New Roman" w:hAnsi="Times New Roman"/>
          <w:color w:val="0000FF"/>
        </w:rPr>
        <w:t xml:space="preserve">already adopted </w:t>
      </w:r>
      <w:r w:rsidR="00D85649" w:rsidRPr="007F25B6">
        <w:rPr>
          <w:rFonts w:ascii="Times New Roman" w:hAnsi="Times New Roman"/>
          <w:color w:val="0000FF"/>
        </w:rPr>
        <w:t xml:space="preserve">the organ of state and other organs of state </w:t>
      </w:r>
      <w:r w:rsidRPr="007F25B6">
        <w:rPr>
          <w:rFonts w:ascii="Times New Roman" w:hAnsi="Times New Roman"/>
          <w:color w:val="0000FF"/>
        </w:rPr>
        <w:t xml:space="preserve">with a view to achieving consistency among such </w:t>
      </w:r>
      <w:r w:rsidR="00D85649" w:rsidRPr="007F25B6">
        <w:rPr>
          <w:rFonts w:ascii="Times New Roman" w:hAnsi="Times New Roman"/>
          <w:color w:val="0000FF"/>
        </w:rPr>
        <w:t>policies, plans or programmes</w:t>
      </w:r>
      <w:r w:rsidRPr="007F25B6">
        <w:rPr>
          <w:rFonts w:ascii="Times New Roman" w:hAnsi="Times New Roman"/>
          <w:color w:val="0000FF"/>
        </w:rPr>
        <w:t>.</w:t>
      </w:r>
    </w:p>
    <w:p w14:paraId="055D2CF5" w14:textId="77777777" w:rsidR="007D4AE0" w:rsidRPr="007F25B6" w:rsidRDefault="00647053" w:rsidP="00647053">
      <w:pPr>
        <w:widowControl w:val="0"/>
        <w:autoSpaceDE w:val="0"/>
        <w:autoSpaceDN w:val="0"/>
        <w:adjustRightInd w:val="0"/>
        <w:spacing w:after="0" w:line="360" w:lineRule="auto"/>
        <w:ind w:left="1440" w:right="400" w:hanging="428"/>
        <w:jc w:val="both"/>
        <w:rPr>
          <w:rFonts w:ascii="Times New Roman" w:hAnsi="Times New Roman"/>
          <w:color w:val="0000FF"/>
        </w:rPr>
      </w:pPr>
      <w:r w:rsidRPr="007F25B6">
        <w:rPr>
          <w:rFonts w:ascii="Times New Roman" w:hAnsi="Times New Roman"/>
          <w:bCs/>
          <w:color w:val="0000FF"/>
        </w:rPr>
        <w:lastRenderedPageBreak/>
        <w:t>(4)</w:t>
      </w:r>
      <w:r w:rsidRPr="007F25B6">
        <w:rPr>
          <w:rFonts w:ascii="Times New Roman" w:hAnsi="Times New Roman"/>
          <w:bCs/>
          <w:color w:val="0000FF"/>
        </w:rPr>
        <w:tab/>
      </w:r>
      <w:r w:rsidR="007D4AE0" w:rsidRPr="007F25B6">
        <w:rPr>
          <w:rFonts w:ascii="Times New Roman" w:hAnsi="Times New Roman"/>
          <w:bCs/>
          <w:color w:val="0000FF"/>
        </w:rPr>
        <w:t>The Environmental Scoping, Strategic Environmental Assessment (SEA) and / or Strategic Environmental Management Plan (SEMP) must contain all information</w:t>
      </w:r>
      <w:r w:rsidR="007D4AE0" w:rsidRPr="007F25B6">
        <w:rPr>
          <w:rFonts w:ascii="Times New Roman" w:hAnsi="Times New Roman"/>
          <w:color w:val="0000FF"/>
        </w:rPr>
        <w:t xml:space="preserve"> </w:t>
      </w:r>
      <w:r w:rsidR="007D4AE0" w:rsidRPr="007F25B6">
        <w:rPr>
          <w:rFonts w:ascii="Times New Roman" w:hAnsi="Times New Roman"/>
          <w:bCs/>
          <w:color w:val="0000FF"/>
        </w:rPr>
        <w:t>on the proposed policy, plan or programme that is necessary for the Environmental Commissioner to consider and to make a decision on the application for environmental clearance certificate</w:t>
      </w:r>
    </w:p>
    <w:p w14:paraId="62926175" w14:textId="77777777" w:rsidR="008D4F5A" w:rsidRPr="007F25B6" w:rsidRDefault="008D4F5A" w:rsidP="00647053">
      <w:pPr>
        <w:widowControl w:val="0"/>
        <w:autoSpaceDE w:val="0"/>
        <w:autoSpaceDN w:val="0"/>
        <w:adjustRightInd w:val="0"/>
        <w:spacing w:after="0" w:line="360" w:lineRule="auto"/>
        <w:ind w:left="1440" w:right="399" w:hanging="428"/>
        <w:jc w:val="both"/>
        <w:rPr>
          <w:rFonts w:ascii="Times New Roman" w:hAnsi="Times New Roman"/>
          <w:color w:val="0000FF"/>
        </w:rPr>
      </w:pPr>
      <w:r w:rsidRPr="007F25B6">
        <w:rPr>
          <w:rFonts w:ascii="Times New Roman" w:hAnsi="Times New Roman"/>
          <w:color w:val="0000FF"/>
        </w:rPr>
        <w:t>(</w:t>
      </w:r>
      <w:r w:rsidR="007D4AE0" w:rsidRPr="007F25B6">
        <w:rPr>
          <w:rFonts w:ascii="Times New Roman" w:hAnsi="Times New Roman"/>
          <w:color w:val="0000FF"/>
        </w:rPr>
        <w:t>5</w:t>
      </w:r>
      <w:r w:rsidR="00647053" w:rsidRPr="007F25B6">
        <w:rPr>
          <w:rFonts w:ascii="Times New Roman" w:hAnsi="Times New Roman"/>
          <w:color w:val="0000FF"/>
        </w:rPr>
        <w:t>)</w:t>
      </w:r>
      <w:r w:rsidR="00647053" w:rsidRPr="007F25B6">
        <w:rPr>
          <w:rFonts w:ascii="Times New Roman" w:hAnsi="Times New Roman"/>
          <w:color w:val="0000FF"/>
        </w:rPr>
        <w:tab/>
      </w:r>
      <w:r w:rsidRPr="007F25B6">
        <w:rPr>
          <w:rFonts w:ascii="Times New Roman" w:hAnsi="Times New Roman"/>
          <w:color w:val="0000FF"/>
        </w:rPr>
        <w:t>The Environmental Commissioner</w:t>
      </w:r>
      <w:r w:rsidRPr="007F25B6">
        <w:rPr>
          <w:rFonts w:ascii="Times New Roman" w:hAnsi="Times New Roman"/>
          <w:color w:val="0000FF"/>
          <w:spacing w:val="1"/>
        </w:rPr>
        <w:t xml:space="preserve"> </w:t>
      </w:r>
      <w:r w:rsidRPr="007F25B6">
        <w:rPr>
          <w:rFonts w:ascii="Times New Roman" w:hAnsi="Times New Roman"/>
          <w:color w:val="0000FF"/>
        </w:rPr>
        <w:t>may,</w:t>
      </w:r>
      <w:r w:rsidRPr="007F25B6">
        <w:rPr>
          <w:rFonts w:ascii="Times New Roman" w:hAnsi="Times New Roman"/>
          <w:color w:val="0000FF"/>
          <w:spacing w:val="1"/>
        </w:rPr>
        <w:t xml:space="preserve"> </w:t>
      </w:r>
      <w:r w:rsidRPr="007F25B6">
        <w:rPr>
          <w:rFonts w:ascii="Times New Roman" w:hAnsi="Times New Roman"/>
          <w:color w:val="0000FF"/>
        </w:rPr>
        <w:t>at</w:t>
      </w:r>
      <w:r w:rsidRPr="007F25B6">
        <w:rPr>
          <w:rFonts w:ascii="Times New Roman" w:hAnsi="Times New Roman"/>
          <w:color w:val="0000FF"/>
          <w:spacing w:val="1"/>
        </w:rPr>
        <w:t xml:space="preserve"> </w:t>
      </w:r>
      <w:r w:rsidRPr="007F25B6">
        <w:rPr>
          <w:rFonts w:ascii="Times New Roman" w:hAnsi="Times New Roman"/>
          <w:color w:val="0000FF"/>
        </w:rPr>
        <w:t>the</w:t>
      </w:r>
      <w:r w:rsidRPr="007F25B6">
        <w:rPr>
          <w:rFonts w:ascii="Times New Roman" w:hAnsi="Times New Roman"/>
          <w:color w:val="0000FF"/>
          <w:spacing w:val="1"/>
        </w:rPr>
        <w:t xml:space="preserve"> </w:t>
      </w:r>
      <w:r w:rsidRPr="007F25B6">
        <w:rPr>
          <w:rFonts w:ascii="Times New Roman" w:hAnsi="Times New Roman"/>
          <w:color w:val="0000FF"/>
        </w:rPr>
        <w:t>request</w:t>
      </w:r>
      <w:r w:rsidRPr="007F25B6">
        <w:rPr>
          <w:rFonts w:ascii="Times New Roman" w:hAnsi="Times New Roman"/>
          <w:color w:val="0000FF"/>
          <w:spacing w:val="1"/>
        </w:rPr>
        <w:t xml:space="preserve"> </w:t>
      </w:r>
      <w:r w:rsidRPr="007F25B6">
        <w:rPr>
          <w:rFonts w:ascii="Times New Roman" w:hAnsi="Times New Roman"/>
          <w:color w:val="0000FF"/>
        </w:rPr>
        <w:t>of</w:t>
      </w:r>
      <w:r w:rsidRPr="007F25B6">
        <w:rPr>
          <w:rFonts w:ascii="Times New Roman" w:hAnsi="Times New Roman"/>
          <w:color w:val="0000FF"/>
          <w:spacing w:val="1"/>
        </w:rPr>
        <w:t xml:space="preserve"> </w:t>
      </w:r>
      <w:r w:rsidRPr="007F25B6">
        <w:rPr>
          <w:rFonts w:ascii="Times New Roman" w:hAnsi="Times New Roman"/>
          <w:color w:val="0000FF"/>
        </w:rPr>
        <w:t>an</w:t>
      </w:r>
      <w:r w:rsidRPr="007F25B6">
        <w:rPr>
          <w:rFonts w:ascii="Times New Roman" w:hAnsi="Times New Roman"/>
          <w:color w:val="0000FF"/>
          <w:spacing w:val="1"/>
        </w:rPr>
        <w:t xml:space="preserve"> </w:t>
      </w:r>
      <w:r w:rsidRPr="007F25B6">
        <w:rPr>
          <w:rFonts w:ascii="Times New Roman" w:hAnsi="Times New Roman"/>
          <w:color w:val="0000FF"/>
        </w:rPr>
        <w:t>organ</w:t>
      </w:r>
      <w:r w:rsidRPr="007F25B6">
        <w:rPr>
          <w:rFonts w:ascii="Times New Roman" w:hAnsi="Times New Roman"/>
          <w:color w:val="0000FF"/>
          <w:spacing w:val="1"/>
        </w:rPr>
        <w:t xml:space="preserve"> </w:t>
      </w:r>
      <w:r w:rsidRPr="007F25B6">
        <w:rPr>
          <w:rFonts w:ascii="Times New Roman" w:hAnsi="Times New Roman"/>
          <w:color w:val="0000FF"/>
        </w:rPr>
        <w:t>of</w:t>
      </w:r>
      <w:r w:rsidRPr="007F25B6">
        <w:rPr>
          <w:rFonts w:ascii="Times New Roman" w:hAnsi="Times New Roman"/>
          <w:color w:val="0000FF"/>
          <w:spacing w:val="1"/>
        </w:rPr>
        <w:t xml:space="preserve"> </w:t>
      </w:r>
      <w:r w:rsidRPr="007F25B6">
        <w:rPr>
          <w:rFonts w:ascii="Times New Roman" w:hAnsi="Times New Roman"/>
          <w:color w:val="0000FF"/>
        </w:rPr>
        <w:t xml:space="preserve">state </w:t>
      </w:r>
      <w:r w:rsidR="00D85649" w:rsidRPr="007F25B6">
        <w:rPr>
          <w:rFonts w:ascii="Times New Roman" w:hAnsi="Times New Roman"/>
          <w:color w:val="0000FF"/>
        </w:rPr>
        <w:t>provide procedural guidance and advice</w:t>
      </w:r>
      <w:r w:rsidRPr="007F25B6">
        <w:rPr>
          <w:rFonts w:ascii="Times New Roman" w:hAnsi="Times New Roman"/>
          <w:color w:val="0000FF"/>
        </w:rPr>
        <w:t xml:space="preserve"> with </w:t>
      </w:r>
      <w:r w:rsidR="00D85649" w:rsidRPr="007F25B6">
        <w:rPr>
          <w:rFonts w:ascii="Times New Roman" w:hAnsi="Times New Roman"/>
          <w:color w:val="0000FF"/>
        </w:rPr>
        <w:t xml:space="preserve">respect to </w:t>
      </w:r>
      <w:r w:rsidRPr="007F25B6">
        <w:rPr>
          <w:rFonts w:ascii="Times New Roman" w:hAnsi="Times New Roman"/>
          <w:color w:val="0000FF"/>
        </w:rPr>
        <w:t xml:space="preserve">the preparation of </w:t>
      </w:r>
      <w:r w:rsidR="00D85649" w:rsidRPr="007F25B6">
        <w:rPr>
          <w:rFonts w:ascii="Times New Roman" w:hAnsi="Times New Roman"/>
          <w:color w:val="0000FF"/>
        </w:rPr>
        <w:t>the Environmental Scoping, Strategic Environmental Assessment (SEA) and / or Strategic Environmental Management Plan (SEMP).</w:t>
      </w:r>
    </w:p>
    <w:p w14:paraId="24B1B706" w14:textId="77777777" w:rsidR="008D4F5A" w:rsidRPr="007F25B6" w:rsidRDefault="008D4F5A" w:rsidP="00647053">
      <w:pPr>
        <w:widowControl w:val="0"/>
        <w:autoSpaceDE w:val="0"/>
        <w:autoSpaceDN w:val="0"/>
        <w:adjustRightInd w:val="0"/>
        <w:spacing w:after="0" w:line="360" w:lineRule="auto"/>
        <w:ind w:left="1440" w:right="402" w:hanging="428"/>
        <w:jc w:val="both"/>
        <w:rPr>
          <w:rFonts w:ascii="Times New Roman" w:hAnsi="Times New Roman"/>
          <w:color w:val="292425"/>
        </w:rPr>
      </w:pPr>
      <w:r w:rsidRPr="007F25B6">
        <w:rPr>
          <w:rFonts w:ascii="Times New Roman" w:hAnsi="Times New Roman"/>
          <w:color w:val="292425"/>
          <w:spacing w:val="-1"/>
        </w:rPr>
        <w:t>(</w:t>
      </w:r>
      <w:r w:rsidR="007D4AE0" w:rsidRPr="007F25B6">
        <w:rPr>
          <w:rFonts w:ascii="Times New Roman" w:hAnsi="Times New Roman"/>
          <w:color w:val="292425"/>
          <w:spacing w:val="-1"/>
        </w:rPr>
        <w:t>6</w:t>
      </w:r>
      <w:r w:rsidR="00647053" w:rsidRPr="007F25B6">
        <w:rPr>
          <w:rFonts w:ascii="Times New Roman" w:hAnsi="Times New Roman"/>
          <w:color w:val="292425"/>
        </w:rPr>
        <w:t xml:space="preserve">) </w:t>
      </w:r>
      <w:r w:rsidR="00647053" w:rsidRPr="007F25B6">
        <w:rPr>
          <w:rFonts w:ascii="Times New Roman" w:hAnsi="Times New Roman"/>
          <w:color w:val="292425"/>
        </w:rPr>
        <w:tab/>
      </w:r>
      <w:r w:rsidRPr="007F25B6">
        <w:rPr>
          <w:rFonts w:ascii="Times New Roman" w:hAnsi="Times New Roman"/>
          <w:color w:val="292425"/>
          <w:spacing w:val="-1"/>
        </w:rPr>
        <w:t>Th</w:t>
      </w:r>
      <w:r w:rsidRPr="007F25B6">
        <w:rPr>
          <w:rFonts w:ascii="Times New Roman" w:hAnsi="Times New Roman"/>
          <w:color w:val="292425"/>
        </w:rPr>
        <w:t>e</w:t>
      </w:r>
      <w:r w:rsidRPr="007F25B6">
        <w:rPr>
          <w:rFonts w:ascii="Times New Roman" w:hAnsi="Times New Roman"/>
          <w:color w:val="292425"/>
          <w:spacing w:val="-15"/>
        </w:rPr>
        <w:t xml:space="preserve"> </w:t>
      </w:r>
      <w:r w:rsidRPr="007F25B6">
        <w:rPr>
          <w:rFonts w:ascii="Times New Roman" w:hAnsi="Times New Roman"/>
          <w:color w:val="292425"/>
          <w:spacing w:val="-1"/>
        </w:rPr>
        <w:t>Ministe</w:t>
      </w:r>
      <w:r w:rsidRPr="007F25B6">
        <w:rPr>
          <w:rFonts w:ascii="Times New Roman" w:hAnsi="Times New Roman"/>
          <w:color w:val="292425"/>
        </w:rPr>
        <w:t>r</w:t>
      </w:r>
      <w:r w:rsidRPr="007F25B6">
        <w:rPr>
          <w:rFonts w:ascii="Times New Roman" w:hAnsi="Times New Roman"/>
          <w:color w:val="292425"/>
          <w:spacing w:val="-15"/>
        </w:rPr>
        <w:t xml:space="preserve"> </w:t>
      </w:r>
      <w:r w:rsidRPr="007F25B6">
        <w:rPr>
          <w:rFonts w:ascii="Times New Roman" w:hAnsi="Times New Roman"/>
          <w:color w:val="292425"/>
          <w:spacing w:val="-1"/>
        </w:rPr>
        <w:t>ma</w:t>
      </w:r>
      <w:r w:rsidRPr="007F25B6">
        <w:rPr>
          <w:rFonts w:ascii="Times New Roman" w:hAnsi="Times New Roman"/>
          <w:color w:val="292425"/>
        </w:rPr>
        <w:t>y</w:t>
      </w:r>
      <w:r w:rsidRPr="007F25B6">
        <w:rPr>
          <w:rFonts w:ascii="Times New Roman" w:hAnsi="Times New Roman"/>
          <w:color w:val="292425"/>
          <w:spacing w:val="-15"/>
        </w:rPr>
        <w:t xml:space="preserve"> </w:t>
      </w:r>
      <w:r w:rsidRPr="007F25B6">
        <w:rPr>
          <w:rFonts w:ascii="Times New Roman" w:hAnsi="Times New Roman"/>
          <w:color w:val="292425"/>
          <w:spacing w:val="-1"/>
        </w:rPr>
        <w:t>issu</w:t>
      </w:r>
      <w:r w:rsidRPr="007F25B6">
        <w:rPr>
          <w:rFonts w:ascii="Times New Roman" w:hAnsi="Times New Roman"/>
          <w:color w:val="292425"/>
        </w:rPr>
        <w:t>e</w:t>
      </w:r>
      <w:r w:rsidRPr="007F25B6">
        <w:rPr>
          <w:rFonts w:ascii="Times New Roman" w:hAnsi="Times New Roman"/>
          <w:color w:val="292425"/>
          <w:spacing w:val="-15"/>
        </w:rPr>
        <w:t xml:space="preserve"> </w:t>
      </w:r>
      <w:r w:rsidRPr="007F25B6">
        <w:rPr>
          <w:rFonts w:ascii="Times New Roman" w:hAnsi="Times New Roman"/>
          <w:color w:val="292425"/>
          <w:spacing w:val="-1"/>
        </w:rPr>
        <w:t>guideline</w:t>
      </w:r>
      <w:r w:rsidRPr="007F25B6">
        <w:rPr>
          <w:rFonts w:ascii="Times New Roman" w:hAnsi="Times New Roman"/>
          <w:color w:val="292425"/>
        </w:rPr>
        <w:t>s</w:t>
      </w:r>
      <w:r w:rsidRPr="007F25B6">
        <w:rPr>
          <w:rFonts w:ascii="Times New Roman" w:hAnsi="Times New Roman"/>
          <w:color w:val="292425"/>
          <w:spacing w:val="-15"/>
        </w:rPr>
        <w:t xml:space="preserve"> </w:t>
      </w:r>
      <w:r w:rsidRPr="007F25B6">
        <w:rPr>
          <w:rFonts w:ascii="Times New Roman" w:hAnsi="Times New Roman"/>
          <w:color w:val="292425"/>
          <w:spacing w:val="-1"/>
        </w:rPr>
        <w:t>t</w:t>
      </w:r>
      <w:r w:rsidRPr="007F25B6">
        <w:rPr>
          <w:rFonts w:ascii="Times New Roman" w:hAnsi="Times New Roman"/>
          <w:color w:val="292425"/>
        </w:rPr>
        <w:t>o</w:t>
      </w:r>
      <w:r w:rsidRPr="007F25B6">
        <w:rPr>
          <w:rFonts w:ascii="Times New Roman" w:hAnsi="Times New Roman"/>
          <w:color w:val="292425"/>
          <w:spacing w:val="-15"/>
        </w:rPr>
        <w:t xml:space="preserve"> </w:t>
      </w:r>
      <w:r w:rsidRPr="007F25B6">
        <w:rPr>
          <w:rFonts w:ascii="Times New Roman" w:hAnsi="Times New Roman"/>
          <w:color w:val="292425"/>
          <w:spacing w:val="-1"/>
        </w:rPr>
        <w:t>assis</w:t>
      </w:r>
      <w:r w:rsidRPr="007F25B6">
        <w:rPr>
          <w:rFonts w:ascii="Times New Roman" w:hAnsi="Times New Roman"/>
          <w:color w:val="292425"/>
        </w:rPr>
        <w:t>t</w:t>
      </w:r>
      <w:r w:rsidRPr="007F25B6">
        <w:rPr>
          <w:rFonts w:ascii="Times New Roman" w:hAnsi="Times New Roman"/>
          <w:color w:val="292425"/>
          <w:spacing w:val="-15"/>
        </w:rPr>
        <w:t xml:space="preserve"> </w:t>
      </w:r>
      <w:r w:rsidRPr="007F25B6">
        <w:rPr>
          <w:rFonts w:ascii="Times New Roman" w:hAnsi="Times New Roman"/>
          <w:color w:val="292425"/>
          <w:spacing w:val="-1"/>
        </w:rPr>
        <w:t>organ</w:t>
      </w:r>
      <w:r w:rsidRPr="007F25B6">
        <w:rPr>
          <w:rFonts w:ascii="Times New Roman" w:hAnsi="Times New Roman"/>
          <w:color w:val="292425"/>
        </w:rPr>
        <w:t>s</w:t>
      </w:r>
      <w:r w:rsidRPr="007F25B6">
        <w:rPr>
          <w:rFonts w:ascii="Times New Roman" w:hAnsi="Times New Roman"/>
          <w:color w:val="292425"/>
          <w:spacing w:val="-15"/>
        </w:rPr>
        <w:t xml:space="preserve"> </w:t>
      </w:r>
      <w:r w:rsidRPr="007F25B6">
        <w:rPr>
          <w:rFonts w:ascii="Times New Roman" w:hAnsi="Times New Roman"/>
          <w:color w:val="292425"/>
          <w:spacing w:val="-1"/>
        </w:rPr>
        <w:t>o</w:t>
      </w:r>
      <w:r w:rsidRPr="007F25B6">
        <w:rPr>
          <w:rFonts w:ascii="Times New Roman" w:hAnsi="Times New Roman"/>
          <w:color w:val="292425"/>
        </w:rPr>
        <w:t>f</w:t>
      </w:r>
      <w:r w:rsidRPr="007F25B6">
        <w:rPr>
          <w:rFonts w:ascii="Times New Roman" w:hAnsi="Times New Roman"/>
          <w:color w:val="292425"/>
          <w:spacing w:val="-15"/>
        </w:rPr>
        <w:t xml:space="preserve"> </w:t>
      </w:r>
      <w:r w:rsidRPr="007F25B6">
        <w:rPr>
          <w:rFonts w:ascii="Times New Roman" w:hAnsi="Times New Roman"/>
          <w:color w:val="292425"/>
          <w:spacing w:val="-1"/>
        </w:rPr>
        <w:t>stat</w:t>
      </w:r>
      <w:r w:rsidRPr="007F25B6">
        <w:rPr>
          <w:rFonts w:ascii="Times New Roman" w:hAnsi="Times New Roman"/>
          <w:color w:val="292425"/>
        </w:rPr>
        <w:t>e</w:t>
      </w:r>
      <w:r w:rsidRPr="007F25B6">
        <w:rPr>
          <w:rFonts w:ascii="Times New Roman" w:hAnsi="Times New Roman"/>
          <w:color w:val="292425"/>
          <w:spacing w:val="-15"/>
        </w:rPr>
        <w:t xml:space="preserve"> </w:t>
      </w:r>
      <w:r w:rsidRPr="007F25B6">
        <w:rPr>
          <w:rFonts w:ascii="Times New Roman" w:hAnsi="Times New Roman"/>
          <w:color w:val="292425"/>
          <w:spacing w:val="-1"/>
        </w:rPr>
        <w:t>i</w:t>
      </w:r>
      <w:r w:rsidRPr="007F25B6">
        <w:rPr>
          <w:rFonts w:ascii="Times New Roman" w:hAnsi="Times New Roman"/>
          <w:color w:val="292425"/>
        </w:rPr>
        <w:t>n</w:t>
      </w:r>
      <w:r w:rsidRPr="007F25B6">
        <w:rPr>
          <w:rFonts w:ascii="Times New Roman" w:hAnsi="Times New Roman"/>
          <w:color w:val="292425"/>
          <w:spacing w:val="-15"/>
        </w:rPr>
        <w:t xml:space="preserve"> </w:t>
      </w:r>
      <w:r w:rsidRPr="007F25B6">
        <w:rPr>
          <w:rFonts w:ascii="Times New Roman" w:hAnsi="Times New Roman"/>
          <w:color w:val="292425"/>
          <w:spacing w:val="-1"/>
        </w:rPr>
        <w:t>th</w:t>
      </w:r>
      <w:r w:rsidRPr="007F25B6">
        <w:rPr>
          <w:rFonts w:ascii="Times New Roman" w:hAnsi="Times New Roman"/>
          <w:color w:val="292425"/>
        </w:rPr>
        <w:t>e</w:t>
      </w:r>
      <w:r w:rsidRPr="007F25B6">
        <w:rPr>
          <w:rFonts w:ascii="Times New Roman" w:hAnsi="Times New Roman"/>
          <w:color w:val="292425"/>
          <w:spacing w:val="-15"/>
        </w:rPr>
        <w:t xml:space="preserve"> </w:t>
      </w:r>
      <w:r w:rsidRPr="007F25B6">
        <w:rPr>
          <w:rFonts w:ascii="Times New Roman" w:hAnsi="Times New Roman"/>
          <w:color w:val="292425"/>
          <w:spacing w:val="-1"/>
        </w:rPr>
        <w:t xml:space="preserve">preparation </w:t>
      </w:r>
      <w:r w:rsidRPr="007F25B6">
        <w:rPr>
          <w:rFonts w:ascii="Times New Roman" w:hAnsi="Times New Roman"/>
          <w:color w:val="292425"/>
        </w:rPr>
        <w:t>of environmental plans.</w:t>
      </w:r>
    </w:p>
    <w:p w14:paraId="50C71BC6" w14:textId="77777777" w:rsidR="00647053" w:rsidRPr="007F25B6" w:rsidRDefault="00647053" w:rsidP="00647053">
      <w:pPr>
        <w:widowControl w:val="0"/>
        <w:autoSpaceDE w:val="0"/>
        <w:autoSpaceDN w:val="0"/>
        <w:adjustRightInd w:val="0"/>
        <w:spacing w:after="0" w:line="360" w:lineRule="auto"/>
        <w:ind w:left="1440" w:right="402" w:hanging="428"/>
        <w:jc w:val="both"/>
        <w:rPr>
          <w:rFonts w:ascii="Times New Roman" w:hAnsi="Times New Roman"/>
          <w:color w:val="000000"/>
        </w:rPr>
      </w:pPr>
    </w:p>
    <w:p w14:paraId="0181566C" w14:textId="77777777" w:rsidR="008D4F5A" w:rsidRPr="007F25B6" w:rsidRDefault="00BA0C5D" w:rsidP="00004671">
      <w:pPr>
        <w:pStyle w:val="Heading2"/>
        <w:rPr>
          <w:color w:val="000000"/>
        </w:rPr>
      </w:pPr>
      <w:bookmarkStart w:id="65" w:name="_Toc410965109"/>
      <w:r w:rsidRPr="007F25B6">
        <w:t xml:space="preserve"> </w:t>
      </w:r>
      <w:bookmarkStart w:id="66" w:name="_Toc427492862"/>
      <w:r w:rsidR="008D4F5A" w:rsidRPr="007F25B6">
        <w:t>Approval</w:t>
      </w:r>
      <w:r w:rsidR="008D4F5A" w:rsidRPr="007F25B6">
        <w:rPr>
          <w:spacing w:val="-2"/>
        </w:rPr>
        <w:t xml:space="preserve"> </w:t>
      </w:r>
      <w:r w:rsidR="008D4F5A" w:rsidRPr="007F25B6">
        <w:t>of</w:t>
      </w:r>
      <w:r w:rsidR="008D4F5A" w:rsidRPr="007F25B6">
        <w:rPr>
          <w:spacing w:val="-2"/>
        </w:rPr>
        <w:t xml:space="preserve"> </w:t>
      </w:r>
      <w:r w:rsidR="00750872" w:rsidRPr="007F25B6">
        <w:t>Environmental Scoping, Strategic Environmental Assessment (SEA) and Strategic Environmental Management Plan (SEMP)</w:t>
      </w:r>
      <w:bookmarkEnd w:id="65"/>
      <w:bookmarkEnd w:id="66"/>
    </w:p>
    <w:p w14:paraId="59DD1864" w14:textId="77777777" w:rsidR="00647053" w:rsidRPr="00004671" w:rsidRDefault="008D4F5A" w:rsidP="00E63495">
      <w:pPr>
        <w:pStyle w:val="ListParagraph"/>
        <w:widowControl w:val="0"/>
        <w:numPr>
          <w:ilvl w:val="0"/>
          <w:numId w:val="75"/>
        </w:numPr>
        <w:autoSpaceDE w:val="0"/>
        <w:autoSpaceDN w:val="0"/>
        <w:adjustRightInd w:val="0"/>
        <w:spacing w:after="0" w:line="360" w:lineRule="auto"/>
        <w:ind w:right="402"/>
        <w:jc w:val="both"/>
        <w:rPr>
          <w:rFonts w:ascii="Times New Roman" w:hAnsi="Times New Roman"/>
          <w:color w:val="0000FF"/>
        </w:rPr>
      </w:pPr>
      <w:r w:rsidRPr="00004671">
        <w:rPr>
          <w:rFonts w:ascii="Times New Roman" w:hAnsi="Times New Roman"/>
          <w:color w:val="0000FF"/>
        </w:rPr>
        <w:t>Every</w:t>
      </w:r>
      <w:r w:rsidRPr="00004671">
        <w:rPr>
          <w:rFonts w:ascii="Times New Roman" w:hAnsi="Times New Roman"/>
          <w:color w:val="0000FF"/>
          <w:spacing w:val="-9"/>
        </w:rPr>
        <w:t xml:space="preserve"> </w:t>
      </w:r>
      <w:r w:rsidR="00464FAD" w:rsidRPr="00004671">
        <w:rPr>
          <w:rFonts w:ascii="Times New Roman" w:hAnsi="Times New Roman"/>
          <w:color w:val="0000FF"/>
          <w:spacing w:val="-9"/>
        </w:rPr>
        <w:t xml:space="preserve">listed </w:t>
      </w:r>
      <w:r w:rsidRPr="00004671">
        <w:rPr>
          <w:rFonts w:ascii="Times New Roman" w:hAnsi="Times New Roman"/>
          <w:color w:val="0000FF"/>
        </w:rPr>
        <w:t>organ</w:t>
      </w:r>
      <w:r w:rsidRPr="00004671">
        <w:rPr>
          <w:rFonts w:ascii="Times New Roman" w:hAnsi="Times New Roman"/>
          <w:color w:val="0000FF"/>
          <w:spacing w:val="-9"/>
        </w:rPr>
        <w:t xml:space="preserve"> </w:t>
      </w:r>
      <w:r w:rsidRPr="00004671">
        <w:rPr>
          <w:rFonts w:ascii="Times New Roman" w:hAnsi="Times New Roman"/>
          <w:color w:val="0000FF"/>
        </w:rPr>
        <w:t>of</w:t>
      </w:r>
      <w:r w:rsidRPr="00004671">
        <w:rPr>
          <w:rFonts w:ascii="Times New Roman" w:hAnsi="Times New Roman"/>
          <w:color w:val="0000FF"/>
          <w:spacing w:val="-9"/>
        </w:rPr>
        <w:t xml:space="preserve"> </w:t>
      </w:r>
      <w:r w:rsidRPr="00004671">
        <w:rPr>
          <w:rFonts w:ascii="Times New Roman" w:hAnsi="Times New Roman"/>
          <w:color w:val="0000FF"/>
        </w:rPr>
        <w:t>state</w:t>
      </w:r>
      <w:r w:rsidRPr="00004671">
        <w:rPr>
          <w:rFonts w:ascii="Times New Roman" w:hAnsi="Times New Roman"/>
          <w:color w:val="0000FF"/>
          <w:spacing w:val="-9"/>
        </w:rPr>
        <w:t xml:space="preserve"> </w:t>
      </w:r>
      <w:r w:rsidRPr="00004671">
        <w:rPr>
          <w:rFonts w:ascii="Times New Roman" w:hAnsi="Times New Roman"/>
          <w:color w:val="0000FF"/>
        </w:rPr>
        <w:t>required</w:t>
      </w:r>
      <w:r w:rsidRPr="00004671">
        <w:rPr>
          <w:rFonts w:ascii="Times New Roman" w:hAnsi="Times New Roman"/>
          <w:color w:val="0000FF"/>
          <w:spacing w:val="-9"/>
        </w:rPr>
        <w:t xml:space="preserve"> </w:t>
      </w:r>
      <w:r w:rsidRPr="00004671">
        <w:rPr>
          <w:rFonts w:ascii="Times New Roman" w:hAnsi="Times New Roman"/>
          <w:color w:val="0000FF"/>
        </w:rPr>
        <w:t>to</w:t>
      </w:r>
      <w:r w:rsidRPr="00004671">
        <w:rPr>
          <w:rFonts w:ascii="Times New Roman" w:hAnsi="Times New Roman"/>
          <w:color w:val="0000FF"/>
          <w:spacing w:val="-9"/>
        </w:rPr>
        <w:t xml:space="preserve"> </w:t>
      </w:r>
      <w:r w:rsidR="008C0644" w:rsidRPr="00004671">
        <w:rPr>
          <w:rFonts w:ascii="Times New Roman" w:hAnsi="Times New Roman"/>
          <w:color w:val="0000FF"/>
        </w:rPr>
        <w:t>submit</w:t>
      </w:r>
      <w:r w:rsidR="008C0644" w:rsidRPr="00004671">
        <w:rPr>
          <w:rFonts w:ascii="Times New Roman" w:hAnsi="Times New Roman"/>
          <w:color w:val="0000FF"/>
          <w:spacing w:val="-9"/>
        </w:rPr>
        <w:t xml:space="preserve"> </w:t>
      </w:r>
      <w:r w:rsidR="00004671">
        <w:rPr>
          <w:rFonts w:ascii="Times New Roman" w:hAnsi="Times New Roman"/>
          <w:color w:val="0000FF"/>
        </w:rPr>
        <w:t xml:space="preserve">Environmental Scoping, </w:t>
      </w:r>
      <w:r w:rsidR="008C0644" w:rsidRPr="00004671">
        <w:rPr>
          <w:rFonts w:ascii="Times New Roman" w:hAnsi="Times New Roman"/>
          <w:color w:val="0000FF"/>
        </w:rPr>
        <w:t>Strategic Environmental Assessment (SEA) and / or Strategic Environmental Management Plan (SEMP)</w:t>
      </w:r>
      <w:r w:rsidRPr="00004671">
        <w:rPr>
          <w:rFonts w:ascii="Times New Roman" w:hAnsi="Times New Roman"/>
          <w:color w:val="0000FF"/>
          <w:spacing w:val="28"/>
        </w:rPr>
        <w:t xml:space="preserve"> </w:t>
      </w:r>
      <w:r w:rsidRPr="00004671">
        <w:rPr>
          <w:rFonts w:ascii="Times New Roman" w:hAnsi="Times New Roman"/>
          <w:color w:val="0000FF"/>
        </w:rPr>
        <w:t xml:space="preserve">must </w:t>
      </w:r>
      <w:r w:rsidR="008C0644" w:rsidRPr="00004671">
        <w:rPr>
          <w:rFonts w:ascii="Times New Roman" w:hAnsi="Times New Roman"/>
          <w:color w:val="0000FF"/>
        </w:rPr>
        <w:t xml:space="preserve">make the </w:t>
      </w:r>
      <w:r w:rsidRPr="00004671">
        <w:rPr>
          <w:rFonts w:ascii="Times New Roman" w:hAnsi="Times New Roman"/>
          <w:color w:val="0000FF"/>
        </w:rPr>
        <w:t>subm</w:t>
      </w:r>
      <w:r w:rsidR="008C0644" w:rsidRPr="00004671">
        <w:rPr>
          <w:rFonts w:ascii="Times New Roman" w:hAnsi="Times New Roman"/>
          <w:color w:val="0000FF"/>
        </w:rPr>
        <w:t>ission to</w:t>
      </w:r>
      <w:r w:rsidRPr="00004671">
        <w:rPr>
          <w:rFonts w:ascii="Times New Roman" w:hAnsi="Times New Roman"/>
          <w:color w:val="0000FF"/>
        </w:rPr>
        <w:t xml:space="preserve"> the Environmental Commissioner.</w:t>
      </w:r>
    </w:p>
    <w:p w14:paraId="11FDA626" w14:textId="77777777" w:rsidR="008D4F5A" w:rsidRPr="00004671" w:rsidRDefault="00647053" w:rsidP="00E63495">
      <w:pPr>
        <w:pStyle w:val="ListParagraph"/>
        <w:widowControl w:val="0"/>
        <w:numPr>
          <w:ilvl w:val="0"/>
          <w:numId w:val="75"/>
        </w:numPr>
        <w:autoSpaceDE w:val="0"/>
        <w:autoSpaceDN w:val="0"/>
        <w:adjustRightInd w:val="0"/>
        <w:spacing w:after="0" w:line="360" w:lineRule="auto"/>
        <w:ind w:right="402"/>
        <w:jc w:val="both"/>
        <w:rPr>
          <w:rFonts w:ascii="Times New Roman" w:hAnsi="Times New Roman"/>
          <w:color w:val="000000"/>
        </w:rPr>
      </w:pPr>
      <w:r w:rsidRPr="00004671">
        <w:rPr>
          <w:rFonts w:ascii="Times New Roman" w:hAnsi="Times New Roman"/>
          <w:color w:val="000000"/>
        </w:rPr>
        <w:t>The Environmental Commissioner must scrutinise every Environmental Scoping, Strategic Environmental Assessment (SEA) and / or Strategic Environmental Management Plan (SEMP) and -</w:t>
      </w:r>
    </w:p>
    <w:p w14:paraId="4ADBBB5F" w14:textId="77777777" w:rsidR="00647053" w:rsidRPr="007F25B6" w:rsidRDefault="008D4F5A" w:rsidP="003B696F">
      <w:pPr>
        <w:pStyle w:val="ListParagraph"/>
        <w:widowControl w:val="0"/>
        <w:numPr>
          <w:ilvl w:val="0"/>
          <w:numId w:val="13"/>
        </w:numPr>
        <w:autoSpaceDE w:val="0"/>
        <w:autoSpaceDN w:val="0"/>
        <w:adjustRightInd w:val="0"/>
        <w:spacing w:before="31" w:after="0" w:line="360" w:lineRule="auto"/>
        <w:jc w:val="both"/>
        <w:rPr>
          <w:rFonts w:ascii="Times New Roman" w:hAnsi="Times New Roman"/>
          <w:color w:val="0000FF"/>
        </w:rPr>
      </w:pPr>
      <w:r w:rsidRPr="007F25B6">
        <w:rPr>
          <w:rFonts w:ascii="Times New Roman" w:hAnsi="Times New Roman"/>
          <w:color w:val="0000FF"/>
        </w:rPr>
        <w:t xml:space="preserve">recommend the approval of the </w:t>
      </w:r>
      <w:r w:rsidR="008C0644" w:rsidRPr="007F25B6">
        <w:rPr>
          <w:rFonts w:ascii="Times New Roman" w:hAnsi="Times New Roman"/>
          <w:color w:val="0000FF"/>
        </w:rPr>
        <w:t xml:space="preserve">Environmental Scoping, Strategic </w:t>
      </w:r>
    </w:p>
    <w:p w14:paraId="6AB014DC" w14:textId="77777777" w:rsidR="008D4F5A" w:rsidRPr="007F25B6" w:rsidRDefault="008C0644" w:rsidP="00647053">
      <w:pPr>
        <w:widowControl w:val="0"/>
        <w:autoSpaceDE w:val="0"/>
        <w:autoSpaceDN w:val="0"/>
        <w:adjustRightInd w:val="0"/>
        <w:spacing w:before="31" w:after="0" w:line="360" w:lineRule="auto"/>
        <w:ind w:left="2025"/>
        <w:jc w:val="both"/>
        <w:rPr>
          <w:rFonts w:ascii="Times New Roman" w:hAnsi="Times New Roman"/>
          <w:color w:val="0000FF"/>
        </w:rPr>
      </w:pPr>
      <w:r w:rsidRPr="007F25B6">
        <w:rPr>
          <w:rFonts w:ascii="Times New Roman" w:hAnsi="Times New Roman"/>
          <w:color w:val="0000FF"/>
        </w:rPr>
        <w:t xml:space="preserve">Environmental Assessment (SEA) and / or Strategic Environmental Management Plan (SEMP) </w:t>
      </w:r>
      <w:r w:rsidR="008D4F5A" w:rsidRPr="007F25B6">
        <w:rPr>
          <w:rFonts w:ascii="Times New Roman" w:hAnsi="Times New Roman"/>
          <w:color w:val="0000FF"/>
        </w:rPr>
        <w:t>to the Minister</w:t>
      </w:r>
      <w:r w:rsidRPr="007F25B6">
        <w:rPr>
          <w:rFonts w:ascii="Times New Roman" w:hAnsi="Times New Roman"/>
          <w:color w:val="0000FF"/>
        </w:rPr>
        <w:t xml:space="preserve"> with respect to a specific policy, plan or programme proposal</w:t>
      </w:r>
      <w:r w:rsidR="008D4F5A" w:rsidRPr="007F25B6">
        <w:rPr>
          <w:rFonts w:ascii="Times New Roman" w:hAnsi="Times New Roman"/>
          <w:color w:val="0000FF"/>
        </w:rPr>
        <w:t>;</w:t>
      </w:r>
    </w:p>
    <w:p w14:paraId="001D249A" w14:textId="77777777" w:rsidR="008D4F5A" w:rsidRPr="007F25B6" w:rsidRDefault="008D4F5A" w:rsidP="00647053">
      <w:pPr>
        <w:widowControl w:val="0"/>
        <w:tabs>
          <w:tab w:val="left" w:pos="1560"/>
        </w:tabs>
        <w:autoSpaceDE w:val="0"/>
        <w:autoSpaceDN w:val="0"/>
        <w:adjustRightInd w:val="0"/>
        <w:spacing w:after="0" w:line="360" w:lineRule="auto"/>
        <w:ind w:left="2006" w:right="402" w:hanging="566"/>
        <w:jc w:val="both"/>
        <w:rPr>
          <w:rFonts w:ascii="Times New Roman" w:hAnsi="Times New Roman"/>
          <w:color w:val="0000FF"/>
        </w:rPr>
      </w:pPr>
      <w:r w:rsidRPr="007F25B6">
        <w:rPr>
          <w:rFonts w:ascii="Times New Roman" w:hAnsi="Times New Roman"/>
          <w:color w:val="292425"/>
        </w:rPr>
        <w:t>(b)</w:t>
      </w:r>
      <w:r w:rsidRPr="007F25B6">
        <w:rPr>
          <w:rFonts w:ascii="Times New Roman" w:hAnsi="Times New Roman"/>
          <w:color w:val="292425"/>
        </w:rPr>
        <w:tab/>
      </w:r>
      <w:proofErr w:type="gramStart"/>
      <w:r w:rsidRPr="007F25B6">
        <w:rPr>
          <w:rFonts w:ascii="Times New Roman" w:hAnsi="Times New Roman"/>
          <w:color w:val="0000FF"/>
        </w:rPr>
        <w:t>report</w:t>
      </w:r>
      <w:proofErr w:type="gramEnd"/>
      <w:r w:rsidRPr="007F25B6">
        <w:rPr>
          <w:rFonts w:ascii="Times New Roman" w:hAnsi="Times New Roman"/>
          <w:color w:val="0000FF"/>
          <w:spacing w:val="2"/>
        </w:rPr>
        <w:t xml:space="preserve"> </w:t>
      </w:r>
      <w:r w:rsidRPr="007F25B6">
        <w:rPr>
          <w:rFonts w:ascii="Times New Roman" w:hAnsi="Times New Roman"/>
          <w:color w:val="0000FF"/>
        </w:rPr>
        <w:t>to</w:t>
      </w:r>
      <w:r w:rsidRPr="007F25B6">
        <w:rPr>
          <w:rFonts w:ascii="Times New Roman" w:hAnsi="Times New Roman"/>
          <w:color w:val="0000FF"/>
          <w:spacing w:val="2"/>
        </w:rPr>
        <w:t xml:space="preserve"> </w:t>
      </w:r>
      <w:r w:rsidRPr="007F25B6">
        <w:rPr>
          <w:rFonts w:ascii="Times New Roman" w:hAnsi="Times New Roman"/>
          <w:color w:val="0000FF"/>
        </w:rPr>
        <w:t>the</w:t>
      </w:r>
      <w:r w:rsidRPr="007F25B6">
        <w:rPr>
          <w:rFonts w:ascii="Times New Roman" w:hAnsi="Times New Roman"/>
          <w:color w:val="0000FF"/>
          <w:spacing w:val="2"/>
        </w:rPr>
        <w:t xml:space="preserve"> </w:t>
      </w:r>
      <w:r w:rsidRPr="007F25B6">
        <w:rPr>
          <w:rFonts w:ascii="Times New Roman" w:hAnsi="Times New Roman"/>
          <w:color w:val="0000FF"/>
        </w:rPr>
        <w:t>Minister</w:t>
      </w:r>
      <w:r w:rsidRPr="007F25B6">
        <w:rPr>
          <w:rFonts w:ascii="Times New Roman" w:hAnsi="Times New Roman"/>
          <w:color w:val="0000FF"/>
          <w:spacing w:val="2"/>
        </w:rPr>
        <w:t xml:space="preserve"> </w:t>
      </w:r>
      <w:r w:rsidRPr="007F25B6">
        <w:rPr>
          <w:rFonts w:ascii="Times New Roman" w:hAnsi="Times New Roman"/>
          <w:color w:val="0000FF"/>
        </w:rPr>
        <w:t>as</w:t>
      </w:r>
      <w:r w:rsidRPr="007F25B6">
        <w:rPr>
          <w:rFonts w:ascii="Times New Roman" w:hAnsi="Times New Roman"/>
          <w:color w:val="0000FF"/>
          <w:spacing w:val="2"/>
        </w:rPr>
        <w:t xml:space="preserve"> </w:t>
      </w:r>
      <w:r w:rsidRPr="007F25B6">
        <w:rPr>
          <w:rFonts w:ascii="Times New Roman" w:hAnsi="Times New Roman"/>
          <w:color w:val="0000FF"/>
        </w:rPr>
        <w:t>well</w:t>
      </w:r>
      <w:r w:rsidRPr="007F25B6">
        <w:rPr>
          <w:rFonts w:ascii="Times New Roman" w:hAnsi="Times New Roman"/>
          <w:color w:val="0000FF"/>
          <w:spacing w:val="2"/>
        </w:rPr>
        <w:t xml:space="preserve"> </w:t>
      </w:r>
      <w:r w:rsidRPr="007F25B6">
        <w:rPr>
          <w:rFonts w:ascii="Times New Roman" w:hAnsi="Times New Roman"/>
          <w:color w:val="0000FF"/>
        </w:rPr>
        <w:t>as</w:t>
      </w:r>
      <w:r w:rsidRPr="007F25B6">
        <w:rPr>
          <w:rFonts w:ascii="Times New Roman" w:hAnsi="Times New Roman"/>
          <w:color w:val="0000FF"/>
          <w:spacing w:val="2"/>
        </w:rPr>
        <w:t xml:space="preserve"> </w:t>
      </w:r>
      <w:r w:rsidRPr="007F25B6">
        <w:rPr>
          <w:rFonts w:ascii="Times New Roman" w:hAnsi="Times New Roman"/>
          <w:color w:val="0000FF"/>
        </w:rPr>
        <w:t>to</w:t>
      </w:r>
      <w:r w:rsidRPr="007F25B6">
        <w:rPr>
          <w:rFonts w:ascii="Times New Roman" w:hAnsi="Times New Roman"/>
          <w:color w:val="0000FF"/>
          <w:spacing w:val="2"/>
        </w:rPr>
        <w:t xml:space="preserve"> </w:t>
      </w:r>
      <w:r w:rsidRPr="007F25B6">
        <w:rPr>
          <w:rFonts w:ascii="Times New Roman" w:hAnsi="Times New Roman"/>
          <w:color w:val="0000FF"/>
        </w:rPr>
        <w:t>every</w:t>
      </w:r>
      <w:r w:rsidRPr="007F25B6">
        <w:rPr>
          <w:rFonts w:ascii="Times New Roman" w:hAnsi="Times New Roman"/>
          <w:color w:val="0000FF"/>
          <w:spacing w:val="2"/>
        </w:rPr>
        <w:t xml:space="preserve"> </w:t>
      </w:r>
      <w:r w:rsidRPr="007F25B6">
        <w:rPr>
          <w:rFonts w:ascii="Times New Roman" w:hAnsi="Times New Roman"/>
          <w:color w:val="0000FF"/>
        </w:rPr>
        <w:t>other</w:t>
      </w:r>
      <w:r w:rsidRPr="007F25B6">
        <w:rPr>
          <w:rFonts w:ascii="Times New Roman" w:hAnsi="Times New Roman"/>
          <w:color w:val="0000FF"/>
          <w:spacing w:val="2"/>
        </w:rPr>
        <w:t xml:space="preserve"> </w:t>
      </w:r>
      <w:r w:rsidRPr="007F25B6">
        <w:rPr>
          <w:rFonts w:ascii="Times New Roman" w:hAnsi="Times New Roman"/>
          <w:color w:val="0000FF"/>
        </w:rPr>
        <w:t>identified</w:t>
      </w:r>
      <w:r w:rsidRPr="007F25B6">
        <w:rPr>
          <w:rFonts w:ascii="Times New Roman" w:hAnsi="Times New Roman"/>
          <w:color w:val="0000FF"/>
          <w:spacing w:val="2"/>
        </w:rPr>
        <w:t xml:space="preserve"> </w:t>
      </w:r>
      <w:r w:rsidRPr="007F25B6">
        <w:rPr>
          <w:rFonts w:ascii="Times New Roman" w:hAnsi="Times New Roman"/>
          <w:color w:val="0000FF"/>
        </w:rPr>
        <w:t>organ</w:t>
      </w:r>
      <w:r w:rsidRPr="007F25B6">
        <w:rPr>
          <w:rFonts w:ascii="Times New Roman" w:hAnsi="Times New Roman"/>
          <w:color w:val="0000FF"/>
          <w:spacing w:val="2"/>
        </w:rPr>
        <w:t xml:space="preserve"> </w:t>
      </w:r>
      <w:r w:rsidRPr="007F25B6">
        <w:rPr>
          <w:rFonts w:ascii="Times New Roman" w:hAnsi="Times New Roman"/>
          <w:color w:val="0000FF"/>
        </w:rPr>
        <w:t>of</w:t>
      </w:r>
      <w:r w:rsidRPr="007F25B6">
        <w:rPr>
          <w:rFonts w:ascii="Times New Roman" w:hAnsi="Times New Roman"/>
          <w:color w:val="0000FF"/>
          <w:spacing w:val="2"/>
        </w:rPr>
        <w:t xml:space="preserve"> </w:t>
      </w:r>
      <w:r w:rsidRPr="007F25B6">
        <w:rPr>
          <w:rFonts w:ascii="Times New Roman" w:hAnsi="Times New Roman"/>
          <w:color w:val="0000FF"/>
        </w:rPr>
        <w:t>state</w:t>
      </w:r>
      <w:r w:rsidRPr="007F25B6">
        <w:rPr>
          <w:rFonts w:ascii="Times New Roman" w:hAnsi="Times New Roman"/>
          <w:color w:val="0000FF"/>
          <w:spacing w:val="2"/>
        </w:rPr>
        <w:t xml:space="preserve"> </w:t>
      </w:r>
      <w:r w:rsidRPr="007F25B6">
        <w:rPr>
          <w:rFonts w:ascii="Times New Roman" w:hAnsi="Times New Roman"/>
          <w:color w:val="0000FF"/>
        </w:rPr>
        <w:t xml:space="preserve">on </w:t>
      </w:r>
      <w:r w:rsidRPr="007F25B6">
        <w:rPr>
          <w:rFonts w:ascii="Times New Roman" w:hAnsi="Times New Roman"/>
          <w:color w:val="0000FF"/>
          <w:spacing w:val="-4"/>
        </w:rPr>
        <w:t>th</w:t>
      </w:r>
      <w:r w:rsidRPr="007F25B6">
        <w:rPr>
          <w:rFonts w:ascii="Times New Roman" w:hAnsi="Times New Roman"/>
          <w:color w:val="0000FF"/>
        </w:rPr>
        <w:t>e</w:t>
      </w:r>
      <w:r w:rsidRPr="007F25B6">
        <w:rPr>
          <w:rFonts w:ascii="Times New Roman" w:hAnsi="Times New Roman"/>
          <w:color w:val="0000FF"/>
          <w:spacing w:val="-9"/>
        </w:rPr>
        <w:t xml:space="preserve"> </w:t>
      </w:r>
      <w:r w:rsidRPr="007F25B6">
        <w:rPr>
          <w:rFonts w:ascii="Times New Roman" w:hAnsi="Times New Roman"/>
          <w:color w:val="0000FF"/>
          <w:spacing w:val="-4"/>
        </w:rPr>
        <w:t>exten</w:t>
      </w:r>
      <w:r w:rsidRPr="007F25B6">
        <w:rPr>
          <w:rFonts w:ascii="Times New Roman" w:hAnsi="Times New Roman"/>
          <w:color w:val="0000FF"/>
        </w:rPr>
        <w:t>t</w:t>
      </w:r>
      <w:r w:rsidRPr="007F25B6">
        <w:rPr>
          <w:rFonts w:ascii="Times New Roman" w:hAnsi="Times New Roman"/>
          <w:color w:val="0000FF"/>
          <w:spacing w:val="-9"/>
        </w:rPr>
        <w:t xml:space="preserve"> </w:t>
      </w:r>
      <w:r w:rsidRPr="007F25B6">
        <w:rPr>
          <w:rFonts w:ascii="Times New Roman" w:hAnsi="Times New Roman"/>
          <w:color w:val="0000FF"/>
          <w:spacing w:val="-4"/>
        </w:rPr>
        <w:t>t</w:t>
      </w:r>
      <w:r w:rsidRPr="007F25B6">
        <w:rPr>
          <w:rFonts w:ascii="Times New Roman" w:hAnsi="Times New Roman"/>
          <w:color w:val="0000FF"/>
        </w:rPr>
        <w:t>o</w:t>
      </w:r>
      <w:r w:rsidRPr="007F25B6">
        <w:rPr>
          <w:rFonts w:ascii="Times New Roman" w:hAnsi="Times New Roman"/>
          <w:color w:val="0000FF"/>
          <w:spacing w:val="-9"/>
        </w:rPr>
        <w:t xml:space="preserve"> </w:t>
      </w:r>
      <w:r w:rsidRPr="007F25B6">
        <w:rPr>
          <w:rFonts w:ascii="Times New Roman" w:hAnsi="Times New Roman"/>
          <w:color w:val="0000FF"/>
          <w:spacing w:val="-4"/>
        </w:rPr>
        <w:t>whic</w:t>
      </w:r>
      <w:r w:rsidRPr="007F25B6">
        <w:rPr>
          <w:rFonts w:ascii="Times New Roman" w:hAnsi="Times New Roman"/>
          <w:color w:val="0000FF"/>
        </w:rPr>
        <w:t>h</w:t>
      </w:r>
      <w:r w:rsidRPr="007F25B6">
        <w:rPr>
          <w:rFonts w:ascii="Times New Roman" w:hAnsi="Times New Roman"/>
          <w:color w:val="0000FF"/>
          <w:spacing w:val="-9"/>
        </w:rPr>
        <w:t xml:space="preserve"> </w:t>
      </w:r>
      <w:r w:rsidRPr="007F25B6">
        <w:rPr>
          <w:rFonts w:ascii="Times New Roman" w:hAnsi="Times New Roman"/>
          <w:color w:val="0000FF"/>
          <w:spacing w:val="-4"/>
        </w:rPr>
        <w:t>th</w:t>
      </w:r>
      <w:r w:rsidRPr="007F25B6">
        <w:rPr>
          <w:rFonts w:ascii="Times New Roman" w:hAnsi="Times New Roman"/>
          <w:color w:val="0000FF"/>
        </w:rPr>
        <w:t>e</w:t>
      </w:r>
      <w:r w:rsidRPr="007F25B6">
        <w:rPr>
          <w:rFonts w:ascii="Times New Roman" w:hAnsi="Times New Roman"/>
          <w:color w:val="0000FF"/>
          <w:spacing w:val="-9"/>
        </w:rPr>
        <w:t xml:space="preserve"> </w:t>
      </w:r>
      <w:r w:rsidR="008C0644" w:rsidRPr="007F25B6">
        <w:rPr>
          <w:rFonts w:ascii="Times New Roman" w:hAnsi="Times New Roman"/>
          <w:color w:val="0000FF"/>
          <w:spacing w:val="-4"/>
        </w:rPr>
        <w:t xml:space="preserve">Environmental Scoping, Strategic Environmental Assessment (SEA) and / or Strategic Environmental Management Plan (SEMP) </w:t>
      </w:r>
      <w:r w:rsidRPr="007F25B6">
        <w:rPr>
          <w:rFonts w:ascii="Times New Roman" w:hAnsi="Times New Roman"/>
          <w:color w:val="0000FF"/>
          <w:spacing w:val="-4"/>
        </w:rPr>
        <w:t>concerne</w:t>
      </w:r>
      <w:r w:rsidRPr="007F25B6">
        <w:rPr>
          <w:rFonts w:ascii="Times New Roman" w:hAnsi="Times New Roman"/>
          <w:color w:val="0000FF"/>
        </w:rPr>
        <w:t>d</w:t>
      </w:r>
      <w:r w:rsidRPr="007F25B6">
        <w:rPr>
          <w:rFonts w:ascii="Times New Roman" w:hAnsi="Times New Roman"/>
          <w:color w:val="0000FF"/>
          <w:spacing w:val="-9"/>
        </w:rPr>
        <w:t xml:space="preserve"> </w:t>
      </w:r>
      <w:r w:rsidRPr="007F25B6">
        <w:rPr>
          <w:rFonts w:ascii="Times New Roman" w:hAnsi="Times New Roman"/>
          <w:color w:val="0000FF"/>
          <w:spacing w:val="-4"/>
        </w:rPr>
        <w:t>fail</w:t>
      </w:r>
      <w:r w:rsidRPr="007F25B6">
        <w:rPr>
          <w:rFonts w:ascii="Times New Roman" w:hAnsi="Times New Roman"/>
          <w:color w:val="0000FF"/>
        </w:rPr>
        <w:t>s</w:t>
      </w:r>
      <w:r w:rsidRPr="007F25B6">
        <w:rPr>
          <w:rFonts w:ascii="Times New Roman" w:hAnsi="Times New Roman"/>
          <w:color w:val="0000FF"/>
          <w:spacing w:val="-9"/>
        </w:rPr>
        <w:t xml:space="preserve"> </w:t>
      </w:r>
      <w:r w:rsidRPr="007F25B6">
        <w:rPr>
          <w:rFonts w:ascii="Times New Roman" w:hAnsi="Times New Roman"/>
          <w:color w:val="0000FF"/>
          <w:spacing w:val="-4"/>
        </w:rPr>
        <w:t>t</w:t>
      </w:r>
      <w:r w:rsidRPr="007F25B6">
        <w:rPr>
          <w:rFonts w:ascii="Times New Roman" w:hAnsi="Times New Roman"/>
          <w:color w:val="0000FF"/>
        </w:rPr>
        <w:t>o</w:t>
      </w:r>
      <w:r w:rsidRPr="007F25B6">
        <w:rPr>
          <w:rFonts w:ascii="Times New Roman" w:hAnsi="Times New Roman"/>
          <w:color w:val="0000FF"/>
          <w:spacing w:val="-9"/>
        </w:rPr>
        <w:t xml:space="preserve"> </w:t>
      </w:r>
      <w:r w:rsidRPr="007F25B6">
        <w:rPr>
          <w:rFonts w:ascii="Times New Roman" w:hAnsi="Times New Roman"/>
          <w:color w:val="0000FF"/>
          <w:spacing w:val="-4"/>
        </w:rPr>
        <w:t>compl</w:t>
      </w:r>
      <w:r w:rsidRPr="007F25B6">
        <w:rPr>
          <w:rFonts w:ascii="Times New Roman" w:hAnsi="Times New Roman"/>
          <w:color w:val="0000FF"/>
        </w:rPr>
        <w:t>y</w:t>
      </w:r>
      <w:r w:rsidRPr="007F25B6">
        <w:rPr>
          <w:rFonts w:ascii="Times New Roman" w:hAnsi="Times New Roman"/>
          <w:color w:val="0000FF"/>
          <w:spacing w:val="-9"/>
        </w:rPr>
        <w:t xml:space="preserve"> </w:t>
      </w:r>
      <w:r w:rsidRPr="007F25B6">
        <w:rPr>
          <w:rFonts w:ascii="Times New Roman" w:hAnsi="Times New Roman"/>
          <w:color w:val="0000FF"/>
          <w:spacing w:val="-4"/>
        </w:rPr>
        <w:t>wit</w:t>
      </w:r>
      <w:r w:rsidRPr="007F25B6">
        <w:rPr>
          <w:rFonts w:ascii="Times New Roman" w:hAnsi="Times New Roman"/>
          <w:color w:val="0000FF"/>
          <w:spacing w:val="12"/>
        </w:rPr>
        <w:t>h</w:t>
      </w:r>
      <w:r w:rsidRPr="007F25B6">
        <w:rPr>
          <w:rFonts w:ascii="Times New Roman" w:hAnsi="Times New Roman"/>
          <w:color w:val="0000FF"/>
        </w:rPr>
        <w:t>-</w:t>
      </w:r>
    </w:p>
    <w:p w14:paraId="7911D1E7" w14:textId="77777777" w:rsidR="00647053" w:rsidRPr="007F25B6" w:rsidRDefault="008D4F5A" w:rsidP="00647053">
      <w:pPr>
        <w:widowControl w:val="0"/>
        <w:autoSpaceDE w:val="0"/>
        <w:autoSpaceDN w:val="0"/>
        <w:adjustRightInd w:val="0"/>
        <w:spacing w:after="0" w:line="360" w:lineRule="auto"/>
        <w:ind w:left="2160"/>
        <w:jc w:val="both"/>
        <w:rPr>
          <w:rFonts w:ascii="Times New Roman" w:hAnsi="Times New Roman"/>
          <w:color w:val="0000FF"/>
        </w:rPr>
      </w:pPr>
      <w:r w:rsidRPr="007F25B6">
        <w:rPr>
          <w:rFonts w:ascii="Times New Roman" w:hAnsi="Times New Roman"/>
          <w:color w:val="0000FF"/>
        </w:rPr>
        <w:t>(i)</w:t>
      </w:r>
      <w:r w:rsidR="00647053" w:rsidRPr="007F25B6">
        <w:rPr>
          <w:rFonts w:ascii="Times New Roman" w:hAnsi="Times New Roman"/>
          <w:color w:val="0000FF"/>
        </w:rPr>
        <w:tab/>
      </w:r>
      <w:proofErr w:type="gramStart"/>
      <w:r w:rsidRPr="007F25B6">
        <w:rPr>
          <w:rFonts w:ascii="Times New Roman" w:hAnsi="Times New Roman"/>
          <w:color w:val="0000FF"/>
        </w:rPr>
        <w:t>the</w:t>
      </w:r>
      <w:proofErr w:type="gramEnd"/>
      <w:r w:rsidRPr="007F25B6">
        <w:rPr>
          <w:rFonts w:ascii="Times New Roman" w:hAnsi="Times New Roman"/>
          <w:color w:val="0000FF"/>
        </w:rPr>
        <w:t xml:space="preserve"> principles set out in </w:t>
      </w:r>
      <w:r w:rsidRPr="007F25B6">
        <w:rPr>
          <w:rFonts w:ascii="Times New Roman" w:hAnsi="Times New Roman"/>
          <w:color w:val="FF0000"/>
        </w:rPr>
        <w:t>section 3;</w:t>
      </w:r>
    </w:p>
    <w:p w14:paraId="3BAE8055" w14:textId="77777777" w:rsidR="00647053" w:rsidRPr="007F25B6" w:rsidRDefault="00647053" w:rsidP="00647053">
      <w:pPr>
        <w:widowControl w:val="0"/>
        <w:autoSpaceDE w:val="0"/>
        <w:autoSpaceDN w:val="0"/>
        <w:adjustRightInd w:val="0"/>
        <w:spacing w:after="0" w:line="360" w:lineRule="auto"/>
        <w:ind w:left="2160"/>
        <w:jc w:val="both"/>
        <w:rPr>
          <w:rFonts w:ascii="Times New Roman" w:hAnsi="Times New Roman"/>
          <w:color w:val="0000FF"/>
        </w:rPr>
      </w:pPr>
      <w:r w:rsidRPr="007F25B6">
        <w:rPr>
          <w:rFonts w:ascii="Times New Roman" w:hAnsi="Times New Roman"/>
          <w:color w:val="0000FF"/>
        </w:rPr>
        <w:t xml:space="preserve">(ii)  </w:t>
      </w:r>
      <w:r w:rsidRPr="007F25B6">
        <w:rPr>
          <w:rFonts w:ascii="Times New Roman" w:hAnsi="Times New Roman"/>
          <w:color w:val="0000FF"/>
        </w:rPr>
        <w:tab/>
      </w:r>
      <w:proofErr w:type="gramStart"/>
      <w:r w:rsidRPr="007F25B6">
        <w:rPr>
          <w:rFonts w:ascii="Times New Roman" w:hAnsi="Times New Roman"/>
          <w:color w:val="0000FF"/>
        </w:rPr>
        <w:t>t</w:t>
      </w:r>
      <w:r w:rsidR="008D4F5A" w:rsidRPr="007F25B6">
        <w:rPr>
          <w:rFonts w:ascii="Times New Roman" w:hAnsi="Times New Roman"/>
          <w:color w:val="0000FF"/>
        </w:rPr>
        <w:t>he</w:t>
      </w:r>
      <w:proofErr w:type="gramEnd"/>
      <w:r w:rsidR="008D4F5A" w:rsidRPr="007F25B6">
        <w:rPr>
          <w:rFonts w:ascii="Times New Roman" w:hAnsi="Times New Roman"/>
          <w:color w:val="0000FF"/>
        </w:rPr>
        <w:t xml:space="preserve"> objects of </w:t>
      </w:r>
      <w:r w:rsidR="008C0644" w:rsidRPr="007F25B6">
        <w:rPr>
          <w:rFonts w:ascii="Times New Roman" w:hAnsi="Times New Roman"/>
          <w:color w:val="0000FF"/>
        </w:rPr>
        <w:t xml:space="preserve">Environmental Scoping, Strategic Environmental </w:t>
      </w:r>
    </w:p>
    <w:p w14:paraId="307E1705" w14:textId="77777777" w:rsidR="00647053" w:rsidRPr="007F25B6" w:rsidRDefault="008C0644" w:rsidP="00647053">
      <w:pPr>
        <w:widowControl w:val="0"/>
        <w:autoSpaceDE w:val="0"/>
        <w:autoSpaceDN w:val="0"/>
        <w:adjustRightInd w:val="0"/>
        <w:spacing w:after="0" w:line="360" w:lineRule="auto"/>
        <w:ind w:left="3034"/>
        <w:jc w:val="both"/>
        <w:rPr>
          <w:rFonts w:ascii="Times New Roman" w:hAnsi="Times New Roman"/>
          <w:color w:val="0000FF"/>
        </w:rPr>
      </w:pPr>
      <w:r w:rsidRPr="007F25B6">
        <w:rPr>
          <w:rFonts w:ascii="Times New Roman" w:hAnsi="Times New Roman"/>
          <w:color w:val="0000FF"/>
        </w:rPr>
        <w:t xml:space="preserve">Assessment (SEA) and / or Strategic Environmental Management Plan (SEMP) </w:t>
      </w:r>
      <w:r w:rsidR="008D4F5A" w:rsidRPr="007F25B6">
        <w:rPr>
          <w:rFonts w:ascii="Times New Roman" w:hAnsi="Times New Roman"/>
          <w:color w:val="0000FF"/>
        </w:rPr>
        <w:t>specified in section 2</w:t>
      </w:r>
      <w:r w:rsidRPr="007F25B6">
        <w:rPr>
          <w:rFonts w:ascii="Times New Roman" w:hAnsi="Times New Roman"/>
          <w:color w:val="0000FF"/>
        </w:rPr>
        <w:t>4</w:t>
      </w:r>
      <w:r w:rsidR="00647053" w:rsidRPr="007F25B6">
        <w:rPr>
          <w:rFonts w:ascii="Times New Roman" w:hAnsi="Times New Roman"/>
          <w:color w:val="0000FF"/>
        </w:rPr>
        <w:t>; or</w:t>
      </w:r>
    </w:p>
    <w:p w14:paraId="7045E1FF" w14:textId="77777777" w:rsidR="008D4F5A" w:rsidRPr="007F25B6" w:rsidRDefault="008D4F5A" w:rsidP="00647053">
      <w:pPr>
        <w:widowControl w:val="0"/>
        <w:autoSpaceDE w:val="0"/>
        <w:autoSpaceDN w:val="0"/>
        <w:adjustRightInd w:val="0"/>
        <w:spacing w:after="0" w:line="360" w:lineRule="auto"/>
        <w:ind w:left="3034" w:hanging="930"/>
        <w:jc w:val="both"/>
        <w:rPr>
          <w:rFonts w:ascii="Times New Roman" w:hAnsi="Times New Roman"/>
          <w:color w:val="0000FF"/>
        </w:rPr>
      </w:pPr>
      <w:r w:rsidRPr="007F25B6">
        <w:rPr>
          <w:rFonts w:ascii="Times New Roman" w:hAnsi="Times New Roman"/>
          <w:color w:val="0000FF"/>
        </w:rPr>
        <w:t>(iii)</w:t>
      </w:r>
      <w:r w:rsidR="00647053" w:rsidRPr="007F25B6">
        <w:rPr>
          <w:rFonts w:ascii="Times New Roman" w:hAnsi="Times New Roman"/>
          <w:color w:val="0000FF"/>
        </w:rPr>
        <w:t xml:space="preserve">   </w:t>
      </w:r>
      <w:r w:rsidR="00647053" w:rsidRPr="007F25B6">
        <w:rPr>
          <w:rFonts w:ascii="Times New Roman" w:hAnsi="Times New Roman"/>
          <w:color w:val="0000FF"/>
        </w:rPr>
        <w:tab/>
      </w:r>
      <w:proofErr w:type="gramStart"/>
      <w:r w:rsidRPr="007F25B6">
        <w:rPr>
          <w:rFonts w:ascii="Times New Roman" w:hAnsi="Times New Roman"/>
          <w:color w:val="0000FF"/>
        </w:rPr>
        <w:t>any</w:t>
      </w:r>
      <w:proofErr w:type="gramEnd"/>
      <w:r w:rsidRPr="007F25B6">
        <w:rPr>
          <w:rFonts w:ascii="Times New Roman" w:hAnsi="Times New Roman"/>
          <w:color w:val="0000FF"/>
        </w:rPr>
        <w:t xml:space="preserve"> relevant </w:t>
      </w:r>
      <w:r w:rsidR="007D4AE0" w:rsidRPr="007F25B6">
        <w:rPr>
          <w:rFonts w:ascii="Times New Roman" w:hAnsi="Times New Roman"/>
          <w:color w:val="0000FF"/>
        </w:rPr>
        <w:t xml:space="preserve">policy, plan or programme </w:t>
      </w:r>
      <w:r w:rsidRPr="007F25B6">
        <w:rPr>
          <w:rFonts w:ascii="Times New Roman" w:hAnsi="Times New Roman"/>
          <w:color w:val="0000FF"/>
        </w:rPr>
        <w:t xml:space="preserve">and set out the changes needed in the </w:t>
      </w:r>
      <w:r w:rsidR="007D4AE0" w:rsidRPr="007F25B6">
        <w:rPr>
          <w:rFonts w:ascii="Times New Roman" w:hAnsi="Times New Roman"/>
          <w:color w:val="0000FF"/>
        </w:rPr>
        <w:t xml:space="preserve">Environmental Scoping, Strategic Environmental Assessment (SEA) and / or Strategic Environmental Management Plan (SEMP) </w:t>
      </w:r>
      <w:r w:rsidRPr="007F25B6">
        <w:rPr>
          <w:rFonts w:ascii="Times New Roman" w:hAnsi="Times New Roman"/>
          <w:color w:val="0000FF"/>
        </w:rPr>
        <w:t>concerned.</w:t>
      </w:r>
    </w:p>
    <w:p w14:paraId="43FBE2E8" w14:textId="77777777" w:rsidR="008D4F5A" w:rsidRPr="007F25B6" w:rsidRDefault="00647053" w:rsidP="00647053">
      <w:pPr>
        <w:widowControl w:val="0"/>
        <w:autoSpaceDE w:val="0"/>
        <w:autoSpaceDN w:val="0"/>
        <w:adjustRightInd w:val="0"/>
        <w:spacing w:after="0" w:line="360" w:lineRule="auto"/>
        <w:ind w:left="1440" w:right="401" w:hanging="428"/>
        <w:jc w:val="both"/>
        <w:rPr>
          <w:rFonts w:ascii="Times New Roman" w:hAnsi="Times New Roman"/>
          <w:color w:val="0000FF"/>
        </w:rPr>
      </w:pPr>
      <w:r w:rsidRPr="007F25B6">
        <w:rPr>
          <w:rFonts w:ascii="Times New Roman" w:hAnsi="Times New Roman"/>
          <w:color w:val="292425"/>
        </w:rPr>
        <w:t>(3)</w:t>
      </w:r>
      <w:r w:rsidRPr="007F25B6">
        <w:rPr>
          <w:rFonts w:ascii="Times New Roman" w:hAnsi="Times New Roman"/>
          <w:color w:val="292425"/>
        </w:rPr>
        <w:tab/>
      </w:r>
      <w:r w:rsidR="008D4F5A" w:rsidRPr="007F25B6">
        <w:rPr>
          <w:rFonts w:ascii="Times New Roman" w:hAnsi="Times New Roman"/>
          <w:color w:val="0000FF"/>
        </w:rPr>
        <w:t xml:space="preserve">Where the </w:t>
      </w:r>
      <w:r w:rsidR="007D4AE0" w:rsidRPr="007F25B6">
        <w:rPr>
          <w:rFonts w:ascii="Times New Roman" w:hAnsi="Times New Roman"/>
          <w:color w:val="0000FF"/>
        </w:rPr>
        <w:t xml:space="preserve">Environmental Scoping, Strategic Environmental Assessment </w:t>
      </w:r>
      <w:r w:rsidR="007D4AE0" w:rsidRPr="007F25B6">
        <w:rPr>
          <w:rFonts w:ascii="Times New Roman" w:hAnsi="Times New Roman"/>
          <w:color w:val="0000FF"/>
        </w:rPr>
        <w:lastRenderedPageBreak/>
        <w:t xml:space="preserve">(SEA) and / or Strategic Environmental Management Plan (SEMP) </w:t>
      </w:r>
      <w:r w:rsidR="008D4F5A" w:rsidRPr="007F25B6">
        <w:rPr>
          <w:rFonts w:ascii="Times New Roman" w:hAnsi="Times New Roman"/>
          <w:color w:val="0000FF"/>
        </w:rPr>
        <w:t xml:space="preserve">is approved by the Minister, the relevant </w:t>
      </w:r>
      <w:r w:rsidR="008D4F5A" w:rsidRPr="007F25B6">
        <w:rPr>
          <w:rFonts w:ascii="Times New Roman" w:hAnsi="Times New Roman"/>
          <w:color w:val="0000FF"/>
          <w:spacing w:val="-1"/>
        </w:rPr>
        <w:t>orga</w:t>
      </w:r>
      <w:r w:rsidR="008D4F5A" w:rsidRPr="007F25B6">
        <w:rPr>
          <w:rFonts w:ascii="Times New Roman" w:hAnsi="Times New Roman"/>
          <w:color w:val="0000FF"/>
        </w:rPr>
        <w:t>n</w:t>
      </w:r>
      <w:r w:rsidR="008D4F5A" w:rsidRPr="007F25B6">
        <w:rPr>
          <w:rFonts w:ascii="Times New Roman" w:hAnsi="Times New Roman"/>
          <w:color w:val="0000FF"/>
          <w:spacing w:val="-16"/>
        </w:rPr>
        <w:t xml:space="preserve"> </w:t>
      </w:r>
      <w:r w:rsidR="008D4F5A" w:rsidRPr="007F25B6">
        <w:rPr>
          <w:rFonts w:ascii="Times New Roman" w:hAnsi="Times New Roman"/>
          <w:color w:val="0000FF"/>
          <w:spacing w:val="-1"/>
        </w:rPr>
        <w:t>o</w:t>
      </w:r>
      <w:r w:rsidR="008D4F5A" w:rsidRPr="007F25B6">
        <w:rPr>
          <w:rFonts w:ascii="Times New Roman" w:hAnsi="Times New Roman"/>
          <w:color w:val="0000FF"/>
        </w:rPr>
        <w:t>f</w:t>
      </w:r>
      <w:r w:rsidR="008D4F5A" w:rsidRPr="007F25B6">
        <w:rPr>
          <w:rFonts w:ascii="Times New Roman" w:hAnsi="Times New Roman"/>
          <w:color w:val="0000FF"/>
          <w:spacing w:val="-16"/>
        </w:rPr>
        <w:t xml:space="preserve"> </w:t>
      </w:r>
      <w:r w:rsidR="008D4F5A" w:rsidRPr="007F25B6">
        <w:rPr>
          <w:rFonts w:ascii="Times New Roman" w:hAnsi="Times New Roman"/>
          <w:color w:val="0000FF"/>
          <w:spacing w:val="-1"/>
        </w:rPr>
        <w:t>stat</w:t>
      </w:r>
      <w:r w:rsidR="008D4F5A" w:rsidRPr="007F25B6">
        <w:rPr>
          <w:rFonts w:ascii="Times New Roman" w:hAnsi="Times New Roman"/>
          <w:color w:val="0000FF"/>
        </w:rPr>
        <w:t>e</w:t>
      </w:r>
      <w:r w:rsidR="008D4F5A" w:rsidRPr="007F25B6">
        <w:rPr>
          <w:rFonts w:ascii="Times New Roman" w:hAnsi="Times New Roman"/>
          <w:color w:val="0000FF"/>
          <w:spacing w:val="-16"/>
        </w:rPr>
        <w:t xml:space="preserve"> </w:t>
      </w:r>
      <w:r w:rsidR="008D4F5A" w:rsidRPr="007F25B6">
        <w:rPr>
          <w:rFonts w:ascii="Times New Roman" w:hAnsi="Times New Roman"/>
          <w:color w:val="0000FF"/>
          <w:spacing w:val="-1"/>
        </w:rPr>
        <w:t>mus</w:t>
      </w:r>
      <w:r w:rsidR="008D4F5A" w:rsidRPr="007F25B6">
        <w:rPr>
          <w:rFonts w:ascii="Times New Roman" w:hAnsi="Times New Roman"/>
          <w:color w:val="0000FF"/>
        </w:rPr>
        <w:t>t</w:t>
      </w:r>
      <w:r w:rsidR="008D4F5A" w:rsidRPr="007F25B6">
        <w:rPr>
          <w:rFonts w:ascii="Times New Roman" w:hAnsi="Times New Roman"/>
          <w:color w:val="0000FF"/>
          <w:spacing w:val="-16"/>
        </w:rPr>
        <w:t xml:space="preserve"> </w:t>
      </w:r>
      <w:r w:rsidR="008D4F5A" w:rsidRPr="007F25B6">
        <w:rPr>
          <w:rFonts w:ascii="Times New Roman" w:hAnsi="Times New Roman"/>
          <w:color w:val="0000FF"/>
          <w:spacing w:val="-1"/>
        </w:rPr>
        <w:t>adop</w:t>
      </w:r>
      <w:r w:rsidR="008D4F5A" w:rsidRPr="007F25B6">
        <w:rPr>
          <w:rFonts w:ascii="Times New Roman" w:hAnsi="Times New Roman"/>
          <w:color w:val="0000FF"/>
        </w:rPr>
        <w:t>t</w:t>
      </w:r>
      <w:r w:rsidR="008D4F5A" w:rsidRPr="007F25B6">
        <w:rPr>
          <w:rFonts w:ascii="Times New Roman" w:hAnsi="Times New Roman"/>
          <w:color w:val="0000FF"/>
          <w:spacing w:val="-16"/>
        </w:rPr>
        <w:t xml:space="preserve"> </w:t>
      </w:r>
      <w:r w:rsidR="008D4F5A" w:rsidRPr="007F25B6">
        <w:rPr>
          <w:rFonts w:ascii="Times New Roman" w:hAnsi="Times New Roman"/>
          <w:color w:val="0000FF"/>
          <w:spacing w:val="-1"/>
        </w:rPr>
        <w:t>an</w:t>
      </w:r>
      <w:r w:rsidR="008D4F5A" w:rsidRPr="007F25B6">
        <w:rPr>
          <w:rFonts w:ascii="Times New Roman" w:hAnsi="Times New Roman"/>
          <w:color w:val="0000FF"/>
        </w:rPr>
        <w:t>d</w:t>
      </w:r>
      <w:r w:rsidR="008D4F5A" w:rsidRPr="007F25B6">
        <w:rPr>
          <w:rFonts w:ascii="Times New Roman" w:hAnsi="Times New Roman"/>
          <w:color w:val="0000FF"/>
          <w:spacing w:val="-16"/>
        </w:rPr>
        <w:t xml:space="preserve"> </w:t>
      </w:r>
      <w:r w:rsidR="008D4F5A" w:rsidRPr="007F25B6">
        <w:rPr>
          <w:rFonts w:ascii="Times New Roman" w:hAnsi="Times New Roman"/>
          <w:color w:val="0000FF"/>
          <w:spacing w:val="-1"/>
        </w:rPr>
        <w:t>publis</w:t>
      </w:r>
      <w:r w:rsidR="008D4F5A" w:rsidRPr="007F25B6">
        <w:rPr>
          <w:rFonts w:ascii="Times New Roman" w:hAnsi="Times New Roman"/>
          <w:color w:val="0000FF"/>
        </w:rPr>
        <w:t>h</w:t>
      </w:r>
      <w:r w:rsidR="008D4F5A" w:rsidRPr="007F25B6">
        <w:rPr>
          <w:rFonts w:ascii="Times New Roman" w:hAnsi="Times New Roman"/>
          <w:color w:val="0000FF"/>
          <w:spacing w:val="-16"/>
        </w:rPr>
        <w:t xml:space="preserve"> </w:t>
      </w:r>
      <w:r w:rsidR="008D4F5A" w:rsidRPr="007F25B6">
        <w:rPr>
          <w:rFonts w:ascii="Times New Roman" w:hAnsi="Times New Roman"/>
          <w:color w:val="0000FF"/>
          <w:spacing w:val="-1"/>
        </w:rPr>
        <w:t>it</w:t>
      </w:r>
      <w:r w:rsidR="008D4F5A" w:rsidRPr="007F25B6">
        <w:rPr>
          <w:rFonts w:ascii="Times New Roman" w:hAnsi="Times New Roman"/>
          <w:color w:val="0000FF"/>
        </w:rPr>
        <w:t>s</w:t>
      </w:r>
      <w:r w:rsidR="008D4F5A" w:rsidRPr="007F25B6">
        <w:rPr>
          <w:rFonts w:ascii="Times New Roman" w:hAnsi="Times New Roman"/>
          <w:color w:val="0000FF"/>
          <w:spacing w:val="-16"/>
        </w:rPr>
        <w:t xml:space="preserve"> </w:t>
      </w:r>
      <w:r w:rsidR="007D4AE0" w:rsidRPr="007F25B6">
        <w:rPr>
          <w:rFonts w:ascii="Times New Roman" w:hAnsi="Times New Roman"/>
          <w:color w:val="0000FF"/>
          <w:spacing w:val="-1"/>
        </w:rPr>
        <w:t>policy, plan or programme</w:t>
      </w:r>
      <w:r w:rsidR="008D4F5A" w:rsidRPr="007F25B6">
        <w:rPr>
          <w:rFonts w:ascii="Times New Roman" w:hAnsi="Times New Roman"/>
          <w:color w:val="0000FF"/>
          <w:spacing w:val="-16"/>
        </w:rPr>
        <w:t xml:space="preserve"> </w:t>
      </w:r>
      <w:r w:rsidR="008D4F5A" w:rsidRPr="007F25B6">
        <w:rPr>
          <w:rFonts w:ascii="Times New Roman" w:hAnsi="Times New Roman"/>
          <w:color w:val="0000FF"/>
          <w:spacing w:val="-1"/>
        </w:rPr>
        <w:t>i</w:t>
      </w:r>
      <w:r w:rsidR="008D4F5A" w:rsidRPr="007F25B6">
        <w:rPr>
          <w:rFonts w:ascii="Times New Roman" w:hAnsi="Times New Roman"/>
          <w:color w:val="0000FF"/>
        </w:rPr>
        <w:t>n</w:t>
      </w:r>
      <w:r w:rsidR="008D4F5A" w:rsidRPr="007F25B6">
        <w:rPr>
          <w:rFonts w:ascii="Times New Roman" w:hAnsi="Times New Roman"/>
          <w:color w:val="0000FF"/>
          <w:spacing w:val="-16"/>
        </w:rPr>
        <w:t xml:space="preserve"> </w:t>
      </w:r>
      <w:r w:rsidR="008D4F5A" w:rsidRPr="007F25B6">
        <w:rPr>
          <w:rFonts w:ascii="Times New Roman" w:hAnsi="Times New Roman"/>
          <w:color w:val="0000FF"/>
          <w:spacing w:val="-1"/>
        </w:rPr>
        <w:t>th</w:t>
      </w:r>
      <w:r w:rsidR="008D4F5A" w:rsidRPr="007F25B6">
        <w:rPr>
          <w:rFonts w:ascii="Times New Roman" w:hAnsi="Times New Roman"/>
          <w:color w:val="0000FF"/>
        </w:rPr>
        <w:t>e</w:t>
      </w:r>
      <w:r w:rsidR="008D4F5A" w:rsidRPr="007F25B6">
        <w:rPr>
          <w:rFonts w:ascii="Times New Roman" w:hAnsi="Times New Roman"/>
          <w:color w:val="0000FF"/>
          <w:spacing w:val="-18"/>
        </w:rPr>
        <w:t xml:space="preserve"> </w:t>
      </w:r>
      <w:r w:rsidR="008D4F5A" w:rsidRPr="007F25B6">
        <w:rPr>
          <w:rFonts w:ascii="Times New Roman" w:hAnsi="Times New Roman"/>
          <w:i/>
          <w:iCs/>
          <w:color w:val="0000FF"/>
          <w:spacing w:val="-1"/>
        </w:rPr>
        <w:t>Gazett</w:t>
      </w:r>
      <w:r w:rsidR="008D4F5A" w:rsidRPr="007F25B6">
        <w:rPr>
          <w:rFonts w:ascii="Times New Roman" w:hAnsi="Times New Roman"/>
          <w:i/>
          <w:iCs/>
          <w:color w:val="0000FF"/>
        </w:rPr>
        <w:t>e</w:t>
      </w:r>
      <w:r w:rsidR="008D4F5A" w:rsidRPr="007F25B6">
        <w:rPr>
          <w:rFonts w:ascii="Times New Roman" w:hAnsi="Times New Roman"/>
          <w:i/>
          <w:iCs/>
          <w:color w:val="0000FF"/>
          <w:spacing w:val="-18"/>
        </w:rPr>
        <w:t xml:space="preserve"> </w:t>
      </w:r>
      <w:r w:rsidR="008D4F5A" w:rsidRPr="007F25B6">
        <w:rPr>
          <w:rFonts w:ascii="Times New Roman" w:hAnsi="Times New Roman"/>
          <w:color w:val="0000FF"/>
          <w:spacing w:val="-1"/>
        </w:rPr>
        <w:t>withi</w:t>
      </w:r>
      <w:r w:rsidR="008D4F5A" w:rsidRPr="007F25B6">
        <w:rPr>
          <w:rFonts w:ascii="Times New Roman" w:hAnsi="Times New Roman"/>
          <w:color w:val="0000FF"/>
        </w:rPr>
        <w:t>n</w:t>
      </w:r>
      <w:r w:rsidR="008D4F5A" w:rsidRPr="007F25B6">
        <w:rPr>
          <w:rFonts w:ascii="Times New Roman" w:hAnsi="Times New Roman"/>
          <w:color w:val="0000FF"/>
          <w:spacing w:val="-17"/>
        </w:rPr>
        <w:t xml:space="preserve"> </w:t>
      </w:r>
      <w:r w:rsidR="007D4AE0" w:rsidRPr="007F25B6">
        <w:rPr>
          <w:rFonts w:ascii="Times New Roman" w:hAnsi="Times New Roman"/>
          <w:color w:val="0000FF"/>
          <w:spacing w:val="-1"/>
        </w:rPr>
        <w:t>three (3)</w:t>
      </w:r>
      <w:r w:rsidR="008D4F5A" w:rsidRPr="007F25B6">
        <w:rPr>
          <w:rFonts w:ascii="Times New Roman" w:hAnsi="Times New Roman"/>
          <w:color w:val="0000FF"/>
          <w:spacing w:val="-17"/>
        </w:rPr>
        <w:t xml:space="preserve"> </w:t>
      </w:r>
      <w:r w:rsidR="007D4AE0" w:rsidRPr="007F25B6">
        <w:rPr>
          <w:rFonts w:ascii="Times New Roman" w:hAnsi="Times New Roman"/>
          <w:color w:val="0000FF"/>
          <w:spacing w:val="-1"/>
        </w:rPr>
        <w:t>years</w:t>
      </w:r>
      <w:r w:rsidR="008D4F5A" w:rsidRPr="007F25B6">
        <w:rPr>
          <w:rFonts w:ascii="Times New Roman" w:hAnsi="Times New Roman"/>
          <w:color w:val="0000FF"/>
          <w:spacing w:val="-17"/>
        </w:rPr>
        <w:t xml:space="preserve"> </w:t>
      </w:r>
      <w:r w:rsidR="008D4F5A" w:rsidRPr="007F25B6">
        <w:rPr>
          <w:rFonts w:ascii="Times New Roman" w:hAnsi="Times New Roman"/>
          <w:color w:val="0000FF"/>
          <w:spacing w:val="-1"/>
        </w:rPr>
        <w:t>o</w:t>
      </w:r>
      <w:r w:rsidR="008D4F5A" w:rsidRPr="007F25B6">
        <w:rPr>
          <w:rFonts w:ascii="Times New Roman" w:hAnsi="Times New Roman"/>
          <w:color w:val="0000FF"/>
        </w:rPr>
        <w:t>f</w:t>
      </w:r>
      <w:r w:rsidR="008D4F5A" w:rsidRPr="007F25B6">
        <w:rPr>
          <w:rFonts w:ascii="Times New Roman" w:hAnsi="Times New Roman"/>
          <w:color w:val="0000FF"/>
          <w:spacing w:val="-17"/>
        </w:rPr>
        <w:t xml:space="preserve"> </w:t>
      </w:r>
      <w:r w:rsidR="008D4F5A" w:rsidRPr="007F25B6">
        <w:rPr>
          <w:rFonts w:ascii="Times New Roman" w:hAnsi="Times New Roman"/>
          <w:color w:val="0000FF"/>
          <w:spacing w:val="-1"/>
        </w:rPr>
        <w:t>th</w:t>
      </w:r>
      <w:r w:rsidR="008D4F5A" w:rsidRPr="007F25B6">
        <w:rPr>
          <w:rFonts w:ascii="Times New Roman" w:hAnsi="Times New Roman"/>
          <w:color w:val="0000FF"/>
        </w:rPr>
        <w:t>e</w:t>
      </w:r>
      <w:r w:rsidR="008D4F5A" w:rsidRPr="007F25B6">
        <w:rPr>
          <w:rFonts w:ascii="Times New Roman" w:hAnsi="Times New Roman"/>
          <w:color w:val="0000FF"/>
          <w:spacing w:val="-17"/>
        </w:rPr>
        <w:t xml:space="preserve"> </w:t>
      </w:r>
      <w:r w:rsidR="008D4F5A" w:rsidRPr="007F25B6">
        <w:rPr>
          <w:rFonts w:ascii="Times New Roman" w:hAnsi="Times New Roman"/>
          <w:color w:val="0000FF"/>
          <w:spacing w:val="-1"/>
        </w:rPr>
        <w:t xml:space="preserve">approval </w:t>
      </w:r>
      <w:r w:rsidR="007D4AE0" w:rsidRPr="007F25B6">
        <w:rPr>
          <w:rFonts w:ascii="Times New Roman" w:hAnsi="Times New Roman"/>
          <w:color w:val="0000FF"/>
          <w:spacing w:val="-1"/>
        </w:rPr>
        <w:t>of the</w:t>
      </w:r>
      <w:r w:rsidR="007D4AE0" w:rsidRPr="007F25B6">
        <w:rPr>
          <w:color w:val="0000FF"/>
        </w:rPr>
        <w:t xml:space="preserve"> </w:t>
      </w:r>
      <w:r w:rsidR="007D4AE0" w:rsidRPr="007F25B6">
        <w:rPr>
          <w:rFonts w:ascii="Times New Roman" w:hAnsi="Times New Roman"/>
          <w:color w:val="0000FF"/>
          <w:spacing w:val="-1"/>
        </w:rPr>
        <w:t>Environmental Scoping, Strategic Environmental Assessment (SEA) and / or Strategic Environmental Management Plan (SEMP)</w:t>
      </w:r>
      <w:r w:rsidR="008D4F5A" w:rsidRPr="007F25B6">
        <w:rPr>
          <w:rFonts w:ascii="Times New Roman" w:hAnsi="Times New Roman"/>
          <w:color w:val="0000FF"/>
        </w:rPr>
        <w:t>.</w:t>
      </w:r>
    </w:p>
    <w:p w14:paraId="313CAE15" w14:textId="77777777" w:rsidR="008D4F5A" w:rsidRPr="007F25B6" w:rsidRDefault="00647053" w:rsidP="00647053">
      <w:pPr>
        <w:widowControl w:val="0"/>
        <w:autoSpaceDE w:val="0"/>
        <w:autoSpaceDN w:val="0"/>
        <w:adjustRightInd w:val="0"/>
        <w:spacing w:after="0" w:line="360" w:lineRule="auto"/>
        <w:ind w:left="1440" w:right="403" w:hanging="428"/>
        <w:jc w:val="both"/>
        <w:rPr>
          <w:rFonts w:ascii="Times New Roman" w:hAnsi="Times New Roman"/>
          <w:color w:val="000000"/>
        </w:rPr>
      </w:pPr>
      <w:r w:rsidRPr="007F25B6">
        <w:rPr>
          <w:rFonts w:ascii="Times New Roman" w:hAnsi="Times New Roman"/>
          <w:color w:val="292425"/>
        </w:rPr>
        <w:t>(4)</w:t>
      </w:r>
      <w:r w:rsidRPr="007F25B6">
        <w:rPr>
          <w:rFonts w:ascii="Times New Roman" w:hAnsi="Times New Roman"/>
          <w:color w:val="292425"/>
        </w:rPr>
        <w:tab/>
      </w:r>
      <w:r w:rsidR="008D4F5A" w:rsidRPr="007F25B6">
        <w:rPr>
          <w:rFonts w:ascii="Times New Roman" w:hAnsi="Times New Roman"/>
          <w:color w:val="292425"/>
          <w:spacing w:val="-1"/>
        </w:rPr>
        <w:t>Th</w:t>
      </w:r>
      <w:r w:rsidR="008D4F5A" w:rsidRPr="007F25B6">
        <w:rPr>
          <w:rFonts w:ascii="Times New Roman" w:hAnsi="Times New Roman"/>
          <w:color w:val="292425"/>
        </w:rPr>
        <w:t>e</w:t>
      </w:r>
      <w:r w:rsidR="008D4F5A" w:rsidRPr="007F25B6">
        <w:rPr>
          <w:rFonts w:ascii="Times New Roman" w:hAnsi="Times New Roman"/>
          <w:color w:val="292425"/>
          <w:spacing w:val="-17"/>
        </w:rPr>
        <w:t xml:space="preserve"> </w:t>
      </w:r>
      <w:r w:rsidR="008D4F5A" w:rsidRPr="007F25B6">
        <w:rPr>
          <w:rFonts w:ascii="Times New Roman" w:hAnsi="Times New Roman"/>
          <w:color w:val="292425"/>
          <w:spacing w:val="-1"/>
        </w:rPr>
        <w:t>exercis</w:t>
      </w:r>
      <w:r w:rsidR="008D4F5A" w:rsidRPr="007F25B6">
        <w:rPr>
          <w:rFonts w:ascii="Times New Roman" w:hAnsi="Times New Roman"/>
          <w:color w:val="292425"/>
        </w:rPr>
        <w:t>e</w:t>
      </w:r>
      <w:r w:rsidR="008D4F5A" w:rsidRPr="007F25B6">
        <w:rPr>
          <w:rFonts w:ascii="Times New Roman" w:hAnsi="Times New Roman"/>
          <w:color w:val="292425"/>
          <w:spacing w:val="-17"/>
        </w:rPr>
        <w:t xml:space="preserve"> </w:t>
      </w:r>
      <w:r w:rsidR="008D4F5A" w:rsidRPr="007F25B6">
        <w:rPr>
          <w:rFonts w:ascii="Times New Roman" w:hAnsi="Times New Roman"/>
          <w:color w:val="292425"/>
          <w:spacing w:val="-1"/>
        </w:rPr>
        <w:t>o</w:t>
      </w:r>
      <w:r w:rsidR="008D4F5A" w:rsidRPr="007F25B6">
        <w:rPr>
          <w:rFonts w:ascii="Times New Roman" w:hAnsi="Times New Roman"/>
          <w:color w:val="292425"/>
        </w:rPr>
        <w:t>f</w:t>
      </w:r>
      <w:r w:rsidR="008D4F5A" w:rsidRPr="007F25B6">
        <w:rPr>
          <w:rFonts w:ascii="Times New Roman" w:hAnsi="Times New Roman"/>
          <w:color w:val="292425"/>
          <w:spacing w:val="-17"/>
        </w:rPr>
        <w:t xml:space="preserve"> </w:t>
      </w:r>
      <w:r w:rsidR="008D4F5A" w:rsidRPr="007F25B6">
        <w:rPr>
          <w:rFonts w:ascii="Times New Roman" w:hAnsi="Times New Roman"/>
          <w:color w:val="292425"/>
          <w:spacing w:val="-1"/>
        </w:rPr>
        <w:t>function</w:t>
      </w:r>
      <w:r w:rsidR="008D4F5A" w:rsidRPr="007F25B6">
        <w:rPr>
          <w:rFonts w:ascii="Times New Roman" w:hAnsi="Times New Roman"/>
          <w:color w:val="292425"/>
        </w:rPr>
        <w:t>s</w:t>
      </w:r>
      <w:r w:rsidR="008D4F5A" w:rsidRPr="007F25B6">
        <w:rPr>
          <w:rFonts w:ascii="Times New Roman" w:hAnsi="Times New Roman"/>
          <w:color w:val="292425"/>
          <w:spacing w:val="-17"/>
        </w:rPr>
        <w:t xml:space="preserve"> </w:t>
      </w:r>
      <w:r w:rsidR="008D4F5A" w:rsidRPr="007F25B6">
        <w:rPr>
          <w:rFonts w:ascii="Times New Roman" w:hAnsi="Times New Roman"/>
          <w:color w:val="292425"/>
          <w:spacing w:val="-1"/>
        </w:rPr>
        <w:t>b</w:t>
      </w:r>
      <w:r w:rsidR="008D4F5A" w:rsidRPr="007F25B6">
        <w:rPr>
          <w:rFonts w:ascii="Times New Roman" w:hAnsi="Times New Roman"/>
          <w:color w:val="292425"/>
        </w:rPr>
        <w:t>y</w:t>
      </w:r>
      <w:r w:rsidR="008D4F5A" w:rsidRPr="007F25B6">
        <w:rPr>
          <w:rFonts w:ascii="Times New Roman" w:hAnsi="Times New Roman"/>
          <w:color w:val="292425"/>
          <w:spacing w:val="-17"/>
        </w:rPr>
        <w:t xml:space="preserve"> </w:t>
      </w:r>
      <w:r w:rsidR="008D4F5A" w:rsidRPr="007F25B6">
        <w:rPr>
          <w:rFonts w:ascii="Times New Roman" w:hAnsi="Times New Roman"/>
          <w:color w:val="292425"/>
          <w:spacing w:val="-1"/>
        </w:rPr>
        <w:t>organ</w:t>
      </w:r>
      <w:r w:rsidR="008D4F5A" w:rsidRPr="007F25B6">
        <w:rPr>
          <w:rFonts w:ascii="Times New Roman" w:hAnsi="Times New Roman"/>
          <w:color w:val="292425"/>
        </w:rPr>
        <w:t>s</w:t>
      </w:r>
      <w:r w:rsidR="008D4F5A" w:rsidRPr="007F25B6">
        <w:rPr>
          <w:rFonts w:ascii="Times New Roman" w:hAnsi="Times New Roman"/>
          <w:color w:val="292425"/>
          <w:spacing w:val="-17"/>
        </w:rPr>
        <w:t xml:space="preserve"> </w:t>
      </w:r>
      <w:r w:rsidR="008D4F5A" w:rsidRPr="007F25B6">
        <w:rPr>
          <w:rFonts w:ascii="Times New Roman" w:hAnsi="Times New Roman"/>
          <w:color w:val="292425"/>
          <w:spacing w:val="-1"/>
        </w:rPr>
        <w:t>o</w:t>
      </w:r>
      <w:r w:rsidR="008D4F5A" w:rsidRPr="007F25B6">
        <w:rPr>
          <w:rFonts w:ascii="Times New Roman" w:hAnsi="Times New Roman"/>
          <w:color w:val="292425"/>
        </w:rPr>
        <w:t>f</w:t>
      </w:r>
      <w:r w:rsidR="008D4F5A" w:rsidRPr="007F25B6">
        <w:rPr>
          <w:rFonts w:ascii="Times New Roman" w:hAnsi="Times New Roman"/>
          <w:color w:val="292425"/>
          <w:spacing w:val="-17"/>
        </w:rPr>
        <w:t xml:space="preserve"> </w:t>
      </w:r>
      <w:r w:rsidR="008D4F5A" w:rsidRPr="007F25B6">
        <w:rPr>
          <w:rFonts w:ascii="Times New Roman" w:hAnsi="Times New Roman"/>
          <w:color w:val="292425"/>
          <w:spacing w:val="-1"/>
        </w:rPr>
        <w:t>stat</w:t>
      </w:r>
      <w:r w:rsidR="008D4F5A" w:rsidRPr="007F25B6">
        <w:rPr>
          <w:rFonts w:ascii="Times New Roman" w:hAnsi="Times New Roman"/>
          <w:color w:val="292425"/>
        </w:rPr>
        <w:t>e</w:t>
      </w:r>
      <w:r w:rsidR="008D4F5A" w:rsidRPr="007F25B6">
        <w:rPr>
          <w:rFonts w:ascii="Times New Roman" w:hAnsi="Times New Roman"/>
          <w:color w:val="292425"/>
          <w:spacing w:val="-17"/>
        </w:rPr>
        <w:t xml:space="preserve"> </w:t>
      </w:r>
      <w:r w:rsidR="008D4F5A" w:rsidRPr="007F25B6">
        <w:rPr>
          <w:rFonts w:ascii="Times New Roman" w:hAnsi="Times New Roman"/>
          <w:color w:val="292425"/>
          <w:spacing w:val="-1"/>
        </w:rPr>
        <w:t>ma</w:t>
      </w:r>
      <w:r w:rsidR="008D4F5A" w:rsidRPr="007F25B6">
        <w:rPr>
          <w:rFonts w:ascii="Times New Roman" w:hAnsi="Times New Roman"/>
          <w:color w:val="292425"/>
        </w:rPr>
        <w:t>y</w:t>
      </w:r>
      <w:r w:rsidR="008D4F5A" w:rsidRPr="007F25B6">
        <w:rPr>
          <w:rFonts w:ascii="Times New Roman" w:hAnsi="Times New Roman"/>
          <w:color w:val="292425"/>
          <w:spacing w:val="-17"/>
        </w:rPr>
        <w:t xml:space="preserve"> </w:t>
      </w:r>
      <w:r w:rsidR="008D4F5A" w:rsidRPr="007F25B6">
        <w:rPr>
          <w:rFonts w:ascii="Times New Roman" w:hAnsi="Times New Roman"/>
          <w:color w:val="292425"/>
          <w:spacing w:val="-1"/>
        </w:rPr>
        <w:t>no</w:t>
      </w:r>
      <w:r w:rsidR="008D4F5A" w:rsidRPr="007F25B6">
        <w:rPr>
          <w:rFonts w:ascii="Times New Roman" w:hAnsi="Times New Roman"/>
          <w:color w:val="292425"/>
        </w:rPr>
        <w:t>t</w:t>
      </w:r>
      <w:r w:rsidR="008D4F5A" w:rsidRPr="007F25B6">
        <w:rPr>
          <w:rFonts w:ascii="Times New Roman" w:hAnsi="Times New Roman"/>
          <w:color w:val="292425"/>
          <w:spacing w:val="-17"/>
        </w:rPr>
        <w:t xml:space="preserve"> </w:t>
      </w:r>
      <w:r w:rsidR="008D4F5A" w:rsidRPr="007F25B6">
        <w:rPr>
          <w:rFonts w:ascii="Times New Roman" w:hAnsi="Times New Roman"/>
          <w:color w:val="292425"/>
          <w:spacing w:val="-1"/>
        </w:rPr>
        <w:t>b</w:t>
      </w:r>
      <w:r w:rsidR="008D4F5A" w:rsidRPr="007F25B6">
        <w:rPr>
          <w:rFonts w:ascii="Times New Roman" w:hAnsi="Times New Roman"/>
          <w:color w:val="292425"/>
        </w:rPr>
        <w:t>e</w:t>
      </w:r>
      <w:r w:rsidR="008D4F5A" w:rsidRPr="007F25B6">
        <w:rPr>
          <w:rFonts w:ascii="Times New Roman" w:hAnsi="Times New Roman"/>
          <w:color w:val="292425"/>
          <w:spacing w:val="-17"/>
        </w:rPr>
        <w:t xml:space="preserve"> </w:t>
      </w:r>
      <w:r w:rsidR="008D4F5A" w:rsidRPr="007F25B6">
        <w:rPr>
          <w:rFonts w:ascii="Times New Roman" w:hAnsi="Times New Roman"/>
          <w:color w:val="292425"/>
          <w:spacing w:val="-1"/>
        </w:rPr>
        <w:t>delaye</w:t>
      </w:r>
      <w:r w:rsidR="008D4F5A" w:rsidRPr="007F25B6">
        <w:rPr>
          <w:rFonts w:ascii="Times New Roman" w:hAnsi="Times New Roman"/>
          <w:color w:val="292425"/>
        </w:rPr>
        <w:t>d</w:t>
      </w:r>
      <w:r w:rsidR="008D4F5A" w:rsidRPr="007F25B6">
        <w:rPr>
          <w:rFonts w:ascii="Times New Roman" w:hAnsi="Times New Roman"/>
          <w:color w:val="292425"/>
          <w:spacing w:val="-17"/>
        </w:rPr>
        <w:t xml:space="preserve"> </w:t>
      </w:r>
      <w:r w:rsidR="008D4F5A" w:rsidRPr="007F25B6">
        <w:rPr>
          <w:rFonts w:ascii="Times New Roman" w:hAnsi="Times New Roman"/>
          <w:color w:val="292425"/>
          <w:spacing w:val="-1"/>
        </w:rPr>
        <w:t>o</w:t>
      </w:r>
      <w:r w:rsidR="008D4F5A" w:rsidRPr="007F25B6">
        <w:rPr>
          <w:rFonts w:ascii="Times New Roman" w:hAnsi="Times New Roman"/>
          <w:color w:val="292425"/>
        </w:rPr>
        <w:t>r</w:t>
      </w:r>
      <w:r w:rsidR="008D4F5A" w:rsidRPr="007F25B6">
        <w:rPr>
          <w:rFonts w:ascii="Times New Roman" w:hAnsi="Times New Roman"/>
          <w:color w:val="292425"/>
          <w:spacing w:val="-17"/>
        </w:rPr>
        <w:t xml:space="preserve"> </w:t>
      </w:r>
      <w:r w:rsidR="008D4F5A" w:rsidRPr="007F25B6">
        <w:rPr>
          <w:rFonts w:ascii="Times New Roman" w:hAnsi="Times New Roman"/>
          <w:color w:val="292425"/>
          <w:spacing w:val="-1"/>
        </w:rPr>
        <w:t xml:space="preserve">postponed </w:t>
      </w:r>
      <w:r w:rsidR="008D4F5A" w:rsidRPr="007F25B6">
        <w:rPr>
          <w:rFonts w:ascii="Times New Roman" w:hAnsi="Times New Roman"/>
          <w:color w:val="292425"/>
        </w:rPr>
        <w:t>on account of -</w:t>
      </w:r>
    </w:p>
    <w:p w14:paraId="7FEF2042" w14:textId="77777777" w:rsidR="008D4F5A" w:rsidRPr="007F25B6" w:rsidRDefault="008D4F5A" w:rsidP="003B696F">
      <w:pPr>
        <w:pStyle w:val="ListParagraph"/>
        <w:widowControl w:val="0"/>
        <w:numPr>
          <w:ilvl w:val="0"/>
          <w:numId w:val="6"/>
        </w:numPr>
        <w:autoSpaceDE w:val="0"/>
        <w:autoSpaceDN w:val="0"/>
        <w:adjustRightInd w:val="0"/>
        <w:spacing w:after="0" w:line="360" w:lineRule="auto"/>
        <w:jc w:val="both"/>
        <w:rPr>
          <w:rFonts w:ascii="Times New Roman" w:hAnsi="Times New Roman"/>
          <w:color w:val="0000FF"/>
        </w:rPr>
      </w:pPr>
      <w:r w:rsidRPr="007F25B6">
        <w:rPr>
          <w:rFonts w:ascii="Times New Roman" w:hAnsi="Times New Roman"/>
          <w:color w:val="0000FF"/>
        </w:rPr>
        <w:t xml:space="preserve">the failure of any organ of state to submit </w:t>
      </w:r>
      <w:r w:rsidR="007D4AE0" w:rsidRPr="007F25B6">
        <w:rPr>
          <w:rFonts w:ascii="Times New Roman" w:hAnsi="Times New Roman"/>
          <w:color w:val="0000FF"/>
        </w:rPr>
        <w:t>Environmental Scoping, Strategic Environmental Assessment (SEA) and / or Strategic Environmental Management Plan (SEMP)</w:t>
      </w:r>
      <w:r w:rsidRPr="007F25B6">
        <w:rPr>
          <w:rFonts w:ascii="Times New Roman" w:hAnsi="Times New Roman"/>
          <w:color w:val="0000FF"/>
        </w:rPr>
        <w:t>;</w:t>
      </w:r>
    </w:p>
    <w:p w14:paraId="13B592DE" w14:textId="77777777" w:rsidR="007D4AE0" w:rsidRPr="007F25B6" w:rsidRDefault="008D4F5A" w:rsidP="003B696F">
      <w:pPr>
        <w:pStyle w:val="ListParagraph"/>
        <w:widowControl w:val="0"/>
        <w:numPr>
          <w:ilvl w:val="0"/>
          <w:numId w:val="6"/>
        </w:numPr>
        <w:autoSpaceDE w:val="0"/>
        <w:autoSpaceDN w:val="0"/>
        <w:adjustRightInd w:val="0"/>
        <w:spacing w:before="8" w:after="0" w:line="360" w:lineRule="auto"/>
        <w:ind w:right="403"/>
        <w:jc w:val="both"/>
        <w:rPr>
          <w:rFonts w:ascii="Times New Roman" w:hAnsi="Times New Roman"/>
          <w:color w:val="0000FF"/>
          <w:spacing w:val="-2"/>
        </w:rPr>
      </w:pPr>
      <w:r w:rsidRPr="007F25B6">
        <w:rPr>
          <w:rFonts w:ascii="Times New Roman" w:hAnsi="Times New Roman"/>
          <w:color w:val="0000FF"/>
          <w:spacing w:val="-2"/>
        </w:rPr>
        <w:t>th</w:t>
      </w:r>
      <w:r w:rsidRPr="007F25B6">
        <w:rPr>
          <w:rFonts w:ascii="Times New Roman" w:hAnsi="Times New Roman"/>
          <w:color w:val="0000FF"/>
        </w:rPr>
        <w:t>e</w:t>
      </w:r>
      <w:r w:rsidRPr="007F25B6">
        <w:rPr>
          <w:rFonts w:ascii="Times New Roman" w:hAnsi="Times New Roman"/>
          <w:color w:val="0000FF"/>
          <w:spacing w:val="-17"/>
        </w:rPr>
        <w:t xml:space="preserve"> </w:t>
      </w:r>
      <w:r w:rsidRPr="007F25B6">
        <w:rPr>
          <w:rFonts w:ascii="Times New Roman" w:hAnsi="Times New Roman"/>
          <w:color w:val="0000FF"/>
          <w:spacing w:val="-2"/>
        </w:rPr>
        <w:t>scrutin</w:t>
      </w:r>
      <w:r w:rsidRPr="007F25B6">
        <w:rPr>
          <w:rFonts w:ascii="Times New Roman" w:hAnsi="Times New Roman"/>
          <w:color w:val="0000FF"/>
        </w:rPr>
        <w:t>y</w:t>
      </w:r>
      <w:r w:rsidRPr="007F25B6">
        <w:rPr>
          <w:rFonts w:ascii="Times New Roman" w:hAnsi="Times New Roman"/>
          <w:color w:val="0000FF"/>
          <w:spacing w:val="-17"/>
        </w:rPr>
        <w:t xml:space="preserve"> </w:t>
      </w:r>
      <w:r w:rsidRPr="007F25B6">
        <w:rPr>
          <w:rFonts w:ascii="Times New Roman" w:hAnsi="Times New Roman"/>
          <w:color w:val="0000FF"/>
          <w:spacing w:val="-2"/>
        </w:rPr>
        <w:t>o</w:t>
      </w:r>
      <w:r w:rsidRPr="007F25B6">
        <w:rPr>
          <w:rFonts w:ascii="Times New Roman" w:hAnsi="Times New Roman"/>
          <w:color w:val="0000FF"/>
        </w:rPr>
        <w:t>f</w:t>
      </w:r>
      <w:r w:rsidRPr="007F25B6">
        <w:rPr>
          <w:rFonts w:ascii="Times New Roman" w:hAnsi="Times New Roman"/>
          <w:color w:val="0000FF"/>
          <w:spacing w:val="-17"/>
        </w:rPr>
        <w:t xml:space="preserve"> </w:t>
      </w:r>
      <w:r w:rsidR="007D4AE0" w:rsidRPr="007F25B6">
        <w:rPr>
          <w:rFonts w:ascii="Times New Roman" w:hAnsi="Times New Roman"/>
          <w:color w:val="0000FF"/>
          <w:spacing w:val="-2"/>
        </w:rPr>
        <w:t xml:space="preserve">the </w:t>
      </w:r>
      <w:r w:rsidRPr="007F25B6">
        <w:rPr>
          <w:rFonts w:ascii="Times New Roman" w:hAnsi="Times New Roman"/>
          <w:color w:val="0000FF"/>
          <w:spacing w:val="-17"/>
        </w:rPr>
        <w:t xml:space="preserve"> </w:t>
      </w:r>
      <w:r w:rsidR="007D4AE0" w:rsidRPr="007F25B6">
        <w:rPr>
          <w:rFonts w:ascii="Times New Roman" w:hAnsi="Times New Roman"/>
          <w:color w:val="0000FF"/>
          <w:spacing w:val="-2"/>
        </w:rPr>
        <w:t xml:space="preserve">Environmental Scoping, Strategic Environmental Assessment (SEA) and / or Strategic Environmental Management Plan (SEMP) </w:t>
      </w:r>
      <w:r w:rsidRPr="007F25B6">
        <w:rPr>
          <w:rFonts w:ascii="Times New Roman" w:hAnsi="Times New Roman"/>
          <w:color w:val="0000FF"/>
          <w:spacing w:val="-2"/>
        </w:rPr>
        <w:t>b</w:t>
      </w:r>
      <w:r w:rsidRPr="007F25B6">
        <w:rPr>
          <w:rFonts w:ascii="Times New Roman" w:hAnsi="Times New Roman"/>
          <w:color w:val="0000FF"/>
        </w:rPr>
        <w:t>y</w:t>
      </w:r>
      <w:r w:rsidRPr="007F25B6">
        <w:rPr>
          <w:rFonts w:ascii="Times New Roman" w:hAnsi="Times New Roman"/>
          <w:color w:val="0000FF"/>
          <w:spacing w:val="-17"/>
        </w:rPr>
        <w:t xml:space="preserve"> </w:t>
      </w:r>
      <w:r w:rsidRPr="007F25B6">
        <w:rPr>
          <w:rFonts w:ascii="Times New Roman" w:hAnsi="Times New Roman"/>
          <w:color w:val="0000FF"/>
          <w:spacing w:val="-2"/>
        </w:rPr>
        <w:t>th</w:t>
      </w:r>
      <w:r w:rsidRPr="007F25B6">
        <w:rPr>
          <w:rFonts w:ascii="Times New Roman" w:hAnsi="Times New Roman"/>
          <w:color w:val="0000FF"/>
        </w:rPr>
        <w:t>e</w:t>
      </w:r>
      <w:r w:rsidRPr="007F25B6">
        <w:rPr>
          <w:rFonts w:ascii="Times New Roman" w:hAnsi="Times New Roman"/>
          <w:color w:val="0000FF"/>
          <w:spacing w:val="-17"/>
        </w:rPr>
        <w:t xml:space="preserve"> </w:t>
      </w:r>
      <w:r w:rsidRPr="007F25B6">
        <w:rPr>
          <w:rFonts w:ascii="Times New Roman" w:hAnsi="Times New Roman"/>
          <w:color w:val="0000FF"/>
          <w:spacing w:val="-2"/>
        </w:rPr>
        <w:t>Environmenta</w:t>
      </w:r>
      <w:r w:rsidRPr="007F25B6">
        <w:rPr>
          <w:rFonts w:ascii="Times New Roman" w:hAnsi="Times New Roman"/>
          <w:color w:val="0000FF"/>
        </w:rPr>
        <w:t>l</w:t>
      </w:r>
      <w:r w:rsidRPr="007F25B6">
        <w:rPr>
          <w:rFonts w:ascii="Times New Roman" w:hAnsi="Times New Roman"/>
          <w:color w:val="0000FF"/>
          <w:spacing w:val="-17"/>
        </w:rPr>
        <w:t xml:space="preserve"> </w:t>
      </w:r>
      <w:r w:rsidRPr="007F25B6">
        <w:rPr>
          <w:rFonts w:ascii="Times New Roman" w:hAnsi="Times New Roman"/>
          <w:color w:val="0000FF"/>
          <w:spacing w:val="-2"/>
        </w:rPr>
        <w:t xml:space="preserve">Commissioner; </w:t>
      </w:r>
    </w:p>
    <w:p w14:paraId="37D0111C" w14:textId="77777777" w:rsidR="008D4F5A" w:rsidRPr="007F25B6" w:rsidRDefault="008D4F5A" w:rsidP="003B696F">
      <w:pPr>
        <w:pStyle w:val="ListParagraph"/>
        <w:widowControl w:val="0"/>
        <w:numPr>
          <w:ilvl w:val="0"/>
          <w:numId w:val="6"/>
        </w:numPr>
        <w:autoSpaceDE w:val="0"/>
        <w:autoSpaceDN w:val="0"/>
        <w:adjustRightInd w:val="0"/>
        <w:spacing w:before="8" w:after="0" w:line="360" w:lineRule="auto"/>
        <w:ind w:right="403"/>
        <w:jc w:val="both"/>
        <w:rPr>
          <w:rFonts w:ascii="Times New Roman" w:hAnsi="Times New Roman"/>
          <w:color w:val="0000FF"/>
        </w:rPr>
      </w:pPr>
      <w:r w:rsidRPr="007F25B6">
        <w:rPr>
          <w:rFonts w:ascii="Times New Roman" w:hAnsi="Times New Roman"/>
          <w:color w:val="0000FF"/>
        </w:rPr>
        <w:t>the</w:t>
      </w:r>
      <w:r w:rsidRPr="007F25B6">
        <w:rPr>
          <w:rFonts w:ascii="Times New Roman" w:hAnsi="Times New Roman"/>
          <w:color w:val="0000FF"/>
          <w:spacing w:val="-13"/>
        </w:rPr>
        <w:t xml:space="preserve"> </w:t>
      </w:r>
      <w:r w:rsidRPr="007F25B6">
        <w:rPr>
          <w:rFonts w:ascii="Times New Roman" w:hAnsi="Times New Roman"/>
          <w:color w:val="0000FF"/>
        </w:rPr>
        <w:t>amendment</w:t>
      </w:r>
      <w:r w:rsidRPr="007F25B6">
        <w:rPr>
          <w:rFonts w:ascii="Times New Roman" w:hAnsi="Times New Roman"/>
          <w:color w:val="0000FF"/>
          <w:spacing w:val="-13"/>
        </w:rPr>
        <w:t xml:space="preserve"> </w:t>
      </w:r>
      <w:r w:rsidRPr="007F25B6">
        <w:rPr>
          <w:rFonts w:ascii="Times New Roman" w:hAnsi="Times New Roman"/>
          <w:color w:val="0000FF"/>
        </w:rPr>
        <w:t>of</w:t>
      </w:r>
      <w:r w:rsidR="007D4AE0" w:rsidRPr="007F25B6">
        <w:rPr>
          <w:rFonts w:ascii="Times New Roman" w:hAnsi="Times New Roman"/>
          <w:color w:val="0000FF"/>
        </w:rPr>
        <w:t xml:space="preserve"> the</w:t>
      </w:r>
      <w:r w:rsidRPr="007F25B6">
        <w:rPr>
          <w:rFonts w:ascii="Times New Roman" w:hAnsi="Times New Roman"/>
          <w:color w:val="0000FF"/>
          <w:spacing w:val="-13"/>
        </w:rPr>
        <w:t xml:space="preserve"> </w:t>
      </w:r>
      <w:r w:rsidR="007D4AE0" w:rsidRPr="007F25B6">
        <w:rPr>
          <w:rFonts w:ascii="Times New Roman" w:hAnsi="Times New Roman"/>
          <w:color w:val="0000FF"/>
        </w:rPr>
        <w:t xml:space="preserve">Environmental Scoping, Strategic Environmental Assessment (SEA) and / or Strategic Environmental Management Plan (SEMP) </w:t>
      </w:r>
      <w:r w:rsidRPr="007F25B6">
        <w:rPr>
          <w:rFonts w:ascii="Times New Roman" w:hAnsi="Times New Roman"/>
          <w:color w:val="0000FF"/>
        </w:rPr>
        <w:t>following</w:t>
      </w:r>
      <w:r w:rsidRPr="007F25B6">
        <w:rPr>
          <w:rFonts w:ascii="Times New Roman" w:hAnsi="Times New Roman"/>
          <w:color w:val="0000FF"/>
          <w:spacing w:val="-13"/>
        </w:rPr>
        <w:t xml:space="preserve"> </w:t>
      </w:r>
      <w:r w:rsidRPr="007F25B6">
        <w:rPr>
          <w:rFonts w:ascii="Times New Roman" w:hAnsi="Times New Roman"/>
          <w:color w:val="0000FF"/>
        </w:rPr>
        <w:t>scrutiny</w:t>
      </w:r>
      <w:r w:rsidRPr="007F25B6">
        <w:rPr>
          <w:rFonts w:ascii="Times New Roman" w:hAnsi="Times New Roman"/>
          <w:color w:val="0000FF"/>
          <w:spacing w:val="-13"/>
        </w:rPr>
        <w:t xml:space="preserve"> </w:t>
      </w:r>
      <w:r w:rsidRPr="007F25B6">
        <w:rPr>
          <w:rFonts w:ascii="Times New Roman" w:hAnsi="Times New Roman"/>
          <w:color w:val="0000FF"/>
        </w:rPr>
        <w:t>of</w:t>
      </w:r>
      <w:r w:rsidRPr="007F25B6">
        <w:rPr>
          <w:rFonts w:ascii="Times New Roman" w:hAnsi="Times New Roman"/>
          <w:color w:val="0000FF"/>
          <w:spacing w:val="-13"/>
        </w:rPr>
        <w:t xml:space="preserve"> </w:t>
      </w:r>
      <w:r w:rsidRPr="007F25B6">
        <w:rPr>
          <w:rFonts w:ascii="Times New Roman" w:hAnsi="Times New Roman"/>
          <w:color w:val="0000FF"/>
        </w:rPr>
        <w:t>the</w:t>
      </w:r>
      <w:r w:rsidRPr="007F25B6">
        <w:rPr>
          <w:rFonts w:ascii="Times New Roman" w:hAnsi="Times New Roman"/>
          <w:color w:val="0000FF"/>
          <w:spacing w:val="-13"/>
        </w:rPr>
        <w:t xml:space="preserve"> </w:t>
      </w:r>
      <w:r w:rsidRPr="007F25B6">
        <w:rPr>
          <w:rFonts w:ascii="Times New Roman" w:hAnsi="Times New Roman"/>
          <w:color w:val="0000FF"/>
        </w:rPr>
        <w:t>plan</w:t>
      </w:r>
      <w:r w:rsidRPr="007F25B6">
        <w:rPr>
          <w:rFonts w:ascii="Times New Roman" w:hAnsi="Times New Roman"/>
          <w:color w:val="0000FF"/>
          <w:spacing w:val="-13"/>
        </w:rPr>
        <w:t xml:space="preserve"> </w:t>
      </w:r>
      <w:r w:rsidRPr="007F25B6">
        <w:rPr>
          <w:rFonts w:ascii="Times New Roman" w:hAnsi="Times New Roman"/>
          <w:color w:val="0000FF"/>
        </w:rPr>
        <w:t>by</w:t>
      </w:r>
      <w:r w:rsidR="007D4AE0" w:rsidRPr="007F25B6">
        <w:rPr>
          <w:rFonts w:ascii="Times New Roman" w:hAnsi="Times New Roman"/>
          <w:color w:val="0000FF"/>
        </w:rPr>
        <w:t xml:space="preserve"> </w:t>
      </w:r>
      <w:r w:rsidRPr="007F25B6">
        <w:rPr>
          <w:rFonts w:ascii="Times New Roman" w:hAnsi="Times New Roman"/>
          <w:color w:val="0000FF"/>
        </w:rPr>
        <w:t>the Environmental Commissioner; or</w:t>
      </w:r>
    </w:p>
    <w:p w14:paraId="442D3D6F" w14:textId="77777777" w:rsidR="008D4F5A" w:rsidRPr="007F25B6" w:rsidRDefault="008D4F5A" w:rsidP="003B696F">
      <w:pPr>
        <w:pStyle w:val="ListParagraph"/>
        <w:widowControl w:val="0"/>
        <w:numPr>
          <w:ilvl w:val="0"/>
          <w:numId w:val="6"/>
        </w:numPr>
        <w:autoSpaceDE w:val="0"/>
        <w:autoSpaceDN w:val="0"/>
        <w:adjustRightInd w:val="0"/>
        <w:spacing w:after="0" w:line="360" w:lineRule="auto"/>
        <w:jc w:val="both"/>
        <w:rPr>
          <w:rFonts w:ascii="Times New Roman" w:hAnsi="Times New Roman"/>
          <w:color w:val="0000FF"/>
        </w:rPr>
      </w:pPr>
      <w:r w:rsidRPr="007F25B6">
        <w:rPr>
          <w:rFonts w:ascii="Times New Roman" w:hAnsi="Times New Roman"/>
          <w:color w:val="0000FF"/>
        </w:rPr>
        <w:t>the</w:t>
      </w:r>
      <w:r w:rsidRPr="007F25B6">
        <w:rPr>
          <w:rFonts w:ascii="Times New Roman" w:hAnsi="Times New Roman"/>
          <w:color w:val="0000FF"/>
          <w:spacing w:val="-13"/>
        </w:rPr>
        <w:t xml:space="preserve"> </w:t>
      </w:r>
      <w:r w:rsidRPr="007F25B6">
        <w:rPr>
          <w:rFonts w:ascii="Times New Roman" w:hAnsi="Times New Roman"/>
          <w:color w:val="0000FF"/>
        </w:rPr>
        <w:t>failure</w:t>
      </w:r>
      <w:r w:rsidRPr="007F25B6">
        <w:rPr>
          <w:rFonts w:ascii="Times New Roman" w:hAnsi="Times New Roman"/>
          <w:color w:val="0000FF"/>
          <w:spacing w:val="-13"/>
        </w:rPr>
        <w:t xml:space="preserve"> </w:t>
      </w:r>
      <w:r w:rsidRPr="007F25B6">
        <w:rPr>
          <w:rFonts w:ascii="Times New Roman" w:hAnsi="Times New Roman"/>
          <w:color w:val="0000FF"/>
        </w:rPr>
        <w:t>of</w:t>
      </w:r>
      <w:r w:rsidRPr="007F25B6">
        <w:rPr>
          <w:rFonts w:ascii="Times New Roman" w:hAnsi="Times New Roman"/>
          <w:color w:val="0000FF"/>
          <w:spacing w:val="-13"/>
        </w:rPr>
        <w:t xml:space="preserve"> </w:t>
      </w:r>
      <w:r w:rsidRPr="007F25B6">
        <w:rPr>
          <w:rFonts w:ascii="Times New Roman" w:hAnsi="Times New Roman"/>
          <w:color w:val="0000FF"/>
        </w:rPr>
        <w:t>any</w:t>
      </w:r>
      <w:r w:rsidRPr="007F25B6">
        <w:rPr>
          <w:rFonts w:ascii="Times New Roman" w:hAnsi="Times New Roman"/>
          <w:color w:val="0000FF"/>
          <w:spacing w:val="-13"/>
        </w:rPr>
        <w:t xml:space="preserve"> </w:t>
      </w:r>
      <w:r w:rsidRPr="007F25B6">
        <w:rPr>
          <w:rFonts w:ascii="Times New Roman" w:hAnsi="Times New Roman"/>
          <w:color w:val="0000FF"/>
        </w:rPr>
        <w:t>organ</w:t>
      </w:r>
      <w:r w:rsidRPr="007F25B6">
        <w:rPr>
          <w:rFonts w:ascii="Times New Roman" w:hAnsi="Times New Roman"/>
          <w:color w:val="0000FF"/>
          <w:spacing w:val="-13"/>
        </w:rPr>
        <w:t xml:space="preserve"> </w:t>
      </w:r>
      <w:r w:rsidRPr="007F25B6">
        <w:rPr>
          <w:rFonts w:ascii="Times New Roman" w:hAnsi="Times New Roman"/>
          <w:color w:val="0000FF"/>
        </w:rPr>
        <w:t>of</w:t>
      </w:r>
      <w:r w:rsidRPr="007F25B6">
        <w:rPr>
          <w:rFonts w:ascii="Times New Roman" w:hAnsi="Times New Roman"/>
          <w:color w:val="0000FF"/>
          <w:spacing w:val="-13"/>
        </w:rPr>
        <w:t xml:space="preserve"> </w:t>
      </w:r>
      <w:r w:rsidRPr="007F25B6">
        <w:rPr>
          <w:rFonts w:ascii="Times New Roman" w:hAnsi="Times New Roman"/>
          <w:color w:val="0000FF"/>
        </w:rPr>
        <w:t>state</w:t>
      </w:r>
      <w:r w:rsidRPr="007F25B6">
        <w:rPr>
          <w:rFonts w:ascii="Times New Roman" w:hAnsi="Times New Roman"/>
          <w:color w:val="0000FF"/>
          <w:spacing w:val="-13"/>
        </w:rPr>
        <w:t xml:space="preserve"> </w:t>
      </w:r>
      <w:r w:rsidRPr="007F25B6">
        <w:rPr>
          <w:rFonts w:ascii="Times New Roman" w:hAnsi="Times New Roman"/>
          <w:color w:val="0000FF"/>
        </w:rPr>
        <w:t>to</w:t>
      </w:r>
      <w:r w:rsidRPr="007F25B6">
        <w:rPr>
          <w:rFonts w:ascii="Times New Roman" w:hAnsi="Times New Roman"/>
          <w:color w:val="0000FF"/>
          <w:spacing w:val="-13"/>
        </w:rPr>
        <w:t xml:space="preserve"> </w:t>
      </w:r>
      <w:r w:rsidRPr="007F25B6">
        <w:rPr>
          <w:rFonts w:ascii="Times New Roman" w:hAnsi="Times New Roman"/>
          <w:color w:val="0000FF"/>
        </w:rPr>
        <w:t>adopt</w:t>
      </w:r>
      <w:r w:rsidRPr="007F25B6">
        <w:rPr>
          <w:rFonts w:ascii="Times New Roman" w:hAnsi="Times New Roman"/>
          <w:color w:val="0000FF"/>
          <w:spacing w:val="-13"/>
        </w:rPr>
        <w:t xml:space="preserve"> </w:t>
      </w:r>
      <w:r w:rsidRPr="007F25B6">
        <w:rPr>
          <w:rFonts w:ascii="Times New Roman" w:hAnsi="Times New Roman"/>
          <w:color w:val="0000FF"/>
        </w:rPr>
        <w:t>and</w:t>
      </w:r>
      <w:r w:rsidRPr="007F25B6">
        <w:rPr>
          <w:rFonts w:ascii="Times New Roman" w:hAnsi="Times New Roman"/>
          <w:color w:val="0000FF"/>
          <w:spacing w:val="-13"/>
        </w:rPr>
        <w:t xml:space="preserve"> </w:t>
      </w:r>
      <w:r w:rsidRPr="007F25B6">
        <w:rPr>
          <w:rFonts w:ascii="Times New Roman" w:hAnsi="Times New Roman"/>
          <w:color w:val="0000FF"/>
        </w:rPr>
        <w:t>publish</w:t>
      </w:r>
      <w:r w:rsidRPr="007F25B6">
        <w:rPr>
          <w:rFonts w:ascii="Times New Roman" w:hAnsi="Times New Roman"/>
          <w:color w:val="0000FF"/>
          <w:spacing w:val="-13"/>
        </w:rPr>
        <w:t xml:space="preserve"> </w:t>
      </w:r>
      <w:r w:rsidRPr="007F25B6">
        <w:rPr>
          <w:rFonts w:ascii="Times New Roman" w:hAnsi="Times New Roman"/>
          <w:color w:val="0000FF"/>
        </w:rPr>
        <w:t>its</w:t>
      </w:r>
      <w:r w:rsidR="007D4AE0" w:rsidRPr="007F25B6">
        <w:rPr>
          <w:rFonts w:ascii="Times New Roman" w:hAnsi="Times New Roman"/>
          <w:color w:val="0000FF"/>
        </w:rPr>
        <w:t xml:space="preserve"> policy, plan or programme within three (3) years after being issued with Environmental Clearance Certificate by the Environmental Commissioner </w:t>
      </w:r>
    </w:p>
    <w:p w14:paraId="169A9222" w14:textId="77777777" w:rsidR="00383839" w:rsidRPr="007F25B6" w:rsidRDefault="00383839" w:rsidP="00383839">
      <w:pPr>
        <w:pStyle w:val="ListParagraph"/>
        <w:widowControl w:val="0"/>
        <w:autoSpaceDE w:val="0"/>
        <w:autoSpaceDN w:val="0"/>
        <w:adjustRightInd w:val="0"/>
        <w:spacing w:after="0" w:line="360" w:lineRule="auto"/>
        <w:ind w:left="2025"/>
        <w:jc w:val="both"/>
        <w:rPr>
          <w:rFonts w:ascii="Times New Roman" w:hAnsi="Times New Roman"/>
          <w:color w:val="0000FF"/>
        </w:rPr>
      </w:pPr>
    </w:p>
    <w:p w14:paraId="42E4EEC7" w14:textId="77777777" w:rsidR="00EA66CD" w:rsidRPr="007F25B6" w:rsidRDefault="00EA66CD" w:rsidP="00004671">
      <w:pPr>
        <w:pStyle w:val="Heading2"/>
      </w:pPr>
      <w:r w:rsidRPr="007F25B6">
        <w:t xml:space="preserve"> </w:t>
      </w:r>
      <w:bookmarkStart w:id="67" w:name="_Toc427492863"/>
      <w:r w:rsidRPr="007F25B6">
        <w:t>Monitoring Compliance with Environmental Scoping, Strategic Environmental Assessment (SEA) and Strategic Environmental Management Plan (SEMP)</w:t>
      </w:r>
      <w:bookmarkEnd w:id="67"/>
    </w:p>
    <w:p w14:paraId="63A92C9F" w14:textId="77777777" w:rsidR="00A13C95" w:rsidRPr="007F25B6" w:rsidRDefault="00A13C95" w:rsidP="0093519E">
      <w:pPr>
        <w:pStyle w:val="ListParagraph"/>
        <w:widowControl w:val="0"/>
        <w:autoSpaceDE w:val="0"/>
        <w:autoSpaceDN w:val="0"/>
        <w:adjustRightInd w:val="0"/>
        <w:spacing w:after="0" w:line="360" w:lineRule="auto"/>
        <w:ind w:left="926" w:right="392"/>
        <w:jc w:val="both"/>
        <w:rPr>
          <w:rFonts w:ascii="Times New Roman" w:hAnsi="Times New Roman"/>
          <w:color w:val="000000"/>
        </w:rPr>
      </w:pPr>
      <w:r w:rsidRPr="007F25B6">
        <w:rPr>
          <w:rFonts w:ascii="Times New Roman" w:hAnsi="Times New Roman"/>
          <w:color w:val="292425"/>
        </w:rPr>
        <w:t>(1)</w:t>
      </w:r>
      <w:r w:rsidRPr="007F25B6">
        <w:rPr>
          <w:rFonts w:ascii="Times New Roman" w:hAnsi="Times New Roman"/>
          <w:color w:val="292425"/>
        </w:rPr>
        <w:tab/>
      </w:r>
      <w:r w:rsidR="008D4F5A" w:rsidRPr="007F25B6">
        <w:rPr>
          <w:rFonts w:ascii="Times New Roman" w:hAnsi="Times New Roman"/>
          <w:color w:val="292425"/>
        </w:rPr>
        <w:t>Every organ of state must exercise every function it may have, or that</w:t>
      </w:r>
      <w:r w:rsidR="008D4F5A" w:rsidRPr="007F25B6">
        <w:rPr>
          <w:rFonts w:ascii="Times New Roman" w:hAnsi="Times New Roman"/>
          <w:color w:val="292425"/>
          <w:spacing w:val="-8"/>
        </w:rPr>
        <w:t xml:space="preserve"> </w:t>
      </w:r>
      <w:r w:rsidR="008D4F5A" w:rsidRPr="007F25B6">
        <w:rPr>
          <w:rFonts w:ascii="Times New Roman" w:hAnsi="Times New Roman"/>
          <w:color w:val="292425"/>
        </w:rPr>
        <w:t>has</w:t>
      </w:r>
      <w:r w:rsidR="008D4F5A" w:rsidRPr="007F25B6">
        <w:rPr>
          <w:rFonts w:ascii="Times New Roman" w:hAnsi="Times New Roman"/>
          <w:color w:val="292425"/>
          <w:spacing w:val="-8"/>
        </w:rPr>
        <w:t xml:space="preserve"> </w:t>
      </w:r>
    </w:p>
    <w:p w14:paraId="6C21B1EA" w14:textId="77777777" w:rsidR="008D4F5A" w:rsidRPr="007F25B6" w:rsidRDefault="008D4F5A" w:rsidP="00A13C95">
      <w:pPr>
        <w:widowControl w:val="0"/>
        <w:autoSpaceDE w:val="0"/>
        <w:autoSpaceDN w:val="0"/>
        <w:adjustRightInd w:val="0"/>
        <w:spacing w:after="0" w:line="360" w:lineRule="auto"/>
        <w:ind w:left="1440" w:right="392"/>
        <w:jc w:val="both"/>
        <w:rPr>
          <w:rFonts w:ascii="Times New Roman" w:hAnsi="Times New Roman"/>
          <w:color w:val="000000"/>
        </w:rPr>
      </w:pPr>
      <w:r w:rsidRPr="007F25B6">
        <w:rPr>
          <w:rFonts w:ascii="Times New Roman" w:hAnsi="Times New Roman"/>
          <w:color w:val="292425"/>
        </w:rPr>
        <w:t>been</w:t>
      </w:r>
      <w:r w:rsidRPr="007F25B6">
        <w:rPr>
          <w:rFonts w:ascii="Times New Roman" w:hAnsi="Times New Roman"/>
          <w:color w:val="292425"/>
          <w:spacing w:val="-8"/>
        </w:rPr>
        <w:t xml:space="preserve"> </w:t>
      </w:r>
      <w:r w:rsidRPr="007F25B6">
        <w:rPr>
          <w:rFonts w:ascii="Times New Roman" w:hAnsi="Times New Roman"/>
          <w:color w:val="292425"/>
        </w:rPr>
        <w:t>assigned</w:t>
      </w:r>
      <w:r w:rsidRPr="007F25B6">
        <w:rPr>
          <w:rFonts w:ascii="Times New Roman" w:hAnsi="Times New Roman"/>
          <w:color w:val="292425"/>
          <w:spacing w:val="-8"/>
        </w:rPr>
        <w:t xml:space="preserve"> </w:t>
      </w:r>
      <w:r w:rsidRPr="007F25B6">
        <w:rPr>
          <w:rFonts w:ascii="Times New Roman" w:hAnsi="Times New Roman"/>
          <w:color w:val="292425"/>
        </w:rPr>
        <w:t>or</w:t>
      </w:r>
      <w:r w:rsidRPr="007F25B6">
        <w:rPr>
          <w:rFonts w:ascii="Times New Roman" w:hAnsi="Times New Roman"/>
          <w:color w:val="292425"/>
          <w:spacing w:val="-8"/>
        </w:rPr>
        <w:t xml:space="preserve"> </w:t>
      </w:r>
      <w:r w:rsidRPr="007F25B6">
        <w:rPr>
          <w:rFonts w:ascii="Times New Roman" w:hAnsi="Times New Roman"/>
          <w:color w:val="292425"/>
        </w:rPr>
        <w:t>delegated</w:t>
      </w:r>
      <w:r w:rsidRPr="007F25B6">
        <w:rPr>
          <w:rFonts w:ascii="Times New Roman" w:hAnsi="Times New Roman"/>
          <w:color w:val="292425"/>
          <w:spacing w:val="-8"/>
        </w:rPr>
        <w:t xml:space="preserve"> </w:t>
      </w:r>
      <w:r w:rsidRPr="007F25B6">
        <w:rPr>
          <w:rFonts w:ascii="Times New Roman" w:hAnsi="Times New Roman"/>
          <w:color w:val="292425"/>
        </w:rPr>
        <w:t>to</w:t>
      </w:r>
      <w:r w:rsidRPr="007F25B6">
        <w:rPr>
          <w:rFonts w:ascii="Times New Roman" w:hAnsi="Times New Roman"/>
          <w:color w:val="292425"/>
          <w:spacing w:val="-8"/>
        </w:rPr>
        <w:t xml:space="preserve"> </w:t>
      </w:r>
      <w:r w:rsidRPr="007F25B6">
        <w:rPr>
          <w:rFonts w:ascii="Times New Roman" w:hAnsi="Times New Roman"/>
          <w:color w:val="292425"/>
        </w:rPr>
        <w:t>it,</w:t>
      </w:r>
      <w:r w:rsidRPr="007F25B6">
        <w:rPr>
          <w:rFonts w:ascii="Times New Roman" w:hAnsi="Times New Roman"/>
          <w:color w:val="292425"/>
          <w:spacing w:val="-8"/>
        </w:rPr>
        <w:t xml:space="preserve"> </w:t>
      </w:r>
      <w:r w:rsidRPr="007F25B6">
        <w:rPr>
          <w:rFonts w:ascii="Times New Roman" w:hAnsi="Times New Roman"/>
          <w:color w:val="292425"/>
        </w:rPr>
        <w:t>by</w:t>
      </w:r>
      <w:r w:rsidRPr="007F25B6">
        <w:rPr>
          <w:rFonts w:ascii="Times New Roman" w:hAnsi="Times New Roman"/>
          <w:color w:val="292425"/>
          <w:spacing w:val="-8"/>
        </w:rPr>
        <w:t xml:space="preserve"> </w:t>
      </w:r>
      <w:r w:rsidRPr="007F25B6">
        <w:rPr>
          <w:rFonts w:ascii="Times New Roman" w:hAnsi="Times New Roman"/>
          <w:color w:val="292425"/>
        </w:rPr>
        <w:t>or</w:t>
      </w:r>
      <w:r w:rsidRPr="007F25B6">
        <w:rPr>
          <w:rFonts w:ascii="Times New Roman" w:hAnsi="Times New Roman"/>
          <w:color w:val="292425"/>
          <w:spacing w:val="-8"/>
        </w:rPr>
        <w:t xml:space="preserve"> </w:t>
      </w:r>
      <w:r w:rsidRPr="007F25B6">
        <w:rPr>
          <w:rFonts w:ascii="Times New Roman" w:hAnsi="Times New Roman"/>
          <w:color w:val="292425"/>
        </w:rPr>
        <w:t>under</w:t>
      </w:r>
      <w:r w:rsidRPr="007F25B6">
        <w:rPr>
          <w:rFonts w:ascii="Times New Roman" w:hAnsi="Times New Roman"/>
          <w:color w:val="292425"/>
          <w:spacing w:val="-8"/>
        </w:rPr>
        <w:t xml:space="preserve"> </w:t>
      </w:r>
      <w:r w:rsidRPr="007F25B6">
        <w:rPr>
          <w:rFonts w:ascii="Times New Roman" w:hAnsi="Times New Roman"/>
          <w:color w:val="292425"/>
        </w:rPr>
        <w:t>any</w:t>
      </w:r>
      <w:r w:rsidRPr="007F25B6">
        <w:rPr>
          <w:rFonts w:ascii="Times New Roman" w:hAnsi="Times New Roman"/>
          <w:color w:val="292425"/>
          <w:spacing w:val="-8"/>
        </w:rPr>
        <w:t xml:space="preserve"> </w:t>
      </w:r>
      <w:r w:rsidRPr="007F25B6">
        <w:rPr>
          <w:rFonts w:ascii="Times New Roman" w:hAnsi="Times New Roman"/>
          <w:color w:val="292425"/>
        </w:rPr>
        <w:t>law,</w:t>
      </w:r>
      <w:r w:rsidRPr="007F25B6">
        <w:rPr>
          <w:rFonts w:ascii="Times New Roman" w:hAnsi="Times New Roman"/>
          <w:color w:val="292425"/>
          <w:spacing w:val="-8"/>
        </w:rPr>
        <w:t xml:space="preserve"> </w:t>
      </w:r>
      <w:r w:rsidRPr="007F25B6">
        <w:rPr>
          <w:rFonts w:ascii="Times New Roman" w:hAnsi="Times New Roman"/>
          <w:color w:val="292425"/>
        </w:rPr>
        <w:t>and</w:t>
      </w:r>
      <w:r w:rsidRPr="007F25B6">
        <w:rPr>
          <w:rFonts w:ascii="Times New Roman" w:hAnsi="Times New Roman"/>
          <w:color w:val="292425"/>
          <w:spacing w:val="-8"/>
        </w:rPr>
        <w:t xml:space="preserve"> </w:t>
      </w:r>
      <w:r w:rsidRPr="007F25B6">
        <w:rPr>
          <w:rFonts w:ascii="Times New Roman" w:hAnsi="Times New Roman"/>
          <w:color w:val="292425"/>
        </w:rPr>
        <w:t>that</w:t>
      </w:r>
      <w:r w:rsidRPr="007F25B6">
        <w:rPr>
          <w:rFonts w:ascii="Times New Roman" w:hAnsi="Times New Roman"/>
          <w:color w:val="292425"/>
          <w:spacing w:val="-8"/>
        </w:rPr>
        <w:t xml:space="preserve"> </w:t>
      </w:r>
      <w:r w:rsidRPr="007F25B6">
        <w:rPr>
          <w:rFonts w:ascii="Times New Roman" w:hAnsi="Times New Roman"/>
          <w:color w:val="292425"/>
        </w:rPr>
        <w:t>may</w:t>
      </w:r>
      <w:r w:rsidRPr="007F25B6">
        <w:rPr>
          <w:rFonts w:ascii="Times New Roman" w:hAnsi="Times New Roman"/>
          <w:color w:val="292425"/>
          <w:spacing w:val="-8"/>
        </w:rPr>
        <w:t xml:space="preserve"> </w:t>
      </w:r>
      <w:r w:rsidRPr="007F25B6">
        <w:rPr>
          <w:rFonts w:ascii="Times New Roman" w:hAnsi="Times New Roman"/>
          <w:color w:val="292425"/>
        </w:rPr>
        <w:t xml:space="preserve">significantly </w:t>
      </w:r>
      <w:r w:rsidRPr="007F25B6">
        <w:rPr>
          <w:rFonts w:ascii="Times New Roman" w:hAnsi="Times New Roman"/>
          <w:color w:val="292425"/>
          <w:spacing w:val="8"/>
        </w:rPr>
        <w:t>affec</w:t>
      </w:r>
      <w:r w:rsidRPr="007F25B6">
        <w:rPr>
          <w:rFonts w:ascii="Times New Roman" w:hAnsi="Times New Roman"/>
          <w:color w:val="292425"/>
        </w:rPr>
        <w:t xml:space="preserve">t </w:t>
      </w:r>
      <w:r w:rsidRPr="007F25B6">
        <w:rPr>
          <w:rFonts w:ascii="Times New Roman" w:hAnsi="Times New Roman"/>
          <w:color w:val="292425"/>
          <w:spacing w:val="8"/>
        </w:rPr>
        <w:t>th</w:t>
      </w:r>
      <w:r w:rsidRPr="007F25B6">
        <w:rPr>
          <w:rFonts w:ascii="Times New Roman" w:hAnsi="Times New Roman"/>
          <w:color w:val="292425"/>
        </w:rPr>
        <w:t xml:space="preserve">e </w:t>
      </w:r>
      <w:r w:rsidRPr="007F25B6">
        <w:rPr>
          <w:rFonts w:ascii="Times New Roman" w:hAnsi="Times New Roman"/>
          <w:color w:val="292425"/>
          <w:spacing w:val="8"/>
        </w:rPr>
        <w:t>protectio</w:t>
      </w:r>
      <w:r w:rsidRPr="007F25B6">
        <w:rPr>
          <w:rFonts w:ascii="Times New Roman" w:hAnsi="Times New Roman"/>
          <w:color w:val="292425"/>
        </w:rPr>
        <w:t xml:space="preserve">n </w:t>
      </w:r>
      <w:r w:rsidRPr="007F25B6">
        <w:rPr>
          <w:rFonts w:ascii="Times New Roman" w:hAnsi="Times New Roman"/>
          <w:color w:val="292425"/>
          <w:spacing w:val="8"/>
        </w:rPr>
        <w:t>o</w:t>
      </w:r>
      <w:r w:rsidRPr="007F25B6">
        <w:rPr>
          <w:rFonts w:ascii="Times New Roman" w:hAnsi="Times New Roman"/>
          <w:color w:val="292425"/>
        </w:rPr>
        <w:t xml:space="preserve">f </w:t>
      </w:r>
      <w:r w:rsidRPr="007F25B6">
        <w:rPr>
          <w:rFonts w:ascii="Times New Roman" w:hAnsi="Times New Roman"/>
          <w:color w:val="292425"/>
          <w:spacing w:val="8"/>
        </w:rPr>
        <w:t>th</w:t>
      </w:r>
      <w:r w:rsidRPr="007F25B6">
        <w:rPr>
          <w:rFonts w:ascii="Times New Roman" w:hAnsi="Times New Roman"/>
          <w:color w:val="292425"/>
        </w:rPr>
        <w:t xml:space="preserve">e </w:t>
      </w:r>
      <w:r w:rsidRPr="007F25B6">
        <w:rPr>
          <w:rFonts w:ascii="Times New Roman" w:hAnsi="Times New Roman"/>
          <w:color w:val="292425"/>
          <w:spacing w:val="8"/>
        </w:rPr>
        <w:t>environment</w:t>
      </w:r>
      <w:r w:rsidRPr="007F25B6">
        <w:rPr>
          <w:rFonts w:ascii="Times New Roman" w:hAnsi="Times New Roman"/>
          <w:color w:val="292425"/>
        </w:rPr>
        <w:t xml:space="preserve">, </w:t>
      </w:r>
      <w:r w:rsidRPr="007F25B6">
        <w:rPr>
          <w:rFonts w:ascii="Times New Roman" w:hAnsi="Times New Roman"/>
          <w:color w:val="292425"/>
          <w:spacing w:val="8"/>
        </w:rPr>
        <w:t>substantiall</w:t>
      </w:r>
      <w:r w:rsidRPr="007F25B6">
        <w:rPr>
          <w:rFonts w:ascii="Times New Roman" w:hAnsi="Times New Roman"/>
          <w:color w:val="292425"/>
        </w:rPr>
        <w:t xml:space="preserve">y </w:t>
      </w:r>
      <w:r w:rsidRPr="007F25B6">
        <w:rPr>
          <w:rFonts w:ascii="Times New Roman" w:hAnsi="Times New Roman"/>
          <w:color w:val="292425"/>
          <w:spacing w:val="8"/>
        </w:rPr>
        <w:t>i</w:t>
      </w:r>
      <w:r w:rsidRPr="007F25B6">
        <w:rPr>
          <w:rFonts w:ascii="Times New Roman" w:hAnsi="Times New Roman"/>
          <w:color w:val="292425"/>
        </w:rPr>
        <w:t xml:space="preserve">n </w:t>
      </w:r>
      <w:r w:rsidRPr="007F25B6">
        <w:rPr>
          <w:rFonts w:ascii="Times New Roman" w:hAnsi="Times New Roman"/>
          <w:color w:val="292425"/>
          <w:spacing w:val="8"/>
        </w:rPr>
        <w:t>accordanc</w:t>
      </w:r>
      <w:r w:rsidRPr="007F25B6">
        <w:rPr>
          <w:rFonts w:ascii="Times New Roman" w:hAnsi="Times New Roman"/>
          <w:color w:val="292425"/>
        </w:rPr>
        <w:t xml:space="preserve">e </w:t>
      </w:r>
      <w:r w:rsidRPr="007F25B6">
        <w:rPr>
          <w:rFonts w:ascii="Times New Roman" w:hAnsi="Times New Roman"/>
          <w:color w:val="292425"/>
          <w:spacing w:val="8"/>
        </w:rPr>
        <w:t>wit</w:t>
      </w:r>
      <w:r w:rsidRPr="007F25B6">
        <w:rPr>
          <w:rFonts w:ascii="Times New Roman" w:hAnsi="Times New Roman"/>
          <w:color w:val="292425"/>
        </w:rPr>
        <w:t xml:space="preserve">h </w:t>
      </w:r>
      <w:r w:rsidRPr="007F25B6">
        <w:rPr>
          <w:rFonts w:ascii="Times New Roman" w:hAnsi="Times New Roman"/>
          <w:color w:val="292425"/>
          <w:spacing w:val="8"/>
        </w:rPr>
        <w:t xml:space="preserve">the </w:t>
      </w:r>
      <w:r w:rsidR="00464FAD" w:rsidRPr="007F25B6">
        <w:rPr>
          <w:rFonts w:ascii="Times New Roman" w:hAnsi="Times New Roman"/>
          <w:color w:val="0000FF"/>
          <w:spacing w:val="-2"/>
        </w:rPr>
        <w:t xml:space="preserve">Environmental Scoping, Strategic Environmental Assessment (SEA) and / or Strategic Environmental Management Plan (SEMP) </w:t>
      </w:r>
      <w:r w:rsidRPr="007F25B6">
        <w:rPr>
          <w:rFonts w:ascii="Times New Roman" w:hAnsi="Times New Roman"/>
          <w:color w:val="292425"/>
          <w:spacing w:val="-2"/>
        </w:rPr>
        <w:t>prepare</w:t>
      </w:r>
      <w:r w:rsidRPr="007F25B6">
        <w:rPr>
          <w:rFonts w:ascii="Times New Roman" w:hAnsi="Times New Roman"/>
          <w:color w:val="292425"/>
        </w:rPr>
        <w:t>d</w:t>
      </w:r>
      <w:r w:rsidRPr="007F25B6">
        <w:rPr>
          <w:rFonts w:ascii="Times New Roman" w:hAnsi="Times New Roman"/>
          <w:color w:val="292425"/>
          <w:spacing w:val="-19"/>
        </w:rPr>
        <w:t xml:space="preserve"> </w:t>
      </w:r>
      <w:r w:rsidRPr="007F25B6">
        <w:rPr>
          <w:rFonts w:ascii="Times New Roman" w:hAnsi="Times New Roman"/>
          <w:color w:val="292425"/>
          <w:spacing w:val="-2"/>
        </w:rPr>
        <w:t>an</w:t>
      </w:r>
      <w:r w:rsidRPr="007F25B6">
        <w:rPr>
          <w:rFonts w:ascii="Times New Roman" w:hAnsi="Times New Roman"/>
          <w:color w:val="292425"/>
        </w:rPr>
        <w:t>d</w:t>
      </w:r>
      <w:r w:rsidRPr="007F25B6">
        <w:rPr>
          <w:rFonts w:ascii="Times New Roman" w:hAnsi="Times New Roman"/>
          <w:color w:val="292425"/>
          <w:spacing w:val="-19"/>
        </w:rPr>
        <w:t xml:space="preserve"> </w:t>
      </w:r>
      <w:r w:rsidRPr="007F25B6">
        <w:rPr>
          <w:rFonts w:ascii="Times New Roman" w:hAnsi="Times New Roman"/>
          <w:color w:val="292425"/>
          <w:spacing w:val="-2"/>
        </w:rPr>
        <w:t>approve</w:t>
      </w:r>
      <w:r w:rsidRPr="007F25B6">
        <w:rPr>
          <w:rFonts w:ascii="Times New Roman" w:hAnsi="Times New Roman"/>
          <w:color w:val="292425"/>
        </w:rPr>
        <w:t>d</w:t>
      </w:r>
      <w:r w:rsidRPr="007F25B6">
        <w:rPr>
          <w:rFonts w:ascii="Times New Roman" w:hAnsi="Times New Roman"/>
          <w:color w:val="292425"/>
          <w:spacing w:val="-19"/>
        </w:rPr>
        <w:t xml:space="preserve"> </w:t>
      </w:r>
      <w:r w:rsidRPr="007F25B6">
        <w:rPr>
          <w:rFonts w:ascii="Times New Roman" w:hAnsi="Times New Roman"/>
          <w:color w:val="292425"/>
          <w:spacing w:val="-2"/>
        </w:rPr>
        <w:t>i</w:t>
      </w:r>
      <w:r w:rsidRPr="007F25B6">
        <w:rPr>
          <w:rFonts w:ascii="Times New Roman" w:hAnsi="Times New Roman"/>
          <w:color w:val="292425"/>
        </w:rPr>
        <w:t>n</w:t>
      </w:r>
      <w:r w:rsidRPr="007F25B6">
        <w:rPr>
          <w:rFonts w:ascii="Times New Roman" w:hAnsi="Times New Roman"/>
          <w:color w:val="292425"/>
          <w:spacing w:val="-19"/>
        </w:rPr>
        <w:t xml:space="preserve"> </w:t>
      </w:r>
      <w:r w:rsidRPr="007F25B6">
        <w:rPr>
          <w:rFonts w:ascii="Times New Roman" w:hAnsi="Times New Roman"/>
          <w:color w:val="292425"/>
          <w:spacing w:val="-2"/>
        </w:rPr>
        <w:t>accordanc</w:t>
      </w:r>
      <w:r w:rsidRPr="007F25B6">
        <w:rPr>
          <w:rFonts w:ascii="Times New Roman" w:hAnsi="Times New Roman"/>
          <w:color w:val="292425"/>
        </w:rPr>
        <w:t>e</w:t>
      </w:r>
      <w:r w:rsidRPr="007F25B6">
        <w:rPr>
          <w:rFonts w:ascii="Times New Roman" w:hAnsi="Times New Roman"/>
          <w:color w:val="292425"/>
          <w:spacing w:val="-19"/>
        </w:rPr>
        <w:t xml:space="preserve"> </w:t>
      </w:r>
      <w:r w:rsidRPr="007F25B6">
        <w:rPr>
          <w:rFonts w:ascii="Times New Roman" w:hAnsi="Times New Roman"/>
          <w:color w:val="292425"/>
          <w:spacing w:val="-2"/>
        </w:rPr>
        <w:t>wit</w:t>
      </w:r>
      <w:r w:rsidRPr="007F25B6">
        <w:rPr>
          <w:rFonts w:ascii="Times New Roman" w:hAnsi="Times New Roman"/>
          <w:color w:val="292425"/>
        </w:rPr>
        <w:t>h</w:t>
      </w:r>
      <w:r w:rsidRPr="007F25B6">
        <w:rPr>
          <w:rFonts w:ascii="Times New Roman" w:hAnsi="Times New Roman"/>
          <w:color w:val="292425"/>
          <w:spacing w:val="-19"/>
        </w:rPr>
        <w:t xml:space="preserve"> </w:t>
      </w:r>
      <w:r w:rsidRPr="007F25B6">
        <w:rPr>
          <w:rFonts w:ascii="Times New Roman" w:hAnsi="Times New Roman"/>
          <w:color w:val="292425"/>
          <w:spacing w:val="-2"/>
        </w:rPr>
        <w:t>thi</w:t>
      </w:r>
      <w:r w:rsidRPr="007F25B6">
        <w:rPr>
          <w:rFonts w:ascii="Times New Roman" w:hAnsi="Times New Roman"/>
          <w:color w:val="292425"/>
        </w:rPr>
        <w:t>s</w:t>
      </w:r>
      <w:r w:rsidRPr="007F25B6">
        <w:rPr>
          <w:rFonts w:ascii="Times New Roman" w:hAnsi="Times New Roman"/>
          <w:color w:val="292425"/>
          <w:spacing w:val="-19"/>
        </w:rPr>
        <w:t xml:space="preserve"> </w:t>
      </w:r>
      <w:r w:rsidRPr="007F25B6">
        <w:rPr>
          <w:rFonts w:ascii="Times New Roman" w:hAnsi="Times New Roman"/>
          <w:color w:val="292425"/>
          <w:spacing w:val="-2"/>
        </w:rPr>
        <w:t>Part</w:t>
      </w:r>
      <w:r w:rsidRPr="007F25B6">
        <w:rPr>
          <w:rFonts w:ascii="Times New Roman" w:hAnsi="Times New Roman"/>
          <w:color w:val="292425"/>
        </w:rPr>
        <w:t>,</w:t>
      </w:r>
      <w:r w:rsidRPr="007F25B6">
        <w:rPr>
          <w:rFonts w:ascii="Times New Roman" w:hAnsi="Times New Roman"/>
          <w:color w:val="292425"/>
          <w:spacing w:val="-19"/>
        </w:rPr>
        <w:t xml:space="preserve"> </w:t>
      </w:r>
      <w:r w:rsidRPr="007F25B6">
        <w:rPr>
          <w:rFonts w:ascii="Times New Roman" w:hAnsi="Times New Roman"/>
          <w:color w:val="292425"/>
          <w:spacing w:val="-2"/>
        </w:rPr>
        <w:t>bu</w:t>
      </w:r>
      <w:r w:rsidRPr="007F25B6">
        <w:rPr>
          <w:rFonts w:ascii="Times New Roman" w:hAnsi="Times New Roman"/>
          <w:color w:val="292425"/>
        </w:rPr>
        <w:t>t</w:t>
      </w:r>
      <w:r w:rsidRPr="007F25B6">
        <w:rPr>
          <w:rFonts w:ascii="Times New Roman" w:hAnsi="Times New Roman"/>
          <w:color w:val="292425"/>
          <w:spacing w:val="-19"/>
        </w:rPr>
        <w:t xml:space="preserve"> </w:t>
      </w:r>
      <w:r w:rsidRPr="007F25B6">
        <w:rPr>
          <w:rFonts w:ascii="Times New Roman" w:hAnsi="Times New Roman"/>
          <w:color w:val="292425"/>
          <w:spacing w:val="-2"/>
        </w:rPr>
        <w:t>an</w:t>
      </w:r>
      <w:r w:rsidRPr="007F25B6">
        <w:rPr>
          <w:rFonts w:ascii="Times New Roman" w:hAnsi="Times New Roman"/>
          <w:color w:val="292425"/>
        </w:rPr>
        <w:t>y</w:t>
      </w:r>
      <w:r w:rsidRPr="007F25B6">
        <w:rPr>
          <w:rFonts w:ascii="Times New Roman" w:hAnsi="Times New Roman"/>
          <w:color w:val="292425"/>
          <w:spacing w:val="-19"/>
        </w:rPr>
        <w:t xml:space="preserve"> </w:t>
      </w:r>
      <w:r w:rsidRPr="007F25B6">
        <w:rPr>
          <w:rFonts w:ascii="Times New Roman" w:hAnsi="Times New Roman"/>
          <w:color w:val="292425"/>
          <w:spacing w:val="-2"/>
        </w:rPr>
        <w:t xml:space="preserve">substantial </w:t>
      </w:r>
      <w:r w:rsidRPr="007F25B6">
        <w:rPr>
          <w:rFonts w:ascii="Times New Roman" w:hAnsi="Times New Roman"/>
          <w:color w:val="292425"/>
          <w:spacing w:val="8"/>
        </w:rPr>
        <w:t>deviatio</w:t>
      </w:r>
      <w:r w:rsidRPr="007F25B6">
        <w:rPr>
          <w:rFonts w:ascii="Times New Roman" w:hAnsi="Times New Roman"/>
          <w:color w:val="292425"/>
        </w:rPr>
        <w:t xml:space="preserve">n </w:t>
      </w:r>
      <w:r w:rsidRPr="007F25B6">
        <w:rPr>
          <w:rFonts w:ascii="Times New Roman" w:hAnsi="Times New Roman"/>
          <w:color w:val="292425"/>
          <w:spacing w:val="8"/>
        </w:rPr>
        <w:t>fro</w:t>
      </w:r>
      <w:r w:rsidRPr="007F25B6">
        <w:rPr>
          <w:rFonts w:ascii="Times New Roman" w:hAnsi="Times New Roman"/>
          <w:color w:val="292425"/>
        </w:rPr>
        <w:t xml:space="preserve">m </w:t>
      </w:r>
      <w:r w:rsidR="00464FAD" w:rsidRPr="007F25B6">
        <w:rPr>
          <w:rFonts w:ascii="Times New Roman" w:hAnsi="Times New Roman"/>
          <w:color w:val="0000FF"/>
          <w:spacing w:val="8"/>
        </w:rPr>
        <w:t>Environmental Scoping, Strategic Environmental Assessment (SEA) and / or Strategic Environmental Management Plan (SEMP)</w:t>
      </w:r>
      <w:r w:rsidRPr="007F25B6">
        <w:rPr>
          <w:rFonts w:ascii="Times New Roman" w:hAnsi="Times New Roman"/>
          <w:color w:val="0000FF"/>
        </w:rPr>
        <w:t xml:space="preserve"> </w:t>
      </w:r>
      <w:r w:rsidRPr="007F25B6">
        <w:rPr>
          <w:rFonts w:ascii="Times New Roman" w:hAnsi="Times New Roman"/>
          <w:color w:val="292425"/>
          <w:spacing w:val="8"/>
        </w:rPr>
        <w:t>mus</w:t>
      </w:r>
      <w:r w:rsidRPr="007F25B6">
        <w:rPr>
          <w:rFonts w:ascii="Times New Roman" w:hAnsi="Times New Roman"/>
          <w:color w:val="292425"/>
        </w:rPr>
        <w:t xml:space="preserve">t </w:t>
      </w:r>
      <w:r w:rsidRPr="007F25B6">
        <w:rPr>
          <w:rFonts w:ascii="Times New Roman" w:hAnsi="Times New Roman"/>
          <w:color w:val="292425"/>
          <w:spacing w:val="8"/>
        </w:rPr>
        <w:t>b</w:t>
      </w:r>
      <w:r w:rsidRPr="007F25B6">
        <w:rPr>
          <w:rFonts w:ascii="Times New Roman" w:hAnsi="Times New Roman"/>
          <w:color w:val="292425"/>
        </w:rPr>
        <w:t xml:space="preserve">e </w:t>
      </w:r>
      <w:r w:rsidRPr="007F25B6">
        <w:rPr>
          <w:rFonts w:ascii="Times New Roman" w:hAnsi="Times New Roman"/>
          <w:color w:val="292425"/>
          <w:spacing w:val="8"/>
        </w:rPr>
        <w:t>reporte</w:t>
      </w:r>
      <w:r w:rsidRPr="007F25B6">
        <w:rPr>
          <w:rFonts w:ascii="Times New Roman" w:hAnsi="Times New Roman"/>
          <w:color w:val="292425"/>
        </w:rPr>
        <w:t xml:space="preserve">d </w:t>
      </w:r>
      <w:r w:rsidRPr="007F25B6">
        <w:rPr>
          <w:rFonts w:ascii="Times New Roman" w:hAnsi="Times New Roman"/>
          <w:color w:val="292425"/>
          <w:spacing w:val="8"/>
        </w:rPr>
        <w:t>t</w:t>
      </w:r>
      <w:r w:rsidRPr="007F25B6">
        <w:rPr>
          <w:rFonts w:ascii="Times New Roman" w:hAnsi="Times New Roman"/>
          <w:color w:val="292425"/>
        </w:rPr>
        <w:t xml:space="preserve">o </w:t>
      </w:r>
      <w:r w:rsidRPr="007F25B6">
        <w:rPr>
          <w:rFonts w:ascii="Times New Roman" w:hAnsi="Times New Roman"/>
          <w:color w:val="292425"/>
          <w:spacing w:val="8"/>
        </w:rPr>
        <w:t>th</w:t>
      </w:r>
      <w:r w:rsidRPr="007F25B6">
        <w:rPr>
          <w:rFonts w:ascii="Times New Roman" w:hAnsi="Times New Roman"/>
          <w:color w:val="292425"/>
        </w:rPr>
        <w:t xml:space="preserve">e </w:t>
      </w:r>
      <w:r w:rsidRPr="007F25B6">
        <w:rPr>
          <w:rFonts w:ascii="Times New Roman" w:hAnsi="Times New Roman"/>
          <w:color w:val="292425"/>
          <w:spacing w:val="8"/>
        </w:rPr>
        <w:t xml:space="preserve">Environmental </w:t>
      </w:r>
      <w:r w:rsidRPr="007F25B6">
        <w:rPr>
          <w:rFonts w:ascii="Times New Roman" w:hAnsi="Times New Roman"/>
          <w:color w:val="292425"/>
          <w:spacing w:val="-1"/>
        </w:rPr>
        <w:t>Commissioner.</w:t>
      </w:r>
    </w:p>
    <w:p w14:paraId="63B35C43" w14:textId="77777777" w:rsidR="008D4F5A" w:rsidRPr="007F25B6" w:rsidRDefault="00A13C95" w:rsidP="00A13C95">
      <w:pPr>
        <w:widowControl w:val="0"/>
        <w:autoSpaceDE w:val="0"/>
        <w:autoSpaceDN w:val="0"/>
        <w:adjustRightInd w:val="0"/>
        <w:spacing w:after="0" w:line="360" w:lineRule="auto"/>
        <w:ind w:left="1440" w:right="401" w:hanging="428"/>
        <w:jc w:val="both"/>
        <w:rPr>
          <w:rFonts w:ascii="Times New Roman" w:hAnsi="Times New Roman"/>
          <w:color w:val="000000"/>
        </w:rPr>
      </w:pPr>
      <w:r w:rsidRPr="007F25B6">
        <w:rPr>
          <w:rFonts w:ascii="Times New Roman" w:hAnsi="Times New Roman"/>
          <w:color w:val="292425"/>
        </w:rPr>
        <w:t>(2)</w:t>
      </w:r>
      <w:r w:rsidRPr="007F25B6">
        <w:rPr>
          <w:rFonts w:ascii="Times New Roman" w:hAnsi="Times New Roman"/>
          <w:color w:val="292425"/>
        </w:rPr>
        <w:tab/>
      </w:r>
      <w:r w:rsidR="008D4F5A" w:rsidRPr="007F25B6">
        <w:rPr>
          <w:rFonts w:ascii="Times New Roman" w:hAnsi="Times New Roman"/>
          <w:color w:val="292425"/>
        </w:rPr>
        <w:t xml:space="preserve">Every organ of state identified and listed in </w:t>
      </w:r>
      <w:r w:rsidR="002F5040" w:rsidRPr="007F25B6">
        <w:rPr>
          <w:rFonts w:ascii="Times New Roman" w:hAnsi="Times New Roman"/>
          <w:color w:val="292425"/>
        </w:rPr>
        <w:t xml:space="preserve">the regulations </w:t>
      </w:r>
      <w:r w:rsidR="008D4F5A" w:rsidRPr="007F25B6">
        <w:rPr>
          <w:rFonts w:ascii="Times New Roman" w:hAnsi="Times New Roman"/>
          <w:color w:val="292425"/>
        </w:rPr>
        <w:t>must report</w:t>
      </w:r>
      <w:r w:rsidR="008D4F5A" w:rsidRPr="007F25B6">
        <w:rPr>
          <w:rFonts w:ascii="Times New Roman" w:hAnsi="Times New Roman"/>
          <w:color w:val="292425"/>
          <w:spacing w:val="-11"/>
        </w:rPr>
        <w:t xml:space="preserve"> </w:t>
      </w:r>
      <w:r w:rsidR="008D4F5A" w:rsidRPr="007F25B6">
        <w:rPr>
          <w:rFonts w:ascii="Times New Roman" w:hAnsi="Times New Roman"/>
          <w:color w:val="292425"/>
        </w:rPr>
        <w:t>annually</w:t>
      </w:r>
      <w:r w:rsidR="008D4F5A" w:rsidRPr="007F25B6">
        <w:rPr>
          <w:rFonts w:ascii="Times New Roman" w:hAnsi="Times New Roman"/>
          <w:color w:val="292425"/>
          <w:spacing w:val="-11"/>
        </w:rPr>
        <w:t xml:space="preserve"> </w:t>
      </w:r>
      <w:r w:rsidR="008D4F5A" w:rsidRPr="007F25B6">
        <w:rPr>
          <w:rFonts w:ascii="Times New Roman" w:hAnsi="Times New Roman"/>
          <w:color w:val="292425"/>
        </w:rPr>
        <w:t>to</w:t>
      </w:r>
      <w:r w:rsidR="008D4F5A" w:rsidRPr="007F25B6">
        <w:rPr>
          <w:rFonts w:ascii="Times New Roman" w:hAnsi="Times New Roman"/>
          <w:color w:val="292425"/>
          <w:spacing w:val="-11"/>
        </w:rPr>
        <w:t xml:space="preserve"> </w:t>
      </w:r>
      <w:r w:rsidR="008D4F5A" w:rsidRPr="007F25B6">
        <w:rPr>
          <w:rFonts w:ascii="Times New Roman" w:hAnsi="Times New Roman"/>
          <w:color w:val="292425"/>
        </w:rPr>
        <w:t>the</w:t>
      </w:r>
      <w:r w:rsidR="008D4F5A" w:rsidRPr="007F25B6">
        <w:rPr>
          <w:rFonts w:ascii="Times New Roman" w:hAnsi="Times New Roman"/>
          <w:color w:val="292425"/>
          <w:spacing w:val="-11"/>
        </w:rPr>
        <w:t xml:space="preserve"> </w:t>
      </w:r>
      <w:r w:rsidR="008D4F5A" w:rsidRPr="007F25B6">
        <w:rPr>
          <w:rFonts w:ascii="Times New Roman" w:hAnsi="Times New Roman"/>
          <w:color w:val="292425"/>
        </w:rPr>
        <w:t>Minister</w:t>
      </w:r>
      <w:r w:rsidR="008D4F5A" w:rsidRPr="007F25B6">
        <w:rPr>
          <w:rFonts w:ascii="Times New Roman" w:hAnsi="Times New Roman"/>
          <w:color w:val="292425"/>
          <w:spacing w:val="-11"/>
        </w:rPr>
        <w:t xml:space="preserve"> </w:t>
      </w:r>
      <w:r w:rsidR="008D4F5A" w:rsidRPr="007F25B6">
        <w:rPr>
          <w:rFonts w:ascii="Times New Roman" w:hAnsi="Times New Roman"/>
          <w:color w:val="292425"/>
        </w:rPr>
        <w:t>on</w:t>
      </w:r>
      <w:r w:rsidR="008D4F5A" w:rsidRPr="007F25B6">
        <w:rPr>
          <w:rFonts w:ascii="Times New Roman" w:hAnsi="Times New Roman"/>
          <w:color w:val="292425"/>
          <w:spacing w:val="-11"/>
        </w:rPr>
        <w:t xml:space="preserve"> </w:t>
      </w:r>
      <w:r w:rsidR="008D4F5A" w:rsidRPr="007F25B6">
        <w:rPr>
          <w:rFonts w:ascii="Times New Roman" w:hAnsi="Times New Roman"/>
          <w:color w:val="292425"/>
        </w:rPr>
        <w:t>the</w:t>
      </w:r>
      <w:r w:rsidR="008D4F5A" w:rsidRPr="007F25B6">
        <w:rPr>
          <w:rFonts w:ascii="Times New Roman" w:hAnsi="Times New Roman"/>
          <w:color w:val="292425"/>
          <w:spacing w:val="-11"/>
        </w:rPr>
        <w:t xml:space="preserve"> </w:t>
      </w:r>
      <w:r w:rsidR="008D4F5A" w:rsidRPr="007F25B6">
        <w:rPr>
          <w:rFonts w:ascii="Times New Roman" w:hAnsi="Times New Roman"/>
          <w:color w:val="292425"/>
        </w:rPr>
        <w:t>implementation</w:t>
      </w:r>
      <w:r w:rsidR="008D4F5A" w:rsidRPr="007F25B6">
        <w:rPr>
          <w:rFonts w:ascii="Times New Roman" w:hAnsi="Times New Roman"/>
          <w:color w:val="292425"/>
          <w:spacing w:val="-11"/>
        </w:rPr>
        <w:t xml:space="preserve"> </w:t>
      </w:r>
      <w:r w:rsidR="008D4F5A" w:rsidRPr="007F25B6">
        <w:rPr>
          <w:rFonts w:ascii="Times New Roman" w:hAnsi="Times New Roman"/>
          <w:color w:val="292425"/>
        </w:rPr>
        <w:t>of</w:t>
      </w:r>
      <w:r w:rsidR="008D4F5A" w:rsidRPr="007F25B6">
        <w:rPr>
          <w:rFonts w:ascii="Times New Roman" w:hAnsi="Times New Roman"/>
          <w:color w:val="292425"/>
          <w:spacing w:val="-11"/>
        </w:rPr>
        <w:t xml:space="preserve"> </w:t>
      </w:r>
      <w:r w:rsidR="008D4F5A" w:rsidRPr="007F25B6">
        <w:rPr>
          <w:rFonts w:ascii="Times New Roman" w:hAnsi="Times New Roman"/>
          <w:color w:val="292425"/>
        </w:rPr>
        <w:t>its</w:t>
      </w:r>
      <w:r w:rsidR="008D4F5A" w:rsidRPr="007F25B6">
        <w:rPr>
          <w:rFonts w:ascii="Times New Roman" w:hAnsi="Times New Roman"/>
          <w:color w:val="292425"/>
          <w:spacing w:val="-11"/>
        </w:rPr>
        <w:t xml:space="preserve"> </w:t>
      </w:r>
      <w:r w:rsidR="008D4F5A" w:rsidRPr="007F25B6">
        <w:rPr>
          <w:rFonts w:ascii="Times New Roman" w:hAnsi="Times New Roman"/>
          <w:color w:val="292425"/>
        </w:rPr>
        <w:t>adopted</w:t>
      </w:r>
      <w:r w:rsidR="008D4F5A" w:rsidRPr="007F25B6">
        <w:rPr>
          <w:rFonts w:ascii="Times New Roman" w:hAnsi="Times New Roman"/>
          <w:color w:val="292425"/>
          <w:spacing w:val="-11"/>
        </w:rPr>
        <w:t xml:space="preserve"> </w:t>
      </w:r>
      <w:r w:rsidR="00464FAD" w:rsidRPr="007F25B6">
        <w:rPr>
          <w:rFonts w:ascii="Times New Roman" w:hAnsi="Times New Roman"/>
          <w:color w:val="292425"/>
        </w:rPr>
        <w:t xml:space="preserve">policy, plan or programme </w:t>
      </w:r>
      <w:r w:rsidR="002F5040" w:rsidRPr="007F25B6">
        <w:rPr>
          <w:rFonts w:ascii="Times New Roman" w:hAnsi="Times New Roman"/>
          <w:color w:val="292425"/>
        </w:rPr>
        <w:t>proposals</w:t>
      </w:r>
    </w:p>
    <w:p w14:paraId="72E752B9" w14:textId="77777777" w:rsidR="008D4F5A" w:rsidRPr="007F25B6" w:rsidRDefault="00A13C95" w:rsidP="00A13C95">
      <w:pPr>
        <w:widowControl w:val="0"/>
        <w:autoSpaceDE w:val="0"/>
        <w:autoSpaceDN w:val="0"/>
        <w:adjustRightInd w:val="0"/>
        <w:spacing w:after="0" w:line="360" w:lineRule="auto"/>
        <w:ind w:left="1440" w:right="403" w:hanging="428"/>
        <w:jc w:val="both"/>
        <w:rPr>
          <w:rFonts w:ascii="Times New Roman" w:hAnsi="Times New Roman"/>
          <w:color w:val="000000"/>
        </w:rPr>
      </w:pPr>
      <w:r w:rsidRPr="007F25B6">
        <w:rPr>
          <w:rFonts w:ascii="Times New Roman" w:hAnsi="Times New Roman"/>
          <w:color w:val="292425"/>
        </w:rPr>
        <w:t>(3)</w:t>
      </w:r>
      <w:r w:rsidRPr="007F25B6">
        <w:rPr>
          <w:rFonts w:ascii="Times New Roman" w:hAnsi="Times New Roman"/>
          <w:color w:val="292425"/>
        </w:rPr>
        <w:tab/>
      </w:r>
      <w:r w:rsidR="008D4F5A" w:rsidRPr="007F25B6">
        <w:rPr>
          <w:rFonts w:ascii="Times New Roman" w:hAnsi="Times New Roman"/>
          <w:color w:val="292425"/>
          <w:spacing w:val="-2"/>
        </w:rPr>
        <w:t>Th</w:t>
      </w:r>
      <w:r w:rsidR="008D4F5A" w:rsidRPr="007F25B6">
        <w:rPr>
          <w:rFonts w:ascii="Times New Roman" w:hAnsi="Times New Roman"/>
          <w:color w:val="292425"/>
        </w:rPr>
        <w:t>e</w:t>
      </w:r>
      <w:r w:rsidR="008D4F5A" w:rsidRPr="007F25B6">
        <w:rPr>
          <w:rFonts w:ascii="Times New Roman" w:hAnsi="Times New Roman"/>
          <w:color w:val="292425"/>
          <w:spacing w:val="-17"/>
        </w:rPr>
        <w:t xml:space="preserve"> </w:t>
      </w:r>
      <w:r w:rsidR="008D4F5A" w:rsidRPr="007F25B6">
        <w:rPr>
          <w:rFonts w:ascii="Times New Roman" w:hAnsi="Times New Roman"/>
          <w:color w:val="292425"/>
          <w:spacing w:val="-2"/>
        </w:rPr>
        <w:t>Environmenta</w:t>
      </w:r>
      <w:r w:rsidR="008D4F5A" w:rsidRPr="007F25B6">
        <w:rPr>
          <w:rFonts w:ascii="Times New Roman" w:hAnsi="Times New Roman"/>
          <w:color w:val="292425"/>
        </w:rPr>
        <w:t>l</w:t>
      </w:r>
      <w:r w:rsidR="008D4F5A" w:rsidRPr="007F25B6">
        <w:rPr>
          <w:rFonts w:ascii="Times New Roman" w:hAnsi="Times New Roman"/>
          <w:color w:val="292425"/>
          <w:spacing w:val="-17"/>
        </w:rPr>
        <w:t xml:space="preserve"> </w:t>
      </w:r>
      <w:r w:rsidR="008D4F5A" w:rsidRPr="007F25B6">
        <w:rPr>
          <w:rFonts w:ascii="Times New Roman" w:hAnsi="Times New Roman"/>
          <w:color w:val="292425"/>
          <w:spacing w:val="-2"/>
        </w:rPr>
        <w:t>Commissione</w:t>
      </w:r>
      <w:r w:rsidR="008D4F5A" w:rsidRPr="007F25B6">
        <w:rPr>
          <w:rFonts w:ascii="Times New Roman" w:hAnsi="Times New Roman"/>
          <w:color w:val="292425"/>
        </w:rPr>
        <w:t>r</w:t>
      </w:r>
      <w:r w:rsidR="008D4F5A" w:rsidRPr="007F25B6">
        <w:rPr>
          <w:rFonts w:ascii="Times New Roman" w:hAnsi="Times New Roman"/>
          <w:color w:val="292425"/>
          <w:spacing w:val="-17"/>
        </w:rPr>
        <w:t xml:space="preserve"> </w:t>
      </w:r>
      <w:r w:rsidR="008D4F5A" w:rsidRPr="007F25B6">
        <w:rPr>
          <w:rFonts w:ascii="Times New Roman" w:hAnsi="Times New Roman"/>
          <w:color w:val="292425"/>
          <w:spacing w:val="-2"/>
        </w:rPr>
        <w:t>monitor</w:t>
      </w:r>
      <w:r w:rsidR="008D4F5A" w:rsidRPr="007F25B6">
        <w:rPr>
          <w:rFonts w:ascii="Times New Roman" w:hAnsi="Times New Roman"/>
          <w:color w:val="292425"/>
        </w:rPr>
        <w:t>s</w:t>
      </w:r>
      <w:r w:rsidR="008D4F5A" w:rsidRPr="007F25B6">
        <w:rPr>
          <w:rFonts w:ascii="Times New Roman" w:hAnsi="Times New Roman"/>
          <w:color w:val="292425"/>
          <w:spacing w:val="-17"/>
        </w:rPr>
        <w:t xml:space="preserve"> </w:t>
      </w:r>
      <w:r w:rsidR="008D4F5A" w:rsidRPr="007F25B6">
        <w:rPr>
          <w:rFonts w:ascii="Times New Roman" w:hAnsi="Times New Roman"/>
          <w:color w:val="292425"/>
          <w:spacing w:val="-2"/>
        </w:rPr>
        <w:t>complianc</w:t>
      </w:r>
      <w:r w:rsidR="008D4F5A" w:rsidRPr="007F25B6">
        <w:rPr>
          <w:rFonts w:ascii="Times New Roman" w:hAnsi="Times New Roman"/>
          <w:color w:val="292425"/>
        </w:rPr>
        <w:t>e</w:t>
      </w:r>
      <w:r w:rsidR="008D4F5A" w:rsidRPr="007F25B6">
        <w:rPr>
          <w:rFonts w:ascii="Times New Roman" w:hAnsi="Times New Roman"/>
          <w:color w:val="292425"/>
          <w:spacing w:val="-17"/>
        </w:rPr>
        <w:t xml:space="preserve"> </w:t>
      </w:r>
      <w:r w:rsidR="008D4F5A" w:rsidRPr="007F25B6">
        <w:rPr>
          <w:rFonts w:ascii="Times New Roman" w:hAnsi="Times New Roman"/>
          <w:color w:val="292425"/>
          <w:spacing w:val="-2"/>
        </w:rPr>
        <w:t>wit</w:t>
      </w:r>
      <w:r w:rsidR="008D4F5A" w:rsidRPr="007F25B6">
        <w:rPr>
          <w:rFonts w:ascii="Times New Roman" w:hAnsi="Times New Roman"/>
          <w:color w:val="292425"/>
        </w:rPr>
        <w:t>h</w:t>
      </w:r>
      <w:r w:rsidR="008D4F5A" w:rsidRPr="007F25B6">
        <w:rPr>
          <w:rFonts w:ascii="Times New Roman" w:hAnsi="Times New Roman"/>
          <w:color w:val="292425"/>
          <w:spacing w:val="-17"/>
        </w:rPr>
        <w:t xml:space="preserve"> </w:t>
      </w:r>
      <w:r w:rsidR="008D4F5A" w:rsidRPr="007F25B6">
        <w:rPr>
          <w:rFonts w:ascii="Times New Roman" w:hAnsi="Times New Roman"/>
          <w:color w:val="292425"/>
          <w:spacing w:val="-2"/>
        </w:rPr>
        <w:t xml:space="preserve">environmental </w:t>
      </w:r>
      <w:r w:rsidR="008D4F5A" w:rsidRPr="007F25B6">
        <w:rPr>
          <w:rFonts w:ascii="Times New Roman" w:hAnsi="Times New Roman"/>
          <w:color w:val="292425"/>
        </w:rPr>
        <w:t xml:space="preserve">plans and </w:t>
      </w:r>
      <w:proofErr w:type="gramStart"/>
      <w:r w:rsidR="008D4F5A" w:rsidRPr="007F25B6">
        <w:rPr>
          <w:rFonts w:ascii="Times New Roman" w:hAnsi="Times New Roman"/>
          <w:color w:val="292425"/>
        </w:rPr>
        <w:t>may</w:t>
      </w:r>
      <w:proofErr w:type="gramEnd"/>
      <w:r w:rsidR="008D4F5A" w:rsidRPr="007F25B6">
        <w:rPr>
          <w:rFonts w:ascii="Times New Roman" w:hAnsi="Times New Roman"/>
          <w:color w:val="292425"/>
        </w:rPr>
        <w:t xml:space="preserve"> -</w:t>
      </w:r>
    </w:p>
    <w:p w14:paraId="2F5D81FD" w14:textId="77777777" w:rsidR="00464FAD" w:rsidRPr="007F25B6" w:rsidRDefault="00464FAD" w:rsidP="00A13C95">
      <w:pPr>
        <w:widowControl w:val="0"/>
        <w:tabs>
          <w:tab w:val="left" w:pos="1580"/>
        </w:tabs>
        <w:autoSpaceDE w:val="0"/>
        <w:autoSpaceDN w:val="0"/>
        <w:adjustRightInd w:val="0"/>
        <w:spacing w:after="0" w:line="360" w:lineRule="auto"/>
        <w:ind w:left="2009" w:right="398" w:hanging="569"/>
        <w:jc w:val="both"/>
        <w:rPr>
          <w:rFonts w:ascii="Times New Roman" w:hAnsi="Times New Roman"/>
          <w:color w:val="000000"/>
        </w:rPr>
      </w:pPr>
      <w:r w:rsidRPr="007F25B6">
        <w:rPr>
          <w:rFonts w:ascii="Times New Roman" w:hAnsi="Times New Roman"/>
          <w:color w:val="292425"/>
        </w:rPr>
        <w:lastRenderedPageBreak/>
        <w:t>(a)</w:t>
      </w:r>
      <w:r w:rsidRPr="007F25B6">
        <w:rPr>
          <w:rFonts w:ascii="Times New Roman" w:hAnsi="Times New Roman"/>
          <w:color w:val="292425"/>
        </w:rPr>
        <w:tab/>
        <w:t>take</w:t>
      </w:r>
      <w:r w:rsidRPr="007F25B6">
        <w:rPr>
          <w:rFonts w:ascii="Times New Roman" w:hAnsi="Times New Roman"/>
          <w:color w:val="292425"/>
          <w:spacing w:val="-14"/>
        </w:rPr>
        <w:t xml:space="preserve"> </w:t>
      </w:r>
      <w:r w:rsidRPr="007F25B6">
        <w:rPr>
          <w:rFonts w:ascii="Times New Roman" w:hAnsi="Times New Roman"/>
          <w:color w:val="292425"/>
        </w:rPr>
        <w:t>any</w:t>
      </w:r>
      <w:r w:rsidRPr="007F25B6">
        <w:rPr>
          <w:rFonts w:ascii="Times New Roman" w:hAnsi="Times New Roman"/>
          <w:color w:val="292425"/>
          <w:spacing w:val="-14"/>
        </w:rPr>
        <w:t xml:space="preserve"> </w:t>
      </w:r>
      <w:r w:rsidRPr="007F25B6">
        <w:rPr>
          <w:rFonts w:ascii="Times New Roman" w:hAnsi="Times New Roman"/>
          <w:color w:val="292425"/>
        </w:rPr>
        <w:t>steps</w:t>
      </w:r>
      <w:r w:rsidRPr="007F25B6">
        <w:rPr>
          <w:rFonts w:ascii="Times New Roman" w:hAnsi="Times New Roman"/>
          <w:color w:val="292425"/>
          <w:spacing w:val="-14"/>
        </w:rPr>
        <w:t xml:space="preserve"> </w:t>
      </w:r>
      <w:r w:rsidRPr="007F25B6">
        <w:rPr>
          <w:rFonts w:ascii="Times New Roman" w:hAnsi="Times New Roman"/>
          <w:color w:val="292425"/>
        </w:rPr>
        <w:t>or</w:t>
      </w:r>
      <w:r w:rsidRPr="007F25B6">
        <w:rPr>
          <w:rFonts w:ascii="Times New Roman" w:hAnsi="Times New Roman"/>
          <w:color w:val="292425"/>
          <w:spacing w:val="-14"/>
        </w:rPr>
        <w:t xml:space="preserve"> </w:t>
      </w:r>
      <w:r w:rsidRPr="007F25B6">
        <w:rPr>
          <w:rFonts w:ascii="Times New Roman" w:hAnsi="Times New Roman"/>
          <w:color w:val="292425"/>
        </w:rPr>
        <w:t>make</w:t>
      </w:r>
      <w:r w:rsidRPr="007F25B6">
        <w:rPr>
          <w:rFonts w:ascii="Times New Roman" w:hAnsi="Times New Roman"/>
          <w:color w:val="292425"/>
          <w:spacing w:val="-14"/>
        </w:rPr>
        <w:t xml:space="preserve"> </w:t>
      </w:r>
      <w:r w:rsidRPr="007F25B6">
        <w:rPr>
          <w:rFonts w:ascii="Times New Roman" w:hAnsi="Times New Roman"/>
          <w:color w:val="292425"/>
        </w:rPr>
        <w:t>any</w:t>
      </w:r>
      <w:r w:rsidRPr="007F25B6">
        <w:rPr>
          <w:rFonts w:ascii="Times New Roman" w:hAnsi="Times New Roman"/>
          <w:color w:val="292425"/>
          <w:spacing w:val="-14"/>
        </w:rPr>
        <w:t xml:space="preserve"> </w:t>
      </w:r>
      <w:r w:rsidRPr="007F25B6">
        <w:rPr>
          <w:rFonts w:ascii="Times New Roman" w:hAnsi="Times New Roman"/>
          <w:color w:val="292425"/>
        </w:rPr>
        <w:t>inquiries</w:t>
      </w:r>
      <w:r w:rsidRPr="007F25B6">
        <w:rPr>
          <w:rFonts w:ascii="Times New Roman" w:hAnsi="Times New Roman"/>
          <w:color w:val="292425"/>
          <w:spacing w:val="-14"/>
        </w:rPr>
        <w:t xml:space="preserve"> </w:t>
      </w:r>
      <w:r w:rsidRPr="007F25B6">
        <w:rPr>
          <w:rFonts w:ascii="Times New Roman" w:hAnsi="Times New Roman"/>
          <w:color w:val="292425"/>
        </w:rPr>
        <w:t>the</w:t>
      </w:r>
      <w:r w:rsidRPr="007F25B6">
        <w:rPr>
          <w:rFonts w:ascii="Times New Roman" w:hAnsi="Times New Roman"/>
          <w:color w:val="292425"/>
          <w:spacing w:val="-14"/>
        </w:rPr>
        <w:t xml:space="preserve"> </w:t>
      </w:r>
      <w:r w:rsidRPr="007F25B6">
        <w:rPr>
          <w:rFonts w:ascii="Times New Roman" w:hAnsi="Times New Roman"/>
          <w:color w:val="292425"/>
        </w:rPr>
        <w:t>Commissioner</w:t>
      </w:r>
      <w:r w:rsidRPr="007F25B6">
        <w:rPr>
          <w:rFonts w:ascii="Times New Roman" w:hAnsi="Times New Roman"/>
          <w:color w:val="292425"/>
          <w:spacing w:val="-14"/>
        </w:rPr>
        <w:t xml:space="preserve"> </w:t>
      </w:r>
      <w:r w:rsidRPr="007F25B6">
        <w:rPr>
          <w:rFonts w:ascii="Times New Roman" w:hAnsi="Times New Roman"/>
          <w:color w:val="292425"/>
        </w:rPr>
        <w:t>considers</w:t>
      </w:r>
      <w:r w:rsidRPr="007F25B6">
        <w:rPr>
          <w:rFonts w:ascii="Times New Roman" w:hAnsi="Times New Roman"/>
          <w:color w:val="292425"/>
          <w:spacing w:val="-14"/>
        </w:rPr>
        <w:t xml:space="preserve"> </w:t>
      </w:r>
      <w:r w:rsidRPr="007F25B6">
        <w:rPr>
          <w:rFonts w:ascii="Times New Roman" w:hAnsi="Times New Roman"/>
          <w:color w:val="292425"/>
        </w:rPr>
        <w:t xml:space="preserve">necessary </w:t>
      </w:r>
      <w:r w:rsidRPr="007F25B6">
        <w:rPr>
          <w:rFonts w:ascii="Times New Roman" w:hAnsi="Times New Roman"/>
          <w:color w:val="292425"/>
          <w:spacing w:val="1"/>
        </w:rPr>
        <w:t>i</w:t>
      </w:r>
      <w:r w:rsidRPr="007F25B6">
        <w:rPr>
          <w:rFonts w:ascii="Times New Roman" w:hAnsi="Times New Roman"/>
          <w:color w:val="292425"/>
        </w:rPr>
        <w:t xml:space="preserve">n </w:t>
      </w:r>
      <w:r w:rsidRPr="007F25B6">
        <w:rPr>
          <w:rFonts w:ascii="Times New Roman" w:hAnsi="Times New Roman"/>
          <w:color w:val="292425"/>
          <w:spacing w:val="1"/>
        </w:rPr>
        <w:t>orde</w:t>
      </w:r>
      <w:r w:rsidRPr="007F25B6">
        <w:rPr>
          <w:rFonts w:ascii="Times New Roman" w:hAnsi="Times New Roman"/>
          <w:color w:val="292425"/>
        </w:rPr>
        <w:t xml:space="preserve">r </w:t>
      </w:r>
      <w:r w:rsidRPr="007F25B6">
        <w:rPr>
          <w:rFonts w:ascii="Times New Roman" w:hAnsi="Times New Roman"/>
          <w:color w:val="292425"/>
          <w:spacing w:val="1"/>
        </w:rPr>
        <w:t>t</w:t>
      </w:r>
      <w:r w:rsidRPr="007F25B6">
        <w:rPr>
          <w:rFonts w:ascii="Times New Roman" w:hAnsi="Times New Roman"/>
          <w:color w:val="292425"/>
        </w:rPr>
        <w:t xml:space="preserve">o </w:t>
      </w:r>
      <w:r w:rsidRPr="007F25B6">
        <w:rPr>
          <w:rFonts w:ascii="Times New Roman" w:hAnsi="Times New Roman"/>
          <w:color w:val="292425"/>
          <w:spacing w:val="1"/>
        </w:rPr>
        <w:t>determin</w:t>
      </w:r>
      <w:r w:rsidRPr="007F25B6">
        <w:rPr>
          <w:rFonts w:ascii="Times New Roman" w:hAnsi="Times New Roman"/>
          <w:color w:val="292425"/>
        </w:rPr>
        <w:t xml:space="preserve">e </w:t>
      </w:r>
      <w:r w:rsidRPr="007F25B6">
        <w:rPr>
          <w:rFonts w:ascii="Times New Roman" w:hAnsi="Times New Roman"/>
          <w:color w:val="292425"/>
          <w:spacing w:val="1"/>
        </w:rPr>
        <w:t>i</w:t>
      </w:r>
      <w:r w:rsidRPr="007F25B6">
        <w:rPr>
          <w:rFonts w:ascii="Times New Roman" w:hAnsi="Times New Roman"/>
          <w:color w:val="292425"/>
        </w:rPr>
        <w:t xml:space="preserve">f </w:t>
      </w:r>
      <w:r w:rsidRPr="007F25B6">
        <w:rPr>
          <w:rFonts w:ascii="Times New Roman" w:hAnsi="Times New Roman"/>
          <w:color w:val="292425"/>
          <w:spacing w:val="1"/>
        </w:rPr>
        <w:t>environmenta</w:t>
      </w:r>
      <w:r w:rsidRPr="007F25B6">
        <w:rPr>
          <w:rFonts w:ascii="Times New Roman" w:hAnsi="Times New Roman"/>
          <w:color w:val="292425"/>
        </w:rPr>
        <w:t xml:space="preserve">l </w:t>
      </w:r>
      <w:r w:rsidRPr="007F25B6">
        <w:rPr>
          <w:rFonts w:ascii="Times New Roman" w:hAnsi="Times New Roman"/>
          <w:color w:val="292425"/>
          <w:spacing w:val="1"/>
        </w:rPr>
        <w:t>implementatio</w:t>
      </w:r>
      <w:r w:rsidRPr="007F25B6">
        <w:rPr>
          <w:rFonts w:ascii="Times New Roman" w:hAnsi="Times New Roman"/>
          <w:color w:val="292425"/>
        </w:rPr>
        <w:t xml:space="preserve">n </w:t>
      </w:r>
      <w:r w:rsidRPr="007F25B6">
        <w:rPr>
          <w:rFonts w:ascii="Times New Roman" w:hAnsi="Times New Roman"/>
          <w:color w:val="292425"/>
          <w:spacing w:val="1"/>
        </w:rPr>
        <w:t>plan</w:t>
      </w:r>
      <w:r w:rsidRPr="007F25B6">
        <w:rPr>
          <w:rFonts w:ascii="Times New Roman" w:hAnsi="Times New Roman"/>
          <w:color w:val="292425"/>
        </w:rPr>
        <w:t xml:space="preserve">s </w:t>
      </w:r>
      <w:r w:rsidRPr="007F25B6">
        <w:rPr>
          <w:rFonts w:ascii="Times New Roman" w:hAnsi="Times New Roman"/>
          <w:color w:val="292425"/>
          <w:spacing w:val="1"/>
        </w:rPr>
        <w:t>ar</w:t>
      </w:r>
      <w:r w:rsidRPr="007F25B6">
        <w:rPr>
          <w:rFonts w:ascii="Times New Roman" w:hAnsi="Times New Roman"/>
          <w:color w:val="292425"/>
        </w:rPr>
        <w:t xml:space="preserve">e </w:t>
      </w:r>
      <w:r w:rsidRPr="007F25B6">
        <w:rPr>
          <w:rFonts w:ascii="Times New Roman" w:hAnsi="Times New Roman"/>
          <w:color w:val="292425"/>
          <w:spacing w:val="1"/>
        </w:rPr>
        <w:t xml:space="preserve">being </w:t>
      </w:r>
      <w:r w:rsidRPr="007F25B6">
        <w:rPr>
          <w:rFonts w:ascii="Times New Roman" w:hAnsi="Times New Roman"/>
          <w:color w:val="292425"/>
        </w:rPr>
        <w:t>complied</w:t>
      </w:r>
      <w:r w:rsidRPr="007F25B6">
        <w:rPr>
          <w:rFonts w:ascii="Times New Roman" w:hAnsi="Times New Roman"/>
          <w:color w:val="292425"/>
          <w:spacing w:val="-1"/>
        </w:rPr>
        <w:t xml:space="preserve"> </w:t>
      </w:r>
      <w:r w:rsidRPr="007F25B6">
        <w:rPr>
          <w:rFonts w:ascii="Times New Roman" w:hAnsi="Times New Roman"/>
          <w:color w:val="292425"/>
        </w:rPr>
        <w:t>with</w:t>
      </w:r>
      <w:r w:rsidRPr="007F25B6">
        <w:rPr>
          <w:rFonts w:ascii="Times New Roman" w:hAnsi="Times New Roman"/>
          <w:color w:val="292425"/>
          <w:spacing w:val="-1"/>
        </w:rPr>
        <w:t xml:space="preserve"> </w:t>
      </w:r>
      <w:r w:rsidRPr="007F25B6">
        <w:rPr>
          <w:rFonts w:ascii="Times New Roman" w:hAnsi="Times New Roman"/>
          <w:color w:val="292425"/>
        </w:rPr>
        <w:t>by</w:t>
      </w:r>
      <w:r w:rsidRPr="007F25B6">
        <w:rPr>
          <w:rFonts w:ascii="Times New Roman" w:hAnsi="Times New Roman"/>
          <w:color w:val="292425"/>
          <w:spacing w:val="-1"/>
        </w:rPr>
        <w:t xml:space="preserve"> </w:t>
      </w:r>
      <w:r w:rsidRPr="007F25B6">
        <w:rPr>
          <w:rFonts w:ascii="Times New Roman" w:hAnsi="Times New Roman"/>
          <w:color w:val="292425"/>
        </w:rPr>
        <w:t>organs</w:t>
      </w:r>
      <w:r w:rsidRPr="007F25B6">
        <w:rPr>
          <w:rFonts w:ascii="Times New Roman" w:hAnsi="Times New Roman"/>
          <w:color w:val="292425"/>
          <w:spacing w:val="-1"/>
        </w:rPr>
        <w:t xml:space="preserve"> </w:t>
      </w:r>
      <w:r w:rsidRPr="007F25B6">
        <w:rPr>
          <w:rFonts w:ascii="Times New Roman" w:hAnsi="Times New Roman"/>
          <w:color w:val="292425"/>
        </w:rPr>
        <w:t>of</w:t>
      </w:r>
      <w:r w:rsidRPr="007F25B6">
        <w:rPr>
          <w:rFonts w:ascii="Times New Roman" w:hAnsi="Times New Roman"/>
          <w:color w:val="292425"/>
          <w:spacing w:val="-1"/>
        </w:rPr>
        <w:t xml:space="preserve"> </w:t>
      </w:r>
      <w:r w:rsidRPr="007F25B6">
        <w:rPr>
          <w:rFonts w:ascii="Times New Roman" w:hAnsi="Times New Roman"/>
          <w:color w:val="292425"/>
        </w:rPr>
        <w:t>state;</w:t>
      </w:r>
      <w:r w:rsidRPr="007F25B6">
        <w:rPr>
          <w:rFonts w:ascii="Times New Roman" w:hAnsi="Times New Roman"/>
          <w:color w:val="292425"/>
          <w:spacing w:val="-1"/>
        </w:rPr>
        <w:t xml:space="preserve"> </w:t>
      </w:r>
      <w:r w:rsidRPr="007F25B6">
        <w:rPr>
          <w:rFonts w:ascii="Times New Roman" w:hAnsi="Times New Roman"/>
          <w:color w:val="292425"/>
        </w:rPr>
        <w:t>and</w:t>
      </w:r>
    </w:p>
    <w:p w14:paraId="31508746" w14:textId="77777777" w:rsidR="00464FAD" w:rsidRPr="007F25B6" w:rsidRDefault="00464FAD" w:rsidP="00A13C95">
      <w:pPr>
        <w:widowControl w:val="0"/>
        <w:tabs>
          <w:tab w:val="left" w:pos="1580"/>
        </w:tabs>
        <w:autoSpaceDE w:val="0"/>
        <w:autoSpaceDN w:val="0"/>
        <w:adjustRightInd w:val="0"/>
        <w:spacing w:after="0" w:line="360" w:lineRule="auto"/>
        <w:ind w:left="2009" w:right="393" w:hanging="569"/>
        <w:jc w:val="both"/>
        <w:rPr>
          <w:rFonts w:ascii="Times New Roman" w:hAnsi="Times New Roman"/>
          <w:color w:val="000000"/>
        </w:rPr>
      </w:pPr>
      <w:r w:rsidRPr="007F25B6">
        <w:rPr>
          <w:rFonts w:ascii="Times New Roman" w:hAnsi="Times New Roman"/>
          <w:color w:val="292425"/>
        </w:rPr>
        <w:t>(b)</w:t>
      </w:r>
      <w:r w:rsidRPr="007F25B6">
        <w:rPr>
          <w:rFonts w:ascii="Times New Roman" w:hAnsi="Times New Roman"/>
          <w:color w:val="292425"/>
        </w:rPr>
        <w:tab/>
        <w:t>if,</w:t>
      </w:r>
      <w:r w:rsidRPr="007F25B6">
        <w:rPr>
          <w:rFonts w:ascii="Times New Roman" w:hAnsi="Times New Roman"/>
          <w:color w:val="292425"/>
          <w:spacing w:val="5"/>
        </w:rPr>
        <w:t xml:space="preserve"> </w:t>
      </w:r>
      <w:r w:rsidRPr="007F25B6">
        <w:rPr>
          <w:rFonts w:ascii="Times New Roman" w:hAnsi="Times New Roman"/>
          <w:color w:val="292425"/>
        </w:rPr>
        <w:t>as</w:t>
      </w:r>
      <w:r w:rsidRPr="007F25B6">
        <w:rPr>
          <w:rFonts w:ascii="Times New Roman" w:hAnsi="Times New Roman"/>
          <w:color w:val="292425"/>
          <w:spacing w:val="5"/>
        </w:rPr>
        <w:t xml:space="preserve"> </w:t>
      </w:r>
      <w:r w:rsidRPr="007F25B6">
        <w:rPr>
          <w:rFonts w:ascii="Times New Roman" w:hAnsi="Times New Roman"/>
          <w:color w:val="292425"/>
        </w:rPr>
        <w:t>a</w:t>
      </w:r>
      <w:r w:rsidRPr="007F25B6">
        <w:rPr>
          <w:rFonts w:ascii="Times New Roman" w:hAnsi="Times New Roman"/>
          <w:color w:val="292425"/>
          <w:spacing w:val="5"/>
        </w:rPr>
        <w:t xml:space="preserve"> </w:t>
      </w:r>
      <w:r w:rsidRPr="007F25B6">
        <w:rPr>
          <w:rFonts w:ascii="Times New Roman" w:hAnsi="Times New Roman"/>
          <w:color w:val="292425"/>
        </w:rPr>
        <w:t>result</w:t>
      </w:r>
      <w:r w:rsidRPr="007F25B6">
        <w:rPr>
          <w:rFonts w:ascii="Times New Roman" w:hAnsi="Times New Roman"/>
          <w:color w:val="292425"/>
          <w:spacing w:val="5"/>
        </w:rPr>
        <w:t xml:space="preserve"> </w:t>
      </w:r>
      <w:r w:rsidRPr="007F25B6">
        <w:rPr>
          <w:rFonts w:ascii="Times New Roman" w:hAnsi="Times New Roman"/>
          <w:color w:val="292425"/>
        </w:rPr>
        <w:t>of</w:t>
      </w:r>
      <w:r w:rsidRPr="007F25B6">
        <w:rPr>
          <w:rFonts w:ascii="Times New Roman" w:hAnsi="Times New Roman"/>
          <w:color w:val="292425"/>
          <w:spacing w:val="5"/>
        </w:rPr>
        <w:t xml:space="preserve"> </w:t>
      </w:r>
      <w:r w:rsidRPr="007F25B6">
        <w:rPr>
          <w:rFonts w:ascii="Times New Roman" w:hAnsi="Times New Roman"/>
          <w:color w:val="292425"/>
        </w:rPr>
        <w:t>any</w:t>
      </w:r>
      <w:r w:rsidRPr="007F25B6">
        <w:rPr>
          <w:rFonts w:ascii="Times New Roman" w:hAnsi="Times New Roman"/>
          <w:color w:val="292425"/>
          <w:spacing w:val="5"/>
        </w:rPr>
        <w:t xml:space="preserve"> </w:t>
      </w:r>
      <w:r w:rsidRPr="007F25B6">
        <w:rPr>
          <w:rFonts w:ascii="Times New Roman" w:hAnsi="Times New Roman"/>
          <w:color w:val="292425"/>
        </w:rPr>
        <w:t>steps</w:t>
      </w:r>
      <w:r w:rsidRPr="007F25B6">
        <w:rPr>
          <w:rFonts w:ascii="Times New Roman" w:hAnsi="Times New Roman"/>
          <w:color w:val="292425"/>
          <w:spacing w:val="5"/>
        </w:rPr>
        <w:t xml:space="preserve"> </w:t>
      </w:r>
      <w:r w:rsidRPr="007F25B6">
        <w:rPr>
          <w:rFonts w:ascii="Times New Roman" w:hAnsi="Times New Roman"/>
          <w:color w:val="292425"/>
        </w:rPr>
        <w:t>taken</w:t>
      </w:r>
      <w:r w:rsidRPr="007F25B6">
        <w:rPr>
          <w:rFonts w:ascii="Times New Roman" w:hAnsi="Times New Roman"/>
          <w:color w:val="292425"/>
          <w:spacing w:val="5"/>
        </w:rPr>
        <w:t xml:space="preserve"> </w:t>
      </w:r>
      <w:r w:rsidRPr="007F25B6">
        <w:rPr>
          <w:rFonts w:ascii="Times New Roman" w:hAnsi="Times New Roman"/>
          <w:color w:val="292425"/>
        </w:rPr>
        <w:t>or</w:t>
      </w:r>
      <w:r w:rsidRPr="007F25B6">
        <w:rPr>
          <w:rFonts w:ascii="Times New Roman" w:hAnsi="Times New Roman"/>
          <w:color w:val="292425"/>
          <w:spacing w:val="5"/>
        </w:rPr>
        <w:t xml:space="preserve"> </w:t>
      </w:r>
      <w:r w:rsidRPr="007F25B6">
        <w:rPr>
          <w:rFonts w:ascii="Times New Roman" w:hAnsi="Times New Roman"/>
          <w:color w:val="292425"/>
        </w:rPr>
        <w:t>inquiry</w:t>
      </w:r>
      <w:r w:rsidRPr="007F25B6">
        <w:rPr>
          <w:rFonts w:ascii="Times New Roman" w:hAnsi="Times New Roman"/>
          <w:color w:val="292425"/>
          <w:spacing w:val="5"/>
        </w:rPr>
        <w:t xml:space="preserve"> </w:t>
      </w:r>
      <w:r w:rsidRPr="007F25B6">
        <w:rPr>
          <w:rFonts w:ascii="Times New Roman" w:hAnsi="Times New Roman"/>
          <w:color w:val="292425"/>
        </w:rPr>
        <w:t>made</w:t>
      </w:r>
      <w:r w:rsidRPr="007F25B6">
        <w:rPr>
          <w:rFonts w:ascii="Times New Roman" w:hAnsi="Times New Roman"/>
          <w:color w:val="292425"/>
          <w:spacing w:val="5"/>
        </w:rPr>
        <w:t xml:space="preserve"> </w:t>
      </w:r>
      <w:r w:rsidRPr="007F25B6">
        <w:rPr>
          <w:rFonts w:ascii="Times New Roman" w:hAnsi="Times New Roman"/>
          <w:color w:val="292425"/>
        </w:rPr>
        <w:t>under</w:t>
      </w:r>
      <w:r w:rsidRPr="007F25B6">
        <w:rPr>
          <w:rFonts w:ascii="Times New Roman" w:hAnsi="Times New Roman"/>
          <w:color w:val="292425"/>
          <w:spacing w:val="5"/>
        </w:rPr>
        <w:t xml:space="preserve"> </w:t>
      </w:r>
      <w:r w:rsidRPr="007F25B6">
        <w:rPr>
          <w:rFonts w:ascii="Times New Roman" w:hAnsi="Times New Roman"/>
          <w:color w:val="292425"/>
        </w:rPr>
        <w:t xml:space="preserve">paragraph </w:t>
      </w:r>
      <w:r w:rsidRPr="007F25B6">
        <w:rPr>
          <w:rFonts w:ascii="Times New Roman" w:hAnsi="Times New Roman"/>
          <w:color w:val="292425"/>
          <w:spacing w:val="10"/>
        </w:rPr>
        <w:t xml:space="preserve"> </w:t>
      </w:r>
      <w:r w:rsidRPr="007F25B6">
        <w:rPr>
          <w:rFonts w:ascii="Times New Roman" w:hAnsi="Times New Roman"/>
          <w:color w:val="292425"/>
        </w:rPr>
        <w:t>(a),</w:t>
      </w:r>
      <w:r w:rsidRPr="007F25B6">
        <w:rPr>
          <w:rFonts w:ascii="Times New Roman" w:hAnsi="Times New Roman"/>
          <w:color w:val="292425"/>
          <w:spacing w:val="5"/>
        </w:rPr>
        <w:t xml:space="preserve"> </w:t>
      </w:r>
      <w:r w:rsidRPr="007F25B6">
        <w:rPr>
          <w:rFonts w:ascii="Times New Roman" w:hAnsi="Times New Roman"/>
          <w:color w:val="292425"/>
        </w:rPr>
        <w:t xml:space="preserve">the Commissioner is satisfied that an environmental implementation plan is not substantially being complied with, serve a written notice on the organ </w:t>
      </w:r>
      <w:r w:rsidRPr="007F25B6">
        <w:rPr>
          <w:rFonts w:ascii="Times New Roman" w:hAnsi="Times New Roman"/>
          <w:color w:val="292425"/>
          <w:spacing w:val="6"/>
        </w:rPr>
        <w:t>o</w:t>
      </w:r>
      <w:r w:rsidRPr="007F25B6">
        <w:rPr>
          <w:rFonts w:ascii="Times New Roman" w:hAnsi="Times New Roman"/>
          <w:color w:val="292425"/>
        </w:rPr>
        <w:t xml:space="preserve">f </w:t>
      </w:r>
      <w:r w:rsidRPr="007F25B6">
        <w:rPr>
          <w:rFonts w:ascii="Times New Roman" w:hAnsi="Times New Roman"/>
          <w:color w:val="292425"/>
          <w:spacing w:val="6"/>
        </w:rPr>
        <w:t>stat</w:t>
      </w:r>
      <w:r w:rsidRPr="007F25B6">
        <w:rPr>
          <w:rFonts w:ascii="Times New Roman" w:hAnsi="Times New Roman"/>
          <w:color w:val="292425"/>
        </w:rPr>
        <w:t xml:space="preserve">e </w:t>
      </w:r>
      <w:r w:rsidRPr="007F25B6">
        <w:rPr>
          <w:rFonts w:ascii="Times New Roman" w:hAnsi="Times New Roman"/>
          <w:color w:val="292425"/>
          <w:spacing w:val="6"/>
        </w:rPr>
        <w:t>concerned</w:t>
      </w:r>
      <w:r w:rsidRPr="007F25B6">
        <w:rPr>
          <w:rFonts w:ascii="Times New Roman" w:hAnsi="Times New Roman"/>
          <w:color w:val="292425"/>
        </w:rPr>
        <w:t xml:space="preserve">, </w:t>
      </w:r>
      <w:r w:rsidRPr="007F25B6">
        <w:rPr>
          <w:rFonts w:ascii="Times New Roman" w:hAnsi="Times New Roman"/>
          <w:color w:val="292425"/>
          <w:spacing w:val="6"/>
        </w:rPr>
        <w:t>callin</w:t>
      </w:r>
      <w:r w:rsidRPr="007F25B6">
        <w:rPr>
          <w:rFonts w:ascii="Times New Roman" w:hAnsi="Times New Roman"/>
          <w:color w:val="292425"/>
        </w:rPr>
        <w:t xml:space="preserve">g </w:t>
      </w:r>
      <w:r w:rsidRPr="007F25B6">
        <w:rPr>
          <w:rFonts w:ascii="Times New Roman" w:hAnsi="Times New Roman"/>
          <w:color w:val="292425"/>
          <w:spacing w:val="6"/>
        </w:rPr>
        <w:t>o</w:t>
      </w:r>
      <w:r w:rsidRPr="007F25B6">
        <w:rPr>
          <w:rFonts w:ascii="Times New Roman" w:hAnsi="Times New Roman"/>
          <w:color w:val="292425"/>
        </w:rPr>
        <w:t xml:space="preserve">n </w:t>
      </w:r>
      <w:r w:rsidRPr="007F25B6">
        <w:rPr>
          <w:rFonts w:ascii="Times New Roman" w:hAnsi="Times New Roman"/>
          <w:color w:val="292425"/>
          <w:spacing w:val="6"/>
        </w:rPr>
        <w:t>i</w:t>
      </w:r>
      <w:r w:rsidRPr="007F25B6">
        <w:rPr>
          <w:rFonts w:ascii="Times New Roman" w:hAnsi="Times New Roman"/>
          <w:color w:val="292425"/>
        </w:rPr>
        <w:t xml:space="preserve">t </w:t>
      </w:r>
      <w:r w:rsidRPr="007F25B6">
        <w:rPr>
          <w:rFonts w:ascii="Times New Roman" w:hAnsi="Times New Roman"/>
          <w:color w:val="292425"/>
          <w:spacing w:val="6"/>
        </w:rPr>
        <w:t>t</w:t>
      </w:r>
      <w:r w:rsidRPr="007F25B6">
        <w:rPr>
          <w:rFonts w:ascii="Times New Roman" w:hAnsi="Times New Roman"/>
          <w:color w:val="292425"/>
        </w:rPr>
        <w:t xml:space="preserve">o </w:t>
      </w:r>
      <w:r w:rsidRPr="007F25B6">
        <w:rPr>
          <w:rFonts w:ascii="Times New Roman" w:hAnsi="Times New Roman"/>
          <w:color w:val="292425"/>
          <w:spacing w:val="6"/>
        </w:rPr>
        <w:t>tak</w:t>
      </w:r>
      <w:r w:rsidRPr="007F25B6">
        <w:rPr>
          <w:rFonts w:ascii="Times New Roman" w:hAnsi="Times New Roman"/>
          <w:color w:val="292425"/>
        </w:rPr>
        <w:t xml:space="preserve">e </w:t>
      </w:r>
      <w:r w:rsidRPr="007F25B6">
        <w:rPr>
          <w:rFonts w:ascii="Times New Roman" w:hAnsi="Times New Roman"/>
          <w:color w:val="292425"/>
          <w:spacing w:val="6"/>
        </w:rPr>
        <w:t>suc</w:t>
      </w:r>
      <w:r w:rsidRPr="007F25B6">
        <w:rPr>
          <w:rFonts w:ascii="Times New Roman" w:hAnsi="Times New Roman"/>
          <w:color w:val="292425"/>
        </w:rPr>
        <w:t xml:space="preserve">h </w:t>
      </w:r>
      <w:r w:rsidRPr="007F25B6">
        <w:rPr>
          <w:rFonts w:ascii="Times New Roman" w:hAnsi="Times New Roman"/>
          <w:color w:val="292425"/>
          <w:spacing w:val="6"/>
        </w:rPr>
        <w:t>specifie</w:t>
      </w:r>
      <w:r w:rsidRPr="007F25B6">
        <w:rPr>
          <w:rFonts w:ascii="Times New Roman" w:hAnsi="Times New Roman"/>
          <w:color w:val="292425"/>
        </w:rPr>
        <w:t xml:space="preserve">d </w:t>
      </w:r>
      <w:r w:rsidRPr="007F25B6">
        <w:rPr>
          <w:rFonts w:ascii="Times New Roman" w:hAnsi="Times New Roman"/>
          <w:color w:val="292425"/>
          <w:spacing w:val="6"/>
        </w:rPr>
        <w:t>step</w:t>
      </w:r>
      <w:r w:rsidRPr="007F25B6">
        <w:rPr>
          <w:rFonts w:ascii="Times New Roman" w:hAnsi="Times New Roman"/>
          <w:color w:val="292425"/>
        </w:rPr>
        <w:t xml:space="preserve">s </w:t>
      </w:r>
      <w:r w:rsidRPr="007F25B6">
        <w:rPr>
          <w:rFonts w:ascii="Times New Roman" w:hAnsi="Times New Roman"/>
          <w:color w:val="292425"/>
          <w:spacing w:val="6"/>
        </w:rPr>
        <w:t>a</w:t>
      </w:r>
      <w:r w:rsidRPr="007F25B6">
        <w:rPr>
          <w:rFonts w:ascii="Times New Roman" w:hAnsi="Times New Roman"/>
          <w:color w:val="292425"/>
        </w:rPr>
        <w:t xml:space="preserve">s </w:t>
      </w:r>
      <w:r w:rsidRPr="007F25B6">
        <w:rPr>
          <w:rFonts w:ascii="Times New Roman" w:hAnsi="Times New Roman"/>
          <w:color w:val="292425"/>
          <w:spacing w:val="6"/>
        </w:rPr>
        <w:t xml:space="preserve">the </w:t>
      </w:r>
      <w:r w:rsidRPr="007F25B6">
        <w:rPr>
          <w:rFonts w:ascii="Times New Roman" w:hAnsi="Times New Roman"/>
          <w:color w:val="292425"/>
        </w:rPr>
        <w:t>Commissioner</w:t>
      </w:r>
      <w:r w:rsidRPr="007F25B6">
        <w:rPr>
          <w:rFonts w:ascii="Times New Roman" w:hAnsi="Times New Roman"/>
          <w:color w:val="292425"/>
          <w:spacing w:val="-1"/>
        </w:rPr>
        <w:t xml:space="preserve"> </w:t>
      </w:r>
      <w:r w:rsidRPr="007F25B6">
        <w:rPr>
          <w:rFonts w:ascii="Times New Roman" w:hAnsi="Times New Roman"/>
          <w:color w:val="292425"/>
        </w:rPr>
        <w:t>considers</w:t>
      </w:r>
      <w:r w:rsidRPr="007F25B6">
        <w:rPr>
          <w:rFonts w:ascii="Times New Roman" w:hAnsi="Times New Roman"/>
          <w:color w:val="292425"/>
          <w:spacing w:val="-1"/>
        </w:rPr>
        <w:t xml:space="preserve"> </w:t>
      </w:r>
      <w:r w:rsidRPr="007F25B6">
        <w:rPr>
          <w:rFonts w:ascii="Times New Roman" w:hAnsi="Times New Roman"/>
          <w:color w:val="292425"/>
        </w:rPr>
        <w:t>necessary</w:t>
      </w:r>
      <w:r w:rsidRPr="007F25B6">
        <w:rPr>
          <w:rFonts w:ascii="Times New Roman" w:hAnsi="Times New Roman"/>
          <w:color w:val="292425"/>
          <w:spacing w:val="-1"/>
        </w:rPr>
        <w:t xml:space="preserve"> </w:t>
      </w:r>
      <w:r w:rsidRPr="007F25B6">
        <w:rPr>
          <w:rFonts w:ascii="Times New Roman" w:hAnsi="Times New Roman"/>
          <w:color w:val="292425"/>
        </w:rPr>
        <w:t>to</w:t>
      </w:r>
      <w:r w:rsidRPr="007F25B6">
        <w:rPr>
          <w:rFonts w:ascii="Times New Roman" w:hAnsi="Times New Roman"/>
          <w:color w:val="292425"/>
          <w:spacing w:val="-1"/>
        </w:rPr>
        <w:t xml:space="preserve"> </w:t>
      </w:r>
      <w:r w:rsidRPr="007F25B6">
        <w:rPr>
          <w:rFonts w:ascii="Times New Roman" w:hAnsi="Times New Roman"/>
          <w:color w:val="292425"/>
        </w:rPr>
        <w:t>remedy</w:t>
      </w:r>
      <w:r w:rsidRPr="007F25B6">
        <w:rPr>
          <w:rFonts w:ascii="Times New Roman" w:hAnsi="Times New Roman"/>
          <w:color w:val="292425"/>
          <w:spacing w:val="-1"/>
        </w:rPr>
        <w:t xml:space="preserve"> </w:t>
      </w:r>
      <w:r w:rsidRPr="007F25B6">
        <w:rPr>
          <w:rFonts w:ascii="Times New Roman" w:hAnsi="Times New Roman"/>
          <w:color w:val="292425"/>
        </w:rPr>
        <w:t>the</w:t>
      </w:r>
      <w:r w:rsidRPr="007F25B6">
        <w:rPr>
          <w:rFonts w:ascii="Times New Roman" w:hAnsi="Times New Roman"/>
          <w:color w:val="292425"/>
          <w:spacing w:val="-1"/>
        </w:rPr>
        <w:t xml:space="preserve"> </w:t>
      </w:r>
      <w:r w:rsidRPr="007F25B6">
        <w:rPr>
          <w:rFonts w:ascii="Times New Roman" w:hAnsi="Times New Roman"/>
          <w:color w:val="292425"/>
        </w:rPr>
        <w:t>non-compliance.</w:t>
      </w:r>
    </w:p>
    <w:p w14:paraId="79626364" w14:textId="77777777" w:rsidR="00464FAD" w:rsidRPr="007F25B6" w:rsidRDefault="00A13C95" w:rsidP="00A13C95">
      <w:pPr>
        <w:widowControl w:val="0"/>
        <w:autoSpaceDE w:val="0"/>
        <w:autoSpaceDN w:val="0"/>
        <w:adjustRightInd w:val="0"/>
        <w:spacing w:after="0" w:line="360" w:lineRule="auto"/>
        <w:ind w:left="1440" w:right="403" w:hanging="428"/>
        <w:jc w:val="both"/>
        <w:rPr>
          <w:rFonts w:ascii="Times New Roman" w:hAnsi="Times New Roman"/>
          <w:color w:val="000000"/>
        </w:rPr>
        <w:sectPr w:rsidR="00464FAD" w:rsidRPr="007F25B6">
          <w:type w:val="continuous"/>
          <w:pgSz w:w="11900" w:h="16840"/>
          <w:pgMar w:top="1580" w:right="1680" w:bottom="280" w:left="1680" w:header="720" w:footer="720" w:gutter="0"/>
          <w:cols w:space="720" w:equalWidth="0">
            <w:col w:w="8540"/>
          </w:cols>
          <w:noEndnote/>
        </w:sectPr>
      </w:pPr>
      <w:r w:rsidRPr="007F25B6">
        <w:rPr>
          <w:rFonts w:ascii="Times New Roman" w:hAnsi="Times New Roman"/>
          <w:color w:val="292425"/>
        </w:rPr>
        <w:t>(4)</w:t>
      </w:r>
      <w:r w:rsidRPr="007F25B6">
        <w:rPr>
          <w:rFonts w:ascii="Times New Roman" w:hAnsi="Times New Roman"/>
          <w:color w:val="292425"/>
        </w:rPr>
        <w:tab/>
      </w:r>
      <w:r w:rsidR="00464FAD" w:rsidRPr="007F25B6">
        <w:rPr>
          <w:rFonts w:ascii="Times New Roman" w:hAnsi="Times New Roman"/>
          <w:color w:val="292425"/>
        </w:rPr>
        <w:t xml:space="preserve">A copy of every </w:t>
      </w:r>
      <w:r w:rsidR="00464FAD" w:rsidRPr="007F25B6">
        <w:rPr>
          <w:rFonts w:ascii="Times New Roman" w:hAnsi="Times New Roman"/>
          <w:color w:val="0000FF"/>
        </w:rPr>
        <w:t xml:space="preserve">Environmental Scoping, Strategic Environmental Assessment (SEA) and / or Strategic Environmental Management Plan (SEMP) </w:t>
      </w:r>
      <w:r w:rsidR="00464FAD" w:rsidRPr="007F25B6">
        <w:rPr>
          <w:rFonts w:ascii="Times New Roman" w:hAnsi="Times New Roman"/>
          <w:color w:val="292425"/>
        </w:rPr>
        <w:t>must be made available for public inspection,</w:t>
      </w:r>
      <w:r w:rsidR="00464FAD" w:rsidRPr="007F25B6">
        <w:rPr>
          <w:rFonts w:ascii="Times New Roman" w:hAnsi="Times New Roman"/>
          <w:color w:val="292425"/>
          <w:spacing w:val="-8"/>
        </w:rPr>
        <w:t xml:space="preserve"> </w:t>
      </w:r>
      <w:r w:rsidR="00464FAD" w:rsidRPr="007F25B6">
        <w:rPr>
          <w:rFonts w:ascii="Times New Roman" w:hAnsi="Times New Roman"/>
          <w:color w:val="292425"/>
        </w:rPr>
        <w:t>without</w:t>
      </w:r>
      <w:r w:rsidR="00464FAD" w:rsidRPr="007F25B6">
        <w:rPr>
          <w:rFonts w:ascii="Times New Roman" w:hAnsi="Times New Roman"/>
          <w:color w:val="292425"/>
          <w:spacing w:val="-8"/>
        </w:rPr>
        <w:t xml:space="preserve"> </w:t>
      </w:r>
      <w:r w:rsidR="00464FAD" w:rsidRPr="007F25B6">
        <w:rPr>
          <w:rFonts w:ascii="Times New Roman" w:hAnsi="Times New Roman"/>
          <w:color w:val="292425"/>
        </w:rPr>
        <w:t>charge,</w:t>
      </w:r>
      <w:r w:rsidR="00464FAD" w:rsidRPr="007F25B6">
        <w:rPr>
          <w:rFonts w:ascii="Times New Roman" w:hAnsi="Times New Roman"/>
          <w:color w:val="292425"/>
          <w:spacing w:val="-8"/>
        </w:rPr>
        <w:t xml:space="preserve"> </w:t>
      </w:r>
      <w:r w:rsidR="00464FAD" w:rsidRPr="007F25B6">
        <w:rPr>
          <w:rFonts w:ascii="Times New Roman" w:hAnsi="Times New Roman"/>
          <w:color w:val="292425"/>
        </w:rPr>
        <w:t>at</w:t>
      </w:r>
      <w:r w:rsidR="00464FAD" w:rsidRPr="007F25B6">
        <w:rPr>
          <w:rFonts w:ascii="Times New Roman" w:hAnsi="Times New Roman"/>
          <w:color w:val="292425"/>
          <w:spacing w:val="-8"/>
        </w:rPr>
        <w:t xml:space="preserve"> </w:t>
      </w:r>
      <w:r w:rsidR="00464FAD" w:rsidRPr="007F25B6">
        <w:rPr>
          <w:rFonts w:ascii="Times New Roman" w:hAnsi="Times New Roman"/>
          <w:color w:val="292425"/>
        </w:rPr>
        <w:t>the</w:t>
      </w:r>
      <w:r w:rsidR="00464FAD" w:rsidRPr="007F25B6">
        <w:rPr>
          <w:rFonts w:ascii="Times New Roman" w:hAnsi="Times New Roman"/>
          <w:color w:val="292425"/>
          <w:spacing w:val="-8"/>
        </w:rPr>
        <w:t xml:space="preserve"> </w:t>
      </w:r>
      <w:r w:rsidR="00464FAD" w:rsidRPr="007F25B6">
        <w:rPr>
          <w:rFonts w:ascii="Times New Roman" w:hAnsi="Times New Roman"/>
          <w:color w:val="292425"/>
        </w:rPr>
        <w:t>office</w:t>
      </w:r>
      <w:r w:rsidR="00464FAD" w:rsidRPr="007F25B6">
        <w:rPr>
          <w:rFonts w:ascii="Times New Roman" w:hAnsi="Times New Roman"/>
          <w:color w:val="292425"/>
          <w:spacing w:val="-8"/>
        </w:rPr>
        <w:t xml:space="preserve"> </w:t>
      </w:r>
      <w:r w:rsidR="00464FAD" w:rsidRPr="007F25B6">
        <w:rPr>
          <w:rFonts w:ascii="Times New Roman" w:hAnsi="Times New Roman"/>
          <w:color w:val="292425"/>
        </w:rPr>
        <w:t>of</w:t>
      </w:r>
      <w:r w:rsidR="00464FAD" w:rsidRPr="007F25B6">
        <w:rPr>
          <w:rFonts w:ascii="Times New Roman" w:hAnsi="Times New Roman"/>
          <w:color w:val="292425"/>
          <w:spacing w:val="-8"/>
        </w:rPr>
        <w:t xml:space="preserve"> </w:t>
      </w:r>
      <w:r w:rsidR="00464FAD" w:rsidRPr="007F25B6">
        <w:rPr>
          <w:rFonts w:ascii="Times New Roman" w:hAnsi="Times New Roman"/>
          <w:color w:val="292425"/>
        </w:rPr>
        <w:t>the</w:t>
      </w:r>
      <w:r w:rsidR="00464FAD" w:rsidRPr="007F25B6">
        <w:rPr>
          <w:rFonts w:ascii="Times New Roman" w:hAnsi="Times New Roman"/>
          <w:color w:val="292425"/>
          <w:spacing w:val="-8"/>
        </w:rPr>
        <w:t xml:space="preserve"> </w:t>
      </w:r>
      <w:r w:rsidR="00464FAD" w:rsidRPr="007F25B6">
        <w:rPr>
          <w:rFonts w:ascii="Times New Roman" w:hAnsi="Times New Roman"/>
          <w:color w:val="292425"/>
        </w:rPr>
        <w:t>Environmental</w:t>
      </w:r>
      <w:r w:rsidR="00464FAD" w:rsidRPr="007F25B6">
        <w:rPr>
          <w:rFonts w:ascii="Times New Roman" w:hAnsi="Times New Roman"/>
          <w:color w:val="292425"/>
          <w:spacing w:val="-8"/>
        </w:rPr>
        <w:t xml:space="preserve"> </w:t>
      </w:r>
      <w:r w:rsidR="00464FAD" w:rsidRPr="007F25B6">
        <w:rPr>
          <w:rFonts w:ascii="Times New Roman" w:hAnsi="Times New Roman"/>
          <w:color w:val="292425"/>
        </w:rPr>
        <w:t>Commissioner</w:t>
      </w:r>
      <w:r w:rsidR="00464FAD" w:rsidRPr="007F25B6">
        <w:rPr>
          <w:rFonts w:ascii="Times New Roman" w:hAnsi="Times New Roman"/>
          <w:color w:val="292425"/>
          <w:spacing w:val="-8"/>
        </w:rPr>
        <w:t xml:space="preserve"> </w:t>
      </w:r>
      <w:r w:rsidR="00464FAD" w:rsidRPr="007F25B6">
        <w:rPr>
          <w:rFonts w:ascii="Times New Roman" w:hAnsi="Times New Roman"/>
          <w:color w:val="292425"/>
        </w:rPr>
        <w:t>during</w:t>
      </w:r>
      <w:r w:rsidR="00464FAD" w:rsidRPr="007F25B6">
        <w:rPr>
          <w:rFonts w:ascii="Times New Roman" w:hAnsi="Times New Roman"/>
          <w:color w:val="292425"/>
          <w:spacing w:val="-8"/>
        </w:rPr>
        <w:t xml:space="preserve"> </w:t>
      </w:r>
      <w:r w:rsidR="00464FAD" w:rsidRPr="007F25B6">
        <w:rPr>
          <w:rFonts w:ascii="Times New Roman" w:hAnsi="Times New Roman"/>
          <w:color w:val="292425"/>
        </w:rPr>
        <w:t>office hours</w:t>
      </w:r>
    </w:p>
    <w:p w14:paraId="4E8BE0CC" w14:textId="77777777" w:rsidR="008D4F5A" w:rsidRPr="007F25B6" w:rsidRDefault="008D4F5A" w:rsidP="004A5AC1">
      <w:pPr>
        <w:pStyle w:val="Heading1"/>
        <w:ind w:left="360"/>
        <w:jc w:val="both"/>
        <w:rPr>
          <w:color w:val="000000"/>
        </w:rPr>
      </w:pPr>
      <w:bookmarkStart w:id="68" w:name="_Toc410965111"/>
      <w:bookmarkStart w:id="69" w:name="_Toc427492864"/>
      <w:r w:rsidRPr="007F25B6">
        <w:lastRenderedPageBreak/>
        <w:t>PART</w:t>
      </w:r>
      <w:r w:rsidR="00C1636E">
        <w:rPr>
          <w:spacing w:val="-22"/>
        </w:rPr>
        <w:t xml:space="preserve"> </w:t>
      </w:r>
      <w:r w:rsidR="00004671">
        <w:t>V</w:t>
      </w:r>
      <w:r w:rsidR="00C1636E">
        <w:t xml:space="preserve"> - </w:t>
      </w:r>
      <w:r w:rsidR="00C76A4B" w:rsidRPr="007F25B6">
        <w:t>ENVIRONMENTAL SCOPING, ENVIRONMENTAL IMPACT ASSESSMENT (EIA) AND ENVIRONMENTAL MANAGEMENT PLAN (EMP)</w:t>
      </w:r>
      <w:bookmarkEnd w:id="68"/>
      <w:bookmarkEnd w:id="69"/>
    </w:p>
    <w:p w14:paraId="673BDA7B" w14:textId="77777777" w:rsidR="008D4F5A" w:rsidRPr="007F25B6" w:rsidRDefault="008D4F5A" w:rsidP="00CA5119">
      <w:pPr>
        <w:widowControl w:val="0"/>
        <w:autoSpaceDE w:val="0"/>
        <w:autoSpaceDN w:val="0"/>
        <w:adjustRightInd w:val="0"/>
        <w:spacing w:before="4" w:after="0" w:line="360" w:lineRule="auto"/>
        <w:jc w:val="both"/>
        <w:rPr>
          <w:rFonts w:ascii="Times New Roman" w:hAnsi="Times New Roman"/>
          <w:color w:val="000000"/>
          <w:sz w:val="26"/>
          <w:szCs w:val="26"/>
        </w:rPr>
      </w:pPr>
    </w:p>
    <w:p w14:paraId="7E39A1DB" w14:textId="77777777" w:rsidR="00464FAD" w:rsidRPr="007F25B6" w:rsidRDefault="00BA0C5D" w:rsidP="00004671">
      <w:pPr>
        <w:pStyle w:val="Heading2"/>
      </w:pPr>
      <w:bookmarkStart w:id="70" w:name="_Toc410965112"/>
      <w:r w:rsidRPr="007F25B6">
        <w:t xml:space="preserve"> </w:t>
      </w:r>
      <w:bookmarkStart w:id="71" w:name="_Toc427492865"/>
      <w:r w:rsidR="00464FAD" w:rsidRPr="007F25B6">
        <w:t>Objects</w:t>
      </w:r>
      <w:r w:rsidR="00464FAD" w:rsidRPr="007F25B6">
        <w:rPr>
          <w:spacing w:val="-1"/>
        </w:rPr>
        <w:t xml:space="preserve"> </w:t>
      </w:r>
      <w:r w:rsidR="00464FAD" w:rsidRPr="007F25B6">
        <w:t>of</w:t>
      </w:r>
      <w:r w:rsidR="00464FAD" w:rsidRPr="007F25B6">
        <w:rPr>
          <w:spacing w:val="-1"/>
        </w:rPr>
        <w:t xml:space="preserve"> Environmental Scoping, </w:t>
      </w:r>
      <w:r w:rsidR="00464FAD" w:rsidRPr="007F25B6">
        <w:t>Environmental Impact Assessment (EIA), Environmental Management Plan (EMP)</w:t>
      </w:r>
      <w:bookmarkEnd w:id="70"/>
      <w:bookmarkEnd w:id="71"/>
    </w:p>
    <w:p w14:paraId="04035476" w14:textId="77777777" w:rsidR="00464FAD" w:rsidRPr="007F25B6" w:rsidRDefault="00464FAD" w:rsidP="00C80EE5">
      <w:pPr>
        <w:pStyle w:val="ListParagraph"/>
        <w:widowControl w:val="0"/>
        <w:numPr>
          <w:ilvl w:val="0"/>
          <w:numId w:val="21"/>
        </w:numPr>
        <w:autoSpaceDE w:val="0"/>
        <w:autoSpaceDN w:val="0"/>
        <w:adjustRightInd w:val="0"/>
        <w:spacing w:after="0" w:line="360" w:lineRule="auto"/>
        <w:jc w:val="both"/>
        <w:rPr>
          <w:rFonts w:ascii="Times New Roman" w:hAnsi="Times New Roman"/>
          <w:color w:val="000000"/>
        </w:rPr>
      </w:pPr>
      <w:r w:rsidRPr="007F25B6">
        <w:rPr>
          <w:rFonts w:ascii="Times New Roman" w:hAnsi="Times New Roman"/>
          <w:color w:val="292425"/>
        </w:rPr>
        <w:t xml:space="preserve">The objects of </w:t>
      </w:r>
      <w:r w:rsidRPr="007F25B6">
        <w:rPr>
          <w:rFonts w:ascii="Times New Roman" w:hAnsi="Times New Roman"/>
          <w:color w:val="0000FF"/>
        </w:rPr>
        <w:t xml:space="preserve">Environmental Scoping, Environmental Impact Assessment (EIA) and Environmental Management Plan (EMP) </w:t>
      </w:r>
      <w:r w:rsidRPr="007F25B6">
        <w:rPr>
          <w:rFonts w:ascii="Times New Roman" w:hAnsi="Times New Roman"/>
          <w:color w:val="292425"/>
        </w:rPr>
        <w:t>are to -</w:t>
      </w:r>
    </w:p>
    <w:p w14:paraId="0ECBD6C3" w14:textId="77777777" w:rsidR="00464FAD" w:rsidRPr="007F25B6" w:rsidRDefault="00464FAD" w:rsidP="00CA5119">
      <w:pPr>
        <w:widowControl w:val="0"/>
        <w:tabs>
          <w:tab w:val="left" w:pos="1580"/>
        </w:tabs>
        <w:autoSpaceDE w:val="0"/>
        <w:autoSpaceDN w:val="0"/>
        <w:adjustRightInd w:val="0"/>
        <w:spacing w:after="0" w:line="360" w:lineRule="auto"/>
        <w:ind w:left="1581" w:right="399" w:hanging="569"/>
        <w:jc w:val="both"/>
        <w:rPr>
          <w:rFonts w:ascii="Times New Roman" w:hAnsi="Times New Roman"/>
          <w:color w:val="000000"/>
        </w:rPr>
      </w:pPr>
      <w:r w:rsidRPr="007F25B6">
        <w:rPr>
          <w:rFonts w:ascii="Times New Roman" w:hAnsi="Times New Roman"/>
          <w:color w:val="292425"/>
        </w:rPr>
        <w:t>(a)</w:t>
      </w:r>
      <w:r w:rsidRPr="007F25B6">
        <w:rPr>
          <w:rFonts w:ascii="Times New Roman" w:hAnsi="Times New Roman"/>
          <w:color w:val="292425"/>
        </w:rPr>
        <w:tab/>
      </w:r>
      <w:proofErr w:type="gramStart"/>
      <w:r w:rsidRPr="007F25B6">
        <w:rPr>
          <w:rFonts w:ascii="Times New Roman" w:hAnsi="Times New Roman"/>
          <w:color w:val="292425"/>
        </w:rPr>
        <w:t>co-ordinate</w:t>
      </w:r>
      <w:proofErr w:type="gramEnd"/>
      <w:r w:rsidRPr="007F25B6">
        <w:rPr>
          <w:rFonts w:ascii="Times New Roman" w:hAnsi="Times New Roman"/>
          <w:color w:val="292425"/>
        </w:rPr>
        <w:t xml:space="preserve"> and harmonise the </w:t>
      </w:r>
      <w:r w:rsidRPr="007F25B6">
        <w:rPr>
          <w:rFonts w:ascii="Times New Roman" w:hAnsi="Times New Roman"/>
          <w:color w:val="0000FF"/>
        </w:rPr>
        <w:t xml:space="preserve">environmental issues related to the development and implementation of site-specific </w:t>
      </w:r>
      <w:r w:rsidRPr="007F25B6">
        <w:rPr>
          <w:rFonts w:ascii="Times New Roman" w:hAnsi="Times New Roman"/>
          <w:color w:val="292425"/>
        </w:rPr>
        <w:t>project activities by proponents that</w:t>
      </w:r>
      <w:r w:rsidRPr="007F25B6">
        <w:rPr>
          <w:rFonts w:ascii="Times New Roman" w:hAnsi="Times New Roman"/>
          <w:color w:val="292425"/>
          <w:spacing w:val="-11"/>
        </w:rPr>
        <w:t xml:space="preserve"> </w:t>
      </w:r>
      <w:r w:rsidRPr="007F25B6">
        <w:rPr>
          <w:rFonts w:ascii="Times New Roman" w:hAnsi="Times New Roman"/>
          <w:color w:val="292425"/>
        </w:rPr>
        <w:t>may affect</w:t>
      </w:r>
      <w:r w:rsidRPr="007F25B6">
        <w:rPr>
          <w:rFonts w:ascii="Times New Roman" w:hAnsi="Times New Roman"/>
          <w:color w:val="292425"/>
          <w:spacing w:val="-10"/>
        </w:rPr>
        <w:t xml:space="preserve"> </w:t>
      </w:r>
      <w:r w:rsidRPr="007F25B6">
        <w:rPr>
          <w:rFonts w:ascii="Times New Roman" w:hAnsi="Times New Roman"/>
          <w:color w:val="292425"/>
        </w:rPr>
        <w:t>the</w:t>
      </w:r>
      <w:r w:rsidRPr="007F25B6">
        <w:rPr>
          <w:rFonts w:ascii="Times New Roman" w:hAnsi="Times New Roman"/>
          <w:color w:val="292425"/>
          <w:spacing w:val="-10"/>
        </w:rPr>
        <w:t xml:space="preserve"> </w:t>
      </w:r>
      <w:r w:rsidRPr="007F25B6">
        <w:rPr>
          <w:rFonts w:ascii="Times New Roman" w:hAnsi="Times New Roman"/>
          <w:color w:val="292425"/>
        </w:rPr>
        <w:t>environment</w:t>
      </w:r>
      <w:r w:rsidRPr="007F25B6">
        <w:rPr>
          <w:rFonts w:ascii="Times New Roman" w:hAnsi="Times New Roman"/>
          <w:color w:val="292425"/>
          <w:spacing w:val="-10"/>
        </w:rPr>
        <w:t xml:space="preserve"> </w:t>
      </w:r>
    </w:p>
    <w:p w14:paraId="3CFAAA8A" w14:textId="77777777" w:rsidR="00464FAD" w:rsidRPr="007F25B6" w:rsidRDefault="00464FAD" w:rsidP="00CA5119">
      <w:pPr>
        <w:widowControl w:val="0"/>
        <w:tabs>
          <w:tab w:val="left" w:pos="1580"/>
        </w:tabs>
        <w:autoSpaceDE w:val="0"/>
        <w:autoSpaceDN w:val="0"/>
        <w:adjustRightInd w:val="0"/>
        <w:spacing w:after="0" w:line="360" w:lineRule="auto"/>
        <w:ind w:left="1581" w:right="399" w:hanging="569"/>
        <w:jc w:val="both"/>
        <w:rPr>
          <w:rFonts w:ascii="Times New Roman" w:hAnsi="Times New Roman"/>
          <w:color w:val="000000"/>
        </w:rPr>
      </w:pPr>
      <w:r w:rsidRPr="007F25B6">
        <w:rPr>
          <w:rFonts w:ascii="Times New Roman" w:hAnsi="Times New Roman"/>
          <w:color w:val="292425"/>
        </w:rPr>
        <w:t>(b)</w:t>
      </w:r>
      <w:r w:rsidRPr="007F25B6">
        <w:rPr>
          <w:rFonts w:ascii="Times New Roman" w:hAnsi="Times New Roman"/>
          <w:color w:val="292425"/>
        </w:rPr>
        <w:tab/>
      </w:r>
      <w:proofErr w:type="gramStart"/>
      <w:r w:rsidRPr="007F25B6">
        <w:rPr>
          <w:rFonts w:ascii="Times New Roman" w:hAnsi="Times New Roman"/>
          <w:color w:val="292425"/>
        </w:rPr>
        <w:t>enable</w:t>
      </w:r>
      <w:proofErr w:type="gramEnd"/>
      <w:r w:rsidRPr="007F25B6">
        <w:rPr>
          <w:rFonts w:ascii="Times New Roman" w:hAnsi="Times New Roman"/>
          <w:color w:val="292425"/>
          <w:spacing w:val="1"/>
        </w:rPr>
        <w:t xml:space="preserve"> </w:t>
      </w:r>
      <w:r w:rsidRPr="007F25B6">
        <w:rPr>
          <w:rFonts w:ascii="Times New Roman" w:hAnsi="Times New Roman"/>
          <w:color w:val="292425"/>
        </w:rPr>
        <w:t>the</w:t>
      </w:r>
      <w:r w:rsidRPr="007F25B6">
        <w:rPr>
          <w:rFonts w:ascii="Times New Roman" w:hAnsi="Times New Roman"/>
          <w:color w:val="292425"/>
          <w:spacing w:val="1"/>
        </w:rPr>
        <w:t xml:space="preserve"> </w:t>
      </w:r>
      <w:r w:rsidRPr="007F25B6">
        <w:rPr>
          <w:rFonts w:ascii="Times New Roman" w:hAnsi="Times New Roman"/>
          <w:color w:val="292425"/>
        </w:rPr>
        <w:t>Minister</w:t>
      </w:r>
      <w:r w:rsidRPr="007F25B6">
        <w:rPr>
          <w:rFonts w:ascii="Times New Roman" w:hAnsi="Times New Roman"/>
          <w:color w:val="292425"/>
          <w:spacing w:val="1"/>
        </w:rPr>
        <w:t xml:space="preserve"> </w:t>
      </w:r>
      <w:r w:rsidRPr="007F25B6">
        <w:rPr>
          <w:rFonts w:ascii="Times New Roman" w:hAnsi="Times New Roman"/>
          <w:color w:val="292425"/>
        </w:rPr>
        <w:t>to</w:t>
      </w:r>
      <w:r w:rsidRPr="007F25B6">
        <w:rPr>
          <w:rFonts w:ascii="Times New Roman" w:hAnsi="Times New Roman"/>
          <w:color w:val="292425"/>
          <w:spacing w:val="1"/>
        </w:rPr>
        <w:t xml:space="preserve"> </w:t>
      </w:r>
      <w:r w:rsidRPr="007F25B6">
        <w:rPr>
          <w:rFonts w:ascii="Times New Roman" w:hAnsi="Times New Roman"/>
          <w:color w:val="292425"/>
        </w:rPr>
        <w:t>monitor</w:t>
      </w:r>
      <w:r w:rsidRPr="007F25B6">
        <w:rPr>
          <w:rFonts w:ascii="Times New Roman" w:hAnsi="Times New Roman"/>
          <w:color w:val="292425"/>
          <w:spacing w:val="1"/>
        </w:rPr>
        <w:t xml:space="preserve"> </w:t>
      </w:r>
      <w:r w:rsidRPr="007F25B6">
        <w:rPr>
          <w:rFonts w:ascii="Times New Roman" w:hAnsi="Times New Roman"/>
          <w:color w:val="292425"/>
        </w:rPr>
        <w:t>the</w:t>
      </w:r>
      <w:r w:rsidRPr="007F25B6">
        <w:rPr>
          <w:rFonts w:ascii="Times New Roman" w:hAnsi="Times New Roman"/>
          <w:color w:val="292425"/>
          <w:spacing w:val="1"/>
        </w:rPr>
        <w:t xml:space="preserve"> </w:t>
      </w:r>
      <w:r w:rsidRPr="007F25B6">
        <w:rPr>
          <w:rFonts w:ascii="Times New Roman" w:hAnsi="Times New Roman"/>
          <w:color w:val="292425"/>
        </w:rPr>
        <w:t>achievement,</w:t>
      </w:r>
      <w:r w:rsidRPr="007F25B6">
        <w:rPr>
          <w:rFonts w:ascii="Times New Roman" w:hAnsi="Times New Roman"/>
          <w:color w:val="292425"/>
          <w:spacing w:val="1"/>
        </w:rPr>
        <w:t xml:space="preserve"> </w:t>
      </w:r>
      <w:r w:rsidRPr="007F25B6">
        <w:rPr>
          <w:rFonts w:ascii="Times New Roman" w:hAnsi="Times New Roman"/>
          <w:color w:val="292425"/>
        </w:rPr>
        <w:t>promotion</w:t>
      </w:r>
      <w:r w:rsidRPr="007F25B6">
        <w:rPr>
          <w:rFonts w:ascii="Times New Roman" w:hAnsi="Times New Roman"/>
          <w:color w:val="292425"/>
          <w:spacing w:val="1"/>
        </w:rPr>
        <w:t xml:space="preserve"> </w:t>
      </w:r>
      <w:r w:rsidRPr="007F25B6">
        <w:rPr>
          <w:rFonts w:ascii="Times New Roman" w:hAnsi="Times New Roman"/>
          <w:color w:val="292425"/>
        </w:rPr>
        <w:t>and</w:t>
      </w:r>
      <w:r w:rsidRPr="007F25B6">
        <w:rPr>
          <w:rFonts w:ascii="Times New Roman" w:hAnsi="Times New Roman"/>
          <w:color w:val="292425"/>
          <w:spacing w:val="1"/>
        </w:rPr>
        <w:t xml:space="preserve"> </w:t>
      </w:r>
      <w:r w:rsidRPr="007F25B6">
        <w:rPr>
          <w:rFonts w:ascii="Times New Roman" w:hAnsi="Times New Roman"/>
          <w:color w:val="292425"/>
        </w:rPr>
        <w:t>protection of</w:t>
      </w:r>
      <w:r w:rsidRPr="007F25B6">
        <w:rPr>
          <w:rFonts w:ascii="Times New Roman" w:hAnsi="Times New Roman"/>
          <w:color w:val="292425"/>
          <w:spacing w:val="-1"/>
        </w:rPr>
        <w:t xml:space="preserve"> </w:t>
      </w:r>
      <w:r w:rsidRPr="007F25B6">
        <w:rPr>
          <w:rFonts w:ascii="Times New Roman" w:hAnsi="Times New Roman"/>
          <w:color w:val="292425"/>
        </w:rPr>
        <w:t>a</w:t>
      </w:r>
      <w:r w:rsidRPr="007F25B6">
        <w:rPr>
          <w:rFonts w:ascii="Times New Roman" w:hAnsi="Times New Roman"/>
          <w:color w:val="292425"/>
          <w:spacing w:val="-1"/>
        </w:rPr>
        <w:t xml:space="preserve"> </w:t>
      </w:r>
      <w:r w:rsidRPr="007F25B6">
        <w:rPr>
          <w:rFonts w:ascii="Times New Roman" w:hAnsi="Times New Roman"/>
          <w:color w:val="292425"/>
        </w:rPr>
        <w:t>sustainable</w:t>
      </w:r>
      <w:r w:rsidRPr="007F25B6">
        <w:rPr>
          <w:rFonts w:ascii="Times New Roman" w:hAnsi="Times New Roman"/>
          <w:color w:val="292425"/>
          <w:spacing w:val="-1"/>
        </w:rPr>
        <w:t xml:space="preserve"> </w:t>
      </w:r>
      <w:r w:rsidRPr="007F25B6">
        <w:rPr>
          <w:rFonts w:ascii="Times New Roman" w:hAnsi="Times New Roman"/>
          <w:color w:val="292425"/>
        </w:rPr>
        <w:t>environment.</w:t>
      </w:r>
    </w:p>
    <w:p w14:paraId="776D56B5" w14:textId="77777777" w:rsidR="00464FAD" w:rsidRPr="007F25B6" w:rsidRDefault="002D0462" w:rsidP="00004671">
      <w:pPr>
        <w:pStyle w:val="Heading2"/>
        <w:rPr>
          <w:color w:val="000000"/>
        </w:rPr>
      </w:pPr>
      <w:bookmarkStart w:id="72" w:name="_Toc410965113"/>
      <w:r w:rsidRPr="007F25B6">
        <w:t xml:space="preserve"> </w:t>
      </w:r>
      <w:bookmarkStart w:id="73" w:name="_Toc427492866"/>
      <w:r w:rsidR="00464FAD" w:rsidRPr="007F25B6">
        <w:t>Environmental Scoping, Environmental Impact Assessment (EIA) and Environmental Management Plan (EMP)</w:t>
      </w:r>
      <w:bookmarkEnd w:id="72"/>
      <w:bookmarkEnd w:id="73"/>
    </w:p>
    <w:p w14:paraId="38A45125" w14:textId="77777777" w:rsidR="00A13C95" w:rsidRPr="007F25B6" w:rsidRDefault="00464FAD" w:rsidP="0093519E">
      <w:pPr>
        <w:pStyle w:val="ListParagraph"/>
        <w:widowControl w:val="0"/>
        <w:autoSpaceDE w:val="0"/>
        <w:autoSpaceDN w:val="0"/>
        <w:adjustRightInd w:val="0"/>
        <w:spacing w:after="0" w:line="360" w:lineRule="auto"/>
        <w:ind w:left="926" w:right="402"/>
        <w:jc w:val="both"/>
        <w:rPr>
          <w:rFonts w:ascii="Times New Roman" w:hAnsi="Times New Roman"/>
          <w:color w:val="000000"/>
        </w:rPr>
      </w:pPr>
      <w:r w:rsidRPr="007F25B6">
        <w:rPr>
          <w:rFonts w:ascii="Times New Roman" w:hAnsi="Times New Roman"/>
          <w:b/>
          <w:bCs/>
          <w:color w:val="292425"/>
        </w:rPr>
        <w:t xml:space="preserve"> </w:t>
      </w:r>
      <w:r w:rsidR="00A13C95" w:rsidRPr="007F25B6">
        <w:rPr>
          <w:rFonts w:ascii="Times New Roman" w:hAnsi="Times New Roman"/>
          <w:color w:val="292425"/>
        </w:rPr>
        <w:t>(1)</w:t>
      </w:r>
      <w:r w:rsidR="00A13C95" w:rsidRPr="007F25B6">
        <w:rPr>
          <w:rFonts w:ascii="Times New Roman" w:hAnsi="Times New Roman"/>
          <w:color w:val="292425"/>
        </w:rPr>
        <w:tab/>
      </w:r>
      <w:r w:rsidRPr="007F25B6">
        <w:rPr>
          <w:rFonts w:ascii="Times New Roman" w:hAnsi="Times New Roman"/>
          <w:color w:val="292425"/>
        </w:rPr>
        <w:t>For</w:t>
      </w:r>
      <w:r w:rsidRPr="007F25B6">
        <w:rPr>
          <w:rFonts w:ascii="Times New Roman" w:hAnsi="Times New Roman"/>
          <w:color w:val="292425"/>
          <w:spacing w:val="1"/>
        </w:rPr>
        <w:t xml:space="preserve"> </w:t>
      </w:r>
      <w:r w:rsidRPr="007F25B6">
        <w:rPr>
          <w:rFonts w:ascii="Times New Roman" w:hAnsi="Times New Roman"/>
          <w:color w:val="292425"/>
        </w:rPr>
        <w:t>the</w:t>
      </w:r>
      <w:r w:rsidRPr="007F25B6">
        <w:rPr>
          <w:rFonts w:ascii="Times New Roman" w:hAnsi="Times New Roman"/>
          <w:color w:val="292425"/>
          <w:spacing w:val="1"/>
        </w:rPr>
        <w:t xml:space="preserve"> </w:t>
      </w:r>
      <w:r w:rsidRPr="007F25B6">
        <w:rPr>
          <w:rFonts w:ascii="Times New Roman" w:hAnsi="Times New Roman"/>
          <w:color w:val="292425"/>
        </w:rPr>
        <w:t>purpose</w:t>
      </w:r>
      <w:r w:rsidRPr="007F25B6">
        <w:rPr>
          <w:rFonts w:ascii="Times New Roman" w:hAnsi="Times New Roman"/>
          <w:color w:val="292425"/>
          <w:spacing w:val="1"/>
        </w:rPr>
        <w:t xml:space="preserve"> </w:t>
      </w:r>
      <w:r w:rsidRPr="007F25B6">
        <w:rPr>
          <w:rFonts w:ascii="Times New Roman" w:hAnsi="Times New Roman"/>
          <w:color w:val="292425"/>
        </w:rPr>
        <w:t>of</w:t>
      </w:r>
      <w:r w:rsidRPr="007F25B6">
        <w:rPr>
          <w:rFonts w:ascii="Times New Roman" w:hAnsi="Times New Roman"/>
          <w:color w:val="292425"/>
          <w:spacing w:val="1"/>
        </w:rPr>
        <w:t xml:space="preserve"> </w:t>
      </w:r>
      <w:r w:rsidRPr="007F25B6">
        <w:rPr>
          <w:rFonts w:ascii="Times New Roman" w:hAnsi="Times New Roman"/>
          <w:color w:val="292425"/>
        </w:rPr>
        <w:t>this</w:t>
      </w:r>
      <w:r w:rsidRPr="007F25B6">
        <w:rPr>
          <w:rFonts w:ascii="Times New Roman" w:hAnsi="Times New Roman"/>
          <w:color w:val="292425"/>
          <w:spacing w:val="1"/>
        </w:rPr>
        <w:t xml:space="preserve"> </w:t>
      </w:r>
      <w:r w:rsidRPr="007F25B6">
        <w:rPr>
          <w:rFonts w:ascii="Times New Roman" w:hAnsi="Times New Roman"/>
          <w:color w:val="292425"/>
        </w:rPr>
        <w:t>Part,</w:t>
      </w:r>
      <w:r w:rsidRPr="007F25B6">
        <w:rPr>
          <w:rFonts w:ascii="Times New Roman" w:hAnsi="Times New Roman"/>
          <w:color w:val="292425"/>
          <w:spacing w:val="1"/>
        </w:rPr>
        <w:t xml:space="preserve"> </w:t>
      </w:r>
      <w:r w:rsidRPr="007F25B6">
        <w:rPr>
          <w:rFonts w:ascii="Times New Roman" w:hAnsi="Times New Roman"/>
          <w:color w:val="292425"/>
        </w:rPr>
        <w:t>the</w:t>
      </w:r>
      <w:r w:rsidRPr="007F25B6">
        <w:rPr>
          <w:rFonts w:ascii="Times New Roman" w:hAnsi="Times New Roman"/>
          <w:color w:val="292425"/>
          <w:spacing w:val="1"/>
        </w:rPr>
        <w:t xml:space="preserve"> </w:t>
      </w:r>
      <w:r w:rsidRPr="007F25B6">
        <w:rPr>
          <w:rFonts w:ascii="Times New Roman" w:hAnsi="Times New Roman"/>
          <w:color w:val="292425"/>
        </w:rPr>
        <w:t>Minister</w:t>
      </w:r>
      <w:r w:rsidRPr="007F25B6">
        <w:rPr>
          <w:rFonts w:ascii="Times New Roman" w:hAnsi="Times New Roman"/>
          <w:color w:val="292425"/>
          <w:spacing w:val="1"/>
        </w:rPr>
        <w:t xml:space="preserve"> </w:t>
      </w:r>
      <w:r w:rsidRPr="007F25B6">
        <w:rPr>
          <w:rFonts w:ascii="Times New Roman" w:hAnsi="Times New Roman"/>
          <w:color w:val="292425"/>
        </w:rPr>
        <w:t>may</w:t>
      </w:r>
      <w:r w:rsidRPr="007F25B6">
        <w:rPr>
          <w:rFonts w:ascii="Times New Roman" w:hAnsi="Times New Roman"/>
          <w:color w:val="292425"/>
          <w:spacing w:val="1"/>
        </w:rPr>
        <w:t xml:space="preserve"> </w:t>
      </w:r>
      <w:r w:rsidRPr="007F25B6">
        <w:rPr>
          <w:rFonts w:ascii="Times New Roman" w:hAnsi="Times New Roman"/>
          <w:color w:val="292425"/>
        </w:rPr>
        <w:t>identify</w:t>
      </w:r>
      <w:r w:rsidRPr="007F25B6">
        <w:rPr>
          <w:rFonts w:ascii="Times New Roman" w:hAnsi="Times New Roman"/>
          <w:color w:val="292425"/>
          <w:spacing w:val="1"/>
        </w:rPr>
        <w:t xml:space="preserve"> </w:t>
      </w:r>
      <w:r w:rsidRPr="007F25B6">
        <w:rPr>
          <w:rFonts w:ascii="Times New Roman" w:hAnsi="Times New Roman"/>
          <w:color w:val="292425"/>
        </w:rPr>
        <w:t>and</w:t>
      </w:r>
      <w:r w:rsidRPr="007F25B6">
        <w:rPr>
          <w:rFonts w:ascii="Times New Roman" w:hAnsi="Times New Roman"/>
          <w:color w:val="292425"/>
          <w:spacing w:val="1"/>
        </w:rPr>
        <w:t xml:space="preserve"> </w:t>
      </w:r>
      <w:r w:rsidRPr="007F25B6">
        <w:rPr>
          <w:rFonts w:ascii="Times New Roman" w:hAnsi="Times New Roman"/>
          <w:color w:val="292425"/>
        </w:rPr>
        <w:t>list</w:t>
      </w:r>
      <w:r w:rsidRPr="007F25B6">
        <w:rPr>
          <w:rFonts w:ascii="Times New Roman" w:hAnsi="Times New Roman"/>
          <w:color w:val="292425"/>
          <w:spacing w:val="1"/>
        </w:rPr>
        <w:t xml:space="preserve"> </w:t>
      </w:r>
      <w:r w:rsidRPr="007F25B6">
        <w:rPr>
          <w:rFonts w:ascii="Times New Roman" w:hAnsi="Times New Roman"/>
          <w:color w:val="292425"/>
        </w:rPr>
        <w:t>by notice</w:t>
      </w:r>
      <w:r w:rsidRPr="007F25B6">
        <w:rPr>
          <w:rFonts w:ascii="Times New Roman" w:hAnsi="Times New Roman"/>
          <w:color w:val="292425"/>
          <w:spacing w:val="-7"/>
        </w:rPr>
        <w:t xml:space="preserve"> </w:t>
      </w:r>
      <w:r w:rsidRPr="007F25B6">
        <w:rPr>
          <w:rFonts w:ascii="Times New Roman" w:hAnsi="Times New Roman"/>
          <w:color w:val="292425"/>
        </w:rPr>
        <w:t>in</w:t>
      </w:r>
      <w:r w:rsidRPr="007F25B6">
        <w:rPr>
          <w:rFonts w:ascii="Times New Roman" w:hAnsi="Times New Roman"/>
          <w:color w:val="292425"/>
          <w:spacing w:val="-7"/>
        </w:rPr>
        <w:t xml:space="preserve"> </w:t>
      </w:r>
    </w:p>
    <w:p w14:paraId="12C9C7CB" w14:textId="77777777" w:rsidR="00464FAD" w:rsidRPr="007F25B6" w:rsidRDefault="00464FAD" w:rsidP="00A13C95">
      <w:pPr>
        <w:pStyle w:val="ListParagraph"/>
        <w:widowControl w:val="0"/>
        <w:autoSpaceDE w:val="0"/>
        <w:autoSpaceDN w:val="0"/>
        <w:adjustRightInd w:val="0"/>
        <w:spacing w:after="0" w:line="360" w:lineRule="auto"/>
        <w:ind w:left="1440" w:right="402"/>
        <w:jc w:val="both"/>
        <w:rPr>
          <w:rFonts w:ascii="Times New Roman" w:hAnsi="Times New Roman"/>
          <w:color w:val="000000"/>
        </w:rPr>
      </w:pPr>
      <w:proofErr w:type="gramStart"/>
      <w:r w:rsidRPr="007F25B6">
        <w:rPr>
          <w:rFonts w:ascii="Times New Roman" w:hAnsi="Times New Roman"/>
          <w:color w:val="292425"/>
        </w:rPr>
        <w:t>the</w:t>
      </w:r>
      <w:proofErr w:type="gramEnd"/>
      <w:r w:rsidRPr="007F25B6">
        <w:rPr>
          <w:rFonts w:ascii="Times New Roman" w:hAnsi="Times New Roman"/>
          <w:color w:val="292425"/>
          <w:spacing w:val="-7"/>
        </w:rPr>
        <w:t xml:space="preserve"> </w:t>
      </w:r>
      <w:r w:rsidRPr="007F25B6">
        <w:rPr>
          <w:rFonts w:ascii="Times New Roman" w:hAnsi="Times New Roman"/>
          <w:i/>
          <w:iCs/>
          <w:color w:val="292425"/>
        </w:rPr>
        <w:t>Gazette</w:t>
      </w:r>
      <w:r w:rsidRPr="007F25B6">
        <w:rPr>
          <w:rFonts w:ascii="Times New Roman" w:hAnsi="Times New Roman"/>
          <w:i/>
          <w:iCs/>
          <w:color w:val="292425"/>
          <w:spacing w:val="-7"/>
        </w:rPr>
        <w:t xml:space="preserve"> </w:t>
      </w:r>
      <w:r w:rsidRPr="007F25B6">
        <w:rPr>
          <w:rFonts w:ascii="Times New Roman" w:hAnsi="Times New Roman"/>
          <w:color w:val="292425"/>
        </w:rPr>
        <w:t>or</w:t>
      </w:r>
      <w:r w:rsidRPr="007F25B6">
        <w:rPr>
          <w:rFonts w:ascii="Times New Roman" w:hAnsi="Times New Roman"/>
          <w:color w:val="292425"/>
          <w:spacing w:val="-7"/>
        </w:rPr>
        <w:t xml:space="preserve"> </w:t>
      </w:r>
      <w:r w:rsidRPr="007F25B6">
        <w:rPr>
          <w:rFonts w:ascii="Times New Roman" w:hAnsi="Times New Roman"/>
          <w:color w:val="292425"/>
        </w:rPr>
        <w:t>by</w:t>
      </w:r>
      <w:r w:rsidRPr="007F25B6">
        <w:rPr>
          <w:rFonts w:ascii="Times New Roman" w:hAnsi="Times New Roman"/>
          <w:color w:val="292425"/>
          <w:spacing w:val="-7"/>
        </w:rPr>
        <w:t xml:space="preserve"> </w:t>
      </w:r>
      <w:r w:rsidRPr="007F25B6">
        <w:rPr>
          <w:rFonts w:ascii="Times New Roman" w:hAnsi="Times New Roman"/>
          <w:color w:val="292425"/>
        </w:rPr>
        <w:t>regulation</w:t>
      </w:r>
      <w:r w:rsidRPr="007F25B6">
        <w:rPr>
          <w:rFonts w:ascii="Times New Roman" w:hAnsi="Times New Roman"/>
          <w:color w:val="292425"/>
          <w:spacing w:val="-7"/>
        </w:rPr>
        <w:t xml:space="preserve"> </w:t>
      </w:r>
      <w:r w:rsidRPr="007F25B6">
        <w:rPr>
          <w:rFonts w:ascii="Times New Roman" w:hAnsi="Times New Roman"/>
          <w:color w:val="292425"/>
        </w:rPr>
        <w:t>project activities</w:t>
      </w:r>
      <w:r w:rsidRPr="007F25B6">
        <w:rPr>
          <w:rFonts w:ascii="Times New Roman" w:hAnsi="Times New Roman"/>
          <w:color w:val="292425"/>
          <w:spacing w:val="-7"/>
        </w:rPr>
        <w:t xml:space="preserve"> </w:t>
      </w:r>
      <w:r w:rsidRPr="007F25B6">
        <w:rPr>
          <w:rFonts w:ascii="Times New Roman" w:hAnsi="Times New Roman"/>
          <w:color w:val="292425"/>
        </w:rPr>
        <w:t>which</w:t>
      </w:r>
      <w:r w:rsidRPr="007F25B6">
        <w:rPr>
          <w:rFonts w:ascii="Times New Roman" w:hAnsi="Times New Roman"/>
          <w:color w:val="292425"/>
          <w:spacing w:val="-7"/>
        </w:rPr>
        <w:t xml:space="preserve"> </w:t>
      </w:r>
      <w:r w:rsidRPr="007F25B6">
        <w:rPr>
          <w:rFonts w:ascii="Times New Roman" w:hAnsi="Times New Roman"/>
          <w:color w:val="292425"/>
        </w:rPr>
        <w:t>may</w:t>
      </w:r>
      <w:r w:rsidRPr="007F25B6">
        <w:rPr>
          <w:rFonts w:ascii="Times New Roman" w:hAnsi="Times New Roman"/>
          <w:color w:val="292425"/>
          <w:spacing w:val="-2"/>
        </w:rPr>
        <w:t xml:space="preserve"> </w:t>
      </w:r>
      <w:r w:rsidRPr="007F25B6">
        <w:rPr>
          <w:rFonts w:ascii="Times New Roman" w:hAnsi="Times New Roman"/>
          <w:color w:val="292425"/>
        </w:rPr>
        <w:t>affect</w:t>
      </w:r>
      <w:r w:rsidRPr="007F25B6">
        <w:rPr>
          <w:rFonts w:ascii="Times New Roman" w:hAnsi="Times New Roman"/>
          <w:color w:val="292425"/>
          <w:spacing w:val="-2"/>
        </w:rPr>
        <w:t xml:space="preserve"> </w:t>
      </w:r>
      <w:r w:rsidRPr="007F25B6">
        <w:rPr>
          <w:rFonts w:ascii="Times New Roman" w:hAnsi="Times New Roman"/>
          <w:color w:val="292425"/>
        </w:rPr>
        <w:t>the</w:t>
      </w:r>
      <w:r w:rsidRPr="007F25B6">
        <w:rPr>
          <w:rFonts w:ascii="Times New Roman" w:hAnsi="Times New Roman"/>
          <w:color w:val="292425"/>
          <w:spacing w:val="-2"/>
        </w:rPr>
        <w:t xml:space="preserve"> </w:t>
      </w:r>
      <w:r w:rsidRPr="007F25B6">
        <w:rPr>
          <w:rFonts w:ascii="Times New Roman" w:hAnsi="Times New Roman"/>
          <w:color w:val="292425"/>
        </w:rPr>
        <w:t>environment.</w:t>
      </w:r>
    </w:p>
    <w:p w14:paraId="620277EF" w14:textId="77777777" w:rsidR="00464FAD" w:rsidRPr="007F25B6" w:rsidRDefault="00464FAD" w:rsidP="00A13C95">
      <w:pPr>
        <w:widowControl w:val="0"/>
        <w:autoSpaceDE w:val="0"/>
        <w:autoSpaceDN w:val="0"/>
        <w:adjustRightInd w:val="0"/>
        <w:spacing w:after="0" w:line="360" w:lineRule="auto"/>
        <w:ind w:left="1440" w:right="399" w:hanging="428"/>
        <w:jc w:val="both"/>
        <w:rPr>
          <w:rFonts w:ascii="Times New Roman" w:hAnsi="Times New Roman"/>
          <w:color w:val="0000FF"/>
        </w:rPr>
      </w:pPr>
      <w:r w:rsidRPr="007F25B6">
        <w:rPr>
          <w:rFonts w:ascii="Times New Roman" w:hAnsi="Times New Roman"/>
          <w:color w:val="0000FF"/>
        </w:rPr>
        <w:t>(2</w:t>
      </w:r>
      <w:r w:rsidR="00A13C95" w:rsidRPr="007F25B6">
        <w:rPr>
          <w:rFonts w:ascii="Times New Roman" w:hAnsi="Times New Roman"/>
          <w:color w:val="0000FF"/>
        </w:rPr>
        <w:t>)</w:t>
      </w:r>
      <w:r w:rsidR="00A13C95" w:rsidRPr="007F25B6">
        <w:rPr>
          <w:rFonts w:ascii="Times New Roman" w:hAnsi="Times New Roman"/>
          <w:color w:val="0000FF"/>
        </w:rPr>
        <w:tab/>
      </w:r>
      <w:r w:rsidRPr="007F25B6">
        <w:rPr>
          <w:rFonts w:ascii="Times New Roman" w:hAnsi="Times New Roman"/>
          <w:color w:val="0000FF"/>
        </w:rPr>
        <w:t xml:space="preserve">Every project activity identified and listed in terms of subsection (1) and the regulations, </w:t>
      </w:r>
      <w:r w:rsidR="009F1B7A" w:rsidRPr="007F25B6">
        <w:rPr>
          <w:rFonts w:ascii="Times New Roman" w:hAnsi="Times New Roman"/>
          <w:color w:val="0000FF"/>
        </w:rPr>
        <w:t xml:space="preserve">may not be undertaken without environmental clearance certificate </w:t>
      </w:r>
      <w:r w:rsidR="002D0462" w:rsidRPr="007F25B6">
        <w:rPr>
          <w:rFonts w:ascii="Times New Roman" w:hAnsi="Times New Roman"/>
          <w:color w:val="0000FF"/>
        </w:rPr>
        <w:t xml:space="preserve">to be issued after approval of </w:t>
      </w:r>
      <w:r w:rsidRPr="007F25B6">
        <w:rPr>
          <w:rFonts w:ascii="Times New Roman" w:hAnsi="Times New Roman"/>
          <w:color w:val="0000FF"/>
        </w:rPr>
        <w:t xml:space="preserve"> Environmental Scoping</w:t>
      </w:r>
      <w:r w:rsidR="002D0462" w:rsidRPr="007F25B6">
        <w:rPr>
          <w:rFonts w:ascii="Times New Roman" w:hAnsi="Times New Roman"/>
          <w:color w:val="0000FF"/>
        </w:rPr>
        <w:t xml:space="preserve">, </w:t>
      </w:r>
      <w:r w:rsidRPr="007F25B6">
        <w:rPr>
          <w:rFonts w:ascii="Times New Roman" w:hAnsi="Times New Roman"/>
          <w:color w:val="0000FF"/>
        </w:rPr>
        <w:t xml:space="preserve"> Environmental </w:t>
      </w:r>
      <w:r w:rsidR="009F1B7A" w:rsidRPr="007F25B6">
        <w:rPr>
          <w:rFonts w:ascii="Times New Roman" w:hAnsi="Times New Roman"/>
          <w:color w:val="0000FF"/>
        </w:rPr>
        <w:t xml:space="preserve">Impact </w:t>
      </w:r>
      <w:r w:rsidRPr="007F25B6">
        <w:rPr>
          <w:rFonts w:ascii="Times New Roman" w:hAnsi="Times New Roman"/>
          <w:color w:val="0000FF"/>
        </w:rPr>
        <w:t>Assessment (E</w:t>
      </w:r>
      <w:r w:rsidR="009F1B7A" w:rsidRPr="007F25B6">
        <w:rPr>
          <w:rFonts w:ascii="Times New Roman" w:hAnsi="Times New Roman"/>
          <w:color w:val="0000FF"/>
        </w:rPr>
        <w:t>I</w:t>
      </w:r>
      <w:r w:rsidRPr="007F25B6">
        <w:rPr>
          <w:rFonts w:ascii="Times New Roman" w:hAnsi="Times New Roman"/>
          <w:color w:val="0000FF"/>
        </w:rPr>
        <w:t>A) and / or Environmental Management Plan (EMP)</w:t>
      </w:r>
      <w:r w:rsidR="002D0462" w:rsidRPr="007F25B6">
        <w:rPr>
          <w:rFonts w:ascii="Times New Roman" w:hAnsi="Times New Roman"/>
          <w:color w:val="0000FF"/>
        </w:rPr>
        <w:t xml:space="preserve"> reports</w:t>
      </w:r>
      <w:r w:rsidRPr="007F25B6">
        <w:rPr>
          <w:rFonts w:ascii="Times New Roman" w:hAnsi="Times New Roman"/>
          <w:color w:val="0000FF"/>
        </w:rPr>
        <w:t>;</w:t>
      </w:r>
    </w:p>
    <w:p w14:paraId="13BFE6B7" w14:textId="77777777" w:rsidR="00464FAD" w:rsidRPr="007F25B6" w:rsidRDefault="00464FAD" w:rsidP="00A13C95">
      <w:pPr>
        <w:widowControl w:val="0"/>
        <w:autoSpaceDE w:val="0"/>
        <w:autoSpaceDN w:val="0"/>
        <w:adjustRightInd w:val="0"/>
        <w:spacing w:after="0" w:line="360" w:lineRule="auto"/>
        <w:ind w:left="1440" w:right="400" w:hanging="428"/>
        <w:jc w:val="both"/>
        <w:rPr>
          <w:rFonts w:ascii="Times New Roman" w:hAnsi="Times New Roman"/>
          <w:color w:val="0000FF"/>
        </w:rPr>
      </w:pPr>
      <w:r w:rsidRPr="007F25B6">
        <w:rPr>
          <w:rFonts w:ascii="Times New Roman" w:hAnsi="Times New Roman"/>
          <w:color w:val="0000FF"/>
        </w:rPr>
        <w:t>(3</w:t>
      </w:r>
      <w:r w:rsidR="00A13C95" w:rsidRPr="007F25B6">
        <w:rPr>
          <w:rFonts w:ascii="Times New Roman" w:hAnsi="Times New Roman"/>
          <w:color w:val="0000FF"/>
        </w:rPr>
        <w:t>)</w:t>
      </w:r>
      <w:r w:rsidR="00A13C95" w:rsidRPr="007F25B6">
        <w:rPr>
          <w:rFonts w:ascii="Times New Roman" w:hAnsi="Times New Roman"/>
          <w:color w:val="0000FF"/>
        </w:rPr>
        <w:tab/>
      </w:r>
      <w:r w:rsidRPr="007F25B6">
        <w:rPr>
          <w:rFonts w:ascii="Times New Roman" w:hAnsi="Times New Roman"/>
          <w:color w:val="0000FF"/>
        </w:rPr>
        <w:t>Every</w:t>
      </w:r>
      <w:r w:rsidRPr="007F25B6">
        <w:rPr>
          <w:rFonts w:ascii="Times New Roman" w:hAnsi="Times New Roman"/>
          <w:color w:val="0000FF"/>
          <w:spacing w:val="-14"/>
        </w:rPr>
        <w:t xml:space="preserve"> </w:t>
      </w:r>
      <w:r w:rsidR="009F1B7A" w:rsidRPr="007F25B6">
        <w:rPr>
          <w:rFonts w:ascii="Times New Roman" w:hAnsi="Times New Roman"/>
          <w:color w:val="0000FF"/>
        </w:rPr>
        <w:t>project</w:t>
      </w:r>
      <w:r w:rsidRPr="007F25B6">
        <w:rPr>
          <w:rFonts w:ascii="Times New Roman" w:hAnsi="Times New Roman"/>
          <w:color w:val="0000FF"/>
          <w:spacing w:val="-14"/>
        </w:rPr>
        <w:t xml:space="preserve"> </w:t>
      </w:r>
      <w:r w:rsidRPr="007F25B6">
        <w:rPr>
          <w:rFonts w:ascii="Times New Roman" w:hAnsi="Times New Roman"/>
          <w:color w:val="0000FF"/>
        </w:rPr>
        <w:t>contemplated</w:t>
      </w:r>
      <w:r w:rsidRPr="007F25B6">
        <w:rPr>
          <w:rFonts w:ascii="Times New Roman" w:hAnsi="Times New Roman"/>
          <w:color w:val="0000FF"/>
          <w:spacing w:val="-14"/>
        </w:rPr>
        <w:t xml:space="preserve"> </w:t>
      </w:r>
      <w:r w:rsidRPr="007F25B6">
        <w:rPr>
          <w:rFonts w:ascii="Times New Roman" w:hAnsi="Times New Roman"/>
          <w:color w:val="0000FF"/>
        </w:rPr>
        <w:t>in</w:t>
      </w:r>
      <w:r w:rsidRPr="007F25B6">
        <w:rPr>
          <w:rFonts w:ascii="Times New Roman" w:hAnsi="Times New Roman"/>
          <w:color w:val="0000FF"/>
          <w:spacing w:val="-14"/>
        </w:rPr>
        <w:t xml:space="preserve"> </w:t>
      </w:r>
      <w:r w:rsidRPr="007F25B6">
        <w:rPr>
          <w:rFonts w:ascii="Times New Roman" w:hAnsi="Times New Roman"/>
          <w:color w:val="0000FF"/>
        </w:rPr>
        <w:t>subsection</w:t>
      </w:r>
      <w:r w:rsidRPr="007F25B6">
        <w:rPr>
          <w:rFonts w:ascii="Times New Roman" w:hAnsi="Times New Roman"/>
          <w:color w:val="0000FF"/>
          <w:spacing w:val="-14"/>
        </w:rPr>
        <w:t xml:space="preserve"> </w:t>
      </w:r>
      <w:r w:rsidRPr="007F25B6">
        <w:rPr>
          <w:rFonts w:ascii="Times New Roman" w:hAnsi="Times New Roman"/>
          <w:color w:val="0000FF"/>
        </w:rPr>
        <w:t>(1),</w:t>
      </w:r>
      <w:r w:rsidRPr="007F25B6">
        <w:rPr>
          <w:rFonts w:ascii="Times New Roman" w:hAnsi="Times New Roman"/>
          <w:color w:val="0000FF"/>
          <w:spacing w:val="-14"/>
        </w:rPr>
        <w:t xml:space="preserve"> </w:t>
      </w:r>
      <w:r w:rsidRPr="007F25B6">
        <w:rPr>
          <w:rFonts w:ascii="Times New Roman" w:hAnsi="Times New Roman"/>
          <w:color w:val="0000FF"/>
        </w:rPr>
        <w:t>must</w:t>
      </w:r>
      <w:r w:rsidRPr="007F25B6">
        <w:rPr>
          <w:rFonts w:ascii="Times New Roman" w:hAnsi="Times New Roman"/>
          <w:color w:val="0000FF"/>
          <w:spacing w:val="-14"/>
        </w:rPr>
        <w:t xml:space="preserve"> </w:t>
      </w:r>
      <w:r w:rsidRPr="007F25B6">
        <w:rPr>
          <w:rFonts w:ascii="Times New Roman" w:hAnsi="Times New Roman"/>
          <w:color w:val="0000FF"/>
        </w:rPr>
        <w:t>in</w:t>
      </w:r>
      <w:r w:rsidRPr="007F25B6">
        <w:rPr>
          <w:rFonts w:ascii="Times New Roman" w:hAnsi="Times New Roman"/>
          <w:color w:val="0000FF"/>
          <w:spacing w:val="-14"/>
        </w:rPr>
        <w:t xml:space="preserve"> </w:t>
      </w:r>
      <w:r w:rsidRPr="007F25B6">
        <w:rPr>
          <w:rFonts w:ascii="Times New Roman" w:hAnsi="Times New Roman"/>
          <w:color w:val="0000FF"/>
        </w:rPr>
        <w:t>the</w:t>
      </w:r>
      <w:r w:rsidRPr="007F25B6">
        <w:rPr>
          <w:rFonts w:ascii="Times New Roman" w:hAnsi="Times New Roman"/>
          <w:color w:val="0000FF"/>
          <w:spacing w:val="-14"/>
        </w:rPr>
        <w:t xml:space="preserve"> </w:t>
      </w:r>
      <w:r w:rsidRPr="007F25B6">
        <w:rPr>
          <w:rFonts w:ascii="Times New Roman" w:hAnsi="Times New Roman"/>
          <w:color w:val="0000FF"/>
        </w:rPr>
        <w:t>preparation of</w:t>
      </w:r>
      <w:r w:rsidRPr="007F25B6">
        <w:rPr>
          <w:rFonts w:ascii="Times New Roman" w:hAnsi="Times New Roman"/>
          <w:color w:val="0000FF"/>
          <w:spacing w:val="-11"/>
        </w:rPr>
        <w:t xml:space="preserve"> the </w:t>
      </w:r>
      <w:r w:rsidR="009F1B7A" w:rsidRPr="007F25B6">
        <w:rPr>
          <w:rFonts w:ascii="Times New Roman" w:hAnsi="Times New Roman"/>
          <w:color w:val="0000FF"/>
          <w:spacing w:val="-11"/>
        </w:rPr>
        <w:t xml:space="preserve">Environmental Scoping followed by Environmental Impact Assessment (EIA) and / or Environmental Management Plan (EMP) </w:t>
      </w:r>
      <w:r w:rsidRPr="007F25B6">
        <w:rPr>
          <w:rFonts w:ascii="Times New Roman" w:hAnsi="Times New Roman"/>
          <w:color w:val="0000FF"/>
          <w:spacing w:val="-11"/>
        </w:rPr>
        <w:t>assess alternatives and</w:t>
      </w:r>
      <w:r w:rsidRPr="007F25B6">
        <w:rPr>
          <w:rFonts w:ascii="Times New Roman" w:hAnsi="Times New Roman"/>
          <w:color w:val="0000FF"/>
        </w:rPr>
        <w:t xml:space="preserve"> </w:t>
      </w:r>
      <w:r w:rsidRPr="007F25B6">
        <w:rPr>
          <w:rFonts w:ascii="Times New Roman" w:hAnsi="Times New Roman"/>
          <w:color w:val="0000FF"/>
          <w:spacing w:val="-11"/>
        </w:rPr>
        <w:t xml:space="preserve">take </w:t>
      </w:r>
      <w:r w:rsidRPr="007F25B6">
        <w:rPr>
          <w:rFonts w:ascii="Times New Roman" w:hAnsi="Times New Roman"/>
          <w:color w:val="0000FF"/>
        </w:rPr>
        <w:t>into</w:t>
      </w:r>
      <w:r w:rsidRPr="007F25B6">
        <w:rPr>
          <w:rFonts w:ascii="Times New Roman" w:hAnsi="Times New Roman"/>
          <w:color w:val="0000FF"/>
          <w:spacing w:val="-11"/>
        </w:rPr>
        <w:t xml:space="preserve"> </w:t>
      </w:r>
      <w:r w:rsidRPr="007F25B6">
        <w:rPr>
          <w:rFonts w:ascii="Times New Roman" w:hAnsi="Times New Roman"/>
          <w:color w:val="0000FF"/>
        </w:rPr>
        <w:t>consideration</w:t>
      </w:r>
      <w:r w:rsidRPr="007F25B6">
        <w:rPr>
          <w:rFonts w:ascii="Times New Roman" w:hAnsi="Times New Roman"/>
          <w:color w:val="0000FF"/>
          <w:spacing w:val="-11"/>
        </w:rPr>
        <w:t xml:space="preserve"> </w:t>
      </w:r>
      <w:r w:rsidRPr="007F25B6">
        <w:rPr>
          <w:rFonts w:ascii="Times New Roman" w:hAnsi="Times New Roman"/>
          <w:color w:val="0000FF"/>
        </w:rPr>
        <w:t>every</w:t>
      </w:r>
      <w:r w:rsidRPr="007F25B6">
        <w:rPr>
          <w:rFonts w:ascii="Times New Roman" w:hAnsi="Times New Roman"/>
          <w:color w:val="0000FF"/>
          <w:spacing w:val="-11"/>
        </w:rPr>
        <w:t xml:space="preserve"> </w:t>
      </w:r>
      <w:r w:rsidRPr="007F25B6">
        <w:rPr>
          <w:rFonts w:ascii="Times New Roman" w:hAnsi="Times New Roman"/>
          <w:color w:val="0000FF"/>
        </w:rPr>
        <w:t>other</w:t>
      </w:r>
      <w:r w:rsidRPr="007F25B6">
        <w:rPr>
          <w:rFonts w:ascii="Times New Roman" w:hAnsi="Times New Roman"/>
          <w:color w:val="0000FF"/>
          <w:spacing w:val="-11"/>
        </w:rPr>
        <w:t xml:space="preserve"> </w:t>
      </w:r>
      <w:r w:rsidR="009F1B7A" w:rsidRPr="007F25B6">
        <w:rPr>
          <w:rFonts w:ascii="Times New Roman" w:hAnsi="Times New Roman"/>
          <w:color w:val="0000FF"/>
        </w:rPr>
        <w:t>project</w:t>
      </w:r>
      <w:r w:rsidRPr="007F25B6">
        <w:rPr>
          <w:rFonts w:ascii="Times New Roman" w:hAnsi="Times New Roman"/>
          <w:color w:val="0000FF"/>
          <w:spacing w:val="-11"/>
        </w:rPr>
        <w:t xml:space="preserve"> </w:t>
      </w:r>
      <w:r w:rsidRPr="007F25B6">
        <w:rPr>
          <w:rFonts w:ascii="Times New Roman" w:hAnsi="Times New Roman"/>
          <w:color w:val="0000FF"/>
        </w:rPr>
        <w:t xml:space="preserve">already </w:t>
      </w:r>
      <w:r w:rsidR="009F1B7A" w:rsidRPr="007F25B6">
        <w:rPr>
          <w:rFonts w:ascii="Times New Roman" w:hAnsi="Times New Roman"/>
          <w:color w:val="0000FF"/>
        </w:rPr>
        <w:t>proposed by</w:t>
      </w:r>
      <w:r w:rsidRPr="007F25B6">
        <w:rPr>
          <w:rFonts w:ascii="Times New Roman" w:hAnsi="Times New Roman"/>
          <w:color w:val="0000FF"/>
        </w:rPr>
        <w:t xml:space="preserve"> other </w:t>
      </w:r>
      <w:r w:rsidR="009F1B7A" w:rsidRPr="007F25B6">
        <w:rPr>
          <w:rFonts w:ascii="Times New Roman" w:hAnsi="Times New Roman"/>
          <w:color w:val="0000FF"/>
        </w:rPr>
        <w:t xml:space="preserve">proponents </w:t>
      </w:r>
      <w:r w:rsidRPr="007F25B6">
        <w:rPr>
          <w:rFonts w:ascii="Times New Roman" w:hAnsi="Times New Roman"/>
          <w:color w:val="0000FF"/>
        </w:rPr>
        <w:t xml:space="preserve">with a view to </w:t>
      </w:r>
      <w:r w:rsidR="009F1B7A" w:rsidRPr="007F25B6">
        <w:rPr>
          <w:rFonts w:ascii="Times New Roman" w:hAnsi="Times New Roman"/>
          <w:color w:val="0000FF"/>
        </w:rPr>
        <w:t>evaluating possible cumulative effects</w:t>
      </w:r>
    </w:p>
    <w:p w14:paraId="4402BA9F" w14:textId="77777777" w:rsidR="00464FAD" w:rsidRPr="007F25B6" w:rsidRDefault="00A13C95" w:rsidP="00A13C95">
      <w:pPr>
        <w:widowControl w:val="0"/>
        <w:autoSpaceDE w:val="0"/>
        <w:autoSpaceDN w:val="0"/>
        <w:adjustRightInd w:val="0"/>
        <w:spacing w:after="0" w:line="360" w:lineRule="auto"/>
        <w:ind w:left="1440" w:right="400" w:hanging="428"/>
        <w:jc w:val="both"/>
        <w:rPr>
          <w:rFonts w:ascii="Times New Roman" w:hAnsi="Times New Roman"/>
          <w:color w:val="0000FF"/>
        </w:rPr>
      </w:pPr>
      <w:r w:rsidRPr="007F25B6">
        <w:rPr>
          <w:rFonts w:ascii="Times New Roman" w:hAnsi="Times New Roman"/>
          <w:bCs/>
          <w:color w:val="0000FF"/>
        </w:rPr>
        <w:t>(4)</w:t>
      </w:r>
      <w:r w:rsidRPr="007F25B6">
        <w:rPr>
          <w:rFonts w:ascii="Times New Roman" w:hAnsi="Times New Roman"/>
          <w:bCs/>
          <w:color w:val="0000FF"/>
        </w:rPr>
        <w:tab/>
      </w:r>
      <w:r w:rsidR="00464FAD" w:rsidRPr="007F25B6">
        <w:rPr>
          <w:rFonts w:ascii="Times New Roman" w:hAnsi="Times New Roman"/>
          <w:bCs/>
          <w:color w:val="0000FF"/>
        </w:rPr>
        <w:t xml:space="preserve">The </w:t>
      </w:r>
      <w:r w:rsidR="009F1B7A" w:rsidRPr="007F25B6">
        <w:rPr>
          <w:rFonts w:ascii="Times New Roman" w:hAnsi="Times New Roman"/>
          <w:bCs/>
          <w:color w:val="0000FF"/>
        </w:rPr>
        <w:t xml:space="preserve">Environmental Scoping followed by Environmental Impact Assessment (EIA) and / or Environmental Management Plan (EMP) </w:t>
      </w:r>
      <w:r w:rsidR="00464FAD" w:rsidRPr="007F25B6">
        <w:rPr>
          <w:rFonts w:ascii="Times New Roman" w:hAnsi="Times New Roman"/>
          <w:bCs/>
          <w:color w:val="0000FF"/>
        </w:rPr>
        <w:t>must contain all information</w:t>
      </w:r>
      <w:r w:rsidR="00464FAD" w:rsidRPr="007F25B6">
        <w:rPr>
          <w:rFonts w:ascii="Times New Roman" w:hAnsi="Times New Roman"/>
          <w:color w:val="0000FF"/>
        </w:rPr>
        <w:t xml:space="preserve"> </w:t>
      </w:r>
      <w:r w:rsidR="00464FAD" w:rsidRPr="007F25B6">
        <w:rPr>
          <w:rFonts w:ascii="Times New Roman" w:hAnsi="Times New Roman"/>
          <w:bCs/>
          <w:color w:val="0000FF"/>
        </w:rPr>
        <w:t xml:space="preserve">on the proposed </w:t>
      </w:r>
      <w:r w:rsidR="009F1B7A" w:rsidRPr="007F25B6">
        <w:rPr>
          <w:rFonts w:ascii="Times New Roman" w:hAnsi="Times New Roman"/>
          <w:bCs/>
          <w:color w:val="0000FF"/>
        </w:rPr>
        <w:t>project</w:t>
      </w:r>
      <w:r w:rsidR="00464FAD" w:rsidRPr="007F25B6">
        <w:rPr>
          <w:rFonts w:ascii="Times New Roman" w:hAnsi="Times New Roman"/>
          <w:bCs/>
          <w:color w:val="0000FF"/>
        </w:rPr>
        <w:t xml:space="preserve"> that is necessary for the Environmental Commissioner to consider and to make a decision on the application for environmental clearance certificate</w:t>
      </w:r>
    </w:p>
    <w:p w14:paraId="37BE2BD2" w14:textId="77777777" w:rsidR="00464FAD" w:rsidRPr="007F25B6" w:rsidRDefault="00464FAD" w:rsidP="00A13C95">
      <w:pPr>
        <w:widowControl w:val="0"/>
        <w:autoSpaceDE w:val="0"/>
        <w:autoSpaceDN w:val="0"/>
        <w:adjustRightInd w:val="0"/>
        <w:spacing w:before="4" w:after="0" w:line="360" w:lineRule="auto"/>
        <w:ind w:left="1440" w:hanging="428"/>
        <w:jc w:val="both"/>
        <w:rPr>
          <w:rFonts w:ascii="Times New Roman" w:hAnsi="Times New Roman"/>
          <w:color w:val="000000"/>
          <w:sz w:val="26"/>
          <w:szCs w:val="26"/>
        </w:rPr>
      </w:pPr>
      <w:r w:rsidRPr="007F25B6">
        <w:rPr>
          <w:rFonts w:ascii="Times New Roman" w:hAnsi="Times New Roman"/>
          <w:color w:val="0000FF"/>
        </w:rPr>
        <w:t>(5</w:t>
      </w:r>
      <w:r w:rsidR="00A13C95" w:rsidRPr="007F25B6">
        <w:rPr>
          <w:rFonts w:ascii="Times New Roman" w:hAnsi="Times New Roman"/>
          <w:color w:val="0000FF"/>
        </w:rPr>
        <w:t>)</w:t>
      </w:r>
      <w:r w:rsidR="00A13C95" w:rsidRPr="007F25B6">
        <w:rPr>
          <w:rFonts w:ascii="Times New Roman" w:hAnsi="Times New Roman"/>
          <w:color w:val="0000FF"/>
        </w:rPr>
        <w:tab/>
      </w:r>
      <w:r w:rsidRPr="007F25B6">
        <w:rPr>
          <w:rFonts w:ascii="Times New Roman" w:hAnsi="Times New Roman"/>
          <w:color w:val="0000FF"/>
        </w:rPr>
        <w:t>The Environmental Commissioner</w:t>
      </w:r>
      <w:r w:rsidRPr="007F25B6">
        <w:rPr>
          <w:rFonts w:ascii="Times New Roman" w:hAnsi="Times New Roman"/>
          <w:color w:val="0000FF"/>
          <w:spacing w:val="1"/>
        </w:rPr>
        <w:t xml:space="preserve"> </w:t>
      </w:r>
      <w:r w:rsidRPr="007F25B6">
        <w:rPr>
          <w:rFonts w:ascii="Times New Roman" w:hAnsi="Times New Roman"/>
          <w:color w:val="0000FF"/>
        </w:rPr>
        <w:t>may,</w:t>
      </w:r>
      <w:r w:rsidRPr="007F25B6">
        <w:rPr>
          <w:rFonts w:ascii="Times New Roman" w:hAnsi="Times New Roman"/>
          <w:color w:val="0000FF"/>
          <w:spacing w:val="1"/>
        </w:rPr>
        <w:t xml:space="preserve"> </w:t>
      </w:r>
      <w:r w:rsidRPr="007F25B6">
        <w:rPr>
          <w:rFonts w:ascii="Times New Roman" w:hAnsi="Times New Roman"/>
          <w:color w:val="0000FF"/>
        </w:rPr>
        <w:t>at</w:t>
      </w:r>
      <w:r w:rsidRPr="007F25B6">
        <w:rPr>
          <w:rFonts w:ascii="Times New Roman" w:hAnsi="Times New Roman"/>
          <w:color w:val="0000FF"/>
          <w:spacing w:val="1"/>
        </w:rPr>
        <w:t xml:space="preserve"> </w:t>
      </w:r>
      <w:r w:rsidRPr="007F25B6">
        <w:rPr>
          <w:rFonts w:ascii="Times New Roman" w:hAnsi="Times New Roman"/>
          <w:color w:val="0000FF"/>
        </w:rPr>
        <w:t>the</w:t>
      </w:r>
      <w:r w:rsidRPr="007F25B6">
        <w:rPr>
          <w:rFonts w:ascii="Times New Roman" w:hAnsi="Times New Roman"/>
          <w:color w:val="0000FF"/>
          <w:spacing w:val="1"/>
        </w:rPr>
        <w:t xml:space="preserve"> </w:t>
      </w:r>
      <w:r w:rsidRPr="007F25B6">
        <w:rPr>
          <w:rFonts w:ascii="Times New Roman" w:hAnsi="Times New Roman"/>
          <w:color w:val="0000FF"/>
        </w:rPr>
        <w:t>request</w:t>
      </w:r>
      <w:r w:rsidRPr="007F25B6">
        <w:rPr>
          <w:rFonts w:ascii="Times New Roman" w:hAnsi="Times New Roman"/>
          <w:color w:val="0000FF"/>
          <w:spacing w:val="1"/>
        </w:rPr>
        <w:t xml:space="preserve"> </w:t>
      </w:r>
      <w:r w:rsidRPr="007F25B6">
        <w:rPr>
          <w:rFonts w:ascii="Times New Roman" w:hAnsi="Times New Roman"/>
          <w:color w:val="0000FF"/>
        </w:rPr>
        <w:t>of</w:t>
      </w:r>
      <w:r w:rsidRPr="007F25B6">
        <w:rPr>
          <w:rFonts w:ascii="Times New Roman" w:hAnsi="Times New Roman"/>
          <w:color w:val="0000FF"/>
          <w:spacing w:val="1"/>
        </w:rPr>
        <w:t xml:space="preserve"> </w:t>
      </w:r>
      <w:r w:rsidR="00994BCB" w:rsidRPr="007F25B6">
        <w:rPr>
          <w:rFonts w:ascii="Times New Roman" w:hAnsi="Times New Roman"/>
          <w:color w:val="0000FF"/>
        </w:rPr>
        <w:t>a proponent or competent authority</w:t>
      </w:r>
      <w:r w:rsidRPr="007F25B6">
        <w:rPr>
          <w:rFonts w:ascii="Times New Roman" w:hAnsi="Times New Roman"/>
          <w:color w:val="0000FF"/>
        </w:rPr>
        <w:t xml:space="preserve"> provide procedural guidance and advice with respect to the preparation</w:t>
      </w:r>
      <w:r w:rsidR="00994BCB" w:rsidRPr="007F25B6">
        <w:rPr>
          <w:rFonts w:ascii="Times New Roman" w:hAnsi="Times New Roman"/>
          <w:color w:val="0000FF"/>
        </w:rPr>
        <w:t xml:space="preserve"> of the Environmental Scoping, Environmental Assessment (EIA) and / or</w:t>
      </w:r>
      <w:r w:rsidRPr="007F25B6">
        <w:rPr>
          <w:rFonts w:ascii="Times New Roman" w:hAnsi="Times New Roman"/>
          <w:color w:val="0000FF"/>
        </w:rPr>
        <w:t xml:space="preserve"> Environmental</w:t>
      </w:r>
      <w:r w:rsidR="00994BCB" w:rsidRPr="007F25B6">
        <w:rPr>
          <w:rFonts w:ascii="Times New Roman" w:hAnsi="Times New Roman"/>
          <w:color w:val="0000FF"/>
        </w:rPr>
        <w:t xml:space="preserve"> Management Plan (EMP)</w:t>
      </w:r>
    </w:p>
    <w:p w14:paraId="15A3EAC3" w14:textId="77777777" w:rsidR="00BD46E7" w:rsidRPr="007F25B6" w:rsidRDefault="00BD46E7" w:rsidP="00CA5119">
      <w:pPr>
        <w:widowControl w:val="0"/>
        <w:autoSpaceDE w:val="0"/>
        <w:autoSpaceDN w:val="0"/>
        <w:adjustRightInd w:val="0"/>
        <w:spacing w:before="4" w:after="0" w:line="360" w:lineRule="auto"/>
        <w:jc w:val="both"/>
        <w:rPr>
          <w:rFonts w:ascii="Times New Roman" w:hAnsi="Times New Roman"/>
          <w:color w:val="000000"/>
          <w:sz w:val="26"/>
          <w:szCs w:val="26"/>
        </w:rPr>
      </w:pPr>
    </w:p>
    <w:p w14:paraId="4C71FBA7" w14:textId="77777777" w:rsidR="00BD46E7" w:rsidRPr="007F25B6" w:rsidRDefault="002D0462" w:rsidP="00004671">
      <w:pPr>
        <w:pStyle w:val="Heading2"/>
      </w:pPr>
      <w:bookmarkStart w:id="74" w:name="_Toc410965114"/>
      <w:r w:rsidRPr="007F25B6">
        <w:lastRenderedPageBreak/>
        <w:t xml:space="preserve"> </w:t>
      </w:r>
      <w:bookmarkStart w:id="75" w:name="_Toc427492867"/>
      <w:r w:rsidR="000C73F6" w:rsidRPr="007F25B6">
        <w:t xml:space="preserve">Rehabilitation, </w:t>
      </w:r>
      <w:r w:rsidR="00BD46E7" w:rsidRPr="007F25B6">
        <w:t xml:space="preserve">closure </w:t>
      </w:r>
      <w:r w:rsidR="000C73F6" w:rsidRPr="007F25B6">
        <w:t xml:space="preserve">and </w:t>
      </w:r>
      <w:r w:rsidR="00A13C95" w:rsidRPr="007F25B6">
        <w:t>aftercare plan</w:t>
      </w:r>
      <w:r w:rsidR="00BD46E7" w:rsidRPr="007F25B6">
        <w:t xml:space="preserve"> for listed projects</w:t>
      </w:r>
      <w:bookmarkEnd w:id="74"/>
      <w:bookmarkEnd w:id="75"/>
      <w:r w:rsidR="00BD46E7" w:rsidRPr="007F25B6">
        <w:t xml:space="preserve"> </w:t>
      </w:r>
    </w:p>
    <w:p w14:paraId="4BD01414" w14:textId="77777777" w:rsidR="00A13C95" w:rsidRPr="007F25B6" w:rsidRDefault="00A13C95" w:rsidP="0093519E">
      <w:pPr>
        <w:pStyle w:val="ListParagraph"/>
        <w:widowControl w:val="0"/>
        <w:autoSpaceDE w:val="0"/>
        <w:autoSpaceDN w:val="0"/>
        <w:adjustRightInd w:val="0"/>
        <w:spacing w:before="4" w:after="0" w:line="360" w:lineRule="auto"/>
        <w:ind w:left="926"/>
        <w:jc w:val="both"/>
        <w:rPr>
          <w:rFonts w:ascii="Times New Roman" w:hAnsi="Times New Roman"/>
          <w:color w:val="0000FF"/>
        </w:rPr>
      </w:pPr>
      <w:r w:rsidRPr="007F25B6">
        <w:rPr>
          <w:rFonts w:ascii="Times New Roman" w:hAnsi="Times New Roman"/>
          <w:color w:val="0000FF"/>
        </w:rPr>
        <w:t>(1)</w:t>
      </w:r>
      <w:r w:rsidRPr="007F25B6">
        <w:rPr>
          <w:rFonts w:ascii="Times New Roman" w:hAnsi="Times New Roman"/>
          <w:color w:val="0000FF"/>
        </w:rPr>
        <w:tab/>
      </w:r>
      <w:r w:rsidR="00BD46E7" w:rsidRPr="007F25B6">
        <w:rPr>
          <w:rFonts w:ascii="Times New Roman" w:hAnsi="Times New Roman"/>
          <w:color w:val="0000FF"/>
        </w:rPr>
        <w:t xml:space="preserve">Where environmental impact assessment has been identified as the environmental </w:t>
      </w:r>
    </w:p>
    <w:p w14:paraId="089F1803" w14:textId="77777777" w:rsidR="00BD46E7" w:rsidRPr="007F25B6" w:rsidRDefault="00BD46E7" w:rsidP="00A13C95">
      <w:pPr>
        <w:widowControl w:val="0"/>
        <w:autoSpaceDE w:val="0"/>
        <w:autoSpaceDN w:val="0"/>
        <w:adjustRightInd w:val="0"/>
        <w:spacing w:before="4" w:after="0" w:line="360" w:lineRule="auto"/>
        <w:ind w:left="1440"/>
        <w:jc w:val="both"/>
        <w:rPr>
          <w:rFonts w:ascii="Times New Roman" w:hAnsi="Times New Roman"/>
          <w:color w:val="0000FF"/>
        </w:rPr>
      </w:pPr>
      <w:proofErr w:type="gramStart"/>
      <w:r w:rsidRPr="007F25B6">
        <w:rPr>
          <w:rFonts w:ascii="Times New Roman" w:hAnsi="Times New Roman"/>
          <w:color w:val="0000FF"/>
        </w:rPr>
        <w:t>instrument</w:t>
      </w:r>
      <w:proofErr w:type="gramEnd"/>
      <w:r w:rsidRPr="007F25B6">
        <w:rPr>
          <w:rFonts w:ascii="Times New Roman" w:hAnsi="Times New Roman"/>
          <w:color w:val="0000FF"/>
        </w:rPr>
        <w:t xml:space="preserve"> to be used in informing an application for an authorisation or an environmental clearance certificate or where such application relates </w:t>
      </w:r>
      <w:r w:rsidR="002D0462" w:rsidRPr="007F25B6">
        <w:rPr>
          <w:rFonts w:ascii="Times New Roman" w:hAnsi="Times New Roman"/>
          <w:color w:val="0000FF"/>
        </w:rPr>
        <w:t xml:space="preserve">to </w:t>
      </w:r>
      <w:r w:rsidR="00721FAD" w:rsidRPr="007F25B6">
        <w:rPr>
          <w:rFonts w:ascii="Times New Roman" w:hAnsi="Times New Roman"/>
          <w:color w:val="0000FF"/>
        </w:rPr>
        <w:t>a listed activity that requires rehabilitation and closure plan, the environmental commissioner or</w:t>
      </w:r>
      <w:r w:rsidRPr="007F25B6">
        <w:rPr>
          <w:rFonts w:ascii="Times New Roman" w:hAnsi="Times New Roman"/>
          <w:color w:val="0000FF"/>
        </w:rPr>
        <w:t xml:space="preserve"> </w:t>
      </w:r>
      <w:commentRangeStart w:id="76"/>
      <w:r w:rsidRPr="007F25B6">
        <w:rPr>
          <w:rFonts w:ascii="Times New Roman" w:hAnsi="Times New Roman"/>
          <w:color w:val="0000FF"/>
        </w:rPr>
        <w:t>a competent authority must require the submission of a rehabilitation</w:t>
      </w:r>
      <w:r w:rsidR="002D0462" w:rsidRPr="007F25B6">
        <w:rPr>
          <w:rFonts w:ascii="Times New Roman" w:hAnsi="Times New Roman"/>
          <w:color w:val="0000FF"/>
        </w:rPr>
        <w:t>,</w:t>
      </w:r>
      <w:r w:rsidRPr="007F25B6">
        <w:rPr>
          <w:rFonts w:ascii="Times New Roman" w:hAnsi="Times New Roman"/>
          <w:color w:val="0000FF"/>
        </w:rPr>
        <w:t xml:space="preserve"> closure</w:t>
      </w:r>
      <w:r w:rsidR="000C73F6" w:rsidRPr="007F25B6">
        <w:rPr>
          <w:rFonts w:ascii="Times New Roman" w:hAnsi="Times New Roman"/>
          <w:color w:val="0000FF"/>
        </w:rPr>
        <w:t xml:space="preserve"> and aftercare plan</w:t>
      </w:r>
      <w:r w:rsidR="002D0462" w:rsidRPr="007F25B6">
        <w:rPr>
          <w:rFonts w:ascii="Times New Roman" w:hAnsi="Times New Roman"/>
          <w:color w:val="0000FF"/>
        </w:rPr>
        <w:t>s</w:t>
      </w:r>
      <w:r w:rsidRPr="007F25B6">
        <w:rPr>
          <w:rFonts w:ascii="Times New Roman" w:hAnsi="Times New Roman"/>
          <w:color w:val="0000FF"/>
        </w:rPr>
        <w:t xml:space="preserve"> before </w:t>
      </w:r>
      <w:r w:rsidR="002D0462" w:rsidRPr="007F25B6">
        <w:rPr>
          <w:rFonts w:ascii="Times New Roman" w:hAnsi="Times New Roman"/>
          <w:color w:val="0000FF"/>
        </w:rPr>
        <w:t>granting</w:t>
      </w:r>
      <w:r w:rsidRPr="007F25B6">
        <w:rPr>
          <w:rFonts w:ascii="Times New Roman" w:hAnsi="Times New Roman"/>
          <w:color w:val="0000FF"/>
        </w:rPr>
        <w:t xml:space="preserve"> such an application.</w:t>
      </w:r>
      <w:commentRangeEnd w:id="76"/>
      <w:r w:rsidR="00080619">
        <w:rPr>
          <w:rStyle w:val="CommentReference"/>
        </w:rPr>
        <w:commentReference w:id="76"/>
      </w:r>
    </w:p>
    <w:p w14:paraId="5A68EF46" w14:textId="77777777" w:rsidR="00BD46E7" w:rsidRPr="007F25B6" w:rsidRDefault="00A13C95" w:rsidP="00CA5119">
      <w:pPr>
        <w:widowControl w:val="0"/>
        <w:autoSpaceDE w:val="0"/>
        <w:autoSpaceDN w:val="0"/>
        <w:adjustRightInd w:val="0"/>
        <w:spacing w:before="4" w:after="0" w:line="360" w:lineRule="auto"/>
        <w:ind w:left="926"/>
        <w:jc w:val="both"/>
        <w:rPr>
          <w:rFonts w:ascii="Times New Roman" w:hAnsi="Times New Roman"/>
          <w:color w:val="0000FF"/>
        </w:rPr>
      </w:pPr>
      <w:r w:rsidRPr="007F25B6">
        <w:rPr>
          <w:rFonts w:ascii="Times New Roman" w:hAnsi="Times New Roman"/>
          <w:color w:val="0000FF"/>
        </w:rPr>
        <w:t>(2)</w:t>
      </w:r>
      <w:r w:rsidRPr="007F25B6">
        <w:rPr>
          <w:rFonts w:ascii="Times New Roman" w:hAnsi="Times New Roman"/>
          <w:color w:val="0000FF"/>
        </w:rPr>
        <w:tab/>
      </w:r>
      <w:r w:rsidR="00BD46E7" w:rsidRPr="007F25B6">
        <w:rPr>
          <w:rFonts w:ascii="Times New Roman" w:hAnsi="Times New Roman"/>
          <w:color w:val="0000FF"/>
        </w:rPr>
        <w:t>The rehabilitation or closure</w:t>
      </w:r>
      <w:r w:rsidR="000C73F6" w:rsidRPr="007F25B6">
        <w:rPr>
          <w:rFonts w:ascii="Times New Roman" w:hAnsi="Times New Roman"/>
          <w:color w:val="0000FF"/>
        </w:rPr>
        <w:t xml:space="preserve"> and aftercare plan</w:t>
      </w:r>
      <w:r w:rsidR="00BD46E7" w:rsidRPr="007F25B6">
        <w:rPr>
          <w:rFonts w:ascii="Times New Roman" w:hAnsi="Times New Roman"/>
          <w:color w:val="0000FF"/>
        </w:rPr>
        <w:t xml:space="preserve"> must contain -</w:t>
      </w:r>
    </w:p>
    <w:p w14:paraId="06B03583" w14:textId="77777777" w:rsidR="00BD46E7" w:rsidRPr="007F25B6" w:rsidRDefault="00BD46E7" w:rsidP="003B696F">
      <w:pPr>
        <w:pStyle w:val="ListParagraph"/>
        <w:widowControl w:val="0"/>
        <w:numPr>
          <w:ilvl w:val="0"/>
          <w:numId w:val="14"/>
        </w:numPr>
        <w:autoSpaceDE w:val="0"/>
        <w:autoSpaceDN w:val="0"/>
        <w:adjustRightInd w:val="0"/>
        <w:spacing w:before="4" w:after="0" w:line="360" w:lineRule="auto"/>
        <w:jc w:val="both"/>
        <w:rPr>
          <w:rFonts w:ascii="Times New Roman" w:hAnsi="Times New Roman"/>
          <w:color w:val="0000FF"/>
        </w:rPr>
      </w:pPr>
      <w:r w:rsidRPr="007F25B6">
        <w:rPr>
          <w:rFonts w:ascii="Times New Roman" w:hAnsi="Times New Roman"/>
          <w:color w:val="0000FF"/>
        </w:rPr>
        <w:t>information on any proposed, management mitigation, protection or remedial measures that will be undertaken to address the environment</w:t>
      </w:r>
      <w:r w:rsidRPr="007F25B6">
        <w:rPr>
          <w:rFonts w:ascii="Times New Roman" w:hAnsi="Times New Roman"/>
          <w:color w:val="0000FF"/>
        </w:rPr>
        <w:softHyphen/>
        <w:t xml:space="preserve"> impacts that have been identified including environmental impacts or objectives in respect of -</w:t>
      </w:r>
    </w:p>
    <w:p w14:paraId="31019757" w14:textId="77777777" w:rsidR="00BD46E7" w:rsidRPr="007F25B6" w:rsidRDefault="00BD46E7" w:rsidP="00E63495">
      <w:pPr>
        <w:pStyle w:val="ListParagraph"/>
        <w:widowControl w:val="0"/>
        <w:numPr>
          <w:ilvl w:val="2"/>
          <w:numId w:val="74"/>
        </w:numPr>
        <w:autoSpaceDE w:val="0"/>
        <w:autoSpaceDN w:val="0"/>
        <w:adjustRightInd w:val="0"/>
        <w:spacing w:before="4" w:after="0" w:line="360" w:lineRule="auto"/>
        <w:jc w:val="both"/>
        <w:rPr>
          <w:rFonts w:ascii="Times New Roman" w:hAnsi="Times New Roman"/>
          <w:color w:val="0000FF"/>
        </w:rPr>
      </w:pPr>
      <w:r w:rsidRPr="007F25B6">
        <w:rPr>
          <w:rFonts w:ascii="Times New Roman" w:hAnsi="Times New Roman"/>
          <w:color w:val="0000FF"/>
        </w:rPr>
        <w:t>the rehabilitation of the environment; and</w:t>
      </w:r>
    </w:p>
    <w:p w14:paraId="2517B9A7" w14:textId="77777777" w:rsidR="00BD46E7" w:rsidRPr="007F25B6" w:rsidRDefault="00BD46E7" w:rsidP="00E63495">
      <w:pPr>
        <w:pStyle w:val="ListParagraph"/>
        <w:widowControl w:val="0"/>
        <w:numPr>
          <w:ilvl w:val="2"/>
          <w:numId w:val="74"/>
        </w:numPr>
        <w:autoSpaceDE w:val="0"/>
        <w:autoSpaceDN w:val="0"/>
        <w:adjustRightInd w:val="0"/>
        <w:spacing w:before="4" w:after="0" w:line="360" w:lineRule="auto"/>
        <w:jc w:val="both"/>
        <w:rPr>
          <w:rFonts w:ascii="Times New Roman" w:hAnsi="Times New Roman"/>
          <w:color w:val="0000FF"/>
        </w:rPr>
      </w:pPr>
      <w:r w:rsidRPr="007F25B6">
        <w:rPr>
          <w:rFonts w:ascii="Times New Roman" w:hAnsi="Times New Roman"/>
          <w:color w:val="0000FF"/>
        </w:rPr>
        <w:t>closure</w:t>
      </w:r>
      <w:r w:rsidR="000C73F6" w:rsidRPr="007F25B6">
        <w:t xml:space="preserve"> </w:t>
      </w:r>
      <w:r w:rsidR="000C73F6" w:rsidRPr="007F25B6">
        <w:rPr>
          <w:rFonts w:ascii="Times New Roman" w:hAnsi="Times New Roman"/>
          <w:color w:val="0000FF"/>
        </w:rPr>
        <w:t xml:space="preserve">and aftercare </w:t>
      </w:r>
      <w:r w:rsidRPr="007F25B6">
        <w:rPr>
          <w:rFonts w:ascii="Times New Roman" w:hAnsi="Times New Roman"/>
          <w:color w:val="0000FF"/>
        </w:rPr>
        <w:t>, if applicable</w:t>
      </w:r>
      <w:r w:rsidR="002D0462" w:rsidRPr="007F25B6">
        <w:rPr>
          <w:rFonts w:ascii="Times New Roman" w:hAnsi="Times New Roman"/>
          <w:color w:val="0000FF"/>
        </w:rPr>
        <w:t xml:space="preserve"> shall contain </w:t>
      </w:r>
      <w:r w:rsidRPr="007F25B6">
        <w:rPr>
          <w:rFonts w:ascii="Times New Roman" w:hAnsi="Times New Roman"/>
          <w:color w:val="0000FF"/>
        </w:rPr>
        <w:t xml:space="preserve">details of </w:t>
      </w:r>
      <w:r w:rsidR="005170D9" w:rsidRPr="007F25B6">
        <w:rPr>
          <w:rFonts w:ascii="Times New Roman" w:hAnsi="Times New Roman"/>
          <w:color w:val="0000FF"/>
        </w:rPr>
        <w:t xml:space="preserve"> t</w:t>
      </w:r>
      <w:r w:rsidRPr="007F25B6">
        <w:rPr>
          <w:rFonts w:ascii="Times New Roman" w:hAnsi="Times New Roman"/>
          <w:color w:val="0000FF"/>
        </w:rPr>
        <w:t>h</w:t>
      </w:r>
      <w:r w:rsidR="005170D9" w:rsidRPr="007F25B6">
        <w:rPr>
          <w:rFonts w:ascii="Times New Roman" w:hAnsi="Times New Roman"/>
          <w:color w:val="0000FF"/>
        </w:rPr>
        <w:t xml:space="preserve">e person who prepared the plan </w:t>
      </w:r>
      <w:r w:rsidRPr="007F25B6">
        <w:rPr>
          <w:rFonts w:ascii="Times New Roman" w:hAnsi="Times New Roman"/>
          <w:color w:val="0000FF"/>
        </w:rPr>
        <w:t>and</w:t>
      </w:r>
      <w:r w:rsidR="005170D9" w:rsidRPr="007F25B6">
        <w:rPr>
          <w:rFonts w:ascii="Times New Roman" w:hAnsi="Times New Roman"/>
          <w:color w:val="0000FF"/>
        </w:rPr>
        <w:t xml:space="preserve"> </w:t>
      </w:r>
      <w:r w:rsidRPr="007F25B6">
        <w:rPr>
          <w:rFonts w:ascii="Times New Roman" w:hAnsi="Times New Roman"/>
          <w:color w:val="0000FF"/>
        </w:rPr>
        <w:t>the expertise of that person to prepare the plan;</w:t>
      </w:r>
    </w:p>
    <w:p w14:paraId="1A39F55E" w14:textId="77777777" w:rsidR="00BD46E7" w:rsidRPr="007F25B6" w:rsidRDefault="00BD46E7" w:rsidP="00A13C95">
      <w:pPr>
        <w:widowControl w:val="0"/>
        <w:autoSpaceDE w:val="0"/>
        <w:autoSpaceDN w:val="0"/>
        <w:adjustRightInd w:val="0"/>
        <w:spacing w:before="4" w:after="0" w:line="360" w:lineRule="auto"/>
        <w:ind w:left="1954" w:hanging="514"/>
        <w:jc w:val="both"/>
        <w:rPr>
          <w:rFonts w:ascii="Times New Roman" w:hAnsi="Times New Roman"/>
          <w:color w:val="0000FF"/>
        </w:rPr>
      </w:pPr>
      <w:r w:rsidRPr="007F25B6">
        <w:rPr>
          <w:rFonts w:ascii="Times New Roman" w:hAnsi="Times New Roman"/>
          <w:iCs/>
          <w:color w:val="0000FF"/>
        </w:rPr>
        <w:t xml:space="preserve">(b) </w:t>
      </w:r>
      <w:r w:rsidRPr="007F25B6">
        <w:rPr>
          <w:rFonts w:ascii="Times New Roman" w:hAnsi="Times New Roman"/>
          <w:iCs/>
          <w:color w:val="0000FF"/>
        </w:rPr>
        <w:tab/>
      </w:r>
      <w:proofErr w:type="gramStart"/>
      <w:r w:rsidRPr="007F25B6">
        <w:rPr>
          <w:rFonts w:ascii="Times New Roman" w:hAnsi="Times New Roman"/>
          <w:color w:val="0000FF"/>
        </w:rPr>
        <w:t>a</w:t>
      </w:r>
      <w:proofErr w:type="gramEnd"/>
      <w:r w:rsidRPr="007F25B6">
        <w:rPr>
          <w:rFonts w:ascii="Times New Roman" w:hAnsi="Times New Roman"/>
          <w:color w:val="0000FF"/>
        </w:rPr>
        <w:t xml:space="preserve"> detailed description of the aspects of the </w:t>
      </w:r>
      <w:r w:rsidR="002D0462" w:rsidRPr="007F25B6">
        <w:rPr>
          <w:rFonts w:ascii="Times New Roman" w:hAnsi="Times New Roman"/>
          <w:color w:val="0000FF"/>
        </w:rPr>
        <w:t xml:space="preserve">listed </w:t>
      </w:r>
      <w:r w:rsidRPr="007F25B6">
        <w:rPr>
          <w:rFonts w:ascii="Times New Roman" w:hAnsi="Times New Roman"/>
          <w:color w:val="0000FF"/>
        </w:rPr>
        <w:t>activity that are covered by the plan;</w:t>
      </w:r>
    </w:p>
    <w:p w14:paraId="3C86C561" w14:textId="77777777" w:rsidR="00BD46E7" w:rsidRPr="007F25B6" w:rsidRDefault="00BD46E7" w:rsidP="00A13C95">
      <w:pPr>
        <w:widowControl w:val="0"/>
        <w:autoSpaceDE w:val="0"/>
        <w:autoSpaceDN w:val="0"/>
        <w:adjustRightInd w:val="0"/>
        <w:spacing w:before="4" w:after="0" w:line="360" w:lineRule="auto"/>
        <w:ind w:left="1954" w:hanging="514"/>
        <w:jc w:val="both"/>
        <w:rPr>
          <w:rFonts w:ascii="Times New Roman" w:hAnsi="Times New Roman"/>
          <w:color w:val="0000FF"/>
        </w:rPr>
      </w:pPr>
      <w:r w:rsidRPr="007F25B6">
        <w:rPr>
          <w:rFonts w:ascii="Times New Roman" w:hAnsi="Times New Roman"/>
          <w:iCs/>
          <w:color w:val="0000FF"/>
        </w:rPr>
        <w:t>(c)</w:t>
      </w:r>
      <w:r w:rsidRPr="007F25B6">
        <w:rPr>
          <w:rFonts w:ascii="Times New Roman" w:hAnsi="Times New Roman"/>
          <w:iCs/>
          <w:color w:val="0000FF"/>
        </w:rPr>
        <w:tab/>
        <w:t xml:space="preserve"> </w:t>
      </w:r>
      <w:proofErr w:type="gramStart"/>
      <w:r w:rsidRPr="007F25B6">
        <w:rPr>
          <w:rFonts w:ascii="Times New Roman" w:hAnsi="Times New Roman"/>
          <w:color w:val="0000FF"/>
        </w:rPr>
        <w:t>information</w:t>
      </w:r>
      <w:proofErr w:type="gramEnd"/>
      <w:r w:rsidRPr="007F25B6">
        <w:rPr>
          <w:rFonts w:ascii="Times New Roman" w:hAnsi="Times New Roman"/>
          <w:color w:val="0000FF"/>
        </w:rPr>
        <w:t xml:space="preserve"> identifying the persons who will be responsible for the implementation of the measures contemplated in paragraph </w:t>
      </w:r>
      <w:r w:rsidRPr="007F25B6">
        <w:rPr>
          <w:rFonts w:ascii="Times New Roman" w:hAnsi="Times New Roman"/>
          <w:iCs/>
          <w:color w:val="0000FF"/>
        </w:rPr>
        <w:t>(a);</w:t>
      </w:r>
    </w:p>
    <w:p w14:paraId="194EF6DA" w14:textId="77777777" w:rsidR="00BD46E7" w:rsidRPr="007F25B6" w:rsidRDefault="00BD46E7" w:rsidP="00A13C95">
      <w:pPr>
        <w:widowControl w:val="0"/>
        <w:autoSpaceDE w:val="0"/>
        <w:autoSpaceDN w:val="0"/>
        <w:adjustRightInd w:val="0"/>
        <w:spacing w:before="4" w:after="0" w:line="360" w:lineRule="auto"/>
        <w:ind w:left="1950" w:hanging="510"/>
        <w:jc w:val="both"/>
        <w:rPr>
          <w:rFonts w:ascii="Times New Roman" w:hAnsi="Times New Roman"/>
          <w:color w:val="0000FF"/>
        </w:rPr>
      </w:pPr>
      <w:r w:rsidRPr="007F25B6">
        <w:rPr>
          <w:rFonts w:ascii="Times New Roman" w:hAnsi="Times New Roman"/>
          <w:iCs/>
          <w:color w:val="0000FF"/>
        </w:rPr>
        <w:t>(d)</w:t>
      </w:r>
      <w:r w:rsidRPr="007F25B6">
        <w:rPr>
          <w:rFonts w:ascii="Times New Roman" w:hAnsi="Times New Roman"/>
          <w:iCs/>
          <w:color w:val="0000FF"/>
        </w:rPr>
        <w:tab/>
      </w:r>
      <w:proofErr w:type="gramStart"/>
      <w:r w:rsidRPr="007F25B6">
        <w:rPr>
          <w:rFonts w:ascii="Times New Roman" w:hAnsi="Times New Roman"/>
          <w:color w:val="0000FF"/>
        </w:rPr>
        <w:t>information</w:t>
      </w:r>
      <w:proofErr w:type="gramEnd"/>
      <w:r w:rsidRPr="007F25B6">
        <w:rPr>
          <w:rFonts w:ascii="Times New Roman" w:hAnsi="Times New Roman"/>
          <w:color w:val="0000FF"/>
        </w:rPr>
        <w:t xml:space="preserve"> in respect of the mechanisms proposed for </w:t>
      </w:r>
      <w:r w:rsidR="00721FAD" w:rsidRPr="007F25B6">
        <w:rPr>
          <w:rFonts w:ascii="Times New Roman" w:hAnsi="Times New Roman"/>
          <w:color w:val="0000FF"/>
        </w:rPr>
        <w:t>monitoring compliance</w:t>
      </w:r>
      <w:r w:rsidRPr="007F25B6">
        <w:rPr>
          <w:rFonts w:ascii="Times New Roman" w:hAnsi="Times New Roman"/>
          <w:color w:val="0000FF"/>
        </w:rPr>
        <w:t xml:space="preserve"> with the </w:t>
      </w:r>
      <w:proofErr w:type="spellStart"/>
      <w:r w:rsidRPr="007F25B6">
        <w:rPr>
          <w:rFonts w:ascii="Times New Roman" w:hAnsi="Times New Roman"/>
          <w:color w:val="0000FF"/>
        </w:rPr>
        <w:t>and</w:t>
      </w:r>
      <w:proofErr w:type="spellEnd"/>
      <w:r w:rsidRPr="007F25B6">
        <w:rPr>
          <w:rFonts w:ascii="Times New Roman" w:hAnsi="Times New Roman"/>
          <w:color w:val="0000FF"/>
        </w:rPr>
        <w:t xml:space="preserve"> for reporting on the compliance;</w:t>
      </w:r>
    </w:p>
    <w:p w14:paraId="0560D028" w14:textId="77777777" w:rsidR="00BD46E7" w:rsidRPr="007F25B6" w:rsidRDefault="00BD46E7" w:rsidP="00A13C95">
      <w:pPr>
        <w:widowControl w:val="0"/>
        <w:autoSpaceDE w:val="0"/>
        <w:autoSpaceDN w:val="0"/>
        <w:adjustRightInd w:val="0"/>
        <w:spacing w:before="4" w:after="0" w:line="360" w:lineRule="auto"/>
        <w:ind w:left="1950" w:hanging="510"/>
        <w:jc w:val="both"/>
        <w:rPr>
          <w:rFonts w:ascii="Times New Roman" w:hAnsi="Times New Roman"/>
          <w:color w:val="0000FF"/>
        </w:rPr>
      </w:pPr>
      <w:r w:rsidRPr="007F25B6">
        <w:rPr>
          <w:rFonts w:ascii="Times New Roman" w:hAnsi="Times New Roman"/>
          <w:iCs/>
          <w:color w:val="0000FF"/>
        </w:rPr>
        <w:t>(f)</w:t>
      </w:r>
      <w:r w:rsidRPr="007F25B6">
        <w:rPr>
          <w:rFonts w:ascii="Times New Roman" w:hAnsi="Times New Roman"/>
          <w:iCs/>
          <w:color w:val="0000FF"/>
        </w:rPr>
        <w:tab/>
      </w:r>
      <w:r w:rsidRPr="007F25B6">
        <w:rPr>
          <w:rFonts w:ascii="Times New Roman" w:hAnsi="Times New Roman"/>
          <w:color w:val="0000FF"/>
        </w:rPr>
        <w:t>as far as is reasonably practicable, measures to rehabilitate the environment affected by the undertaking of any listed activity or specified activity to its natural or predetermined state or to a land use which conforms to the generally accepted principle of sustainable development; and</w:t>
      </w:r>
    </w:p>
    <w:p w14:paraId="6E1E4287" w14:textId="77777777" w:rsidR="00BD46E7" w:rsidRPr="007F25B6" w:rsidRDefault="00BD46E7" w:rsidP="00A13C95">
      <w:pPr>
        <w:widowControl w:val="0"/>
        <w:autoSpaceDE w:val="0"/>
        <w:autoSpaceDN w:val="0"/>
        <w:adjustRightInd w:val="0"/>
        <w:spacing w:before="4" w:after="0" w:line="360" w:lineRule="auto"/>
        <w:ind w:left="1440"/>
        <w:jc w:val="both"/>
        <w:rPr>
          <w:rFonts w:ascii="Times New Roman" w:hAnsi="Times New Roman"/>
          <w:color w:val="0000FF"/>
        </w:rPr>
      </w:pPr>
      <w:r w:rsidRPr="007F25B6">
        <w:rPr>
          <w:rFonts w:ascii="Times New Roman" w:hAnsi="Times New Roman"/>
          <w:iCs/>
          <w:color w:val="0000FF"/>
        </w:rPr>
        <w:t>(g)</w:t>
      </w:r>
      <w:r w:rsidRPr="007F25B6">
        <w:rPr>
          <w:rFonts w:ascii="Times New Roman" w:hAnsi="Times New Roman"/>
          <w:iCs/>
          <w:color w:val="0000FF"/>
        </w:rPr>
        <w:tab/>
        <w:t xml:space="preserve"> </w:t>
      </w:r>
      <w:proofErr w:type="gramStart"/>
      <w:r w:rsidRPr="007F25B6">
        <w:rPr>
          <w:rFonts w:ascii="Times New Roman" w:hAnsi="Times New Roman"/>
          <w:color w:val="0000FF"/>
        </w:rPr>
        <w:t>a</w:t>
      </w:r>
      <w:proofErr w:type="gramEnd"/>
      <w:r w:rsidRPr="007F25B6">
        <w:rPr>
          <w:rFonts w:ascii="Times New Roman" w:hAnsi="Times New Roman"/>
          <w:color w:val="0000FF"/>
        </w:rPr>
        <w:t xml:space="preserve"> description of the manner in which it intends to -</w:t>
      </w:r>
    </w:p>
    <w:p w14:paraId="19EB377F" w14:textId="77777777" w:rsidR="005170D9" w:rsidRPr="007F25B6" w:rsidRDefault="00BD46E7" w:rsidP="00C80EE5">
      <w:pPr>
        <w:pStyle w:val="ListParagraph"/>
        <w:widowControl w:val="0"/>
        <w:numPr>
          <w:ilvl w:val="2"/>
          <w:numId w:val="19"/>
        </w:numPr>
        <w:autoSpaceDE w:val="0"/>
        <w:autoSpaceDN w:val="0"/>
        <w:adjustRightInd w:val="0"/>
        <w:spacing w:before="4" w:after="0" w:line="360" w:lineRule="auto"/>
        <w:jc w:val="both"/>
        <w:rPr>
          <w:rFonts w:ascii="Times New Roman" w:hAnsi="Times New Roman"/>
          <w:color w:val="0000FF"/>
        </w:rPr>
      </w:pPr>
      <w:r w:rsidRPr="007F25B6">
        <w:rPr>
          <w:rFonts w:ascii="Times New Roman" w:hAnsi="Times New Roman"/>
          <w:color w:val="0000FF"/>
        </w:rPr>
        <w:t>modify, remedy, control or stop any action, activity or process which causes pollution or environmental degradation;</w:t>
      </w:r>
    </w:p>
    <w:p w14:paraId="6FBCBFC0" w14:textId="77777777" w:rsidR="005170D9" w:rsidRPr="007F25B6" w:rsidRDefault="00BD46E7" w:rsidP="00C80EE5">
      <w:pPr>
        <w:pStyle w:val="ListParagraph"/>
        <w:widowControl w:val="0"/>
        <w:numPr>
          <w:ilvl w:val="2"/>
          <w:numId w:val="19"/>
        </w:numPr>
        <w:autoSpaceDE w:val="0"/>
        <w:autoSpaceDN w:val="0"/>
        <w:adjustRightInd w:val="0"/>
        <w:spacing w:before="4" w:after="0" w:line="360" w:lineRule="auto"/>
        <w:jc w:val="both"/>
        <w:rPr>
          <w:rFonts w:ascii="Times New Roman" w:hAnsi="Times New Roman"/>
          <w:color w:val="0000FF"/>
        </w:rPr>
      </w:pPr>
      <w:r w:rsidRPr="007F25B6">
        <w:rPr>
          <w:rFonts w:ascii="Times New Roman" w:hAnsi="Times New Roman"/>
          <w:color w:val="0000FF"/>
        </w:rPr>
        <w:t xml:space="preserve">remedy the cause of pollution or degradation and migration of pollutants; and </w:t>
      </w:r>
    </w:p>
    <w:p w14:paraId="371526EE" w14:textId="77777777" w:rsidR="00BD46E7" w:rsidRPr="007F25B6" w:rsidRDefault="00BD46E7" w:rsidP="00C80EE5">
      <w:pPr>
        <w:pStyle w:val="ListParagraph"/>
        <w:widowControl w:val="0"/>
        <w:numPr>
          <w:ilvl w:val="2"/>
          <w:numId w:val="19"/>
        </w:numPr>
        <w:autoSpaceDE w:val="0"/>
        <w:autoSpaceDN w:val="0"/>
        <w:adjustRightInd w:val="0"/>
        <w:spacing w:before="4" w:after="0" w:line="360" w:lineRule="auto"/>
        <w:jc w:val="both"/>
        <w:rPr>
          <w:rFonts w:ascii="Times New Roman" w:hAnsi="Times New Roman"/>
          <w:color w:val="0000FF"/>
        </w:rPr>
      </w:pPr>
      <w:proofErr w:type="gramStart"/>
      <w:r w:rsidRPr="007F25B6">
        <w:rPr>
          <w:rFonts w:ascii="Times New Roman" w:hAnsi="Times New Roman"/>
          <w:color w:val="0000FF"/>
        </w:rPr>
        <w:t>such</w:t>
      </w:r>
      <w:proofErr w:type="gramEnd"/>
      <w:r w:rsidRPr="007F25B6">
        <w:rPr>
          <w:rFonts w:ascii="Times New Roman" w:hAnsi="Times New Roman"/>
          <w:color w:val="0000FF"/>
        </w:rPr>
        <w:t xml:space="preserve"> other matters as may be prescribed.</w:t>
      </w:r>
    </w:p>
    <w:p w14:paraId="41834DCE" w14:textId="77777777" w:rsidR="00BD46E7" w:rsidRPr="007F25B6" w:rsidRDefault="00BD46E7" w:rsidP="00A13C95">
      <w:pPr>
        <w:widowControl w:val="0"/>
        <w:autoSpaceDE w:val="0"/>
        <w:autoSpaceDN w:val="0"/>
        <w:adjustRightInd w:val="0"/>
        <w:spacing w:before="4" w:after="0" w:line="360" w:lineRule="auto"/>
        <w:ind w:left="1440" w:hanging="454"/>
        <w:jc w:val="both"/>
        <w:rPr>
          <w:rFonts w:ascii="Times New Roman" w:hAnsi="Times New Roman"/>
          <w:color w:val="0000FF"/>
        </w:rPr>
      </w:pPr>
      <w:r w:rsidRPr="007F25B6">
        <w:rPr>
          <w:rFonts w:ascii="Times New Roman" w:hAnsi="Times New Roman"/>
          <w:color w:val="0000FF"/>
        </w:rPr>
        <w:t>(3)</w:t>
      </w:r>
      <w:r w:rsidR="00A13C95" w:rsidRPr="007F25B6">
        <w:rPr>
          <w:rFonts w:ascii="Times New Roman" w:hAnsi="Times New Roman"/>
          <w:color w:val="0000FF"/>
        </w:rPr>
        <w:tab/>
      </w:r>
      <w:r w:rsidRPr="007F25B6">
        <w:rPr>
          <w:rFonts w:ascii="Times New Roman" w:hAnsi="Times New Roman"/>
          <w:color w:val="0000FF"/>
        </w:rPr>
        <w:t xml:space="preserve">The minister may accept a rehabilitation and closure plan with or without the changes the minister may require. </w:t>
      </w:r>
    </w:p>
    <w:p w14:paraId="654CAD67" w14:textId="77777777" w:rsidR="00BD46E7" w:rsidRPr="007F25B6" w:rsidRDefault="00A13C95" w:rsidP="00A13C95">
      <w:pPr>
        <w:widowControl w:val="0"/>
        <w:autoSpaceDE w:val="0"/>
        <w:autoSpaceDN w:val="0"/>
        <w:adjustRightInd w:val="0"/>
        <w:spacing w:before="4" w:after="0" w:line="360" w:lineRule="auto"/>
        <w:ind w:left="1440" w:hanging="454"/>
        <w:jc w:val="both"/>
        <w:rPr>
          <w:rFonts w:ascii="Times New Roman" w:hAnsi="Times New Roman"/>
          <w:color w:val="0000FF"/>
        </w:rPr>
      </w:pPr>
      <w:r w:rsidRPr="007F25B6">
        <w:rPr>
          <w:rFonts w:ascii="Times New Roman" w:hAnsi="Times New Roman"/>
          <w:color w:val="0000FF"/>
        </w:rPr>
        <w:t>(3)</w:t>
      </w:r>
      <w:r w:rsidRPr="007F25B6">
        <w:rPr>
          <w:rFonts w:ascii="Times New Roman" w:hAnsi="Times New Roman"/>
          <w:color w:val="0000FF"/>
        </w:rPr>
        <w:tab/>
      </w:r>
      <w:r w:rsidR="00BD46E7" w:rsidRPr="007F25B6">
        <w:rPr>
          <w:rFonts w:ascii="Times New Roman" w:hAnsi="Times New Roman"/>
          <w:color w:val="0000FF"/>
        </w:rPr>
        <w:t xml:space="preserve">A proponent must comply with a </w:t>
      </w:r>
      <w:r w:rsidR="000C73F6" w:rsidRPr="007F25B6">
        <w:rPr>
          <w:rFonts w:ascii="Times New Roman" w:hAnsi="Times New Roman"/>
          <w:color w:val="0000FF"/>
        </w:rPr>
        <w:t xml:space="preserve">rehabilitation, </w:t>
      </w:r>
      <w:r w:rsidR="00BD46E7" w:rsidRPr="007F25B6">
        <w:rPr>
          <w:rFonts w:ascii="Times New Roman" w:hAnsi="Times New Roman"/>
          <w:color w:val="0000FF"/>
        </w:rPr>
        <w:t xml:space="preserve">closure </w:t>
      </w:r>
      <w:r w:rsidR="000C73F6" w:rsidRPr="007F25B6">
        <w:rPr>
          <w:rFonts w:ascii="Times New Roman" w:hAnsi="Times New Roman"/>
          <w:color w:val="0000FF"/>
        </w:rPr>
        <w:t xml:space="preserve">and aftercare </w:t>
      </w:r>
      <w:r w:rsidR="00BD46E7" w:rsidRPr="007F25B6">
        <w:rPr>
          <w:rFonts w:ascii="Times New Roman" w:hAnsi="Times New Roman"/>
          <w:color w:val="0000FF"/>
        </w:rPr>
        <w:t xml:space="preserve">plan accepted by the minister under subsection (2). </w:t>
      </w:r>
    </w:p>
    <w:p w14:paraId="49A532E4" w14:textId="77777777" w:rsidR="00BD46E7" w:rsidRPr="007F25B6" w:rsidRDefault="00A13C95" w:rsidP="00A13C95">
      <w:pPr>
        <w:widowControl w:val="0"/>
        <w:autoSpaceDE w:val="0"/>
        <w:autoSpaceDN w:val="0"/>
        <w:adjustRightInd w:val="0"/>
        <w:spacing w:before="4" w:after="0" w:line="360" w:lineRule="auto"/>
        <w:ind w:left="1436" w:hanging="510"/>
        <w:jc w:val="both"/>
        <w:rPr>
          <w:rFonts w:ascii="Times New Roman" w:hAnsi="Times New Roman"/>
          <w:color w:val="0000FF"/>
        </w:rPr>
      </w:pPr>
      <w:r w:rsidRPr="007F25B6">
        <w:rPr>
          <w:rFonts w:ascii="Times New Roman" w:hAnsi="Times New Roman"/>
          <w:color w:val="0000FF"/>
        </w:rPr>
        <w:t>(4)</w:t>
      </w:r>
      <w:r w:rsidRPr="007F25B6">
        <w:rPr>
          <w:rFonts w:ascii="Times New Roman" w:hAnsi="Times New Roman"/>
          <w:color w:val="0000FF"/>
        </w:rPr>
        <w:tab/>
        <w:t>W</w:t>
      </w:r>
      <w:r w:rsidR="00BD46E7" w:rsidRPr="007F25B6">
        <w:rPr>
          <w:rFonts w:ascii="Times New Roman" w:hAnsi="Times New Roman"/>
          <w:color w:val="0000FF"/>
        </w:rPr>
        <w:t>here closure begins on a site, subject to the rehabilitation and closure plan, the proponent must -</w:t>
      </w:r>
    </w:p>
    <w:p w14:paraId="619E32F0" w14:textId="77777777" w:rsidR="00BD46E7" w:rsidRPr="007F25B6" w:rsidRDefault="00BD46E7" w:rsidP="00B36D7F">
      <w:pPr>
        <w:pStyle w:val="ListParagraph"/>
        <w:widowControl w:val="0"/>
        <w:numPr>
          <w:ilvl w:val="2"/>
          <w:numId w:val="32"/>
        </w:numPr>
        <w:autoSpaceDE w:val="0"/>
        <w:autoSpaceDN w:val="0"/>
        <w:adjustRightInd w:val="0"/>
        <w:spacing w:before="4" w:after="0" w:line="360" w:lineRule="auto"/>
        <w:jc w:val="both"/>
        <w:rPr>
          <w:rFonts w:ascii="Times New Roman" w:hAnsi="Times New Roman"/>
          <w:color w:val="0000FF"/>
        </w:rPr>
      </w:pPr>
      <w:r w:rsidRPr="007F25B6">
        <w:rPr>
          <w:rFonts w:ascii="Times New Roman" w:hAnsi="Times New Roman"/>
          <w:color w:val="0000FF"/>
        </w:rPr>
        <w:t xml:space="preserve">notify the minister immediately that closure has begun; and </w:t>
      </w:r>
    </w:p>
    <w:p w14:paraId="0D15006D" w14:textId="77777777" w:rsidR="00BD46E7" w:rsidRPr="007F25B6" w:rsidRDefault="00BD46E7" w:rsidP="00B36D7F">
      <w:pPr>
        <w:pStyle w:val="ListParagraph"/>
        <w:widowControl w:val="0"/>
        <w:numPr>
          <w:ilvl w:val="2"/>
          <w:numId w:val="32"/>
        </w:numPr>
        <w:autoSpaceDE w:val="0"/>
        <w:autoSpaceDN w:val="0"/>
        <w:adjustRightInd w:val="0"/>
        <w:spacing w:before="4" w:after="0" w:line="360" w:lineRule="auto"/>
        <w:jc w:val="both"/>
        <w:rPr>
          <w:rFonts w:ascii="Times New Roman" w:hAnsi="Times New Roman"/>
          <w:color w:val="0000FF"/>
        </w:rPr>
      </w:pPr>
      <w:proofErr w:type="gramStart"/>
      <w:r w:rsidRPr="007F25B6">
        <w:rPr>
          <w:rFonts w:ascii="Times New Roman" w:hAnsi="Times New Roman"/>
          <w:color w:val="0000FF"/>
        </w:rPr>
        <w:t>comply</w:t>
      </w:r>
      <w:proofErr w:type="gramEnd"/>
      <w:r w:rsidRPr="007F25B6">
        <w:rPr>
          <w:rFonts w:ascii="Times New Roman" w:hAnsi="Times New Roman"/>
          <w:color w:val="0000FF"/>
        </w:rPr>
        <w:t xml:space="preserve"> with the requ</w:t>
      </w:r>
      <w:r w:rsidR="000C73F6" w:rsidRPr="007F25B6">
        <w:rPr>
          <w:rFonts w:ascii="Times New Roman" w:hAnsi="Times New Roman"/>
          <w:color w:val="0000FF"/>
        </w:rPr>
        <w:t xml:space="preserve">irements of the rehabilitation, </w:t>
      </w:r>
      <w:r w:rsidRPr="007F25B6">
        <w:rPr>
          <w:rFonts w:ascii="Times New Roman" w:hAnsi="Times New Roman"/>
          <w:color w:val="0000FF"/>
        </w:rPr>
        <w:t xml:space="preserve">closure </w:t>
      </w:r>
      <w:r w:rsidR="000C73F6" w:rsidRPr="007F25B6">
        <w:rPr>
          <w:rFonts w:ascii="Times New Roman" w:hAnsi="Times New Roman"/>
          <w:color w:val="0000FF"/>
        </w:rPr>
        <w:t xml:space="preserve">and aftercare </w:t>
      </w:r>
      <w:r w:rsidRPr="007F25B6">
        <w:rPr>
          <w:rFonts w:ascii="Times New Roman" w:hAnsi="Times New Roman"/>
          <w:color w:val="0000FF"/>
        </w:rPr>
        <w:t xml:space="preserve">plan. </w:t>
      </w:r>
    </w:p>
    <w:p w14:paraId="79BE03E6" w14:textId="77777777" w:rsidR="00BD46E7" w:rsidRPr="007F25B6" w:rsidRDefault="00BD46E7" w:rsidP="00A13C95">
      <w:pPr>
        <w:widowControl w:val="0"/>
        <w:autoSpaceDE w:val="0"/>
        <w:autoSpaceDN w:val="0"/>
        <w:adjustRightInd w:val="0"/>
        <w:spacing w:before="4" w:after="0" w:line="360" w:lineRule="auto"/>
        <w:ind w:left="1436" w:hanging="716"/>
        <w:jc w:val="both"/>
        <w:rPr>
          <w:rFonts w:ascii="Times New Roman" w:hAnsi="Times New Roman"/>
          <w:color w:val="0000FF"/>
        </w:rPr>
      </w:pPr>
      <w:r w:rsidRPr="007F25B6">
        <w:rPr>
          <w:rFonts w:ascii="Times New Roman" w:hAnsi="Times New Roman"/>
          <w:color w:val="0000FF"/>
        </w:rPr>
        <w:lastRenderedPageBreak/>
        <w:t>(7)</w:t>
      </w:r>
      <w:r w:rsidR="00A13C95" w:rsidRPr="007F25B6">
        <w:rPr>
          <w:rFonts w:ascii="Times New Roman" w:hAnsi="Times New Roman"/>
          <w:color w:val="0000FF"/>
        </w:rPr>
        <w:tab/>
      </w:r>
      <w:r w:rsidRPr="007F25B6">
        <w:rPr>
          <w:rFonts w:ascii="Times New Roman" w:hAnsi="Times New Roman"/>
          <w:color w:val="0000FF"/>
        </w:rPr>
        <w:t>Where a proponent intends to change the method of closure of a project, the proponent must file with the minister or the competent authority an amended rehabilitation</w:t>
      </w:r>
      <w:r w:rsidR="000C73F6" w:rsidRPr="007F25B6">
        <w:rPr>
          <w:rFonts w:ascii="Times New Roman" w:hAnsi="Times New Roman"/>
          <w:color w:val="0000FF"/>
        </w:rPr>
        <w:t>,</w:t>
      </w:r>
      <w:r w:rsidRPr="007F25B6">
        <w:rPr>
          <w:rFonts w:ascii="Times New Roman" w:hAnsi="Times New Roman"/>
          <w:color w:val="0000FF"/>
        </w:rPr>
        <w:t xml:space="preserve"> closure</w:t>
      </w:r>
      <w:r w:rsidR="000C73F6" w:rsidRPr="007F25B6">
        <w:t xml:space="preserve"> </w:t>
      </w:r>
      <w:r w:rsidR="000C73F6" w:rsidRPr="007F25B6">
        <w:rPr>
          <w:rFonts w:ascii="Times New Roman" w:hAnsi="Times New Roman"/>
          <w:color w:val="0000FF"/>
        </w:rPr>
        <w:t>and aftercare</w:t>
      </w:r>
      <w:r w:rsidRPr="007F25B6">
        <w:rPr>
          <w:rFonts w:ascii="Times New Roman" w:hAnsi="Times New Roman"/>
          <w:color w:val="0000FF"/>
        </w:rPr>
        <w:t xml:space="preserve"> plan which the minister may accept with or without changes. </w:t>
      </w:r>
    </w:p>
    <w:p w14:paraId="09A89880" w14:textId="77777777" w:rsidR="00BD46E7" w:rsidRPr="007F25B6" w:rsidRDefault="00A7396F" w:rsidP="00004671">
      <w:pPr>
        <w:pStyle w:val="Heading2"/>
      </w:pPr>
      <w:bookmarkStart w:id="77" w:name="_Toc410965115"/>
      <w:r w:rsidRPr="007F25B6">
        <w:t xml:space="preserve"> </w:t>
      </w:r>
      <w:bookmarkStart w:id="78" w:name="_Toc427492868"/>
      <w:r w:rsidR="00A05936" w:rsidRPr="007F25B6">
        <w:t xml:space="preserve">Environmental Rehabilitation and Aftercare </w:t>
      </w:r>
      <w:r w:rsidR="00BD46E7" w:rsidRPr="007F25B6">
        <w:t xml:space="preserve">Financial </w:t>
      </w:r>
      <w:r w:rsidR="00721FAD" w:rsidRPr="007F25B6">
        <w:t>guarantee</w:t>
      </w:r>
      <w:bookmarkEnd w:id="77"/>
      <w:bookmarkEnd w:id="78"/>
      <w:r w:rsidR="00721FAD" w:rsidRPr="007F25B6">
        <w:t xml:space="preserve"> </w:t>
      </w:r>
      <w:r w:rsidR="00BD46E7" w:rsidRPr="007F25B6">
        <w:t xml:space="preserve"> </w:t>
      </w:r>
    </w:p>
    <w:p w14:paraId="23EF296A" w14:textId="77777777" w:rsidR="00A13C95" w:rsidRPr="007F25B6" w:rsidRDefault="00BD46E7" w:rsidP="0093519E">
      <w:pPr>
        <w:pStyle w:val="ListParagraph"/>
        <w:widowControl w:val="0"/>
        <w:autoSpaceDE w:val="0"/>
        <w:autoSpaceDN w:val="0"/>
        <w:adjustRightInd w:val="0"/>
        <w:spacing w:before="4" w:after="0" w:line="360" w:lineRule="auto"/>
        <w:ind w:left="926"/>
        <w:jc w:val="both"/>
        <w:rPr>
          <w:rFonts w:ascii="Times New Roman" w:hAnsi="Times New Roman"/>
          <w:color w:val="0000FF"/>
        </w:rPr>
      </w:pPr>
      <w:r w:rsidRPr="007F25B6">
        <w:rPr>
          <w:rFonts w:ascii="Times New Roman" w:hAnsi="Times New Roman"/>
          <w:color w:val="0000FF"/>
        </w:rPr>
        <w:t>(1)</w:t>
      </w:r>
      <w:r w:rsidR="00A13C95" w:rsidRPr="007F25B6">
        <w:rPr>
          <w:rFonts w:ascii="Times New Roman" w:hAnsi="Times New Roman"/>
          <w:color w:val="0000FF"/>
        </w:rPr>
        <w:tab/>
      </w:r>
      <w:commentRangeStart w:id="79"/>
      <w:r w:rsidRPr="007F25B6">
        <w:rPr>
          <w:rFonts w:ascii="Times New Roman" w:hAnsi="Times New Roman"/>
          <w:color w:val="0000FF"/>
        </w:rPr>
        <w:t xml:space="preserve">Where an application for authorisation or an environmental clearance certificate </w:t>
      </w:r>
    </w:p>
    <w:p w14:paraId="291482DA" w14:textId="77777777" w:rsidR="00BD46E7" w:rsidRPr="007F25B6" w:rsidRDefault="00BD46E7" w:rsidP="00A13C95">
      <w:pPr>
        <w:widowControl w:val="0"/>
        <w:autoSpaceDE w:val="0"/>
        <w:autoSpaceDN w:val="0"/>
        <w:adjustRightInd w:val="0"/>
        <w:spacing w:before="4" w:after="0" w:line="360" w:lineRule="auto"/>
        <w:ind w:left="1440"/>
        <w:jc w:val="both"/>
        <w:rPr>
          <w:rFonts w:ascii="Times New Roman" w:hAnsi="Times New Roman"/>
          <w:color w:val="0000FF"/>
        </w:rPr>
      </w:pPr>
      <w:r w:rsidRPr="007F25B6">
        <w:rPr>
          <w:rFonts w:ascii="Times New Roman" w:hAnsi="Times New Roman"/>
          <w:color w:val="0000FF"/>
        </w:rPr>
        <w:t xml:space="preserve">relates to </w:t>
      </w:r>
      <w:r w:rsidR="00721FAD" w:rsidRPr="007F25B6">
        <w:rPr>
          <w:rFonts w:ascii="Times New Roman" w:hAnsi="Times New Roman"/>
          <w:color w:val="0000FF"/>
        </w:rPr>
        <w:t xml:space="preserve">listed </w:t>
      </w:r>
      <w:r w:rsidRPr="007F25B6">
        <w:rPr>
          <w:rFonts w:ascii="Times New Roman" w:hAnsi="Times New Roman"/>
          <w:color w:val="0000FF"/>
        </w:rPr>
        <w:t xml:space="preserve">activities subject to environmental impact assessment and </w:t>
      </w:r>
      <w:r w:rsidR="00721FAD" w:rsidRPr="007F25B6">
        <w:rPr>
          <w:rFonts w:ascii="Times New Roman" w:hAnsi="Times New Roman"/>
          <w:color w:val="0000FF"/>
        </w:rPr>
        <w:t xml:space="preserve">management plan </w:t>
      </w:r>
      <w:r w:rsidRPr="007F25B6">
        <w:rPr>
          <w:rFonts w:ascii="Times New Roman" w:hAnsi="Times New Roman"/>
          <w:color w:val="0000FF"/>
        </w:rPr>
        <w:t xml:space="preserve">specified by regulation or by notice, the </w:t>
      </w:r>
      <w:r w:rsidR="00721FAD" w:rsidRPr="007F25B6">
        <w:rPr>
          <w:rFonts w:ascii="Times New Roman" w:hAnsi="Times New Roman"/>
          <w:color w:val="0000FF"/>
        </w:rPr>
        <w:t>environmental commissioner or</w:t>
      </w:r>
      <w:r w:rsidRPr="007F25B6">
        <w:rPr>
          <w:rFonts w:ascii="Times New Roman" w:hAnsi="Times New Roman"/>
          <w:color w:val="0000FF"/>
        </w:rPr>
        <w:t xml:space="preserve"> a competent authority must require the proponent to provide financial </w:t>
      </w:r>
      <w:r w:rsidR="00721FAD" w:rsidRPr="007F25B6">
        <w:rPr>
          <w:rFonts w:ascii="Times New Roman" w:hAnsi="Times New Roman"/>
          <w:color w:val="0000FF"/>
        </w:rPr>
        <w:t xml:space="preserve">guarantee </w:t>
      </w:r>
      <w:r w:rsidRPr="007F25B6">
        <w:rPr>
          <w:rFonts w:ascii="Times New Roman" w:hAnsi="Times New Roman"/>
          <w:color w:val="0000FF"/>
        </w:rPr>
        <w:t>as part of a rehabilitation</w:t>
      </w:r>
      <w:r w:rsidR="00721FAD" w:rsidRPr="007F25B6">
        <w:rPr>
          <w:rFonts w:ascii="Times New Roman" w:hAnsi="Times New Roman"/>
          <w:color w:val="0000FF"/>
        </w:rPr>
        <w:t>,</w:t>
      </w:r>
      <w:r w:rsidRPr="007F25B6">
        <w:rPr>
          <w:rFonts w:ascii="Times New Roman" w:hAnsi="Times New Roman"/>
          <w:color w:val="0000FF"/>
        </w:rPr>
        <w:t xml:space="preserve"> closure</w:t>
      </w:r>
      <w:r w:rsidR="00721FAD" w:rsidRPr="007F25B6">
        <w:rPr>
          <w:rFonts w:ascii="Times New Roman" w:hAnsi="Times New Roman"/>
          <w:color w:val="0000FF"/>
        </w:rPr>
        <w:t xml:space="preserve"> and aftercare </w:t>
      </w:r>
      <w:r w:rsidRPr="007F25B6">
        <w:rPr>
          <w:rFonts w:ascii="Times New Roman" w:hAnsi="Times New Roman"/>
          <w:color w:val="0000FF"/>
        </w:rPr>
        <w:t xml:space="preserve">plan. </w:t>
      </w:r>
      <w:commentRangeEnd w:id="79"/>
      <w:r w:rsidR="00080619">
        <w:rPr>
          <w:rStyle w:val="CommentReference"/>
        </w:rPr>
        <w:commentReference w:id="79"/>
      </w:r>
    </w:p>
    <w:p w14:paraId="12ECB9A4" w14:textId="77777777" w:rsidR="00BD46E7" w:rsidRPr="007F25B6" w:rsidRDefault="00A13C95" w:rsidP="00A13C95">
      <w:pPr>
        <w:widowControl w:val="0"/>
        <w:autoSpaceDE w:val="0"/>
        <w:autoSpaceDN w:val="0"/>
        <w:adjustRightInd w:val="0"/>
        <w:spacing w:before="4" w:after="0" w:line="360" w:lineRule="auto"/>
        <w:ind w:left="1440" w:hanging="720"/>
        <w:jc w:val="both"/>
        <w:rPr>
          <w:rFonts w:ascii="Times New Roman" w:hAnsi="Times New Roman"/>
          <w:color w:val="0000FF"/>
        </w:rPr>
      </w:pPr>
      <w:r w:rsidRPr="007F25B6">
        <w:rPr>
          <w:rFonts w:ascii="Times New Roman" w:hAnsi="Times New Roman"/>
          <w:color w:val="0000FF"/>
        </w:rPr>
        <w:t>(2)</w:t>
      </w:r>
      <w:r w:rsidRPr="007F25B6">
        <w:rPr>
          <w:rFonts w:ascii="Times New Roman" w:hAnsi="Times New Roman"/>
          <w:color w:val="0000FF"/>
        </w:rPr>
        <w:tab/>
      </w:r>
      <w:r w:rsidR="00BD46E7" w:rsidRPr="007F25B6">
        <w:rPr>
          <w:rFonts w:ascii="Times New Roman" w:hAnsi="Times New Roman"/>
          <w:color w:val="3333FF"/>
        </w:rPr>
        <w:t xml:space="preserve">The Minister or the competent authority </w:t>
      </w:r>
      <w:r w:rsidR="002D0462" w:rsidRPr="007F25B6">
        <w:rPr>
          <w:rFonts w:ascii="Times New Roman" w:hAnsi="Times New Roman"/>
          <w:color w:val="3333FF"/>
        </w:rPr>
        <w:t>shall</w:t>
      </w:r>
      <w:r w:rsidR="00BD46E7" w:rsidRPr="007F25B6">
        <w:rPr>
          <w:rFonts w:ascii="Times New Roman" w:hAnsi="Times New Roman"/>
          <w:color w:val="3333FF"/>
        </w:rPr>
        <w:t xml:space="preserve"> request </w:t>
      </w:r>
      <w:r w:rsidR="00E45091" w:rsidRPr="007F25B6">
        <w:rPr>
          <w:rFonts w:ascii="Times New Roman" w:hAnsi="Times New Roman"/>
          <w:color w:val="3333FF"/>
        </w:rPr>
        <w:t xml:space="preserve">proof of financial guarantee </w:t>
      </w:r>
      <w:r w:rsidR="002D0462" w:rsidRPr="007F25B6">
        <w:rPr>
          <w:rFonts w:ascii="Times New Roman" w:hAnsi="Times New Roman"/>
          <w:color w:val="3333FF"/>
        </w:rPr>
        <w:t xml:space="preserve">to be ceded to the state and may be </w:t>
      </w:r>
      <w:r w:rsidR="00E45091" w:rsidRPr="007F25B6">
        <w:rPr>
          <w:rFonts w:ascii="Times New Roman" w:hAnsi="Times New Roman"/>
          <w:color w:val="3333FF"/>
        </w:rPr>
        <w:t xml:space="preserve">in form of </w:t>
      </w:r>
      <w:r w:rsidR="002D0462" w:rsidRPr="007F25B6">
        <w:rPr>
          <w:rFonts w:ascii="Times New Roman" w:hAnsi="Times New Roman"/>
          <w:color w:val="3333FF"/>
        </w:rPr>
        <w:t xml:space="preserve">a </w:t>
      </w:r>
      <w:r w:rsidR="00E45091" w:rsidRPr="007F25B6">
        <w:rPr>
          <w:rFonts w:ascii="Times New Roman" w:hAnsi="Times New Roman"/>
          <w:color w:val="3333FF"/>
        </w:rPr>
        <w:t>bond or insurance</w:t>
      </w:r>
      <w:r w:rsidR="002D0462" w:rsidRPr="007F25B6">
        <w:rPr>
          <w:rFonts w:ascii="Times New Roman" w:hAnsi="Times New Roman"/>
          <w:color w:val="3333FF"/>
        </w:rPr>
        <w:t xml:space="preserve"> policy</w:t>
      </w:r>
      <w:r w:rsidR="00E45091" w:rsidRPr="007F25B6">
        <w:rPr>
          <w:rFonts w:ascii="Times New Roman" w:hAnsi="Times New Roman"/>
          <w:color w:val="3333FF"/>
        </w:rPr>
        <w:t xml:space="preserve"> or </w:t>
      </w:r>
      <w:r w:rsidR="002D0462" w:rsidRPr="007F25B6">
        <w:rPr>
          <w:rFonts w:ascii="Times New Roman" w:hAnsi="Times New Roman"/>
          <w:color w:val="3333FF"/>
        </w:rPr>
        <w:t>any</w:t>
      </w:r>
      <w:r w:rsidR="00E45091" w:rsidRPr="007F25B6">
        <w:rPr>
          <w:rFonts w:ascii="Times New Roman" w:hAnsi="Times New Roman"/>
          <w:color w:val="3333FF"/>
        </w:rPr>
        <w:t xml:space="preserve"> other instrument on condition</w:t>
      </w:r>
      <w:r w:rsidR="00E45091" w:rsidRPr="007F25B6">
        <w:rPr>
          <w:rFonts w:ascii="Times New Roman" w:hAnsi="Times New Roman"/>
          <w:color w:val="0000FF"/>
        </w:rPr>
        <w:t xml:space="preserve"> that such instrument is independently managed and not controlled by the proponent </w:t>
      </w:r>
      <w:r w:rsidR="002D0462" w:rsidRPr="007F25B6">
        <w:rPr>
          <w:rFonts w:ascii="Times New Roman" w:hAnsi="Times New Roman"/>
          <w:color w:val="0000FF"/>
        </w:rPr>
        <w:t>and is fully capitalised / liquid appropriate to the level of environmental labilities that the proponent is</w:t>
      </w:r>
      <w:r w:rsidR="00CC5715" w:rsidRPr="007F25B6">
        <w:rPr>
          <w:rFonts w:ascii="Times New Roman" w:hAnsi="Times New Roman"/>
          <w:color w:val="0000FF"/>
        </w:rPr>
        <w:t xml:space="preserve"> likely to be exposed</w:t>
      </w:r>
      <w:r w:rsidR="002D0462" w:rsidRPr="007F25B6">
        <w:rPr>
          <w:rFonts w:ascii="Times New Roman" w:hAnsi="Times New Roman"/>
          <w:color w:val="0000FF"/>
        </w:rPr>
        <w:t xml:space="preserve"> to at any given time of the operations.   </w:t>
      </w:r>
    </w:p>
    <w:p w14:paraId="1E9A9741" w14:textId="77777777" w:rsidR="00BD46E7" w:rsidRPr="007F25B6" w:rsidRDefault="00A13C95" w:rsidP="00A13C95">
      <w:pPr>
        <w:widowControl w:val="0"/>
        <w:autoSpaceDE w:val="0"/>
        <w:autoSpaceDN w:val="0"/>
        <w:adjustRightInd w:val="0"/>
        <w:spacing w:before="4" w:after="0" w:line="360" w:lineRule="auto"/>
        <w:ind w:left="1440" w:hanging="720"/>
        <w:jc w:val="both"/>
        <w:rPr>
          <w:rFonts w:ascii="Times New Roman" w:hAnsi="Times New Roman"/>
          <w:color w:val="0000FF"/>
        </w:rPr>
      </w:pPr>
      <w:r w:rsidRPr="007F25B6">
        <w:rPr>
          <w:rFonts w:ascii="Times New Roman" w:hAnsi="Times New Roman"/>
          <w:color w:val="0000FF"/>
        </w:rPr>
        <w:t>(3)</w:t>
      </w:r>
      <w:r w:rsidRPr="007F25B6">
        <w:rPr>
          <w:rFonts w:ascii="Times New Roman" w:hAnsi="Times New Roman"/>
          <w:color w:val="0000FF"/>
        </w:rPr>
        <w:tab/>
      </w:r>
      <w:r w:rsidR="00BD46E7" w:rsidRPr="007F25B6">
        <w:rPr>
          <w:rFonts w:ascii="Times New Roman" w:hAnsi="Times New Roman"/>
          <w:color w:val="0000FF"/>
        </w:rPr>
        <w:t>As part of a rehabilitation</w:t>
      </w:r>
      <w:r w:rsidR="00E45091" w:rsidRPr="007F25B6">
        <w:rPr>
          <w:rFonts w:ascii="Times New Roman" w:hAnsi="Times New Roman"/>
          <w:color w:val="0000FF"/>
        </w:rPr>
        <w:t>,</w:t>
      </w:r>
      <w:r w:rsidR="00BD46E7" w:rsidRPr="007F25B6">
        <w:rPr>
          <w:rFonts w:ascii="Times New Roman" w:hAnsi="Times New Roman"/>
          <w:color w:val="0000FF"/>
        </w:rPr>
        <w:t xml:space="preserve"> closure </w:t>
      </w:r>
      <w:r w:rsidR="00E45091" w:rsidRPr="007F25B6">
        <w:rPr>
          <w:rFonts w:ascii="Times New Roman" w:hAnsi="Times New Roman"/>
          <w:color w:val="0000FF"/>
        </w:rPr>
        <w:t xml:space="preserve">and aftercare </w:t>
      </w:r>
      <w:r w:rsidR="00BD46E7" w:rsidRPr="007F25B6">
        <w:rPr>
          <w:rFonts w:ascii="Times New Roman" w:hAnsi="Times New Roman"/>
          <w:color w:val="0000FF"/>
        </w:rPr>
        <w:t xml:space="preserve">plan, the proponent must provide a copy of a statement of a person qualified to </w:t>
      </w:r>
      <w:r w:rsidR="00CC5715" w:rsidRPr="007F25B6">
        <w:rPr>
          <w:rFonts w:ascii="Times New Roman" w:hAnsi="Times New Roman"/>
          <w:color w:val="0000FF"/>
        </w:rPr>
        <w:t>ascertain</w:t>
      </w:r>
      <w:r w:rsidR="00BD46E7" w:rsidRPr="007F25B6">
        <w:rPr>
          <w:rFonts w:ascii="Times New Roman" w:hAnsi="Times New Roman"/>
          <w:color w:val="0000FF"/>
        </w:rPr>
        <w:t xml:space="preserve"> </w:t>
      </w:r>
      <w:r w:rsidR="00CC5715" w:rsidRPr="007F25B6">
        <w:rPr>
          <w:rFonts w:ascii="Times New Roman" w:hAnsi="Times New Roman"/>
          <w:color w:val="0000FF"/>
        </w:rPr>
        <w:t xml:space="preserve">that </w:t>
      </w:r>
      <w:r w:rsidR="00BD46E7" w:rsidRPr="007F25B6">
        <w:rPr>
          <w:rFonts w:ascii="Times New Roman" w:hAnsi="Times New Roman"/>
          <w:color w:val="0000FF"/>
        </w:rPr>
        <w:t>the estimate of the cost of completing the work set out in the rehabilitation</w:t>
      </w:r>
      <w:r w:rsidR="00E45091" w:rsidRPr="007F25B6">
        <w:rPr>
          <w:rFonts w:ascii="Times New Roman" w:hAnsi="Times New Roman"/>
          <w:color w:val="0000FF"/>
        </w:rPr>
        <w:t>,</w:t>
      </w:r>
      <w:r w:rsidR="00BD46E7" w:rsidRPr="007F25B6">
        <w:rPr>
          <w:rFonts w:ascii="Times New Roman" w:hAnsi="Times New Roman"/>
          <w:color w:val="0000FF"/>
        </w:rPr>
        <w:t xml:space="preserve"> closure</w:t>
      </w:r>
      <w:r w:rsidR="00E45091" w:rsidRPr="007F25B6">
        <w:t xml:space="preserve"> </w:t>
      </w:r>
      <w:r w:rsidR="00E45091" w:rsidRPr="007F25B6">
        <w:rPr>
          <w:rFonts w:ascii="Times New Roman" w:hAnsi="Times New Roman"/>
          <w:color w:val="0000FF"/>
        </w:rPr>
        <w:t>and aftercare</w:t>
      </w:r>
      <w:r w:rsidR="00BD46E7" w:rsidRPr="007F25B6">
        <w:rPr>
          <w:rFonts w:ascii="Times New Roman" w:hAnsi="Times New Roman"/>
          <w:color w:val="0000FF"/>
        </w:rPr>
        <w:t xml:space="preserve"> plan is a reasonable one. </w:t>
      </w:r>
    </w:p>
    <w:p w14:paraId="2BA967D0" w14:textId="77777777" w:rsidR="00BD46E7" w:rsidRPr="007F25B6" w:rsidRDefault="00BD46E7" w:rsidP="00A13C95">
      <w:pPr>
        <w:widowControl w:val="0"/>
        <w:autoSpaceDE w:val="0"/>
        <w:autoSpaceDN w:val="0"/>
        <w:adjustRightInd w:val="0"/>
        <w:spacing w:before="4" w:after="0" w:line="360" w:lineRule="auto"/>
        <w:ind w:left="1440" w:hanging="874"/>
        <w:jc w:val="both"/>
        <w:rPr>
          <w:rFonts w:ascii="Times New Roman" w:hAnsi="Times New Roman"/>
          <w:color w:val="0000FF"/>
        </w:rPr>
      </w:pPr>
      <w:r w:rsidRPr="007F25B6">
        <w:rPr>
          <w:rFonts w:ascii="Times New Roman" w:hAnsi="Times New Roman"/>
          <w:color w:val="0000FF"/>
        </w:rPr>
        <w:t xml:space="preserve">(4) </w:t>
      </w:r>
      <w:r w:rsidRPr="007F25B6">
        <w:rPr>
          <w:rFonts w:ascii="Times New Roman" w:hAnsi="Times New Roman"/>
          <w:color w:val="0000FF"/>
        </w:rPr>
        <w:tab/>
        <w:t xml:space="preserve">The financial </w:t>
      </w:r>
      <w:r w:rsidR="00E45091" w:rsidRPr="007F25B6">
        <w:rPr>
          <w:rFonts w:ascii="Times New Roman" w:hAnsi="Times New Roman"/>
          <w:color w:val="0000FF"/>
        </w:rPr>
        <w:t>guarantee required</w:t>
      </w:r>
      <w:r w:rsidRPr="007F25B6">
        <w:rPr>
          <w:rFonts w:ascii="Times New Roman" w:hAnsi="Times New Roman"/>
          <w:color w:val="0000FF"/>
        </w:rPr>
        <w:t xml:space="preserve"> as part of a rehabilitation</w:t>
      </w:r>
      <w:r w:rsidR="00E45091" w:rsidRPr="007F25B6">
        <w:rPr>
          <w:rFonts w:ascii="Times New Roman" w:hAnsi="Times New Roman"/>
          <w:color w:val="0000FF"/>
        </w:rPr>
        <w:t xml:space="preserve">, </w:t>
      </w:r>
      <w:r w:rsidRPr="007F25B6">
        <w:rPr>
          <w:rFonts w:ascii="Times New Roman" w:hAnsi="Times New Roman"/>
          <w:color w:val="0000FF"/>
        </w:rPr>
        <w:t>closure</w:t>
      </w:r>
      <w:r w:rsidR="00E45091" w:rsidRPr="007F25B6">
        <w:t xml:space="preserve"> </w:t>
      </w:r>
      <w:r w:rsidR="00E45091" w:rsidRPr="007F25B6">
        <w:rPr>
          <w:rFonts w:ascii="Times New Roman" w:hAnsi="Times New Roman"/>
          <w:color w:val="0000FF"/>
        </w:rPr>
        <w:t>and aftercare</w:t>
      </w:r>
      <w:r w:rsidRPr="007F25B6">
        <w:rPr>
          <w:rFonts w:ascii="Times New Roman" w:hAnsi="Times New Roman"/>
          <w:color w:val="0000FF"/>
        </w:rPr>
        <w:t xml:space="preserve"> plan must be in a form acceptable to the Minister, including </w:t>
      </w:r>
    </w:p>
    <w:p w14:paraId="1D00702E" w14:textId="77777777" w:rsidR="00E45091" w:rsidRPr="007F25B6" w:rsidRDefault="00BD46E7" w:rsidP="003B696F">
      <w:pPr>
        <w:pStyle w:val="ListParagraph"/>
        <w:widowControl w:val="0"/>
        <w:numPr>
          <w:ilvl w:val="0"/>
          <w:numId w:val="12"/>
        </w:numPr>
        <w:autoSpaceDE w:val="0"/>
        <w:autoSpaceDN w:val="0"/>
        <w:adjustRightInd w:val="0"/>
        <w:spacing w:before="4" w:after="0" w:line="360" w:lineRule="auto"/>
        <w:ind w:left="2100"/>
        <w:jc w:val="both"/>
        <w:rPr>
          <w:rFonts w:ascii="Times New Roman" w:hAnsi="Times New Roman"/>
          <w:color w:val="0000FF"/>
        </w:rPr>
      </w:pPr>
      <w:r w:rsidRPr="007F25B6">
        <w:rPr>
          <w:rFonts w:ascii="Times New Roman" w:hAnsi="Times New Roman"/>
          <w:color w:val="0000FF"/>
        </w:rPr>
        <w:t>a bond;</w:t>
      </w:r>
    </w:p>
    <w:p w14:paraId="34DC517B" w14:textId="77777777" w:rsidR="005170D9" w:rsidRPr="007F25B6" w:rsidRDefault="00E45091" w:rsidP="005170D9">
      <w:pPr>
        <w:pStyle w:val="ListParagraph"/>
        <w:widowControl w:val="0"/>
        <w:numPr>
          <w:ilvl w:val="0"/>
          <w:numId w:val="12"/>
        </w:numPr>
        <w:autoSpaceDE w:val="0"/>
        <w:autoSpaceDN w:val="0"/>
        <w:adjustRightInd w:val="0"/>
        <w:spacing w:before="4" w:after="0" w:line="360" w:lineRule="auto"/>
        <w:ind w:left="2100"/>
        <w:jc w:val="both"/>
        <w:rPr>
          <w:rFonts w:ascii="Times New Roman" w:hAnsi="Times New Roman"/>
          <w:color w:val="0000FF"/>
        </w:rPr>
      </w:pPr>
      <w:r w:rsidRPr="007F25B6">
        <w:rPr>
          <w:rFonts w:ascii="Times New Roman" w:hAnsi="Times New Roman"/>
          <w:color w:val="0000FF"/>
        </w:rPr>
        <w:t>an insurance</w:t>
      </w:r>
      <w:r w:rsidR="002D0462" w:rsidRPr="007F25B6">
        <w:rPr>
          <w:rFonts w:ascii="Times New Roman" w:hAnsi="Times New Roman"/>
          <w:color w:val="0000FF"/>
        </w:rPr>
        <w:t xml:space="preserve"> policy;</w:t>
      </w:r>
      <w:r w:rsidRPr="007F25B6">
        <w:rPr>
          <w:rFonts w:ascii="Times New Roman" w:hAnsi="Times New Roman"/>
          <w:color w:val="0000FF"/>
        </w:rPr>
        <w:t xml:space="preserve"> </w:t>
      </w:r>
      <w:r w:rsidR="00BD46E7" w:rsidRPr="007F25B6">
        <w:rPr>
          <w:rFonts w:ascii="Times New Roman" w:hAnsi="Times New Roman"/>
          <w:color w:val="0000FF"/>
        </w:rPr>
        <w:t xml:space="preserve"> </w:t>
      </w:r>
    </w:p>
    <w:p w14:paraId="032E9B14" w14:textId="77777777" w:rsidR="005170D9" w:rsidRPr="007F25B6" w:rsidRDefault="00BD46E7" w:rsidP="005170D9">
      <w:pPr>
        <w:pStyle w:val="ListParagraph"/>
        <w:widowControl w:val="0"/>
        <w:numPr>
          <w:ilvl w:val="0"/>
          <w:numId w:val="12"/>
        </w:numPr>
        <w:autoSpaceDE w:val="0"/>
        <w:autoSpaceDN w:val="0"/>
        <w:adjustRightInd w:val="0"/>
        <w:spacing w:before="4" w:after="0" w:line="360" w:lineRule="auto"/>
        <w:ind w:left="2100"/>
        <w:jc w:val="both"/>
        <w:rPr>
          <w:rFonts w:ascii="Times New Roman" w:hAnsi="Times New Roman"/>
          <w:color w:val="0000FF"/>
        </w:rPr>
      </w:pPr>
      <w:r w:rsidRPr="007F25B6">
        <w:rPr>
          <w:rFonts w:ascii="Times New Roman" w:hAnsi="Times New Roman"/>
          <w:color w:val="0000FF"/>
        </w:rPr>
        <w:t xml:space="preserve">an annual contribution to a financial </w:t>
      </w:r>
      <w:r w:rsidR="005E480F" w:rsidRPr="007F25B6">
        <w:rPr>
          <w:rFonts w:ascii="Times New Roman" w:hAnsi="Times New Roman"/>
          <w:color w:val="0000FF"/>
        </w:rPr>
        <w:t>guarantee</w:t>
      </w:r>
      <w:r w:rsidRPr="007F25B6">
        <w:rPr>
          <w:rFonts w:ascii="Times New Roman" w:hAnsi="Times New Roman"/>
          <w:color w:val="0000FF"/>
        </w:rPr>
        <w:t xml:space="preserve"> fund established for the project; or </w:t>
      </w:r>
    </w:p>
    <w:p w14:paraId="2DFFF501" w14:textId="77777777" w:rsidR="00BD46E7" w:rsidRPr="007F25B6" w:rsidRDefault="005170D9" w:rsidP="005170D9">
      <w:pPr>
        <w:pStyle w:val="ListParagraph"/>
        <w:widowControl w:val="0"/>
        <w:numPr>
          <w:ilvl w:val="0"/>
          <w:numId w:val="12"/>
        </w:numPr>
        <w:autoSpaceDE w:val="0"/>
        <w:autoSpaceDN w:val="0"/>
        <w:adjustRightInd w:val="0"/>
        <w:spacing w:before="4" w:after="0" w:line="360" w:lineRule="auto"/>
        <w:ind w:left="2100"/>
        <w:jc w:val="both"/>
        <w:rPr>
          <w:rFonts w:ascii="Times New Roman" w:hAnsi="Times New Roman"/>
          <w:color w:val="0000FF"/>
        </w:rPr>
      </w:pPr>
      <w:r w:rsidRPr="007F25B6">
        <w:rPr>
          <w:rFonts w:ascii="Times New Roman" w:hAnsi="Times New Roman"/>
          <w:color w:val="0000FF"/>
        </w:rPr>
        <w:t xml:space="preserve">any </w:t>
      </w:r>
      <w:r w:rsidR="00BD46E7" w:rsidRPr="007F25B6">
        <w:rPr>
          <w:rFonts w:ascii="Times New Roman" w:hAnsi="Times New Roman"/>
          <w:color w:val="0000FF"/>
        </w:rPr>
        <w:t>another form of security acceptable to the minister or the competent authority,</w:t>
      </w:r>
      <w:r w:rsidR="00E45091" w:rsidRPr="007F25B6">
        <w:rPr>
          <w:rFonts w:ascii="Times New Roman" w:hAnsi="Times New Roman"/>
          <w:color w:val="0000FF"/>
        </w:rPr>
        <w:t xml:space="preserve"> </w:t>
      </w:r>
      <w:r w:rsidR="00BD46E7" w:rsidRPr="007F25B6">
        <w:rPr>
          <w:rFonts w:ascii="Times New Roman" w:hAnsi="Times New Roman"/>
          <w:color w:val="0000FF"/>
        </w:rPr>
        <w:t xml:space="preserve">and the amount </w:t>
      </w:r>
      <w:r w:rsidR="00E45091" w:rsidRPr="007F25B6">
        <w:rPr>
          <w:rFonts w:ascii="Times New Roman" w:hAnsi="Times New Roman"/>
          <w:color w:val="0000FF"/>
        </w:rPr>
        <w:t>specified in the rehabilitation, c</w:t>
      </w:r>
      <w:r w:rsidR="00BD46E7" w:rsidRPr="007F25B6">
        <w:rPr>
          <w:rFonts w:ascii="Times New Roman" w:hAnsi="Times New Roman"/>
          <w:color w:val="0000FF"/>
        </w:rPr>
        <w:t xml:space="preserve">losure </w:t>
      </w:r>
      <w:r w:rsidR="00E45091" w:rsidRPr="007F25B6">
        <w:rPr>
          <w:rFonts w:ascii="Times New Roman" w:hAnsi="Times New Roman"/>
          <w:color w:val="0000FF"/>
        </w:rPr>
        <w:t xml:space="preserve">and aftercare </w:t>
      </w:r>
      <w:r w:rsidR="00BD46E7" w:rsidRPr="007F25B6">
        <w:rPr>
          <w:rFonts w:ascii="Times New Roman" w:hAnsi="Times New Roman"/>
          <w:color w:val="0000FF"/>
        </w:rPr>
        <w:t>plan, or an amendment to it, must be acceptable to the minister or the competent authority.</w:t>
      </w:r>
    </w:p>
    <w:p w14:paraId="4F66FDAF" w14:textId="77777777" w:rsidR="00A1683B" w:rsidRPr="007F25B6" w:rsidRDefault="00A13C95" w:rsidP="00A13C95">
      <w:pPr>
        <w:widowControl w:val="0"/>
        <w:autoSpaceDE w:val="0"/>
        <w:autoSpaceDN w:val="0"/>
        <w:adjustRightInd w:val="0"/>
        <w:spacing w:before="4" w:after="0" w:line="360" w:lineRule="auto"/>
        <w:ind w:left="1384" w:hanging="664"/>
        <w:jc w:val="both"/>
        <w:rPr>
          <w:rFonts w:ascii="Times New Roman" w:hAnsi="Times New Roman"/>
          <w:color w:val="0000FF"/>
        </w:rPr>
      </w:pPr>
      <w:r w:rsidRPr="007F25B6">
        <w:rPr>
          <w:rFonts w:ascii="Times New Roman" w:hAnsi="Times New Roman"/>
          <w:color w:val="0000FF"/>
        </w:rPr>
        <w:t>(5)</w:t>
      </w:r>
      <w:r w:rsidRPr="007F25B6">
        <w:rPr>
          <w:rFonts w:ascii="Times New Roman" w:hAnsi="Times New Roman"/>
          <w:color w:val="0000FF"/>
        </w:rPr>
        <w:tab/>
      </w:r>
      <w:r w:rsidR="00A1683B" w:rsidRPr="007F25B6">
        <w:rPr>
          <w:rFonts w:ascii="Times New Roman" w:hAnsi="Times New Roman"/>
          <w:color w:val="0000FF"/>
        </w:rPr>
        <w:t>Such independently managed financial instrument /guarantee shall be ceded to the State in order to guarantee rehabilitation</w:t>
      </w:r>
      <w:r w:rsidR="002D0462" w:rsidRPr="007F25B6">
        <w:rPr>
          <w:rFonts w:ascii="Times New Roman" w:hAnsi="Times New Roman"/>
          <w:color w:val="0000FF"/>
        </w:rPr>
        <w:t>, closure and</w:t>
      </w:r>
      <w:r w:rsidR="00A1683B" w:rsidRPr="007F25B6">
        <w:rPr>
          <w:rFonts w:ascii="Times New Roman" w:hAnsi="Times New Roman"/>
          <w:color w:val="0000FF"/>
        </w:rPr>
        <w:t xml:space="preserve"> aftercare in an event of a sudden closure, bankruptcy or any event that might make it impossible for the proponent to </w:t>
      </w:r>
      <w:proofErr w:type="spellStart"/>
      <w:r w:rsidR="00A1683B" w:rsidRPr="007F25B6">
        <w:rPr>
          <w:rFonts w:ascii="Times New Roman" w:hAnsi="Times New Roman"/>
          <w:color w:val="0000FF"/>
        </w:rPr>
        <w:t>honor</w:t>
      </w:r>
      <w:proofErr w:type="spellEnd"/>
      <w:r w:rsidR="00A1683B" w:rsidRPr="007F25B6">
        <w:rPr>
          <w:rFonts w:ascii="Times New Roman" w:hAnsi="Times New Roman"/>
          <w:color w:val="0000FF"/>
        </w:rPr>
        <w:t xml:space="preserve"> their obligations under the rehabilitation</w:t>
      </w:r>
      <w:r w:rsidR="002D0462" w:rsidRPr="007F25B6">
        <w:rPr>
          <w:rFonts w:ascii="Times New Roman" w:hAnsi="Times New Roman"/>
          <w:color w:val="0000FF"/>
        </w:rPr>
        <w:t xml:space="preserve">, closure and </w:t>
      </w:r>
      <w:r w:rsidR="00A1683B" w:rsidRPr="007F25B6">
        <w:rPr>
          <w:rFonts w:ascii="Times New Roman" w:hAnsi="Times New Roman"/>
          <w:color w:val="0000FF"/>
        </w:rPr>
        <w:t xml:space="preserve">aftercare plan of the EMP.    </w:t>
      </w:r>
    </w:p>
    <w:p w14:paraId="3D1EF6A5" w14:textId="77777777" w:rsidR="00BD46E7" w:rsidRPr="007F25B6" w:rsidRDefault="00A1683B" w:rsidP="00A13C95">
      <w:pPr>
        <w:widowControl w:val="0"/>
        <w:autoSpaceDE w:val="0"/>
        <w:autoSpaceDN w:val="0"/>
        <w:adjustRightInd w:val="0"/>
        <w:spacing w:before="4" w:after="0" w:line="360" w:lineRule="auto"/>
        <w:ind w:left="1384" w:hanging="664"/>
        <w:jc w:val="both"/>
        <w:rPr>
          <w:rFonts w:ascii="Times New Roman" w:hAnsi="Times New Roman"/>
          <w:color w:val="0000FF"/>
        </w:rPr>
      </w:pPr>
      <w:r w:rsidRPr="007F25B6">
        <w:rPr>
          <w:rFonts w:ascii="Times New Roman" w:hAnsi="Times New Roman"/>
          <w:color w:val="0000FF"/>
        </w:rPr>
        <w:t>(6)</w:t>
      </w:r>
      <w:r w:rsidRPr="007F25B6">
        <w:rPr>
          <w:rFonts w:ascii="Times New Roman" w:hAnsi="Times New Roman"/>
          <w:color w:val="0000FF"/>
        </w:rPr>
        <w:tab/>
      </w:r>
      <w:r w:rsidR="00BD46E7" w:rsidRPr="007F25B6">
        <w:rPr>
          <w:rFonts w:ascii="Times New Roman" w:hAnsi="Times New Roman"/>
          <w:color w:val="0000FF"/>
        </w:rPr>
        <w:t>Where the minister or the competent authority has reasonable grounds to believe that a rehabilitative measure required</w:t>
      </w:r>
      <w:r w:rsidR="005E480F" w:rsidRPr="007F25B6">
        <w:rPr>
          <w:rFonts w:ascii="Times New Roman" w:hAnsi="Times New Roman"/>
          <w:color w:val="0000FF"/>
        </w:rPr>
        <w:t xml:space="preserve"> by an accepted rehabilitation,</w:t>
      </w:r>
      <w:r w:rsidR="00BD46E7" w:rsidRPr="007F25B6">
        <w:rPr>
          <w:rFonts w:ascii="Times New Roman" w:hAnsi="Times New Roman"/>
          <w:color w:val="0000FF"/>
        </w:rPr>
        <w:t xml:space="preserve"> closure </w:t>
      </w:r>
      <w:r w:rsidR="005E480F" w:rsidRPr="007F25B6">
        <w:rPr>
          <w:rFonts w:ascii="Times New Roman" w:hAnsi="Times New Roman"/>
          <w:color w:val="0000FF"/>
        </w:rPr>
        <w:t xml:space="preserve">and aftercare </w:t>
      </w:r>
      <w:r w:rsidR="00BD46E7" w:rsidRPr="007F25B6">
        <w:rPr>
          <w:rFonts w:ascii="Times New Roman" w:hAnsi="Times New Roman"/>
          <w:color w:val="0000FF"/>
        </w:rPr>
        <w:t xml:space="preserve">plan in respect of which financial </w:t>
      </w:r>
      <w:r w:rsidR="005E480F" w:rsidRPr="007F25B6">
        <w:rPr>
          <w:rFonts w:ascii="Times New Roman" w:hAnsi="Times New Roman"/>
          <w:color w:val="0000FF"/>
        </w:rPr>
        <w:t>guarantee</w:t>
      </w:r>
      <w:r w:rsidR="00BD46E7" w:rsidRPr="007F25B6">
        <w:rPr>
          <w:rFonts w:ascii="Times New Roman" w:hAnsi="Times New Roman"/>
          <w:color w:val="0000FF"/>
        </w:rPr>
        <w:t xml:space="preserve"> was given has not been or is not being carried out in acco</w:t>
      </w:r>
      <w:r w:rsidR="005E480F" w:rsidRPr="007F25B6">
        <w:rPr>
          <w:rFonts w:ascii="Times New Roman" w:hAnsi="Times New Roman"/>
          <w:color w:val="0000FF"/>
        </w:rPr>
        <w:t xml:space="preserve">rdance with that rehabilitation, </w:t>
      </w:r>
      <w:r w:rsidR="00BD46E7" w:rsidRPr="007F25B6">
        <w:rPr>
          <w:rFonts w:ascii="Times New Roman" w:hAnsi="Times New Roman"/>
          <w:color w:val="0000FF"/>
        </w:rPr>
        <w:t>closure</w:t>
      </w:r>
      <w:r w:rsidR="005E480F" w:rsidRPr="007F25B6">
        <w:t xml:space="preserve"> </w:t>
      </w:r>
      <w:r w:rsidR="005E480F" w:rsidRPr="007F25B6">
        <w:rPr>
          <w:rFonts w:ascii="Times New Roman" w:hAnsi="Times New Roman"/>
          <w:color w:val="0000FF"/>
        </w:rPr>
        <w:t>and aftercare</w:t>
      </w:r>
      <w:r w:rsidR="00BD46E7" w:rsidRPr="007F25B6">
        <w:rPr>
          <w:rFonts w:ascii="Times New Roman" w:hAnsi="Times New Roman"/>
          <w:color w:val="0000FF"/>
        </w:rPr>
        <w:t xml:space="preserve"> plan, the minister may order the proponent to perform the rehabilitation measures contained in the accepted rehabilitation</w:t>
      </w:r>
      <w:r w:rsidR="005E480F" w:rsidRPr="007F25B6">
        <w:rPr>
          <w:rFonts w:ascii="Times New Roman" w:hAnsi="Times New Roman"/>
          <w:color w:val="0000FF"/>
        </w:rPr>
        <w:t>,</w:t>
      </w:r>
      <w:r w:rsidR="00BD46E7" w:rsidRPr="007F25B6">
        <w:rPr>
          <w:rFonts w:ascii="Times New Roman" w:hAnsi="Times New Roman"/>
          <w:color w:val="0000FF"/>
        </w:rPr>
        <w:t xml:space="preserve"> closure</w:t>
      </w:r>
      <w:r w:rsidR="005E480F" w:rsidRPr="007F25B6">
        <w:t xml:space="preserve"> </w:t>
      </w:r>
      <w:r w:rsidR="005E480F" w:rsidRPr="007F25B6">
        <w:rPr>
          <w:rFonts w:ascii="Times New Roman" w:hAnsi="Times New Roman"/>
          <w:color w:val="0000FF"/>
        </w:rPr>
        <w:t>and aftercare</w:t>
      </w:r>
      <w:r w:rsidR="00BD46E7" w:rsidRPr="007F25B6">
        <w:rPr>
          <w:rFonts w:ascii="Times New Roman" w:hAnsi="Times New Roman"/>
          <w:color w:val="0000FF"/>
        </w:rPr>
        <w:t xml:space="preserve"> plan. </w:t>
      </w:r>
    </w:p>
    <w:p w14:paraId="67E8EA23" w14:textId="77777777" w:rsidR="00BD46E7" w:rsidRPr="007F25B6" w:rsidRDefault="00A13C95" w:rsidP="00A13C95">
      <w:pPr>
        <w:widowControl w:val="0"/>
        <w:autoSpaceDE w:val="0"/>
        <w:autoSpaceDN w:val="0"/>
        <w:adjustRightInd w:val="0"/>
        <w:spacing w:before="4" w:after="0" w:line="360" w:lineRule="auto"/>
        <w:ind w:left="1384" w:hanging="664"/>
        <w:jc w:val="both"/>
        <w:rPr>
          <w:rFonts w:ascii="Times New Roman" w:hAnsi="Times New Roman"/>
          <w:color w:val="0000FF"/>
        </w:rPr>
      </w:pPr>
      <w:r w:rsidRPr="007F25B6">
        <w:rPr>
          <w:rFonts w:ascii="Times New Roman" w:hAnsi="Times New Roman"/>
          <w:color w:val="0000FF"/>
        </w:rPr>
        <w:lastRenderedPageBreak/>
        <w:t>(</w:t>
      </w:r>
      <w:r w:rsidR="00A1683B" w:rsidRPr="007F25B6">
        <w:rPr>
          <w:rFonts w:ascii="Times New Roman" w:hAnsi="Times New Roman"/>
          <w:color w:val="0000FF"/>
        </w:rPr>
        <w:t>7</w:t>
      </w:r>
      <w:r w:rsidRPr="007F25B6">
        <w:rPr>
          <w:rFonts w:ascii="Times New Roman" w:hAnsi="Times New Roman"/>
          <w:color w:val="0000FF"/>
        </w:rPr>
        <w:t>)</w:t>
      </w:r>
      <w:r w:rsidRPr="007F25B6">
        <w:rPr>
          <w:rFonts w:ascii="Times New Roman" w:hAnsi="Times New Roman"/>
          <w:color w:val="0000FF"/>
        </w:rPr>
        <w:tab/>
      </w:r>
      <w:r w:rsidR="00BD46E7" w:rsidRPr="007F25B6">
        <w:rPr>
          <w:rFonts w:ascii="Times New Roman" w:hAnsi="Times New Roman"/>
          <w:color w:val="0000FF"/>
        </w:rPr>
        <w:t>The minister or the competent authority must</w:t>
      </w:r>
      <w:r w:rsidR="00CC5715" w:rsidRPr="007F25B6">
        <w:rPr>
          <w:rFonts w:ascii="Times New Roman" w:hAnsi="Times New Roman"/>
          <w:color w:val="0000FF"/>
        </w:rPr>
        <w:t xml:space="preserve"> send</w:t>
      </w:r>
      <w:r w:rsidR="00BD46E7" w:rsidRPr="007F25B6">
        <w:rPr>
          <w:rFonts w:ascii="Times New Roman" w:hAnsi="Times New Roman"/>
          <w:color w:val="0000FF"/>
        </w:rPr>
        <w:t xml:space="preserve"> written notice to the proponent of his or her intention to issue the order referred to in subsection (5) at least </w:t>
      </w:r>
      <w:r w:rsidR="005E480F" w:rsidRPr="007F25B6">
        <w:rPr>
          <w:rFonts w:ascii="Times New Roman" w:hAnsi="Times New Roman"/>
          <w:color w:val="0000FF"/>
        </w:rPr>
        <w:t>twenty-one (21)</w:t>
      </w:r>
      <w:r w:rsidR="00BD46E7" w:rsidRPr="007F25B6">
        <w:rPr>
          <w:rFonts w:ascii="Times New Roman" w:hAnsi="Times New Roman"/>
          <w:color w:val="0000FF"/>
        </w:rPr>
        <w:t xml:space="preserve"> </w:t>
      </w:r>
      <w:r w:rsidR="003443FD" w:rsidRPr="007F25B6">
        <w:rPr>
          <w:rFonts w:ascii="Times New Roman" w:hAnsi="Times New Roman"/>
          <w:color w:val="0000FF"/>
        </w:rPr>
        <w:t xml:space="preserve">working </w:t>
      </w:r>
      <w:r w:rsidR="00BD46E7" w:rsidRPr="007F25B6">
        <w:rPr>
          <w:rFonts w:ascii="Times New Roman" w:hAnsi="Times New Roman"/>
          <w:color w:val="0000FF"/>
        </w:rPr>
        <w:t xml:space="preserve">days before the date the order is to be issued. </w:t>
      </w:r>
    </w:p>
    <w:p w14:paraId="6D6B2484" w14:textId="77777777" w:rsidR="00BD46E7" w:rsidRPr="007F25B6" w:rsidRDefault="00BD46E7" w:rsidP="00A13C95">
      <w:pPr>
        <w:widowControl w:val="0"/>
        <w:autoSpaceDE w:val="0"/>
        <w:autoSpaceDN w:val="0"/>
        <w:adjustRightInd w:val="0"/>
        <w:spacing w:before="4" w:after="0" w:line="360" w:lineRule="auto"/>
        <w:ind w:left="1384" w:hanging="604"/>
        <w:jc w:val="both"/>
        <w:rPr>
          <w:rFonts w:ascii="Times New Roman" w:hAnsi="Times New Roman"/>
          <w:color w:val="0000FF"/>
        </w:rPr>
      </w:pPr>
      <w:r w:rsidRPr="007F25B6">
        <w:rPr>
          <w:rFonts w:ascii="Times New Roman" w:hAnsi="Times New Roman"/>
          <w:color w:val="0000FF"/>
        </w:rPr>
        <w:t>(</w:t>
      </w:r>
      <w:r w:rsidR="00A1683B" w:rsidRPr="007F25B6">
        <w:rPr>
          <w:rFonts w:ascii="Times New Roman" w:hAnsi="Times New Roman"/>
          <w:color w:val="0000FF"/>
        </w:rPr>
        <w:t>8</w:t>
      </w:r>
      <w:r w:rsidRPr="007F25B6">
        <w:rPr>
          <w:rFonts w:ascii="Times New Roman" w:hAnsi="Times New Roman"/>
          <w:color w:val="0000FF"/>
        </w:rPr>
        <w:t>)</w:t>
      </w:r>
      <w:r w:rsidR="00A13C95" w:rsidRPr="007F25B6">
        <w:rPr>
          <w:rFonts w:ascii="Times New Roman" w:hAnsi="Times New Roman"/>
          <w:color w:val="0000FF"/>
        </w:rPr>
        <w:tab/>
      </w:r>
      <w:r w:rsidRPr="007F25B6">
        <w:rPr>
          <w:rFonts w:ascii="Times New Roman" w:hAnsi="Times New Roman"/>
          <w:color w:val="0000FF"/>
        </w:rPr>
        <w:t xml:space="preserve">Where the minister or the competent authority makes an order and the minister has reasonable grounds to believe that the order has not been or is not being complied with, the minister may </w:t>
      </w:r>
      <w:r w:rsidR="005E480F" w:rsidRPr="007F25B6">
        <w:rPr>
          <w:rFonts w:ascii="Times New Roman" w:hAnsi="Times New Roman"/>
          <w:color w:val="0000FF"/>
        </w:rPr>
        <w:t>release</w:t>
      </w:r>
      <w:r w:rsidRPr="007F25B6">
        <w:rPr>
          <w:rFonts w:ascii="Times New Roman" w:hAnsi="Times New Roman"/>
          <w:color w:val="0000FF"/>
        </w:rPr>
        <w:t xml:space="preserve"> upon the security provided for financial </w:t>
      </w:r>
      <w:r w:rsidR="005E480F" w:rsidRPr="007F25B6">
        <w:rPr>
          <w:rFonts w:ascii="Times New Roman" w:hAnsi="Times New Roman"/>
          <w:color w:val="0000FF"/>
        </w:rPr>
        <w:t>guarantee</w:t>
      </w:r>
      <w:r w:rsidRPr="007F25B6">
        <w:rPr>
          <w:rFonts w:ascii="Times New Roman" w:hAnsi="Times New Roman"/>
          <w:color w:val="0000FF"/>
        </w:rPr>
        <w:t xml:space="preserve"> under subsection (3) and may carry out the rehabilitative </w:t>
      </w:r>
      <w:r w:rsidR="005E480F" w:rsidRPr="007F25B6">
        <w:rPr>
          <w:rFonts w:ascii="Times New Roman" w:hAnsi="Times New Roman"/>
          <w:color w:val="0000FF"/>
        </w:rPr>
        <w:t xml:space="preserve">and aftercare </w:t>
      </w:r>
      <w:r w:rsidRPr="007F25B6">
        <w:rPr>
          <w:rFonts w:ascii="Times New Roman" w:hAnsi="Times New Roman"/>
          <w:color w:val="0000FF"/>
        </w:rPr>
        <w:t xml:space="preserve">measures. </w:t>
      </w:r>
    </w:p>
    <w:p w14:paraId="4264DA0F" w14:textId="77777777" w:rsidR="00BD46E7" w:rsidRPr="007F25B6" w:rsidRDefault="00BD46E7" w:rsidP="00A13C95">
      <w:pPr>
        <w:widowControl w:val="0"/>
        <w:autoSpaceDE w:val="0"/>
        <w:autoSpaceDN w:val="0"/>
        <w:adjustRightInd w:val="0"/>
        <w:spacing w:before="4" w:after="0" w:line="360" w:lineRule="auto"/>
        <w:ind w:left="1384" w:hanging="664"/>
        <w:jc w:val="both"/>
        <w:rPr>
          <w:rFonts w:ascii="Times New Roman" w:hAnsi="Times New Roman"/>
          <w:color w:val="0000FF"/>
        </w:rPr>
      </w:pPr>
      <w:r w:rsidRPr="007F25B6">
        <w:rPr>
          <w:rFonts w:ascii="Times New Roman" w:hAnsi="Times New Roman"/>
          <w:color w:val="0000FF"/>
        </w:rPr>
        <w:t>(</w:t>
      </w:r>
      <w:r w:rsidR="00A1683B" w:rsidRPr="007F25B6">
        <w:rPr>
          <w:rFonts w:ascii="Times New Roman" w:hAnsi="Times New Roman"/>
          <w:color w:val="0000FF"/>
        </w:rPr>
        <w:t>9</w:t>
      </w:r>
      <w:r w:rsidRPr="007F25B6">
        <w:rPr>
          <w:rFonts w:ascii="Times New Roman" w:hAnsi="Times New Roman"/>
          <w:color w:val="0000FF"/>
        </w:rPr>
        <w:t>)</w:t>
      </w:r>
      <w:r w:rsidR="00A13C95" w:rsidRPr="007F25B6">
        <w:rPr>
          <w:rFonts w:ascii="Times New Roman" w:hAnsi="Times New Roman"/>
          <w:color w:val="0000FF"/>
        </w:rPr>
        <w:tab/>
      </w:r>
      <w:r w:rsidRPr="007F25B6">
        <w:rPr>
          <w:rFonts w:ascii="Times New Roman" w:hAnsi="Times New Roman"/>
          <w:color w:val="0000FF"/>
        </w:rPr>
        <w:t xml:space="preserve">The minister or the competent authority may consider an application by a </w:t>
      </w:r>
      <w:r w:rsidR="005E480F" w:rsidRPr="007F25B6">
        <w:rPr>
          <w:rFonts w:ascii="Times New Roman" w:hAnsi="Times New Roman"/>
          <w:color w:val="0000FF"/>
        </w:rPr>
        <w:t>proponent for a reduction of the financial guarantee</w:t>
      </w:r>
      <w:r w:rsidRPr="007F25B6">
        <w:rPr>
          <w:rFonts w:ascii="Times New Roman" w:hAnsi="Times New Roman"/>
          <w:color w:val="0000FF"/>
        </w:rPr>
        <w:t xml:space="preserve"> to an amount consistent with the financial requirements of the rehabilitation</w:t>
      </w:r>
      <w:r w:rsidR="002D0462" w:rsidRPr="007F25B6">
        <w:rPr>
          <w:rFonts w:ascii="Times New Roman" w:hAnsi="Times New Roman"/>
          <w:color w:val="0000FF"/>
        </w:rPr>
        <w:t>, closure and aftercare</w:t>
      </w:r>
      <w:r w:rsidR="005E480F" w:rsidRPr="007F25B6">
        <w:t xml:space="preserve"> </w:t>
      </w:r>
      <w:r w:rsidR="005E480F" w:rsidRPr="007F25B6">
        <w:rPr>
          <w:rFonts w:ascii="Times New Roman" w:hAnsi="Times New Roman"/>
          <w:color w:val="0000FF"/>
        </w:rPr>
        <w:t xml:space="preserve">work commitments </w:t>
      </w:r>
      <w:r w:rsidRPr="007F25B6">
        <w:rPr>
          <w:rFonts w:ascii="Times New Roman" w:hAnsi="Times New Roman"/>
          <w:color w:val="0000FF"/>
        </w:rPr>
        <w:t>remaining to be completed where the balance of the work has already been completed according to the requirements of the rehabilitation</w:t>
      </w:r>
      <w:r w:rsidR="005E480F" w:rsidRPr="007F25B6">
        <w:rPr>
          <w:rFonts w:ascii="Times New Roman" w:hAnsi="Times New Roman"/>
          <w:color w:val="0000FF"/>
        </w:rPr>
        <w:t>,</w:t>
      </w:r>
      <w:r w:rsidRPr="007F25B6">
        <w:rPr>
          <w:rFonts w:ascii="Times New Roman" w:hAnsi="Times New Roman"/>
          <w:color w:val="0000FF"/>
        </w:rPr>
        <w:t xml:space="preserve"> closure </w:t>
      </w:r>
      <w:r w:rsidR="005E480F" w:rsidRPr="007F25B6">
        <w:rPr>
          <w:rFonts w:ascii="Times New Roman" w:hAnsi="Times New Roman"/>
          <w:color w:val="0000FF"/>
        </w:rPr>
        <w:t xml:space="preserve">and aftercare </w:t>
      </w:r>
      <w:r w:rsidRPr="007F25B6">
        <w:rPr>
          <w:rFonts w:ascii="Times New Roman" w:hAnsi="Times New Roman"/>
          <w:color w:val="0000FF"/>
        </w:rPr>
        <w:t xml:space="preserve">plan. </w:t>
      </w:r>
    </w:p>
    <w:p w14:paraId="320E3FE6" w14:textId="77777777" w:rsidR="00BD46E7" w:rsidRPr="007F25B6" w:rsidRDefault="00BD46E7" w:rsidP="00A13C95">
      <w:pPr>
        <w:widowControl w:val="0"/>
        <w:autoSpaceDE w:val="0"/>
        <w:autoSpaceDN w:val="0"/>
        <w:adjustRightInd w:val="0"/>
        <w:spacing w:before="4" w:after="0" w:line="360" w:lineRule="auto"/>
        <w:ind w:left="1384" w:hanging="664"/>
        <w:jc w:val="both"/>
        <w:rPr>
          <w:rFonts w:ascii="Times New Roman" w:hAnsi="Times New Roman"/>
          <w:color w:val="0000FF"/>
        </w:rPr>
      </w:pPr>
      <w:r w:rsidRPr="007F25B6">
        <w:rPr>
          <w:rFonts w:ascii="Times New Roman" w:hAnsi="Times New Roman"/>
          <w:color w:val="0000FF"/>
        </w:rPr>
        <w:t>(</w:t>
      </w:r>
      <w:r w:rsidR="00A1683B" w:rsidRPr="007F25B6">
        <w:rPr>
          <w:rFonts w:ascii="Times New Roman" w:hAnsi="Times New Roman"/>
          <w:color w:val="0000FF"/>
        </w:rPr>
        <w:t>10</w:t>
      </w:r>
      <w:r w:rsidRPr="007F25B6">
        <w:rPr>
          <w:rFonts w:ascii="Times New Roman" w:hAnsi="Times New Roman"/>
          <w:color w:val="0000FF"/>
        </w:rPr>
        <w:t>)</w:t>
      </w:r>
      <w:r w:rsidR="00A13C95" w:rsidRPr="007F25B6">
        <w:rPr>
          <w:rFonts w:ascii="Times New Roman" w:hAnsi="Times New Roman"/>
          <w:color w:val="0000FF"/>
        </w:rPr>
        <w:tab/>
        <w:t>W</w:t>
      </w:r>
      <w:r w:rsidRPr="007F25B6">
        <w:rPr>
          <w:rFonts w:ascii="Times New Roman" w:hAnsi="Times New Roman"/>
          <w:color w:val="0000FF"/>
        </w:rPr>
        <w:t xml:space="preserve">here the Minister or the competent authority realizes upon the financial assurance provided by the proponent, and the amount of the financial assurance is in excess of the amount required to complete the required </w:t>
      </w:r>
      <w:r w:rsidR="002D0462" w:rsidRPr="007F25B6">
        <w:rPr>
          <w:rFonts w:ascii="Times New Roman" w:hAnsi="Times New Roman"/>
          <w:color w:val="0000FF"/>
        </w:rPr>
        <w:t>rehabilitation, closure and aftercare work commitments</w:t>
      </w:r>
      <w:r w:rsidRPr="007F25B6">
        <w:rPr>
          <w:rFonts w:ascii="Times New Roman" w:hAnsi="Times New Roman"/>
          <w:color w:val="0000FF"/>
        </w:rPr>
        <w:t xml:space="preserve"> in relation to the </w:t>
      </w:r>
      <w:r w:rsidR="002D0462" w:rsidRPr="007F25B6">
        <w:rPr>
          <w:rFonts w:ascii="Times New Roman" w:hAnsi="Times New Roman"/>
          <w:color w:val="0000FF"/>
        </w:rPr>
        <w:t xml:space="preserve">listed </w:t>
      </w:r>
      <w:r w:rsidRPr="007F25B6">
        <w:rPr>
          <w:rFonts w:ascii="Times New Roman" w:hAnsi="Times New Roman"/>
          <w:color w:val="0000FF"/>
        </w:rPr>
        <w:t>activity</w:t>
      </w:r>
      <w:r w:rsidR="002D0462" w:rsidRPr="007F25B6">
        <w:rPr>
          <w:rFonts w:ascii="Times New Roman" w:hAnsi="Times New Roman"/>
          <w:color w:val="0000FF"/>
        </w:rPr>
        <w:t>,</w:t>
      </w:r>
      <w:r w:rsidRPr="007F25B6">
        <w:rPr>
          <w:rFonts w:ascii="Times New Roman" w:hAnsi="Times New Roman"/>
          <w:color w:val="0000FF"/>
        </w:rPr>
        <w:t xml:space="preserve"> the minister must refund the amount of the excess to the provider of </w:t>
      </w:r>
      <w:r w:rsidR="002D0462" w:rsidRPr="007F25B6">
        <w:rPr>
          <w:rFonts w:ascii="Times New Roman" w:hAnsi="Times New Roman"/>
          <w:color w:val="0000FF"/>
        </w:rPr>
        <w:t xml:space="preserve">such </w:t>
      </w:r>
      <w:r w:rsidR="005E480F" w:rsidRPr="007F25B6">
        <w:rPr>
          <w:rFonts w:ascii="Times New Roman" w:hAnsi="Times New Roman"/>
          <w:color w:val="0000FF"/>
        </w:rPr>
        <w:t>guarantee</w:t>
      </w:r>
      <w:r w:rsidRPr="007F25B6">
        <w:rPr>
          <w:rFonts w:ascii="Times New Roman" w:hAnsi="Times New Roman"/>
          <w:color w:val="0000FF"/>
        </w:rPr>
        <w:t xml:space="preserve">. </w:t>
      </w:r>
    </w:p>
    <w:p w14:paraId="67B63B36" w14:textId="77777777" w:rsidR="00BD46E7" w:rsidRPr="007F25B6" w:rsidRDefault="002D0462" w:rsidP="00004671">
      <w:pPr>
        <w:pStyle w:val="Heading2"/>
        <w:rPr>
          <w:color w:val="000000"/>
        </w:rPr>
      </w:pPr>
      <w:bookmarkStart w:id="80" w:name="_Toc410965116"/>
      <w:r w:rsidRPr="007F25B6">
        <w:t xml:space="preserve"> </w:t>
      </w:r>
      <w:bookmarkStart w:id="81" w:name="_Toc427492869"/>
      <w:r w:rsidR="00BD46E7" w:rsidRPr="007F25B6">
        <w:t>Listing</w:t>
      </w:r>
      <w:r w:rsidR="00BD46E7" w:rsidRPr="007F25B6">
        <w:rPr>
          <w:spacing w:val="-1"/>
        </w:rPr>
        <w:t xml:space="preserve"> </w:t>
      </w:r>
      <w:r w:rsidR="00BD46E7" w:rsidRPr="007F25B6">
        <w:t>of</w:t>
      </w:r>
      <w:r w:rsidR="00BD46E7" w:rsidRPr="007F25B6">
        <w:rPr>
          <w:spacing w:val="-1"/>
        </w:rPr>
        <w:t xml:space="preserve"> </w:t>
      </w:r>
      <w:r w:rsidR="00BD46E7" w:rsidRPr="007F25B6">
        <w:t>activities</w:t>
      </w:r>
      <w:r w:rsidR="00BD46E7" w:rsidRPr="007F25B6">
        <w:rPr>
          <w:spacing w:val="-1"/>
        </w:rPr>
        <w:t xml:space="preserve"> </w:t>
      </w:r>
      <w:r w:rsidR="00BD46E7" w:rsidRPr="007F25B6">
        <w:t>and</w:t>
      </w:r>
      <w:r w:rsidR="00BD46E7" w:rsidRPr="007F25B6">
        <w:rPr>
          <w:spacing w:val="-1"/>
        </w:rPr>
        <w:t xml:space="preserve"> </w:t>
      </w:r>
      <w:r w:rsidR="00BD46E7" w:rsidRPr="007F25B6">
        <w:t>prohibition</w:t>
      </w:r>
      <w:r w:rsidR="00BD46E7" w:rsidRPr="007F25B6">
        <w:rPr>
          <w:spacing w:val="-1"/>
        </w:rPr>
        <w:t xml:space="preserve"> </w:t>
      </w:r>
      <w:r w:rsidR="00BD46E7" w:rsidRPr="007F25B6">
        <w:t>in</w:t>
      </w:r>
      <w:r w:rsidR="00BD46E7" w:rsidRPr="007F25B6">
        <w:rPr>
          <w:spacing w:val="-1"/>
        </w:rPr>
        <w:t xml:space="preserve"> </w:t>
      </w:r>
      <w:r w:rsidR="00BD46E7" w:rsidRPr="007F25B6">
        <w:t>respect</w:t>
      </w:r>
      <w:r w:rsidR="00BD46E7" w:rsidRPr="007F25B6">
        <w:rPr>
          <w:spacing w:val="-1"/>
        </w:rPr>
        <w:t xml:space="preserve"> </w:t>
      </w:r>
      <w:r w:rsidR="00BD46E7" w:rsidRPr="007F25B6">
        <w:t>of</w:t>
      </w:r>
      <w:r w:rsidR="00BD46E7" w:rsidRPr="007F25B6">
        <w:rPr>
          <w:spacing w:val="-1"/>
        </w:rPr>
        <w:t xml:space="preserve"> </w:t>
      </w:r>
      <w:r w:rsidR="00BD46E7" w:rsidRPr="007F25B6">
        <w:t>listed</w:t>
      </w:r>
      <w:r w:rsidR="00BD46E7" w:rsidRPr="007F25B6">
        <w:rPr>
          <w:spacing w:val="-1"/>
        </w:rPr>
        <w:t xml:space="preserve"> </w:t>
      </w:r>
      <w:r w:rsidR="00BD46E7" w:rsidRPr="007F25B6">
        <w:t>activities and Organ of State</w:t>
      </w:r>
      <w:bookmarkEnd w:id="80"/>
      <w:bookmarkEnd w:id="81"/>
    </w:p>
    <w:p w14:paraId="550A6C98" w14:textId="77777777" w:rsidR="00A13C95" w:rsidRPr="007F25B6" w:rsidRDefault="00A13C95" w:rsidP="00027F31">
      <w:pPr>
        <w:widowControl w:val="0"/>
        <w:autoSpaceDE w:val="0"/>
        <w:autoSpaceDN w:val="0"/>
        <w:adjustRightInd w:val="0"/>
        <w:spacing w:before="15" w:after="0" w:line="360" w:lineRule="auto"/>
        <w:jc w:val="both"/>
        <w:rPr>
          <w:rFonts w:ascii="Times New Roman" w:hAnsi="Times New Roman"/>
          <w:color w:val="000000"/>
        </w:rPr>
      </w:pPr>
      <w:r w:rsidRPr="007F25B6">
        <w:rPr>
          <w:rFonts w:ascii="Times New Roman" w:hAnsi="Times New Roman"/>
          <w:color w:val="000000"/>
          <w:sz w:val="26"/>
          <w:szCs w:val="26"/>
        </w:rPr>
        <w:tab/>
      </w:r>
      <w:r w:rsidRPr="007F25B6">
        <w:rPr>
          <w:rFonts w:ascii="Times New Roman" w:hAnsi="Times New Roman"/>
          <w:color w:val="292425"/>
        </w:rPr>
        <w:t>(1)</w:t>
      </w:r>
      <w:r w:rsidRPr="007F25B6">
        <w:rPr>
          <w:rFonts w:ascii="Times New Roman" w:hAnsi="Times New Roman"/>
          <w:color w:val="292425"/>
        </w:rPr>
        <w:tab/>
      </w:r>
      <w:r w:rsidR="00BD46E7" w:rsidRPr="007F25B6">
        <w:rPr>
          <w:rFonts w:ascii="Times New Roman" w:hAnsi="Times New Roman"/>
          <w:color w:val="292425"/>
        </w:rPr>
        <w:t xml:space="preserve">The Minister, after following the consultative process referred to in </w:t>
      </w:r>
      <w:r w:rsidR="00BD46E7" w:rsidRPr="007F25B6">
        <w:rPr>
          <w:rFonts w:ascii="Times New Roman" w:hAnsi="Times New Roman"/>
          <w:color w:val="FF0000"/>
        </w:rPr>
        <w:t>section</w:t>
      </w:r>
      <w:r w:rsidR="00BD46E7" w:rsidRPr="007F25B6">
        <w:rPr>
          <w:rFonts w:ascii="Times New Roman" w:hAnsi="Times New Roman"/>
          <w:color w:val="FF0000"/>
          <w:spacing w:val="1"/>
        </w:rPr>
        <w:t xml:space="preserve"> </w:t>
      </w:r>
    </w:p>
    <w:p w14:paraId="0BF4E53A" w14:textId="77777777" w:rsidR="00BD46E7" w:rsidRPr="007F25B6" w:rsidRDefault="002F5040" w:rsidP="00A13C95">
      <w:pPr>
        <w:widowControl w:val="0"/>
        <w:autoSpaceDE w:val="0"/>
        <w:autoSpaceDN w:val="0"/>
        <w:adjustRightInd w:val="0"/>
        <w:spacing w:after="0" w:line="360" w:lineRule="auto"/>
        <w:ind w:left="1440" w:right="401"/>
        <w:jc w:val="both"/>
        <w:rPr>
          <w:rFonts w:ascii="Times New Roman" w:hAnsi="Times New Roman"/>
          <w:color w:val="000000"/>
        </w:rPr>
      </w:pPr>
      <w:r w:rsidRPr="007F25B6">
        <w:rPr>
          <w:rFonts w:ascii="Times New Roman" w:hAnsi="Times New Roman"/>
          <w:color w:val="FF0000"/>
        </w:rPr>
        <w:t>5</w:t>
      </w:r>
      <w:r w:rsidR="00CC5715" w:rsidRPr="007F25B6">
        <w:rPr>
          <w:rFonts w:ascii="Times New Roman" w:hAnsi="Times New Roman"/>
          <w:color w:val="FF0000"/>
        </w:rPr>
        <w:t>9</w:t>
      </w:r>
      <w:r w:rsidR="00BD46E7" w:rsidRPr="007F25B6">
        <w:rPr>
          <w:rFonts w:ascii="Times New Roman" w:hAnsi="Times New Roman"/>
          <w:color w:val="292425"/>
        </w:rPr>
        <w:t>,</w:t>
      </w:r>
      <w:r w:rsidR="00BD46E7" w:rsidRPr="007F25B6">
        <w:rPr>
          <w:rFonts w:ascii="Times New Roman" w:hAnsi="Times New Roman"/>
          <w:color w:val="292425"/>
          <w:spacing w:val="1"/>
        </w:rPr>
        <w:t xml:space="preserve"> </w:t>
      </w:r>
      <w:r w:rsidR="00BD46E7" w:rsidRPr="007F25B6">
        <w:rPr>
          <w:rFonts w:ascii="Times New Roman" w:hAnsi="Times New Roman"/>
          <w:color w:val="292425"/>
        </w:rPr>
        <w:t>may</w:t>
      </w:r>
      <w:r w:rsidR="00BD46E7" w:rsidRPr="007F25B6">
        <w:rPr>
          <w:rFonts w:ascii="Times New Roman" w:hAnsi="Times New Roman"/>
          <w:color w:val="292425"/>
          <w:spacing w:val="1"/>
        </w:rPr>
        <w:t xml:space="preserve"> </w:t>
      </w:r>
      <w:r w:rsidR="00BD46E7" w:rsidRPr="007F25B6">
        <w:rPr>
          <w:rFonts w:ascii="Times New Roman" w:hAnsi="Times New Roman"/>
          <w:color w:val="292425"/>
        </w:rPr>
        <w:t>list,</w:t>
      </w:r>
      <w:r w:rsidR="00BD46E7" w:rsidRPr="007F25B6">
        <w:rPr>
          <w:rFonts w:ascii="Times New Roman" w:hAnsi="Times New Roman"/>
          <w:color w:val="292425"/>
          <w:spacing w:val="1"/>
        </w:rPr>
        <w:t xml:space="preserve"> </w:t>
      </w:r>
      <w:r w:rsidR="00BD46E7" w:rsidRPr="007F25B6">
        <w:rPr>
          <w:rFonts w:ascii="Times New Roman" w:hAnsi="Times New Roman"/>
          <w:color w:val="292425"/>
        </w:rPr>
        <w:t>by</w:t>
      </w:r>
      <w:r w:rsidR="00BD46E7" w:rsidRPr="007F25B6">
        <w:rPr>
          <w:rFonts w:ascii="Times New Roman" w:hAnsi="Times New Roman"/>
          <w:color w:val="292425"/>
          <w:spacing w:val="1"/>
        </w:rPr>
        <w:t xml:space="preserve"> </w:t>
      </w:r>
      <w:r w:rsidR="00BD46E7" w:rsidRPr="007F25B6">
        <w:rPr>
          <w:rFonts w:ascii="Times New Roman" w:hAnsi="Times New Roman"/>
          <w:color w:val="292425"/>
        </w:rPr>
        <w:t>notice</w:t>
      </w:r>
      <w:r w:rsidR="00BD46E7" w:rsidRPr="007F25B6">
        <w:rPr>
          <w:rFonts w:ascii="Times New Roman" w:hAnsi="Times New Roman"/>
          <w:color w:val="292425"/>
          <w:spacing w:val="1"/>
        </w:rPr>
        <w:t xml:space="preserve"> </w:t>
      </w:r>
      <w:r w:rsidR="00BD46E7" w:rsidRPr="007F25B6">
        <w:rPr>
          <w:rFonts w:ascii="Times New Roman" w:hAnsi="Times New Roman"/>
          <w:color w:val="292425"/>
        </w:rPr>
        <w:t>in</w:t>
      </w:r>
      <w:r w:rsidR="00BD46E7" w:rsidRPr="007F25B6">
        <w:rPr>
          <w:rFonts w:ascii="Times New Roman" w:hAnsi="Times New Roman"/>
          <w:color w:val="292425"/>
          <w:spacing w:val="1"/>
        </w:rPr>
        <w:t xml:space="preserve"> </w:t>
      </w:r>
      <w:r w:rsidR="00BD46E7" w:rsidRPr="007F25B6">
        <w:rPr>
          <w:rFonts w:ascii="Times New Roman" w:hAnsi="Times New Roman"/>
          <w:color w:val="292425"/>
        </w:rPr>
        <w:t xml:space="preserve">the </w:t>
      </w:r>
      <w:r w:rsidR="00BD46E7" w:rsidRPr="007F25B6">
        <w:rPr>
          <w:rFonts w:ascii="Times New Roman" w:hAnsi="Times New Roman"/>
          <w:i/>
          <w:iCs/>
          <w:color w:val="292425"/>
        </w:rPr>
        <w:t>Gazette,</w:t>
      </w:r>
      <w:r w:rsidR="00BD46E7" w:rsidRPr="007F25B6">
        <w:rPr>
          <w:rFonts w:ascii="Times New Roman" w:hAnsi="Times New Roman"/>
          <w:i/>
          <w:iCs/>
          <w:color w:val="292425"/>
          <w:spacing w:val="1"/>
        </w:rPr>
        <w:t xml:space="preserve"> </w:t>
      </w:r>
      <w:r w:rsidR="00BD46E7" w:rsidRPr="007F25B6">
        <w:rPr>
          <w:rFonts w:ascii="Times New Roman" w:hAnsi="Times New Roman"/>
          <w:color w:val="292425"/>
        </w:rPr>
        <w:t>activities</w:t>
      </w:r>
      <w:r w:rsidR="00BD46E7" w:rsidRPr="007F25B6">
        <w:rPr>
          <w:rFonts w:ascii="Times New Roman" w:hAnsi="Times New Roman"/>
          <w:color w:val="292425"/>
          <w:spacing w:val="1"/>
        </w:rPr>
        <w:t xml:space="preserve"> </w:t>
      </w:r>
      <w:r w:rsidR="00BD46E7" w:rsidRPr="007F25B6">
        <w:rPr>
          <w:rFonts w:ascii="Times New Roman" w:hAnsi="Times New Roman"/>
          <w:color w:val="292425"/>
        </w:rPr>
        <w:t>which</w:t>
      </w:r>
      <w:r w:rsidR="00BD46E7" w:rsidRPr="007F25B6">
        <w:rPr>
          <w:rFonts w:ascii="Times New Roman" w:hAnsi="Times New Roman"/>
          <w:color w:val="292425"/>
          <w:spacing w:val="1"/>
        </w:rPr>
        <w:t xml:space="preserve"> </w:t>
      </w:r>
      <w:r w:rsidR="00BD46E7" w:rsidRPr="007F25B6">
        <w:rPr>
          <w:rFonts w:ascii="Times New Roman" w:hAnsi="Times New Roman"/>
          <w:color w:val="292425"/>
        </w:rPr>
        <w:t>may</w:t>
      </w:r>
      <w:r w:rsidR="00BD46E7" w:rsidRPr="007F25B6">
        <w:rPr>
          <w:rFonts w:ascii="Times New Roman" w:hAnsi="Times New Roman"/>
          <w:color w:val="292425"/>
          <w:spacing w:val="1"/>
        </w:rPr>
        <w:t xml:space="preserve"> </w:t>
      </w:r>
      <w:r w:rsidR="00BD46E7" w:rsidRPr="007F25B6">
        <w:rPr>
          <w:rFonts w:ascii="Times New Roman" w:hAnsi="Times New Roman"/>
          <w:color w:val="292425"/>
        </w:rPr>
        <w:t>not</w:t>
      </w:r>
      <w:r w:rsidR="00BD46E7" w:rsidRPr="007F25B6">
        <w:rPr>
          <w:rFonts w:ascii="Times New Roman" w:hAnsi="Times New Roman"/>
          <w:color w:val="292425"/>
          <w:spacing w:val="1"/>
        </w:rPr>
        <w:t xml:space="preserve"> </w:t>
      </w:r>
      <w:r w:rsidR="00BD46E7" w:rsidRPr="007F25B6">
        <w:rPr>
          <w:rFonts w:ascii="Times New Roman" w:hAnsi="Times New Roman"/>
          <w:color w:val="292425"/>
        </w:rPr>
        <w:t>be</w:t>
      </w:r>
      <w:r w:rsidR="00BD46E7" w:rsidRPr="007F25B6">
        <w:rPr>
          <w:rFonts w:ascii="Times New Roman" w:hAnsi="Times New Roman"/>
          <w:color w:val="292425"/>
          <w:spacing w:val="1"/>
        </w:rPr>
        <w:t xml:space="preserve"> </w:t>
      </w:r>
      <w:r w:rsidR="00BD46E7" w:rsidRPr="007F25B6">
        <w:rPr>
          <w:rFonts w:ascii="Times New Roman" w:hAnsi="Times New Roman"/>
          <w:color w:val="292425"/>
        </w:rPr>
        <w:t>undertaken without</w:t>
      </w:r>
      <w:r w:rsidR="00BD46E7" w:rsidRPr="007F25B6">
        <w:rPr>
          <w:rFonts w:ascii="Times New Roman" w:hAnsi="Times New Roman"/>
          <w:color w:val="292425"/>
          <w:spacing w:val="-1"/>
        </w:rPr>
        <w:t xml:space="preserve"> </w:t>
      </w:r>
      <w:r w:rsidR="00BD46E7" w:rsidRPr="007F25B6">
        <w:rPr>
          <w:rFonts w:ascii="Times New Roman" w:hAnsi="Times New Roman"/>
          <w:color w:val="292425"/>
        </w:rPr>
        <w:t>an</w:t>
      </w:r>
      <w:r w:rsidR="00BD46E7" w:rsidRPr="007F25B6">
        <w:rPr>
          <w:rFonts w:ascii="Times New Roman" w:hAnsi="Times New Roman"/>
          <w:color w:val="292425"/>
          <w:spacing w:val="-1"/>
        </w:rPr>
        <w:t xml:space="preserve"> </w:t>
      </w:r>
      <w:r w:rsidR="00BD46E7" w:rsidRPr="007F25B6">
        <w:rPr>
          <w:rFonts w:ascii="Times New Roman" w:hAnsi="Times New Roman"/>
          <w:color w:val="292425"/>
        </w:rPr>
        <w:t>environmental</w:t>
      </w:r>
      <w:r w:rsidR="00BD46E7" w:rsidRPr="007F25B6">
        <w:rPr>
          <w:rFonts w:ascii="Times New Roman" w:hAnsi="Times New Roman"/>
          <w:color w:val="292425"/>
          <w:spacing w:val="-1"/>
        </w:rPr>
        <w:t xml:space="preserve"> </w:t>
      </w:r>
      <w:r w:rsidR="00BD46E7" w:rsidRPr="007F25B6">
        <w:rPr>
          <w:rFonts w:ascii="Times New Roman" w:hAnsi="Times New Roman"/>
          <w:color w:val="292425"/>
        </w:rPr>
        <w:t>clearance</w:t>
      </w:r>
      <w:r w:rsidR="00BD46E7" w:rsidRPr="007F25B6">
        <w:rPr>
          <w:rFonts w:ascii="Times New Roman" w:hAnsi="Times New Roman"/>
          <w:color w:val="292425"/>
          <w:spacing w:val="-1"/>
        </w:rPr>
        <w:t xml:space="preserve"> </w:t>
      </w:r>
      <w:r w:rsidR="00BD46E7" w:rsidRPr="007F25B6">
        <w:rPr>
          <w:rFonts w:ascii="Times New Roman" w:hAnsi="Times New Roman"/>
          <w:color w:val="292425"/>
        </w:rPr>
        <w:t>certificate.</w:t>
      </w:r>
    </w:p>
    <w:p w14:paraId="4D0AAC06" w14:textId="77777777" w:rsidR="00BD46E7" w:rsidRPr="007F25B6" w:rsidRDefault="00BD46E7" w:rsidP="00A13C95">
      <w:pPr>
        <w:widowControl w:val="0"/>
        <w:autoSpaceDE w:val="0"/>
        <w:autoSpaceDN w:val="0"/>
        <w:adjustRightInd w:val="0"/>
        <w:spacing w:after="0" w:line="360" w:lineRule="auto"/>
        <w:ind w:left="1440" w:right="399" w:hanging="428"/>
        <w:jc w:val="both"/>
        <w:rPr>
          <w:rFonts w:ascii="Times New Roman" w:hAnsi="Times New Roman"/>
          <w:color w:val="292425"/>
        </w:rPr>
      </w:pPr>
      <w:r w:rsidRPr="007F25B6">
        <w:rPr>
          <w:rFonts w:ascii="Times New Roman" w:hAnsi="Times New Roman"/>
          <w:color w:val="292425"/>
        </w:rPr>
        <w:t>(2)</w:t>
      </w:r>
      <w:r w:rsidR="00A13C95" w:rsidRPr="007F25B6">
        <w:rPr>
          <w:rFonts w:ascii="Times New Roman" w:hAnsi="Times New Roman"/>
          <w:color w:val="292425"/>
        </w:rPr>
        <w:tab/>
      </w:r>
      <w:r w:rsidRPr="007F25B6">
        <w:rPr>
          <w:rFonts w:ascii="Times New Roman" w:hAnsi="Times New Roman"/>
          <w:color w:val="292425"/>
        </w:rPr>
        <w:t>Despite any other law to the contrary, a proponent may not undertake a listed activity,</w:t>
      </w:r>
      <w:r w:rsidRPr="007F25B6">
        <w:rPr>
          <w:rFonts w:ascii="Times New Roman" w:hAnsi="Times New Roman"/>
          <w:color w:val="292425"/>
          <w:spacing w:val="-14"/>
        </w:rPr>
        <w:t xml:space="preserve"> </w:t>
      </w:r>
      <w:r w:rsidRPr="007F25B6">
        <w:rPr>
          <w:rFonts w:ascii="Times New Roman" w:hAnsi="Times New Roman"/>
          <w:color w:val="292425"/>
        </w:rPr>
        <w:t>unless</w:t>
      </w:r>
      <w:r w:rsidRPr="007F25B6">
        <w:rPr>
          <w:rFonts w:ascii="Times New Roman" w:hAnsi="Times New Roman"/>
          <w:color w:val="292425"/>
          <w:spacing w:val="-14"/>
        </w:rPr>
        <w:t xml:space="preserve"> </w:t>
      </w:r>
      <w:r w:rsidRPr="007F25B6">
        <w:rPr>
          <w:rFonts w:ascii="Times New Roman" w:hAnsi="Times New Roman"/>
          <w:color w:val="292425"/>
        </w:rPr>
        <w:t>the</w:t>
      </w:r>
      <w:r w:rsidRPr="007F25B6">
        <w:rPr>
          <w:rFonts w:ascii="Times New Roman" w:hAnsi="Times New Roman"/>
          <w:color w:val="292425"/>
          <w:spacing w:val="-14"/>
        </w:rPr>
        <w:t xml:space="preserve"> </w:t>
      </w:r>
      <w:r w:rsidRPr="007F25B6">
        <w:rPr>
          <w:rFonts w:ascii="Times New Roman" w:hAnsi="Times New Roman"/>
          <w:color w:val="292425"/>
        </w:rPr>
        <w:t>proponent</w:t>
      </w:r>
      <w:r w:rsidRPr="007F25B6">
        <w:rPr>
          <w:rFonts w:ascii="Times New Roman" w:hAnsi="Times New Roman"/>
          <w:color w:val="292425"/>
          <w:spacing w:val="-14"/>
        </w:rPr>
        <w:t xml:space="preserve"> </w:t>
      </w:r>
      <w:r w:rsidRPr="007F25B6">
        <w:rPr>
          <w:rFonts w:ascii="Times New Roman" w:hAnsi="Times New Roman"/>
          <w:color w:val="292425"/>
        </w:rPr>
        <w:t>is</w:t>
      </w:r>
      <w:r w:rsidRPr="007F25B6">
        <w:rPr>
          <w:rFonts w:ascii="Times New Roman" w:hAnsi="Times New Roman"/>
          <w:color w:val="292425"/>
          <w:spacing w:val="-14"/>
        </w:rPr>
        <w:t xml:space="preserve"> </w:t>
      </w:r>
      <w:r w:rsidRPr="007F25B6">
        <w:rPr>
          <w:rFonts w:ascii="Times New Roman" w:hAnsi="Times New Roman"/>
          <w:color w:val="292425"/>
        </w:rPr>
        <w:t>a</w:t>
      </w:r>
      <w:r w:rsidRPr="007F25B6">
        <w:rPr>
          <w:rFonts w:ascii="Times New Roman" w:hAnsi="Times New Roman"/>
          <w:color w:val="292425"/>
          <w:spacing w:val="-14"/>
        </w:rPr>
        <w:t xml:space="preserve"> </w:t>
      </w:r>
      <w:r w:rsidRPr="007F25B6">
        <w:rPr>
          <w:rFonts w:ascii="Times New Roman" w:hAnsi="Times New Roman"/>
          <w:color w:val="292425"/>
        </w:rPr>
        <w:t>holder</w:t>
      </w:r>
      <w:r w:rsidRPr="007F25B6">
        <w:rPr>
          <w:rFonts w:ascii="Times New Roman" w:hAnsi="Times New Roman"/>
          <w:color w:val="292425"/>
          <w:spacing w:val="-14"/>
        </w:rPr>
        <w:t xml:space="preserve"> </w:t>
      </w:r>
      <w:r w:rsidRPr="007F25B6">
        <w:rPr>
          <w:rFonts w:ascii="Times New Roman" w:hAnsi="Times New Roman"/>
          <w:color w:val="292425"/>
        </w:rPr>
        <w:t>of</w:t>
      </w:r>
      <w:r w:rsidRPr="007F25B6">
        <w:rPr>
          <w:rFonts w:ascii="Times New Roman" w:hAnsi="Times New Roman"/>
          <w:color w:val="292425"/>
          <w:spacing w:val="-14"/>
        </w:rPr>
        <w:t xml:space="preserve"> </w:t>
      </w:r>
      <w:r w:rsidRPr="007F25B6">
        <w:rPr>
          <w:rFonts w:ascii="Times New Roman" w:hAnsi="Times New Roman"/>
          <w:color w:val="292425"/>
        </w:rPr>
        <w:t>an</w:t>
      </w:r>
      <w:r w:rsidRPr="007F25B6">
        <w:rPr>
          <w:rFonts w:ascii="Times New Roman" w:hAnsi="Times New Roman"/>
          <w:color w:val="292425"/>
          <w:spacing w:val="-14"/>
        </w:rPr>
        <w:t xml:space="preserve"> </w:t>
      </w:r>
      <w:r w:rsidRPr="007F25B6">
        <w:rPr>
          <w:rFonts w:ascii="Times New Roman" w:hAnsi="Times New Roman"/>
          <w:color w:val="292425"/>
        </w:rPr>
        <w:t>environmental</w:t>
      </w:r>
      <w:r w:rsidRPr="007F25B6">
        <w:rPr>
          <w:rFonts w:ascii="Times New Roman" w:hAnsi="Times New Roman"/>
          <w:color w:val="292425"/>
          <w:spacing w:val="-14"/>
        </w:rPr>
        <w:t xml:space="preserve"> </w:t>
      </w:r>
      <w:r w:rsidRPr="007F25B6">
        <w:rPr>
          <w:rFonts w:ascii="Times New Roman" w:hAnsi="Times New Roman"/>
          <w:color w:val="292425"/>
        </w:rPr>
        <w:t>clearance</w:t>
      </w:r>
      <w:r w:rsidRPr="007F25B6">
        <w:rPr>
          <w:rFonts w:ascii="Times New Roman" w:hAnsi="Times New Roman"/>
          <w:color w:val="292425"/>
          <w:spacing w:val="-14"/>
        </w:rPr>
        <w:t xml:space="preserve"> </w:t>
      </w:r>
      <w:r w:rsidRPr="007F25B6">
        <w:rPr>
          <w:rFonts w:ascii="Times New Roman" w:hAnsi="Times New Roman"/>
          <w:color w:val="292425"/>
        </w:rPr>
        <w:t>certificate</w:t>
      </w:r>
      <w:r w:rsidRPr="007F25B6">
        <w:rPr>
          <w:rFonts w:ascii="Times New Roman" w:hAnsi="Times New Roman"/>
          <w:color w:val="292425"/>
          <w:spacing w:val="-14"/>
        </w:rPr>
        <w:t xml:space="preserve"> </w:t>
      </w:r>
      <w:r w:rsidRPr="007F25B6">
        <w:rPr>
          <w:rFonts w:ascii="Times New Roman" w:hAnsi="Times New Roman"/>
          <w:color w:val="292425"/>
        </w:rPr>
        <w:t>in</w:t>
      </w:r>
      <w:r w:rsidRPr="007F25B6">
        <w:rPr>
          <w:rFonts w:ascii="Times New Roman" w:hAnsi="Times New Roman"/>
          <w:color w:val="292425"/>
          <w:spacing w:val="-14"/>
        </w:rPr>
        <w:t xml:space="preserve"> </w:t>
      </w:r>
      <w:r w:rsidRPr="007F25B6">
        <w:rPr>
          <w:rFonts w:ascii="Times New Roman" w:hAnsi="Times New Roman"/>
          <w:color w:val="292425"/>
        </w:rPr>
        <w:t>relation to</w:t>
      </w:r>
      <w:r w:rsidRPr="007F25B6">
        <w:rPr>
          <w:rFonts w:ascii="Times New Roman" w:hAnsi="Times New Roman"/>
          <w:color w:val="292425"/>
          <w:spacing w:val="-7"/>
        </w:rPr>
        <w:t xml:space="preserve"> </w:t>
      </w:r>
      <w:r w:rsidRPr="007F25B6">
        <w:rPr>
          <w:rFonts w:ascii="Times New Roman" w:hAnsi="Times New Roman"/>
          <w:color w:val="292425"/>
        </w:rPr>
        <w:t>that</w:t>
      </w:r>
      <w:r w:rsidRPr="007F25B6">
        <w:rPr>
          <w:rFonts w:ascii="Times New Roman" w:hAnsi="Times New Roman"/>
          <w:color w:val="292425"/>
          <w:spacing w:val="-7"/>
        </w:rPr>
        <w:t xml:space="preserve"> </w:t>
      </w:r>
      <w:r w:rsidRPr="007F25B6">
        <w:rPr>
          <w:rFonts w:ascii="Times New Roman" w:hAnsi="Times New Roman"/>
          <w:color w:val="292425"/>
        </w:rPr>
        <w:t>activity.</w:t>
      </w:r>
    </w:p>
    <w:p w14:paraId="2D7646BC" w14:textId="77777777" w:rsidR="00BD46E7" w:rsidRPr="007F25B6" w:rsidRDefault="00BD46E7" w:rsidP="00A13C95">
      <w:pPr>
        <w:widowControl w:val="0"/>
        <w:autoSpaceDE w:val="0"/>
        <w:autoSpaceDN w:val="0"/>
        <w:adjustRightInd w:val="0"/>
        <w:spacing w:after="0" w:line="360" w:lineRule="auto"/>
        <w:ind w:left="1440" w:right="399" w:hanging="428"/>
        <w:jc w:val="both"/>
        <w:rPr>
          <w:rFonts w:ascii="Times New Roman" w:hAnsi="Times New Roman"/>
          <w:color w:val="0000FF"/>
        </w:rPr>
      </w:pPr>
      <w:r w:rsidRPr="007F25B6">
        <w:rPr>
          <w:rFonts w:ascii="Times New Roman" w:hAnsi="Times New Roman"/>
          <w:color w:val="0000FF"/>
        </w:rPr>
        <w:t>(3)</w:t>
      </w:r>
      <w:r w:rsidR="00A13C95" w:rsidRPr="007F25B6">
        <w:rPr>
          <w:rFonts w:ascii="Times New Roman" w:hAnsi="Times New Roman"/>
          <w:color w:val="0000FF"/>
        </w:rPr>
        <w:tab/>
      </w:r>
      <w:r w:rsidRPr="007F25B6">
        <w:rPr>
          <w:rFonts w:ascii="Times New Roman" w:hAnsi="Times New Roman"/>
          <w:color w:val="0000FF"/>
        </w:rPr>
        <w:t>A plan, policy or programme implemented by a listed organ of state for which an Environmental Scoping, Strategic Environmental Assessment (SEA) and / or Strategic Environmental Management Plan (SEMP) is required by any provision of the Act may not be adopted or submitted to the legislative procedure for the purpose of its adoption before the requirements of the Act in relation to that plan, policy or programme have been complied with.</w:t>
      </w:r>
    </w:p>
    <w:p w14:paraId="2D846AFF" w14:textId="77777777" w:rsidR="00BD46E7" w:rsidRPr="007F25B6" w:rsidRDefault="00BD46E7" w:rsidP="00CA5119">
      <w:pPr>
        <w:widowControl w:val="0"/>
        <w:autoSpaceDE w:val="0"/>
        <w:autoSpaceDN w:val="0"/>
        <w:adjustRightInd w:val="0"/>
        <w:spacing w:after="0" w:line="360" w:lineRule="auto"/>
        <w:ind w:left="446" w:right="399" w:firstLine="566"/>
        <w:jc w:val="both"/>
        <w:rPr>
          <w:rFonts w:ascii="Times New Roman" w:hAnsi="Times New Roman"/>
          <w:color w:val="292425"/>
        </w:rPr>
      </w:pPr>
    </w:p>
    <w:p w14:paraId="4C09842A" w14:textId="77777777" w:rsidR="00BD46E7" w:rsidRPr="007F25B6" w:rsidRDefault="00A13C95" w:rsidP="00A13C95">
      <w:pPr>
        <w:widowControl w:val="0"/>
        <w:autoSpaceDE w:val="0"/>
        <w:autoSpaceDN w:val="0"/>
        <w:adjustRightInd w:val="0"/>
        <w:spacing w:after="0" w:line="360" w:lineRule="auto"/>
        <w:ind w:left="1440" w:right="399" w:hanging="428"/>
        <w:jc w:val="both"/>
        <w:rPr>
          <w:rFonts w:ascii="Times New Roman" w:hAnsi="Times New Roman"/>
          <w:color w:val="0000FF"/>
        </w:rPr>
      </w:pPr>
      <w:r w:rsidRPr="007F25B6">
        <w:rPr>
          <w:rFonts w:ascii="Times New Roman" w:hAnsi="Times New Roman"/>
          <w:color w:val="0000FF"/>
        </w:rPr>
        <w:t>(4)</w:t>
      </w:r>
      <w:r w:rsidRPr="007F25B6">
        <w:rPr>
          <w:rFonts w:ascii="Times New Roman" w:hAnsi="Times New Roman"/>
          <w:color w:val="0000FF"/>
        </w:rPr>
        <w:tab/>
      </w:r>
      <w:r w:rsidR="00BD46E7" w:rsidRPr="007F25B6">
        <w:rPr>
          <w:rFonts w:ascii="Times New Roman" w:hAnsi="Times New Roman"/>
          <w:color w:val="0000FF"/>
        </w:rPr>
        <w:t xml:space="preserve">A proponent may not undertake or implement an activity designated as listed activity unless Environmental Scoping, Environmental Assessment (EIA) and / or Environmental Management Plan (EMP) has been undertaken and the environmental clearance certificate has been issue by the Environmental Commissioner in accordance with the Act. </w:t>
      </w:r>
    </w:p>
    <w:p w14:paraId="24201CB2" w14:textId="77777777" w:rsidR="00BD46E7" w:rsidRPr="007F25B6" w:rsidRDefault="00A13C95" w:rsidP="00A13C95">
      <w:pPr>
        <w:widowControl w:val="0"/>
        <w:autoSpaceDE w:val="0"/>
        <w:autoSpaceDN w:val="0"/>
        <w:adjustRightInd w:val="0"/>
        <w:spacing w:after="0" w:line="360" w:lineRule="auto"/>
        <w:ind w:left="1440" w:right="401" w:hanging="428"/>
        <w:jc w:val="both"/>
        <w:rPr>
          <w:rFonts w:ascii="Times New Roman" w:hAnsi="Times New Roman"/>
          <w:color w:val="000000"/>
        </w:rPr>
      </w:pPr>
      <w:r w:rsidRPr="007F25B6">
        <w:rPr>
          <w:rFonts w:ascii="Times New Roman" w:hAnsi="Times New Roman"/>
          <w:color w:val="292425"/>
        </w:rPr>
        <w:t>(5)</w:t>
      </w:r>
      <w:r w:rsidRPr="007F25B6">
        <w:rPr>
          <w:rFonts w:ascii="Times New Roman" w:hAnsi="Times New Roman"/>
          <w:color w:val="292425"/>
        </w:rPr>
        <w:tab/>
      </w:r>
      <w:r w:rsidR="00BD46E7" w:rsidRPr="007F25B6">
        <w:rPr>
          <w:rFonts w:ascii="Times New Roman" w:hAnsi="Times New Roman"/>
          <w:color w:val="292425"/>
        </w:rPr>
        <w:t>Any person who contravenes subsection (3) commits an offence and is on conviction</w:t>
      </w:r>
      <w:r w:rsidR="00BD46E7" w:rsidRPr="007F25B6">
        <w:rPr>
          <w:rFonts w:ascii="Times New Roman" w:hAnsi="Times New Roman"/>
          <w:color w:val="292425"/>
          <w:spacing w:val="-5"/>
        </w:rPr>
        <w:t xml:space="preserve"> </w:t>
      </w:r>
      <w:r w:rsidR="00BD46E7" w:rsidRPr="007F25B6">
        <w:rPr>
          <w:rFonts w:ascii="Times New Roman" w:hAnsi="Times New Roman"/>
          <w:color w:val="292425"/>
        </w:rPr>
        <w:t>liable</w:t>
      </w:r>
      <w:r w:rsidR="00BD46E7" w:rsidRPr="007F25B6">
        <w:rPr>
          <w:rFonts w:ascii="Times New Roman" w:hAnsi="Times New Roman"/>
          <w:color w:val="292425"/>
          <w:spacing w:val="-5"/>
        </w:rPr>
        <w:t xml:space="preserve"> </w:t>
      </w:r>
      <w:r w:rsidR="00BD46E7" w:rsidRPr="007F25B6">
        <w:rPr>
          <w:rFonts w:ascii="Times New Roman" w:hAnsi="Times New Roman"/>
          <w:color w:val="292425"/>
        </w:rPr>
        <w:t>to</w:t>
      </w:r>
      <w:r w:rsidR="00BD46E7" w:rsidRPr="007F25B6">
        <w:rPr>
          <w:rFonts w:ascii="Times New Roman" w:hAnsi="Times New Roman"/>
          <w:color w:val="292425"/>
          <w:spacing w:val="-5"/>
        </w:rPr>
        <w:t xml:space="preserve"> </w:t>
      </w:r>
      <w:r w:rsidR="00BD46E7" w:rsidRPr="007F25B6">
        <w:rPr>
          <w:rFonts w:ascii="Times New Roman" w:hAnsi="Times New Roman"/>
          <w:color w:val="292425"/>
        </w:rPr>
        <w:t>a</w:t>
      </w:r>
      <w:r w:rsidR="00BD46E7" w:rsidRPr="007F25B6">
        <w:rPr>
          <w:rFonts w:ascii="Times New Roman" w:hAnsi="Times New Roman"/>
          <w:color w:val="292425"/>
          <w:spacing w:val="-5"/>
        </w:rPr>
        <w:t xml:space="preserve"> </w:t>
      </w:r>
      <w:r w:rsidR="00BD46E7" w:rsidRPr="007F25B6">
        <w:rPr>
          <w:rFonts w:ascii="Times New Roman" w:hAnsi="Times New Roman"/>
          <w:color w:val="292425"/>
        </w:rPr>
        <w:t>fine</w:t>
      </w:r>
      <w:r w:rsidR="00BD46E7" w:rsidRPr="007F25B6">
        <w:rPr>
          <w:rFonts w:ascii="Times New Roman" w:hAnsi="Times New Roman"/>
          <w:color w:val="292425"/>
          <w:spacing w:val="-5"/>
        </w:rPr>
        <w:t xml:space="preserve"> </w:t>
      </w:r>
      <w:r w:rsidR="00BD46E7" w:rsidRPr="007F25B6">
        <w:rPr>
          <w:rFonts w:ascii="Times New Roman" w:hAnsi="Times New Roman"/>
          <w:color w:val="292425"/>
        </w:rPr>
        <w:t>not</w:t>
      </w:r>
      <w:r w:rsidR="00BD46E7" w:rsidRPr="007F25B6">
        <w:rPr>
          <w:rFonts w:ascii="Times New Roman" w:hAnsi="Times New Roman"/>
          <w:color w:val="292425"/>
          <w:spacing w:val="-5"/>
        </w:rPr>
        <w:t xml:space="preserve"> </w:t>
      </w:r>
      <w:r w:rsidR="00BD46E7" w:rsidRPr="007F25B6">
        <w:rPr>
          <w:rFonts w:ascii="Times New Roman" w:hAnsi="Times New Roman"/>
          <w:color w:val="292425"/>
        </w:rPr>
        <w:t>exceeding</w:t>
      </w:r>
      <w:r w:rsidR="00BD46E7" w:rsidRPr="007F25B6">
        <w:rPr>
          <w:rFonts w:ascii="Times New Roman" w:hAnsi="Times New Roman"/>
          <w:color w:val="292425"/>
          <w:spacing w:val="-5"/>
        </w:rPr>
        <w:t xml:space="preserve"> </w:t>
      </w:r>
      <w:r w:rsidR="00BD46E7" w:rsidRPr="007F25B6">
        <w:rPr>
          <w:rFonts w:ascii="Times New Roman" w:hAnsi="Times New Roman"/>
          <w:color w:val="292425"/>
        </w:rPr>
        <w:t>N$500</w:t>
      </w:r>
      <w:r w:rsidR="00BD46E7" w:rsidRPr="007F25B6">
        <w:rPr>
          <w:rFonts w:ascii="Times New Roman" w:hAnsi="Times New Roman"/>
          <w:color w:val="292425"/>
          <w:spacing w:val="-5"/>
        </w:rPr>
        <w:t xml:space="preserve"> </w:t>
      </w:r>
      <w:r w:rsidR="00BD46E7" w:rsidRPr="007F25B6">
        <w:rPr>
          <w:rFonts w:ascii="Times New Roman" w:hAnsi="Times New Roman"/>
          <w:color w:val="292425"/>
        </w:rPr>
        <w:t>000</w:t>
      </w:r>
      <w:r w:rsidR="00BD46E7" w:rsidRPr="007F25B6">
        <w:rPr>
          <w:rFonts w:ascii="Times New Roman" w:hAnsi="Times New Roman"/>
          <w:color w:val="292425"/>
          <w:spacing w:val="-5"/>
        </w:rPr>
        <w:t xml:space="preserve"> </w:t>
      </w:r>
      <w:r w:rsidR="00BD46E7" w:rsidRPr="007F25B6">
        <w:rPr>
          <w:rFonts w:ascii="Times New Roman" w:hAnsi="Times New Roman"/>
          <w:color w:val="292425"/>
        </w:rPr>
        <w:t>or</w:t>
      </w:r>
      <w:r w:rsidR="00BD46E7" w:rsidRPr="007F25B6">
        <w:rPr>
          <w:rFonts w:ascii="Times New Roman" w:hAnsi="Times New Roman"/>
          <w:color w:val="292425"/>
          <w:spacing w:val="-5"/>
        </w:rPr>
        <w:t xml:space="preserve"> </w:t>
      </w:r>
      <w:r w:rsidR="00BD46E7" w:rsidRPr="007F25B6">
        <w:rPr>
          <w:rFonts w:ascii="Times New Roman" w:hAnsi="Times New Roman"/>
          <w:color w:val="292425"/>
        </w:rPr>
        <w:t>to</w:t>
      </w:r>
      <w:r w:rsidR="00BD46E7" w:rsidRPr="007F25B6">
        <w:rPr>
          <w:rFonts w:ascii="Times New Roman" w:hAnsi="Times New Roman"/>
          <w:color w:val="292425"/>
          <w:spacing w:val="-5"/>
        </w:rPr>
        <w:t xml:space="preserve"> </w:t>
      </w:r>
      <w:r w:rsidR="00BD46E7" w:rsidRPr="007F25B6">
        <w:rPr>
          <w:rFonts w:ascii="Times New Roman" w:hAnsi="Times New Roman"/>
          <w:color w:val="292425"/>
        </w:rPr>
        <w:t>imprisonment</w:t>
      </w:r>
      <w:r w:rsidR="00BD46E7" w:rsidRPr="007F25B6">
        <w:rPr>
          <w:rFonts w:ascii="Times New Roman" w:hAnsi="Times New Roman"/>
          <w:color w:val="292425"/>
          <w:spacing w:val="-5"/>
        </w:rPr>
        <w:t xml:space="preserve"> </w:t>
      </w:r>
      <w:r w:rsidR="00BD46E7" w:rsidRPr="007F25B6">
        <w:rPr>
          <w:rFonts w:ascii="Times New Roman" w:hAnsi="Times New Roman"/>
          <w:color w:val="292425"/>
        </w:rPr>
        <w:t>for</w:t>
      </w:r>
      <w:r w:rsidR="00BD46E7" w:rsidRPr="007F25B6">
        <w:rPr>
          <w:rFonts w:ascii="Times New Roman" w:hAnsi="Times New Roman"/>
          <w:color w:val="292425"/>
          <w:spacing w:val="-5"/>
        </w:rPr>
        <w:t xml:space="preserve"> </w:t>
      </w:r>
      <w:r w:rsidR="00BD46E7" w:rsidRPr="007F25B6">
        <w:rPr>
          <w:rFonts w:ascii="Times New Roman" w:hAnsi="Times New Roman"/>
          <w:color w:val="292425"/>
        </w:rPr>
        <w:t>a</w:t>
      </w:r>
      <w:r w:rsidR="00BD46E7" w:rsidRPr="007F25B6">
        <w:rPr>
          <w:rFonts w:ascii="Times New Roman" w:hAnsi="Times New Roman"/>
          <w:color w:val="292425"/>
          <w:spacing w:val="-5"/>
        </w:rPr>
        <w:t xml:space="preserve"> </w:t>
      </w:r>
      <w:r w:rsidR="00BD46E7" w:rsidRPr="007F25B6">
        <w:rPr>
          <w:rFonts w:ascii="Times New Roman" w:hAnsi="Times New Roman"/>
          <w:color w:val="292425"/>
        </w:rPr>
        <w:lastRenderedPageBreak/>
        <w:t>period</w:t>
      </w:r>
      <w:r w:rsidR="00BD46E7" w:rsidRPr="007F25B6">
        <w:rPr>
          <w:rFonts w:ascii="Times New Roman" w:hAnsi="Times New Roman"/>
          <w:color w:val="292425"/>
          <w:spacing w:val="-5"/>
        </w:rPr>
        <w:t xml:space="preserve"> </w:t>
      </w:r>
      <w:r w:rsidR="00BD46E7" w:rsidRPr="007F25B6">
        <w:rPr>
          <w:rFonts w:ascii="Times New Roman" w:hAnsi="Times New Roman"/>
          <w:color w:val="292425"/>
        </w:rPr>
        <w:t>not exceeding 25 years or to both such fine and such imprisonment.</w:t>
      </w:r>
    </w:p>
    <w:p w14:paraId="7EF99F8B" w14:textId="77777777" w:rsidR="009F1B7A" w:rsidRPr="007F25B6" w:rsidRDefault="00A7396F" w:rsidP="00004671">
      <w:pPr>
        <w:pStyle w:val="Heading2"/>
        <w:rPr>
          <w:color w:val="000000"/>
        </w:rPr>
      </w:pPr>
      <w:bookmarkStart w:id="82" w:name="_Toc410965117"/>
      <w:r w:rsidRPr="007F25B6">
        <w:t xml:space="preserve"> </w:t>
      </w:r>
      <w:bookmarkStart w:id="83" w:name="_Toc427492870"/>
      <w:r w:rsidR="009F1B7A" w:rsidRPr="007F25B6">
        <w:t>Exemption</w:t>
      </w:r>
      <w:bookmarkEnd w:id="82"/>
      <w:bookmarkEnd w:id="83"/>
    </w:p>
    <w:p w14:paraId="496A9141" w14:textId="77777777" w:rsidR="0088651C" w:rsidRPr="007F25B6" w:rsidRDefault="00A13C95" w:rsidP="0093519E">
      <w:pPr>
        <w:pStyle w:val="ListParagraph"/>
        <w:widowControl w:val="0"/>
        <w:autoSpaceDE w:val="0"/>
        <w:autoSpaceDN w:val="0"/>
        <w:adjustRightInd w:val="0"/>
        <w:spacing w:before="4" w:after="0" w:line="360" w:lineRule="auto"/>
        <w:ind w:left="926"/>
        <w:jc w:val="both"/>
        <w:rPr>
          <w:rFonts w:ascii="Times New Roman" w:hAnsi="Times New Roman"/>
          <w:color w:val="0000FF"/>
          <w:spacing w:val="-3"/>
        </w:rPr>
      </w:pPr>
      <w:r w:rsidRPr="007F25B6">
        <w:rPr>
          <w:rFonts w:ascii="Times New Roman" w:hAnsi="Times New Roman"/>
          <w:color w:val="0000FF"/>
          <w:spacing w:val="-3"/>
        </w:rPr>
        <w:t>(1)</w:t>
      </w:r>
      <w:r w:rsidRPr="007F25B6">
        <w:rPr>
          <w:rFonts w:ascii="Times New Roman" w:hAnsi="Times New Roman"/>
          <w:color w:val="0000FF"/>
          <w:spacing w:val="-3"/>
        </w:rPr>
        <w:tab/>
      </w:r>
      <w:r w:rsidR="0088651C" w:rsidRPr="007F25B6">
        <w:rPr>
          <w:rFonts w:ascii="Times New Roman" w:hAnsi="Times New Roman"/>
          <w:color w:val="0000FF"/>
          <w:spacing w:val="-3"/>
        </w:rPr>
        <w:t>The Minister may grant an exemption from a provision of this Act</w:t>
      </w:r>
    </w:p>
    <w:p w14:paraId="18534AE6" w14:textId="77777777" w:rsidR="009F1B7A" w:rsidRPr="007F25B6" w:rsidRDefault="0088651C" w:rsidP="00CA5119">
      <w:pPr>
        <w:pStyle w:val="ListParagraph"/>
        <w:widowControl w:val="0"/>
        <w:autoSpaceDE w:val="0"/>
        <w:autoSpaceDN w:val="0"/>
        <w:adjustRightInd w:val="0"/>
        <w:spacing w:before="4" w:after="0" w:line="360" w:lineRule="auto"/>
        <w:ind w:left="1436" w:hanging="510"/>
        <w:jc w:val="both"/>
        <w:rPr>
          <w:rFonts w:ascii="Times New Roman" w:hAnsi="Times New Roman"/>
          <w:color w:val="0000FF"/>
          <w:spacing w:val="-3"/>
        </w:rPr>
      </w:pPr>
      <w:r w:rsidRPr="007F25B6">
        <w:rPr>
          <w:rFonts w:ascii="Times New Roman" w:hAnsi="Times New Roman"/>
          <w:color w:val="0000FF"/>
          <w:spacing w:val="-3"/>
        </w:rPr>
        <w:t xml:space="preserve">(2) </w:t>
      </w:r>
      <w:r w:rsidRPr="007F25B6">
        <w:rPr>
          <w:rFonts w:ascii="Times New Roman" w:hAnsi="Times New Roman"/>
          <w:color w:val="0000FF"/>
          <w:spacing w:val="-3"/>
        </w:rPr>
        <w:tab/>
        <w:t>The Minister must prescribe the process to be followed for the lodging and processing of an application for exemption in terms of this section.</w:t>
      </w:r>
    </w:p>
    <w:p w14:paraId="4E6D1CB1" w14:textId="77777777" w:rsidR="009F1B7A" w:rsidRPr="007F25B6" w:rsidRDefault="00A7396F" w:rsidP="00004671">
      <w:pPr>
        <w:pStyle w:val="Heading2"/>
        <w:rPr>
          <w:color w:val="000000"/>
        </w:rPr>
      </w:pPr>
      <w:bookmarkStart w:id="84" w:name="_Toc410965118"/>
      <w:r w:rsidRPr="007F25B6">
        <w:t xml:space="preserve"> </w:t>
      </w:r>
      <w:bookmarkStart w:id="85" w:name="_Toc427492871"/>
      <w:r w:rsidR="009F1B7A" w:rsidRPr="007F25B6">
        <w:t>Provisions</w:t>
      </w:r>
      <w:r w:rsidR="009F1B7A" w:rsidRPr="007F25B6">
        <w:rPr>
          <w:spacing w:val="-1"/>
        </w:rPr>
        <w:t xml:space="preserve"> </w:t>
      </w:r>
      <w:r w:rsidR="009F1B7A" w:rsidRPr="007F25B6">
        <w:t>relating</w:t>
      </w:r>
      <w:r w:rsidR="009F1B7A" w:rsidRPr="007F25B6">
        <w:rPr>
          <w:spacing w:val="-1"/>
        </w:rPr>
        <w:t xml:space="preserve"> </w:t>
      </w:r>
      <w:r w:rsidR="009F1B7A" w:rsidRPr="007F25B6">
        <w:t>to</w:t>
      </w:r>
      <w:r w:rsidR="009F1B7A" w:rsidRPr="007F25B6">
        <w:rPr>
          <w:spacing w:val="-1"/>
        </w:rPr>
        <w:t xml:space="preserve"> </w:t>
      </w:r>
      <w:r w:rsidR="009F1B7A" w:rsidRPr="007F25B6">
        <w:t>listing</w:t>
      </w:r>
      <w:r w:rsidR="009F1B7A" w:rsidRPr="007F25B6">
        <w:rPr>
          <w:spacing w:val="-1"/>
        </w:rPr>
        <w:t xml:space="preserve"> </w:t>
      </w:r>
      <w:r w:rsidR="009F1B7A" w:rsidRPr="007F25B6">
        <w:t>of</w:t>
      </w:r>
      <w:r w:rsidR="009F1B7A" w:rsidRPr="007F25B6">
        <w:rPr>
          <w:spacing w:val="-1"/>
        </w:rPr>
        <w:t xml:space="preserve"> </w:t>
      </w:r>
      <w:r w:rsidR="004275F6" w:rsidRPr="007F25B6">
        <w:rPr>
          <w:spacing w:val="-1"/>
        </w:rPr>
        <w:t xml:space="preserve">Organs of State and project </w:t>
      </w:r>
      <w:r w:rsidR="009F1B7A" w:rsidRPr="007F25B6">
        <w:t>activities</w:t>
      </w:r>
      <w:bookmarkEnd w:id="84"/>
      <w:bookmarkEnd w:id="85"/>
    </w:p>
    <w:p w14:paraId="4AF2828C" w14:textId="77777777" w:rsidR="00A13C95" w:rsidRPr="007F25B6" w:rsidRDefault="009F1B7A" w:rsidP="0093519E">
      <w:pPr>
        <w:pStyle w:val="ListParagraph"/>
        <w:widowControl w:val="0"/>
        <w:autoSpaceDE w:val="0"/>
        <w:autoSpaceDN w:val="0"/>
        <w:adjustRightInd w:val="0"/>
        <w:spacing w:after="0" w:line="360" w:lineRule="auto"/>
        <w:ind w:left="926" w:right="618"/>
        <w:jc w:val="both"/>
        <w:rPr>
          <w:rFonts w:ascii="Times New Roman" w:hAnsi="Times New Roman"/>
          <w:color w:val="0000FF"/>
        </w:rPr>
      </w:pPr>
      <w:r w:rsidRPr="007F25B6">
        <w:rPr>
          <w:rFonts w:ascii="Times New Roman" w:hAnsi="Times New Roman"/>
          <w:color w:val="292425"/>
        </w:rPr>
        <w:t>(1</w:t>
      </w:r>
      <w:r w:rsidR="00A13C95" w:rsidRPr="007F25B6">
        <w:rPr>
          <w:rFonts w:ascii="Times New Roman" w:hAnsi="Times New Roman"/>
          <w:color w:val="0000FF"/>
        </w:rPr>
        <w:t>)</w:t>
      </w:r>
      <w:r w:rsidR="00A13C95" w:rsidRPr="007F25B6">
        <w:rPr>
          <w:rFonts w:ascii="Times New Roman" w:hAnsi="Times New Roman"/>
          <w:color w:val="0000FF"/>
        </w:rPr>
        <w:tab/>
      </w:r>
      <w:r w:rsidRPr="007F25B6">
        <w:rPr>
          <w:rFonts w:ascii="Times New Roman" w:hAnsi="Times New Roman"/>
          <w:color w:val="0000FF"/>
        </w:rPr>
        <w:t xml:space="preserve">The Minister may amend the list </w:t>
      </w:r>
      <w:r w:rsidR="004275F6" w:rsidRPr="007F25B6">
        <w:rPr>
          <w:rFonts w:ascii="Times New Roman" w:hAnsi="Times New Roman"/>
          <w:color w:val="0000FF"/>
        </w:rPr>
        <w:t xml:space="preserve">Organs of State and project </w:t>
      </w:r>
      <w:proofErr w:type="gramStart"/>
      <w:r w:rsidR="004275F6" w:rsidRPr="007F25B6">
        <w:rPr>
          <w:rFonts w:ascii="Times New Roman" w:hAnsi="Times New Roman"/>
          <w:color w:val="0000FF"/>
        </w:rPr>
        <w:t>activities  as</w:t>
      </w:r>
      <w:proofErr w:type="gramEnd"/>
      <w:r w:rsidR="004275F6" w:rsidRPr="007F25B6">
        <w:rPr>
          <w:rFonts w:ascii="Times New Roman" w:hAnsi="Times New Roman"/>
          <w:color w:val="0000FF"/>
        </w:rPr>
        <w:t xml:space="preserve"> </w:t>
      </w:r>
    </w:p>
    <w:p w14:paraId="5487234E" w14:textId="77777777" w:rsidR="004275F6" w:rsidRPr="007F25B6" w:rsidRDefault="004275F6" w:rsidP="00A13C95">
      <w:pPr>
        <w:widowControl w:val="0"/>
        <w:autoSpaceDE w:val="0"/>
        <w:autoSpaceDN w:val="0"/>
        <w:adjustRightInd w:val="0"/>
        <w:spacing w:after="0" w:line="360" w:lineRule="auto"/>
        <w:ind w:left="720" w:right="618" w:firstLine="720"/>
        <w:jc w:val="both"/>
        <w:rPr>
          <w:rFonts w:ascii="Times New Roman" w:hAnsi="Times New Roman"/>
          <w:color w:val="0000FF"/>
        </w:rPr>
      </w:pPr>
      <w:proofErr w:type="gramStart"/>
      <w:r w:rsidRPr="007F25B6">
        <w:rPr>
          <w:rFonts w:ascii="Times New Roman" w:hAnsi="Times New Roman"/>
          <w:color w:val="0000FF"/>
        </w:rPr>
        <w:t>may</w:t>
      </w:r>
      <w:proofErr w:type="gramEnd"/>
      <w:r w:rsidRPr="007F25B6">
        <w:rPr>
          <w:rFonts w:ascii="Times New Roman" w:hAnsi="Times New Roman"/>
          <w:color w:val="0000FF"/>
        </w:rPr>
        <w:t xml:space="preserve"> be provided in the regulations </w:t>
      </w:r>
      <w:r w:rsidR="009F1B7A" w:rsidRPr="007F25B6">
        <w:rPr>
          <w:rFonts w:ascii="Times New Roman" w:hAnsi="Times New Roman"/>
          <w:color w:val="0000FF"/>
        </w:rPr>
        <w:t xml:space="preserve"> by </w:t>
      </w:r>
      <w:r w:rsidRPr="007F25B6">
        <w:rPr>
          <w:rFonts w:ascii="Times New Roman" w:hAnsi="Times New Roman"/>
          <w:color w:val="0000FF"/>
        </w:rPr>
        <w:t>–</w:t>
      </w:r>
    </w:p>
    <w:p w14:paraId="5F623722" w14:textId="77777777" w:rsidR="009F1B7A" w:rsidRPr="007F25B6" w:rsidRDefault="009F1B7A" w:rsidP="00A13C95">
      <w:pPr>
        <w:widowControl w:val="0"/>
        <w:autoSpaceDE w:val="0"/>
        <w:autoSpaceDN w:val="0"/>
        <w:adjustRightInd w:val="0"/>
        <w:spacing w:after="0" w:line="360" w:lineRule="auto"/>
        <w:ind w:left="1254" w:right="618" w:firstLine="154"/>
        <w:jc w:val="both"/>
        <w:rPr>
          <w:rFonts w:ascii="Times New Roman" w:hAnsi="Times New Roman"/>
          <w:color w:val="0000FF"/>
        </w:rPr>
      </w:pPr>
      <w:r w:rsidRPr="007F25B6">
        <w:rPr>
          <w:rFonts w:ascii="Times New Roman" w:hAnsi="Times New Roman"/>
          <w:color w:val="0000FF"/>
        </w:rPr>
        <w:t xml:space="preserve"> (a)    </w:t>
      </w:r>
      <w:r w:rsidRPr="007F25B6">
        <w:rPr>
          <w:rFonts w:ascii="Times New Roman" w:hAnsi="Times New Roman"/>
          <w:color w:val="0000FF"/>
          <w:spacing w:val="47"/>
        </w:rPr>
        <w:t xml:space="preserve"> </w:t>
      </w:r>
      <w:proofErr w:type="gramStart"/>
      <w:r w:rsidRPr="007F25B6">
        <w:rPr>
          <w:rFonts w:ascii="Times New Roman" w:hAnsi="Times New Roman"/>
          <w:color w:val="0000FF"/>
        </w:rPr>
        <w:t>adding</w:t>
      </w:r>
      <w:proofErr w:type="gramEnd"/>
      <w:r w:rsidRPr="007F25B6">
        <w:rPr>
          <w:rFonts w:ascii="Times New Roman" w:hAnsi="Times New Roman"/>
          <w:color w:val="0000FF"/>
        </w:rPr>
        <w:t xml:space="preserve"> an </w:t>
      </w:r>
      <w:r w:rsidR="004275F6" w:rsidRPr="007F25B6">
        <w:rPr>
          <w:rFonts w:ascii="Times New Roman" w:hAnsi="Times New Roman"/>
          <w:color w:val="0000FF"/>
        </w:rPr>
        <w:t xml:space="preserve">Organ of State or project </w:t>
      </w:r>
      <w:r w:rsidRPr="007F25B6">
        <w:rPr>
          <w:rFonts w:ascii="Times New Roman" w:hAnsi="Times New Roman"/>
          <w:color w:val="0000FF"/>
        </w:rPr>
        <w:t>activity to the list;</w:t>
      </w:r>
    </w:p>
    <w:p w14:paraId="55E9FE59" w14:textId="77777777" w:rsidR="009F1B7A" w:rsidRPr="007F25B6" w:rsidRDefault="009F1B7A" w:rsidP="00A13C95">
      <w:pPr>
        <w:widowControl w:val="0"/>
        <w:autoSpaceDE w:val="0"/>
        <w:autoSpaceDN w:val="0"/>
        <w:adjustRightInd w:val="0"/>
        <w:spacing w:before="10" w:after="0" w:line="360" w:lineRule="auto"/>
        <w:ind w:left="1495"/>
        <w:jc w:val="both"/>
        <w:rPr>
          <w:rFonts w:ascii="Times New Roman" w:hAnsi="Times New Roman"/>
          <w:color w:val="0000FF"/>
        </w:rPr>
      </w:pPr>
      <w:r w:rsidRPr="007F25B6">
        <w:rPr>
          <w:rFonts w:ascii="Times New Roman" w:hAnsi="Times New Roman"/>
          <w:color w:val="0000FF"/>
        </w:rPr>
        <w:t xml:space="preserve">(b)    </w:t>
      </w:r>
      <w:r w:rsidRPr="007F25B6">
        <w:rPr>
          <w:rFonts w:ascii="Times New Roman" w:hAnsi="Times New Roman"/>
          <w:color w:val="0000FF"/>
          <w:spacing w:val="35"/>
        </w:rPr>
        <w:t xml:space="preserve"> </w:t>
      </w:r>
      <w:proofErr w:type="gramStart"/>
      <w:r w:rsidRPr="007F25B6">
        <w:rPr>
          <w:rFonts w:ascii="Times New Roman" w:hAnsi="Times New Roman"/>
          <w:color w:val="0000FF"/>
        </w:rPr>
        <w:t>removing</w:t>
      </w:r>
      <w:proofErr w:type="gramEnd"/>
      <w:r w:rsidRPr="007F25B6">
        <w:rPr>
          <w:rFonts w:ascii="Times New Roman" w:hAnsi="Times New Roman"/>
          <w:color w:val="0000FF"/>
        </w:rPr>
        <w:t xml:space="preserve"> an </w:t>
      </w:r>
      <w:r w:rsidR="004275F6" w:rsidRPr="007F25B6">
        <w:rPr>
          <w:rFonts w:ascii="Times New Roman" w:hAnsi="Times New Roman"/>
          <w:color w:val="0000FF"/>
        </w:rPr>
        <w:t xml:space="preserve">Organ of State or project activity </w:t>
      </w:r>
      <w:r w:rsidRPr="007F25B6">
        <w:rPr>
          <w:rFonts w:ascii="Times New Roman" w:hAnsi="Times New Roman"/>
          <w:color w:val="0000FF"/>
        </w:rPr>
        <w:t>from the list; or</w:t>
      </w:r>
    </w:p>
    <w:p w14:paraId="0CCF84DC" w14:textId="77777777" w:rsidR="009F1B7A" w:rsidRPr="007F25B6" w:rsidRDefault="009F1B7A" w:rsidP="00A13C95">
      <w:pPr>
        <w:widowControl w:val="0"/>
        <w:autoSpaceDE w:val="0"/>
        <w:autoSpaceDN w:val="0"/>
        <w:adjustRightInd w:val="0"/>
        <w:spacing w:after="0" w:line="360" w:lineRule="auto"/>
        <w:ind w:left="1495"/>
        <w:jc w:val="both"/>
        <w:rPr>
          <w:rFonts w:ascii="Times New Roman" w:hAnsi="Times New Roman"/>
          <w:color w:val="0000FF"/>
        </w:rPr>
      </w:pPr>
      <w:r w:rsidRPr="007F25B6">
        <w:rPr>
          <w:rFonts w:ascii="Times New Roman" w:hAnsi="Times New Roman"/>
          <w:color w:val="0000FF"/>
        </w:rPr>
        <w:t xml:space="preserve">(c)    </w:t>
      </w:r>
      <w:r w:rsidRPr="007F25B6">
        <w:rPr>
          <w:rFonts w:ascii="Times New Roman" w:hAnsi="Times New Roman"/>
          <w:color w:val="0000FF"/>
          <w:spacing w:val="47"/>
        </w:rPr>
        <w:t xml:space="preserve"> </w:t>
      </w:r>
      <w:proofErr w:type="gramStart"/>
      <w:r w:rsidRPr="007F25B6">
        <w:rPr>
          <w:rFonts w:ascii="Times New Roman" w:hAnsi="Times New Roman"/>
          <w:color w:val="0000FF"/>
        </w:rPr>
        <w:t>making</w:t>
      </w:r>
      <w:proofErr w:type="gramEnd"/>
      <w:r w:rsidRPr="007F25B6">
        <w:rPr>
          <w:rFonts w:ascii="Times New Roman" w:hAnsi="Times New Roman"/>
          <w:color w:val="0000FF"/>
        </w:rPr>
        <w:t xml:space="preserve"> other changes to the particulars on the list;</w:t>
      </w:r>
    </w:p>
    <w:p w14:paraId="1028AE50" w14:textId="77777777" w:rsidR="009F1B7A" w:rsidRPr="007F25B6" w:rsidRDefault="009F1B7A" w:rsidP="00A13C95">
      <w:pPr>
        <w:widowControl w:val="0"/>
        <w:autoSpaceDE w:val="0"/>
        <w:autoSpaceDN w:val="0"/>
        <w:adjustRightInd w:val="0"/>
        <w:spacing w:after="0" w:line="360" w:lineRule="auto"/>
        <w:ind w:left="1440" w:right="402" w:hanging="428"/>
        <w:jc w:val="both"/>
        <w:rPr>
          <w:rFonts w:ascii="Times New Roman" w:hAnsi="Times New Roman"/>
          <w:color w:val="0000FF"/>
        </w:rPr>
      </w:pPr>
      <w:r w:rsidRPr="007F25B6">
        <w:rPr>
          <w:rFonts w:ascii="Times New Roman" w:hAnsi="Times New Roman"/>
          <w:color w:val="0000FF"/>
          <w:spacing w:val="1"/>
        </w:rPr>
        <w:t>(2</w:t>
      </w:r>
      <w:r w:rsidR="00A13C95" w:rsidRPr="007F25B6">
        <w:rPr>
          <w:rFonts w:ascii="Times New Roman" w:hAnsi="Times New Roman"/>
          <w:color w:val="0000FF"/>
        </w:rPr>
        <w:t>)</w:t>
      </w:r>
      <w:r w:rsidR="00A13C95" w:rsidRPr="007F25B6">
        <w:rPr>
          <w:rFonts w:ascii="Times New Roman" w:hAnsi="Times New Roman"/>
          <w:color w:val="0000FF"/>
        </w:rPr>
        <w:tab/>
      </w:r>
      <w:r w:rsidRPr="007F25B6">
        <w:rPr>
          <w:rFonts w:ascii="Times New Roman" w:hAnsi="Times New Roman"/>
          <w:color w:val="0000FF"/>
          <w:spacing w:val="1"/>
        </w:rPr>
        <w:t>Th</w:t>
      </w:r>
      <w:r w:rsidRPr="007F25B6">
        <w:rPr>
          <w:rFonts w:ascii="Times New Roman" w:hAnsi="Times New Roman"/>
          <w:color w:val="0000FF"/>
        </w:rPr>
        <w:t xml:space="preserve">e </w:t>
      </w:r>
      <w:r w:rsidRPr="007F25B6">
        <w:rPr>
          <w:rFonts w:ascii="Times New Roman" w:hAnsi="Times New Roman"/>
          <w:color w:val="0000FF"/>
          <w:spacing w:val="1"/>
        </w:rPr>
        <w:t>Ministe</w:t>
      </w:r>
      <w:r w:rsidRPr="007F25B6">
        <w:rPr>
          <w:rFonts w:ascii="Times New Roman" w:hAnsi="Times New Roman"/>
          <w:color w:val="0000FF"/>
        </w:rPr>
        <w:t xml:space="preserve">r </w:t>
      </w:r>
      <w:r w:rsidRPr="007F25B6">
        <w:rPr>
          <w:rFonts w:ascii="Times New Roman" w:hAnsi="Times New Roman"/>
          <w:color w:val="0000FF"/>
          <w:spacing w:val="1"/>
        </w:rPr>
        <w:t>mus</w:t>
      </w:r>
      <w:r w:rsidRPr="007F25B6">
        <w:rPr>
          <w:rFonts w:ascii="Times New Roman" w:hAnsi="Times New Roman"/>
          <w:color w:val="0000FF"/>
        </w:rPr>
        <w:t xml:space="preserve">t </w:t>
      </w:r>
      <w:r w:rsidRPr="007F25B6">
        <w:rPr>
          <w:rFonts w:ascii="Times New Roman" w:hAnsi="Times New Roman"/>
          <w:color w:val="0000FF"/>
          <w:spacing w:val="1"/>
        </w:rPr>
        <w:t>compl</w:t>
      </w:r>
      <w:r w:rsidRPr="007F25B6">
        <w:rPr>
          <w:rFonts w:ascii="Times New Roman" w:hAnsi="Times New Roman"/>
          <w:color w:val="0000FF"/>
        </w:rPr>
        <w:t xml:space="preserve">y </w:t>
      </w:r>
      <w:r w:rsidRPr="007F25B6">
        <w:rPr>
          <w:rFonts w:ascii="Times New Roman" w:hAnsi="Times New Roman"/>
          <w:color w:val="0000FF"/>
          <w:spacing w:val="1"/>
        </w:rPr>
        <w:t>wit</w:t>
      </w:r>
      <w:r w:rsidRPr="007F25B6">
        <w:rPr>
          <w:rFonts w:ascii="Times New Roman" w:hAnsi="Times New Roman"/>
          <w:color w:val="0000FF"/>
        </w:rPr>
        <w:t xml:space="preserve">h </w:t>
      </w:r>
      <w:r w:rsidR="004275F6" w:rsidRPr="007F25B6">
        <w:rPr>
          <w:rFonts w:ascii="Times New Roman" w:hAnsi="Times New Roman"/>
          <w:color w:val="0000FF"/>
          <w:spacing w:val="1"/>
        </w:rPr>
        <w:t xml:space="preserve">the provisions of this Act </w:t>
      </w:r>
      <w:r w:rsidRPr="007F25B6">
        <w:rPr>
          <w:rFonts w:ascii="Times New Roman" w:hAnsi="Times New Roman"/>
          <w:color w:val="0000FF"/>
          <w:spacing w:val="1"/>
        </w:rPr>
        <w:t>befor</w:t>
      </w:r>
      <w:r w:rsidRPr="007F25B6">
        <w:rPr>
          <w:rFonts w:ascii="Times New Roman" w:hAnsi="Times New Roman"/>
          <w:color w:val="0000FF"/>
        </w:rPr>
        <w:t xml:space="preserve">e </w:t>
      </w:r>
      <w:r w:rsidRPr="007F25B6">
        <w:rPr>
          <w:rFonts w:ascii="Times New Roman" w:hAnsi="Times New Roman"/>
          <w:color w:val="0000FF"/>
          <w:spacing w:val="1"/>
        </w:rPr>
        <w:t>amendin</w:t>
      </w:r>
      <w:r w:rsidRPr="007F25B6">
        <w:rPr>
          <w:rFonts w:ascii="Times New Roman" w:hAnsi="Times New Roman"/>
          <w:color w:val="0000FF"/>
        </w:rPr>
        <w:t xml:space="preserve">g </w:t>
      </w:r>
      <w:r w:rsidRPr="007F25B6">
        <w:rPr>
          <w:rFonts w:ascii="Times New Roman" w:hAnsi="Times New Roman"/>
          <w:color w:val="0000FF"/>
          <w:spacing w:val="1"/>
        </w:rPr>
        <w:t>th</w:t>
      </w:r>
      <w:r w:rsidRPr="007F25B6">
        <w:rPr>
          <w:rFonts w:ascii="Times New Roman" w:hAnsi="Times New Roman"/>
          <w:color w:val="0000FF"/>
        </w:rPr>
        <w:t xml:space="preserve">e </w:t>
      </w:r>
      <w:r w:rsidRPr="007F25B6">
        <w:rPr>
          <w:rFonts w:ascii="Times New Roman" w:hAnsi="Times New Roman"/>
          <w:color w:val="0000FF"/>
          <w:spacing w:val="1"/>
        </w:rPr>
        <w:t xml:space="preserve">list </w:t>
      </w:r>
      <w:r w:rsidRPr="007F25B6">
        <w:rPr>
          <w:rFonts w:ascii="Times New Roman" w:hAnsi="Times New Roman"/>
          <w:color w:val="0000FF"/>
        </w:rPr>
        <w:t>referred to in that section.</w:t>
      </w:r>
    </w:p>
    <w:p w14:paraId="03B3E3FF" w14:textId="77777777" w:rsidR="009F1B7A" w:rsidRPr="007F25B6" w:rsidRDefault="009F1B7A" w:rsidP="00A13C95">
      <w:pPr>
        <w:widowControl w:val="0"/>
        <w:autoSpaceDE w:val="0"/>
        <w:autoSpaceDN w:val="0"/>
        <w:adjustRightInd w:val="0"/>
        <w:spacing w:after="0" w:line="360" w:lineRule="auto"/>
        <w:ind w:left="1440" w:right="401" w:hanging="428"/>
        <w:jc w:val="both"/>
        <w:rPr>
          <w:rFonts w:ascii="Times New Roman" w:hAnsi="Times New Roman"/>
          <w:color w:val="0000FF"/>
        </w:rPr>
      </w:pPr>
      <w:r w:rsidRPr="007F25B6">
        <w:rPr>
          <w:rFonts w:ascii="Times New Roman" w:hAnsi="Times New Roman"/>
          <w:color w:val="0000FF"/>
        </w:rPr>
        <w:t>(3)</w:t>
      </w:r>
      <w:r w:rsidR="00A13C95" w:rsidRPr="007F25B6">
        <w:rPr>
          <w:rFonts w:ascii="Times New Roman" w:hAnsi="Times New Roman"/>
          <w:color w:val="0000FF"/>
        </w:rPr>
        <w:tab/>
        <w:t>A</w:t>
      </w:r>
      <w:r w:rsidRPr="007F25B6">
        <w:rPr>
          <w:rFonts w:ascii="Times New Roman" w:hAnsi="Times New Roman"/>
          <w:color w:val="0000FF"/>
        </w:rPr>
        <w:t>ny</w:t>
      </w:r>
      <w:r w:rsidRPr="007F25B6">
        <w:rPr>
          <w:rFonts w:ascii="Times New Roman" w:hAnsi="Times New Roman"/>
          <w:color w:val="0000FF"/>
          <w:spacing w:val="-8"/>
        </w:rPr>
        <w:t xml:space="preserve"> </w:t>
      </w:r>
      <w:r w:rsidRPr="007F25B6">
        <w:rPr>
          <w:rFonts w:ascii="Times New Roman" w:hAnsi="Times New Roman"/>
          <w:color w:val="0000FF"/>
        </w:rPr>
        <w:t>person</w:t>
      </w:r>
      <w:r w:rsidRPr="007F25B6">
        <w:rPr>
          <w:rFonts w:ascii="Times New Roman" w:hAnsi="Times New Roman"/>
          <w:color w:val="0000FF"/>
          <w:spacing w:val="-8"/>
        </w:rPr>
        <w:t xml:space="preserve"> </w:t>
      </w:r>
      <w:r w:rsidRPr="007F25B6">
        <w:rPr>
          <w:rFonts w:ascii="Times New Roman" w:hAnsi="Times New Roman"/>
          <w:color w:val="0000FF"/>
        </w:rPr>
        <w:t>may</w:t>
      </w:r>
      <w:r w:rsidRPr="007F25B6">
        <w:rPr>
          <w:rFonts w:ascii="Times New Roman" w:hAnsi="Times New Roman"/>
          <w:color w:val="0000FF"/>
          <w:spacing w:val="-8"/>
        </w:rPr>
        <w:t xml:space="preserve"> </w:t>
      </w:r>
      <w:r w:rsidRPr="007F25B6">
        <w:rPr>
          <w:rFonts w:ascii="Times New Roman" w:hAnsi="Times New Roman"/>
          <w:color w:val="0000FF"/>
        </w:rPr>
        <w:t>make</w:t>
      </w:r>
      <w:r w:rsidRPr="007F25B6">
        <w:rPr>
          <w:rFonts w:ascii="Times New Roman" w:hAnsi="Times New Roman"/>
          <w:color w:val="0000FF"/>
          <w:spacing w:val="-8"/>
        </w:rPr>
        <w:t xml:space="preserve"> </w:t>
      </w:r>
      <w:r w:rsidRPr="007F25B6">
        <w:rPr>
          <w:rFonts w:ascii="Times New Roman" w:hAnsi="Times New Roman"/>
          <w:color w:val="0000FF"/>
        </w:rPr>
        <w:t>representations</w:t>
      </w:r>
      <w:r w:rsidRPr="007F25B6">
        <w:rPr>
          <w:rFonts w:ascii="Times New Roman" w:hAnsi="Times New Roman"/>
          <w:color w:val="0000FF"/>
          <w:spacing w:val="-8"/>
        </w:rPr>
        <w:t xml:space="preserve"> </w:t>
      </w:r>
      <w:r w:rsidRPr="007F25B6">
        <w:rPr>
          <w:rFonts w:ascii="Times New Roman" w:hAnsi="Times New Roman"/>
          <w:color w:val="0000FF"/>
        </w:rPr>
        <w:t>to</w:t>
      </w:r>
      <w:r w:rsidRPr="007F25B6">
        <w:rPr>
          <w:rFonts w:ascii="Times New Roman" w:hAnsi="Times New Roman"/>
          <w:color w:val="0000FF"/>
          <w:spacing w:val="-8"/>
        </w:rPr>
        <w:t xml:space="preserve"> </w:t>
      </w:r>
      <w:r w:rsidRPr="007F25B6">
        <w:rPr>
          <w:rFonts w:ascii="Times New Roman" w:hAnsi="Times New Roman"/>
          <w:color w:val="0000FF"/>
        </w:rPr>
        <w:t>the</w:t>
      </w:r>
      <w:r w:rsidRPr="007F25B6">
        <w:rPr>
          <w:rFonts w:ascii="Times New Roman" w:hAnsi="Times New Roman"/>
          <w:color w:val="0000FF"/>
          <w:spacing w:val="-8"/>
        </w:rPr>
        <w:t xml:space="preserve"> </w:t>
      </w:r>
      <w:r w:rsidRPr="007F25B6">
        <w:rPr>
          <w:rFonts w:ascii="Times New Roman" w:hAnsi="Times New Roman"/>
          <w:color w:val="0000FF"/>
        </w:rPr>
        <w:t>Minister</w:t>
      </w:r>
      <w:r w:rsidRPr="007F25B6">
        <w:rPr>
          <w:rFonts w:ascii="Times New Roman" w:hAnsi="Times New Roman"/>
          <w:color w:val="0000FF"/>
          <w:spacing w:val="-8"/>
        </w:rPr>
        <w:t xml:space="preserve"> </w:t>
      </w:r>
      <w:r w:rsidRPr="007F25B6">
        <w:rPr>
          <w:rFonts w:ascii="Times New Roman" w:hAnsi="Times New Roman"/>
          <w:color w:val="0000FF"/>
        </w:rPr>
        <w:t>on</w:t>
      </w:r>
      <w:r w:rsidRPr="007F25B6">
        <w:rPr>
          <w:rFonts w:ascii="Times New Roman" w:hAnsi="Times New Roman"/>
          <w:color w:val="0000FF"/>
          <w:spacing w:val="-8"/>
        </w:rPr>
        <w:t xml:space="preserve"> </w:t>
      </w:r>
      <w:r w:rsidRPr="007F25B6">
        <w:rPr>
          <w:rFonts w:ascii="Times New Roman" w:hAnsi="Times New Roman"/>
          <w:color w:val="0000FF"/>
        </w:rPr>
        <w:t>the</w:t>
      </w:r>
      <w:r w:rsidRPr="007F25B6">
        <w:rPr>
          <w:rFonts w:ascii="Times New Roman" w:hAnsi="Times New Roman"/>
          <w:color w:val="0000FF"/>
          <w:spacing w:val="-8"/>
        </w:rPr>
        <w:t xml:space="preserve"> </w:t>
      </w:r>
      <w:r w:rsidRPr="007F25B6">
        <w:rPr>
          <w:rFonts w:ascii="Times New Roman" w:hAnsi="Times New Roman"/>
          <w:color w:val="0000FF"/>
        </w:rPr>
        <w:t>desirability</w:t>
      </w:r>
      <w:r w:rsidRPr="007F25B6">
        <w:rPr>
          <w:rFonts w:ascii="Times New Roman" w:hAnsi="Times New Roman"/>
          <w:color w:val="0000FF"/>
          <w:spacing w:val="-8"/>
        </w:rPr>
        <w:t xml:space="preserve"> </w:t>
      </w:r>
      <w:r w:rsidRPr="007F25B6">
        <w:rPr>
          <w:rFonts w:ascii="Times New Roman" w:hAnsi="Times New Roman"/>
          <w:color w:val="0000FF"/>
        </w:rPr>
        <w:t xml:space="preserve">of having an </w:t>
      </w:r>
      <w:r w:rsidR="004275F6" w:rsidRPr="007F25B6">
        <w:rPr>
          <w:rFonts w:ascii="Times New Roman" w:hAnsi="Times New Roman"/>
          <w:color w:val="0000FF"/>
        </w:rPr>
        <w:t xml:space="preserve">Organ of State or project </w:t>
      </w:r>
      <w:r w:rsidRPr="007F25B6">
        <w:rPr>
          <w:rFonts w:ascii="Times New Roman" w:hAnsi="Times New Roman"/>
          <w:color w:val="0000FF"/>
        </w:rPr>
        <w:t>activity listed or delisted in terms of this section.</w:t>
      </w:r>
    </w:p>
    <w:p w14:paraId="273E5234" w14:textId="77777777" w:rsidR="009F1B7A" w:rsidRPr="007F25B6" w:rsidRDefault="009F1B7A" w:rsidP="00CA5119">
      <w:pPr>
        <w:widowControl w:val="0"/>
        <w:autoSpaceDE w:val="0"/>
        <w:autoSpaceDN w:val="0"/>
        <w:adjustRightInd w:val="0"/>
        <w:spacing w:after="0" w:line="360" w:lineRule="auto"/>
        <w:ind w:left="1013"/>
        <w:jc w:val="both"/>
        <w:rPr>
          <w:rFonts w:ascii="Times New Roman" w:hAnsi="Times New Roman"/>
          <w:color w:val="0000FF"/>
        </w:rPr>
      </w:pPr>
      <w:r w:rsidRPr="007F25B6">
        <w:rPr>
          <w:rFonts w:ascii="Times New Roman" w:hAnsi="Times New Roman"/>
          <w:color w:val="0000FF"/>
        </w:rPr>
        <w:t>(4)</w:t>
      </w:r>
      <w:r w:rsidR="00A13C95" w:rsidRPr="007F25B6">
        <w:rPr>
          <w:rFonts w:ascii="Times New Roman" w:hAnsi="Times New Roman"/>
          <w:color w:val="0000FF"/>
        </w:rPr>
        <w:tab/>
      </w:r>
      <w:r w:rsidRPr="007F25B6">
        <w:rPr>
          <w:rFonts w:ascii="Times New Roman" w:hAnsi="Times New Roman"/>
          <w:color w:val="0000FF"/>
        </w:rPr>
        <w:t>The Minister is not bound by a representation made under subsection (3).</w:t>
      </w:r>
    </w:p>
    <w:p w14:paraId="1CE460F2" w14:textId="77777777" w:rsidR="009F1B7A" w:rsidRPr="007F25B6" w:rsidRDefault="00A7396F" w:rsidP="00004671">
      <w:pPr>
        <w:pStyle w:val="Heading2"/>
        <w:rPr>
          <w:color w:val="000000"/>
        </w:rPr>
      </w:pPr>
      <w:bookmarkStart w:id="86" w:name="_Toc410965119"/>
      <w:r w:rsidRPr="007F25B6">
        <w:t xml:space="preserve"> </w:t>
      </w:r>
      <w:bookmarkStart w:id="87" w:name="_Toc427492872"/>
      <w:r w:rsidR="009F1B7A" w:rsidRPr="007F25B6">
        <w:t>Procedure</w:t>
      </w:r>
      <w:r w:rsidR="009F1B7A" w:rsidRPr="007F25B6">
        <w:rPr>
          <w:spacing w:val="-3"/>
        </w:rPr>
        <w:t xml:space="preserve"> </w:t>
      </w:r>
      <w:r w:rsidR="009F1B7A" w:rsidRPr="007F25B6">
        <w:t>for</w:t>
      </w:r>
      <w:r w:rsidR="009F1B7A" w:rsidRPr="007F25B6">
        <w:rPr>
          <w:spacing w:val="-3"/>
        </w:rPr>
        <w:t xml:space="preserve"> </w:t>
      </w:r>
      <w:r w:rsidR="009F1B7A" w:rsidRPr="007F25B6">
        <w:t>identifying</w:t>
      </w:r>
      <w:r w:rsidR="009F1B7A" w:rsidRPr="007F25B6">
        <w:rPr>
          <w:spacing w:val="-3"/>
        </w:rPr>
        <w:t xml:space="preserve"> </w:t>
      </w:r>
      <w:r w:rsidR="009F1B7A" w:rsidRPr="007F25B6">
        <w:t>competent</w:t>
      </w:r>
      <w:r w:rsidR="009F1B7A" w:rsidRPr="007F25B6">
        <w:rPr>
          <w:spacing w:val="-3"/>
        </w:rPr>
        <w:t xml:space="preserve"> </w:t>
      </w:r>
      <w:r w:rsidR="009F1B7A" w:rsidRPr="007F25B6">
        <w:t>authorities</w:t>
      </w:r>
      <w:bookmarkEnd w:id="86"/>
      <w:bookmarkEnd w:id="87"/>
    </w:p>
    <w:p w14:paraId="0067E568" w14:textId="77777777" w:rsidR="00A13C95" w:rsidRPr="007F25B6" w:rsidRDefault="009F1B7A" w:rsidP="00027F31">
      <w:pPr>
        <w:pStyle w:val="ListParagraph"/>
        <w:widowControl w:val="0"/>
        <w:autoSpaceDE w:val="0"/>
        <w:autoSpaceDN w:val="0"/>
        <w:adjustRightInd w:val="0"/>
        <w:spacing w:after="0" w:line="360" w:lineRule="auto"/>
        <w:ind w:left="926" w:right="401"/>
        <w:jc w:val="both"/>
        <w:rPr>
          <w:rFonts w:ascii="Times New Roman" w:hAnsi="Times New Roman"/>
          <w:color w:val="000000"/>
        </w:rPr>
      </w:pPr>
      <w:r w:rsidRPr="007F25B6">
        <w:rPr>
          <w:rFonts w:ascii="Times New Roman" w:hAnsi="Times New Roman"/>
          <w:color w:val="292425"/>
        </w:rPr>
        <w:t>(1)</w:t>
      </w:r>
      <w:r w:rsidR="00A13C95" w:rsidRPr="007F25B6">
        <w:rPr>
          <w:rFonts w:ascii="Times New Roman" w:hAnsi="Times New Roman"/>
          <w:color w:val="292425"/>
        </w:rPr>
        <w:tab/>
        <w:t>W</w:t>
      </w:r>
      <w:r w:rsidRPr="007F25B6">
        <w:rPr>
          <w:rFonts w:ascii="Times New Roman" w:hAnsi="Times New Roman"/>
          <w:color w:val="292425"/>
        </w:rPr>
        <w:t>here no person or authority is, in terms of any other law, charged with</w:t>
      </w:r>
      <w:r w:rsidRPr="007F25B6">
        <w:rPr>
          <w:rFonts w:ascii="Times New Roman" w:hAnsi="Times New Roman"/>
          <w:color w:val="292425"/>
          <w:spacing w:val="-14"/>
        </w:rPr>
        <w:t xml:space="preserve"> </w:t>
      </w:r>
      <w:r w:rsidRPr="007F25B6">
        <w:rPr>
          <w:rFonts w:ascii="Times New Roman" w:hAnsi="Times New Roman"/>
          <w:color w:val="292425"/>
        </w:rPr>
        <w:t>the</w:t>
      </w:r>
      <w:r w:rsidRPr="007F25B6">
        <w:rPr>
          <w:rFonts w:ascii="Times New Roman" w:hAnsi="Times New Roman"/>
          <w:color w:val="292425"/>
          <w:spacing w:val="-14"/>
        </w:rPr>
        <w:t xml:space="preserve"> </w:t>
      </w:r>
    </w:p>
    <w:p w14:paraId="2CD870D1" w14:textId="77777777" w:rsidR="009F1B7A" w:rsidRPr="007F25B6" w:rsidRDefault="009F1B7A" w:rsidP="00A13C95">
      <w:pPr>
        <w:widowControl w:val="0"/>
        <w:autoSpaceDE w:val="0"/>
        <w:autoSpaceDN w:val="0"/>
        <w:adjustRightInd w:val="0"/>
        <w:spacing w:after="0" w:line="360" w:lineRule="auto"/>
        <w:ind w:left="1440" w:right="401"/>
        <w:jc w:val="both"/>
        <w:rPr>
          <w:rFonts w:ascii="Times New Roman" w:hAnsi="Times New Roman"/>
          <w:color w:val="000000"/>
        </w:rPr>
      </w:pPr>
      <w:proofErr w:type="gramStart"/>
      <w:r w:rsidRPr="007F25B6">
        <w:rPr>
          <w:rFonts w:ascii="Times New Roman" w:hAnsi="Times New Roman"/>
          <w:color w:val="292425"/>
        </w:rPr>
        <w:t>responsibility</w:t>
      </w:r>
      <w:proofErr w:type="gramEnd"/>
      <w:r w:rsidRPr="007F25B6">
        <w:rPr>
          <w:rFonts w:ascii="Times New Roman" w:hAnsi="Times New Roman"/>
          <w:color w:val="292425"/>
          <w:spacing w:val="-14"/>
        </w:rPr>
        <w:t xml:space="preserve"> </w:t>
      </w:r>
      <w:r w:rsidRPr="007F25B6">
        <w:rPr>
          <w:rFonts w:ascii="Times New Roman" w:hAnsi="Times New Roman"/>
          <w:color w:val="292425"/>
        </w:rPr>
        <w:t>of</w:t>
      </w:r>
      <w:r w:rsidRPr="007F25B6">
        <w:rPr>
          <w:rFonts w:ascii="Times New Roman" w:hAnsi="Times New Roman"/>
          <w:color w:val="292425"/>
          <w:spacing w:val="-14"/>
        </w:rPr>
        <w:t xml:space="preserve"> </w:t>
      </w:r>
      <w:r w:rsidRPr="007F25B6">
        <w:rPr>
          <w:rFonts w:ascii="Times New Roman" w:hAnsi="Times New Roman"/>
          <w:color w:val="292425"/>
        </w:rPr>
        <w:t>granting</w:t>
      </w:r>
      <w:r w:rsidRPr="007F25B6">
        <w:rPr>
          <w:rFonts w:ascii="Times New Roman" w:hAnsi="Times New Roman"/>
          <w:color w:val="292425"/>
          <w:spacing w:val="-14"/>
        </w:rPr>
        <w:t xml:space="preserve"> </w:t>
      </w:r>
      <w:r w:rsidRPr="007F25B6">
        <w:rPr>
          <w:rFonts w:ascii="Times New Roman" w:hAnsi="Times New Roman"/>
          <w:color w:val="292425"/>
        </w:rPr>
        <w:t>authorisation</w:t>
      </w:r>
      <w:r w:rsidRPr="007F25B6">
        <w:rPr>
          <w:rFonts w:ascii="Times New Roman" w:hAnsi="Times New Roman"/>
          <w:color w:val="292425"/>
          <w:spacing w:val="-14"/>
        </w:rPr>
        <w:t xml:space="preserve"> </w:t>
      </w:r>
      <w:r w:rsidRPr="007F25B6">
        <w:rPr>
          <w:rFonts w:ascii="Times New Roman" w:hAnsi="Times New Roman"/>
          <w:color w:val="292425"/>
        </w:rPr>
        <w:t>in</w:t>
      </w:r>
      <w:r w:rsidRPr="007F25B6">
        <w:rPr>
          <w:rFonts w:ascii="Times New Roman" w:hAnsi="Times New Roman"/>
          <w:color w:val="292425"/>
          <w:spacing w:val="-14"/>
        </w:rPr>
        <w:t xml:space="preserve"> </w:t>
      </w:r>
      <w:r w:rsidRPr="007F25B6">
        <w:rPr>
          <w:rFonts w:ascii="Times New Roman" w:hAnsi="Times New Roman"/>
          <w:color w:val="292425"/>
        </w:rPr>
        <w:t>respect</w:t>
      </w:r>
      <w:r w:rsidRPr="007F25B6">
        <w:rPr>
          <w:rFonts w:ascii="Times New Roman" w:hAnsi="Times New Roman"/>
          <w:color w:val="292425"/>
          <w:spacing w:val="-14"/>
        </w:rPr>
        <w:t xml:space="preserve"> </w:t>
      </w:r>
      <w:r w:rsidRPr="007F25B6">
        <w:rPr>
          <w:rFonts w:ascii="Times New Roman" w:hAnsi="Times New Roman"/>
          <w:color w:val="292425"/>
        </w:rPr>
        <w:t>of</w:t>
      </w:r>
      <w:r w:rsidRPr="007F25B6">
        <w:rPr>
          <w:rFonts w:ascii="Times New Roman" w:hAnsi="Times New Roman"/>
          <w:color w:val="292425"/>
          <w:spacing w:val="-14"/>
        </w:rPr>
        <w:t xml:space="preserve"> </w:t>
      </w:r>
      <w:r w:rsidRPr="007F25B6">
        <w:rPr>
          <w:rFonts w:ascii="Times New Roman" w:hAnsi="Times New Roman"/>
          <w:color w:val="292425"/>
        </w:rPr>
        <w:t>a</w:t>
      </w:r>
      <w:r w:rsidRPr="007F25B6">
        <w:rPr>
          <w:rFonts w:ascii="Times New Roman" w:hAnsi="Times New Roman"/>
          <w:color w:val="292425"/>
          <w:spacing w:val="-14"/>
        </w:rPr>
        <w:t xml:space="preserve"> </w:t>
      </w:r>
      <w:r w:rsidRPr="007F25B6">
        <w:rPr>
          <w:rFonts w:ascii="Times New Roman" w:hAnsi="Times New Roman"/>
          <w:color w:val="292425"/>
        </w:rPr>
        <w:t>listed</w:t>
      </w:r>
      <w:r w:rsidRPr="007F25B6">
        <w:rPr>
          <w:rFonts w:ascii="Times New Roman" w:hAnsi="Times New Roman"/>
          <w:color w:val="292425"/>
          <w:spacing w:val="-14"/>
        </w:rPr>
        <w:t xml:space="preserve"> </w:t>
      </w:r>
      <w:r w:rsidRPr="007F25B6">
        <w:rPr>
          <w:rFonts w:ascii="Times New Roman" w:hAnsi="Times New Roman"/>
          <w:color w:val="292425"/>
        </w:rPr>
        <w:t>activity</w:t>
      </w:r>
      <w:r w:rsidRPr="007F25B6">
        <w:rPr>
          <w:rFonts w:ascii="Times New Roman" w:hAnsi="Times New Roman"/>
          <w:color w:val="292425"/>
          <w:spacing w:val="-14"/>
        </w:rPr>
        <w:t xml:space="preserve"> </w:t>
      </w:r>
      <w:r w:rsidRPr="007F25B6">
        <w:rPr>
          <w:rFonts w:ascii="Times New Roman" w:hAnsi="Times New Roman"/>
          <w:color w:val="292425"/>
        </w:rPr>
        <w:t>the</w:t>
      </w:r>
      <w:r w:rsidRPr="007F25B6">
        <w:rPr>
          <w:rFonts w:ascii="Times New Roman" w:hAnsi="Times New Roman"/>
          <w:color w:val="292425"/>
          <w:spacing w:val="-14"/>
        </w:rPr>
        <w:t xml:space="preserve"> </w:t>
      </w:r>
      <w:r w:rsidRPr="007F25B6">
        <w:rPr>
          <w:rFonts w:ascii="Times New Roman" w:hAnsi="Times New Roman"/>
          <w:color w:val="292425"/>
        </w:rPr>
        <w:t xml:space="preserve">Minister must in the notice </w:t>
      </w:r>
      <w:r w:rsidR="006A4817" w:rsidRPr="007F25B6">
        <w:rPr>
          <w:rFonts w:ascii="Times New Roman" w:hAnsi="Times New Roman"/>
          <w:color w:val="292425"/>
        </w:rPr>
        <w:t>in terms of this Act</w:t>
      </w:r>
      <w:r w:rsidRPr="007F25B6">
        <w:rPr>
          <w:rFonts w:ascii="Times New Roman" w:hAnsi="Times New Roman"/>
          <w:color w:val="292425"/>
        </w:rPr>
        <w:t xml:space="preserve"> identify a person or authority who is responsible for</w:t>
      </w:r>
      <w:r w:rsidRPr="007F25B6">
        <w:rPr>
          <w:rFonts w:ascii="Times New Roman" w:hAnsi="Times New Roman"/>
          <w:color w:val="292425"/>
          <w:spacing w:val="-2"/>
        </w:rPr>
        <w:t xml:space="preserve"> </w:t>
      </w:r>
      <w:r w:rsidRPr="007F25B6">
        <w:rPr>
          <w:rFonts w:ascii="Times New Roman" w:hAnsi="Times New Roman"/>
          <w:color w:val="292425"/>
        </w:rPr>
        <w:t>grating</w:t>
      </w:r>
      <w:r w:rsidRPr="007F25B6">
        <w:rPr>
          <w:rFonts w:ascii="Times New Roman" w:hAnsi="Times New Roman"/>
          <w:color w:val="292425"/>
          <w:spacing w:val="-2"/>
        </w:rPr>
        <w:t xml:space="preserve"> </w:t>
      </w:r>
      <w:r w:rsidRPr="007F25B6">
        <w:rPr>
          <w:rFonts w:ascii="Times New Roman" w:hAnsi="Times New Roman"/>
          <w:color w:val="292425"/>
        </w:rPr>
        <w:t>authorisation</w:t>
      </w:r>
      <w:r w:rsidRPr="007F25B6">
        <w:rPr>
          <w:rFonts w:ascii="Times New Roman" w:hAnsi="Times New Roman"/>
          <w:color w:val="292425"/>
          <w:spacing w:val="-2"/>
        </w:rPr>
        <w:t xml:space="preserve"> </w:t>
      </w:r>
      <w:r w:rsidRPr="007F25B6">
        <w:rPr>
          <w:rFonts w:ascii="Times New Roman" w:hAnsi="Times New Roman"/>
          <w:color w:val="292425"/>
        </w:rPr>
        <w:t>in</w:t>
      </w:r>
      <w:r w:rsidRPr="007F25B6">
        <w:rPr>
          <w:rFonts w:ascii="Times New Roman" w:hAnsi="Times New Roman"/>
          <w:color w:val="292425"/>
          <w:spacing w:val="-2"/>
        </w:rPr>
        <w:t xml:space="preserve"> </w:t>
      </w:r>
      <w:r w:rsidRPr="007F25B6">
        <w:rPr>
          <w:rFonts w:ascii="Times New Roman" w:hAnsi="Times New Roman"/>
          <w:color w:val="292425"/>
        </w:rPr>
        <w:t>respect</w:t>
      </w:r>
      <w:r w:rsidRPr="007F25B6">
        <w:rPr>
          <w:rFonts w:ascii="Times New Roman" w:hAnsi="Times New Roman"/>
          <w:color w:val="292425"/>
          <w:spacing w:val="-2"/>
        </w:rPr>
        <w:t xml:space="preserve"> </w:t>
      </w:r>
      <w:r w:rsidRPr="007F25B6">
        <w:rPr>
          <w:rFonts w:ascii="Times New Roman" w:hAnsi="Times New Roman"/>
          <w:color w:val="292425"/>
        </w:rPr>
        <w:t>of</w:t>
      </w:r>
      <w:r w:rsidRPr="007F25B6">
        <w:rPr>
          <w:rFonts w:ascii="Times New Roman" w:hAnsi="Times New Roman"/>
          <w:color w:val="292425"/>
          <w:spacing w:val="-2"/>
        </w:rPr>
        <w:t xml:space="preserve"> </w:t>
      </w:r>
      <w:r w:rsidRPr="007F25B6">
        <w:rPr>
          <w:rFonts w:ascii="Times New Roman" w:hAnsi="Times New Roman"/>
          <w:color w:val="292425"/>
        </w:rPr>
        <w:t>that</w:t>
      </w:r>
      <w:r w:rsidRPr="007F25B6">
        <w:rPr>
          <w:rFonts w:ascii="Times New Roman" w:hAnsi="Times New Roman"/>
          <w:color w:val="292425"/>
          <w:spacing w:val="-2"/>
        </w:rPr>
        <w:t xml:space="preserve"> </w:t>
      </w:r>
      <w:r w:rsidR="006A4817" w:rsidRPr="007F25B6">
        <w:rPr>
          <w:rFonts w:ascii="Times New Roman" w:hAnsi="Times New Roman"/>
          <w:color w:val="292425"/>
          <w:spacing w:val="-2"/>
        </w:rPr>
        <w:t xml:space="preserve">listed </w:t>
      </w:r>
      <w:r w:rsidRPr="007F25B6">
        <w:rPr>
          <w:rFonts w:ascii="Times New Roman" w:hAnsi="Times New Roman"/>
          <w:color w:val="292425"/>
        </w:rPr>
        <w:t>activity.</w:t>
      </w:r>
    </w:p>
    <w:p w14:paraId="066CD7F3" w14:textId="77777777" w:rsidR="009F1B7A" w:rsidRPr="007F25B6" w:rsidRDefault="00A13C95" w:rsidP="00A13C95">
      <w:pPr>
        <w:widowControl w:val="0"/>
        <w:autoSpaceDE w:val="0"/>
        <w:autoSpaceDN w:val="0"/>
        <w:adjustRightInd w:val="0"/>
        <w:spacing w:after="0" w:line="360" w:lineRule="auto"/>
        <w:ind w:left="1447" w:right="400" w:hanging="435"/>
        <w:jc w:val="both"/>
        <w:rPr>
          <w:rFonts w:ascii="Times New Roman" w:hAnsi="Times New Roman"/>
          <w:color w:val="000000"/>
        </w:rPr>
      </w:pPr>
      <w:r w:rsidRPr="007F25B6">
        <w:rPr>
          <w:rFonts w:ascii="Times New Roman" w:hAnsi="Times New Roman"/>
          <w:color w:val="292425"/>
        </w:rPr>
        <w:t>(2)</w:t>
      </w:r>
      <w:r w:rsidRPr="007F25B6">
        <w:rPr>
          <w:rFonts w:ascii="Times New Roman" w:hAnsi="Times New Roman"/>
          <w:color w:val="292425"/>
        </w:rPr>
        <w:tab/>
      </w:r>
      <w:r w:rsidR="009F1B7A" w:rsidRPr="007F25B6">
        <w:rPr>
          <w:rFonts w:ascii="Times New Roman" w:hAnsi="Times New Roman"/>
          <w:color w:val="292425"/>
          <w:spacing w:val="2"/>
        </w:rPr>
        <w:t>Th</w:t>
      </w:r>
      <w:r w:rsidR="009F1B7A" w:rsidRPr="007F25B6">
        <w:rPr>
          <w:rFonts w:ascii="Times New Roman" w:hAnsi="Times New Roman"/>
          <w:color w:val="292425"/>
        </w:rPr>
        <w:t xml:space="preserve">e </w:t>
      </w:r>
      <w:r w:rsidR="009F1B7A" w:rsidRPr="007F25B6">
        <w:rPr>
          <w:rFonts w:ascii="Times New Roman" w:hAnsi="Times New Roman"/>
          <w:color w:val="292425"/>
          <w:spacing w:val="2"/>
        </w:rPr>
        <w:t>Ministe</w:t>
      </w:r>
      <w:r w:rsidR="009F1B7A" w:rsidRPr="007F25B6">
        <w:rPr>
          <w:rFonts w:ascii="Times New Roman" w:hAnsi="Times New Roman"/>
          <w:color w:val="292425"/>
        </w:rPr>
        <w:t xml:space="preserve">r </w:t>
      </w:r>
      <w:r w:rsidR="009F1B7A" w:rsidRPr="007F25B6">
        <w:rPr>
          <w:rFonts w:ascii="Times New Roman" w:hAnsi="Times New Roman"/>
          <w:color w:val="292425"/>
          <w:spacing w:val="2"/>
        </w:rPr>
        <w:t>o</w:t>
      </w:r>
      <w:r w:rsidR="009F1B7A" w:rsidRPr="007F25B6">
        <w:rPr>
          <w:rFonts w:ascii="Times New Roman" w:hAnsi="Times New Roman"/>
          <w:color w:val="292425"/>
        </w:rPr>
        <w:t xml:space="preserve">r </w:t>
      </w:r>
      <w:r w:rsidR="009F1B7A" w:rsidRPr="007F25B6">
        <w:rPr>
          <w:rFonts w:ascii="Times New Roman" w:hAnsi="Times New Roman"/>
          <w:color w:val="292425"/>
          <w:spacing w:val="2"/>
        </w:rPr>
        <w:t>an</w:t>
      </w:r>
      <w:r w:rsidR="009F1B7A" w:rsidRPr="007F25B6">
        <w:rPr>
          <w:rFonts w:ascii="Times New Roman" w:hAnsi="Times New Roman"/>
          <w:color w:val="292425"/>
        </w:rPr>
        <w:t xml:space="preserve">y </w:t>
      </w:r>
      <w:r w:rsidR="009F1B7A" w:rsidRPr="007F25B6">
        <w:rPr>
          <w:rFonts w:ascii="Times New Roman" w:hAnsi="Times New Roman"/>
          <w:color w:val="292425"/>
          <w:spacing w:val="2"/>
        </w:rPr>
        <w:t>othe</w:t>
      </w:r>
      <w:r w:rsidR="009F1B7A" w:rsidRPr="007F25B6">
        <w:rPr>
          <w:rFonts w:ascii="Times New Roman" w:hAnsi="Times New Roman"/>
          <w:color w:val="292425"/>
        </w:rPr>
        <w:t xml:space="preserve">r </w:t>
      </w:r>
      <w:r w:rsidR="009F1B7A" w:rsidRPr="007F25B6">
        <w:rPr>
          <w:rFonts w:ascii="Times New Roman" w:hAnsi="Times New Roman"/>
          <w:color w:val="292425"/>
          <w:spacing w:val="2"/>
        </w:rPr>
        <w:t>orga</w:t>
      </w:r>
      <w:r w:rsidR="009F1B7A" w:rsidRPr="007F25B6">
        <w:rPr>
          <w:rFonts w:ascii="Times New Roman" w:hAnsi="Times New Roman"/>
          <w:color w:val="292425"/>
        </w:rPr>
        <w:t xml:space="preserve">n </w:t>
      </w:r>
      <w:r w:rsidR="009F1B7A" w:rsidRPr="007F25B6">
        <w:rPr>
          <w:rFonts w:ascii="Times New Roman" w:hAnsi="Times New Roman"/>
          <w:color w:val="292425"/>
          <w:spacing w:val="2"/>
        </w:rPr>
        <w:t>o</w:t>
      </w:r>
      <w:r w:rsidR="009F1B7A" w:rsidRPr="007F25B6">
        <w:rPr>
          <w:rFonts w:ascii="Times New Roman" w:hAnsi="Times New Roman"/>
          <w:color w:val="292425"/>
        </w:rPr>
        <w:t xml:space="preserve">f </w:t>
      </w:r>
      <w:r w:rsidR="009F1B7A" w:rsidRPr="007F25B6">
        <w:rPr>
          <w:rFonts w:ascii="Times New Roman" w:hAnsi="Times New Roman"/>
          <w:color w:val="292425"/>
          <w:spacing w:val="2"/>
        </w:rPr>
        <w:t>stat</w:t>
      </w:r>
      <w:r w:rsidR="009F1B7A" w:rsidRPr="007F25B6">
        <w:rPr>
          <w:rFonts w:ascii="Times New Roman" w:hAnsi="Times New Roman"/>
          <w:color w:val="292425"/>
        </w:rPr>
        <w:t xml:space="preserve">e </w:t>
      </w:r>
      <w:r w:rsidR="009F1B7A" w:rsidRPr="007F25B6">
        <w:rPr>
          <w:rFonts w:ascii="Times New Roman" w:hAnsi="Times New Roman"/>
          <w:color w:val="292425"/>
          <w:spacing w:val="2"/>
        </w:rPr>
        <w:t>ma</w:t>
      </w:r>
      <w:r w:rsidR="009F1B7A" w:rsidRPr="007F25B6">
        <w:rPr>
          <w:rFonts w:ascii="Times New Roman" w:hAnsi="Times New Roman"/>
          <w:color w:val="292425"/>
        </w:rPr>
        <w:t xml:space="preserve">y </w:t>
      </w:r>
      <w:r w:rsidR="009F1B7A" w:rsidRPr="007F25B6">
        <w:rPr>
          <w:rFonts w:ascii="Times New Roman" w:hAnsi="Times New Roman"/>
          <w:color w:val="292425"/>
          <w:spacing w:val="2"/>
        </w:rPr>
        <w:t>unde</w:t>
      </w:r>
      <w:r w:rsidR="009F1B7A" w:rsidRPr="007F25B6">
        <w:rPr>
          <w:rFonts w:ascii="Times New Roman" w:hAnsi="Times New Roman"/>
          <w:color w:val="292425"/>
        </w:rPr>
        <w:t xml:space="preserve">r </w:t>
      </w:r>
      <w:r w:rsidR="009F1B7A" w:rsidRPr="007F25B6">
        <w:rPr>
          <w:rFonts w:ascii="Times New Roman" w:hAnsi="Times New Roman"/>
          <w:color w:val="292425"/>
          <w:spacing w:val="2"/>
        </w:rPr>
        <w:t>subsectio</w:t>
      </w:r>
      <w:r w:rsidR="009F1B7A" w:rsidRPr="007F25B6">
        <w:rPr>
          <w:rFonts w:ascii="Times New Roman" w:hAnsi="Times New Roman"/>
          <w:color w:val="292425"/>
        </w:rPr>
        <w:t xml:space="preserve">n </w:t>
      </w:r>
      <w:r w:rsidR="009F1B7A" w:rsidRPr="007F25B6">
        <w:rPr>
          <w:rFonts w:ascii="Times New Roman" w:hAnsi="Times New Roman"/>
          <w:color w:val="292425"/>
          <w:spacing w:val="2"/>
        </w:rPr>
        <w:t>(1</w:t>
      </w:r>
      <w:r w:rsidR="009F1B7A" w:rsidRPr="007F25B6">
        <w:rPr>
          <w:rFonts w:ascii="Times New Roman" w:hAnsi="Times New Roman"/>
          <w:color w:val="292425"/>
        </w:rPr>
        <w:t xml:space="preserve">) </w:t>
      </w:r>
      <w:r w:rsidR="009F1B7A" w:rsidRPr="007F25B6">
        <w:rPr>
          <w:rFonts w:ascii="Times New Roman" w:hAnsi="Times New Roman"/>
          <w:color w:val="292425"/>
          <w:spacing w:val="2"/>
        </w:rPr>
        <w:t xml:space="preserve">be </w:t>
      </w:r>
      <w:r w:rsidR="009F1B7A" w:rsidRPr="007F25B6">
        <w:rPr>
          <w:rFonts w:ascii="Times New Roman" w:hAnsi="Times New Roman"/>
          <w:color w:val="292425"/>
        </w:rPr>
        <w:t>identified</w:t>
      </w:r>
      <w:r w:rsidR="009F1B7A" w:rsidRPr="007F25B6">
        <w:rPr>
          <w:rFonts w:ascii="Times New Roman" w:hAnsi="Times New Roman"/>
          <w:color w:val="292425"/>
          <w:spacing w:val="-4"/>
        </w:rPr>
        <w:t xml:space="preserve"> </w:t>
      </w:r>
      <w:r w:rsidR="009F1B7A" w:rsidRPr="007F25B6">
        <w:rPr>
          <w:rFonts w:ascii="Times New Roman" w:hAnsi="Times New Roman"/>
          <w:color w:val="292425"/>
        </w:rPr>
        <w:t>as</w:t>
      </w:r>
      <w:r w:rsidR="009F1B7A" w:rsidRPr="007F25B6">
        <w:rPr>
          <w:rFonts w:ascii="Times New Roman" w:hAnsi="Times New Roman"/>
          <w:color w:val="292425"/>
          <w:spacing w:val="-4"/>
        </w:rPr>
        <w:t xml:space="preserve"> </w:t>
      </w:r>
      <w:r w:rsidR="009F1B7A" w:rsidRPr="007F25B6">
        <w:rPr>
          <w:rFonts w:ascii="Times New Roman" w:hAnsi="Times New Roman"/>
          <w:color w:val="292425"/>
        </w:rPr>
        <w:t>the</w:t>
      </w:r>
      <w:r w:rsidR="009F1B7A" w:rsidRPr="007F25B6">
        <w:rPr>
          <w:rFonts w:ascii="Times New Roman" w:hAnsi="Times New Roman"/>
          <w:color w:val="292425"/>
          <w:spacing w:val="-4"/>
        </w:rPr>
        <w:t xml:space="preserve"> </w:t>
      </w:r>
      <w:r w:rsidR="009F1B7A" w:rsidRPr="007F25B6">
        <w:rPr>
          <w:rFonts w:ascii="Times New Roman" w:hAnsi="Times New Roman"/>
          <w:color w:val="292425"/>
        </w:rPr>
        <w:t>competent</w:t>
      </w:r>
      <w:r w:rsidR="009F1B7A" w:rsidRPr="007F25B6">
        <w:rPr>
          <w:rFonts w:ascii="Times New Roman" w:hAnsi="Times New Roman"/>
          <w:color w:val="292425"/>
          <w:spacing w:val="-4"/>
        </w:rPr>
        <w:t xml:space="preserve"> </w:t>
      </w:r>
      <w:r w:rsidR="009F1B7A" w:rsidRPr="007F25B6">
        <w:rPr>
          <w:rFonts w:ascii="Times New Roman" w:hAnsi="Times New Roman"/>
          <w:color w:val="292425"/>
        </w:rPr>
        <w:t>authority.</w:t>
      </w:r>
    </w:p>
    <w:p w14:paraId="18A534DC" w14:textId="77777777" w:rsidR="009F1B7A" w:rsidRPr="007F25B6" w:rsidRDefault="009F1B7A" w:rsidP="00A13C95">
      <w:pPr>
        <w:widowControl w:val="0"/>
        <w:autoSpaceDE w:val="0"/>
        <w:autoSpaceDN w:val="0"/>
        <w:adjustRightInd w:val="0"/>
        <w:spacing w:after="0" w:line="360" w:lineRule="auto"/>
        <w:ind w:left="1440" w:right="396" w:hanging="428"/>
        <w:jc w:val="both"/>
        <w:rPr>
          <w:rFonts w:ascii="Times New Roman" w:hAnsi="Times New Roman"/>
          <w:color w:val="0000FF"/>
        </w:rPr>
      </w:pPr>
      <w:r w:rsidRPr="007F25B6">
        <w:rPr>
          <w:rFonts w:ascii="Times New Roman" w:hAnsi="Times New Roman"/>
          <w:color w:val="292425"/>
        </w:rPr>
        <w:t>(3)</w:t>
      </w:r>
      <w:r w:rsidR="00A13C95" w:rsidRPr="007F25B6">
        <w:rPr>
          <w:rFonts w:ascii="Times New Roman" w:hAnsi="Times New Roman"/>
          <w:color w:val="292425"/>
        </w:rPr>
        <w:tab/>
      </w:r>
      <w:r w:rsidRPr="007F25B6">
        <w:rPr>
          <w:rFonts w:ascii="Times New Roman" w:hAnsi="Times New Roman"/>
          <w:color w:val="0000FF"/>
          <w:spacing w:val="5"/>
        </w:rPr>
        <w:t>Th</w:t>
      </w:r>
      <w:r w:rsidRPr="007F25B6">
        <w:rPr>
          <w:rFonts w:ascii="Times New Roman" w:hAnsi="Times New Roman"/>
          <w:color w:val="0000FF"/>
        </w:rPr>
        <w:t>e</w:t>
      </w:r>
      <w:r w:rsidRPr="007F25B6">
        <w:rPr>
          <w:rFonts w:ascii="Times New Roman" w:hAnsi="Times New Roman"/>
          <w:color w:val="0000FF"/>
          <w:spacing w:val="3"/>
        </w:rPr>
        <w:t xml:space="preserve"> </w:t>
      </w:r>
      <w:r w:rsidRPr="007F25B6">
        <w:rPr>
          <w:rFonts w:ascii="Times New Roman" w:hAnsi="Times New Roman"/>
          <w:color w:val="0000FF"/>
          <w:spacing w:val="5"/>
        </w:rPr>
        <w:t>Ministe</w:t>
      </w:r>
      <w:r w:rsidRPr="007F25B6">
        <w:rPr>
          <w:rFonts w:ascii="Times New Roman" w:hAnsi="Times New Roman"/>
          <w:color w:val="0000FF"/>
        </w:rPr>
        <w:t>r</w:t>
      </w:r>
      <w:r w:rsidRPr="007F25B6">
        <w:rPr>
          <w:rFonts w:ascii="Times New Roman" w:hAnsi="Times New Roman"/>
          <w:color w:val="0000FF"/>
          <w:spacing w:val="3"/>
        </w:rPr>
        <w:t xml:space="preserve"> </w:t>
      </w:r>
      <w:r w:rsidRPr="007F25B6">
        <w:rPr>
          <w:rFonts w:ascii="Times New Roman" w:hAnsi="Times New Roman"/>
          <w:color w:val="0000FF"/>
          <w:spacing w:val="5"/>
        </w:rPr>
        <w:t>ma</w:t>
      </w:r>
      <w:r w:rsidRPr="007F25B6">
        <w:rPr>
          <w:rFonts w:ascii="Times New Roman" w:hAnsi="Times New Roman"/>
          <w:color w:val="0000FF"/>
        </w:rPr>
        <w:t>y</w:t>
      </w:r>
      <w:r w:rsidRPr="007F25B6">
        <w:rPr>
          <w:rFonts w:ascii="Times New Roman" w:hAnsi="Times New Roman"/>
          <w:color w:val="0000FF"/>
          <w:spacing w:val="3"/>
        </w:rPr>
        <w:t xml:space="preserve"> </w:t>
      </w:r>
      <w:r w:rsidRPr="007F25B6">
        <w:rPr>
          <w:rFonts w:ascii="Times New Roman" w:hAnsi="Times New Roman"/>
          <w:color w:val="0000FF"/>
          <w:spacing w:val="5"/>
        </w:rPr>
        <w:t>agre</w:t>
      </w:r>
      <w:r w:rsidRPr="007F25B6">
        <w:rPr>
          <w:rFonts w:ascii="Times New Roman" w:hAnsi="Times New Roman"/>
          <w:color w:val="0000FF"/>
        </w:rPr>
        <w:t>e</w:t>
      </w:r>
      <w:r w:rsidRPr="007F25B6">
        <w:rPr>
          <w:rFonts w:ascii="Times New Roman" w:hAnsi="Times New Roman"/>
          <w:color w:val="0000FF"/>
          <w:spacing w:val="3"/>
        </w:rPr>
        <w:t xml:space="preserve"> </w:t>
      </w:r>
      <w:r w:rsidRPr="007F25B6">
        <w:rPr>
          <w:rFonts w:ascii="Times New Roman" w:hAnsi="Times New Roman"/>
          <w:color w:val="0000FF"/>
          <w:spacing w:val="5"/>
        </w:rPr>
        <w:t>wit</w:t>
      </w:r>
      <w:r w:rsidRPr="007F25B6">
        <w:rPr>
          <w:rFonts w:ascii="Times New Roman" w:hAnsi="Times New Roman"/>
          <w:color w:val="0000FF"/>
        </w:rPr>
        <w:t>h</w:t>
      </w:r>
      <w:r w:rsidRPr="007F25B6">
        <w:rPr>
          <w:rFonts w:ascii="Times New Roman" w:hAnsi="Times New Roman"/>
          <w:color w:val="0000FF"/>
          <w:spacing w:val="3"/>
        </w:rPr>
        <w:t xml:space="preserve"> </w:t>
      </w:r>
      <w:r w:rsidRPr="007F25B6">
        <w:rPr>
          <w:rFonts w:ascii="Times New Roman" w:hAnsi="Times New Roman"/>
          <w:color w:val="0000FF"/>
          <w:spacing w:val="5"/>
        </w:rPr>
        <w:t>a</w:t>
      </w:r>
      <w:r w:rsidRPr="007F25B6">
        <w:rPr>
          <w:rFonts w:ascii="Times New Roman" w:hAnsi="Times New Roman"/>
          <w:color w:val="0000FF"/>
        </w:rPr>
        <w:t>n</w:t>
      </w:r>
      <w:r w:rsidRPr="007F25B6">
        <w:rPr>
          <w:rFonts w:ascii="Times New Roman" w:hAnsi="Times New Roman"/>
          <w:color w:val="0000FF"/>
          <w:spacing w:val="3"/>
        </w:rPr>
        <w:t xml:space="preserve"> </w:t>
      </w:r>
      <w:r w:rsidRPr="007F25B6">
        <w:rPr>
          <w:rFonts w:ascii="Times New Roman" w:hAnsi="Times New Roman"/>
          <w:color w:val="0000FF"/>
          <w:spacing w:val="5"/>
        </w:rPr>
        <w:t>orga</w:t>
      </w:r>
      <w:r w:rsidRPr="007F25B6">
        <w:rPr>
          <w:rFonts w:ascii="Times New Roman" w:hAnsi="Times New Roman"/>
          <w:color w:val="0000FF"/>
        </w:rPr>
        <w:t>n</w:t>
      </w:r>
      <w:r w:rsidRPr="007F25B6">
        <w:rPr>
          <w:rFonts w:ascii="Times New Roman" w:hAnsi="Times New Roman"/>
          <w:color w:val="0000FF"/>
          <w:spacing w:val="3"/>
        </w:rPr>
        <w:t xml:space="preserve"> </w:t>
      </w:r>
      <w:r w:rsidRPr="007F25B6">
        <w:rPr>
          <w:rFonts w:ascii="Times New Roman" w:hAnsi="Times New Roman"/>
          <w:color w:val="0000FF"/>
          <w:spacing w:val="5"/>
        </w:rPr>
        <w:t>o</w:t>
      </w:r>
      <w:r w:rsidRPr="007F25B6">
        <w:rPr>
          <w:rFonts w:ascii="Times New Roman" w:hAnsi="Times New Roman"/>
          <w:color w:val="0000FF"/>
        </w:rPr>
        <w:t>f</w:t>
      </w:r>
      <w:r w:rsidRPr="007F25B6">
        <w:rPr>
          <w:rFonts w:ascii="Times New Roman" w:hAnsi="Times New Roman"/>
          <w:color w:val="0000FF"/>
          <w:spacing w:val="3"/>
        </w:rPr>
        <w:t xml:space="preserve"> </w:t>
      </w:r>
      <w:r w:rsidRPr="007F25B6">
        <w:rPr>
          <w:rFonts w:ascii="Times New Roman" w:hAnsi="Times New Roman"/>
          <w:color w:val="0000FF"/>
          <w:spacing w:val="5"/>
        </w:rPr>
        <w:t>stat</w:t>
      </w:r>
      <w:r w:rsidRPr="007F25B6">
        <w:rPr>
          <w:rFonts w:ascii="Times New Roman" w:hAnsi="Times New Roman"/>
          <w:color w:val="0000FF"/>
        </w:rPr>
        <w:t>e</w:t>
      </w:r>
      <w:r w:rsidRPr="007F25B6">
        <w:rPr>
          <w:rFonts w:ascii="Times New Roman" w:hAnsi="Times New Roman"/>
          <w:color w:val="0000FF"/>
          <w:spacing w:val="3"/>
        </w:rPr>
        <w:t xml:space="preserve"> </w:t>
      </w:r>
      <w:r w:rsidR="006A4817" w:rsidRPr="007F25B6">
        <w:rPr>
          <w:rFonts w:ascii="Times New Roman" w:hAnsi="Times New Roman"/>
          <w:color w:val="0000FF"/>
          <w:spacing w:val="5"/>
        </w:rPr>
        <w:t>tha</w:t>
      </w:r>
      <w:r w:rsidR="006A4817" w:rsidRPr="007F25B6">
        <w:rPr>
          <w:rFonts w:ascii="Times New Roman" w:hAnsi="Times New Roman"/>
          <w:color w:val="0000FF"/>
        </w:rPr>
        <w:t>t</w:t>
      </w:r>
      <w:r w:rsidR="006A4817" w:rsidRPr="007F25B6">
        <w:rPr>
          <w:rFonts w:ascii="Times New Roman" w:hAnsi="Times New Roman"/>
          <w:color w:val="0000FF"/>
          <w:spacing w:val="3"/>
        </w:rPr>
        <w:t xml:space="preserve"> </w:t>
      </w:r>
      <w:r w:rsidR="006A4817" w:rsidRPr="007F25B6">
        <w:rPr>
          <w:rFonts w:ascii="Times New Roman" w:hAnsi="Times New Roman"/>
          <w:color w:val="0000FF"/>
          <w:spacing w:val="5"/>
        </w:rPr>
        <w:t>the review of the environmental assessment reports</w:t>
      </w:r>
      <w:r w:rsidRPr="007F25B6">
        <w:rPr>
          <w:rFonts w:ascii="Times New Roman" w:hAnsi="Times New Roman"/>
          <w:color w:val="0000FF"/>
          <w:spacing w:val="-4"/>
        </w:rPr>
        <w:t xml:space="preserve"> </w:t>
      </w:r>
      <w:r w:rsidRPr="007F25B6">
        <w:rPr>
          <w:rFonts w:ascii="Times New Roman" w:hAnsi="Times New Roman"/>
          <w:color w:val="0000FF"/>
        </w:rPr>
        <w:t>of</w:t>
      </w:r>
      <w:r w:rsidRPr="007F25B6">
        <w:rPr>
          <w:rFonts w:ascii="Times New Roman" w:hAnsi="Times New Roman"/>
          <w:color w:val="0000FF"/>
          <w:spacing w:val="-4"/>
        </w:rPr>
        <w:t xml:space="preserve"> </w:t>
      </w:r>
      <w:r w:rsidRPr="007F25B6">
        <w:rPr>
          <w:rFonts w:ascii="Times New Roman" w:hAnsi="Times New Roman"/>
          <w:color w:val="0000FF"/>
        </w:rPr>
        <w:t>which</w:t>
      </w:r>
      <w:r w:rsidRPr="007F25B6">
        <w:rPr>
          <w:rFonts w:ascii="Times New Roman" w:hAnsi="Times New Roman"/>
          <w:color w:val="0000FF"/>
          <w:spacing w:val="-4"/>
        </w:rPr>
        <w:t xml:space="preserve"> </w:t>
      </w:r>
      <w:r w:rsidRPr="007F25B6">
        <w:rPr>
          <w:rFonts w:ascii="Times New Roman" w:hAnsi="Times New Roman"/>
          <w:color w:val="0000FF"/>
        </w:rPr>
        <w:t>the</w:t>
      </w:r>
      <w:r w:rsidRPr="007F25B6">
        <w:rPr>
          <w:rFonts w:ascii="Times New Roman" w:hAnsi="Times New Roman"/>
          <w:color w:val="0000FF"/>
          <w:spacing w:val="-4"/>
        </w:rPr>
        <w:t xml:space="preserve"> </w:t>
      </w:r>
      <w:r w:rsidRPr="007F25B6">
        <w:rPr>
          <w:rFonts w:ascii="Times New Roman" w:hAnsi="Times New Roman"/>
          <w:color w:val="0000FF"/>
        </w:rPr>
        <w:t>Minister</w:t>
      </w:r>
      <w:r w:rsidR="00A249AA">
        <w:rPr>
          <w:rFonts w:ascii="Times New Roman" w:hAnsi="Times New Roman"/>
          <w:color w:val="0000FF"/>
          <w:spacing w:val="-4"/>
        </w:rPr>
        <w:t xml:space="preserve"> has</w:t>
      </w:r>
      <w:r w:rsidRPr="007F25B6">
        <w:rPr>
          <w:rFonts w:ascii="Times New Roman" w:hAnsi="Times New Roman"/>
          <w:color w:val="0000FF"/>
          <w:spacing w:val="-4"/>
        </w:rPr>
        <w:t xml:space="preserve"> </w:t>
      </w:r>
      <w:r w:rsidRPr="007F25B6">
        <w:rPr>
          <w:rFonts w:ascii="Times New Roman" w:hAnsi="Times New Roman"/>
          <w:color w:val="0000FF"/>
        </w:rPr>
        <w:t>identified</w:t>
      </w:r>
      <w:r w:rsidRPr="007F25B6">
        <w:rPr>
          <w:rFonts w:ascii="Times New Roman" w:hAnsi="Times New Roman"/>
          <w:color w:val="0000FF"/>
          <w:spacing w:val="-4"/>
        </w:rPr>
        <w:t xml:space="preserve"> </w:t>
      </w:r>
      <w:r w:rsidRPr="007F25B6">
        <w:rPr>
          <w:rFonts w:ascii="Times New Roman" w:hAnsi="Times New Roman"/>
          <w:color w:val="0000FF"/>
        </w:rPr>
        <w:t>as</w:t>
      </w:r>
      <w:r w:rsidRPr="007F25B6">
        <w:rPr>
          <w:rFonts w:ascii="Times New Roman" w:hAnsi="Times New Roman"/>
          <w:color w:val="0000FF"/>
          <w:spacing w:val="-4"/>
        </w:rPr>
        <w:t xml:space="preserve"> </w:t>
      </w:r>
      <w:r w:rsidRPr="007F25B6">
        <w:rPr>
          <w:rFonts w:ascii="Times New Roman" w:hAnsi="Times New Roman"/>
          <w:color w:val="0000FF"/>
        </w:rPr>
        <w:t>the competent</w:t>
      </w:r>
      <w:r w:rsidRPr="007F25B6">
        <w:rPr>
          <w:rFonts w:ascii="Times New Roman" w:hAnsi="Times New Roman"/>
          <w:color w:val="0000FF"/>
          <w:spacing w:val="-1"/>
        </w:rPr>
        <w:t xml:space="preserve"> </w:t>
      </w:r>
      <w:r w:rsidRPr="007F25B6">
        <w:rPr>
          <w:rFonts w:ascii="Times New Roman" w:hAnsi="Times New Roman"/>
          <w:color w:val="0000FF"/>
        </w:rPr>
        <w:t>authority</w:t>
      </w:r>
      <w:r w:rsidRPr="007F25B6">
        <w:rPr>
          <w:rFonts w:ascii="Times New Roman" w:hAnsi="Times New Roman"/>
          <w:color w:val="0000FF"/>
          <w:spacing w:val="-1"/>
        </w:rPr>
        <w:t xml:space="preserve"> </w:t>
      </w:r>
      <w:r w:rsidRPr="007F25B6">
        <w:rPr>
          <w:rFonts w:ascii="Times New Roman" w:hAnsi="Times New Roman"/>
          <w:color w:val="0000FF"/>
        </w:rPr>
        <w:t>be</w:t>
      </w:r>
      <w:r w:rsidRPr="007F25B6">
        <w:rPr>
          <w:rFonts w:ascii="Times New Roman" w:hAnsi="Times New Roman"/>
          <w:color w:val="0000FF"/>
          <w:spacing w:val="-1"/>
        </w:rPr>
        <w:t xml:space="preserve"> </w:t>
      </w:r>
      <w:r w:rsidRPr="007F25B6">
        <w:rPr>
          <w:rFonts w:ascii="Times New Roman" w:hAnsi="Times New Roman"/>
          <w:color w:val="0000FF"/>
        </w:rPr>
        <w:t>dealt</w:t>
      </w:r>
      <w:r w:rsidRPr="007F25B6">
        <w:rPr>
          <w:rFonts w:ascii="Times New Roman" w:hAnsi="Times New Roman"/>
          <w:color w:val="0000FF"/>
          <w:spacing w:val="-1"/>
        </w:rPr>
        <w:t xml:space="preserve"> </w:t>
      </w:r>
      <w:r w:rsidRPr="007F25B6">
        <w:rPr>
          <w:rFonts w:ascii="Times New Roman" w:hAnsi="Times New Roman"/>
          <w:color w:val="0000FF"/>
        </w:rPr>
        <w:t>with</w:t>
      </w:r>
      <w:r w:rsidRPr="007F25B6">
        <w:rPr>
          <w:rFonts w:ascii="Times New Roman" w:hAnsi="Times New Roman"/>
          <w:color w:val="0000FF"/>
          <w:spacing w:val="-1"/>
        </w:rPr>
        <w:t xml:space="preserve"> </w:t>
      </w:r>
      <w:r w:rsidRPr="007F25B6">
        <w:rPr>
          <w:rFonts w:ascii="Times New Roman" w:hAnsi="Times New Roman"/>
          <w:color w:val="0000FF"/>
        </w:rPr>
        <w:t>by</w:t>
      </w:r>
      <w:r w:rsidRPr="007F25B6">
        <w:rPr>
          <w:rFonts w:ascii="Times New Roman" w:hAnsi="Times New Roman"/>
          <w:color w:val="0000FF"/>
          <w:spacing w:val="-1"/>
        </w:rPr>
        <w:t xml:space="preserve"> </w:t>
      </w:r>
      <w:r w:rsidRPr="007F25B6">
        <w:rPr>
          <w:rFonts w:ascii="Times New Roman" w:hAnsi="Times New Roman"/>
          <w:color w:val="0000FF"/>
        </w:rPr>
        <w:t>that</w:t>
      </w:r>
      <w:r w:rsidRPr="007F25B6">
        <w:rPr>
          <w:rFonts w:ascii="Times New Roman" w:hAnsi="Times New Roman"/>
          <w:color w:val="0000FF"/>
          <w:spacing w:val="-1"/>
        </w:rPr>
        <w:t xml:space="preserve"> </w:t>
      </w:r>
      <w:r w:rsidRPr="007F25B6">
        <w:rPr>
          <w:rFonts w:ascii="Times New Roman" w:hAnsi="Times New Roman"/>
          <w:color w:val="0000FF"/>
        </w:rPr>
        <w:t>organ</w:t>
      </w:r>
      <w:r w:rsidRPr="007F25B6">
        <w:rPr>
          <w:rFonts w:ascii="Times New Roman" w:hAnsi="Times New Roman"/>
          <w:color w:val="0000FF"/>
          <w:spacing w:val="-1"/>
        </w:rPr>
        <w:t xml:space="preserve"> </w:t>
      </w:r>
      <w:r w:rsidRPr="007F25B6">
        <w:rPr>
          <w:rFonts w:ascii="Times New Roman" w:hAnsi="Times New Roman"/>
          <w:color w:val="0000FF"/>
        </w:rPr>
        <w:t>of</w:t>
      </w:r>
      <w:r w:rsidRPr="007F25B6">
        <w:rPr>
          <w:rFonts w:ascii="Times New Roman" w:hAnsi="Times New Roman"/>
          <w:color w:val="0000FF"/>
          <w:spacing w:val="-1"/>
        </w:rPr>
        <w:t xml:space="preserve"> </w:t>
      </w:r>
      <w:r w:rsidRPr="007F25B6">
        <w:rPr>
          <w:rFonts w:ascii="Times New Roman" w:hAnsi="Times New Roman"/>
          <w:color w:val="0000FF"/>
        </w:rPr>
        <w:t>state.</w:t>
      </w:r>
    </w:p>
    <w:p w14:paraId="14E99C83" w14:textId="77777777" w:rsidR="009F1B7A" w:rsidRPr="007F25B6" w:rsidRDefault="00A7396F" w:rsidP="00004671">
      <w:pPr>
        <w:pStyle w:val="Heading2"/>
        <w:rPr>
          <w:color w:val="000000"/>
        </w:rPr>
      </w:pPr>
      <w:bookmarkStart w:id="88" w:name="_Toc410965120"/>
      <w:r w:rsidRPr="007F25B6">
        <w:t xml:space="preserve"> </w:t>
      </w:r>
      <w:bookmarkStart w:id="89" w:name="_Toc427492873"/>
      <w:r w:rsidR="009F1B7A" w:rsidRPr="007F25B6">
        <w:t>Effect</w:t>
      </w:r>
      <w:r w:rsidR="009F1B7A" w:rsidRPr="007F25B6">
        <w:rPr>
          <w:spacing w:val="-1"/>
        </w:rPr>
        <w:t xml:space="preserve"> </w:t>
      </w:r>
      <w:r w:rsidR="009F1B7A" w:rsidRPr="007F25B6">
        <w:t>of</w:t>
      </w:r>
      <w:r w:rsidR="009F1B7A" w:rsidRPr="007F25B6">
        <w:rPr>
          <w:spacing w:val="-1"/>
        </w:rPr>
        <w:t xml:space="preserve"> </w:t>
      </w:r>
      <w:r w:rsidR="009F1B7A" w:rsidRPr="007F25B6">
        <w:t>authorisations</w:t>
      </w:r>
      <w:r w:rsidR="009F1B7A" w:rsidRPr="007F25B6">
        <w:rPr>
          <w:spacing w:val="-1"/>
        </w:rPr>
        <w:t xml:space="preserve"> </w:t>
      </w:r>
      <w:r w:rsidR="009F1B7A" w:rsidRPr="007F25B6">
        <w:t>under</w:t>
      </w:r>
      <w:r w:rsidR="009F1B7A" w:rsidRPr="007F25B6">
        <w:rPr>
          <w:spacing w:val="-1"/>
        </w:rPr>
        <w:t xml:space="preserve"> </w:t>
      </w:r>
      <w:r w:rsidR="009F1B7A" w:rsidRPr="007F25B6">
        <w:t>other</w:t>
      </w:r>
      <w:r w:rsidR="009F1B7A" w:rsidRPr="007F25B6">
        <w:rPr>
          <w:spacing w:val="-1"/>
        </w:rPr>
        <w:t xml:space="preserve"> </w:t>
      </w:r>
      <w:r w:rsidR="009F1B7A" w:rsidRPr="007F25B6">
        <w:t>laws</w:t>
      </w:r>
      <w:bookmarkEnd w:id="88"/>
      <w:bookmarkEnd w:id="89"/>
    </w:p>
    <w:p w14:paraId="61261718" w14:textId="77777777" w:rsidR="00A13C95" w:rsidRPr="007F25B6" w:rsidRDefault="00A13C95" w:rsidP="0093519E">
      <w:pPr>
        <w:widowControl w:val="0"/>
        <w:autoSpaceDE w:val="0"/>
        <w:autoSpaceDN w:val="0"/>
        <w:adjustRightInd w:val="0"/>
        <w:spacing w:after="0" w:line="360" w:lineRule="auto"/>
        <w:ind w:left="566" w:right="401"/>
        <w:jc w:val="both"/>
        <w:rPr>
          <w:rFonts w:ascii="Times New Roman" w:hAnsi="Times New Roman"/>
          <w:color w:val="FF0000"/>
        </w:rPr>
      </w:pPr>
      <w:r w:rsidRPr="007F25B6">
        <w:rPr>
          <w:rFonts w:ascii="Times New Roman" w:hAnsi="Times New Roman"/>
          <w:color w:val="FF0000"/>
        </w:rPr>
        <w:t>(1)</w:t>
      </w:r>
      <w:r w:rsidRPr="007F25B6">
        <w:rPr>
          <w:rFonts w:ascii="Times New Roman" w:hAnsi="Times New Roman"/>
          <w:color w:val="FF0000"/>
        </w:rPr>
        <w:tab/>
      </w:r>
      <w:r w:rsidR="009F1B7A" w:rsidRPr="007F25B6">
        <w:rPr>
          <w:rFonts w:ascii="Times New Roman" w:hAnsi="Times New Roman"/>
          <w:color w:val="FF0000"/>
        </w:rPr>
        <w:t>Despite</w:t>
      </w:r>
      <w:r w:rsidR="009F1B7A" w:rsidRPr="007F25B6">
        <w:rPr>
          <w:rFonts w:ascii="Times New Roman" w:hAnsi="Times New Roman"/>
          <w:color w:val="FF0000"/>
          <w:spacing w:val="-10"/>
        </w:rPr>
        <w:t xml:space="preserve"> </w:t>
      </w:r>
      <w:r w:rsidR="009F1B7A" w:rsidRPr="007F25B6">
        <w:rPr>
          <w:rFonts w:ascii="Times New Roman" w:hAnsi="Times New Roman"/>
          <w:color w:val="FF0000"/>
        </w:rPr>
        <w:t>any</w:t>
      </w:r>
      <w:r w:rsidR="009F1B7A" w:rsidRPr="007F25B6">
        <w:rPr>
          <w:rFonts w:ascii="Times New Roman" w:hAnsi="Times New Roman"/>
          <w:color w:val="FF0000"/>
          <w:spacing w:val="-10"/>
        </w:rPr>
        <w:t xml:space="preserve"> </w:t>
      </w:r>
      <w:r w:rsidR="009F1B7A" w:rsidRPr="007F25B6">
        <w:rPr>
          <w:rFonts w:ascii="Times New Roman" w:hAnsi="Times New Roman"/>
          <w:color w:val="FF0000"/>
        </w:rPr>
        <w:t>other</w:t>
      </w:r>
      <w:r w:rsidR="009F1B7A" w:rsidRPr="007F25B6">
        <w:rPr>
          <w:rFonts w:ascii="Times New Roman" w:hAnsi="Times New Roman"/>
          <w:color w:val="FF0000"/>
          <w:spacing w:val="-10"/>
        </w:rPr>
        <w:t xml:space="preserve"> </w:t>
      </w:r>
      <w:r w:rsidR="009F1B7A" w:rsidRPr="007F25B6">
        <w:rPr>
          <w:rFonts w:ascii="Times New Roman" w:hAnsi="Times New Roman"/>
          <w:color w:val="FF0000"/>
        </w:rPr>
        <w:t>law</w:t>
      </w:r>
      <w:r w:rsidR="009F1B7A" w:rsidRPr="007F25B6">
        <w:rPr>
          <w:rFonts w:ascii="Times New Roman" w:hAnsi="Times New Roman"/>
          <w:color w:val="FF0000"/>
          <w:spacing w:val="-10"/>
        </w:rPr>
        <w:t xml:space="preserve"> </w:t>
      </w:r>
      <w:r w:rsidR="009F1B7A" w:rsidRPr="007F25B6">
        <w:rPr>
          <w:rFonts w:ascii="Times New Roman" w:hAnsi="Times New Roman"/>
          <w:color w:val="FF0000"/>
        </w:rPr>
        <w:t>to</w:t>
      </w:r>
      <w:r w:rsidR="009F1B7A" w:rsidRPr="007F25B6">
        <w:rPr>
          <w:rFonts w:ascii="Times New Roman" w:hAnsi="Times New Roman"/>
          <w:color w:val="FF0000"/>
          <w:spacing w:val="-10"/>
        </w:rPr>
        <w:t xml:space="preserve"> </w:t>
      </w:r>
      <w:r w:rsidR="009F1B7A" w:rsidRPr="007F25B6">
        <w:rPr>
          <w:rFonts w:ascii="Times New Roman" w:hAnsi="Times New Roman"/>
          <w:color w:val="FF0000"/>
        </w:rPr>
        <w:t>the</w:t>
      </w:r>
      <w:r w:rsidR="009F1B7A" w:rsidRPr="007F25B6">
        <w:rPr>
          <w:rFonts w:ascii="Times New Roman" w:hAnsi="Times New Roman"/>
          <w:color w:val="FF0000"/>
          <w:spacing w:val="-10"/>
        </w:rPr>
        <w:t xml:space="preserve"> </w:t>
      </w:r>
      <w:r w:rsidR="009F1B7A" w:rsidRPr="007F25B6">
        <w:rPr>
          <w:rFonts w:ascii="Times New Roman" w:hAnsi="Times New Roman"/>
          <w:color w:val="FF0000"/>
        </w:rPr>
        <w:t>contrary,</w:t>
      </w:r>
      <w:r w:rsidR="009F1B7A" w:rsidRPr="007F25B6">
        <w:rPr>
          <w:rFonts w:ascii="Times New Roman" w:hAnsi="Times New Roman"/>
          <w:color w:val="FF0000"/>
          <w:spacing w:val="-10"/>
        </w:rPr>
        <w:t xml:space="preserve"> </w:t>
      </w:r>
      <w:r w:rsidR="009F1B7A" w:rsidRPr="007F25B6">
        <w:rPr>
          <w:rFonts w:ascii="Times New Roman" w:hAnsi="Times New Roman"/>
          <w:color w:val="FF0000"/>
        </w:rPr>
        <w:t>a</w:t>
      </w:r>
      <w:r w:rsidR="009F1B7A" w:rsidRPr="007F25B6">
        <w:rPr>
          <w:rFonts w:ascii="Times New Roman" w:hAnsi="Times New Roman"/>
          <w:color w:val="FF0000"/>
          <w:spacing w:val="-10"/>
        </w:rPr>
        <w:t xml:space="preserve"> </w:t>
      </w:r>
      <w:r w:rsidR="009F1B7A" w:rsidRPr="007F25B6">
        <w:rPr>
          <w:rFonts w:ascii="Times New Roman" w:hAnsi="Times New Roman"/>
          <w:color w:val="FF0000"/>
        </w:rPr>
        <w:t>competent</w:t>
      </w:r>
      <w:r w:rsidR="009F1B7A" w:rsidRPr="007F25B6">
        <w:rPr>
          <w:rFonts w:ascii="Times New Roman" w:hAnsi="Times New Roman"/>
          <w:color w:val="FF0000"/>
          <w:spacing w:val="-10"/>
        </w:rPr>
        <w:t xml:space="preserve"> </w:t>
      </w:r>
      <w:r w:rsidR="009F1B7A" w:rsidRPr="007F25B6">
        <w:rPr>
          <w:rFonts w:ascii="Times New Roman" w:hAnsi="Times New Roman"/>
          <w:color w:val="FF0000"/>
        </w:rPr>
        <w:t>authority</w:t>
      </w:r>
      <w:r w:rsidR="009F1B7A" w:rsidRPr="007F25B6">
        <w:rPr>
          <w:rFonts w:ascii="Times New Roman" w:hAnsi="Times New Roman"/>
          <w:color w:val="FF0000"/>
          <w:spacing w:val="-10"/>
        </w:rPr>
        <w:t xml:space="preserve"> </w:t>
      </w:r>
      <w:r w:rsidR="009F1B7A" w:rsidRPr="007F25B6">
        <w:rPr>
          <w:rFonts w:ascii="Times New Roman" w:hAnsi="Times New Roman"/>
          <w:color w:val="FF0000"/>
        </w:rPr>
        <w:t>may</w:t>
      </w:r>
      <w:r w:rsidR="009F1B7A" w:rsidRPr="007F25B6">
        <w:rPr>
          <w:rFonts w:ascii="Times New Roman" w:hAnsi="Times New Roman"/>
          <w:color w:val="FF0000"/>
          <w:spacing w:val="-10"/>
        </w:rPr>
        <w:t xml:space="preserve"> </w:t>
      </w:r>
      <w:r w:rsidR="006A4817" w:rsidRPr="007F25B6">
        <w:rPr>
          <w:rFonts w:ascii="Times New Roman" w:hAnsi="Times New Roman"/>
          <w:color w:val="FF0000"/>
          <w:spacing w:val="-10"/>
        </w:rPr>
        <w:t xml:space="preserve">only </w:t>
      </w:r>
      <w:r w:rsidR="009F1B7A" w:rsidRPr="007F25B6">
        <w:rPr>
          <w:rFonts w:ascii="Times New Roman" w:hAnsi="Times New Roman"/>
          <w:color w:val="FF0000"/>
        </w:rPr>
        <w:t xml:space="preserve">issue </w:t>
      </w:r>
      <w:r w:rsidR="006A4817" w:rsidRPr="007F25B6">
        <w:rPr>
          <w:rFonts w:ascii="Times New Roman" w:hAnsi="Times New Roman"/>
          <w:color w:val="FF0000"/>
        </w:rPr>
        <w:t xml:space="preserve">a </w:t>
      </w:r>
    </w:p>
    <w:p w14:paraId="0D50D4D4" w14:textId="77777777" w:rsidR="009F1B7A" w:rsidRPr="007F25B6" w:rsidRDefault="006A4817" w:rsidP="00A13C95">
      <w:pPr>
        <w:widowControl w:val="0"/>
        <w:autoSpaceDE w:val="0"/>
        <w:autoSpaceDN w:val="0"/>
        <w:adjustRightInd w:val="0"/>
        <w:spacing w:after="0" w:line="360" w:lineRule="auto"/>
        <w:ind w:left="1440" w:right="401"/>
        <w:jc w:val="both"/>
        <w:rPr>
          <w:rFonts w:ascii="Times New Roman" w:hAnsi="Times New Roman"/>
          <w:color w:val="FF0000"/>
        </w:rPr>
      </w:pPr>
      <w:proofErr w:type="gramStart"/>
      <w:r w:rsidRPr="007F25B6">
        <w:rPr>
          <w:rFonts w:ascii="Times New Roman" w:hAnsi="Times New Roman"/>
          <w:color w:val="FF0000"/>
        </w:rPr>
        <w:t>letter</w:t>
      </w:r>
      <w:proofErr w:type="gramEnd"/>
      <w:r w:rsidRPr="007F25B6">
        <w:rPr>
          <w:rFonts w:ascii="Times New Roman" w:hAnsi="Times New Roman"/>
          <w:color w:val="FF0000"/>
        </w:rPr>
        <w:t xml:space="preserve"> of intent to grant </w:t>
      </w:r>
      <w:r w:rsidR="009F1B7A" w:rsidRPr="007F25B6">
        <w:rPr>
          <w:rFonts w:ascii="Times New Roman" w:hAnsi="Times New Roman"/>
          <w:color w:val="FF0000"/>
        </w:rPr>
        <w:t xml:space="preserve">authorisation </w:t>
      </w:r>
      <w:r w:rsidR="00CC5715" w:rsidRPr="007F25B6">
        <w:rPr>
          <w:rFonts w:ascii="Times New Roman" w:hAnsi="Times New Roman"/>
          <w:color w:val="FF0000"/>
        </w:rPr>
        <w:t xml:space="preserve">for a listed activity </w:t>
      </w:r>
      <w:r w:rsidRPr="007F25B6">
        <w:rPr>
          <w:rFonts w:ascii="Times New Roman" w:hAnsi="Times New Roman"/>
          <w:color w:val="FF0000"/>
        </w:rPr>
        <w:t xml:space="preserve">until such time when </w:t>
      </w:r>
      <w:r w:rsidR="009F1B7A" w:rsidRPr="007F25B6">
        <w:rPr>
          <w:rFonts w:ascii="Times New Roman" w:hAnsi="Times New Roman"/>
          <w:color w:val="FF0000"/>
        </w:rPr>
        <w:t>the proponent has obtained an environmental clearance certificate</w:t>
      </w:r>
      <w:r w:rsidR="009F1B7A" w:rsidRPr="007F25B6">
        <w:rPr>
          <w:rFonts w:ascii="Times New Roman" w:hAnsi="Times New Roman"/>
          <w:color w:val="FF0000"/>
          <w:spacing w:val="-3"/>
        </w:rPr>
        <w:t xml:space="preserve"> </w:t>
      </w:r>
      <w:r w:rsidR="009F1B7A" w:rsidRPr="007F25B6">
        <w:rPr>
          <w:rFonts w:ascii="Times New Roman" w:hAnsi="Times New Roman"/>
          <w:color w:val="FF0000"/>
        </w:rPr>
        <w:t>in</w:t>
      </w:r>
      <w:r w:rsidR="009F1B7A" w:rsidRPr="007F25B6">
        <w:rPr>
          <w:rFonts w:ascii="Times New Roman" w:hAnsi="Times New Roman"/>
          <w:color w:val="FF0000"/>
          <w:spacing w:val="-3"/>
        </w:rPr>
        <w:t xml:space="preserve"> </w:t>
      </w:r>
      <w:r w:rsidR="009F1B7A" w:rsidRPr="007F25B6">
        <w:rPr>
          <w:rFonts w:ascii="Times New Roman" w:hAnsi="Times New Roman"/>
          <w:color w:val="FF0000"/>
        </w:rPr>
        <w:t>terms</w:t>
      </w:r>
      <w:r w:rsidR="009F1B7A" w:rsidRPr="007F25B6">
        <w:rPr>
          <w:rFonts w:ascii="Times New Roman" w:hAnsi="Times New Roman"/>
          <w:color w:val="FF0000"/>
          <w:spacing w:val="-3"/>
        </w:rPr>
        <w:t xml:space="preserve"> </w:t>
      </w:r>
      <w:r w:rsidR="009F1B7A" w:rsidRPr="007F25B6">
        <w:rPr>
          <w:rFonts w:ascii="Times New Roman" w:hAnsi="Times New Roman"/>
          <w:color w:val="FF0000"/>
        </w:rPr>
        <w:t>of</w:t>
      </w:r>
      <w:r w:rsidR="009F1B7A" w:rsidRPr="007F25B6">
        <w:rPr>
          <w:rFonts w:ascii="Times New Roman" w:hAnsi="Times New Roman"/>
          <w:color w:val="FF0000"/>
          <w:spacing w:val="-3"/>
        </w:rPr>
        <w:t xml:space="preserve"> </w:t>
      </w:r>
      <w:r w:rsidR="009F1B7A" w:rsidRPr="007F25B6">
        <w:rPr>
          <w:rFonts w:ascii="Times New Roman" w:hAnsi="Times New Roman"/>
          <w:color w:val="FF0000"/>
        </w:rPr>
        <w:t>this</w:t>
      </w:r>
      <w:r w:rsidR="009F1B7A" w:rsidRPr="007F25B6">
        <w:rPr>
          <w:rFonts w:ascii="Times New Roman" w:hAnsi="Times New Roman"/>
          <w:color w:val="FF0000"/>
          <w:spacing w:val="-3"/>
        </w:rPr>
        <w:t xml:space="preserve"> </w:t>
      </w:r>
      <w:r w:rsidR="009F1B7A" w:rsidRPr="007F25B6">
        <w:rPr>
          <w:rFonts w:ascii="Times New Roman" w:hAnsi="Times New Roman"/>
          <w:color w:val="FF0000"/>
        </w:rPr>
        <w:t>Act.</w:t>
      </w:r>
    </w:p>
    <w:p w14:paraId="71018C13" w14:textId="77777777" w:rsidR="009F1B7A" w:rsidRPr="007F25B6" w:rsidRDefault="009F1B7A" w:rsidP="00A13C95">
      <w:pPr>
        <w:widowControl w:val="0"/>
        <w:autoSpaceDE w:val="0"/>
        <w:autoSpaceDN w:val="0"/>
        <w:adjustRightInd w:val="0"/>
        <w:spacing w:after="0" w:line="360" w:lineRule="auto"/>
        <w:ind w:firstLine="720"/>
        <w:jc w:val="both"/>
        <w:rPr>
          <w:rFonts w:ascii="Times New Roman" w:hAnsi="Times New Roman"/>
          <w:color w:val="000000"/>
        </w:rPr>
      </w:pPr>
      <w:r w:rsidRPr="007F25B6">
        <w:rPr>
          <w:rFonts w:ascii="Times New Roman" w:hAnsi="Times New Roman"/>
          <w:color w:val="292425"/>
        </w:rPr>
        <w:t xml:space="preserve">(2)    </w:t>
      </w:r>
      <w:r w:rsidRPr="007F25B6">
        <w:rPr>
          <w:rFonts w:ascii="Times New Roman" w:hAnsi="Times New Roman"/>
          <w:color w:val="292425"/>
          <w:spacing w:val="35"/>
        </w:rPr>
        <w:t xml:space="preserve"> </w:t>
      </w:r>
      <w:r w:rsidRPr="007F25B6">
        <w:rPr>
          <w:rFonts w:ascii="Times New Roman" w:hAnsi="Times New Roman"/>
          <w:color w:val="292425"/>
        </w:rPr>
        <w:t>An authorisation issued contrary to subsection (1) is invalid.</w:t>
      </w:r>
    </w:p>
    <w:p w14:paraId="6367A48B" w14:textId="77777777" w:rsidR="008D4F5A" w:rsidRPr="007F25B6" w:rsidRDefault="008D4F5A" w:rsidP="00CA5119">
      <w:pPr>
        <w:widowControl w:val="0"/>
        <w:autoSpaceDE w:val="0"/>
        <w:autoSpaceDN w:val="0"/>
        <w:adjustRightInd w:val="0"/>
        <w:spacing w:after="0" w:line="360" w:lineRule="auto"/>
        <w:jc w:val="both"/>
        <w:rPr>
          <w:rFonts w:ascii="Times New Roman" w:hAnsi="Times New Roman"/>
          <w:color w:val="000000"/>
          <w:sz w:val="20"/>
          <w:szCs w:val="20"/>
        </w:rPr>
      </w:pPr>
    </w:p>
    <w:p w14:paraId="1A205B37" w14:textId="77777777" w:rsidR="009F1B7A" w:rsidRPr="007F25B6" w:rsidRDefault="009F1B7A" w:rsidP="00CA5119">
      <w:pPr>
        <w:widowControl w:val="0"/>
        <w:autoSpaceDE w:val="0"/>
        <w:autoSpaceDN w:val="0"/>
        <w:adjustRightInd w:val="0"/>
        <w:spacing w:after="0" w:line="360" w:lineRule="auto"/>
        <w:jc w:val="both"/>
        <w:rPr>
          <w:rFonts w:ascii="Times New Roman" w:hAnsi="Times New Roman"/>
          <w:color w:val="000000"/>
          <w:sz w:val="20"/>
          <w:szCs w:val="20"/>
        </w:rPr>
      </w:pPr>
    </w:p>
    <w:p w14:paraId="665803FA" w14:textId="77777777" w:rsidR="009F1B7A" w:rsidRPr="007F25B6" w:rsidRDefault="009F1B7A" w:rsidP="00CA5119">
      <w:pPr>
        <w:widowControl w:val="0"/>
        <w:autoSpaceDE w:val="0"/>
        <w:autoSpaceDN w:val="0"/>
        <w:adjustRightInd w:val="0"/>
        <w:spacing w:after="0" w:line="360" w:lineRule="auto"/>
        <w:jc w:val="both"/>
        <w:rPr>
          <w:rFonts w:ascii="Times New Roman" w:hAnsi="Times New Roman"/>
          <w:color w:val="000000"/>
          <w:sz w:val="20"/>
          <w:szCs w:val="20"/>
        </w:rPr>
      </w:pPr>
    </w:p>
    <w:p w14:paraId="599D7419" w14:textId="77777777" w:rsidR="009F1B7A" w:rsidRPr="007F25B6" w:rsidRDefault="009F1B7A" w:rsidP="00CA5119">
      <w:pPr>
        <w:widowControl w:val="0"/>
        <w:autoSpaceDE w:val="0"/>
        <w:autoSpaceDN w:val="0"/>
        <w:adjustRightInd w:val="0"/>
        <w:spacing w:after="0" w:line="360" w:lineRule="auto"/>
        <w:jc w:val="both"/>
        <w:rPr>
          <w:rFonts w:ascii="Times New Roman" w:hAnsi="Times New Roman"/>
          <w:color w:val="000000"/>
          <w:sz w:val="20"/>
          <w:szCs w:val="20"/>
        </w:rPr>
      </w:pPr>
    </w:p>
    <w:p w14:paraId="087BBA9A" w14:textId="77777777" w:rsidR="009F1B7A" w:rsidRPr="007F25B6" w:rsidRDefault="009F1B7A" w:rsidP="00CA5119">
      <w:pPr>
        <w:widowControl w:val="0"/>
        <w:autoSpaceDE w:val="0"/>
        <w:autoSpaceDN w:val="0"/>
        <w:adjustRightInd w:val="0"/>
        <w:spacing w:after="0" w:line="360" w:lineRule="auto"/>
        <w:jc w:val="both"/>
        <w:rPr>
          <w:rFonts w:ascii="Times New Roman" w:hAnsi="Times New Roman"/>
          <w:color w:val="000000"/>
          <w:sz w:val="20"/>
          <w:szCs w:val="20"/>
        </w:rPr>
      </w:pPr>
    </w:p>
    <w:p w14:paraId="0DB25F6B" w14:textId="77777777" w:rsidR="009F1B7A" w:rsidRPr="007F25B6" w:rsidRDefault="009F1B7A" w:rsidP="00CA5119">
      <w:pPr>
        <w:widowControl w:val="0"/>
        <w:autoSpaceDE w:val="0"/>
        <w:autoSpaceDN w:val="0"/>
        <w:adjustRightInd w:val="0"/>
        <w:spacing w:after="0" w:line="360" w:lineRule="auto"/>
        <w:jc w:val="both"/>
        <w:rPr>
          <w:rFonts w:ascii="Times New Roman" w:hAnsi="Times New Roman"/>
          <w:color w:val="000000"/>
          <w:sz w:val="20"/>
          <w:szCs w:val="20"/>
        </w:rPr>
      </w:pPr>
    </w:p>
    <w:p w14:paraId="0F034B90" w14:textId="77777777" w:rsidR="009F1B7A" w:rsidRPr="007F25B6" w:rsidRDefault="009F1B7A" w:rsidP="00CA5119">
      <w:pPr>
        <w:widowControl w:val="0"/>
        <w:autoSpaceDE w:val="0"/>
        <w:autoSpaceDN w:val="0"/>
        <w:adjustRightInd w:val="0"/>
        <w:spacing w:after="0" w:line="360" w:lineRule="auto"/>
        <w:jc w:val="both"/>
        <w:rPr>
          <w:rFonts w:ascii="Times New Roman" w:hAnsi="Times New Roman"/>
          <w:color w:val="000000"/>
          <w:sz w:val="20"/>
          <w:szCs w:val="20"/>
        </w:rPr>
      </w:pPr>
    </w:p>
    <w:p w14:paraId="0C7695ED" w14:textId="77777777" w:rsidR="00C921D7" w:rsidRPr="007F25B6" w:rsidRDefault="00C921D7" w:rsidP="00CA5119">
      <w:pPr>
        <w:widowControl w:val="0"/>
        <w:autoSpaceDE w:val="0"/>
        <w:autoSpaceDN w:val="0"/>
        <w:adjustRightInd w:val="0"/>
        <w:spacing w:after="0" w:line="360" w:lineRule="auto"/>
        <w:jc w:val="both"/>
        <w:rPr>
          <w:rFonts w:ascii="Times New Roman" w:hAnsi="Times New Roman"/>
          <w:color w:val="000000"/>
          <w:sz w:val="20"/>
          <w:szCs w:val="20"/>
        </w:rPr>
      </w:pPr>
    </w:p>
    <w:p w14:paraId="3C626AEE" w14:textId="77777777" w:rsidR="008D4F5A" w:rsidRPr="007F25B6" w:rsidRDefault="008D4F5A" w:rsidP="00CA5119">
      <w:pPr>
        <w:pStyle w:val="Heading1"/>
        <w:jc w:val="both"/>
      </w:pPr>
      <w:bookmarkStart w:id="90" w:name="_Toc410965121"/>
      <w:bookmarkStart w:id="91" w:name="_Toc427492874"/>
      <w:r w:rsidRPr="007F25B6">
        <w:rPr>
          <w:spacing w:val="-3"/>
        </w:rPr>
        <w:t>PAR</w:t>
      </w:r>
      <w:r w:rsidRPr="007F25B6">
        <w:t>T</w:t>
      </w:r>
      <w:r w:rsidRPr="007F25B6">
        <w:rPr>
          <w:spacing w:val="-21"/>
        </w:rPr>
        <w:t xml:space="preserve"> </w:t>
      </w:r>
      <w:r w:rsidR="00BE5F3F">
        <w:rPr>
          <w:spacing w:val="-3"/>
        </w:rPr>
        <w:t>VI</w:t>
      </w:r>
      <w:r w:rsidR="00C1636E">
        <w:rPr>
          <w:spacing w:val="-3"/>
        </w:rPr>
        <w:t xml:space="preserve"> </w:t>
      </w:r>
      <w:r w:rsidR="006A4817" w:rsidRPr="007F25B6">
        <w:rPr>
          <w:spacing w:val="-3"/>
        </w:rPr>
        <w:t>-</w:t>
      </w:r>
      <w:r w:rsidR="00C1636E">
        <w:rPr>
          <w:spacing w:val="-3"/>
        </w:rPr>
        <w:t xml:space="preserve"> </w:t>
      </w:r>
      <w:r w:rsidR="006A4817" w:rsidRPr="007F25B6">
        <w:rPr>
          <w:spacing w:val="-3"/>
        </w:rPr>
        <w:t>E</w:t>
      </w:r>
      <w:r w:rsidR="006A4817" w:rsidRPr="007F25B6">
        <w:t>NVIRONMENTAL</w:t>
      </w:r>
      <w:r w:rsidRPr="007F25B6">
        <w:rPr>
          <w:spacing w:val="-14"/>
        </w:rPr>
        <w:t xml:space="preserve"> </w:t>
      </w:r>
      <w:r w:rsidRPr="007F25B6">
        <w:t>ASSESSMENT</w:t>
      </w:r>
      <w:r w:rsidRPr="007F25B6">
        <w:rPr>
          <w:spacing w:val="-14"/>
        </w:rPr>
        <w:t xml:space="preserve"> </w:t>
      </w:r>
      <w:r w:rsidRPr="007F25B6">
        <w:t>PROCESS</w:t>
      </w:r>
      <w:bookmarkEnd w:id="90"/>
      <w:r w:rsidR="00C1636E">
        <w:t xml:space="preserve"> AND APPROVALS</w:t>
      </w:r>
      <w:bookmarkEnd w:id="91"/>
      <w:r w:rsidR="00C1636E">
        <w:t xml:space="preserve"> </w:t>
      </w:r>
    </w:p>
    <w:p w14:paraId="26AD1164" w14:textId="77777777" w:rsidR="008D4F5A" w:rsidRPr="007F25B6" w:rsidRDefault="00A7396F" w:rsidP="00004671">
      <w:pPr>
        <w:pStyle w:val="Heading2"/>
        <w:rPr>
          <w:color w:val="000000"/>
        </w:rPr>
      </w:pPr>
      <w:bookmarkStart w:id="92" w:name="_Toc410965122"/>
      <w:r w:rsidRPr="007F25B6">
        <w:t xml:space="preserve"> </w:t>
      </w:r>
      <w:bookmarkStart w:id="93" w:name="_Toc427492875"/>
      <w:r w:rsidR="00C76A4B" w:rsidRPr="007F25B6">
        <w:t>D</w:t>
      </w:r>
      <w:r w:rsidR="008D4F5A" w:rsidRPr="007F25B6">
        <w:t>etermining</w:t>
      </w:r>
      <w:r w:rsidR="008D4F5A" w:rsidRPr="007F25B6">
        <w:rPr>
          <w:spacing w:val="-1"/>
        </w:rPr>
        <w:t xml:space="preserve"> </w:t>
      </w:r>
      <w:r w:rsidR="008D4F5A" w:rsidRPr="007F25B6">
        <w:t>whether</w:t>
      </w:r>
      <w:r w:rsidR="008D4F5A" w:rsidRPr="007F25B6">
        <w:rPr>
          <w:spacing w:val="-1"/>
        </w:rPr>
        <w:t xml:space="preserve"> </w:t>
      </w:r>
      <w:r w:rsidR="008D4F5A" w:rsidRPr="007F25B6">
        <w:t>assessment</w:t>
      </w:r>
      <w:r w:rsidR="008D4F5A" w:rsidRPr="007F25B6">
        <w:rPr>
          <w:spacing w:val="-1"/>
        </w:rPr>
        <w:t xml:space="preserve"> </w:t>
      </w:r>
      <w:r w:rsidR="008D4F5A" w:rsidRPr="007F25B6">
        <w:t>is</w:t>
      </w:r>
      <w:r w:rsidR="008D4F5A" w:rsidRPr="007F25B6">
        <w:rPr>
          <w:spacing w:val="-1"/>
        </w:rPr>
        <w:t xml:space="preserve"> </w:t>
      </w:r>
      <w:r w:rsidR="008D4F5A" w:rsidRPr="007F25B6">
        <w:t>required</w:t>
      </w:r>
      <w:r w:rsidR="00C76A4B" w:rsidRPr="007F25B6">
        <w:t xml:space="preserve"> (screening)</w:t>
      </w:r>
      <w:bookmarkEnd w:id="92"/>
      <w:bookmarkEnd w:id="93"/>
      <w:r w:rsidR="00C76A4B" w:rsidRPr="007F25B6">
        <w:t xml:space="preserve"> </w:t>
      </w:r>
    </w:p>
    <w:p w14:paraId="5880F681" w14:textId="77777777" w:rsidR="006A4817" w:rsidRPr="007F25B6" w:rsidRDefault="006A4817" w:rsidP="00E63495">
      <w:pPr>
        <w:pStyle w:val="NormalWeb"/>
        <w:numPr>
          <w:ilvl w:val="0"/>
          <w:numId w:val="49"/>
        </w:numPr>
        <w:spacing w:before="0" w:beforeAutospacing="0" w:after="0" w:afterAutospacing="0" w:line="360" w:lineRule="auto"/>
        <w:jc w:val="both"/>
        <w:rPr>
          <w:rFonts w:ascii="Times New Roman" w:hAnsi="Times New Roman" w:cs="Times New Roman"/>
          <w:bCs/>
          <w:color w:val="333333"/>
          <w:sz w:val="22"/>
          <w:szCs w:val="22"/>
          <w:lang w:val="en-GB"/>
        </w:rPr>
      </w:pPr>
      <w:r w:rsidRPr="007F25B6">
        <w:rPr>
          <w:rFonts w:ascii="Times New Roman" w:hAnsi="Times New Roman" w:cs="Times New Roman"/>
          <w:bCs/>
          <w:color w:val="333333"/>
          <w:sz w:val="22"/>
          <w:szCs w:val="22"/>
          <w:lang w:val="en-GB"/>
        </w:rPr>
        <w:t>Before submitting a notification for Pol</w:t>
      </w:r>
      <w:r w:rsidR="00A13C95" w:rsidRPr="007F25B6">
        <w:rPr>
          <w:rFonts w:ascii="Times New Roman" w:hAnsi="Times New Roman" w:cs="Times New Roman"/>
          <w:bCs/>
          <w:color w:val="333333"/>
          <w:sz w:val="22"/>
          <w:szCs w:val="22"/>
          <w:lang w:val="en-GB"/>
        </w:rPr>
        <w:t xml:space="preserve">icy, Plan, Programme or project </w:t>
      </w:r>
      <w:r w:rsidR="005170D9" w:rsidRPr="007F25B6">
        <w:rPr>
          <w:rFonts w:ascii="Times New Roman" w:hAnsi="Times New Roman" w:cs="Times New Roman"/>
          <w:bCs/>
          <w:color w:val="333333"/>
          <w:sz w:val="22"/>
          <w:szCs w:val="22"/>
          <w:lang w:val="en-GB"/>
        </w:rPr>
        <w:t xml:space="preserve">   </w:t>
      </w:r>
      <w:r w:rsidRPr="007F25B6">
        <w:rPr>
          <w:rFonts w:ascii="Times New Roman" w:hAnsi="Times New Roman" w:cs="Times New Roman"/>
          <w:bCs/>
          <w:lang w:val="en-GB"/>
        </w:rPr>
        <w:t>registration to the Environmental Commissioner, the Organ of State or proponent must, with reference to the Screening List of listed Organs of State or project activities in the regulations, determine that the proposed</w:t>
      </w:r>
      <w:r w:rsidRPr="007F25B6">
        <w:rPr>
          <w:rFonts w:ascii="Times New Roman" w:hAnsi="Times New Roman" w:cs="Times New Roman"/>
          <w:lang w:val="en-GB"/>
        </w:rPr>
        <w:t xml:space="preserve"> </w:t>
      </w:r>
      <w:r w:rsidRPr="007F25B6">
        <w:rPr>
          <w:rFonts w:ascii="Times New Roman" w:hAnsi="Times New Roman" w:cs="Times New Roman"/>
          <w:bCs/>
          <w:lang w:val="en-GB"/>
        </w:rPr>
        <w:t xml:space="preserve">Policy, Plan, Programme or project for which the notification for registration is </w:t>
      </w:r>
      <w:r w:rsidR="00CA116B" w:rsidRPr="007F25B6">
        <w:rPr>
          <w:rFonts w:ascii="Times New Roman" w:hAnsi="Times New Roman" w:cs="Times New Roman"/>
          <w:bCs/>
          <w:lang w:val="en-GB"/>
        </w:rPr>
        <w:t xml:space="preserve">required is </w:t>
      </w:r>
      <w:r w:rsidRPr="007F25B6">
        <w:rPr>
          <w:rFonts w:ascii="Times New Roman" w:hAnsi="Times New Roman" w:cs="Times New Roman"/>
          <w:bCs/>
          <w:lang w:val="en-GB"/>
        </w:rPr>
        <w:t xml:space="preserve">listed and require environmental clearance certificate.   </w:t>
      </w:r>
    </w:p>
    <w:p w14:paraId="667D9026" w14:textId="77777777" w:rsidR="006A4817" w:rsidRPr="007F25B6" w:rsidRDefault="006A4817" w:rsidP="00E63495">
      <w:pPr>
        <w:pStyle w:val="NormalWeb"/>
        <w:numPr>
          <w:ilvl w:val="0"/>
          <w:numId w:val="49"/>
        </w:numPr>
        <w:spacing w:before="0" w:beforeAutospacing="0" w:after="0" w:afterAutospacing="0" w:line="360" w:lineRule="auto"/>
        <w:jc w:val="both"/>
        <w:rPr>
          <w:rFonts w:ascii="Times New Roman" w:hAnsi="Times New Roman" w:cs="Times New Roman"/>
          <w:bCs/>
          <w:color w:val="333333"/>
          <w:sz w:val="22"/>
          <w:szCs w:val="22"/>
          <w:lang w:val="en-GB"/>
        </w:rPr>
      </w:pPr>
      <w:r w:rsidRPr="007F25B6">
        <w:rPr>
          <w:rFonts w:ascii="Times New Roman" w:hAnsi="Times New Roman" w:cs="Times New Roman"/>
          <w:bCs/>
          <w:color w:val="333333"/>
          <w:sz w:val="22"/>
          <w:szCs w:val="22"/>
          <w:lang w:val="en-GB"/>
        </w:rPr>
        <w:t xml:space="preserve">For the purposes of </w:t>
      </w:r>
      <w:r w:rsidRPr="007F25B6">
        <w:rPr>
          <w:rFonts w:ascii="Times New Roman" w:hAnsi="Times New Roman" w:cs="Times New Roman"/>
          <w:bCs/>
          <w:color w:val="FF0000"/>
          <w:sz w:val="22"/>
          <w:szCs w:val="22"/>
          <w:lang w:val="en-GB"/>
        </w:rPr>
        <w:t>sub</w:t>
      </w:r>
      <w:r w:rsidR="00C921D7" w:rsidRPr="007F25B6">
        <w:rPr>
          <w:rFonts w:ascii="Times New Roman" w:hAnsi="Times New Roman" w:cs="Times New Roman"/>
          <w:bCs/>
          <w:color w:val="FF0000"/>
          <w:sz w:val="22"/>
          <w:szCs w:val="22"/>
          <w:lang w:val="en-GB"/>
        </w:rPr>
        <w:t xml:space="preserve">section </w:t>
      </w:r>
      <w:r w:rsidRPr="007F25B6">
        <w:rPr>
          <w:rFonts w:ascii="Times New Roman" w:hAnsi="Times New Roman" w:cs="Times New Roman"/>
          <w:bCs/>
          <w:color w:val="FF0000"/>
          <w:sz w:val="22"/>
          <w:szCs w:val="22"/>
          <w:lang w:val="en-GB"/>
        </w:rPr>
        <w:t xml:space="preserve">(1), </w:t>
      </w:r>
      <w:r w:rsidRPr="007F25B6">
        <w:rPr>
          <w:rFonts w:ascii="Times New Roman" w:hAnsi="Times New Roman" w:cs="Times New Roman"/>
          <w:bCs/>
          <w:color w:val="333333"/>
          <w:sz w:val="22"/>
          <w:szCs w:val="22"/>
          <w:lang w:val="en-GB"/>
        </w:rPr>
        <w:t xml:space="preserve">the Organ of State </w:t>
      </w:r>
      <w:r w:rsidR="00C921D7" w:rsidRPr="007F25B6">
        <w:rPr>
          <w:rFonts w:ascii="Times New Roman" w:hAnsi="Times New Roman" w:cs="Times New Roman"/>
          <w:bCs/>
          <w:color w:val="333333"/>
          <w:sz w:val="22"/>
          <w:szCs w:val="22"/>
          <w:lang w:val="en-GB"/>
        </w:rPr>
        <w:t xml:space="preserve">or proponent </w:t>
      </w:r>
      <w:r w:rsidRPr="007F25B6">
        <w:rPr>
          <w:rFonts w:ascii="Times New Roman" w:hAnsi="Times New Roman" w:cs="Times New Roman"/>
          <w:bCs/>
          <w:color w:val="333333"/>
          <w:sz w:val="22"/>
          <w:szCs w:val="22"/>
          <w:lang w:val="en-GB"/>
        </w:rPr>
        <w:t>may consult the Environmental Commissioner, the regulations and guidelines, if any.</w:t>
      </w:r>
    </w:p>
    <w:p w14:paraId="7A0FE11C" w14:textId="77777777" w:rsidR="006A4817" w:rsidRPr="007F25B6" w:rsidRDefault="006A4817" w:rsidP="00E63495">
      <w:pPr>
        <w:pStyle w:val="NormalWeb"/>
        <w:numPr>
          <w:ilvl w:val="0"/>
          <w:numId w:val="49"/>
        </w:numPr>
        <w:spacing w:before="0" w:beforeAutospacing="0" w:after="0" w:afterAutospacing="0" w:line="360" w:lineRule="auto"/>
        <w:jc w:val="both"/>
        <w:rPr>
          <w:rFonts w:ascii="Times New Roman" w:hAnsi="Times New Roman" w:cs="Times New Roman"/>
          <w:bCs/>
          <w:color w:val="FF0000"/>
          <w:sz w:val="22"/>
          <w:szCs w:val="22"/>
          <w:lang w:val="en-GB"/>
        </w:rPr>
      </w:pPr>
      <w:r w:rsidRPr="007F25B6">
        <w:rPr>
          <w:rFonts w:ascii="Times New Roman" w:hAnsi="Times New Roman" w:cs="Times New Roman"/>
          <w:bCs/>
          <w:sz w:val="22"/>
          <w:szCs w:val="22"/>
          <w:lang w:val="en-GB"/>
        </w:rPr>
        <w:t>If the Organ of State</w:t>
      </w:r>
      <w:r w:rsidR="00C921D7" w:rsidRPr="007F25B6">
        <w:rPr>
          <w:rFonts w:ascii="Times New Roman" w:hAnsi="Times New Roman" w:cs="Times New Roman"/>
          <w:bCs/>
          <w:sz w:val="22"/>
          <w:szCs w:val="22"/>
          <w:lang w:val="en-GB"/>
        </w:rPr>
        <w:t xml:space="preserve"> </w:t>
      </w:r>
      <w:r w:rsidRPr="007F25B6">
        <w:rPr>
          <w:rFonts w:ascii="Times New Roman" w:hAnsi="Times New Roman" w:cs="Times New Roman"/>
          <w:bCs/>
          <w:sz w:val="22"/>
          <w:szCs w:val="22"/>
          <w:lang w:val="en-GB"/>
        </w:rPr>
        <w:t xml:space="preserve">has determined that it is listed, the Organ of State must submit the notification to the Environmental Commissioner for Policy, Plan or Programme registration </w:t>
      </w:r>
      <w:r w:rsidR="00C921D7" w:rsidRPr="007F25B6">
        <w:rPr>
          <w:rFonts w:ascii="Times New Roman" w:hAnsi="Times New Roman" w:cs="Times New Roman"/>
          <w:bCs/>
          <w:sz w:val="22"/>
          <w:szCs w:val="22"/>
          <w:lang w:val="en-GB"/>
        </w:rPr>
        <w:t>in accordance;</w:t>
      </w:r>
    </w:p>
    <w:p w14:paraId="4E3BF12C" w14:textId="77777777" w:rsidR="002E75E4" w:rsidRPr="007F25B6" w:rsidRDefault="00C921D7" w:rsidP="00E63495">
      <w:pPr>
        <w:pStyle w:val="NormalWeb"/>
        <w:numPr>
          <w:ilvl w:val="0"/>
          <w:numId w:val="49"/>
        </w:numPr>
        <w:spacing w:before="0" w:beforeAutospacing="0" w:after="0" w:afterAutospacing="0" w:line="360" w:lineRule="auto"/>
        <w:jc w:val="both"/>
        <w:rPr>
          <w:rFonts w:ascii="Times New Roman" w:hAnsi="Times New Roman" w:cs="Times New Roman"/>
          <w:bCs/>
          <w:sz w:val="22"/>
          <w:szCs w:val="22"/>
          <w:lang w:val="en-GB"/>
        </w:rPr>
      </w:pPr>
      <w:r w:rsidRPr="007F25B6">
        <w:rPr>
          <w:rFonts w:ascii="Times New Roman" w:hAnsi="Times New Roman" w:cs="Times New Roman"/>
          <w:bCs/>
          <w:sz w:val="22"/>
          <w:szCs w:val="22"/>
          <w:lang w:val="en-GB"/>
        </w:rPr>
        <w:t>If the proponent determine</w:t>
      </w:r>
      <w:r w:rsidR="00CA116B" w:rsidRPr="007F25B6">
        <w:rPr>
          <w:rFonts w:ascii="Times New Roman" w:hAnsi="Times New Roman" w:cs="Times New Roman"/>
          <w:bCs/>
          <w:sz w:val="22"/>
          <w:szCs w:val="22"/>
          <w:lang w:val="en-GB"/>
        </w:rPr>
        <w:t xml:space="preserve">s that </w:t>
      </w:r>
      <w:r w:rsidRPr="007F25B6">
        <w:rPr>
          <w:rFonts w:ascii="Times New Roman" w:hAnsi="Times New Roman" w:cs="Times New Roman"/>
          <w:bCs/>
          <w:sz w:val="22"/>
          <w:szCs w:val="22"/>
          <w:lang w:val="en-GB"/>
        </w:rPr>
        <w:t xml:space="preserve">the proposed project activity is listed in the regulations, the proponent must submit the notification to the Environmental Commissioner for the project registration;  </w:t>
      </w:r>
    </w:p>
    <w:p w14:paraId="6CA00484" w14:textId="77777777" w:rsidR="002E75E4" w:rsidRPr="007F25B6" w:rsidRDefault="00A7396F" w:rsidP="00004671">
      <w:pPr>
        <w:pStyle w:val="Heading2"/>
        <w:rPr>
          <w:color w:val="000000"/>
        </w:rPr>
      </w:pPr>
      <w:bookmarkStart w:id="94" w:name="_Toc410965123"/>
      <w:r w:rsidRPr="007F25B6">
        <w:t xml:space="preserve"> </w:t>
      </w:r>
      <w:bookmarkStart w:id="95" w:name="_Toc427492876"/>
      <w:r w:rsidR="002E75E4" w:rsidRPr="007F25B6">
        <w:t>Procedure</w:t>
      </w:r>
      <w:r w:rsidR="002E75E4" w:rsidRPr="007F25B6">
        <w:rPr>
          <w:spacing w:val="-6"/>
        </w:rPr>
        <w:t xml:space="preserve"> </w:t>
      </w:r>
      <w:r w:rsidR="002E75E4" w:rsidRPr="007F25B6">
        <w:t>where</w:t>
      </w:r>
      <w:r w:rsidR="002E75E4" w:rsidRPr="007F25B6">
        <w:rPr>
          <w:spacing w:val="-6"/>
        </w:rPr>
        <w:t xml:space="preserve"> </w:t>
      </w:r>
      <w:r w:rsidR="002E75E4" w:rsidRPr="007F25B6">
        <w:t>assessment</w:t>
      </w:r>
      <w:r w:rsidR="002E75E4" w:rsidRPr="007F25B6">
        <w:rPr>
          <w:spacing w:val="-6"/>
        </w:rPr>
        <w:t xml:space="preserve"> </w:t>
      </w:r>
      <w:r w:rsidR="002E75E4" w:rsidRPr="007F25B6">
        <w:t>is</w:t>
      </w:r>
      <w:r w:rsidR="002E75E4" w:rsidRPr="007F25B6">
        <w:rPr>
          <w:spacing w:val="-6"/>
        </w:rPr>
        <w:t xml:space="preserve"> </w:t>
      </w:r>
      <w:r w:rsidR="002E75E4" w:rsidRPr="007F25B6">
        <w:t>required</w:t>
      </w:r>
      <w:bookmarkEnd w:id="94"/>
      <w:bookmarkEnd w:id="95"/>
    </w:p>
    <w:p w14:paraId="51DA2C7F" w14:textId="77777777" w:rsidR="00B157F2" w:rsidRPr="007F25B6" w:rsidRDefault="00B157F2" w:rsidP="0093519E">
      <w:pPr>
        <w:pStyle w:val="ListParagraph"/>
        <w:widowControl w:val="0"/>
        <w:autoSpaceDE w:val="0"/>
        <w:autoSpaceDN w:val="0"/>
        <w:adjustRightInd w:val="0"/>
        <w:spacing w:after="0" w:line="360" w:lineRule="auto"/>
        <w:ind w:left="926" w:right="401"/>
        <w:jc w:val="both"/>
        <w:rPr>
          <w:rFonts w:ascii="Times New Roman" w:hAnsi="Times New Roman"/>
          <w:color w:val="0000FF"/>
        </w:rPr>
      </w:pPr>
      <w:r w:rsidRPr="007F25B6">
        <w:rPr>
          <w:rFonts w:ascii="Times New Roman" w:hAnsi="Times New Roman"/>
          <w:color w:val="0000FF"/>
        </w:rPr>
        <w:t xml:space="preserve">(1) </w:t>
      </w:r>
      <w:r w:rsidRPr="007F25B6">
        <w:rPr>
          <w:rFonts w:ascii="Times New Roman" w:hAnsi="Times New Roman"/>
          <w:color w:val="0000FF"/>
        </w:rPr>
        <w:tab/>
      </w:r>
      <w:r w:rsidR="002E75E4" w:rsidRPr="007F25B6">
        <w:rPr>
          <w:rFonts w:ascii="Times New Roman" w:hAnsi="Times New Roman"/>
          <w:color w:val="0000FF"/>
          <w:spacing w:val="-2"/>
        </w:rPr>
        <w:t>Wher</w:t>
      </w:r>
      <w:r w:rsidR="002E75E4" w:rsidRPr="007F25B6">
        <w:rPr>
          <w:rFonts w:ascii="Times New Roman" w:hAnsi="Times New Roman"/>
          <w:color w:val="0000FF"/>
        </w:rPr>
        <w:t>e</w:t>
      </w:r>
      <w:r w:rsidR="002E75E4" w:rsidRPr="007F25B6">
        <w:rPr>
          <w:rFonts w:ascii="Times New Roman" w:hAnsi="Times New Roman"/>
          <w:color w:val="0000FF"/>
          <w:spacing w:val="-18"/>
        </w:rPr>
        <w:t xml:space="preserve"> </w:t>
      </w:r>
      <w:r w:rsidR="002E75E4" w:rsidRPr="007F25B6">
        <w:rPr>
          <w:rFonts w:ascii="Times New Roman" w:hAnsi="Times New Roman"/>
          <w:color w:val="0000FF"/>
          <w:spacing w:val="-2"/>
        </w:rPr>
        <w:t>th</w:t>
      </w:r>
      <w:r w:rsidR="002E75E4" w:rsidRPr="007F25B6">
        <w:rPr>
          <w:rFonts w:ascii="Times New Roman" w:hAnsi="Times New Roman"/>
          <w:color w:val="0000FF"/>
        </w:rPr>
        <w:t>e</w:t>
      </w:r>
      <w:r w:rsidR="002E75E4" w:rsidRPr="007F25B6">
        <w:rPr>
          <w:rFonts w:ascii="Times New Roman" w:hAnsi="Times New Roman"/>
          <w:color w:val="0000FF"/>
          <w:spacing w:val="-18"/>
        </w:rPr>
        <w:t xml:space="preserve"> </w:t>
      </w:r>
      <w:r w:rsidR="002E75E4" w:rsidRPr="007F25B6">
        <w:rPr>
          <w:rFonts w:ascii="Times New Roman" w:hAnsi="Times New Roman"/>
          <w:color w:val="0000FF"/>
          <w:spacing w:val="-2"/>
        </w:rPr>
        <w:t>Organ of State or proponent</w:t>
      </w:r>
      <w:r w:rsidR="002E75E4" w:rsidRPr="007F25B6">
        <w:rPr>
          <w:rFonts w:ascii="Times New Roman" w:hAnsi="Times New Roman"/>
          <w:color w:val="0000FF"/>
          <w:spacing w:val="-18"/>
        </w:rPr>
        <w:t xml:space="preserve"> </w:t>
      </w:r>
      <w:r w:rsidR="002E75E4" w:rsidRPr="007F25B6">
        <w:rPr>
          <w:rFonts w:ascii="Times New Roman" w:hAnsi="Times New Roman"/>
          <w:color w:val="0000FF"/>
          <w:spacing w:val="-2"/>
        </w:rPr>
        <w:t>ha</w:t>
      </w:r>
      <w:r w:rsidR="002E75E4" w:rsidRPr="007F25B6">
        <w:rPr>
          <w:rFonts w:ascii="Times New Roman" w:hAnsi="Times New Roman"/>
          <w:color w:val="0000FF"/>
        </w:rPr>
        <w:t xml:space="preserve">s screened the policy, plan </w:t>
      </w:r>
    </w:p>
    <w:p w14:paraId="39E9D762" w14:textId="77777777" w:rsidR="002E75E4" w:rsidRPr="007F25B6" w:rsidRDefault="002E75E4" w:rsidP="00B157F2">
      <w:pPr>
        <w:pStyle w:val="ListParagraph"/>
        <w:widowControl w:val="0"/>
        <w:autoSpaceDE w:val="0"/>
        <w:autoSpaceDN w:val="0"/>
        <w:adjustRightInd w:val="0"/>
        <w:spacing w:after="0" w:line="360" w:lineRule="auto"/>
        <w:ind w:left="1440" w:right="401"/>
        <w:jc w:val="both"/>
        <w:rPr>
          <w:rFonts w:ascii="Times New Roman" w:hAnsi="Times New Roman"/>
          <w:color w:val="0000FF"/>
        </w:rPr>
      </w:pPr>
      <w:proofErr w:type="gramStart"/>
      <w:r w:rsidRPr="007F25B6">
        <w:rPr>
          <w:rFonts w:ascii="Times New Roman" w:hAnsi="Times New Roman"/>
          <w:color w:val="0000FF"/>
        </w:rPr>
        <w:t>programme</w:t>
      </w:r>
      <w:proofErr w:type="gramEnd"/>
      <w:r w:rsidRPr="007F25B6">
        <w:rPr>
          <w:rFonts w:ascii="Times New Roman" w:hAnsi="Times New Roman"/>
          <w:color w:val="0000FF"/>
        </w:rPr>
        <w:t xml:space="preserve"> or project and</w:t>
      </w:r>
      <w:r w:rsidRPr="007F25B6">
        <w:rPr>
          <w:rFonts w:ascii="Times New Roman" w:hAnsi="Times New Roman"/>
          <w:color w:val="0000FF"/>
          <w:spacing w:val="-18"/>
        </w:rPr>
        <w:t xml:space="preserve"> </w:t>
      </w:r>
      <w:r w:rsidRPr="007F25B6">
        <w:rPr>
          <w:rFonts w:ascii="Times New Roman" w:hAnsi="Times New Roman"/>
          <w:color w:val="0000FF"/>
          <w:spacing w:val="-2"/>
        </w:rPr>
        <w:t>decided tha</w:t>
      </w:r>
      <w:r w:rsidRPr="007F25B6">
        <w:rPr>
          <w:rFonts w:ascii="Times New Roman" w:hAnsi="Times New Roman"/>
          <w:color w:val="0000FF"/>
        </w:rPr>
        <w:t>t</w:t>
      </w:r>
      <w:r w:rsidRPr="007F25B6">
        <w:rPr>
          <w:rFonts w:ascii="Times New Roman" w:hAnsi="Times New Roman"/>
          <w:color w:val="0000FF"/>
          <w:spacing w:val="-12"/>
        </w:rPr>
        <w:t xml:space="preserve"> </w:t>
      </w:r>
      <w:r w:rsidRPr="007F25B6">
        <w:rPr>
          <w:rFonts w:ascii="Times New Roman" w:hAnsi="Times New Roman"/>
          <w:color w:val="0000FF"/>
          <w:spacing w:val="-2"/>
        </w:rPr>
        <w:t>th</w:t>
      </w:r>
      <w:r w:rsidRPr="007F25B6">
        <w:rPr>
          <w:rFonts w:ascii="Times New Roman" w:hAnsi="Times New Roman"/>
          <w:color w:val="0000FF"/>
        </w:rPr>
        <w:t>e</w:t>
      </w:r>
      <w:r w:rsidRPr="007F25B6">
        <w:rPr>
          <w:rFonts w:ascii="Times New Roman" w:hAnsi="Times New Roman"/>
          <w:color w:val="0000FF"/>
          <w:spacing w:val="-12"/>
        </w:rPr>
        <w:t xml:space="preserve"> </w:t>
      </w:r>
      <w:r w:rsidRPr="007F25B6">
        <w:rPr>
          <w:rFonts w:ascii="Times New Roman" w:hAnsi="Times New Roman"/>
          <w:color w:val="0000FF"/>
          <w:spacing w:val="-2"/>
        </w:rPr>
        <w:t>propose</w:t>
      </w:r>
      <w:r w:rsidRPr="007F25B6">
        <w:rPr>
          <w:rFonts w:ascii="Times New Roman" w:hAnsi="Times New Roman"/>
          <w:color w:val="0000FF"/>
        </w:rPr>
        <w:t>d</w:t>
      </w:r>
      <w:r w:rsidRPr="007F25B6">
        <w:rPr>
          <w:rFonts w:ascii="Times New Roman" w:hAnsi="Times New Roman"/>
          <w:color w:val="0000FF"/>
          <w:spacing w:val="-12"/>
        </w:rPr>
        <w:t xml:space="preserve"> </w:t>
      </w:r>
      <w:r w:rsidRPr="007F25B6">
        <w:rPr>
          <w:rFonts w:ascii="Times New Roman" w:hAnsi="Times New Roman"/>
          <w:color w:val="0000FF"/>
          <w:spacing w:val="-2"/>
        </w:rPr>
        <w:t>policy, plan programme or project</w:t>
      </w:r>
      <w:r w:rsidRPr="007F25B6">
        <w:rPr>
          <w:rFonts w:ascii="Times New Roman" w:hAnsi="Times New Roman"/>
          <w:color w:val="0000FF"/>
          <w:spacing w:val="-12"/>
        </w:rPr>
        <w:t xml:space="preserve"> </w:t>
      </w:r>
      <w:r w:rsidRPr="007F25B6">
        <w:rPr>
          <w:rFonts w:ascii="Times New Roman" w:hAnsi="Times New Roman"/>
          <w:color w:val="0000FF"/>
          <w:spacing w:val="-2"/>
        </w:rPr>
        <w:t>require</w:t>
      </w:r>
      <w:r w:rsidRPr="007F25B6">
        <w:rPr>
          <w:rFonts w:ascii="Times New Roman" w:hAnsi="Times New Roman"/>
          <w:color w:val="0000FF"/>
        </w:rPr>
        <w:t>s</w:t>
      </w:r>
      <w:r w:rsidRPr="007F25B6">
        <w:rPr>
          <w:rFonts w:ascii="Times New Roman" w:hAnsi="Times New Roman"/>
          <w:color w:val="0000FF"/>
          <w:spacing w:val="-12"/>
        </w:rPr>
        <w:t xml:space="preserve"> </w:t>
      </w:r>
      <w:r w:rsidRPr="007F25B6">
        <w:rPr>
          <w:rFonts w:ascii="Times New Roman" w:hAnsi="Times New Roman"/>
          <w:color w:val="0000FF"/>
          <w:spacing w:val="-2"/>
        </w:rPr>
        <w:t>a</w:t>
      </w:r>
      <w:r w:rsidRPr="007F25B6">
        <w:rPr>
          <w:rFonts w:ascii="Times New Roman" w:hAnsi="Times New Roman"/>
          <w:color w:val="0000FF"/>
        </w:rPr>
        <w:t>n</w:t>
      </w:r>
      <w:r w:rsidRPr="007F25B6">
        <w:rPr>
          <w:rFonts w:ascii="Times New Roman" w:hAnsi="Times New Roman"/>
          <w:color w:val="0000FF"/>
          <w:spacing w:val="-12"/>
        </w:rPr>
        <w:t xml:space="preserve"> </w:t>
      </w:r>
      <w:r w:rsidRPr="007F25B6">
        <w:rPr>
          <w:rFonts w:ascii="Times New Roman" w:hAnsi="Times New Roman"/>
          <w:color w:val="0000FF"/>
          <w:spacing w:val="-2"/>
        </w:rPr>
        <w:t>assessmen</w:t>
      </w:r>
      <w:r w:rsidRPr="007F25B6">
        <w:rPr>
          <w:rFonts w:ascii="Times New Roman" w:hAnsi="Times New Roman"/>
          <w:color w:val="0000FF"/>
        </w:rPr>
        <w:t>t</w:t>
      </w:r>
      <w:r w:rsidRPr="007F25B6">
        <w:rPr>
          <w:rFonts w:ascii="Times New Roman" w:hAnsi="Times New Roman"/>
          <w:color w:val="0000FF"/>
          <w:spacing w:val="-12"/>
        </w:rPr>
        <w:t xml:space="preserve"> </w:t>
      </w:r>
      <w:r w:rsidRPr="007F25B6">
        <w:rPr>
          <w:rFonts w:ascii="Times New Roman" w:hAnsi="Times New Roman"/>
          <w:color w:val="0000FF"/>
          <w:spacing w:val="-2"/>
        </w:rPr>
        <w:t>th</w:t>
      </w:r>
      <w:r w:rsidRPr="007F25B6">
        <w:rPr>
          <w:rFonts w:ascii="Times New Roman" w:hAnsi="Times New Roman"/>
          <w:color w:val="0000FF"/>
        </w:rPr>
        <w:t>e</w:t>
      </w:r>
      <w:r w:rsidRPr="007F25B6">
        <w:rPr>
          <w:rFonts w:ascii="Times New Roman" w:hAnsi="Times New Roman"/>
          <w:color w:val="0000FF"/>
          <w:spacing w:val="-12"/>
        </w:rPr>
        <w:t xml:space="preserve"> </w:t>
      </w:r>
      <w:r w:rsidRPr="007F25B6">
        <w:rPr>
          <w:rFonts w:ascii="Times New Roman" w:hAnsi="Times New Roman"/>
          <w:color w:val="0000FF"/>
          <w:spacing w:val="-2"/>
        </w:rPr>
        <w:t>organ of state or proponent mus</w:t>
      </w:r>
      <w:r w:rsidRPr="007F25B6">
        <w:rPr>
          <w:rFonts w:ascii="Times New Roman" w:hAnsi="Times New Roman"/>
          <w:color w:val="0000FF"/>
        </w:rPr>
        <w:t>t</w:t>
      </w:r>
      <w:r w:rsidRPr="007F25B6">
        <w:rPr>
          <w:rFonts w:ascii="Times New Roman" w:hAnsi="Times New Roman"/>
          <w:color w:val="0000FF"/>
          <w:spacing w:val="-12"/>
        </w:rPr>
        <w:t xml:space="preserve"> </w:t>
      </w:r>
      <w:r w:rsidRPr="007F25B6">
        <w:rPr>
          <w:rFonts w:ascii="Times New Roman" w:hAnsi="Times New Roman"/>
          <w:color w:val="0000FF"/>
        </w:rPr>
        <w:t>-</w:t>
      </w:r>
    </w:p>
    <w:p w14:paraId="5AF89CDF" w14:textId="77777777" w:rsidR="002E75E4" w:rsidRPr="007F25B6" w:rsidRDefault="002E75E4" w:rsidP="00B157F2">
      <w:pPr>
        <w:widowControl w:val="0"/>
        <w:autoSpaceDE w:val="0"/>
        <w:autoSpaceDN w:val="0"/>
        <w:adjustRightInd w:val="0"/>
        <w:spacing w:after="0" w:line="360" w:lineRule="auto"/>
        <w:ind w:left="1440"/>
        <w:jc w:val="both"/>
        <w:rPr>
          <w:rFonts w:ascii="Times New Roman" w:hAnsi="Times New Roman"/>
          <w:color w:val="0000FF"/>
        </w:rPr>
      </w:pPr>
      <w:r w:rsidRPr="007F25B6">
        <w:rPr>
          <w:rFonts w:ascii="Times New Roman" w:hAnsi="Times New Roman"/>
          <w:color w:val="0000FF"/>
        </w:rPr>
        <w:t xml:space="preserve">(a)    </w:t>
      </w:r>
      <w:r w:rsidRPr="007F25B6">
        <w:rPr>
          <w:rFonts w:ascii="Times New Roman" w:hAnsi="Times New Roman"/>
          <w:color w:val="0000FF"/>
          <w:spacing w:val="47"/>
        </w:rPr>
        <w:t xml:space="preserve"> </w:t>
      </w:r>
      <w:proofErr w:type="gramStart"/>
      <w:r w:rsidRPr="007F25B6">
        <w:rPr>
          <w:rFonts w:ascii="Times New Roman" w:hAnsi="Times New Roman"/>
          <w:color w:val="0000FF"/>
        </w:rPr>
        <w:t>determine</w:t>
      </w:r>
      <w:proofErr w:type="gramEnd"/>
      <w:r w:rsidRPr="007F25B6">
        <w:rPr>
          <w:rFonts w:ascii="Times New Roman" w:hAnsi="Times New Roman"/>
          <w:color w:val="0000FF"/>
        </w:rPr>
        <w:t xml:space="preserve"> -</w:t>
      </w:r>
    </w:p>
    <w:p w14:paraId="0EA701CA" w14:textId="77777777" w:rsidR="00B157F2" w:rsidRPr="007F25B6" w:rsidRDefault="002E75E4" w:rsidP="00B157F2">
      <w:pPr>
        <w:widowControl w:val="0"/>
        <w:autoSpaceDE w:val="0"/>
        <w:autoSpaceDN w:val="0"/>
        <w:adjustRightInd w:val="0"/>
        <w:spacing w:after="0" w:line="360" w:lineRule="auto"/>
        <w:ind w:left="2160"/>
        <w:jc w:val="both"/>
        <w:rPr>
          <w:rFonts w:ascii="Times New Roman" w:hAnsi="Times New Roman"/>
          <w:color w:val="0000FF"/>
        </w:rPr>
      </w:pPr>
      <w:r w:rsidRPr="007F25B6">
        <w:rPr>
          <w:rFonts w:ascii="Times New Roman" w:hAnsi="Times New Roman"/>
          <w:color w:val="0000FF"/>
        </w:rPr>
        <w:t xml:space="preserve">(i)     </w:t>
      </w:r>
      <w:r w:rsidRPr="007F25B6">
        <w:rPr>
          <w:rFonts w:ascii="Times New Roman" w:hAnsi="Times New Roman"/>
          <w:color w:val="0000FF"/>
          <w:spacing w:val="30"/>
        </w:rPr>
        <w:t xml:space="preserve"> </w:t>
      </w:r>
      <w:proofErr w:type="gramStart"/>
      <w:r w:rsidRPr="007F25B6">
        <w:rPr>
          <w:rFonts w:ascii="Times New Roman" w:hAnsi="Times New Roman"/>
          <w:color w:val="0000FF"/>
        </w:rPr>
        <w:t>the</w:t>
      </w:r>
      <w:proofErr w:type="gramEnd"/>
      <w:r w:rsidRPr="007F25B6">
        <w:rPr>
          <w:rFonts w:ascii="Times New Roman" w:hAnsi="Times New Roman"/>
          <w:color w:val="0000FF"/>
        </w:rPr>
        <w:t xml:space="preserve"> scope of the assessment</w:t>
      </w:r>
      <w:r w:rsidR="00CA116B" w:rsidRPr="007F25B6">
        <w:rPr>
          <w:rFonts w:ascii="Times New Roman" w:hAnsi="Times New Roman"/>
          <w:color w:val="0000FF"/>
        </w:rPr>
        <w:t xml:space="preserve"> and prepare the environmental scoping </w:t>
      </w:r>
    </w:p>
    <w:p w14:paraId="37FC4FA4" w14:textId="77777777" w:rsidR="002E75E4" w:rsidRPr="007F25B6" w:rsidRDefault="00B157F2" w:rsidP="00B157F2">
      <w:pPr>
        <w:widowControl w:val="0"/>
        <w:autoSpaceDE w:val="0"/>
        <w:autoSpaceDN w:val="0"/>
        <w:adjustRightInd w:val="0"/>
        <w:spacing w:after="0" w:line="360" w:lineRule="auto"/>
        <w:ind w:left="2160"/>
        <w:jc w:val="both"/>
        <w:rPr>
          <w:rFonts w:ascii="Times New Roman" w:hAnsi="Times New Roman"/>
          <w:color w:val="0000FF"/>
        </w:rPr>
      </w:pPr>
      <w:r w:rsidRPr="007F25B6">
        <w:rPr>
          <w:rFonts w:ascii="Times New Roman" w:hAnsi="Times New Roman"/>
          <w:color w:val="0000FF"/>
        </w:rPr>
        <w:t xml:space="preserve">          </w:t>
      </w:r>
      <w:proofErr w:type="gramStart"/>
      <w:r w:rsidR="00CA116B" w:rsidRPr="007F25B6">
        <w:rPr>
          <w:rFonts w:ascii="Times New Roman" w:hAnsi="Times New Roman"/>
          <w:color w:val="0000FF"/>
        </w:rPr>
        <w:t xml:space="preserve">report </w:t>
      </w:r>
      <w:r w:rsidR="002E75E4" w:rsidRPr="007F25B6">
        <w:rPr>
          <w:rFonts w:ascii="Times New Roman" w:hAnsi="Times New Roman"/>
          <w:color w:val="0000FF"/>
        </w:rPr>
        <w:t xml:space="preserve"> </w:t>
      </w:r>
      <w:r w:rsidR="00CA116B" w:rsidRPr="007F25B6">
        <w:rPr>
          <w:rFonts w:ascii="Times New Roman" w:hAnsi="Times New Roman"/>
          <w:color w:val="0000FF"/>
        </w:rPr>
        <w:t>in</w:t>
      </w:r>
      <w:proofErr w:type="gramEnd"/>
      <w:r w:rsidR="00CA116B" w:rsidRPr="007F25B6">
        <w:rPr>
          <w:rFonts w:ascii="Times New Roman" w:hAnsi="Times New Roman"/>
          <w:color w:val="0000FF"/>
        </w:rPr>
        <w:t xml:space="preserve"> accordance with the regulations </w:t>
      </w:r>
      <w:r w:rsidR="002E75E4" w:rsidRPr="007F25B6">
        <w:rPr>
          <w:rFonts w:ascii="Times New Roman" w:hAnsi="Times New Roman"/>
          <w:color w:val="0000FF"/>
        </w:rPr>
        <w:t>and</w:t>
      </w:r>
    </w:p>
    <w:p w14:paraId="65881553" w14:textId="77777777" w:rsidR="00B157F2" w:rsidRPr="007F25B6" w:rsidRDefault="002E75E4" w:rsidP="00B157F2">
      <w:pPr>
        <w:widowControl w:val="0"/>
        <w:autoSpaceDE w:val="0"/>
        <w:autoSpaceDN w:val="0"/>
        <w:adjustRightInd w:val="0"/>
        <w:spacing w:after="0" w:line="360" w:lineRule="auto"/>
        <w:ind w:left="2160" w:right="1129"/>
        <w:jc w:val="both"/>
        <w:rPr>
          <w:rFonts w:ascii="Times New Roman" w:hAnsi="Times New Roman"/>
          <w:color w:val="0000FF"/>
        </w:rPr>
      </w:pPr>
      <w:r w:rsidRPr="007F25B6">
        <w:rPr>
          <w:rFonts w:ascii="Times New Roman" w:hAnsi="Times New Roman"/>
          <w:color w:val="0000FF"/>
        </w:rPr>
        <w:t xml:space="preserve">(ii)  </w:t>
      </w:r>
      <w:r w:rsidR="00B157F2" w:rsidRPr="007F25B6">
        <w:rPr>
          <w:rFonts w:ascii="Times New Roman" w:hAnsi="Times New Roman"/>
          <w:color w:val="0000FF"/>
        </w:rPr>
        <w:t xml:space="preserve">    </w:t>
      </w:r>
      <w:proofErr w:type="gramStart"/>
      <w:r w:rsidRPr="007F25B6">
        <w:rPr>
          <w:rFonts w:ascii="Times New Roman" w:hAnsi="Times New Roman"/>
          <w:color w:val="0000FF"/>
        </w:rPr>
        <w:t>the</w:t>
      </w:r>
      <w:proofErr w:type="gramEnd"/>
      <w:r w:rsidRPr="007F25B6">
        <w:rPr>
          <w:rFonts w:ascii="Times New Roman" w:hAnsi="Times New Roman"/>
          <w:color w:val="0000FF"/>
        </w:rPr>
        <w:t xml:space="preserve"> procedures and methods for conducting the </w:t>
      </w:r>
      <w:r w:rsidR="00B157F2" w:rsidRPr="007F25B6">
        <w:rPr>
          <w:rFonts w:ascii="Times New Roman" w:hAnsi="Times New Roman"/>
          <w:color w:val="0000FF"/>
        </w:rPr>
        <w:t xml:space="preserve">  </w:t>
      </w:r>
    </w:p>
    <w:p w14:paraId="30A70DAF" w14:textId="77777777" w:rsidR="00B157F2" w:rsidRPr="007F25B6" w:rsidRDefault="00B157F2" w:rsidP="00B157F2">
      <w:pPr>
        <w:widowControl w:val="0"/>
        <w:autoSpaceDE w:val="0"/>
        <w:autoSpaceDN w:val="0"/>
        <w:adjustRightInd w:val="0"/>
        <w:spacing w:after="0" w:line="360" w:lineRule="auto"/>
        <w:ind w:left="2160" w:right="1129"/>
        <w:jc w:val="both"/>
        <w:rPr>
          <w:rFonts w:ascii="Times New Roman" w:hAnsi="Times New Roman"/>
          <w:color w:val="0000FF"/>
        </w:rPr>
      </w:pPr>
      <w:r w:rsidRPr="007F25B6">
        <w:rPr>
          <w:rFonts w:ascii="Times New Roman" w:hAnsi="Times New Roman"/>
          <w:color w:val="0000FF"/>
        </w:rPr>
        <w:t xml:space="preserve">          </w:t>
      </w:r>
      <w:proofErr w:type="gramStart"/>
      <w:r w:rsidR="002E75E4" w:rsidRPr="007F25B6">
        <w:rPr>
          <w:rFonts w:ascii="Times New Roman" w:hAnsi="Times New Roman"/>
          <w:color w:val="0000FF"/>
        </w:rPr>
        <w:t>assessment</w:t>
      </w:r>
      <w:proofErr w:type="gramEnd"/>
      <w:r w:rsidR="002E75E4" w:rsidRPr="007F25B6">
        <w:rPr>
          <w:rFonts w:ascii="Times New Roman" w:hAnsi="Times New Roman"/>
          <w:color w:val="0000FF"/>
        </w:rPr>
        <w:t xml:space="preserve">; </w:t>
      </w:r>
    </w:p>
    <w:p w14:paraId="13C4C812" w14:textId="77777777" w:rsidR="002E75E4" w:rsidRPr="007F25B6" w:rsidRDefault="002E75E4" w:rsidP="00B157F2">
      <w:pPr>
        <w:widowControl w:val="0"/>
        <w:autoSpaceDE w:val="0"/>
        <w:autoSpaceDN w:val="0"/>
        <w:adjustRightInd w:val="0"/>
        <w:spacing w:after="0" w:line="360" w:lineRule="auto"/>
        <w:ind w:left="720" w:right="1129" w:firstLine="720"/>
        <w:jc w:val="both"/>
        <w:rPr>
          <w:rFonts w:ascii="Times New Roman" w:hAnsi="Times New Roman"/>
          <w:color w:val="0000FF"/>
        </w:rPr>
      </w:pPr>
      <w:r w:rsidRPr="007F25B6">
        <w:rPr>
          <w:rFonts w:ascii="Times New Roman" w:hAnsi="Times New Roman"/>
          <w:color w:val="0000FF"/>
        </w:rPr>
        <w:t xml:space="preserve">(b)    </w:t>
      </w:r>
      <w:r w:rsidRPr="007F25B6">
        <w:rPr>
          <w:rFonts w:ascii="Times New Roman" w:hAnsi="Times New Roman"/>
          <w:color w:val="0000FF"/>
          <w:spacing w:val="35"/>
        </w:rPr>
        <w:t xml:space="preserve"> </w:t>
      </w:r>
      <w:proofErr w:type="gramStart"/>
      <w:r w:rsidRPr="007F25B6">
        <w:rPr>
          <w:rFonts w:ascii="Times New Roman" w:hAnsi="Times New Roman"/>
          <w:color w:val="0000FF"/>
        </w:rPr>
        <w:t>in</w:t>
      </w:r>
      <w:proofErr w:type="gramEnd"/>
      <w:r w:rsidRPr="007F25B6">
        <w:rPr>
          <w:rFonts w:ascii="Times New Roman" w:hAnsi="Times New Roman"/>
          <w:color w:val="0000FF"/>
        </w:rPr>
        <w:t xml:space="preserve"> the prescribed manner -</w:t>
      </w:r>
    </w:p>
    <w:p w14:paraId="7F3C17AD" w14:textId="77777777" w:rsidR="002E75E4" w:rsidRPr="007F25B6" w:rsidRDefault="002E75E4" w:rsidP="00B157F2">
      <w:pPr>
        <w:widowControl w:val="0"/>
        <w:tabs>
          <w:tab w:val="left" w:pos="2140"/>
        </w:tabs>
        <w:autoSpaceDE w:val="0"/>
        <w:autoSpaceDN w:val="0"/>
        <w:adjustRightInd w:val="0"/>
        <w:spacing w:before="10" w:after="0" w:line="360" w:lineRule="auto"/>
        <w:ind w:left="2575" w:right="400" w:hanging="569"/>
        <w:jc w:val="both"/>
        <w:rPr>
          <w:rFonts w:ascii="Times New Roman" w:hAnsi="Times New Roman"/>
          <w:color w:val="0000FF"/>
        </w:rPr>
      </w:pPr>
      <w:r w:rsidRPr="007F25B6">
        <w:rPr>
          <w:rFonts w:ascii="Times New Roman" w:hAnsi="Times New Roman"/>
          <w:color w:val="0000FF"/>
        </w:rPr>
        <w:t>(i)</w:t>
      </w:r>
      <w:r w:rsidRPr="007F25B6">
        <w:rPr>
          <w:rFonts w:ascii="Times New Roman" w:hAnsi="Times New Roman"/>
          <w:color w:val="0000FF"/>
        </w:rPr>
        <w:tab/>
        <w:t>notify</w:t>
      </w:r>
      <w:r w:rsidRPr="007F25B6">
        <w:rPr>
          <w:rFonts w:ascii="Times New Roman" w:hAnsi="Times New Roman"/>
          <w:color w:val="0000FF"/>
          <w:spacing w:val="13"/>
        </w:rPr>
        <w:t xml:space="preserve"> </w:t>
      </w:r>
      <w:r w:rsidRPr="007F25B6">
        <w:rPr>
          <w:rFonts w:ascii="Times New Roman" w:hAnsi="Times New Roman"/>
          <w:color w:val="0000FF"/>
        </w:rPr>
        <w:t>the</w:t>
      </w:r>
      <w:r w:rsidRPr="007F25B6">
        <w:rPr>
          <w:rFonts w:ascii="Times New Roman" w:hAnsi="Times New Roman"/>
          <w:color w:val="0000FF"/>
          <w:spacing w:val="13"/>
        </w:rPr>
        <w:t xml:space="preserve"> </w:t>
      </w:r>
      <w:r w:rsidR="00CA116B" w:rsidRPr="007F25B6">
        <w:rPr>
          <w:rFonts w:ascii="Times New Roman" w:hAnsi="Times New Roman"/>
          <w:color w:val="0000FF"/>
        </w:rPr>
        <w:t>Environmental Commissioner</w:t>
      </w:r>
      <w:r w:rsidRPr="007F25B6">
        <w:rPr>
          <w:rFonts w:ascii="Times New Roman" w:hAnsi="Times New Roman"/>
          <w:color w:val="0000FF"/>
          <w:spacing w:val="13"/>
        </w:rPr>
        <w:t xml:space="preserve"> </w:t>
      </w:r>
      <w:r w:rsidRPr="007F25B6">
        <w:rPr>
          <w:rFonts w:ascii="Times New Roman" w:hAnsi="Times New Roman"/>
          <w:color w:val="0000FF"/>
        </w:rPr>
        <w:t>that</w:t>
      </w:r>
      <w:r w:rsidRPr="007F25B6">
        <w:rPr>
          <w:rFonts w:ascii="Times New Roman" w:hAnsi="Times New Roman"/>
          <w:color w:val="0000FF"/>
          <w:spacing w:val="13"/>
        </w:rPr>
        <w:t xml:space="preserve"> </w:t>
      </w:r>
      <w:r w:rsidRPr="007F25B6">
        <w:rPr>
          <w:rFonts w:ascii="Times New Roman" w:hAnsi="Times New Roman"/>
          <w:color w:val="0000FF"/>
        </w:rPr>
        <w:t>an</w:t>
      </w:r>
      <w:r w:rsidRPr="007F25B6">
        <w:rPr>
          <w:rFonts w:ascii="Times New Roman" w:hAnsi="Times New Roman"/>
          <w:color w:val="0000FF"/>
          <w:spacing w:val="13"/>
        </w:rPr>
        <w:t xml:space="preserve"> </w:t>
      </w:r>
      <w:r w:rsidRPr="007F25B6">
        <w:rPr>
          <w:rFonts w:ascii="Times New Roman" w:hAnsi="Times New Roman"/>
          <w:color w:val="0000FF"/>
        </w:rPr>
        <w:t>assessment</w:t>
      </w:r>
      <w:r w:rsidRPr="007F25B6">
        <w:rPr>
          <w:rFonts w:ascii="Times New Roman" w:hAnsi="Times New Roman"/>
          <w:color w:val="0000FF"/>
          <w:spacing w:val="13"/>
        </w:rPr>
        <w:t xml:space="preserve"> </w:t>
      </w:r>
      <w:r w:rsidRPr="007F25B6">
        <w:rPr>
          <w:rFonts w:ascii="Times New Roman" w:hAnsi="Times New Roman"/>
          <w:color w:val="0000FF"/>
        </w:rPr>
        <w:t>of</w:t>
      </w:r>
      <w:r w:rsidRPr="007F25B6">
        <w:rPr>
          <w:rFonts w:ascii="Times New Roman" w:hAnsi="Times New Roman"/>
          <w:color w:val="0000FF"/>
          <w:spacing w:val="13"/>
        </w:rPr>
        <w:t xml:space="preserve"> </w:t>
      </w:r>
      <w:r w:rsidRPr="007F25B6">
        <w:rPr>
          <w:rFonts w:ascii="Times New Roman" w:hAnsi="Times New Roman"/>
          <w:color w:val="0000FF"/>
        </w:rPr>
        <w:t>the</w:t>
      </w:r>
      <w:r w:rsidRPr="007F25B6">
        <w:rPr>
          <w:rFonts w:ascii="Times New Roman" w:hAnsi="Times New Roman"/>
          <w:color w:val="0000FF"/>
          <w:spacing w:val="13"/>
        </w:rPr>
        <w:t xml:space="preserve"> </w:t>
      </w:r>
      <w:r w:rsidRPr="007F25B6">
        <w:rPr>
          <w:rFonts w:ascii="Times New Roman" w:hAnsi="Times New Roman"/>
          <w:color w:val="0000FF"/>
        </w:rPr>
        <w:t>proposed</w:t>
      </w:r>
      <w:r w:rsidRPr="007F25B6">
        <w:rPr>
          <w:rFonts w:ascii="Times New Roman" w:hAnsi="Times New Roman"/>
          <w:color w:val="0000FF"/>
          <w:spacing w:val="13"/>
        </w:rPr>
        <w:t xml:space="preserve"> </w:t>
      </w:r>
      <w:r w:rsidR="00CA116B" w:rsidRPr="007F25B6">
        <w:rPr>
          <w:rFonts w:ascii="Times New Roman" w:hAnsi="Times New Roman"/>
          <w:color w:val="0000FF"/>
        </w:rPr>
        <w:t>policy, plan programme or project</w:t>
      </w:r>
      <w:r w:rsidRPr="007F25B6">
        <w:rPr>
          <w:rFonts w:ascii="Times New Roman" w:hAnsi="Times New Roman"/>
          <w:color w:val="0000FF"/>
          <w:spacing w:val="13"/>
        </w:rPr>
        <w:t xml:space="preserve"> </w:t>
      </w:r>
      <w:r w:rsidRPr="007F25B6">
        <w:rPr>
          <w:rFonts w:ascii="Times New Roman" w:hAnsi="Times New Roman"/>
          <w:color w:val="0000FF"/>
        </w:rPr>
        <w:t xml:space="preserve">is </w:t>
      </w:r>
      <w:r w:rsidRPr="007F25B6">
        <w:rPr>
          <w:rFonts w:ascii="Times New Roman" w:hAnsi="Times New Roman"/>
          <w:color w:val="0000FF"/>
          <w:spacing w:val="1"/>
        </w:rPr>
        <w:t>require</w:t>
      </w:r>
      <w:r w:rsidRPr="007F25B6">
        <w:rPr>
          <w:rFonts w:ascii="Times New Roman" w:hAnsi="Times New Roman"/>
          <w:color w:val="0000FF"/>
        </w:rPr>
        <w:t xml:space="preserve">d </w:t>
      </w:r>
      <w:r w:rsidRPr="007F25B6">
        <w:rPr>
          <w:rFonts w:ascii="Times New Roman" w:hAnsi="Times New Roman"/>
          <w:color w:val="0000FF"/>
          <w:spacing w:val="1"/>
        </w:rPr>
        <w:t>t</w:t>
      </w:r>
      <w:r w:rsidRPr="007F25B6">
        <w:rPr>
          <w:rFonts w:ascii="Times New Roman" w:hAnsi="Times New Roman"/>
          <w:color w:val="0000FF"/>
        </w:rPr>
        <w:t xml:space="preserve">o </w:t>
      </w:r>
      <w:r w:rsidRPr="007F25B6">
        <w:rPr>
          <w:rFonts w:ascii="Times New Roman" w:hAnsi="Times New Roman"/>
          <w:color w:val="0000FF"/>
          <w:spacing w:val="1"/>
        </w:rPr>
        <w:t>b</w:t>
      </w:r>
      <w:r w:rsidRPr="007F25B6">
        <w:rPr>
          <w:rFonts w:ascii="Times New Roman" w:hAnsi="Times New Roman"/>
          <w:color w:val="0000FF"/>
        </w:rPr>
        <w:t xml:space="preserve">e </w:t>
      </w:r>
      <w:r w:rsidRPr="007F25B6">
        <w:rPr>
          <w:rFonts w:ascii="Times New Roman" w:hAnsi="Times New Roman"/>
          <w:color w:val="0000FF"/>
          <w:spacing w:val="1"/>
        </w:rPr>
        <w:t>carrie</w:t>
      </w:r>
      <w:r w:rsidRPr="007F25B6">
        <w:rPr>
          <w:rFonts w:ascii="Times New Roman" w:hAnsi="Times New Roman"/>
          <w:color w:val="0000FF"/>
        </w:rPr>
        <w:t xml:space="preserve">d </w:t>
      </w:r>
      <w:r w:rsidRPr="007F25B6">
        <w:rPr>
          <w:rFonts w:ascii="Times New Roman" w:hAnsi="Times New Roman"/>
          <w:color w:val="0000FF"/>
          <w:spacing w:val="1"/>
        </w:rPr>
        <w:t>ou</w:t>
      </w:r>
      <w:r w:rsidRPr="007F25B6">
        <w:rPr>
          <w:rFonts w:ascii="Times New Roman" w:hAnsi="Times New Roman"/>
          <w:color w:val="0000FF"/>
        </w:rPr>
        <w:t>t</w:t>
      </w:r>
      <w:r w:rsidRPr="007F25B6">
        <w:rPr>
          <w:rFonts w:ascii="Times New Roman" w:hAnsi="Times New Roman"/>
          <w:color w:val="0000FF"/>
          <w:spacing w:val="-3"/>
        </w:rPr>
        <w:t xml:space="preserve"> </w:t>
      </w:r>
      <w:r w:rsidRPr="007F25B6">
        <w:rPr>
          <w:rFonts w:ascii="Times New Roman" w:hAnsi="Times New Roman"/>
          <w:color w:val="0000FF"/>
        </w:rPr>
        <w:t>in</w:t>
      </w:r>
      <w:r w:rsidRPr="007F25B6">
        <w:rPr>
          <w:rFonts w:ascii="Times New Roman" w:hAnsi="Times New Roman"/>
          <w:color w:val="0000FF"/>
          <w:spacing w:val="-3"/>
        </w:rPr>
        <w:t xml:space="preserve"> </w:t>
      </w:r>
      <w:r w:rsidRPr="007F25B6">
        <w:rPr>
          <w:rFonts w:ascii="Times New Roman" w:hAnsi="Times New Roman"/>
          <w:color w:val="0000FF"/>
        </w:rPr>
        <w:t>accordance</w:t>
      </w:r>
      <w:r w:rsidRPr="007F25B6">
        <w:rPr>
          <w:rFonts w:ascii="Times New Roman" w:hAnsi="Times New Roman"/>
          <w:color w:val="0000FF"/>
          <w:spacing w:val="-3"/>
        </w:rPr>
        <w:t xml:space="preserve"> </w:t>
      </w:r>
      <w:r w:rsidRPr="007F25B6">
        <w:rPr>
          <w:rFonts w:ascii="Times New Roman" w:hAnsi="Times New Roman"/>
          <w:color w:val="0000FF"/>
        </w:rPr>
        <w:t>with</w:t>
      </w:r>
      <w:r w:rsidRPr="007F25B6">
        <w:rPr>
          <w:rFonts w:ascii="Times New Roman" w:hAnsi="Times New Roman"/>
          <w:color w:val="0000FF"/>
          <w:spacing w:val="-3"/>
        </w:rPr>
        <w:t xml:space="preserve"> </w:t>
      </w:r>
      <w:r w:rsidRPr="007F25B6">
        <w:rPr>
          <w:rFonts w:ascii="Times New Roman" w:hAnsi="Times New Roman"/>
          <w:color w:val="0000FF"/>
        </w:rPr>
        <w:t>the</w:t>
      </w:r>
      <w:r w:rsidRPr="007F25B6">
        <w:rPr>
          <w:rFonts w:ascii="Times New Roman" w:hAnsi="Times New Roman"/>
          <w:color w:val="0000FF"/>
          <w:spacing w:val="-3"/>
        </w:rPr>
        <w:t xml:space="preserve"> </w:t>
      </w:r>
      <w:r w:rsidRPr="007F25B6">
        <w:rPr>
          <w:rFonts w:ascii="Times New Roman" w:hAnsi="Times New Roman"/>
          <w:color w:val="0000FF"/>
        </w:rPr>
        <w:t>scope,</w:t>
      </w:r>
      <w:r w:rsidRPr="007F25B6">
        <w:rPr>
          <w:rFonts w:ascii="Times New Roman" w:hAnsi="Times New Roman"/>
          <w:color w:val="0000FF"/>
          <w:spacing w:val="-3"/>
        </w:rPr>
        <w:t xml:space="preserve"> </w:t>
      </w:r>
      <w:r w:rsidRPr="007F25B6">
        <w:rPr>
          <w:rFonts w:ascii="Times New Roman" w:hAnsi="Times New Roman"/>
          <w:color w:val="0000FF"/>
        </w:rPr>
        <w:t>procedures and methods determined under paragraph (a); and</w:t>
      </w:r>
    </w:p>
    <w:p w14:paraId="3F655071" w14:textId="77777777" w:rsidR="002E75E4" w:rsidRPr="007F25B6" w:rsidRDefault="00B157F2" w:rsidP="00B157F2">
      <w:pPr>
        <w:widowControl w:val="0"/>
        <w:autoSpaceDE w:val="0"/>
        <w:autoSpaceDN w:val="0"/>
        <w:adjustRightInd w:val="0"/>
        <w:spacing w:after="0" w:line="360" w:lineRule="auto"/>
        <w:ind w:left="1433" w:hanging="420"/>
        <w:jc w:val="both"/>
        <w:rPr>
          <w:rFonts w:ascii="Times New Roman" w:hAnsi="Times New Roman"/>
          <w:color w:val="0000FF"/>
        </w:rPr>
      </w:pPr>
      <w:r w:rsidRPr="007F25B6">
        <w:rPr>
          <w:rFonts w:ascii="Times New Roman" w:hAnsi="Times New Roman"/>
          <w:color w:val="0000FF"/>
        </w:rPr>
        <w:t>(2)</w:t>
      </w:r>
      <w:r w:rsidRPr="007F25B6">
        <w:rPr>
          <w:rFonts w:ascii="Times New Roman" w:hAnsi="Times New Roman"/>
          <w:color w:val="0000FF"/>
        </w:rPr>
        <w:tab/>
      </w:r>
      <w:r w:rsidR="002E75E4" w:rsidRPr="007F25B6">
        <w:rPr>
          <w:rFonts w:ascii="Times New Roman" w:hAnsi="Times New Roman"/>
          <w:color w:val="0000FF"/>
        </w:rPr>
        <w:t xml:space="preserve">An assessment </w:t>
      </w:r>
      <w:r w:rsidR="00CA116B" w:rsidRPr="007F25B6">
        <w:rPr>
          <w:rFonts w:ascii="Times New Roman" w:hAnsi="Times New Roman"/>
          <w:color w:val="0000FF"/>
        </w:rPr>
        <w:t xml:space="preserve">and management plan </w:t>
      </w:r>
      <w:r w:rsidR="002E75E4" w:rsidRPr="007F25B6">
        <w:rPr>
          <w:rFonts w:ascii="Times New Roman" w:hAnsi="Times New Roman"/>
          <w:color w:val="0000FF"/>
        </w:rPr>
        <w:t>report</w:t>
      </w:r>
      <w:r w:rsidR="00CA116B" w:rsidRPr="007F25B6">
        <w:rPr>
          <w:rFonts w:ascii="Times New Roman" w:hAnsi="Times New Roman"/>
          <w:color w:val="0000FF"/>
        </w:rPr>
        <w:t>s for the proposed policy, plan programme or project</w:t>
      </w:r>
      <w:r w:rsidR="002E75E4" w:rsidRPr="007F25B6">
        <w:rPr>
          <w:rFonts w:ascii="Times New Roman" w:hAnsi="Times New Roman"/>
          <w:color w:val="0000FF"/>
        </w:rPr>
        <w:t xml:space="preserve"> must consist of </w:t>
      </w:r>
      <w:r w:rsidR="00CA116B" w:rsidRPr="007F25B6">
        <w:rPr>
          <w:rFonts w:ascii="Times New Roman" w:hAnsi="Times New Roman"/>
          <w:color w:val="0000FF"/>
        </w:rPr>
        <w:t>the matters as prescribed in this Act and the regulations</w:t>
      </w:r>
    </w:p>
    <w:p w14:paraId="2CCBDDFD" w14:textId="77777777" w:rsidR="002E75E4" w:rsidRPr="007F25B6" w:rsidRDefault="00B157F2" w:rsidP="00CA5119">
      <w:pPr>
        <w:widowControl w:val="0"/>
        <w:autoSpaceDE w:val="0"/>
        <w:autoSpaceDN w:val="0"/>
        <w:adjustRightInd w:val="0"/>
        <w:spacing w:after="0" w:line="360" w:lineRule="auto"/>
        <w:ind w:left="1013"/>
        <w:jc w:val="both"/>
        <w:rPr>
          <w:rFonts w:ascii="Times New Roman" w:hAnsi="Times New Roman"/>
          <w:color w:val="0000FF"/>
        </w:rPr>
      </w:pPr>
      <w:r w:rsidRPr="007F25B6">
        <w:rPr>
          <w:rFonts w:ascii="Times New Roman" w:hAnsi="Times New Roman"/>
          <w:color w:val="0000FF"/>
        </w:rPr>
        <w:t>(3)</w:t>
      </w:r>
      <w:r w:rsidRPr="007F25B6">
        <w:rPr>
          <w:rFonts w:ascii="Times New Roman" w:hAnsi="Times New Roman"/>
          <w:color w:val="0000FF"/>
        </w:rPr>
        <w:tab/>
      </w:r>
      <w:r w:rsidR="002E75E4" w:rsidRPr="007F25B6">
        <w:rPr>
          <w:rFonts w:ascii="Times New Roman" w:hAnsi="Times New Roman"/>
          <w:color w:val="0000FF"/>
        </w:rPr>
        <w:t>When</w:t>
      </w:r>
      <w:r w:rsidR="002E75E4" w:rsidRPr="007F25B6">
        <w:rPr>
          <w:rFonts w:ascii="Times New Roman" w:hAnsi="Times New Roman"/>
          <w:color w:val="0000FF"/>
          <w:spacing w:val="-11"/>
        </w:rPr>
        <w:t xml:space="preserve"> </w:t>
      </w:r>
      <w:r w:rsidR="002E75E4" w:rsidRPr="007F25B6">
        <w:rPr>
          <w:rFonts w:ascii="Times New Roman" w:hAnsi="Times New Roman"/>
          <w:color w:val="0000FF"/>
        </w:rPr>
        <w:t>determining</w:t>
      </w:r>
      <w:r w:rsidR="002E75E4" w:rsidRPr="007F25B6">
        <w:rPr>
          <w:rFonts w:ascii="Times New Roman" w:hAnsi="Times New Roman"/>
          <w:color w:val="0000FF"/>
          <w:spacing w:val="-11"/>
        </w:rPr>
        <w:t xml:space="preserve"> </w:t>
      </w:r>
      <w:r w:rsidR="002E75E4" w:rsidRPr="007F25B6">
        <w:rPr>
          <w:rFonts w:ascii="Times New Roman" w:hAnsi="Times New Roman"/>
          <w:color w:val="0000FF"/>
        </w:rPr>
        <w:t>the</w:t>
      </w:r>
      <w:r w:rsidR="002E75E4" w:rsidRPr="007F25B6">
        <w:rPr>
          <w:rFonts w:ascii="Times New Roman" w:hAnsi="Times New Roman"/>
          <w:color w:val="0000FF"/>
          <w:spacing w:val="-11"/>
        </w:rPr>
        <w:t xml:space="preserve"> </w:t>
      </w:r>
      <w:r w:rsidR="002E75E4" w:rsidRPr="007F25B6">
        <w:rPr>
          <w:rFonts w:ascii="Times New Roman" w:hAnsi="Times New Roman"/>
          <w:color w:val="0000FF"/>
        </w:rPr>
        <w:t>scope,</w:t>
      </w:r>
      <w:r w:rsidR="002E75E4" w:rsidRPr="007F25B6">
        <w:rPr>
          <w:rFonts w:ascii="Times New Roman" w:hAnsi="Times New Roman"/>
          <w:color w:val="0000FF"/>
          <w:spacing w:val="-11"/>
        </w:rPr>
        <w:t xml:space="preserve"> </w:t>
      </w:r>
      <w:r w:rsidR="002E75E4" w:rsidRPr="007F25B6">
        <w:rPr>
          <w:rFonts w:ascii="Times New Roman" w:hAnsi="Times New Roman"/>
          <w:color w:val="0000FF"/>
        </w:rPr>
        <w:t>procedures</w:t>
      </w:r>
      <w:r w:rsidR="002E75E4" w:rsidRPr="007F25B6">
        <w:rPr>
          <w:rFonts w:ascii="Times New Roman" w:hAnsi="Times New Roman"/>
          <w:color w:val="0000FF"/>
          <w:spacing w:val="-11"/>
        </w:rPr>
        <w:t xml:space="preserve"> </w:t>
      </w:r>
      <w:r w:rsidR="002E75E4" w:rsidRPr="007F25B6">
        <w:rPr>
          <w:rFonts w:ascii="Times New Roman" w:hAnsi="Times New Roman"/>
          <w:color w:val="0000FF"/>
        </w:rPr>
        <w:t>and</w:t>
      </w:r>
      <w:r w:rsidR="002E75E4" w:rsidRPr="007F25B6">
        <w:rPr>
          <w:rFonts w:ascii="Times New Roman" w:hAnsi="Times New Roman"/>
          <w:color w:val="0000FF"/>
          <w:spacing w:val="-11"/>
        </w:rPr>
        <w:t xml:space="preserve"> </w:t>
      </w:r>
      <w:r w:rsidR="002E75E4" w:rsidRPr="007F25B6">
        <w:rPr>
          <w:rFonts w:ascii="Times New Roman" w:hAnsi="Times New Roman"/>
          <w:color w:val="0000FF"/>
        </w:rPr>
        <w:t>methods</w:t>
      </w:r>
      <w:r w:rsidR="002E75E4" w:rsidRPr="007F25B6">
        <w:rPr>
          <w:rFonts w:ascii="Times New Roman" w:hAnsi="Times New Roman"/>
          <w:color w:val="0000FF"/>
          <w:spacing w:val="-11"/>
        </w:rPr>
        <w:t xml:space="preserve"> </w:t>
      </w:r>
      <w:r w:rsidR="002E75E4" w:rsidRPr="007F25B6">
        <w:rPr>
          <w:rFonts w:ascii="Times New Roman" w:hAnsi="Times New Roman"/>
          <w:color w:val="0000FF"/>
        </w:rPr>
        <w:t>of</w:t>
      </w:r>
      <w:r w:rsidR="002E75E4" w:rsidRPr="007F25B6">
        <w:rPr>
          <w:rFonts w:ascii="Times New Roman" w:hAnsi="Times New Roman"/>
          <w:color w:val="0000FF"/>
          <w:spacing w:val="-11"/>
        </w:rPr>
        <w:t xml:space="preserve"> </w:t>
      </w:r>
      <w:r w:rsidR="002E75E4" w:rsidRPr="007F25B6">
        <w:rPr>
          <w:rFonts w:ascii="Times New Roman" w:hAnsi="Times New Roman"/>
          <w:color w:val="0000FF"/>
        </w:rPr>
        <w:t>an</w:t>
      </w:r>
      <w:r w:rsidR="002E75E4" w:rsidRPr="007F25B6">
        <w:rPr>
          <w:rFonts w:ascii="Times New Roman" w:hAnsi="Times New Roman"/>
          <w:color w:val="0000FF"/>
          <w:spacing w:val="-11"/>
        </w:rPr>
        <w:t xml:space="preserve"> </w:t>
      </w:r>
      <w:r w:rsidR="002E75E4" w:rsidRPr="007F25B6">
        <w:rPr>
          <w:rFonts w:ascii="Times New Roman" w:hAnsi="Times New Roman"/>
          <w:color w:val="0000FF"/>
        </w:rPr>
        <w:t>assessment</w:t>
      </w:r>
      <w:r w:rsidR="002E75E4" w:rsidRPr="007F25B6">
        <w:rPr>
          <w:rFonts w:ascii="Times New Roman" w:hAnsi="Times New Roman"/>
          <w:color w:val="0000FF"/>
          <w:spacing w:val="-11"/>
        </w:rPr>
        <w:t xml:space="preserve"> </w:t>
      </w:r>
      <w:r w:rsidR="002E75E4" w:rsidRPr="007F25B6">
        <w:rPr>
          <w:rFonts w:ascii="Times New Roman" w:hAnsi="Times New Roman"/>
          <w:color w:val="0000FF"/>
        </w:rPr>
        <w:t>the</w:t>
      </w:r>
    </w:p>
    <w:p w14:paraId="240FEBB5" w14:textId="77777777" w:rsidR="002E75E4" w:rsidRPr="007F25B6" w:rsidRDefault="00CA116B" w:rsidP="00B157F2">
      <w:pPr>
        <w:widowControl w:val="0"/>
        <w:autoSpaceDE w:val="0"/>
        <w:autoSpaceDN w:val="0"/>
        <w:adjustRightInd w:val="0"/>
        <w:spacing w:before="11" w:after="0" w:line="360" w:lineRule="auto"/>
        <w:ind w:left="1440"/>
        <w:jc w:val="both"/>
        <w:rPr>
          <w:rFonts w:ascii="Times New Roman" w:hAnsi="Times New Roman"/>
          <w:color w:val="0000FF"/>
        </w:rPr>
      </w:pPr>
      <w:r w:rsidRPr="007F25B6">
        <w:rPr>
          <w:rFonts w:ascii="Times New Roman" w:hAnsi="Times New Roman"/>
          <w:color w:val="0000FF"/>
        </w:rPr>
        <w:t xml:space="preserve">Organ of State responsible for the proposed policy, plan or programme the proponent responsible for the proposed project </w:t>
      </w:r>
      <w:r w:rsidRPr="007F25B6">
        <w:rPr>
          <w:rFonts w:ascii="Times New Roman" w:hAnsi="Times New Roman"/>
          <w:color w:val="0000FF"/>
          <w:spacing w:val="-14"/>
        </w:rPr>
        <w:t>must</w:t>
      </w:r>
      <w:r w:rsidR="002E75E4" w:rsidRPr="007F25B6">
        <w:rPr>
          <w:rFonts w:ascii="Times New Roman" w:hAnsi="Times New Roman"/>
          <w:color w:val="0000FF"/>
          <w:spacing w:val="-14"/>
        </w:rPr>
        <w:t xml:space="preserve"> </w:t>
      </w:r>
      <w:r w:rsidR="002E75E4" w:rsidRPr="007F25B6">
        <w:rPr>
          <w:rFonts w:ascii="Times New Roman" w:hAnsi="Times New Roman"/>
          <w:color w:val="0000FF"/>
        </w:rPr>
        <w:t>follow</w:t>
      </w:r>
      <w:r w:rsidR="002E75E4" w:rsidRPr="007F25B6">
        <w:rPr>
          <w:rFonts w:ascii="Times New Roman" w:hAnsi="Times New Roman"/>
          <w:color w:val="0000FF"/>
          <w:spacing w:val="-14"/>
        </w:rPr>
        <w:t xml:space="preserve"> </w:t>
      </w:r>
      <w:r w:rsidR="002E75E4" w:rsidRPr="007F25B6">
        <w:rPr>
          <w:rFonts w:ascii="Times New Roman" w:hAnsi="Times New Roman"/>
          <w:color w:val="0000FF"/>
        </w:rPr>
        <w:t>the</w:t>
      </w:r>
      <w:r w:rsidR="002E75E4" w:rsidRPr="007F25B6">
        <w:rPr>
          <w:rFonts w:ascii="Times New Roman" w:hAnsi="Times New Roman"/>
          <w:color w:val="0000FF"/>
          <w:spacing w:val="-14"/>
        </w:rPr>
        <w:t xml:space="preserve"> </w:t>
      </w:r>
      <w:r w:rsidR="002E75E4" w:rsidRPr="007F25B6">
        <w:rPr>
          <w:rFonts w:ascii="Times New Roman" w:hAnsi="Times New Roman"/>
          <w:color w:val="0000FF"/>
        </w:rPr>
        <w:t>consultative</w:t>
      </w:r>
      <w:r w:rsidR="002E75E4" w:rsidRPr="007F25B6">
        <w:rPr>
          <w:rFonts w:ascii="Times New Roman" w:hAnsi="Times New Roman"/>
          <w:color w:val="0000FF"/>
          <w:spacing w:val="-14"/>
        </w:rPr>
        <w:t xml:space="preserve"> </w:t>
      </w:r>
      <w:r w:rsidR="002E75E4" w:rsidRPr="007F25B6">
        <w:rPr>
          <w:rFonts w:ascii="Times New Roman" w:hAnsi="Times New Roman"/>
          <w:color w:val="0000FF"/>
        </w:rPr>
        <w:lastRenderedPageBreak/>
        <w:t>process</w:t>
      </w:r>
      <w:r w:rsidR="002E75E4" w:rsidRPr="007F25B6">
        <w:rPr>
          <w:rFonts w:ascii="Times New Roman" w:hAnsi="Times New Roman"/>
          <w:color w:val="0000FF"/>
          <w:spacing w:val="-14"/>
        </w:rPr>
        <w:t xml:space="preserve"> </w:t>
      </w:r>
      <w:r w:rsidR="002E75E4" w:rsidRPr="007F25B6">
        <w:rPr>
          <w:rFonts w:ascii="Times New Roman" w:hAnsi="Times New Roman"/>
          <w:color w:val="0000FF"/>
        </w:rPr>
        <w:t>referred</w:t>
      </w:r>
      <w:r w:rsidR="002E75E4" w:rsidRPr="007F25B6">
        <w:rPr>
          <w:rFonts w:ascii="Times New Roman" w:hAnsi="Times New Roman"/>
          <w:color w:val="0000FF"/>
          <w:spacing w:val="-14"/>
        </w:rPr>
        <w:t xml:space="preserve"> </w:t>
      </w:r>
      <w:r w:rsidR="002E75E4" w:rsidRPr="007F25B6">
        <w:rPr>
          <w:rFonts w:ascii="Times New Roman" w:hAnsi="Times New Roman"/>
          <w:color w:val="0000FF"/>
        </w:rPr>
        <w:t>to</w:t>
      </w:r>
      <w:r w:rsidR="002E75E4" w:rsidRPr="007F25B6">
        <w:rPr>
          <w:rFonts w:ascii="Times New Roman" w:hAnsi="Times New Roman"/>
          <w:color w:val="0000FF"/>
          <w:spacing w:val="-14"/>
        </w:rPr>
        <w:t xml:space="preserve"> </w:t>
      </w:r>
      <w:r w:rsidR="002E75E4" w:rsidRPr="007F25B6">
        <w:rPr>
          <w:rFonts w:ascii="Times New Roman" w:hAnsi="Times New Roman"/>
          <w:color w:val="0000FF"/>
        </w:rPr>
        <w:t>in</w:t>
      </w:r>
      <w:r w:rsidR="002E75E4" w:rsidRPr="007F25B6">
        <w:rPr>
          <w:rFonts w:ascii="Times New Roman" w:hAnsi="Times New Roman"/>
          <w:color w:val="0000FF"/>
          <w:spacing w:val="-14"/>
        </w:rPr>
        <w:t xml:space="preserve"> </w:t>
      </w:r>
      <w:r w:rsidR="002E75E4" w:rsidRPr="007F25B6">
        <w:rPr>
          <w:rFonts w:ascii="Times New Roman" w:hAnsi="Times New Roman"/>
          <w:color w:val="0000FF"/>
        </w:rPr>
        <w:t>section</w:t>
      </w:r>
      <w:r w:rsidRPr="007F25B6">
        <w:rPr>
          <w:rFonts w:ascii="Times New Roman" w:hAnsi="Times New Roman"/>
          <w:color w:val="0000FF"/>
        </w:rPr>
        <w:t xml:space="preserve"> </w:t>
      </w:r>
      <w:r w:rsidR="002E75E4" w:rsidRPr="007F25B6">
        <w:rPr>
          <w:rFonts w:ascii="Times New Roman" w:hAnsi="Times New Roman"/>
          <w:color w:val="0000FF"/>
          <w:spacing w:val="1"/>
        </w:rPr>
        <w:t>45</w:t>
      </w:r>
      <w:r w:rsidRPr="007F25B6">
        <w:rPr>
          <w:rFonts w:ascii="Times New Roman" w:hAnsi="Times New Roman"/>
          <w:color w:val="0000FF"/>
          <w:spacing w:val="1"/>
        </w:rPr>
        <w:t xml:space="preserve"> and the regulations</w:t>
      </w:r>
    </w:p>
    <w:p w14:paraId="11D24C75" w14:textId="77777777" w:rsidR="002E75E4" w:rsidRPr="007F25B6" w:rsidRDefault="002E75E4" w:rsidP="00CA5119">
      <w:pPr>
        <w:widowControl w:val="0"/>
        <w:autoSpaceDE w:val="0"/>
        <w:autoSpaceDN w:val="0"/>
        <w:adjustRightInd w:val="0"/>
        <w:spacing w:before="15" w:after="0" w:line="360" w:lineRule="auto"/>
        <w:jc w:val="both"/>
        <w:rPr>
          <w:rFonts w:ascii="Times New Roman" w:hAnsi="Times New Roman"/>
          <w:color w:val="000000"/>
          <w:sz w:val="26"/>
          <w:szCs w:val="26"/>
        </w:rPr>
      </w:pPr>
    </w:p>
    <w:p w14:paraId="4BCBE5D7" w14:textId="77777777" w:rsidR="002E75E4" w:rsidRPr="007F25B6" w:rsidRDefault="002E75E4" w:rsidP="00B157F2">
      <w:pPr>
        <w:widowControl w:val="0"/>
        <w:autoSpaceDE w:val="0"/>
        <w:autoSpaceDN w:val="0"/>
        <w:adjustRightInd w:val="0"/>
        <w:spacing w:after="0" w:line="360" w:lineRule="auto"/>
        <w:ind w:left="1440" w:right="401" w:hanging="428"/>
        <w:jc w:val="both"/>
        <w:rPr>
          <w:rFonts w:ascii="Times New Roman" w:hAnsi="Times New Roman"/>
          <w:color w:val="000000"/>
        </w:rPr>
      </w:pPr>
      <w:r w:rsidRPr="007F25B6">
        <w:rPr>
          <w:rFonts w:ascii="Times New Roman" w:hAnsi="Times New Roman"/>
          <w:color w:val="292425"/>
          <w:spacing w:val="1"/>
        </w:rPr>
        <w:t>(4</w:t>
      </w:r>
      <w:r w:rsidR="00B157F2" w:rsidRPr="007F25B6">
        <w:rPr>
          <w:rFonts w:ascii="Times New Roman" w:hAnsi="Times New Roman"/>
          <w:color w:val="292425"/>
        </w:rPr>
        <w:t>)</w:t>
      </w:r>
      <w:r w:rsidR="00B157F2" w:rsidRPr="007F25B6">
        <w:rPr>
          <w:rFonts w:ascii="Times New Roman" w:hAnsi="Times New Roman"/>
          <w:color w:val="292425"/>
        </w:rPr>
        <w:tab/>
      </w:r>
      <w:r w:rsidR="00CA116B" w:rsidRPr="007F25B6">
        <w:rPr>
          <w:rFonts w:ascii="Times New Roman" w:hAnsi="Times New Roman"/>
          <w:color w:val="292425"/>
          <w:spacing w:val="6"/>
        </w:rPr>
        <w:t xml:space="preserve">On receipt of the notification for project registration, the </w:t>
      </w:r>
      <w:r w:rsidRPr="007F25B6">
        <w:rPr>
          <w:rFonts w:ascii="Times New Roman" w:hAnsi="Times New Roman"/>
          <w:color w:val="292425"/>
          <w:spacing w:val="1"/>
        </w:rPr>
        <w:t>Environmenta</w:t>
      </w:r>
      <w:r w:rsidRPr="007F25B6">
        <w:rPr>
          <w:rFonts w:ascii="Times New Roman" w:hAnsi="Times New Roman"/>
          <w:color w:val="292425"/>
        </w:rPr>
        <w:t xml:space="preserve">l </w:t>
      </w:r>
      <w:r w:rsidRPr="007F25B6">
        <w:rPr>
          <w:rFonts w:ascii="Times New Roman" w:hAnsi="Times New Roman"/>
          <w:color w:val="292425"/>
          <w:spacing w:val="1"/>
        </w:rPr>
        <w:t>Commissione</w:t>
      </w:r>
      <w:r w:rsidRPr="007F25B6">
        <w:rPr>
          <w:rFonts w:ascii="Times New Roman" w:hAnsi="Times New Roman"/>
          <w:color w:val="292425"/>
        </w:rPr>
        <w:t xml:space="preserve">r </w:t>
      </w:r>
      <w:r w:rsidRPr="007F25B6">
        <w:rPr>
          <w:rFonts w:ascii="Times New Roman" w:hAnsi="Times New Roman"/>
          <w:color w:val="292425"/>
          <w:spacing w:val="1"/>
        </w:rPr>
        <w:t>ma</w:t>
      </w:r>
      <w:r w:rsidRPr="007F25B6">
        <w:rPr>
          <w:rFonts w:ascii="Times New Roman" w:hAnsi="Times New Roman"/>
          <w:color w:val="292425"/>
        </w:rPr>
        <w:t xml:space="preserve">y </w:t>
      </w:r>
      <w:r w:rsidRPr="007F25B6">
        <w:rPr>
          <w:rFonts w:ascii="Times New Roman" w:hAnsi="Times New Roman"/>
          <w:color w:val="292425"/>
          <w:spacing w:val="1"/>
        </w:rPr>
        <w:t>var</w:t>
      </w:r>
      <w:r w:rsidRPr="007F25B6">
        <w:rPr>
          <w:rFonts w:ascii="Times New Roman" w:hAnsi="Times New Roman"/>
          <w:color w:val="292425"/>
        </w:rPr>
        <w:t xml:space="preserve">y </w:t>
      </w:r>
      <w:r w:rsidRPr="007F25B6">
        <w:rPr>
          <w:rFonts w:ascii="Times New Roman" w:hAnsi="Times New Roman"/>
          <w:color w:val="292425"/>
          <w:spacing w:val="1"/>
        </w:rPr>
        <w:t>th</w:t>
      </w:r>
      <w:r w:rsidRPr="007F25B6">
        <w:rPr>
          <w:rFonts w:ascii="Times New Roman" w:hAnsi="Times New Roman"/>
          <w:color w:val="292425"/>
        </w:rPr>
        <w:t xml:space="preserve">e </w:t>
      </w:r>
      <w:r w:rsidRPr="007F25B6">
        <w:rPr>
          <w:rFonts w:ascii="Times New Roman" w:hAnsi="Times New Roman"/>
          <w:color w:val="292425"/>
          <w:spacing w:val="1"/>
        </w:rPr>
        <w:t>scope</w:t>
      </w:r>
      <w:r w:rsidRPr="007F25B6">
        <w:rPr>
          <w:rFonts w:ascii="Times New Roman" w:hAnsi="Times New Roman"/>
          <w:color w:val="292425"/>
        </w:rPr>
        <w:t xml:space="preserve">, </w:t>
      </w:r>
      <w:r w:rsidRPr="007F25B6">
        <w:rPr>
          <w:rFonts w:ascii="Times New Roman" w:hAnsi="Times New Roman"/>
          <w:color w:val="292425"/>
          <w:spacing w:val="1"/>
        </w:rPr>
        <w:t>procedure</w:t>
      </w:r>
      <w:r w:rsidRPr="007F25B6">
        <w:rPr>
          <w:rFonts w:ascii="Times New Roman" w:hAnsi="Times New Roman"/>
          <w:color w:val="292425"/>
        </w:rPr>
        <w:t xml:space="preserve">s </w:t>
      </w:r>
      <w:r w:rsidRPr="007F25B6">
        <w:rPr>
          <w:rFonts w:ascii="Times New Roman" w:hAnsi="Times New Roman"/>
          <w:color w:val="292425"/>
          <w:spacing w:val="1"/>
        </w:rPr>
        <w:t xml:space="preserve">and </w:t>
      </w:r>
      <w:r w:rsidRPr="007F25B6">
        <w:rPr>
          <w:rFonts w:ascii="Times New Roman" w:hAnsi="Times New Roman"/>
          <w:color w:val="292425"/>
        </w:rPr>
        <w:t>methods determined under subsection (1</w:t>
      </w:r>
      <w:proofErr w:type="gramStart"/>
      <w:r w:rsidRPr="007F25B6">
        <w:rPr>
          <w:rFonts w:ascii="Times New Roman" w:hAnsi="Times New Roman"/>
          <w:color w:val="292425"/>
        </w:rPr>
        <w:t>)(</w:t>
      </w:r>
      <w:proofErr w:type="gramEnd"/>
      <w:r w:rsidRPr="007F25B6">
        <w:rPr>
          <w:rFonts w:ascii="Times New Roman" w:hAnsi="Times New Roman"/>
          <w:color w:val="292425"/>
        </w:rPr>
        <w:t>a) -</w:t>
      </w:r>
    </w:p>
    <w:p w14:paraId="683D51EE" w14:textId="77777777" w:rsidR="00B157F2" w:rsidRPr="007F25B6" w:rsidRDefault="002E75E4" w:rsidP="00B157F2">
      <w:pPr>
        <w:widowControl w:val="0"/>
        <w:autoSpaceDE w:val="0"/>
        <w:autoSpaceDN w:val="0"/>
        <w:adjustRightInd w:val="0"/>
        <w:spacing w:after="0" w:line="360" w:lineRule="auto"/>
        <w:ind w:left="1440"/>
        <w:jc w:val="both"/>
        <w:rPr>
          <w:rFonts w:ascii="Times New Roman" w:hAnsi="Times New Roman"/>
          <w:color w:val="292425"/>
        </w:rPr>
      </w:pPr>
      <w:r w:rsidRPr="007F25B6">
        <w:rPr>
          <w:rFonts w:ascii="Times New Roman" w:hAnsi="Times New Roman"/>
          <w:color w:val="292425"/>
        </w:rPr>
        <w:t xml:space="preserve">(a)    </w:t>
      </w:r>
      <w:r w:rsidRPr="007F25B6">
        <w:rPr>
          <w:rFonts w:ascii="Times New Roman" w:hAnsi="Times New Roman"/>
          <w:color w:val="292425"/>
          <w:spacing w:val="47"/>
        </w:rPr>
        <w:t xml:space="preserve"> </w:t>
      </w:r>
      <w:proofErr w:type="gramStart"/>
      <w:r w:rsidRPr="007F25B6">
        <w:rPr>
          <w:rFonts w:ascii="Times New Roman" w:hAnsi="Times New Roman"/>
          <w:color w:val="292425"/>
        </w:rPr>
        <w:t>in</w:t>
      </w:r>
      <w:proofErr w:type="gramEnd"/>
      <w:r w:rsidRPr="007F25B6">
        <w:rPr>
          <w:rFonts w:ascii="Times New Roman" w:hAnsi="Times New Roman"/>
          <w:color w:val="292425"/>
        </w:rPr>
        <w:t xml:space="preserve"> accordance with </w:t>
      </w:r>
      <w:r w:rsidR="00CA116B" w:rsidRPr="007F25B6">
        <w:rPr>
          <w:rFonts w:ascii="Times New Roman" w:hAnsi="Times New Roman"/>
          <w:color w:val="292425"/>
        </w:rPr>
        <w:t xml:space="preserve">the </w:t>
      </w:r>
      <w:r w:rsidR="00CA116B" w:rsidRPr="007F25B6">
        <w:rPr>
          <w:rFonts w:ascii="Times New Roman" w:hAnsi="Times New Roman"/>
          <w:color w:val="0000FF"/>
        </w:rPr>
        <w:t xml:space="preserve">Terms of Reference </w:t>
      </w:r>
      <w:r w:rsidR="00CA116B" w:rsidRPr="007F25B6">
        <w:rPr>
          <w:rFonts w:ascii="Times New Roman" w:hAnsi="Times New Roman"/>
          <w:color w:val="292425"/>
        </w:rPr>
        <w:t xml:space="preserve">or </w:t>
      </w:r>
      <w:r w:rsidRPr="007F25B6">
        <w:rPr>
          <w:rFonts w:ascii="Times New Roman" w:hAnsi="Times New Roman"/>
          <w:color w:val="292425"/>
        </w:rPr>
        <w:t xml:space="preserve">modifications proposed by </w:t>
      </w:r>
    </w:p>
    <w:p w14:paraId="137CF5B9" w14:textId="77777777" w:rsidR="002E75E4" w:rsidRPr="007F25B6" w:rsidRDefault="00B157F2" w:rsidP="00B157F2">
      <w:pPr>
        <w:widowControl w:val="0"/>
        <w:autoSpaceDE w:val="0"/>
        <w:autoSpaceDN w:val="0"/>
        <w:adjustRightInd w:val="0"/>
        <w:spacing w:after="0" w:line="360" w:lineRule="auto"/>
        <w:ind w:left="1440"/>
        <w:jc w:val="both"/>
        <w:rPr>
          <w:rFonts w:ascii="Times New Roman" w:hAnsi="Times New Roman"/>
          <w:color w:val="000000"/>
        </w:rPr>
      </w:pPr>
      <w:r w:rsidRPr="007F25B6">
        <w:rPr>
          <w:rFonts w:ascii="Times New Roman" w:hAnsi="Times New Roman"/>
          <w:color w:val="292425"/>
        </w:rPr>
        <w:t xml:space="preserve">          </w:t>
      </w:r>
      <w:proofErr w:type="gramStart"/>
      <w:r w:rsidR="002E75E4" w:rsidRPr="007F25B6">
        <w:rPr>
          <w:rFonts w:ascii="Times New Roman" w:hAnsi="Times New Roman"/>
          <w:color w:val="292425"/>
        </w:rPr>
        <w:t>the</w:t>
      </w:r>
      <w:proofErr w:type="gramEnd"/>
      <w:r w:rsidR="002E75E4" w:rsidRPr="007F25B6">
        <w:rPr>
          <w:rFonts w:ascii="Times New Roman" w:hAnsi="Times New Roman"/>
          <w:color w:val="292425"/>
        </w:rPr>
        <w:t xml:space="preserve"> </w:t>
      </w:r>
      <w:r w:rsidR="00CA116B" w:rsidRPr="007F25B6">
        <w:rPr>
          <w:rFonts w:ascii="Times New Roman" w:hAnsi="Times New Roman"/>
          <w:color w:val="292425"/>
        </w:rPr>
        <w:t>Organ of State or the proponent.</w:t>
      </w:r>
    </w:p>
    <w:p w14:paraId="3BEB8104" w14:textId="77777777" w:rsidR="002E75E4" w:rsidRPr="007F25B6" w:rsidRDefault="002E75E4" w:rsidP="00B157F2">
      <w:pPr>
        <w:widowControl w:val="0"/>
        <w:autoSpaceDE w:val="0"/>
        <w:autoSpaceDN w:val="0"/>
        <w:adjustRightInd w:val="0"/>
        <w:spacing w:after="0" w:line="360" w:lineRule="auto"/>
        <w:ind w:left="1440" w:right="394" w:hanging="428"/>
        <w:jc w:val="both"/>
        <w:rPr>
          <w:rFonts w:ascii="Times New Roman" w:hAnsi="Times New Roman"/>
          <w:color w:val="000000"/>
        </w:rPr>
      </w:pPr>
      <w:r w:rsidRPr="007F25B6">
        <w:rPr>
          <w:rFonts w:ascii="Times New Roman" w:hAnsi="Times New Roman"/>
          <w:color w:val="292425"/>
        </w:rPr>
        <w:t>(</w:t>
      </w:r>
      <w:r w:rsidR="00CA116B" w:rsidRPr="007F25B6">
        <w:rPr>
          <w:rFonts w:ascii="Times New Roman" w:hAnsi="Times New Roman"/>
          <w:color w:val="292425"/>
        </w:rPr>
        <w:t>5</w:t>
      </w:r>
      <w:r w:rsidR="00B157F2" w:rsidRPr="007F25B6">
        <w:rPr>
          <w:rFonts w:ascii="Times New Roman" w:hAnsi="Times New Roman"/>
          <w:color w:val="292425"/>
        </w:rPr>
        <w:t>)</w:t>
      </w:r>
      <w:r w:rsidR="00B157F2" w:rsidRPr="007F25B6">
        <w:rPr>
          <w:rFonts w:ascii="Times New Roman" w:hAnsi="Times New Roman"/>
          <w:color w:val="292425"/>
        </w:rPr>
        <w:tab/>
      </w:r>
      <w:r w:rsidRPr="007F25B6">
        <w:rPr>
          <w:rFonts w:ascii="Times New Roman" w:hAnsi="Times New Roman"/>
          <w:color w:val="292425"/>
        </w:rPr>
        <w:t>If,</w:t>
      </w:r>
      <w:r w:rsidRPr="007F25B6">
        <w:rPr>
          <w:rFonts w:ascii="Times New Roman" w:hAnsi="Times New Roman"/>
          <w:color w:val="292425"/>
          <w:spacing w:val="-11"/>
        </w:rPr>
        <w:t xml:space="preserve"> </w:t>
      </w:r>
      <w:r w:rsidRPr="007F25B6">
        <w:rPr>
          <w:rFonts w:ascii="Times New Roman" w:hAnsi="Times New Roman"/>
          <w:color w:val="292425"/>
        </w:rPr>
        <w:t>upon</w:t>
      </w:r>
      <w:r w:rsidRPr="007F25B6">
        <w:rPr>
          <w:rFonts w:ascii="Times New Roman" w:hAnsi="Times New Roman"/>
          <w:color w:val="292425"/>
          <w:spacing w:val="-11"/>
        </w:rPr>
        <w:t xml:space="preserve"> </w:t>
      </w:r>
      <w:r w:rsidRPr="007F25B6">
        <w:rPr>
          <w:rFonts w:ascii="Times New Roman" w:hAnsi="Times New Roman"/>
          <w:color w:val="292425"/>
        </w:rPr>
        <w:t>submission</w:t>
      </w:r>
      <w:r w:rsidRPr="007F25B6">
        <w:rPr>
          <w:rFonts w:ascii="Times New Roman" w:hAnsi="Times New Roman"/>
          <w:color w:val="292425"/>
          <w:spacing w:val="-11"/>
        </w:rPr>
        <w:t xml:space="preserve"> </w:t>
      </w:r>
      <w:r w:rsidRPr="007F25B6">
        <w:rPr>
          <w:rFonts w:ascii="Times New Roman" w:hAnsi="Times New Roman"/>
          <w:color w:val="292425"/>
        </w:rPr>
        <w:t>of</w:t>
      </w:r>
      <w:r w:rsidRPr="007F25B6">
        <w:rPr>
          <w:rFonts w:ascii="Times New Roman" w:hAnsi="Times New Roman"/>
          <w:color w:val="292425"/>
          <w:spacing w:val="-11"/>
        </w:rPr>
        <w:t xml:space="preserve"> </w:t>
      </w:r>
      <w:r w:rsidRPr="007F25B6">
        <w:rPr>
          <w:rFonts w:ascii="Times New Roman" w:hAnsi="Times New Roman"/>
          <w:color w:val="292425"/>
        </w:rPr>
        <w:t>the</w:t>
      </w:r>
      <w:r w:rsidRPr="007F25B6">
        <w:rPr>
          <w:rFonts w:ascii="Times New Roman" w:hAnsi="Times New Roman"/>
          <w:color w:val="292425"/>
          <w:spacing w:val="-11"/>
        </w:rPr>
        <w:t xml:space="preserve"> </w:t>
      </w:r>
      <w:r w:rsidR="00CA116B" w:rsidRPr="007F25B6">
        <w:rPr>
          <w:rFonts w:ascii="Times New Roman" w:hAnsi="Times New Roman"/>
          <w:color w:val="292425"/>
          <w:spacing w:val="-11"/>
        </w:rPr>
        <w:t xml:space="preserve">application for environmental assessment certificate with the </w:t>
      </w:r>
      <w:r w:rsidRPr="007F25B6">
        <w:rPr>
          <w:rFonts w:ascii="Times New Roman" w:hAnsi="Times New Roman"/>
          <w:color w:val="292425"/>
        </w:rPr>
        <w:t>assessment</w:t>
      </w:r>
      <w:r w:rsidRPr="007F25B6">
        <w:rPr>
          <w:rFonts w:ascii="Times New Roman" w:hAnsi="Times New Roman"/>
          <w:color w:val="292425"/>
          <w:spacing w:val="-11"/>
        </w:rPr>
        <w:t xml:space="preserve"> </w:t>
      </w:r>
      <w:r w:rsidR="00CA116B" w:rsidRPr="007F25B6">
        <w:rPr>
          <w:rFonts w:ascii="Times New Roman" w:hAnsi="Times New Roman"/>
          <w:color w:val="292425"/>
          <w:spacing w:val="-11"/>
        </w:rPr>
        <w:t xml:space="preserve">and management </w:t>
      </w:r>
      <w:r w:rsidRPr="007F25B6">
        <w:rPr>
          <w:rFonts w:ascii="Times New Roman" w:hAnsi="Times New Roman"/>
          <w:color w:val="292425"/>
        </w:rPr>
        <w:t>report</w:t>
      </w:r>
      <w:r w:rsidR="00CA116B" w:rsidRPr="007F25B6">
        <w:rPr>
          <w:rFonts w:ascii="Times New Roman" w:hAnsi="Times New Roman"/>
          <w:color w:val="292425"/>
        </w:rPr>
        <w:t>s</w:t>
      </w:r>
      <w:r w:rsidRPr="007F25B6">
        <w:rPr>
          <w:rFonts w:ascii="Times New Roman" w:hAnsi="Times New Roman"/>
          <w:color w:val="292425"/>
          <w:spacing w:val="-11"/>
        </w:rPr>
        <w:t xml:space="preserve"> </w:t>
      </w:r>
      <w:r w:rsidRPr="007F25B6">
        <w:rPr>
          <w:rFonts w:ascii="Times New Roman" w:hAnsi="Times New Roman"/>
          <w:color w:val="292425"/>
        </w:rPr>
        <w:t>by</w:t>
      </w:r>
      <w:r w:rsidRPr="007F25B6">
        <w:rPr>
          <w:rFonts w:ascii="Times New Roman" w:hAnsi="Times New Roman"/>
          <w:color w:val="292425"/>
          <w:spacing w:val="-11"/>
        </w:rPr>
        <w:t xml:space="preserve"> </w:t>
      </w:r>
      <w:r w:rsidRPr="007F25B6">
        <w:rPr>
          <w:rFonts w:ascii="Times New Roman" w:hAnsi="Times New Roman"/>
          <w:color w:val="292425"/>
        </w:rPr>
        <w:t>the</w:t>
      </w:r>
      <w:r w:rsidR="00CA116B" w:rsidRPr="007F25B6">
        <w:rPr>
          <w:rFonts w:ascii="Times New Roman" w:hAnsi="Times New Roman"/>
          <w:color w:val="292425"/>
        </w:rPr>
        <w:t xml:space="preserve"> </w:t>
      </w:r>
      <w:r w:rsidR="00CA116B" w:rsidRPr="007F25B6">
        <w:rPr>
          <w:rFonts w:ascii="Times New Roman" w:hAnsi="Times New Roman"/>
          <w:color w:val="0000FF"/>
        </w:rPr>
        <w:t xml:space="preserve">Organ of State or </w:t>
      </w:r>
      <w:r w:rsidR="00CA116B" w:rsidRPr="007F25B6">
        <w:rPr>
          <w:rFonts w:ascii="Times New Roman" w:hAnsi="Times New Roman"/>
          <w:color w:val="0000FF"/>
          <w:spacing w:val="-11"/>
        </w:rPr>
        <w:t>proponent</w:t>
      </w:r>
      <w:r w:rsidRPr="007F25B6">
        <w:rPr>
          <w:rFonts w:ascii="Times New Roman" w:hAnsi="Times New Roman"/>
          <w:color w:val="0000FF"/>
        </w:rPr>
        <w:t>,</w:t>
      </w:r>
      <w:r w:rsidRPr="007F25B6">
        <w:rPr>
          <w:rFonts w:ascii="Times New Roman" w:hAnsi="Times New Roman"/>
          <w:color w:val="0000FF"/>
          <w:spacing w:val="-11"/>
        </w:rPr>
        <w:t xml:space="preserve"> </w:t>
      </w:r>
      <w:r w:rsidRPr="007F25B6">
        <w:rPr>
          <w:rFonts w:ascii="Times New Roman" w:hAnsi="Times New Roman"/>
          <w:color w:val="0000FF"/>
        </w:rPr>
        <w:t>it</w:t>
      </w:r>
      <w:r w:rsidRPr="007F25B6">
        <w:rPr>
          <w:rFonts w:ascii="Times New Roman" w:hAnsi="Times New Roman"/>
          <w:color w:val="0000FF"/>
          <w:spacing w:val="-11"/>
        </w:rPr>
        <w:t xml:space="preserve"> </w:t>
      </w:r>
      <w:r w:rsidRPr="007F25B6">
        <w:rPr>
          <w:rFonts w:ascii="Times New Roman" w:hAnsi="Times New Roman"/>
          <w:color w:val="0000FF"/>
        </w:rPr>
        <w:t>appears</w:t>
      </w:r>
      <w:r w:rsidRPr="007F25B6">
        <w:rPr>
          <w:rFonts w:ascii="Times New Roman" w:hAnsi="Times New Roman"/>
          <w:color w:val="0000FF"/>
          <w:spacing w:val="-11"/>
        </w:rPr>
        <w:t xml:space="preserve"> </w:t>
      </w:r>
      <w:r w:rsidRPr="007F25B6">
        <w:rPr>
          <w:rFonts w:ascii="Times New Roman" w:hAnsi="Times New Roman"/>
          <w:color w:val="0000FF"/>
        </w:rPr>
        <w:t xml:space="preserve">to </w:t>
      </w:r>
      <w:r w:rsidRPr="007F25B6">
        <w:rPr>
          <w:rFonts w:ascii="Times New Roman" w:hAnsi="Times New Roman"/>
          <w:color w:val="0000FF"/>
          <w:spacing w:val="1"/>
        </w:rPr>
        <w:t>th</w:t>
      </w:r>
      <w:r w:rsidRPr="007F25B6">
        <w:rPr>
          <w:rFonts w:ascii="Times New Roman" w:hAnsi="Times New Roman"/>
          <w:color w:val="0000FF"/>
        </w:rPr>
        <w:t xml:space="preserve">e </w:t>
      </w:r>
      <w:r w:rsidRPr="007F25B6">
        <w:rPr>
          <w:rFonts w:ascii="Times New Roman" w:hAnsi="Times New Roman"/>
          <w:color w:val="0000FF"/>
          <w:spacing w:val="1"/>
        </w:rPr>
        <w:t>Environmenta</w:t>
      </w:r>
      <w:r w:rsidRPr="007F25B6">
        <w:rPr>
          <w:rFonts w:ascii="Times New Roman" w:hAnsi="Times New Roman"/>
          <w:color w:val="0000FF"/>
        </w:rPr>
        <w:t xml:space="preserve">l </w:t>
      </w:r>
      <w:r w:rsidRPr="007F25B6">
        <w:rPr>
          <w:rFonts w:ascii="Times New Roman" w:hAnsi="Times New Roman"/>
          <w:color w:val="0000FF"/>
          <w:spacing w:val="1"/>
        </w:rPr>
        <w:t>Commissione</w:t>
      </w:r>
      <w:r w:rsidRPr="007F25B6">
        <w:rPr>
          <w:rFonts w:ascii="Times New Roman" w:hAnsi="Times New Roman"/>
          <w:color w:val="0000FF"/>
        </w:rPr>
        <w:t xml:space="preserve">r </w:t>
      </w:r>
      <w:r w:rsidRPr="007F25B6">
        <w:rPr>
          <w:rFonts w:ascii="Times New Roman" w:hAnsi="Times New Roman"/>
          <w:color w:val="292425"/>
          <w:spacing w:val="1"/>
        </w:rPr>
        <w:t>tha</w:t>
      </w:r>
      <w:r w:rsidRPr="007F25B6">
        <w:rPr>
          <w:rFonts w:ascii="Times New Roman" w:hAnsi="Times New Roman"/>
          <w:color w:val="292425"/>
        </w:rPr>
        <w:t xml:space="preserve">t </w:t>
      </w:r>
      <w:r w:rsidRPr="007F25B6">
        <w:rPr>
          <w:rFonts w:ascii="Times New Roman" w:hAnsi="Times New Roman"/>
          <w:color w:val="292425"/>
          <w:spacing w:val="1"/>
        </w:rPr>
        <w:t>th</w:t>
      </w:r>
      <w:r w:rsidRPr="007F25B6">
        <w:rPr>
          <w:rFonts w:ascii="Times New Roman" w:hAnsi="Times New Roman"/>
          <w:color w:val="292425"/>
        </w:rPr>
        <w:t xml:space="preserve">e </w:t>
      </w:r>
      <w:r w:rsidRPr="007F25B6">
        <w:rPr>
          <w:rFonts w:ascii="Times New Roman" w:hAnsi="Times New Roman"/>
          <w:color w:val="292425"/>
          <w:spacing w:val="1"/>
        </w:rPr>
        <w:t>prescribe</w:t>
      </w:r>
      <w:r w:rsidRPr="007F25B6">
        <w:rPr>
          <w:rFonts w:ascii="Times New Roman" w:hAnsi="Times New Roman"/>
          <w:color w:val="292425"/>
        </w:rPr>
        <w:t xml:space="preserve">d </w:t>
      </w:r>
      <w:r w:rsidRPr="007F25B6">
        <w:rPr>
          <w:rFonts w:ascii="Times New Roman" w:hAnsi="Times New Roman"/>
          <w:color w:val="292425"/>
          <w:spacing w:val="1"/>
        </w:rPr>
        <w:t>requirement</w:t>
      </w:r>
      <w:r w:rsidRPr="007F25B6">
        <w:rPr>
          <w:rFonts w:ascii="Times New Roman" w:hAnsi="Times New Roman"/>
          <w:color w:val="292425"/>
        </w:rPr>
        <w:t xml:space="preserve">s </w:t>
      </w:r>
      <w:r w:rsidRPr="007F25B6">
        <w:rPr>
          <w:rFonts w:ascii="Times New Roman" w:hAnsi="Times New Roman"/>
          <w:color w:val="292425"/>
          <w:spacing w:val="1"/>
        </w:rPr>
        <w:t>i</w:t>
      </w:r>
      <w:r w:rsidRPr="007F25B6">
        <w:rPr>
          <w:rFonts w:ascii="Times New Roman" w:hAnsi="Times New Roman"/>
          <w:color w:val="292425"/>
        </w:rPr>
        <w:t xml:space="preserve">n </w:t>
      </w:r>
      <w:r w:rsidRPr="007F25B6">
        <w:rPr>
          <w:rFonts w:ascii="Times New Roman" w:hAnsi="Times New Roman"/>
          <w:color w:val="292425"/>
          <w:spacing w:val="1"/>
        </w:rPr>
        <w:t>respec</w:t>
      </w:r>
      <w:r w:rsidRPr="007F25B6">
        <w:rPr>
          <w:rFonts w:ascii="Times New Roman" w:hAnsi="Times New Roman"/>
          <w:color w:val="292425"/>
        </w:rPr>
        <w:t xml:space="preserve">t </w:t>
      </w:r>
      <w:r w:rsidRPr="007F25B6">
        <w:rPr>
          <w:rFonts w:ascii="Times New Roman" w:hAnsi="Times New Roman"/>
          <w:color w:val="292425"/>
          <w:spacing w:val="1"/>
        </w:rPr>
        <w:t>o</w:t>
      </w:r>
      <w:r w:rsidRPr="007F25B6">
        <w:rPr>
          <w:rFonts w:ascii="Times New Roman" w:hAnsi="Times New Roman"/>
          <w:color w:val="292425"/>
        </w:rPr>
        <w:t xml:space="preserve">f </w:t>
      </w:r>
      <w:r w:rsidRPr="007F25B6">
        <w:rPr>
          <w:rFonts w:ascii="Times New Roman" w:hAnsi="Times New Roman"/>
          <w:color w:val="292425"/>
          <w:spacing w:val="1"/>
        </w:rPr>
        <w:t xml:space="preserve">the </w:t>
      </w:r>
      <w:r w:rsidRPr="007F25B6">
        <w:rPr>
          <w:rFonts w:ascii="Times New Roman" w:hAnsi="Times New Roman"/>
          <w:color w:val="292425"/>
          <w:spacing w:val="7"/>
        </w:rPr>
        <w:t>content</w:t>
      </w:r>
      <w:r w:rsidRPr="007F25B6">
        <w:rPr>
          <w:rFonts w:ascii="Times New Roman" w:hAnsi="Times New Roman"/>
          <w:color w:val="292425"/>
        </w:rPr>
        <w:t xml:space="preserve">s </w:t>
      </w:r>
      <w:r w:rsidRPr="007F25B6">
        <w:rPr>
          <w:rFonts w:ascii="Times New Roman" w:hAnsi="Times New Roman"/>
          <w:color w:val="292425"/>
          <w:spacing w:val="7"/>
        </w:rPr>
        <w:t>o</w:t>
      </w:r>
      <w:r w:rsidRPr="007F25B6">
        <w:rPr>
          <w:rFonts w:ascii="Times New Roman" w:hAnsi="Times New Roman"/>
          <w:color w:val="292425"/>
        </w:rPr>
        <w:t xml:space="preserve">f </w:t>
      </w:r>
      <w:r w:rsidRPr="007F25B6">
        <w:rPr>
          <w:rFonts w:ascii="Times New Roman" w:hAnsi="Times New Roman"/>
          <w:color w:val="292425"/>
          <w:spacing w:val="7"/>
        </w:rPr>
        <w:t>th</w:t>
      </w:r>
      <w:r w:rsidRPr="007F25B6">
        <w:rPr>
          <w:rFonts w:ascii="Times New Roman" w:hAnsi="Times New Roman"/>
          <w:color w:val="292425"/>
        </w:rPr>
        <w:t xml:space="preserve">e </w:t>
      </w:r>
      <w:r w:rsidRPr="007F25B6">
        <w:rPr>
          <w:rFonts w:ascii="Times New Roman" w:hAnsi="Times New Roman"/>
          <w:color w:val="292425"/>
          <w:spacing w:val="7"/>
        </w:rPr>
        <w:t>assessmen</w:t>
      </w:r>
      <w:r w:rsidRPr="007F25B6">
        <w:rPr>
          <w:rFonts w:ascii="Times New Roman" w:hAnsi="Times New Roman"/>
          <w:color w:val="292425"/>
        </w:rPr>
        <w:t xml:space="preserve">t </w:t>
      </w:r>
      <w:r w:rsidR="00CA116B" w:rsidRPr="007F25B6">
        <w:rPr>
          <w:rFonts w:ascii="Times New Roman" w:hAnsi="Times New Roman"/>
          <w:color w:val="292425"/>
        </w:rPr>
        <w:t xml:space="preserve">and management </w:t>
      </w:r>
      <w:r w:rsidRPr="007F25B6">
        <w:rPr>
          <w:rFonts w:ascii="Times New Roman" w:hAnsi="Times New Roman"/>
          <w:color w:val="292425"/>
          <w:spacing w:val="7"/>
        </w:rPr>
        <w:t>repor</w:t>
      </w:r>
      <w:r w:rsidRPr="007F25B6">
        <w:rPr>
          <w:rFonts w:ascii="Times New Roman" w:hAnsi="Times New Roman"/>
          <w:color w:val="292425"/>
        </w:rPr>
        <w:t>t</w:t>
      </w:r>
      <w:r w:rsidR="00CA116B" w:rsidRPr="007F25B6">
        <w:rPr>
          <w:rFonts w:ascii="Times New Roman" w:hAnsi="Times New Roman"/>
          <w:color w:val="292425"/>
        </w:rPr>
        <w:t>s</w:t>
      </w:r>
      <w:r w:rsidRPr="007F25B6">
        <w:rPr>
          <w:rFonts w:ascii="Times New Roman" w:hAnsi="Times New Roman"/>
          <w:color w:val="292425"/>
        </w:rPr>
        <w:t xml:space="preserve"> </w:t>
      </w:r>
      <w:r w:rsidRPr="007F25B6">
        <w:rPr>
          <w:rFonts w:ascii="Times New Roman" w:hAnsi="Times New Roman"/>
          <w:color w:val="292425"/>
          <w:spacing w:val="7"/>
        </w:rPr>
        <w:t>hav</w:t>
      </w:r>
      <w:r w:rsidRPr="007F25B6">
        <w:rPr>
          <w:rFonts w:ascii="Times New Roman" w:hAnsi="Times New Roman"/>
          <w:color w:val="292425"/>
        </w:rPr>
        <w:t xml:space="preserve">e </w:t>
      </w:r>
      <w:r w:rsidRPr="007F25B6">
        <w:rPr>
          <w:rFonts w:ascii="Times New Roman" w:hAnsi="Times New Roman"/>
          <w:color w:val="292425"/>
          <w:spacing w:val="7"/>
        </w:rPr>
        <w:t>bee</w:t>
      </w:r>
      <w:r w:rsidRPr="007F25B6">
        <w:rPr>
          <w:rFonts w:ascii="Times New Roman" w:hAnsi="Times New Roman"/>
          <w:color w:val="292425"/>
        </w:rPr>
        <w:t xml:space="preserve">n </w:t>
      </w:r>
      <w:r w:rsidRPr="007F25B6">
        <w:rPr>
          <w:rFonts w:ascii="Times New Roman" w:hAnsi="Times New Roman"/>
          <w:color w:val="292425"/>
          <w:spacing w:val="7"/>
        </w:rPr>
        <w:t>complie</w:t>
      </w:r>
      <w:r w:rsidRPr="007F25B6">
        <w:rPr>
          <w:rFonts w:ascii="Times New Roman" w:hAnsi="Times New Roman"/>
          <w:color w:val="292425"/>
        </w:rPr>
        <w:t xml:space="preserve">d </w:t>
      </w:r>
      <w:r w:rsidRPr="007F25B6">
        <w:rPr>
          <w:rFonts w:ascii="Times New Roman" w:hAnsi="Times New Roman"/>
          <w:color w:val="292425"/>
          <w:spacing w:val="7"/>
        </w:rPr>
        <w:t>wit</w:t>
      </w:r>
      <w:r w:rsidR="00CA116B" w:rsidRPr="007F25B6">
        <w:rPr>
          <w:rFonts w:ascii="Times New Roman" w:hAnsi="Times New Roman"/>
          <w:color w:val="292425"/>
        </w:rPr>
        <w:t xml:space="preserve">h, </w:t>
      </w:r>
      <w:r w:rsidRPr="007F25B6">
        <w:rPr>
          <w:rFonts w:ascii="Times New Roman" w:hAnsi="Times New Roman"/>
          <w:color w:val="292425"/>
        </w:rPr>
        <w:t xml:space="preserve"> </w:t>
      </w:r>
      <w:r w:rsidR="00CA116B" w:rsidRPr="007F25B6">
        <w:rPr>
          <w:rFonts w:ascii="Times New Roman" w:hAnsi="Times New Roman"/>
          <w:color w:val="292425"/>
        </w:rPr>
        <w:t xml:space="preserve">the </w:t>
      </w:r>
      <w:r w:rsidRPr="007F25B6">
        <w:rPr>
          <w:rFonts w:ascii="Times New Roman" w:hAnsi="Times New Roman"/>
          <w:color w:val="292425"/>
          <w:spacing w:val="7"/>
        </w:rPr>
        <w:t xml:space="preserve">Environmental </w:t>
      </w:r>
      <w:r w:rsidRPr="007F25B6">
        <w:rPr>
          <w:rFonts w:ascii="Times New Roman" w:hAnsi="Times New Roman"/>
          <w:color w:val="292425"/>
        </w:rPr>
        <w:t>Commissioner must</w:t>
      </w:r>
      <w:r w:rsidR="00B157F2" w:rsidRPr="007F25B6">
        <w:rPr>
          <w:rFonts w:ascii="Times New Roman" w:hAnsi="Times New Roman"/>
          <w:color w:val="292425"/>
        </w:rPr>
        <w:t>-</w:t>
      </w:r>
      <w:r w:rsidRPr="007F25B6">
        <w:rPr>
          <w:rFonts w:ascii="Times New Roman" w:hAnsi="Times New Roman"/>
          <w:color w:val="292425"/>
        </w:rPr>
        <w:t xml:space="preserve"> </w:t>
      </w:r>
    </w:p>
    <w:p w14:paraId="54C142E1" w14:textId="77777777" w:rsidR="002E75E4" w:rsidRPr="007F25B6" w:rsidRDefault="002E75E4" w:rsidP="00B157F2">
      <w:pPr>
        <w:widowControl w:val="0"/>
        <w:autoSpaceDE w:val="0"/>
        <w:autoSpaceDN w:val="0"/>
        <w:adjustRightInd w:val="0"/>
        <w:spacing w:after="0" w:line="360" w:lineRule="auto"/>
        <w:ind w:left="1440"/>
        <w:jc w:val="both"/>
        <w:rPr>
          <w:rFonts w:ascii="Times New Roman" w:hAnsi="Times New Roman"/>
          <w:color w:val="000000"/>
        </w:rPr>
      </w:pPr>
      <w:r w:rsidRPr="007F25B6">
        <w:rPr>
          <w:rFonts w:ascii="Times New Roman" w:hAnsi="Times New Roman"/>
          <w:color w:val="292425"/>
        </w:rPr>
        <w:t xml:space="preserve">(a)    </w:t>
      </w:r>
      <w:r w:rsidRPr="007F25B6">
        <w:rPr>
          <w:rFonts w:ascii="Times New Roman" w:hAnsi="Times New Roman"/>
          <w:color w:val="292425"/>
          <w:spacing w:val="49"/>
        </w:rPr>
        <w:t xml:space="preserve"> </w:t>
      </w:r>
      <w:proofErr w:type="gramStart"/>
      <w:r w:rsidRPr="007F25B6">
        <w:rPr>
          <w:rFonts w:ascii="Times New Roman" w:hAnsi="Times New Roman"/>
          <w:color w:val="292425"/>
        </w:rPr>
        <w:t>notify</w:t>
      </w:r>
      <w:proofErr w:type="gramEnd"/>
      <w:r w:rsidRPr="007F25B6">
        <w:rPr>
          <w:rFonts w:ascii="Times New Roman" w:hAnsi="Times New Roman"/>
          <w:color w:val="292425"/>
          <w:spacing w:val="-14"/>
        </w:rPr>
        <w:t xml:space="preserve"> </w:t>
      </w:r>
      <w:r w:rsidRPr="007F25B6">
        <w:rPr>
          <w:rFonts w:ascii="Times New Roman" w:hAnsi="Times New Roman"/>
          <w:color w:val="292425"/>
        </w:rPr>
        <w:t>the</w:t>
      </w:r>
      <w:r w:rsidRPr="007F25B6">
        <w:rPr>
          <w:rFonts w:ascii="Times New Roman" w:hAnsi="Times New Roman"/>
          <w:color w:val="292425"/>
          <w:spacing w:val="-14"/>
        </w:rPr>
        <w:t xml:space="preserve"> </w:t>
      </w:r>
      <w:r w:rsidR="00CA116B" w:rsidRPr="007F25B6">
        <w:rPr>
          <w:rFonts w:ascii="Times New Roman" w:hAnsi="Times New Roman"/>
          <w:color w:val="0000FF"/>
        </w:rPr>
        <w:t xml:space="preserve">organ of state or proponent </w:t>
      </w:r>
      <w:r w:rsidRPr="007F25B6">
        <w:rPr>
          <w:rFonts w:ascii="Times New Roman" w:hAnsi="Times New Roman"/>
          <w:color w:val="0000FF"/>
        </w:rPr>
        <w:t>in</w:t>
      </w:r>
      <w:r w:rsidRPr="007F25B6">
        <w:rPr>
          <w:rFonts w:ascii="Times New Roman" w:hAnsi="Times New Roman"/>
          <w:color w:val="0000FF"/>
          <w:spacing w:val="-14"/>
        </w:rPr>
        <w:t xml:space="preserve"> </w:t>
      </w:r>
      <w:r w:rsidRPr="007F25B6">
        <w:rPr>
          <w:rFonts w:ascii="Times New Roman" w:hAnsi="Times New Roman"/>
          <w:color w:val="292425"/>
        </w:rPr>
        <w:t>the</w:t>
      </w:r>
      <w:r w:rsidRPr="007F25B6">
        <w:rPr>
          <w:rFonts w:ascii="Times New Roman" w:hAnsi="Times New Roman"/>
          <w:color w:val="292425"/>
          <w:spacing w:val="-14"/>
        </w:rPr>
        <w:t xml:space="preserve"> </w:t>
      </w:r>
      <w:r w:rsidRPr="007F25B6">
        <w:rPr>
          <w:rFonts w:ascii="Times New Roman" w:hAnsi="Times New Roman"/>
          <w:color w:val="292425"/>
        </w:rPr>
        <w:t>prescribed</w:t>
      </w:r>
      <w:r w:rsidRPr="007F25B6">
        <w:rPr>
          <w:rFonts w:ascii="Times New Roman" w:hAnsi="Times New Roman"/>
          <w:color w:val="292425"/>
          <w:spacing w:val="-14"/>
        </w:rPr>
        <w:t xml:space="preserve"> </w:t>
      </w:r>
      <w:r w:rsidR="00B157F2" w:rsidRPr="007F25B6">
        <w:rPr>
          <w:rFonts w:ascii="Times New Roman" w:hAnsi="Times New Roman"/>
          <w:color w:val="292425"/>
        </w:rPr>
        <w:t>manner.</w:t>
      </w:r>
    </w:p>
    <w:p w14:paraId="152F9612" w14:textId="77777777" w:rsidR="008D4F5A" w:rsidRPr="007F25B6" w:rsidRDefault="00A7396F" w:rsidP="00004671">
      <w:pPr>
        <w:pStyle w:val="Heading2"/>
        <w:rPr>
          <w:color w:val="000000"/>
        </w:rPr>
      </w:pPr>
      <w:bookmarkStart w:id="96" w:name="_Toc410965124"/>
      <w:r w:rsidRPr="007F25B6">
        <w:t xml:space="preserve"> </w:t>
      </w:r>
      <w:bookmarkStart w:id="97" w:name="_Toc427492877"/>
      <w:r w:rsidR="008D4F5A" w:rsidRPr="007F25B6">
        <w:t>Procedure</w:t>
      </w:r>
      <w:r w:rsidR="008D4F5A" w:rsidRPr="007F25B6">
        <w:rPr>
          <w:spacing w:val="-4"/>
        </w:rPr>
        <w:t xml:space="preserve"> </w:t>
      </w:r>
      <w:r w:rsidR="008D4F5A" w:rsidRPr="007F25B6">
        <w:t>where</w:t>
      </w:r>
      <w:r w:rsidR="008D4F5A" w:rsidRPr="007F25B6">
        <w:rPr>
          <w:spacing w:val="-4"/>
        </w:rPr>
        <w:t xml:space="preserve"> </w:t>
      </w:r>
      <w:r w:rsidR="008D4F5A" w:rsidRPr="007F25B6">
        <w:t>assessment</w:t>
      </w:r>
      <w:r w:rsidR="008D4F5A" w:rsidRPr="007F25B6">
        <w:rPr>
          <w:spacing w:val="-4"/>
        </w:rPr>
        <w:t xml:space="preserve"> </w:t>
      </w:r>
      <w:r w:rsidR="008D4F5A" w:rsidRPr="007F25B6">
        <w:t>is</w:t>
      </w:r>
      <w:r w:rsidR="008D4F5A" w:rsidRPr="007F25B6">
        <w:rPr>
          <w:spacing w:val="-4"/>
        </w:rPr>
        <w:t xml:space="preserve"> </w:t>
      </w:r>
      <w:r w:rsidR="008D4F5A" w:rsidRPr="007F25B6">
        <w:t>not</w:t>
      </w:r>
      <w:r w:rsidR="008D4F5A" w:rsidRPr="007F25B6">
        <w:rPr>
          <w:spacing w:val="-4"/>
        </w:rPr>
        <w:t xml:space="preserve"> </w:t>
      </w:r>
      <w:r w:rsidR="008D4F5A" w:rsidRPr="007F25B6">
        <w:t>required</w:t>
      </w:r>
      <w:bookmarkEnd w:id="96"/>
      <w:bookmarkEnd w:id="97"/>
    </w:p>
    <w:p w14:paraId="5D9CEC55" w14:textId="77777777" w:rsidR="00B157F2" w:rsidRPr="007F25B6" w:rsidRDefault="00B157F2" w:rsidP="0093519E">
      <w:pPr>
        <w:pStyle w:val="ListParagraph"/>
        <w:widowControl w:val="0"/>
        <w:autoSpaceDE w:val="0"/>
        <w:autoSpaceDN w:val="0"/>
        <w:adjustRightInd w:val="0"/>
        <w:spacing w:after="0" w:line="360" w:lineRule="auto"/>
        <w:ind w:left="926" w:right="398"/>
        <w:jc w:val="both"/>
        <w:rPr>
          <w:rFonts w:ascii="Times New Roman" w:hAnsi="Times New Roman"/>
          <w:color w:val="000000"/>
        </w:rPr>
      </w:pPr>
      <w:r w:rsidRPr="007F25B6">
        <w:rPr>
          <w:rFonts w:ascii="Times New Roman" w:hAnsi="Times New Roman"/>
          <w:color w:val="0000FF"/>
        </w:rPr>
        <w:t>(1)</w:t>
      </w:r>
      <w:r w:rsidRPr="007F25B6">
        <w:rPr>
          <w:rFonts w:ascii="Times New Roman" w:hAnsi="Times New Roman"/>
          <w:color w:val="0000FF"/>
        </w:rPr>
        <w:tab/>
      </w:r>
      <w:r w:rsidR="008D4F5A" w:rsidRPr="007F25B6">
        <w:rPr>
          <w:rFonts w:ascii="Times New Roman" w:hAnsi="Times New Roman"/>
          <w:color w:val="0000FF"/>
          <w:spacing w:val="4"/>
        </w:rPr>
        <w:t>Wher</w:t>
      </w:r>
      <w:r w:rsidR="008D4F5A" w:rsidRPr="007F25B6">
        <w:rPr>
          <w:rFonts w:ascii="Times New Roman" w:hAnsi="Times New Roman"/>
          <w:color w:val="0000FF"/>
        </w:rPr>
        <w:t>e</w:t>
      </w:r>
      <w:r w:rsidR="008D4F5A" w:rsidRPr="007F25B6">
        <w:rPr>
          <w:rFonts w:ascii="Times New Roman" w:hAnsi="Times New Roman"/>
          <w:color w:val="0000FF"/>
          <w:spacing w:val="18"/>
        </w:rPr>
        <w:t xml:space="preserve"> </w:t>
      </w:r>
      <w:r w:rsidR="008D4F5A" w:rsidRPr="007F25B6">
        <w:rPr>
          <w:rFonts w:ascii="Times New Roman" w:hAnsi="Times New Roman"/>
          <w:color w:val="0000FF"/>
          <w:spacing w:val="4"/>
        </w:rPr>
        <w:t>th</w:t>
      </w:r>
      <w:r w:rsidR="008D4F5A" w:rsidRPr="007F25B6">
        <w:rPr>
          <w:rFonts w:ascii="Times New Roman" w:hAnsi="Times New Roman"/>
          <w:color w:val="0000FF"/>
        </w:rPr>
        <w:t>e</w:t>
      </w:r>
      <w:r w:rsidR="008D4F5A" w:rsidRPr="007F25B6">
        <w:rPr>
          <w:rFonts w:ascii="Times New Roman" w:hAnsi="Times New Roman"/>
          <w:color w:val="0000FF"/>
          <w:spacing w:val="18"/>
        </w:rPr>
        <w:t xml:space="preserve"> </w:t>
      </w:r>
      <w:r w:rsidR="00CA116B" w:rsidRPr="007F25B6">
        <w:rPr>
          <w:rFonts w:ascii="Times New Roman" w:hAnsi="Times New Roman"/>
          <w:color w:val="0000FF"/>
          <w:spacing w:val="4"/>
        </w:rPr>
        <w:t xml:space="preserve">Organ of State or proponent </w:t>
      </w:r>
      <w:r w:rsidR="008D4F5A" w:rsidRPr="007F25B6">
        <w:rPr>
          <w:rFonts w:ascii="Times New Roman" w:hAnsi="Times New Roman"/>
          <w:color w:val="0000FF"/>
          <w:spacing w:val="4"/>
        </w:rPr>
        <w:t>ha</w:t>
      </w:r>
      <w:r w:rsidR="008D4F5A" w:rsidRPr="007F25B6">
        <w:rPr>
          <w:rFonts w:ascii="Times New Roman" w:hAnsi="Times New Roman"/>
          <w:color w:val="0000FF"/>
        </w:rPr>
        <w:t>s</w:t>
      </w:r>
      <w:r w:rsidR="00CA116B" w:rsidRPr="007F25B6">
        <w:rPr>
          <w:rFonts w:ascii="Times New Roman" w:hAnsi="Times New Roman"/>
          <w:color w:val="0000FF"/>
        </w:rPr>
        <w:t xml:space="preserve"> determined </w:t>
      </w:r>
      <w:r w:rsidR="008D4F5A" w:rsidRPr="007F25B6">
        <w:rPr>
          <w:rFonts w:ascii="Times New Roman" w:hAnsi="Times New Roman"/>
          <w:color w:val="0000FF"/>
        </w:rPr>
        <w:t xml:space="preserve">that the proposed </w:t>
      </w:r>
    </w:p>
    <w:p w14:paraId="682350C5" w14:textId="77777777" w:rsidR="008D4F5A" w:rsidRDefault="00CA116B" w:rsidP="00B157F2">
      <w:pPr>
        <w:pStyle w:val="ListParagraph"/>
        <w:widowControl w:val="0"/>
        <w:autoSpaceDE w:val="0"/>
        <w:autoSpaceDN w:val="0"/>
        <w:adjustRightInd w:val="0"/>
        <w:spacing w:after="0" w:line="360" w:lineRule="auto"/>
        <w:ind w:left="1440" w:right="398"/>
        <w:jc w:val="both"/>
        <w:rPr>
          <w:rFonts w:ascii="Times New Roman" w:hAnsi="Times New Roman"/>
          <w:color w:val="292425"/>
        </w:rPr>
      </w:pPr>
      <w:r w:rsidRPr="007F25B6">
        <w:rPr>
          <w:rFonts w:ascii="Times New Roman" w:hAnsi="Times New Roman"/>
          <w:color w:val="0000FF"/>
        </w:rPr>
        <w:t>policy, plan</w:t>
      </w:r>
      <w:r w:rsidR="00B9601C" w:rsidRPr="007F25B6">
        <w:rPr>
          <w:rFonts w:ascii="Times New Roman" w:hAnsi="Times New Roman"/>
          <w:color w:val="0000FF"/>
        </w:rPr>
        <w:t>,</w:t>
      </w:r>
      <w:r w:rsidRPr="007F25B6">
        <w:rPr>
          <w:rFonts w:ascii="Times New Roman" w:hAnsi="Times New Roman"/>
          <w:color w:val="0000FF"/>
        </w:rPr>
        <w:t xml:space="preserve"> programme or project</w:t>
      </w:r>
      <w:r w:rsidR="008D4F5A" w:rsidRPr="007F25B6">
        <w:rPr>
          <w:rFonts w:ascii="Times New Roman" w:hAnsi="Times New Roman"/>
          <w:color w:val="0000FF"/>
        </w:rPr>
        <w:t xml:space="preserve"> </w:t>
      </w:r>
      <w:r w:rsidR="00B9601C" w:rsidRPr="007F25B6">
        <w:rPr>
          <w:rFonts w:ascii="Times New Roman" w:hAnsi="Times New Roman"/>
          <w:color w:val="0000FF"/>
        </w:rPr>
        <w:t xml:space="preserve">is not listed and </w:t>
      </w:r>
      <w:r w:rsidR="008D4F5A" w:rsidRPr="007F25B6">
        <w:rPr>
          <w:rFonts w:ascii="Times New Roman" w:hAnsi="Times New Roman"/>
          <w:color w:val="0000FF"/>
        </w:rPr>
        <w:t xml:space="preserve">does not require an assessment </w:t>
      </w:r>
      <w:r w:rsidR="00B9601C" w:rsidRPr="007F25B6">
        <w:rPr>
          <w:rFonts w:ascii="Times New Roman" w:hAnsi="Times New Roman"/>
          <w:color w:val="0000FF"/>
        </w:rPr>
        <w:t xml:space="preserve">following the screening process, </w:t>
      </w:r>
      <w:r w:rsidR="008D4F5A" w:rsidRPr="007F25B6">
        <w:rPr>
          <w:rFonts w:ascii="Times New Roman" w:hAnsi="Times New Roman"/>
          <w:color w:val="0000FF"/>
        </w:rPr>
        <w:t xml:space="preserve">the </w:t>
      </w:r>
      <w:r w:rsidR="00B9601C" w:rsidRPr="007F25B6">
        <w:rPr>
          <w:rFonts w:ascii="Times New Roman" w:hAnsi="Times New Roman"/>
          <w:color w:val="0000FF"/>
        </w:rPr>
        <w:t>Organ of State or proponent</w:t>
      </w:r>
      <w:r w:rsidR="008D4F5A" w:rsidRPr="007F25B6">
        <w:rPr>
          <w:rFonts w:ascii="Times New Roman" w:hAnsi="Times New Roman"/>
          <w:color w:val="0000FF"/>
        </w:rPr>
        <w:t xml:space="preserve"> may </w:t>
      </w:r>
      <w:r w:rsidR="00B9601C" w:rsidRPr="007F25B6">
        <w:rPr>
          <w:rFonts w:ascii="Times New Roman" w:hAnsi="Times New Roman"/>
          <w:color w:val="0000FF"/>
        </w:rPr>
        <w:t xml:space="preserve">proceed with the implementation of the proposed policy, plan, programme or project activity without any further requirements for environmental clearance certificate under this Act provided that all the other requirements of the relevant competent authority under which the proposed policy, plan, programme or project  falls and any applicable </w:t>
      </w:r>
      <w:r w:rsidR="00B9601C" w:rsidRPr="007F25B6">
        <w:rPr>
          <w:rFonts w:ascii="Times New Roman" w:hAnsi="Times New Roman"/>
          <w:color w:val="292425"/>
        </w:rPr>
        <w:t>laws are met.</w:t>
      </w:r>
    </w:p>
    <w:p w14:paraId="2DDE71E1" w14:textId="77777777" w:rsidR="00A249AA" w:rsidRPr="007F25B6" w:rsidRDefault="00A249AA" w:rsidP="00004671">
      <w:pPr>
        <w:pStyle w:val="Heading2"/>
      </w:pPr>
      <w:bookmarkStart w:id="98" w:name="_Toc410965125"/>
      <w:r>
        <w:t xml:space="preserve"> </w:t>
      </w:r>
      <w:bookmarkStart w:id="99" w:name="_Toc427492878"/>
      <w:r w:rsidRPr="007F25B6">
        <w:t>Notification for policy, plan, programme of project registration</w:t>
      </w:r>
      <w:bookmarkEnd w:id="98"/>
      <w:bookmarkEnd w:id="99"/>
      <w:r w:rsidRPr="007F25B6">
        <w:t xml:space="preserve"> </w:t>
      </w:r>
    </w:p>
    <w:p w14:paraId="49C3962F" w14:textId="77777777" w:rsidR="00A249AA" w:rsidRPr="007F25B6" w:rsidRDefault="00A249AA" w:rsidP="00A249AA">
      <w:pPr>
        <w:pStyle w:val="ListParagraph"/>
        <w:widowControl w:val="0"/>
        <w:autoSpaceDE w:val="0"/>
        <w:autoSpaceDN w:val="0"/>
        <w:adjustRightInd w:val="0"/>
        <w:spacing w:after="0" w:line="360" w:lineRule="auto"/>
        <w:ind w:left="926" w:right="399"/>
        <w:jc w:val="both"/>
        <w:rPr>
          <w:rFonts w:ascii="Times New Roman" w:hAnsi="Times New Roman"/>
          <w:color w:val="000000"/>
        </w:rPr>
      </w:pPr>
      <w:r w:rsidRPr="007F25B6">
        <w:rPr>
          <w:rFonts w:ascii="Times New Roman" w:hAnsi="Times New Roman"/>
          <w:color w:val="292425"/>
        </w:rPr>
        <w:t>(1)</w:t>
      </w:r>
      <w:r w:rsidRPr="007F25B6">
        <w:rPr>
          <w:rFonts w:ascii="Times New Roman" w:hAnsi="Times New Roman"/>
          <w:color w:val="292425"/>
        </w:rPr>
        <w:tab/>
      </w:r>
      <w:r w:rsidRPr="007F25B6">
        <w:rPr>
          <w:rFonts w:ascii="Times New Roman" w:hAnsi="Times New Roman"/>
          <w:color w:val="0000FF"/>
        </w:rPr>
        <w:t xml:space="preserve">A listed organ of state </w:t>
      </w:r>
      <w:r w:rsidRPr="007F25B6">
        <w:rPr>
          <w:rFonts w:ascii="Times New Roman" w:hAnsi="Times New Roman"/>
          <w:color w:val="0000FF"/>
          <w:spacing w:val="3"/>
        </w:rPr>
        <w:t>wh</w:t>
      </w:r>
      <w:r w:rsidRPr="007F25B6">
        <w:rPr>
          <w:rFonts w:ascii="Times New Roman" w:hAnsi="Times New Roman"/>
          <w:color w:val="0000FF"/>
        </w:rPr>
        <w:t>o</w:t>
      </w:r>
      <w:r w:rsidRPr="007F25B6">
        <w:rPr>
          <w:rFonts w:ascii="Times New Roman" w:hAnsi="Times New Roman"/>
          <w:color w:val="0000FF"/>
          <w:spacing w:val="15"/>
        </w:rPr>
        <w:t xml:space="preserve"> </w:t>
      </w:r>
      <w:r w:rsidRPr="007F25B6">
        <w:rPr>
          <w:rFonts w:ascii="Times New Roman" w:hAnsi="Times New Roman"/>
          <w:color w:val="0000FF"/>
          <w:spacing w:val="3"/>
        </w:rPr>
        <w:t>i</w:t>
      </w:r>
      <w:r w:rsidRPr="007F25B6">
        <w:rPr>
          <w:rFonts w:ascii="Times New Roman" w:hAnsi="Times New Roman"/>
          <w:color w:val="0000FF"/>
        </w:rPr>
        <w:t xml:space="preserve">s proposing a policy, plan or programme must, </w:t>
      </w:r>
    </w:p>
    <w:p w14:paraId="6F6573EB" w14:textId="77777777" w:rsidR="00A249AA" w:rsidRPr="007F25B6" w:rsidRDefault="00A249AA" w:rsidP="00A249AA">
      <w:pPr>
        <w:pStyle w:val="ListParagraph"/>
        <w:widowControl w:val="0"/>
        <w:autoSpaceDE w:val="0"/>
        <w:autoSpaceDN w:val="0"/>
        <w:adjustRightInd w:val="0"/>
        <w:spacing w:after="0" w:line="360" w:lineRule="auto"/>
        <w:ind w:left="1440" w:right="399"/>
        <w:jc w:val="both"/>
        <w:rPr>
          <w:rFonts w:ascii="Times New Roman" w:hAnsi="Times New Roman"/>
          <w:color w:val="000000"/>
        </w:rPr>
      </w:pPr>
      <w:proofErr w:type="gramStart"/>
      <w:r w:rsidRPr="007F25B6">
        <w:rPr>
          <w:rFonts w:ascii="Times New Roman" w:hAnsi="Times New Roman"/>
          <w:color w:val="0000FF"/>
        </w:rPr>
        <w:t>in</w:t>
      </w:r>
      <w:proofErr w:type="gramEnd"/>
      <w:r w:rsidRPr="007F25B6">
        <w:rPr>
          <w:rFonts w:ascii="Times New Roman" w:hAnsi="Times New Roman"/>
          <w:color w:val="0000FF"/>
        </w:rPr>
        <w:t xml:space="preserve"> the prescribed notification form and manner and on payment of the prescribed fee,</w:t>
      </w:r>
      <w:r w:rsidRPr="007F25B6">
        <w:rPr>
          <w:rFonts w:ascii="Times New Roman" w:hAnsi="Times New Roman"/>
          <w:color w:val="0000FF"/>
          <w:spacing w:val="-6"/>
        </w:rPr>
        <w:t xml:space="preserve"> </w:t>
      </w:r>
      <w:r w:rsidRPr="007F25B6">
        <w:rPr>
          <w:rFonts w:ascii="Times New Roman" w:hAnsi="Times New Roman"/>
          <w:color w:val="0000FF"/>
        </w:rPr>
        <w:t>notify</w:t>
      </w:r>
      <w:r w:rsidRPr="007F25B6">
        <w:rPr>
          <w:rFonts w:ascii="Times New Roman" w:hAnsi="Times New Roman"/>
          <w:color w:val="0000FF"/>
          <w:spacing w:val="-6"/>
        </w:rPr>
        <w:t xml:space="preserve"> </w:t>
      </w:r>
      <w:r w:rsidRPr="007F25B6">
        <w:rPr>
          <w:rFonts w:ascii="Times New Roman" w:hAnsi="Times New Roman"/>
          <w:color w:val="0000FF"/>
        </w:rPr>
        <w:t>the</w:t>
      </w:r>
      <w:r w:rsidRPr="007F25B6">
        <w:rPr>
          <w:rFonts w:ascii="Times New Roman" w:hAnsi="Times New Roman"/>
          <w:color w:val="0000FF"/>
          <w:spacing w:val="-6"/>
        </w:rPr>
        <w:t xml:space="preserve"> </w:t>
      </w:r>
      <w:r w:rsidRPr="007F25B6">
        <w:rPr>
          <w:rFonts w:ascii="Times New Roman" w:hAnsi="Times New Roman"/>
          <w:color w:val="0000FF"/>
        </w:rPr>
        <w:t>Environmental Commissioner as part of the proposed policy, plan or programme registration process</w:t>
      </w:r>
    </w:p>
    <w:p w14:paraId="221CFF53" w14:textId="77777777" w:rsidR="00A249AA" w:rsidRPr="007F25B6" w:rsidRDefault="00A249AA" w:rsidP="00A249AA">
      <w:pPr>
        <w:pStyle w:val="ListParagraph"/>
        <w:widowControl w:val="0"/>
        <w:autoSpaceDE w:val="0"/>
        <w:autoSpaceDN w:val="0"/>
        <w:adjustRightInd w:val="0"/>
        <w:spacing w:after="0" w:line="360" w:lineRule="auto"/>
        <w:ind w:left="926" w:right="399"/>
        <w:jc w:val="both"/>
        <w:rPr>
          <w:rFonts w:ascii="Times New Roman" w:hAnsi="Times New Roman"/>
          <w:color w:val="000000"/>
        </w:rPr>
      </w:pPr>
      <w:r w:rsidRPr="007F25B6">
        <w:rPr>
          <w:rFonts w:ascii="Times New Roman" w:hAnsi="Times New Roman"/>
          <w:color w:val="0000FF"/>
        </w:rPr>
        <w:t>(2)</w:t>
      </w:r>
      <w:r w:rsidRPr="007F25B6">
        <w:rPr>
          <w:rFonts w:ascii="Times New Roman" w:hAnsi="Times New Roman"/>
          <w:color w:val="0000FF"/>
        </w:rPr>
        <w:tab/>
        <w:t>A proponent</w:t>
      </w:r>
      <w:r w:rsidRPr="007F25B6">
        <w:rPr>
          <w:rFonts w:ascii="Times New Roman" w:hAnsi="Times New Roman"/>
          <w:color w:val="0000FF"/>
          <w:spacing w:val="15"/>
        </w:rPr>
        <w:t xml:space="preserve"> </w:t>
      </w:r>
      <w:r w:rsidRPr="007F25B6">
        <w:rPr>
          <w:rFonts w:ascii="Times New Roman" w:hAnsi="Times New Roman"/>
          <w:color w:val="0000FF"/>
          <w:spacing w:val="3"/>
        </w:rPr>
        <w:t>wh</w:t>
      </w:r>
      <w:r w:rsidRPr="007F25B6">
        <w:rPr>
          <w:rFonts w:ascii="Times New Roman" w:hAnsi="Times New Roman"/>
          <w:color w:val="0000FF"/>
        </w:rPr>
        <w:t>o</w:t>
      </w:r>
      <w:r w:rsidRPr="007F25B6">
        <w:rPr>
          <w:rFonts w:ascii="Times New Roman" w:hAnsi="Times New Roman"/>
          <w:color w:val="0000FF"/>
          <w:spacing w:val="15"/>
        </w:rPr>
        <w:t xml:space="preserve"> </w:t>
      </w:r>
      <w:r w:rsidRPr="007F25B6">
        <w:rPr>
          <w:rFonts w:ascii="Times New Roman" w:hAnsi="Times New Roman"/>
          <w:color w:val="0000FF"/>
          <w:spacing w:val="3"/>
        </w:rPr>
        <w:t>i</w:t>
      </w:r>
      <w:r w:rsidRPr="007F25B6">
        <w:rPr>
          <w:rFonts w:ascii="Times New Roman" w:hAnsi="Times New Roman"/>
          <w:color w:val="0000FF"/>
        </w:rPr>
        <w:t>s proposing to undertake a listed project activity</w:t>
      </w:r>
      <w:r w:rsidRPr="007F25B6">
        <w:rPr>
          <w:rFonts w:ascii="Times New Roman" w:hAnsi="Times New Roman"/>
          <w:color w:val="0000FF"/>
          <w:spacing w:val="15"/>
        </w:rPr>
        <w:t xml:space="preserve"> </w:t>
      </w:r>
      <w:r w:rsidRPr="007F25B6">
        <w:rPr>
          <w:rFonts w:ascii="Times New Roman" w:hAnsi="Times New Roman"/>
          <w:color w:val="0000FF"/>
          <w:spacing w:val="3"/>
        </w:rPr>
        <w:t>must</w:t>
      </w:r>
      <w:r w:rsidRPr="007F25B6">
        <w:rPr>
          <w:rFonts w:ascii="Times New Roman" w:hAnsi="Times New Roman"/>
          <w:color w:val="0000FF"/>
        </w:rPr>
        <w:t xml:space="preserve">, in </w:t>
      </w:r>
    </w:p>
    <w:p w14:paraId="4D7BDDDB" w14:textId="77777777" w:rsidR="00A249AA" w:rsidRPr="007F25B6" w:rsidRDefault="00A249AA" w:rsidP="00A249AA">
      <w:pPr>
        <w:widowControl w:val="0"/>
        <w:autoSpaceDE w:val="0"/>
        <w:autoSpaceDN w:val="0"/>
        <w:adjustRightInd w:val="0"/>
        <w:spacing w:after="0" w:line="360" w:lineRule="auto"/>
        <w:ind w:left="1440" w:right="399"/>
        <w:jc w:val="both"/>
        <w:rPr>
          <w:rFonts w:ascii="Times New Roman" w:hAnsi="Times New Roman"/>
          <w:color w:val="000000"/>
        </w:rPr>
      </w:pPr>
      <w:proofErr w:type="gramStart"/>
      <w:r w:rsidRPr="007F25B6">
        <w:rPr>
          <w:rFonts w:ascii="Times New Roman" w:hAnsi="Times New Roman"/>
          <w:color w:val="0000FF"/>
        </w:rPr>
        <w:t>the</w:t>
      </w:r>
      <w:proofErr w:type="gramEnd"/>
      <w:r w:rsidRPr="007F25B6">
        <w:rPr>
          <w:rFonts w:ascii="Times New Roman" w:hAnsi="Times New Roman"/>
          <w:color w:val="0000FF"/>
        </w:rPr>
        <w:t xml:space="preserve"> prescribed notification form and manner and on payment of the prescribed fee,</w:t>
      </w:r>
      <w:r w:rsidRPr="007F25B6">
        <w:rPr>
          <w:rFonts w:ascii="Times New Roman" w:hAnsi="Times New Roman"/>
          <w:color w:val="0000FF"/>
          <w:spacing w:val="-6"/>
        </w:rPr>
        <w:t xml:space="preserve"> </w:t>
      </w:r>
      <w:r w:rsidRPr="007F25B6">
        <w:rPr>
          <w:rFonts w:ascii="Times New Roman" w:hAnsi="Times New Roman"/>
          <w:color w:val="0000FF"/>
        </w:rPr>
        <w:t>notify</w:t>
      </w:r>
      <w:r w:rsidRPr="007F25B6">
        <w:rPr>
          <w:rFonts w:ascii="Times New Roman" w:hAnsi="Times New Roman"/>
          <w:color w:val="0000FF"/>
          <w:spacing w:val="-6"/>
        </w:rPr>
        <w:t xml:space="preserve"> </w:t>
      </w:r>
      <w:r w:rsidRPr="007F25B6">
        <w:rPr>
          <w:rFonts w:ascii="Times New Roman" w:hAnsi="Times New Roman"/>
          <w:color w:val="0000FF"/>
        </w:rPr>
        <w:t>the</w:t>
      </w:r>
      <w:r w:rsidRPr="007F25B6">
        <w:rPr>
          <w:rFonts w:ascii="Times New Roman" w:hAnsi="Times New Roman"/>
          <w:color w:val="0000FF"/>
          <w:spacing w:val="-6"/>
        </w:rPr>
        <w:t xml:space="preserve"> </w:t>
      </w:r>
      <w:r w:rsidRPr="007F25B6">
        <w:rPr>
          <w:rFonts w:ascii="Times New Roman" w:hAnsi="Times New Roman"/>
          <w:color w:val="0000FF"/>
        </w:rPr>
        <w:t xml:space="preserve">Environmental Commissioner as part of the proposed project activity registration process. </w:t>
      </w:r>
    </w:p>
    <w:p w14:paraId="23FAF812" w14:textId="77777777" w:rsidR="00A249AA" w:rsidRPr="007F25B6" w:rsidRDefault="00A249AA" w:rsidP="00004671">
      <w:pPr>
        <w:pStyle w:val="Heading2"/>
      </w:pPr>
      <w:r>
        <w:t xml:space="preserve"> </w:t>
      </w:r>
      <w:bookmarkStart w:id="100" w:name="_Toc427492879"/>
      <w:r w:rsidR="004E44C9">
        <w:t>Considerations for p</w:t>
      </w:r>
      <w:r w:rsidRPr="007F25B6">
        <w:t>ublic consultation process</w:t>
      </w:r>
      <w:bookmarkEnd w:id="100"/>
    </w:p>
    <w:p w14:paraId="6E0B9863" w14:textId="77777777" w:rsidR="00A249AA" w:rsidRPr="007F25B6" w:rsidRDefault="00A249AA" w:rsidP="00E63495">
      <w:pPr>
        <w:pStyle w:val="ListParagraph"/>
        <w:widowControl w:val="0"/>
        <w:numPr>
          <w:ilvl w:val="0"/>
          <w:numId w:val="47"/>
        </w:numPr>
        <w:autoSpaceDE w:val="0"/>
        <w:autoSpaceDN w:val="0"/>
        <w:adjustRightInd w:val="0"/>
        <w:spacing w:before="15" w:after="0" w:line="360" w:lineRule="auto"/>
        <w:jc w:val="both"/>
        <w:rPr>
          <w:rFonts w:ascii="Times New Roman" w:hAnsi="Times New Roman"/>
          <w:color w:val="0000FF"/>
        </w:rPr>
      </w:pPr>
      <w:r w:rsidRPr="007F25B6">
        <w:rPr>
          <w:rFonts w:ascii="Times New Roman" w:hAnsi="Times New Roman"/>
          <w:color w:val="0000FF"/>
        </w:rPr>
        <w:t>All policies, plans or programmes activities by listed organ of state are subject to public consultations in terms of the SEA regulations;</w:t>
      </w:r>
    </w:p>
    <w:p w14:paraId="4DE2039A" w14:textId="77777777" w:rsidR="00A249AA" w:rsidRPr="007F25B6" w:rsidRDefault="00A249AA" w:rsidP="00E63495">
      <w:pPr>
        <w:pStyle w:val="ListParagraph"/>
        <w:widowControl w:val="0"/>
        <w:numPr>
          <w:ilvl w:val="0"/>
          <w:numId w:val="47"/>
        </w:numPr>
        <w:autoSpaceDE w:val="0"/>
        <w:autoSpaceDN w:val="0"/>
        <w:adjustRightInd w:val="0"/>
        <w:spacing w:before="15" w:after="0" w:line="360" w:lineRule="auto"/>
        <w:jc w:val="both"/>
        <w:rPr>
          <w:rFonts w:ascii="Times New Roman" w:hAnsi="Times New Roman"/>
          <w:color w:val="0000FF"/>
        </w:rPr>
      </w:pPr>
      <w:r w:rsidRPr="007F25B6">
        <w:rPr>
          <w:rFonts w:ascii="Times New Roman" w:hAnsi="Times New Roman"/>
          <w:color w:val="0000FF"/>
        </w:rPr>
        <w:t xml:space="preserve">All listed project activities are subject to public consultations; </w:t>
      </w:r>
    </w:p>
    <w:p w14:paraId="72B10BAD" w14:textId="77777777" w:rsidR="00A249AA" w:rsidRPr="007F25B6" w:rsidRDefault="00A249AA" w:rsidP="00E63495">
      <w:pPr>
        <w:pStyle w:val="ListParagraph"/>
        <w:widowControl w:val="0"/>
        <w:numPr>
          <w:ilvl w:val="0"/>
          <w:numId w:val="47"/>
        </w:numPr>
        <w:autoSpaceDE w:val="0"/>
        <w:autoSpaceDN w:val="0"/>
        <w:adjustRightInd w:val="0"/>
        <w:spacing w:before="15" w:after="0" w:line="360" w:lineRule="auto"/>
        <w:jc w:val="both"/>
        <w:rPr>
          <w:rFonts w:ascii="Times New Roman" w:hAnsi="Times New Roman"/>
          <w:color w:val="0000FF"/>
        </w:rPr>
      </w:pPr>
      <w:r w:rsidRPr="007F25B6">
        <w:rPr>
          <w:rFonts w:ascii="Times New Roman" w:hAnsi="Times New Roman"/>
          <w:color w:val="0000FF"/>
        </w:rPr>
        <w:t>The person conducting a public consultation process must invite and give a public notice subject to the type of activity being undertaken (policy, plan or programme) as the case may be and shall notify</w:t>
      </w:r>
      <w:r w:rsidR="004E44C9">
        <w:rPr>
          <w:rFonts w:ascii="Times New Roman" w:hAnsi="Times New Roman"/>
          <w:color w:val="0000FF"/>
        </w:rPr>
        <w:t>;-</w:t>
      </w:r>
      <w:r w:rsidRPr="007F25B6">
        <w:rPr>
          <w:rFonts w:ascii="Times New Roman" w:hAnsi="Times New Roman"/>
          <w:color w:val="0000FF"/>
        </w:rPr>
        <w:t xml:space="preserve">  </w:t>
      </w:r>
    </w:p>
    <w:p w14:paraId="0D19D8CC" w14:textId="77777777" w:rsidR="00A249AA" w:rsidRPr="007F25B6" w:rsidRDefault="00A249AA" w:rsidP="00E63495">
      <w:pPr>
        <w:pStyle w:val="ListParagraph"/>
        <w:widowControl w:val="0"/>
        <w:numPr>
          <w:ilvl w:val="1"/>
          <w:numId w:val="47"/>
        </w:numPr>
        <w:autoSpaceDE w:val="0"/>
        <w:autoSpaceDN w:val="0"/>
        <w:adjustRightInd w:val="0"/>
        <w:spacing w:before="15" w:after="0" w:line="360" w:lineRule="auto"/>
        <w:jc w:val="both"/>
        <w:rPr>
          <w:rFonts w:ascii="Times New Roman" w:hAnsi="Times New Roman"/>
          <w:color w:val="0000FF"/>
        </w:rPr>
      </w:pPr>
      <w:r w:rsidRPr="007F25B6">
        <w:rPr>
          <w:rFonts w:ascii="Times New Roman" w:hAnsi="Times New Roman"/>
          <w:color w:val="0000FF"/>
        </w:rPr>
        <w:t>the local authority council, regional council and traditional authority, as the case may be, in which the site or alternative site is situated;</w:t>
      </w:r>
    </w:p>
    <w:p w14:paraId="339EC1C8" w14:textId="77777777" w:rsidR="004E44C9" w:rsidRDefault="00A249AA" w:rsidP="00E63495">
      <w:pPr>
        <w:pStyle w:val="ListParagraph"/>
        <w:widowControl w:val="0"/>
        <w:numPr>
          <w:ilvl w:val="1"/>
          <w:numId w:val="47"/>
        </w:numPr>
        <w:autoSpaceDE w:val="0"/>
        <w:autoSpaceDN w:val="0"/>
        <w:adjustRightInd w:val="0"/>
        <w:spacing w:before="15" w:after="0" w:line="360" w:lineRule="auto"/>
        <w:jc w:val="both"/>
        <w:rPr>
          <w:rFonts w:ascii="Times New Roman" w:hAnsi="Times New Roman"/>
          <w:color w:val="0000FF"/>
        </w:rPr>
      </w:pPr>
      <w:r w:rsidRPr="007F25B6">
        <w:rPr>
          <w:rFonts w:ascii="Times New Roman" w:hAnsi="Times New Roman"/>
          <w:color w:val="0000FF"/>
        </w:rPr>
        <w:lastRenderedPageBreak/>
        <w:t xml:space="preserve">any other </w:t>
      </w:r>
      <w:r w:rsidR="00595841">
        <w:rPr>
          <w:rFonts w:ascii="Times New Roman" w:hAnsi="Times New Roman"/>
          <w:color w:val="0000FF"/>
        </w:rPr>
        <w:t xml:space="preserve">competent authority </w:t>
      </w:r>
      <w:r w:rsidRPr="007F25B6">
        <w:rPr>
          <w:rFonts w:ascii="Times New Roman" w:hAnsi="Times New Roman"/>
          <w:color w:val="0000FF"/>
        </w:rPr>
        <w:t xml:space="preserve"> having jurisdiction in respect of any aspect of the policy, plan, programme or project activities;</w:t>
      </w:r>
    </w:p>
    <w:p w14:paraId="6C7CEDEB" w14:textId="77777777" w:rsidR="00A249AA" w:rsidRPr="007F25B6" w:rsidRDefault="004E44C9" w:rsidP="00E63495">
      <w:pPr>
        <w:pStyle w:val="ListParagraph"/>
        <w:widowControl w:val="0"/>
        <w:numPr>
          <w:ilvl w:val="1"/>
          <w:numId w:val="47"/>
        </w:numPr>
        <w:autoSpaceDE w:val="0"/>
        <w:autoSpaceDN w:val="0"/>
        <w:adjustRightInd w:val="0"/>
        <w:spacing w:before="15" w:after="0" w:line="360" w:lineRule="auto"/>
        <w:jc w:val="both"/>
        <w:rPr>
          <w:rFonts w:ascii="Times New Roman" w:hAnsi="Times New Roman"/>
          <w:color w:val="0000FF"/>
        </w:rPr>
      </w:pPr>
      <w:proofErr w:type="gramStart"/>
      <w:r>
        <w:rPr>
          <w:rFonts w:ascii="Times New Roman" w:hAnsi="Times New Roman"/>
          <w:color w:val="0000FF"/>
        </w:rPr>
        <w:t>the</w:t>
      </w:r>
      <w:proofErr w:type="gramEnd"/>
      <w:r>
        <w:rPr>
          <w:rFonts w:ascii="Times New Roman" w:hAnsi="Times New Roman"/>
          <w:color w:val="0000FF"/>
        </w:rPr>
        <w:t xml:space="preserve"> public.</w:t>
      </w:r>
      <w:r w:rsidR="00A249AA" w:rsidRPr="007F25B6">
        <w:rPr>
          <w:rFonts w:ascii="Times New Roman" w:hAnsi="Times New Roman"/>
          <w:color w:val="0000FF"/>
        </w:rPr>
        <w:t xml:space="preserve">  </w:t>
      </w:r>
    </w:p>
    <w:p w14:paraId="0FC04F87" w14:textId="77777777" w:rsidR="00A249AA" w:rsidRPr="007F25B6" w:rsidRDefault="00A249AA" w:rsidP="00E63495">
      <w:pPr>
        <w:pStyle w:val="ListParagraph"/>
        <w:widowControl w:val="0"/>
        <w:numPr>
          <w:ilvl w:val="0"/>
          <w:numId w:val="47"/>
        </w:numPr>
        <w:autoSpaceDE w:val="0"/>
        <w:autoSpaceDN w:val="0"/>
        <w:adjustRightInd w:val="0"/>
        <w:spacing w:before="15" w:after="0" w:line="360" w:lineRule="auto"/>
        <w:jc w:val="both"/>
        <w:rPr>
          <w:rFonts w:ascii="Times New Roman" w:hAnsi="Times New Roman"/>
          <w:color w:val="0000FF"/>
        </w:rPr>
      </w:pPr>
      <w:commentRangeStart w:id="101"/>
      <w:r w:rsidRPr="007F25B6">
        <w:rPr>
          <w:rFonts w:ascii="Times New Roman" w:hAnsi="Times New Roman"/>
          <w:color w:val="0000FF"/>
        </w:rPr>
        <w:t>The person conducting a public consultation must advertise</w:t>
      </w:r>
      <w:r w:rsidRPr="007F25B6">
        <w:rPr>
          <w:color w:val="0000FF"/>
        </w:rPr>
        <w:t xml:space="preserve"> </w:t>
      </w:r>
      <w:r w:rsidRPr="007F25B6">
        <w:rPr>
          <w:rFonts w:ascii="Times New Roman" w:hAnsi="Times New Roman"/>
          <w:color w:val="0000FF"/>
        </w:rPr>
        <w:t xml:space="preserve">in a manner that is most appropriate to the prevailing conditions, including placement of an advertisement  once a week for two consecutive weeks in a daily or weekly newspaper publication circulated widely in Namibia, making announcements on the national or regional radio station in the local language and placement, affixing at places where potential stakeholders gather and are likely to the receive notification of the intended policy, plan, programme or project and hold a public meeting as the case may be in terms of this Act and the regulations. </w:t>
      </w:r>
      <w:commentRangeEnd w:id="101"/>
      <w:r w:rsidR="00F2588F">
        <w:rPr>
          <w:rStyle w:val="CommentReference"/>
        </w:rPr>
        <w:commentReference w:id="101"/>
      </w:r>
    </w:p>
    <w:p w14:paraId="5FB7AAF5" w14:textId="77777777" w:rsidR="00A249AA" w:rsidRPr="007F25B6" w:rsidRDefault="00A249AA" w:rsidP="00E63495">
      <w:pPr>
        <w:pStyle w:val="ListParagraph"/>
        <w:widowControl w:val="0"/>
        <w:numPr>
          <w:ilvl w:val="0"/>
          <w:numId w:val="47"/>
        </w:numPr>
        <w:autoSpaceDE w:val="0"/>
        <w:autoSpaceDN w:val="0"/>
        <w:adjustRightInd w:val="0"/>
        <w:spacing w:before="15" w:after="0" w:line="360" w:lineRule="auto"/>
        <w:jc w:val="both"/>
        <w:rPr>
          <w:rFonts w:ascii="Times New Roman" w:hAnsi="Times New Roman"/>
          <w:color w:val="0000FF"/>
        </w:rPr>
      </w:pPr>
      <w:r w:rsidRPr="007F25B6">
        <w:rPr>
          <w:rFonts w:ascii="Times New Roman" w:hAnsi="Times New Roman"/>
          <w:color w:val="0000FF"/>
        </w:rPr>
        <w:t>A notice, notice board or advertisement referred to in subsection 2 must -</w:t>
      </w:r>
    </w:p>
    <w:p w14:paraId="24266CB2" w14:textId="77777777" w:rsidR="00A249AA" w:rsidRPr="007F25B6" w:rsidRDefault="00A249AA" w:rsidP="00E63495">
      <w:pPr>
        <w:pStyle w:val="ListParagraph"/>
        <w:widowControl w:val="0"/>
        <w:numPr>
          <w:ilvl w:val="1"/>
          <w:numId w:val="74"/>
        </w:numPr>
        <w:autoSpaceDE w:val="0"/>
        <w:autoSpaceDN w:val="0"/>
        <w:adjustRightInd w:val="0"/>
        <w:spacing w:before="15" w:after="0" w:line="360" w:lineRule="auto"/>
        <w:jc w:val="both"/>
        <w:rPr>
          <w:rFonts w:ascii="Times New Roman" w:hAnsi="Times New Roman"/>
          <w:color w:val="0000FF"/>
        </w:rPr>
      </w:pPr>
      <w:r w:rsidRPr="007F25B6">
        <w:rPr>
          <w:rFonts w:ascii="Times New Roman" w:hAnsi="Times New Roman"/>
          <w:color w:val="0000FF"/>
        </w:rPr>
        <w:t>give details of the application which is subjected to public consultation; and</w:t>
      </w:r>
    </w:p>
    <w:p w14:paraId="7124AD85" w14:textId="77777777" w:rsidR="00A249AA" w:rsidRPr="007F25B6" w:rsidRDefault="00A249AA" w:rsidP="00237519">
      <w:pPr>
        <w:pStyle w:val="ListParagraph"/>
        <w:widowControl w:val="0"/>
        <w:numPr>
          <w:ilvl w:val="1"/>
          <w:numId w:val="74"/>
        </w:numPr>
        <w:autoSpaceDE w:val="0"/>
        <w:autoSpaceDN w:val="0"/>
        <w:adjustRightInd w:val="0"/>
        <w:spacing w:before="15" w:after="0" w:line="360" w:lineRule="auto"/>
        <w:jc w:val="both"/>
        <w:rPr>
          <w:rFonts w:ascii="Times New Roman" w:hAnsi="Times New Roman"/>
          <w:color w:val="0000FF"/>
        </w:rPr>
      </w:pPr>
      <w:r w:rsidRPr="007F25B6">
        <w:rPr>
          <w:rFonts w:ascii="Times New Roman" w:hAnsi="Times New Roman"/>
          <w:color w:val="0000FF"/>
        </w:rPr>
        <w:t xml:space="preserve">state that the notification or application is to be submitted to the </w:t>
      </w:r>
      <w:r w:rsidR="00237519" w:rsidRPr="00237519">
        <w:rPr>
          <w:rFonts w:ascii="Times New Roman" w:hAnsi="Times New Roman"/>
          <w:color w:val="0000FF"/>
        </w:rPr>
        <w:t>Environmental Commissioner</w:t>
      </w:r>
      <w:r w:rsidRPr="007F25B6">
        <w:rPr>
          <w:rFonts w:ascii="Times New Roman" w:hAnsi="Times New Roman"/>
          <w:color w:val="0000FF"/>
        </w:rPr>
        <w:t xml:space="preserve"> in terms of this Act;</w:t>
      </w:r>
    </w:p>
    <w:p w14:paraId="2721C4C0" w14:textId="77777777" w:rsidR="00A249AA" w:rsidRPr="007F25B6" w:rsidRDefault="00A249AA" w:rsidP="00E63495">
      <w:pPr>
        <w:pStyle w:val="ListParagraph"/>
        <w:widowControl w:val="0"/>
        <w:numPr>
          <w:ilvl w:val="1"/>
          <w:numId w:val="74"/>
        </w:numPr>
        <w:autoSpaceDE w:val="0"/>
        <w:autoSpaceDN w:val="0"/>
        <w:adjustRightInd w:val="0"/>
        <w:spacing w:before="15" w:after="0" w:line="360" w:lineRule="auto"/>
        <w:jc w:val="both"/>
        <w:rPr>
          <w:rFonts w:ascii="Times New Roman" w:hAnsi="Times New Roman"/>
          <w:color w:val="0000FF"/>
        </w:rPr>
      </w:pPr>
      <w:r w:rsidRPr="007F25B6">
        <w:rPr>
          <w:rFonts w:ascii="Times New Roman" w:hAnsi="Times New Roman"/>
          <w:color w:val="0000FF"/>
        </w:rPr>
        <w:t>state the nature and location of the policy, plan, programme or project activities to which the notification or application relates;</w:t>
      </w:r>
    </w:p>
    <w:p w14:paraId="5585AFEC" w14:textId="77777777" w:rsidR="00A249AA" w:rsidRPr="007F25B6" w:rsidRDefault="00A249AA" w:rsidP="004E44C9">
      <w:pPr>
        <w:pStyle w:val="ListParagraph"/>
        <w:widowControl w:val="0"/>
        <w:numPr>
          <w:ilvl w:val="1"/>
          <w:numId w:val="74"/>
        </w:numPr>
        <w:autoSpaceDE w:val="0"/>
        <w:autoSpaceDN w:val="0"/>
        <w:adjustRightInd w:val="0"/>
        <w:spacing w:before="15" w:after="0" w:line="360" w:lineRule="auto"/>
        <w:jc w:val="both"/>
        <w:rPr>
          <w:rFonts w:ascii="Times New Roman" w:hAnsi="Times New Roman"/>
          <w:color w:val="0000FF"/>
        </w:rPr>
      </w:pPr>
      <w:proofErr w:type="gramStart"/>
      <w:r w:rsidRPr="007F25B6">
        <w:rPr>
          <w:rFonts w:ascii="Times New Roman" w:hAnsi="Times New Roman"/>
          <w:color w:val="0000FF"/>
        </w:rPr>
        <w:t>state</w:t>
      </w:r>
      <w:proofErr w:type="gramEnd"/>
      <w:r w:rsidRPr="007F25B6">
        <w:rPr>
          <w:rFonts w:ascii="Times New Roman" w:hAnsi="Times New Roman"/>
          <w:color w:val="0000FF"/>
        </w:rPr>
        <w:t xml:space="preserve"> where further information on the notification or application can he obtained.</w:t>
      </w:r>
    </w:p>
    <w:p w14:paraId="04BAD717" w14:textId="77777777" w:rsidR="004E44C9" w:rsidRDefault="004E44C9" w:rsidP="004E44C9">
      <w:pPr>
        <w:pStyle w:val="ListParagraph"/>
        <w:widowControl w:val="0"/>
        <w:numPr>
          <w:ilvl w:val="0"/>
          <w:numId w:val="74"/>
        </w:numPr>
        <w:autoSpaceDE w:val="0"/>
        <w:autoSpaceDN w:val="0"/>
        <w:adjustRightInd w:val="0"/>
        <w:spacing w:before="15" w:after="0" w:line="360" w:lineRule="auto"/>
        <w:jc w:val="both"/>
        <w:rPr>
          <w:rFonts w:ascii="Times New Roman" w:hAnsi="Times New Roman"/>
          <w:color w:val="0000FF"/>
        </w:rPr>
      </w:pPr>
      <w:r>
        <w:rPr>
          <w:rFonts w:ascii="Times New Roman" w:hAnsi="Times New Roman"/>
          <w:color w:val="0000FF"/>
        </w:rPr>
        <w:t>P</w:t>
      </w:r>
      <w:r w:rsidR="00A249AA" w:rsidRPr="007F25B6">
        <w:rPr>
          <w:rFonts w:ascii="Times New Roman" w:hAnsi="Times New Roman"/>
          <w:color w:val="0000FF"/>
        </w:rPr>
        <w:t xml:space="preserve">ublic consultation process for </w:t>
      </w:r>
      <w:r>
        <w:rPr>
          <w:rFonts w:ascii="Times New Roman" w:hAnsi="Times New Roman"/>
          <w:color w:val="0000FF"/>
        </w:rPr>
        <w:t xml:space="preserve">policies, plans and programme activities for all listed </w:t>
      </w:r>
      <w:r w:rsidR="00475972">
        <w:rPr>
          <w:rFonts w:ascii="Times New Roman" w:hAnsi="Times New Roman"/>
          <w:color w:val="0000FF"/>
        </w:rPr>
        <w:t xml:space="preserve">Organs of </w:t>
      </w:r>
      <w:r>
        <w:rPr>
          <w:rFonts w:ascii="Times New Roman" w:hAnsi="Times New Roman"/>
          <w:color w:val="0000FF"/>
        </w:rPr>
        <w:t xml:space="preserve">State and project activities </w:t>
      </w:r>
      <w:r w:rsidR="00475972">
        <w:rPr>
          <w:rFonts w:ascii="Times New Roman" w:hAnsi="Times New Roman"/>
          <w:color w:val="0000FF"/>
        </w:rPr>
        <w:t>shall</w:t>
      </w:r>
      <w:r>
        <w:rPr>
          <w:rFonts w:ascii="Times New Roman" w:hAnsi="Times New Roman"/>
          <w:color w:val="0000FF"/>
        </w:rPr>
        <w:t>;-</w:t>
      </w:r>
    </w:p>
    <w:p w14:paraId="0EDA457B" w14:textId="77777777" w:rsidR="004E44C9" w:rsidRDefault="004E44C9" w:rsidP="004E44C9">
      <w:pPr>
        <w:pStyle w:val="ListParagraph"/>
        <w:widowControl w:val="0"/>
        <w:numPr>
          <w:ilvl w:val="1"/>
          <w:numId w:val="74"/>
        </w:numPr>
        <w:autoSpaceDE w:val="0"/>
        <w:autoSpaceDN w:val="0"/>
        <w:adjustRightInd w:val="0"/>
        <w:spacing w:before="15" w:after="0" w:line="360" w:lineRule="auto"/>
        <w:jc w:val="both"/>
        <w:rPr>
          <w:rFonts w:ascii="Times New Roman" w:hAnsi="Times New Roman"/>
          <w:color w:val="0000FF"/>
        </w:rPr>
      </w:pPr>
      <w:commentRangeStart w:id="102"/>
      <w:proofErr w:type="gramStart"/>
      <w:r>
        <w:rPr>
          <w:rFonts w:ascii="Times New Roman" w:hAnsi="Times New Roman"/>
          <w:color w:val="0000FF"/>
        </w:rPr>
        <w:t>include</w:t>
      </w:r>
      <w:proofErr w:type="gramEnd"/>
      <w:r>
        <w:rPr>
          <w:rFonts w:ascii="Times New Roman" w:hAnsi="Times New Roman"/>
          <w:color w:val="0000FF"/>
        </w:rPr>
        <w:t xml:space="preserve"> a</w:t>
      </w:r>
      <w:r w:rsidR="00A249AA" w:rsidRPr="007F25B6">
        <w:rPr>
          <w:rFonts w:ascii="Times New Roman" w:hAnsi="Times New Roman"/>
          <w:color w:val="0000FF"/>
        </w:rPr>
        <w:t xml:space="preserve"> public meeting</w:t>
      </w:r>
      <w:r>
        <w:rPr>
          <w:rFonts w:ascii="Times New Roman" w:hAnsi="Times New Roman"/>
          <w:color w:val="0000FF"/>
        </w:rPr>
        <w:t xml:space="preserve"> after registering the proposed policy, plan, programme or project activities with the Environmental Commissioner in order to inform the public about the proposed activities</w:t>
      </w:r>
      <w:r w:rsidR="00A249AA" w:rsidRPr="007F25B6">
        <w:rPr>
          <w:rFonts w:ascii="Times New Roman" w:hAnsi="Times New Roman"/>
          <w:color w:val="0000FF"/>
        </w:rPr>
        <w:t xml:space="preserve">. </w:t>
      </w:r>
    </w:p>
    <w:p w14:paraId="66A83508" w14:textId="77777777" w:rsidR="004E44C9" w:rsidRDefault="004E44C9" w:rsidP="004E44C9">
      <w:pPr>
        <w:pStyle w:val="ListParagraph"/>
        <w:numPr>
          <w:ilvl w:val="1"/>
          <w:numId w:val="74"/>
        </w:numPr>
        <w:spacing w:line="360" w:lineRule="auto"/>
        <w:rPr>
          <w:rFonts w:ascii="Times New Roman" w:hAnsi="Times New Roman"/>
          <w:color w:val="0000FF"/>
        </w:rPr>
      </w:pPr>
      <w:proofErr w:type="gramStart"/>
      <w:r w:rsidRPr="004E44C9">
        <w:rPr>
          <w:rFonts w:ascii="Times New Roman" w:hAnsi="Times New Roman"/>
          <w:color w:val="0000FF"/>
        </w:rPr>
        <w:t>include</w:t>
      </w:r>
      <w:proofErr w:type="gramEnd"/>
      <w:r w:rsidRPr="004E44C9">
        <w:rPr>
          <w:rFonts w:ascii="Times New Roman" w:hAnsi="Times New Roman"/>
          <w:color w:val="0000FF"/>
        </w:rPr>
        <w:t xml:space="preserve"> a public meeting </w:t>
      </w:r>
      <w:r>
        <w:rPr>
          <w:rFonts w:ascii="Times New Roman" w:hAnsi="Times New Roman"/>
          <w:color w:val="0000FF"/>
        </w:rPr>
        <w:t>after preparation of the final environmental scoping, draft assessment and management plan report</w:t>
      </w:r>
      <w:r w:rsidR="00475972">
        <w:rPr>
          <w:rFonts w:ascii="Times New Roman" w:hAnsi="Times New Roman"/>
          <w:color w:val="0000FF"/>
        </w:rPr>
        <w:t>s</w:t>
      </w:r>
      <w:r>
        <w:rPr>
          <w:rFonts w:ascii="Times New Roman" w:hAnsi="Times New Roman"/>
          <w:color w:val="0000FF"/>
        </w:rPr>
        <w:t xml:space="preserve"> of</w:t>
      </w:r>
      <w:r w:rsidRPr="004E44C9">
        <w:rPr>
          <w:rFonts w:ascii="Times New Roman" w:hAnsi="Times New Roman"/>
          <w:color w:val="0000FF"/>
        </w:rPr>
        <w:t xml:space="preserve"> the proposed policy, plan, programme or project activities </w:t>
      </w:r>
      <w:r>
        <w:rPr>
          <w:rFonts w:ascii="Times New Roman" w:hAnsi="Times New Roman"/>
          <w:color w:val="0000FF"/>
        </w:rPr>
        <w:t xml:space="preserve">in order to present the outcomes and findings of the environmental assailment to the public and stakeholders.  </w:t>
      </w:r>
      <w:commentRangeEnd w:id="102"/>
      <w:r w:rsidR="00834837">
        <w:rPr>
          <w:rStyle w:val="CommentReference"/>
        </w:rPr>
        <w:commentReference w:id="102"/>
      </w:r>
    </w:p>
    <w:p w14:paraId="5E075A55" w14:textId="77777777" w:rsidR="00475972" w:rsidRPr="00475972" w:rsidRDefault="00475972" w:rsidP="001D3650">
      <w:pPr>
        <w:pStyle w:val="ListParagraph"/>
        <w:numPr>
          <w:ilvl w:val="1"/>
          <w:numId w:val="74"/>
        </w:numPr>
        <w:spacing w:line="360" w:lineRule="auto"/>
        <w:rPr>
          <w:rFonts w:ascii="Times New Roman" w:hAnsi="Times New Roman"/>
          <w:color w:val="0000FF"/>
        </w:rPr>
      </w:pPr>
      <w:r w:rsidRPr="00475972">
        <w:rPr>
          <w:rFonts w:ascii="Times New Roman" w:hAnsi="Times New Roman"/>
          <w:color w:val="0000FF"/>
        </w:rPr>
        <w:t>The public meetings in subsection (5) shall</w:t>
      </w:r>
      <w:r>
        <w:rPr>
          <w:rFonts w:ascii="Times New Roman" w:hAnsi="Times New Roman"/>
          <w:color w:val="0000FF"/>
        </w:rPr>
        <w:t xml:space="preserve"> be organised </w:t>
      </w:r>
      <w:r w:rsidRPr="00475972">
        <w:rPr>
          <w:rFonts w:ascii="Times New Roman" w:hAnsi="Times New Roman"/>
          <w:color w:val="0000FF"/>
        </w:rPr>
        <w:t>at location/s and venue</w:t>
      </w:r>
      <w:r>
        <w:rPr>
          <w:rFonts w:ascii="Times New Roman" w:hAnsi="Times New Roman"/>
          <w:color w:val="0000FF"/>
        </w:rPr>
        <w:t>/s</w:t>
      </w:r>
      <w:r w:rsidRPr="00475972">
        <w:rPr>
          <w:rFonts w:ascii="Times New Roman" w:hAnsi="Times New Roman"/>
          <w:color w:val="0000FF"/>
        </w:rPr>
        <w:t xml:space="preserve"> which </w:t>
      </w:r>
      <w:r>
        <w:rPr>
          <w:rFonts w:ascii="Times New Roman" w:hAnsi="Times New Roman"/>
          <w:color w:val="0000FF"/>
        </w:rPr>
        <w:t>are</w:t>
      </w:r>
      <w:r w:rsidRPr="00475972">
        <w:rPr>
          <w:rFonts w:ascii="Times New Roman" w:hAnsi="Times New Roman"/>
          <w:color w:val="0000FF"/>
        </w:rPr>
        <w:t xml:space="preserve"> most appropriate and accessible to the local community</w:t>
      </w:r>
      <w:r>
        <w:rPr>
          <w:rFonts w:ascii="Times New Roman" w:hAnsi="Times New Roman"/>
          <w:color w:val="0000FF"/>
        </w:rPr>
        <w:t>.</w:t>
      </w:r>
      <w:r w:rsidRPr="00475972">
        <w:rPr>
          <w:rFonts w:ascii="Times New Roman" w:hAnsi="Times New Roman"/>
          <w:color w:val="0000FF"/>
        </w:rPr>
        <w:t xml:space="preserve"> </w:t>
      </w:r>
      <w:r>
        <w:rPr>
          <w:rFonts w:ascii="Times New Roman" w:hAnsi="Times New Roman"/>
          <w:color w:val="0000FF"/>
        </w:rPr>
        <w:t xml:space="preserve"> </w:t>
      </w:r>
    </w:p>
    <w:p w14:paraId="5B215455" w14:textId="77777777" w:rsidR="00A249AA" w:rsidRPr="007F25B6" w:rsidRDefault="00A249AA" w:rsidP="004E44C9">
      <w:pPr>
        <w:pStyle w:val="ListParagraph"/>
        <w:widowControl w:val="0"/>
        <w:numPr>
          <w:ilvl w:val="0"/>
          <w:numId w:val="74"/>
        </w:numPr>
        <w:autoSpaceDE w:val="0"/>
        <w:autoSpaceDN w:val="0"/>
        <w:adjustRightInd w:val="0"/>
        <w:spacing w:before="15" w:after="0" w:line="360" w:lineRule="auto"/>
        <w:jc w:val="both"/>
        <w:rPr>
          <w:rFonts w:ascii="Times New Roman" w:hAnsi="Times New Roman"/>
          <w:color w:val="0000FF"/>
        </w:rPr>
      </w:pPr>
      <w:r w:rsidRPr="007F25B6">
        <w:rPr>
          <w:rFonts w:ascii="Times New Roman" w:hAnsi="Times New Roman"/>
          <w:color w:val="0000FF"/>
        </w:rPr>
        <w:t>The person conducting a public consultation process must open a register for registration of stakeholders.</w:t>
      </w:r>
    </w:p>
    <w:p w14:paraId="28AD1879" w14:textId="77777777" w:rsidR="00A249AA" w:rsidRPr="007F25B6" w:rsidRDefault="00A249AA" w:rsidP="00665FBF">
      <w:pPr>
        <w:pStyle w:val="ListParagraph"/>
        <w:widowControl w:val="0"/>
        <w:numPr>
          <w:ilvl w:val="0"/>
          <w:numId w:val="74"/>
        </w:numPr>
        <w:autoSpaceDE w:val="0"/>
        <w:autoSpaceDN w:val="0"/>
        <w:adjustRightInd w:val="0"/>
        <w:spacing w:before="15" w:after="0" w:line="360" w:lineRule="auto"/>
        <w:jc w:val="both"/>
        <w:rPr>
          <w:rFonts w:ascii="Times New Roman" w:hAnsi="Times New Roman"/>
          <w:color w:val="0000FF"/>
        </w:rPr>
      </w:pPr>
      <w:r w:rsidRPr="007F25B6">
        <w:rPr>
          <w:rFonts w:ascii="Times New Roman" w:hAnsi="Times New Roman"/>
          <w:color w:val="0000FF"/>
        </w:rPr>
        <w:t xml:space="preserve">A registered  stakeholder is entitled to comment in writing, on all written submissions made to the </w:t>
      </w:r>
      <w:r w:rsidR="00665FBF" w:rsidRPr="00665FBF">
        <w:rPr>
          <w:rFonts w:ascii="Times New Roman" w:hAnsi="Times New Roman"/>
          <w:color w:val="0000FF"/>
        </w:rPr>
        <w:t>Environmental Commissioner</w:t>
      </w:r>
      <w:r w:rsidRPr="007F25B6">
        <w:rPr>
          <w:rFonts w:ascii="Times New Roman" w:hAnsi="Times New Roman"/>
          <w:color w:val="0000FF"/>
        </w:rPr>
        <w:t xml:space="preserve"> by the organ of state or proponent for a notification or application, and to bring to the attention of the Environmental Commissioner any issues which that stakeholder, believes may be of significance to the consideration of the notification or application, as long as -</w:t>
      </w:r>
    </w:p>
    <w:p w14:paraId="13909A66" w14:textId="77777777" w:rsidR="00A249AA" w:rsidRPr="007F25B6" w:rsidRDefault="00B00D4B" w:rsidP="00B00D4B">
      <w:pPr>
        <w:pStyle w:val="ListParagraph"/>
        <w:widowControl w:val="0"/>
        <w:numPr>
          <w:ilvl w:val="1"/>
          <w:numId w:val="74"/>
        </w:numPr>
        <w:autoSpaceDE w:val="0"/>
        <w:autoSpaceDN w:val="0"/>
        <w:adjustRightInd w:val="0"/>
        <w:spacing w:before="15" w:after="0" w:line="360" w:lineRule="auto"/>
        <w:jc w:val="both"/>
        <w:rPr>
          <w:rFonts w:ascii="Times New Roman" w:hAnsi="Times New Roman"/>
          <w:color w:val="0000FF"/>
        </w:rPr>
      </w:pPr>
      <w:proofErr w:type="gramStart"/>
      <w:r w:rsidRPr="00B00D4B">
        <w:rPr>
          <w:rFonts w:ascii="Times New Roman" w:hAnsi="Times New Roman"/>
          <w:color w:val="0000FF"/>
        </w:rPr>
        <w:t>comments</w:t>
      </w:r>
      <w:proofErr w:type="gramEnd"/>
      <w:r w:rsidRPr="00B00D4B">
        <w:rPr>
          <w:rFonts w:ascii="Times New Roman" w:hAnsi="Times New Roman"/>
          <w:color w:val="0000FF"/>
        </w:rPr>
        <w:t xml:space="preserve"> are submitted within twenty-one (21) working days of the notification or application of the public consultation process organised by the </w:t>
      </w:r>
      <w:r>
        <w:rPr>
          <w:rFonts w:ascii="Times New Roman" w:hAnsi="Times New Roman"/>
          <w:color w:val="0000FF"/>
        </w:rPr>
        <w:t>o</w:t>
      </w:r>
      <w:r w:rsidRPr="00B00D4B">
        <w:rPr>
          <w:rFonts w:ascii="Times New Roman" w:hAnsi="Times New Roman"/>
          <w:color w:val="0000FF"/>
        </w:rPr>
        <w:t xml:space="preserve">rgan of </w:t>
      </w:r>
      <w:r>
        <w:rPr>
          <w:rFonts w:ascii="Times New Roman" w:hAnsi="Times New Roman"/>
          <w:color w:val="0000FF"/>
        </w:rPr>
        <w:t>s</w:t>
      </w:r>
      <w:r w:rsidRPr="00B00D4B">
        <w:rPr>
          <w:rFonts w:ascii="Times New Roman" w:hAnsi="Times New Roman"/>
          <w:color w:val="0000FF"/>
        </w:rPr>
        <w:t>tate</w:t>
      </w:r>
      <w:r w:rsidR="00A249AA" w:rsidRPr="007F25B6">
        <w:rPr>
          <w:rFonts w:ascii="Times New Roman" w:hAnsi="Times New Roman"/>
          <w:color w:val="0000FF"/>
        </w:rPr>
        <w:t xml:space="preserve"> or proponent or person undertaking the public consultation.  </w:t>
      </w:r>
    </w:p>
    <w:p w14:paraId="2D7FF6A0" w14:textId="77777777" w:rsidR="00A249AA" w:rsidRPr="007F25B6" w:rsidRDefault="00A249AA" w:rsidP="00E63495">
      <w:pPr>
        <w:pStyle w:val="ListParagraph"/>
        <w:widowControl w:val="0"/>
        <w:numPr>
          <w:ilvl w:val="1"/>
          <w:numId w:val="74"/>
        </w:numPr>
        <w:autoSpaceDE w:val="0"/>
        <w:autoSpaceDN w:val="0"/>
        <w:adjustRightInd w:val="0"/>
        <w:spacing w:before="15" w:after="0" w:line="360" w:lineRule="auto"/>
        <w:jc w:val="both"/>
        <w:rPr>
          <w:rFonts w:ascii="Times New Roman" w:hAnsi="Times New Roman"/>
          <w:color w:val="0000FF"/>
        </w:rPr>
      </w:pPr>
      <w:r w:rsidRPr="007F25B6">
        <w:rPr>
          <w:rFonts w:ascii="Times New Roman" w:hAnsi="Times New Roman"/>
          <w:color w:val="0000FF"/>
        </w:rPr>
        <w:lastRenderedPageBreak/>
        <w:t>the stakeholders discloses any direct business, financial, personal or other interest which that stakeholders may have in the approval or refusal of the notification or application.</w:t>
      </w:r>
    </w:p>
    <w:p w14:paraId="21251B1D" w14:textId="77777777" w:rsidR="00A249AA" w:rsidRPr="007F25B6" w:rsidRDefault="00A249AA" w:rsidP="00665FBF">
      <w:pPr>
        <w:pStyle w:val="ListParagraph"/>
        <w:widowControl w:val="0"/>
        <w:numPr>
          <w:ilvl w:val="0"/>
          <w:numId w:val="74"/>
        </w:numPr>
        <w:tabs>
          <w:tab w:val="left" w:pos="1600"/>
          <w:tab w:val="left" w:pos="8505"/>
        </w:tabs>
        <w:autoSpaceDE w:val="0"/>
        <w:autoSpaceDN w:val="0"/>
        <w:adjustRightInd w:val="0"/>
        <w:spacing w:after="0" w:line="360" w:lineRule="auto"/>
        <w:ind w:right="35"/>
        <w:jc w:val="both"/>
        <w:rPr>
          <w:rFonts w:ascii="Times New Roman" w:hAnsi="Times New Roman"/>
          <w:color w:val="0000FF"/>
        </w:rPr>
      </w:pPr>
      <w:r w:rsidRPr="007F25B6">
        <w:rPr>
          <w:rFonts w:ascii="Times New Roman" w:hAnsi="Times New Roman"/>
          <w:color w:val="0000FF"/>
        </w:rPr>
        <w:t xml:space="preserve">The </w:t>
      </w:r>
      <w:r w:rsidR="00665FBF" w:rsidRPr="00665FBF">
        <w:rPr>
          <w:rFonts w:ascii="Times New Roman" w:hAnsi="Times New Roman"/>
          <w:color w:val="0000FF"/>
        </w:rPr>
        <w:t>Environmental Commissioner</w:t>
      </w:r>
      <w:r w:rsidRPr="007F25B6">
        <w:rPr>
          <w:rFonts w:ascii="Times New Roman" w:hAnsi="Times New Roman"/>
          <w:color w:val="0000FF"/>
        </w:rPr>
        <w:t xml:space="preserve"> may consult</w:t>
      </w:r>
      <w:r w:rsidRPr="007F25B6">
        <w:rPr>
          <w:rFonts w:ascii="Times New Roman" w:hAnsi="Times New Roman"/>
          <w:color w:val="0000FF"/>
          <w:spacing w:val="-15"/>
        </w:rPr>
        <w:t xml:space="preserve"> </w:t>
      </w:r>
      <w:r w:rsidRPr="007F25B6">
        <w:rPr>
          <w:rFonts w:ascii="Times New Roman" w:hAnsi="Times New Roman"/>
          <w:color w:val="0000FF"/>
        </w:rPr>
        <w:t>an</w:t>
      </w:r>
      <w:r w:rsidRPr="007F25B6">
        <w:rPr>
          <w:rFonts w:ascii="Times New Roman" w:hAnsi="Times New Roman"/>
          <w:color w:val="0000FF"/>
          <w:spacing w:val="-15"/>
        </w:rPr>
        <w:t xml:space="preserve"> </w:t>
      </w:r>
      <w:r w:rsidRPr="007F25B6">
        <w:rPr>
          <w:rFonts w:ascii="Times New Roman" w:hAnsi="Times New Roman"/>
          <w:color w:val="0000FF"/>
        </w:rPr>
        <w:t>organ</w:t>
      </w:r>
      <w:r w:rsidRPr="007F25B6">
        <w:rPr>
          <w:rFonts w:ascii="Times New Roman" w:hAnsi="Times New Roman"/>
          <w:color w:val="0000FF"/>
          <w:spacing w:val="-15"/>
        </w:rPr>
        <w:t xml:space="preserve"> </w:t>
      </w:r>
      <w:r w:rsidRPr="007F25B6">
        <w:rPr>
          <w:rFonts w:ascii="Times New Roman" w:hAnsi="Times New Roman"/>
          <w:color w:val="0000FF"/>
        </w:rPr>
        <w:t>of</w:t>
      </w:r>
      <w:r w:rsidRPr="007F25B6">
        <w:rPr>
          <w:rFonts w:ascii="Times New Roman" w:hAnsi="Times New Roman"/>
          <w:color w:val="0000FF"/>
          <w:spacing w:val="-15"/>
        </w:rPr>
        <w:t xml:space="preserve"> </w:t>
      </w:r>
      <w:r w:rsidRPr="007F25B6">
        <w:rPr>
          <w:rFonts w:ascii="Times New Roman" w:hAnsi="Times New Roman"/>
          <w:color w:val="0000FF"/>
        </w:rPr>
        <w:t>state, other organs of state or competent authorities or any person whose</w:t>
      </w:r>
      <w:r w:rsidRPr="007F25B6">
        <w:rPr>
          <w:rFonts w:ascii="Times New Roman" w:hAnsi="Times New Roman"/>
          <w:color w:val="0000FF"/>
          <w:spacing w:val="-15"/>
        </w:rPr>
        <w:t xml:space="preserve"> </w:t>
      </w:r>
      <w:r w:rsidRPr="007F25B6">
        <w:rPr>
          <w:rFonts w:ascii="Times New Roman" w:hAnsi="Times New Roman"/>
          <w:color w:val="0000FF"/>
        </w:rPr>
        <w:t>area</w:t>
      </w:r>
      <w:r w:rsidRPr="007F25B6">
        <w:rPr>
          <w:rFonts w:ascii="Times New Roman" w:hAnsi="Times New Roman"/>
          <w:color w:val="0000FF"/>
          <w:spacing w:val="-15"/>
        </w:rPr>
        <w:t xml:space="preserve"> </w:t>
      </w:r>
      <w:r w:rsidRPr="007F25B6">
        <w:rPr>
          <w:rFonts w:ascii="Times New Roman" w:hAnsi="Times New Roman"/>
          <w:color w:val="0000FF"/>
        </w:rPr>
        <w:t>of</w:t>
      </w:r>
      <w:r w:rsidRPr="007F25B6">
        <w:rPr>
          <w:rFonts w:ascii="Times New Roman" w:hAnsi="Times New Roman"/>
          <w:color w:val="0000FF"/>
          <w:spacing w:val="-15"/>
        </w:rPr>
        <w:t xml:space="preserve"> </w:t>
      </w:r>
      <w:r w:rsidRPr="007F25B6">
        <w:rPr>
          <w:rFonts w:ascii="Times New Roman" w:hAnsi="Times New Roman"/>
          <w:color w:val="0000FF"/>
        </w:rPr>
        <w:t>responsibility or interests</w:t>
      </w:r>
      <w:r w:rsidRPr="007F25B6">
        <w:rPr>
          <w:rFonts w:ascii="Times New Roman" w:hAnsi="Times New Roman"/>
          <w:color w:val="0000FF"/>
          <w:spacing w:val="-15"/>
        </w:rPr>
        <w:t xml:space="preserve"> </w:t>
      </w:r>
      <w:r w:rsidRPr="007F25B6">
        <w:rPr>
          <w:rFonts w:ascii="Times New Roman" w:hAnsi="Times New Roman"/>
          <w:color w:val="0000FF"/>
        </w:rPr>
        <w:t>may</w:t>
      </w:r>
      <w:r w:rsidRPr="007F25B6">
        <w:rPr>
          <w:rFonts w:ascii="Times New Roman" w:hAnsi="Times New Roman"/>
          <w:color w:val="0000FF"/>
          <w:spacing w:val="-15"/>
        </w:rPr>
        <w:t xml:space="preserve"> </w:t>
      </w:r>
      <w:r w:rsidRPr="007F25B6">
        <w:rPr>
          <w:rFonts w:ascii="Times New Roman" w:hAnsi="Times New Roman"/>
          <w:color w:val="0000FF"/>
        </w:rPr>
        <w:t>be</w:t>
      </w:r>
      <w:r w:rsidRPr="007F25B6">
        <w:rPr>
          <w:rFonts w:ascii="Times New Roman" w:hAnsi="Times New Roman"/>
          <w:color w:val="0000FF"/>
          <w:spacing w:val="-15"/>
        </w:rPr>
        <w:t xml:space="preserve"> </w:t>
      </w:r>
      <w:r w:rsidRPr="007F25B6">
        <w:rPr>
          <w:rFonts w:ascii="Times New Roman" w:hAnsi="Times New Roman"/>
          <w:color w:val="0000FF"/>
        </w:rPr>
        <w:t>affected by</w:t>
      </w:r>
      <w:r w:rsidRPr="007F25B6">
        <w:rPr>
          <w:rFonts w:ascii="Times New Roman" w:hAnsi="Times New Roman"/>
          <w:color w:val="0000FF"/>
          <w:spacing w:val="-12"/>
        </w:rPr>
        <w:t xml:space="preserve"> </w:t>
      </w:r>
      <w:r w:rsidRPr="007F25B6">
        <w:rPr>
          <w:rFonts w:ascii="Times New Roman" w:hAnsi="Times New Roman"/>
          <w:color w:val="0000FF"/>
        </w:rPr>
        <w:t>the</w:t>
      </w:r>
      <w:r w:rsidRPr="007F25B6">
        <w:rPr>
          <w:rFonts w:ascii="Times New Roman" w:hAnsi="Times New Roman"/>
          <w:color w:val="0000FF"/>
          <w:spacing w:val="-12"/>
        </w:rPr>
        <w:t xml:space="preserve"> </w:t>
      </w:r>
      <w:r w:rsidRPr="007F25B6">
        <w:rPr>
          <w:rFonts w:ascii="Times New Roman" w:hAnsi="Times New Roman"/>
          <w:color w:val="0000FF"/>
        </w:rPr>
        <w:t>performance</w:t>
      </w:r>
      <w:r w:rsidRPr="007F25B6">
        <w:rPr>
          <w:rFonts w:ascii="Times New Roman" w:hAnsi="Times New Roman"/>
          <w:color w:val="0000FF"/>
          <w:spacing w:val="-12"/>
        </w:rPr>
        <w:t xml:space="preserve"> </w:t>
      </w:r>
      <w:r w:rsidRPr="007F25B6">
        <w:rPr>
          <w:rFonts w:ascii="Times New Roman" w:hAnsi="Times New Roman"/>
          <w:color w:val="0000FF"/>
        </w:rPr>
        <w:t>of</w:t>
      </w:r>
      <w:r w:rsidRPr="007F25B6">
        <w:rPr>
          <w:rFonts w:ascii="Times New Roman" w:hAnsi="Times New Roman"/>
          <w:color w:val="0000FF"/>
          <w:spacing w:val="-12"/>
        </w:rPr>
        <w:t xml:space="preserve"> </w:t>
      </w:r>
      <w:r w:rsidRPr="007F25B6">
        <w:rPr>
          <w:rFonts w:ascii="Times New Roman" w:hAnsi="Times New Roman"/>
          <w:color w:val="0000FF"/>
        </w:rPr>
        <w:t>the</w:t>
      </w:r>
      <w:r w:rsidRPr="007F25B6">
        <w:rPr>
          <w:rFonts w:ascii="Times New Roman" w:hAnsi="Times New Roman"/>
          <w:color w:val="0000FF"/>
          <w:spacing w:val="-12"/>
        </w:rPr>
        <w:t xml:space="preserve"> </w:t>
      </w:r>
      <w:r w:rsidRPr="007F25B6">
        <w:rPr>
          <w:rFonts w:ascii="Times New Roman" w:hAnsi="Times New Roman"/>
          <w:color w:val="0000FF"/>
        </w:rPr>
        <w:t>function</w:t>
      </w:r>
      <w:r w:rsidRPr="007F25B6">
        <w:rPr>
          <w:rFonts w:ascii="Times New Roman" w:hAnsi="Times New Roman"/>
          <w:color w:val="0000FF"/>
          <w:spacing w:val="-12"/>
        </w:rPr>
        <w:t xml:space="preserve"> </w:t>
      </w:r>
      <w:r w:rsidRPr="007F25B6">
        <w:rPr>
          <w:rFonts w:ascii="Times New Roman" w:hAnsi="Times New Roman"/>
          <w:color w:val="0000FF"/>
        </w:rPr>
        <w:t>or</w:t>
      </w:r>
      <w:r w:rsidRPr="007F25B6">
        <w:rPr>
          <w:rFonts w:ascii="Times New Roman" w:hAnsi="Times New Roman"/>
          <w:color w:val="0000FF"/>
          <w:spacing w:val="-12"/>
        </w:rPr>
        <w:t xml:space="preserve"> </w:t>
      </w:r>
      <w:r w:rsidRPr="007F25B6">
        <w:rPr>
          <w:rFonts w:ascii="Times New Roman" w:hAnsi="Times New Roman"/>
          <w:color w:val="0000FF"/>
        </w:rPr>
        <w:t>duty</w:t>
      </w:r>
      <w:r w:rsidRPr="007F25B6">
        <w:rPr>
          <w:rFonts w:ascii="Times New Roman" w:hAnsi="Times New Roman"/>
          <w:color w:val="0000FF"/>
          <w:spacing w:val="-12"/>
        </w:rPr>
        <w:t xml:space="preserve"> </w:t>
      </w:r>
      <w:r w:rsidRPr="007F25B6">
        <w:rPr>
          <w:rFonts w:ascii="Times New Roman" w:hAnsi="Times New Roman"/>
          <w:color w:val="0000FF"/>
        </w:rPr>
        <w:t>or</w:t>
      </w:r>
      <w:r w:rsidRPr="007F25B6">
        <w:rPr>
          <w:rFonts w:ascii="Times New Roman" w:hAnsi="Times New Roman"/>
          <w:color w:val="0000FF"/>
          <w:spacing w:val="-12"/>
        </w:rPr>
        <w:t xml:space="preserve"> </w:t>
      </w:r>
      <w:r w:rsidRPr="007F25B6">
        <w:rPr>
          <w:rFonts w:ascii="Times New Roman" w:hAnsi="Times New Roman"/>
          <w:color w:val="0000FF"/>
        </w:rPr>
        <w:t>the</w:t>
      </w:r>
      <w:r w:rsidRPr="007F25B6">
        <w:rPr>
          <w:rFonts w:ascii="Times New Roman" w:hAnsi="Times New Roman"/>
          <w:color w:val="0000FF"/>
          <w:spacing w:val="-12"/>
        </w:rPr>
        <w:t xml:space="preserve"> </w:t>
      </w:r>
      <w:r w:rsidRPr="007F25B6">
        <w:rPr>
          <w:rFonts w:ascii="Times New Roman" w:hAnsi="Times New Roman"/>
          <w:color w:val="0000FF"/>
        </w:rPr>
        <w:t>exercise</w:t>
      </w:r>
      <w:r w:rsidRPr="007F25B6">
        <w:rPr>
          <w:rFonts w:ascii="Times New Roman" w:hAnsi="Times New Roman"/>
          <w:color w:val="0000FF"/>
          <w:spacing w:val="-12"/>
        </w:rPr>
        <w:t xml:space="preserve"> </w:t>
      </w:r>
      <w:r w:rsidRPr="007F25B6">
        <w:rPr>
          <w:rFonts w:ascii="Times New Roman" w:hAnsi="Times New Roman"/>
          <w:color w:val="0000FF"/>
        </w:rPr>
        <w:t>of</w:t>
      </w:r>
      <w:r w:rsidRPr="007F25B6">
        <w:rPr>
          <w:rFonts w:ascii="Times New Roman" w:hAnsi="Times New Roman"/>
          <w:color w:val="0000FF"/>
          <w:spacing w:val="-12"/>
        </w:rPr>
        <w:t xml:space="preserve"> </w:t>
      </w:r>
      <w:r w:rsidRPr="007F25B6">
        <w:rPr>
          <w:rFonts w:ascii="Times New Roman" w:hAnsi="Times New Roman"/>
          <w:color w:val="0000FF"/>
        </w:rPr>
        <w:t>the</w:t>
      </w:r>
      <w:r w:rsidRPr="007F25B6">
        <w:rPr>
          <w:rFonts w:ascii="Times New Roman" w:hAnsi="Times New Roman"/>
          <w:color w:val="0000FF"/>
          <w:spacing w:val="-12"/>
        </w:rPr>
        <w:t xml:space="preserve"> </w:t>
      </w:r>
      <w:r w:rsidRPr="007F25B6">
        <w:rPr>
          <w:rFonts w:ascii="Times New Roman" w:hAnsi="Times New Roman"/>
          <w:color w:val="0000FF"/>
        </w:rPr>
        <w:t>power or adoption of a proposed policy, plan or programme or implementation of a project.</w:t>
      </w:r>
    </w:p>
    <w:p w14:paraId="278DE9D9" w14:textId="77777777" w:rsidR="00A249AA" w:rsidRPr="007F25B6" w:rsidRDefault="00A249AA" w:rsidP="00E63495">
      <w:pPr>
        <w:pStyle w:val="ListParagraph"/>
        <w:widowControl w:val="0"/>
        <w:numPr>
          <w:ilvl w:val="0"/>
          <w:numId w:val="74"/>
        </w:numPr>
        <w:tabs>
          <w:tab w:val="left" w:pos="1600"/>
        </w:tabs>
        <w:autoSpaceDE w:val="0"/>
        <w:autoSpaceDN w:val="0"/>
        <w:adjustRightInd w:val="0"/>
        <w:spacing w:after="0" w:line="360" w:lineRule="auto"/>
        <w:ind w:right="35"/>
        <w:jc w:val="both"/>
        <w:rPr>
          <w:rFonts w:ascii="Times New Roman" w:hAnsi="Times New Roman"/>
          <w:color w:val="0000FF"/>
        </w:rPr>
      </w:pPr>
      <w:r w:rsidRPr="007F25B6">
        <w:rPr>
          <w:rFonts w:ascii="Times New Roman" w:hAnsi="Times New Roman"/>
          <w:color w:val="0000FF"/>
        </w:rPr>
        <w:t>When</w:t>
      </w:r>
      <w:r w:rsidRPr="007F25B6">
        <w:rPr>
          <w:rFonts w:ascii="Times New Roman" w:hAnsi="Times New Roman"/>
          <w:color w:val="0000FF"/>
          <w:spacing w:val="-13"/>
        </w:rPr>
        <w:t xml:space="preserve"> </w:t>
      </w:r>
      <w:r w:rsidRPr="007F25B6">
        <w:rPr>
          <w:rFonts w:ascii="Times New Roman" w:hAnsi="Times New Roman"/>
          <w:color w:val="0000FF"/>
        </w:rPr>
        <w:t>in</w:t>
      </w:r>
      <w:r w:rsidRPr="007F25B6">
        <w:rPr>
          <w:rFonts w:ascii="Times New Roman" w:hAnsi="Times New Roman"/>
          <w:color w:val="0000FF"/>
          <w:spacing w:val="-13"/>
        </w:rPr>
        <w:t xml:space="preserve"> </w:t>
      </w:r>
      <w:r w:rsidRPr="007F25B6">
        <w:rPr>
          <w:rFonts w:ascii="Times New Roman" w:hAnsi="Times New Roman"/>
          <w:color w:val="0000FF"/>
        </w:rPr>
        <w:t>terms</w:t>
      </w:r>
      <w:r w:rsidRPr="007F25B6">
        <w:rPr>
          <w:rFonts w:ascii="Times New Roman" w:hAnsi="Times New Roman"/>
          <w:color w:val="0000FF"/>
          <w:spacing w:val="-13"/>
        </w:rPr>
        <w:t xml:space="preserve"> </w:t>
      </w:r>
      <w:r w:rsidRPr="007F25B6">
        <w:rPr>
          <w:rFonts w:ascii="Times New Roman" w:hAnsi="Times New Roman"/>
          <w:color w:val="0000FF"/>
        </w:rPr>
        <w:t>of</w:t>
      </w:r>
      <w:r w:rsidRPr="007F25B6">
        <w:rPr>
          <w:rFonts w:ascii="Times New Roman" w:hAnsi="Times New Roman"/>
          <w:color w:val="0000FF"/>
          <w:spacing w:val="-13"/>
        </w:rPr>
        <w:t xml:space="preserve"> </w:t>
      </w:r>
      <w:r w:rsidRPr="007F25B6">
        <w:rPr>
          <w:rFonts w:ascii="Times New Roman" w:hAnsi="Times New Roman"/>
          <w:color w:val="0000FF"/>
        </w:rPr>
        <w:t>this</w:t>
      </w:r>
      <w:r w:rsidRPr="007F25B6">
        <w:rPr>
          <w:rFonts w:ascii="Times New Roman" w:hAnsi="Times New Roman"/>
          <w:color w:val="0000FF"/>
          <w:spacing w:val="-13"/>
        </w:rPr>
        <w:t xml:space="preserve"> </w:t>
      </w:r>
      <w:r w:rsidRPr="007F25B6">
        <w:rPr>
          <w:rFonts w:ascii="Times New Roman" w:hAnsi="Times New Roman"/>
          <w:color w:val="0000FF"/>
        </w:rPr>
        <w:t>Act</w:t>
      </w:r>
      <w:r w:rsidRPr="007F25B6">
        <w:rPr>
          <w:rFonts w:ascii="Times New Roman" w:hAnsi="Times New Roman"/>
          <w:color w:val="0000FF"/>
          <w:spacing w:val="-13"/>
        </w:rPr>
        <w:t xml:space="preserve"> </w:t>
      </w:r>
      <w:r w:rsidRPr="007F25B6">
        <w:rPr>
          <w:rFonts w:ascii="Times New Roman" w:hAnsi="Times New Roman"/>
          <w:color w:val="0000FF"/>
        </w:rPr>
        <w:t>the</w:t>
      </w:r>
      <w:r w:rsidRPr="007F25B6">
        <w:rPr>
          <w:rFonts w:ascii="Times New Roman" w:hAnsi="Times New Roman"/>
          <w:color w:val="0000FF"/>
          <w:spacing w:val="-13"/>
        </w:rPr>
        <w:t xml:space="preserve"> </w:t>
      </w:r>
      <w:r w:rsidRPr="007F25B6">
        <w:rPr>
          <w:rFonts w:ascii="Times New Roman" w:hAnsi="Times New Roman"/>
          <w:color w:val="0000FF"/>
        </w:rPr>
        <w:t>Minister</w:t>
      </w:r>
      <w:r w:rsidRPr="007F25B6">
        <w:rPr>
          <w:rFonts w:ascii="Times New Roman" w:hAnsi="Times New Roman"/>
          <w:color w:val="0000FF"/>
          <w:spacing w:val="-13"/>
        </w:rPr>
        <w:t xml:space="preserve"> </w:t>
      </w:r>
      <w:r w:rsidRPr="007F25B6">
        <w:rPr>
          <w:rFonts w:ascii="Times New Roman" w:hAnsi="Times New Roman"/>
          <w:color w:val="0000FF"/>
        </w:rPr>
        <w:t>or</w:t>
      </w:r>
      <w:r w:rsidRPr="007F25B6">
        <w:rPr>
          <w:rFonts w:ascii="Times New Roman" w:hAnsi="Times New Roman"/>
          <w:color w:val="0000FF"/>
          <w:spacing w:val="-13"/>
        </w:rPr>
        <w:t xml:space="preserve"> </w:t>
      </w:r>
      <w:r w:rsidRPr="007F25B6">
        <w:rPr>
          <w:rFonts w:ascii="Times New Roman" w:hAnsi="Times New Roman"/>
          <w:color w:val="0000FF"/>
        </w:rPr>
        <w:t>the</w:t>
      </w:r>
      <w:r w:rsidRPr="007F25B6">
        <w:rPr>
          <w:rFonts w:ascii="Times New Roman" w:hAnsi="Times New Roman"/>
          <w:color w:val="0000FF"/>
          <w:spacing w:val="-13"/>
        </w:rPr>
        <w:t xml:space="preserve"> </w:t>
      </w:r>
      <w:r w:rsidRPr="007F25B6">
        <w:rPr>
          <w:rFonts w:ascii="Times New Roman" w:hAnsi="Times New Roman"/>
          <w:color w:val="0000FF"/>
        </w:rPr>
        <w:t>Environmental</w:t>
      </w:r>
      <w:r w:rsidRPr="007F25B6">
        <w:rPr>
          <w:rFonts w:ascii="Times New Roman" w:hAnsi="Times New Roman"/>
          <w:color w:val="0000FF"/>
          <w:spacing w:val="-13"/>
        </w:rPr>
        <w:t xml:space="preserve"> </w:t>
      </w:r>
      <w:r w:rsidRPr="007F25B6">
        <w:rPr>
          <w:rFonts w:ascii="Times New Roman" w:hAnsi="Times New Roman"/>
          <w:color w:val="0000FF"/>
        </w:rPr>
        <w:t xml:space="preserve">Commissioner or the organ of state or the proponent </w:t>
      </w:r>
      <w:r w:rsidRPr="007F25B6">
        <w:rPr>
          <w:rFonts w:ascii="Times New Roman" w:hAnsi="Times New Roman"/>
          <w:color w:val="0000FF"/>
          <w:spacing w:val="-1"/>
        </w:rPr>
        <w:t>i</w:t>
      </w:r>
      <w:r w:rsidRPr="007F25B6">
        <w:rPr>
          <w:rFonts w:ascii="Times New Roman" w:hAnsi="Times New Roman"/>
          <w:color w:val="0000FF"/>
        </w:rPr>
        <w:t>s</w:t>
      </w:r>
      <w:r w:rsidRPr="007F25B6">
        <w:rPr>
          <w:rFonts w:ascii="Times New Roman" w:hAnsi="Times New Roman"/>
          <w:color w:val="0000FF"/>
          <w:spacing w:val="-15"/>
        </w:rPr>
        <w:t xml:space="preserve"> </w:t>
      </w:r>
      <w:r w:rsidRPr="007F25B6">
        <w:rPr>
          <w:rFonts w:ascii="Times New Roman" w:hAnsi="Times New Roman"/>
          <w:color w:val="0000FF"/>
          <w:spacing w:val="-1"/>
        </w:rPr>
        <w:t>require</w:t>
      </w:r>
      <w:r w:rsidRPr="007F25B6">
        <w:rPr>
          <w:rFonts w:ascii="Times New Roman" w:hAnsi="Times New Roman"/>
          <w:color w:val="0000FF"/>
        </w:rPr>
        <w:t>d</w:t>
      </w:r>
      <w:r w:rsidRPr="007F25B6">
        <w:rPr>
          <w:rFonts w:ascii="Times New Roman" w:hAnsi="Times New Roman"/>
          <w:color w:val="0000FF"/>
          <w:spacing w:val="-15"/>
        </w:rPr>
        <w:t xml:space="preserve"> </w:t>
      </w:r>
      <w:r w:rsidRPr="007F25B6">
        <w:rPr>
          <w:rFonts w:ascii="Times New Roman" w:hAnsi="Times New Roman"/>
          <w:color w:val="0000FF"/>
          <w:spacing w:val="-1"/>
        </w:rPr>
        <w:t>t</w:t>
      </w:r>
      <w:r w:rsidRPr="007F25B6">
        <w:rPr>
          <w:rFonts w:ascii="Times New Roman" w:hAnsi="Times New Roman"/>
          <w:color w:val="0000FF"/>
        </w:rPr>
        <w:t>o</w:t>
      </w:r>
      <w:r w:rsidRPr="007F25B6">
        <w:rPr>
          <w:rFonts w:ascii="Times New Roman" w:hAnsi="Times New Roman"/>
          <w:color w:val="0000FF"/>
          <w:spacing w:val="-15"/>
        </w:rPr>
        <w:t xml:space="preserve"> </w:t>
      </w:r>
      <w:r w:rsidRPr="007F25B6">
        <w:rPr>
          <w:rFonts w:ascii="Times New Roman" w:hAnsi="Times New Roman"/>
          <w:color w:val="0000FF"/>
          <w:spacing w:val="-1"/>
        </w:rPr>
        <w:t>consul</w:t>
      </w:r>
      <w:r w:rsidRPr="007F25B6">
        <w:rPr>
          <w:rFonts w:ascii="Times New Roman" w:hAnsi="Times New Roman"/>
          <w:color w:val="0000FF"/>
        </w:rPr>
        <w:t>t</w:t>
      </w:r>
      <w:r w:rsidRPr="007F25B6">
        <w:rPr>
          <w:rFonts w:ascii="Times New Roman" w:hAnsi="Times New Roman"/>
          <w:color w:val="0000FF"/>
          <w:spacing w:val="-15"/>
        </w:rPr>
        <w:t xml:space="preserve"> an </w:t>
      </w:r>
      <w:r w:rsidRPr="007F25B6">
        <w:rPr>
          <w:rFonts w:ascii="Times New Roman" w:hAnsi="Times New Roman"/>
          <w:color w:val="0000FF"/>
          <w:spacing w:val="-1"/>
        </w:rPr>
        <w:t>orga</w:t>
      </w:r>
      <w:r w:rsidRPr="007F25B6">
        <w:rPr>
          <w:rFonts w:ascii="Times New Roman" w:hAnsi="Times New Roman"/>
          <w:color w:val="0000FF"/>
        </w:rPr>
        <w:t>n</w:t>
      </w:r>
      <w:r w:rsidRPr="007F25B6">
        <w:rPr>
          <w:rFonts w:ascii="Times New Roman" w:hAnsi="Times New Roman"/>
          <w:color w:val="0000FF"/>
          <w:spacing w:val="-15"/>
        </w:rPr>
        <w:t xml:space="preserve"> </w:t>
      </w:r>
      <w:r w:rsidRPr="007F25B6">
        <w:rPr>
          <w:rFonts w:ascii="Times New Roman" w:hAnsi="Times New Roman"/>
          <w:color w:val="0000FF"/>
          <w:spacing w:val="-1"/>
        </w:rPr>
        <w:t>o</w:t>
      </w:r>
      <w:r w:rsidRPr="007F25B6">
        <w:rPr>
          <w:rFonts w:ascii="Times New Roman" w:hAnsi="Times New Roman"/>
          <w:color w:val="0000FF"/>
        </w:rPr>
        <w:t>f</w:t>
      </w:r>
      <w:r w:rsidRPr="007F25B6">
        <w:rPr>
          <w:rFonts w:ascii="Times New Roman" w:hAnsi="Times New Roman"/>
          <w:color w:val="0000FF"/>
          <w:spacing w:val="-15"/>
        </w:rPr>
        <w:t xml:space="preserve"> </w:t>
      </w:r>
      <w:r w:rsidRPr="007F25B6">
        <w:rPr>
          <w:rFonts w:ascii="Times New Roman" w:hAnsi="Times New Roman"/>
          <w:color w:val="0000FF"/>
          <w:spacing w:val="-1"/>
        </w:rPr>
        <w:t>state</w:t>
      </w:r>
      <w:r w:rsidRPr="007F25B6">
        <w:rPr>
          <w:rFonts w:ascii="Times New Roman" w:hAnsi="Times New Roman"/>
          <w:color w:val="0000FF"/>
        </w:rPr>
        <w:t>,</w:t>
      </w:r>
      <w:r w:rsidRPr="007F25B6">
        <w:rPr>
          <w:rFonts w:ascii="Times New Roman" w:hAnsi="Times New Roman"/>
          <w:color w:val="0000FF"/>
          <w:spacing w:val="-15"/>
        </w:rPr>
        <w:t xml:space="preserve"> others organs of state, component authorities or public or any person, </w:t>
      </w:r>
      <w:r w:rsidRPr="007F25B6">
        <w:rPr>
          <w:rFonts w:ascii="Times New Roman" w:hAnsi="Times New Roman"/>
          <w:color w:val="0000FF"/>
          <w:spacing w:val="-1"/>
        </w:rPr>
        <w:t>suc</w:t>
      </w:r>
      <w:r w:rsidRPr="007F25B6">
        <w:rPr>
          <w:rFonts w:ascii="Times New Roman" w:hAnsi="Times New Roman"/>
          <w:color w:val="0000FF"/>
        </w:rPr>
        <w:t>h</w:t>
      </w:r>
      <w:r w:rsidRPr="007F25B6">
        <w:rPr>
          <w:rFonts w:ascii="Times New Roman" w:hAnsi="Times New Roman"/>
          <w:color w:val="0000FF"/>
          <w:spacing w:val="-15"/>
        </w:rPr>
        <w:t xml:space="preserve"> </w:t>
      </w:r>
      <w:r w:rsidRPr="007F25B6">
        <w:rPr>
          <w:rFonts w:ascii="Times New Roman" w:hAnsi="Times New Roman"/>
          <w:color w:val="0000FF"/>
          <w:spacing w:val="-1"/>
        </w:rPr>
        <w:t>consultatio</w:t>
      </w:r>
      <w:r w:rsidRPr="007F25B6">
        <w:rPr>
          <w:rFonts w:ascii="Times New Roman" w:hAnsi="Times New Roman"/>
          <w:color w:val="0000FF"/>
        </w:rPr>
        <w:t>n</w:t>
      </w:r>
      <w:r w:rsidRPr="007F25B6">
        <w:rPr>
          <w:rFonts w:ascii="Times New Roman" w:hAnsi="Times New Roman"/>
          <w:color w:val="0000FF"/>
          <w:spacing w:val="-15"/>
        </w:rPr>
        <w:t xml:space="preserve"> </w:t>
      </w:r>
      <w:r w:rsidRPr="007F25B6">
        <w:rPr>
          <w:rFonts w:ascii="Times New Roman" w:hAnsi="Times New Roman"/>
          <w:color w:val="0000FF"/>
          <w:spacing w:val="-1"/>
        </w:rPr>
        <w:t>i</w:t>
      </w:r>
      <w:r w:rsidRPr="007F25B6">
        <w:rPr>
          <w:rFonts w:ascii="Times New Roman" w:hAnsi="Times New Roman"/>
          <w:color w:val="0000FF"/>
        </w:rPr>
        <w:t>s</w:t>
      </w:r>
      <w:r w:rsidRPr="007F25B6">
        <w:rPr>
          <w:rFonts w:ascii="Times New Roman" w:hAnsi="Times New Roman"/>
          <w:color w:val="0000FF"/>
          <w:spacing w:val="-15"/>
        </w:rPr>
        <w:t xml:space="preserve"> </w:t>
      </w:r>
      <w:r w:rsidRPr="007F25B6">
        <w:rPr>
          <w:rFonts w:ascii="Times New Roman" w:hAnsi="Times New Roman"/>
          <w:color w:val="0000FF"/>
          <w:spacing w:val="-1"/>
        </w:rPr>
        <w:t>regarde</w:t>
      </w:r>
      <w:r w:rsidRPr="007F25B6">
        <w:rPr>
          <w:rFonts w:ascii="Times New Roman" w:hAnsi="Times New Roman"/>
          <w:color w:val="0000FF"/>
        </w:rPr>
        <w:t>d</w:t>
      </w:r>
      <w:r w:rsidRPr="007F25B6">
        <w:rPr>
          <w:rFonts w:ascii="Times New Roman" w:hAnsi="Times New Roman"/>
          <w:color w:val="0000FF"/>
          <w:spacing w:val="-15"/>
        </w:rPr>
        <w:t xml:space="preserve"> </w:t>
      </w:r>
      <w:r w:rsidRPr="007F25B6">
        <w:rPr>
          <w:rFonts w:ascii="Times New Roman" w:hAnsi="Times New Roman"/>
          <w:color w:val="0000FF"/>
          <w:spacing w:val="-1"/>
        </w:rPr>
        <w:t>a</w:t>
      </w:r>
      <w:r w:rsidRPr="007F25B6">
        <w:rPr>
          <w:rFonts w:ascii="Times New Roman" w:hAnsi="Times New Roman"/>
          <w:color w:val="0000FF"/>
        </w:rPr>
        <w:t>s</w:t>
      </w:r>
      <w:r w:rsidRPr="007F25B6">
        <w:rPr>
          <w:rFonts w:ascii="Times New Roman" w:hAnsi="Times New Roman"/>
          <w:color w:val="0000FF"/>
          <w:spacing w:val="-15"/>
        </w:rPr>
        <w:t xml:space="preserve"> </w:t>
      </w:r>
      <w:r w:rsidRPr="007F25B6">
        <w:rPr>
          <w:rFonts w:ascii="Times New Roman" w:hAnsi="Times New Roman"/>
          <w:color w:val="0000FF"/>
          <w:spacing w:val="-1"/>
        </w:rPr>
        <w:t xml:space="preserve">having </w:t>
      </w:r>
      <w:r w:rsidRPr="007F25B6">
        <w:rPr>
          <w:rFonts w:ascii="Times New Roman" w:hAnsi="Times New Roman"/>
          <w:color w:val="0000FF"/>
        </w:rPr>
        <w:t>been</w:t>
      </w:r>
      <w:r w:rsidRPr="007F25B6">
        <w:rPr>
          <w:rFonts w:ascii="Times New Roman" w:hAnsi="Times New Roman"/>
          <w:color w:val="0000FF"/>
          <w:spacing w:val="-6"/>
        </w:rPr>
        <w:t xml:space="preserve"> </w:t>
      </w:r>
      <w:r w:rsidRPr="007F25B6">
        <w:rPr>
          <w:rFonts w:ascii="Times New Roman" w:hAnsi="Times New Roman"/>
          <w:color w:val="0000FF"/>
        </w:rPr>
        <w:t>satisfied</w:t>
      </w:r>
      <w:r w:rsidRPr="007F25B6">
        <w:rPr>
          <w:rFonts w:ascii="Times New Roman" w:hAnsi="Times New Roman"/>
          <w:color w:val="0000FF"/>
          <w:spacing w:val="-6"/>
        </w:rPr>
        <w:t xml:space="preserve"> </w:t>
      </w:r>
      <w:r w:rsidRPr="007F25B6">
        <w:rPr>
          <w:rFonts w:ascii="Times New Roman" w:hAnsi="Times New Roman"/>
          <w:color w:val="0000FF"/>
        </w:rPr>
        <w:t>if</w:t>
      </w:r>
      <w:r w:rsidRPr="007F25B6">
        <w:rPr>
          <w:rFonts w:ascii="Times New Roman" w:hAnsi="Times New Roman"/>
          <w:color w:val="0000FF"/>
          <w:spacing w:val="-6"/>
        </w:rPr>
        <w:t xml:space="preserve"> </w:t>
      </w:r>
      <w:r w:rsidRPr="007F25B6">
        <w:rPr>
          <w:rFonts w:ascii="Times New Roman" w:hAnsi="Times New Roman"/>
          <w:color w:val="0000FF"/>
        </w:rPr>
        <w:t>a</w:t>
      </w:r>
      <w:r w:rsidRPr="007F25B6">
        <w:rPr>
          <w:rFonts w:ascii="Times New Roman" w:hAnsi="Times New Roman"/>
          <w:color w:val="0000FF"/>
          <w:spacing w:val="-6"/>
        </w:rPr>
        <w:t xml:space="preserve"> </w:t>
      </w:r>
      <w:r w:rsidRPr="007F25B6">
        <w:rPr>
          <w:rFonts w:ascii="Times New Roman" w:hAnsi="Times New Roman"/>
          <w:color w:val="0000FF"/>
        </w:rPr>
        <w:t>written</w:t>
      </w:r>
      <w:r w:rsidRPr="007F25B6">
        <w:rPr>
          <w:rFonts w:ascii="Times New Roman" w:hAnsi="Times New Roman"/>
          <w:color w:val="0000FF"/>
          <w:spacing w:val="-6"/>
        </w:rPr>
        <w:t xml:space="preserve"> </w:t>
      </w:r>
      <w:r w:rsidRPr="007F25B6">
        <w:rPr>
          <w:rFonts w:ascii="Times New Roman" w:hAnsi="Times New Roman"/>
          <w:color w:val="0000FF"/>
        </w:rPr>
        <w:t>notification</w:t>
      </w:r>
      <w:r w:rsidRPr="007F25B6">
        <w:rPr>
          <w:rFonts w:ascii="Times New Roman" w:hAnsi="Times New Roman"/>
          <w:color w:val="0000FF"/>
          <w:spacing w:val="-6"/>
        </w:rPr>
        <w:t xml:space="preserve"> </w:t>
      </w:r>
      <w:r w:rsidRPr="007F25B6">
        <w:rPr>
          <w:rFonts w:ascii="Times New Roman" w:hAnsi="Times New Roman"/>
          <w:color w:val="0000FF"/>
        </w:rPr>
        <w:t>of</w:t>
      </w:r>
      <w:r w:rsidRPr="007F25B6">
        <w:rPr>
          <w:rFonts w:ascii="Times New Roman" w:hAnsi="Times New Roman"/>
          <w:color w:val="0000FF"/>
          <w:spacing w:val="-6"/>
        </w:rPr>
        <w:t xml:space="preserve"> </w:t>
      </w:r>
      <w:r w:rsidRPr="007F25B6">
        <w:rPr>
          <w:rFonts w:ascii="Times New Roman" w:hAnsi="Times New Roman"/>
          <w:color w:val="0000FF"/>
        </w:rPr>
        <w:t>intention</w:t>
      </w:r>
      <w:r w:rsidRPr="007F25B6">
        <w:rPr>
          <w:rFonts w:ascii="Times New Roman" w:hAnsi="Times New Roman"/>
          <w:color w:val="0000FF"/>
          <w:spacing w:val="-6"/>
        </w:rPr>
        <w:t xml:space="preserve"> </w:t>
      </w:r>
      <w:r w:rsidRPr="007F25B6">
        <w:rPr>
          <w:rFonts w:ascii="Times New Roman" w:hAnsi="Times New Roman"/>
          <w:color w:val="0000FF"/>
        </w:rPr>
        <w:t>to</w:t>
      </w:r>
      <w:r w:rsidRPr="007F25B6">
        <w:rPr>
          <w:rFonts w:ascii="Times New Roman" w:hAnsi="Times New Roman"/>
          <w:color w:val="0000FF"/>
          <w:spacing w:val="-6"/>
        </w:rPr>
        <w:t xml:space="preserve"> </w:t>
      </w:r>
      <w:r w:rsidRPr="007F25B6">
        <w:rPr>
          <w:rFonts w:ascii="Times New Roman" w:hAnsi="Times New Roman"/>
          <w:color w:val="0000FF"/>
        </w:rPr>
        <w:t>act</w:t>
      </w:r>
      <w:r w:rsidRPr="007F25B6">
        <w:rPr>
          <w:rFonts w:ascii="Times New Roman" w:hAnsi="Times New Roman"/>
          <w:color w:val="0000FF"/>
          <w:spacing w:val="-6"/>
        </w:rPr>
        <w:t xml:space="preserve"> </w:t>
      </w:r>
      <w:r w:rsidRPr="007F25B6">
        <w:rPr>
          <w:rFonts w:ascii="Times New Roman" w:hAnsi="Times New Roman"/>
          <w:color w:val="0000FF"/>
        </w:rPr>
        <w:t>has</w:t>
      </w:r>
      <w:r w:rsidRPr="007F25B6">
        <w:rPr>
          <w:rFonts w:ascii="Times New Roman" w:hAnsi="Times New Roman"/>
          <w:color w:val="0000FF"/>
          <w:spacing w:val="-6"/>
        </w:rPr>
        <w:t xml:space="preserve"> </w:t>
      </w:r>
      <w:r w:rsidRPr="007F25B6">
        <w:rPr>
          <w:rFonts w:ascii="Times New Roman" w:hAnsi="Times New Roman"/>
          <w:color w:val="0000FF"/>
        </w:rPr>
        <w:t>been</w:t>
      </w:r>
      <w:r w:rsidRPr="007F25B6">
        <w:rPr>
          <w:rFonts w:ascii="Times New Roman" w:hAnsi="Times New Roman"/>
          <w:color w:val="0000FF"/>
          <w:spacing w:val="-6"/>
        </w:rPr>
        <w:t xml:space="preserve"> </w:t>
      </w:r>
      <w:r w:rsidRPr="007F25B6">
        <w:rPr>
          <w:rFonts w:ascii="Times New Roman" w:hAnsi="Times New Roman"/>
          <w:color w:val="0000FF"/>
        </w:rPr>
        <w:t>made publicly or directly</w:t>
      </w:r>
      <w:r w:rsidRPr="007F25B6">
        <w:rPr>
          <w:rFonts w:ascii="Times New Roman" w:hAnsi="Times New Roman"/>
          <w:color w:val="0000FF"/>
          <w:spacing w:val="-6"/>
        </w:rPr>
        <w:t xml:space="preserve"> </w:t>
      </w:r>
      <w:r w:rsidRPr="007F25B6">
        <w:rPr>
          <w:rFonts w:ascii="Times New Roman" w:hAnsi="Times New Roman"/>
          <w:color w:val="0000FF"/>
        </w:rPr>
        <w:t>to</w:t>
      </w:r>
      <w:r w:rsidRPr="007F25B6">
        <w:rPr>
          <w:rFonts w:ascii="Times New Roman" w:hAnsi="Times New Roman"/>
          <w:color w:val="0000FF"/>
          <w:spacing w:val="-6"/>
        </w:rPr>
        <w:t xml:space="preserve"> </w:t>
      </w:r>
      <w:r w:rsidRPr="007F25B6">
        <w:rPr>
          <w:rFonts w:ascii="Times New Roman" w:hAnsi="Times New Roman"/>
          <w:color w:val="0000FF"/>
        </w:rPr>
        <w:t>that</w:t>
      </w:r>
      <w:r w:rsidRPr="007F25B6">
        <w:rPr>
          <w:rFonts w:ascii="Times New Roman" w:hAnsi="Times New Roman"/>
          <w:color w:val="0000FF"/>
          <w:spacing w:val="-6"/>
        </w:rPr>
        <w:t xml:space="preserve"> </w:t>
      </w:r>
      <w:r w:rsidRPr="007F25B6">
        <w:rPr>
          <w:rFonts w:ascii="Times New Roman" w:hAnsi="Times New Roman"/>
          <w:color w:val="0000FF"/>
        </w:rPr>
        <w:t>person</w:t>
      </w:r>
      <w:r w:rsidRPr="007F25B6">
        <w:rPr>
          <w:rFonts w:ascii="Times New Roman" w:hAnsi="Times New Roman"/>
          <w:color w:val="0000FF"/>
          <w:spacing w:val="-6"/>
        </w:rPr>
        <w:t xml:space="preserve"> </w:t>
      </w:r>
      <w:r w:rsidRPr="007F25B6">
        <w:rPr>
          <w:rFonts w:ascii="Times New Roman" w:hAnsi="Times New Roman"/>
          <w:color w:val="0000FF"/>
        </w:rPr>
        <w:t>or organ</w:t>
      </w:r>
      <w:r w:rsidRPr="007F25B6">
        <w:rPr>
          <w:rFonts w:ascii="Times New Roman" w:hAnsi="Times New Roman"/>
          <w:color w:val="0000FF"/>
          <w:spacing w:val="-1"/>
        </w:rPr>
        <w:t xml:space="preserve"> </w:t>
      </w:r>
      <w:r w:rsidRPr="007F25B6">
        <w:rPr>
          <w:rFonts w:ascii="Times New Roman" w:hAnsi="Times New Roman"/>
          <w:color w:val="0000FF"/>
        </w:rPr>
        <w:t>of</w:t>
      </w:r>
      <w:r w:rsidRPr="007F25B6">
        <w:rPr>
          <w:rFonts w:ascii="Times New Roman" w:hAnsi="Times New Roman"/>
          <w:color w:val="0000FF"/>
          <w:spacing w:val="-1"/>
        </w:rPr>
        <w:t xml:space="preserve"> </w:t>
      </w:r>
      <w:r w:rsidRPr="007F25B6">
        <w:rPr>
          <w:rFonts w:ascii="Times New Roman" w:hAnsi="Times New Roman"/>
          <w:color w:val="0000FF"/>
        </w:rPr>
        <w:t>state</w:t>
      </w:r>
      <w:r w:rsidRPr="007F25B6">
        <w:rPr>
          <w:rFonts w:ascii="Times New Roman" w:hAnsi="Times New Roman"/>
          <w:color w:val="0000FF"/>
          <w:spacing w:val="-1"/>
        </w:rPr>
        <w:t xml:space="preserve"> </w:t>
      </w:r>
      <w:r w:rsidRPr="007F25B6">
        <w:rPr>
          <w:rFonts w:ascii="Times New Roman" w:hAnsi="Times New Roman"/>
          <w:color w:val="0000FF"/>
        </w:rPr>
        <w:t>and</w:t>
      </w:r>
      <w:r w:rsidRPr="007F25B6">
        <w:rPr>
          <w:rFonts w:ascii="Times New Roman" w:hAnsi="Times New Roman"/>
          <w:color w:val="0000FF"/>
          <w:spacing w:val="-1"/>
        </w:rPr>
        <w:t xml:space="preserve"> </w:t>
      </w:r>
      <w:r w:rsidRPr="007F25B6">
        <w:rPr>
          <w:rFonts w:ascii="Times New Roman" w:hAnsi="Times New Roman"/>
          <w:color w:val="0000FF"/>
        </w:rPr>
        <w:t>no</w:t>
      </w:r>
      <w:r w:rsidRPr="007F25B6">
        <w:rPr>
          <w:rFonts w:ascii="Times New Roman" w:hAnsi="Times New Roman"/>
          <w:color w:val="0000FF"/>
          <w:spacing w:val="-1"/>
        </w:rPr>
        <w:t xml:space="preserve"> </w:t>
      </w:r>
      <w:r w:rsidRPr="007F25B6">
        <w:rPr>
          <w:rFonts w:ascii="Times New Roman" w:hAnsi="Times New Roman"/>
          <w:color w:val="0000FF"/>
        </w:rPr>
        <w:t>response</w:t>
      </w:r>
      <w:r w:rsidRPr="007F25B6">
        <w:rPr>
          <w:rFonts w:ascii="Times New Roman" w:hAnsi="Times New Roman"/>
          <w:color w:val="0000FF"/>
          <w:spacing w:val="-1"/>
        </w:rPr>
        <w:t xml:space="preserve"> </w:t>
      </w:r>
      <w:r w:rsidRPr="007F25B6">
        <w:rPr>
          <w:rFonts w:ascii="Times New Roman" w:hAnsi="Times New Roman"/>
          <w:color w:val="0000FF"/>
        </w:rPr>
        <w:t>has</w:t>
      </w:r>
      <w:r w:rsidRPr="007F25B6">
        <w:rPr>
          <w:rFonts w:ascii="Times New Roman" w:hAnsi="Times New Roman"/>
          <w:color w:val="0000FF"/>
          <w:spacing w:val="-1"/>
        </w:rPr>
        <w:t xml:space="preserve"> </w:t>
      </w:r>
      <w:r w:rsidRPr="007F25B6">
        <w:rPr>
          <w:rFonts w:ascii="Times New Roman" w:hAnsi="Times New Roman"/>
          <w:color w:val="0000FF"/>
        </w:rPr>
        <w:t>been</w:t>
      </w:r>
      <w:r w:rsidRPr="007F25B6">
        <w:rPr>
          <w:rFonts w:ascii="Times New Roman" w:hAnsi="Times New Roman"/>
          <w:color w:val="0000FF"/>
          <w:spacing w:val="-1"/>
        </w:rPr>
        <w:t xml:space="preserve"> </w:t>
      </w:r>
      <w:r w:rsidRPr="007F25B6">
        <w:rPr>
          <w:rFonts w:ascii="Times New Roman" w:hAnsi="Times New Roman"/>
          <w:color w:val="0000FF"/>
        </w:rPr>
        <w:t>received</w:t>
      </w:r>
      <w:r w:rsidRPr="007F25B6">
        <w:rPr>
          <w:rFonts w:ascii="Times New Roman" w:hAnsi="Times New Roman"/>
          <w:color w:val="0000FF"/>
          <w:spacing w:val="-1"/>
        </w:rPr>
        <w:t xml:space="preserve"> </w:t>
      </w:r>
      <w:r w:rsidRPr="007F25B6">
        <w:rPr>
          <w:rFonts w:ascii="Times New Roman" w:hAnsi="Times New Roman"/>
          <w:color w:val="0000FF"/>
        </w:rPr>
        <w:t>within</w:t>
      </w:r>
      <w:r w:rsidRPr="007F25B6">
        <w:rPr>
          <w:rFonts w:ascii="Times New Roman" w:hAnsi="Times New Roman"/>
          <w:color w:val="0000FF"/>
          <w:spacing w:val="-1"/>
        </w:rPr>
        <w:t xml:space="preserve"> </w:t>
      </w:r>
      <w:commentRangeStart w:id="103"/>
      <w:r w:rsidRPr="007F25B6">
        <w:rPr>
          <w:rFonts w:ascii="Times New Roman" w:hAnsi="Times New Roman"/>
          <w:color w:val="0000FF"/>
        </w:rPr>
        <w:t>twenty-one (21) working days from the date of issue consultation notification.</w:t>
      </w:r>
      <w:commentRangeEnd w:id="103"/>
      <w:r w:rsidR="00834837">
        <w:rPr>
          <w:rStyle w:val="CommentReference"/>
        </w:rPr>
        <w:commentReference w:id="103"/>
      </w:r>
    </w:p>
    <w:p w14:paraId="0A50FA29" w14:textId="77777777" w:rsidR="00A249AA" w:rsidRPr="0055094E" w:rsidRDefault="00A249AA" w:rsidP="00665FBF">
      <w:pPr>
        <w:pStyle w:val="ListParagraph"/>
        <w:widowControl w:val="0"/>
        <w:numPr>
          <w:ilvl w:val="0"/>
          <w:numId w:val="74"/>
        </w:numPr>
        <w:autoSpaceDE w:val="0"/>
        <w:autoSpaceDN w:val="0"/>
        <w:adjustRightInd w:val="0"/>
        <w:spacing w:before="15" w:after="0" w:line="360" w:lineRule="auto"/>
        <w:jc w:val="both"/>
        <w:rPr>
          <w:rFonts w:ascii="Times New Roman" w:hAnsi="Times New Roman"/>
          <w:color w:val="3333FF"/>
        </w:rPr>
      </w:pPr>
      <w:commentRangeStart w:id="104"/>
      <w:r w:rsidRPr="0055094E">
        <w:rPr>
          <w:rFonts w:ascii="Times New Roman" w:hAnsi="Times New Roman"/>
          <w:color w:val="3333FF"/>
        </w:rPr>
        <w:t xml:space="preserve">The </w:t>
      </w:r>
      <w:r w:rsidR="00665FBF" w:rsidRPr="00665FBF">
        <w:rPr>
          <w:rFonts w:ascii="Times New Roman" w:hAnsi="Times New Roman"/>
          <w:color w:val="3333FF"/>
        </w:rPr>
        <w:t>Environmental Commissioner</w:t>
      </w:r>
      <w:r w:rsidRPr="0055094E">
        <w:rPr>
          <w:rFonts w:ascii="Times New Roman" w:hAnsi="Times New Roman"/>
          <w:color w:val="3333FF"/>
        </w:rPr>
        <w:t xml:space="preserve"> may request additional justification information from a registered stakeholders submitting objections for a policy, plan , programme or project activities and such additional justification information if not provided may include detailed explanation with factual data on the objections, names of the individuals behind such an objection, affiliations, sources of funding for environmental advocacy in order to protect national interests and any other information that the </w:t>
      </w:r>
      <w:r w:rsidR="00665FBF" w:rsidRPr="00665FBF">
        <w:rPr>
          <w:rFonts w:ascii="Times New Roman" w:hAnsi="Times New Roman"/>
          <w:color w:val="3333FF"/>
        </w:rPr>
        <w:t xml:space="preserve">Environmental Commissioner </w:t>
      </w:r>
      <w:r w:rsidRPr="0055094E">
        <w:rPr>
          <w:rFonts w:ascii="Times New Roman" w:hAnsi="Times New Roman"/>
          <w:color w:val="3333FF"/>
        </w:rPr>
        <w:t>may consider relevant to the notification or application;</w:t>
      </w:r>
      <w:commentRangeEnd w:id="104"/>
      <w:r w:rsidR="00834837">
        <w:rPr>
          <w:rStyle w:val="CommentReference"/>
        </w:rPr>
        <w:commentReference w:id="104"/>
      </w:r>
    </w:p>
    <w:p w14:paraId="5F999F94" w14:textId="77777777" w:rsidR="00A249AA" w:rsidRDefault="00A249AA" w:rsidP="00665FBF">
      <w:pPr>
        <w:pStyle w:val="ListParagraph"/>
        <w:widowControl w:val="0"/>
        <w:numPr>
          <w:ilvl w:val="0"/>
          <w:numId w:val="74"/>
        </w:numPr>
        <w:autoSpaceDE w:val="0"/>
        <w:autoSpaceDN w:val="0"/>
        <w:adjustRightInd w:val="0"/>
        <w:spacing w:before="15" w:after="0" w:line="360" w:lineRule="auto"/>
        <w:jc w:val="both"/>
        <w:rPr>
          <w:rFonts w:ascii="Times New Roman" w:hAnsi="Times New Roman"/>
          <w:color w:val="0000FF"/>
        </w:rPr>
      </w:pPr>
      <w:r w:rsidRPr="007F25B6">
        <w:rPr>
          <w:rFonts w:ascii="Times New Roman" w:hAnsi="Times New Roman"/>
          <w:color w:val="0000FF"/>
        </w:rPr>
        <w:t xml:space="preserve">Failure to submit such additional information that the </w:t>
      </w:r>
      <w:r w:rsidR="00665FBF" w:rsidRPr="00665FBF">
        <w:rPr>
          <w:rFonts w:ascii="Times New Roman" w:hAnsi="Times New Roman"/>
          <w:color w:val="0000FF"/>
        </w:rPr>
        <w:t>Environmental Commissioner</w:t>
      </w:r>
      <w:r w:rsidRPr="007F25B6">
        <w:rPr>
          <w:rFonts w:ascii="Times New Roman" w:hAnsi="Times New Roman"/>
          <w:color w:val="0000FF"/>
        </w:rPr>
        <w:t xml:space="preserve"> may request in terms of subsection (9) will deem the objection submission invalid and will not be considered in the decision making process for the notification or application.   </w:t>
      </w:r>
    </w:p>
    <w:p w14:paraId="238BE2CF" w14:textId="77777777" w:rsidR="00A249AA" w:rsidRPr="007F25B6" w:rsidRDefault="00A249AA" w:rsidP="00004671">
      <w:pPr>
        <w:pStyle w:val="Heading2"/>
        <w:rPr>
          <w:color w:val="000000"/>
        </w:rPr>
      </w:pPr>
      <w:bookmarkStart w:id="105" w:name="_Toc410965126"/>
      <w:bookmarkStart w:id="106" w:name="_Toc427492880"/>
      <w:r w:rsidRPr="007F25B6">
        <w:t>Application</w:t>
      </w:r>
      <w:r w:rsidRPr="007F25B6">
        <w:rPr>
          <w:spacing w:val="-2"/>
        </w:rPr>
        <w:t xml:space="preserve"> </w:t>
      </w:r>
      <w:r w:rsidRPr="007F25B6">
        <w:t>for</w:t>
      </w:r>
      <w:r w:rsidRPr="007F25B6">
        <w:rPr>
          <w:spacing w:val="-2"/>
        </w:rPr>
        <w:t xml:space="preserve"> </w:t>
      </w:r>
      <w:r w:rsidRPr="007F25B6">
        <w:t>environmental</w:t>
      </w:r>
      <w:r w:rsidRPr="007F25B6">
        <w:rPr>
          <w:spacing w:val="-2"/>
        </w:rPr>
        <w:t xml:space="preserve"> </w:t>
      </w:r>
      <w:r w:rsidRPr="007F25B6">
        <w:t>clearance</w:t>
      </w:r>
      <w:r w:rsidRPr="007F25B6">
        <w:rPr>
          <w:spacing w:val="-2"/>
        </w:rPr>
        <w:t xml:space="preserve"> </w:t>
      </w:r>
      <w:r w:rsidRPr="007F25B6">
        <w:t>certificate</w:t>
      </w:r>
      <w:bookmarkEnd w:id="105"/>
      <w:bookmarkEnd w:id="106"/>
    </w:p>
    <w:p w14:paraId="4888E435" w14:textId="77777777" w:rsidR="00A249AA" w:rsidRPr="00A249AA" w:rsidRDefault="00A249AA" w:rsidP="00E63495">
      <w:pPr>
        <w:pStyle w:val="ListParagraph"/>
        <w:widowControl w:val="0"/>
        <w:numPr>
          <w:ilvl w:val="4"/>
          <w:numId w:val="74"/>
        </w:numPr>
        <w:autoSpaceDE w:val="0"/>
        <w:autoSpaceDN w:val="0"/>
        <w:adjustRightInd w:val="0"/>
        <w:spacing w:after="0" w:line="360" w:lineRule="auto"/>
        <w:ind w:left="1080" w:right="399"/>
        <w:jc w:val="both"/>
        <w:rPr>
          <w:rFonts w:ascii="Times New Roman" w:hAnsi="Times New Roman"/>
          <w:color w:val="0000FF"/>
        </w:rPr>
      </w:pPr>
      <w:r w:rsidRPr="007F25B6">
        <w:rPr>
          <w:rFonts w:ascii="Times New Roman" w:hAnsi="Times New Roman"/>
          <w:color w:val="0000FF"/>
        </w:rPr>
        <w:t xml:space="preserve">A listed organ of state </w:t>
      </w:r>
      <w:r w:rsidRPr="007F25B6">
        <w:rPr>
          <w:rFonts w:ascii="Times New Roman" w:hAnsi="Times New Roman"/>
          <w:color w:val="0000FF"/>
          <w:spacing w:val="3"/>
        </w:rPr>
        <w:t>wh</w:t>
      </w:r>
      <w:r w:rsidRPr="007F25B6">
        <w:rPr>
          <w:rFonts w:ascii="Times New Roman" w:hAnsi="Times New Roman"/>
          <w:color w:val="0000FF"/>
        </w:rPr>
        <w:t>o</w:t>
      </w:r>
      <w:r w:rsidRPr="007F25B6">
        <w:rPr>
          <w:rFonts w:ascii="Times New Roman" w:hAnsi="Times New Roman"/>
          <w:color w:val="0000FF"/>
          <w:spacing w:val="15"/>
        </w:rPr>
        <w:t xml:space="preserve"> </w:t>
      </w:r>
      <w:r w:rsidRPr="007F25B6">
        <w:rPr>
          <w:rFonts w:ascii="Times New Roman" w:hAnsi="Times New Roman"/>
          <w:color w:val="0000FF"/>
          <w:spacing w:val="3"/>
        </w:rPr>
        <w:t>i</w:t>
      </w:r>
      <w:r w:rsidRPr="007F25B6">
        <w:rPr>
          <w:rFonts w:ascii="Times New Roman" w:hAnsi="Times New Roman"/>
          <w:color w:val="0000FF"/>
        </w:rPr>
        <w:t>s</w:t>
      </w:r>
      <w:r w:rsidRPr="007F25B6">
        <w:rPr>
          <w:rFonts w:ascii="Times New Roman" w:hAnsi="Times New Roman"/>
          <w:color w:val="0000FF"/>
          <w:spacing w:val="15"/>
        </w:rPr>
        <w:t xml:space="preserve"> </w:t>
      </w:r>
      <w:r w:rsidRPr="007F25B6">
        <w:rPr>
          <w:rFonts w:ascii="Times New Roman" w:hAnsi="Times New Roman"/>
          <w:color w:val="0000FF"/>
          <w:spacing w:val="3"/>
        </w:rPr>
        <w:t>require</w:t>
      </w:r>
      <w:r w:rsidRPr="007F25B6">
        <w:rPr>
          <w:rFonts w:ascii="Times New Roman" w:hAnsi="Times New Roman"/>
          <w:color w:val="0000FF"/>
        </w:rPr>
        <w:t>d</w:t>
      </w:r>
      <w:r w:rsidRPr="007F25B6">
        <w:rPr>
          <w:rFonts w:ascii="Times New Roman" w:hAnsi="Times New Roman"/>
          <w:color w:val="0000FF"/>
          <w:spacing w:val="15"/>
        </w:rPr>
        <w:t xml:space="preserve"> </w:t>
      </w:r>
      <w:r w:rsidRPr="007F25B6">
        <w:rPr>
          <w:rFonts w:ascii="Times New Roman" w:hAnsi="Times New Roman"/>
          <w:color w:val="0000FF"/>
          <w:spacing w:val="3"/>
        </w:rPr>
        <w:t>t</w:t>
      </w:r>
      <w:r w:rsidRPr="007F25B6">
        <w:rPr>
          <w:rFonts w:ascii="Times New Roman" w:hAnsi="Times New Roman"/>
          <w:color w:val="0000FF"/>
        </w:rPr>
        <w:t>o</w:t>
      </w:r>
      <w:r w:rsidRPr="007F25B6">
        <w:rPr>
          <w:rFonts w:ascii="Times New Roman" w:hAnsi="Times New Roman"/>
          <w:color w:val="0000FF"/>
          <w:spacing w:val="15"/>
        </w:rPr>
        <w:t xml:space="preserve"> </w:t>
      </w:r>
      <w:r w:rsidRPr="007F25B6">
        <w:rPr>
          <w:rFonts w:ascii="Times New Roman" w:hAnsi="Times New Roman"/>
          <w:color w:val="0000FF"/>
          <w:spacing w:val="3"/>
        </w:rPr>
        <w:t>obtai</w:t>
      </w:r>
      <w:r w:rsidRPr="007F25B6">
        <w:rPr>
          <w:rFonts w:ascii="Times New Roman" w:hAnsi="Times New Roman"/>
          <w:color w:val="0000FF"/>
        </w:rPr>
        <w:t>n</w:t>
      </w:r>
      <w:r w:rsidRPr="007F25B6">
        <w:rPr>
          <w:rFonts w:ascii="Times New Roman" w:hAnsi="Times New Roman"/>
          <w:color w:val="0000FF"/>
          <w:spacing w:val="15"/>
        </w:rPr>
        <w:t xml:space="preserve"> </w:t>
      </w:r>
      <w:r w:rsidRPr="007F25B6">
        <w:rPr>
          <w:rFonts w:ascii="Times New Roman" w:hAnsi="Times New Roman"/>
          <w:color w:val="0000FF"/>
          <w:spacing w:val="3"/>
        </w:rPr>
        <w:t>a</w:t>
      </w:r>
      <w:r w:rsidRPr="007F25B6">
        <w:rPr>
          <w:rFonts w:ascii="Times New Roman" w:hAnsi="Times New Roman"/>
          <w:color w:val="0000FF"/>
        </w:rPr>
        <w:t>n</w:t>
      </w:r>
      <w:r w:rsidRPr="007F25B6">
        <w:rPr>
          <w:rFonts w:ascii="Times New Roman" w:hAnsi="Times New Roman"/>
          <w:color w:val="0000FF"/>
          <w:spacing w:val="15"/>
        </w:rPr>
        <w:t xml:space="preserve"> </w:t>
      </w:r>
      <w:r w:rsidRPr="007F25B6">
        <w:rPr>
          <w:rFonts w:ascii="Times New Roman" w:hAnsi="Times New Roman"/>
          <w:color w:val="0000FF"/>
          <w:spacing w:val="3"/>
        </w:rPr>
        <w:t>environmenta</w:t>
      </w:r>
      <w:r w:rsidRPr="007F25B6">
        <w:rPr>
          <w:rFonts w:ascii="Times New Roman" w:hAnsi="Times New Roman"/>
          <w:color w:val="0000FF"/>
        </w:rPr>
        <w:t>l</w:t>
      </w:r>
      <w:r w:rsidRPr="007F25B6">
        <w:rPr>
          <w:rFonts w:ascii="Times New Roman" w:hAnsi="Times New Roman"/>
          <w:color w:val="0000FF"/>
          <w:spacing w:val="15"/>
        </w:rPr>
        <w:t xml:space="preserve"> </w:t>
      </w:r>
      <w:r w:rsidRPr="007F25B6">
        <w:rPr>
          <w:rFonts w:ascii="Times New Roman" w:hAnsi="Times New Roman"/>
          <w:color w:val="0000FF"/>
          <w:spacing w:val="3"/>
        </w:rPr>
        <w:t xml:space="preserve">clearance </w:t>
      </w:r>
      <w:r w:rsidRPr="00A249AA">
        <w:rPr>
          <w:rFonts w:ascii="Times New Roman" w:hAnsi="Times New Roman"/>
          <w:color w:val="0000FF"/>
        </w:rPr>
        <w:t>certificate for a proposed policy, plan or programme must, in the prescribed form and manner and on payment of the prescribed fee,</w:t>
      </w:r>
      <w:r w:rsidRPr="00A249AA">
        <w:rPr>
          <w:rFonts w:ascii="Times New Roman" w:hAnsi="Times New Roman"/>
          <w:color w:val="0000FF"/>
          <w:spacing w:val="-6"/>
        </w:rPr>
        <w:t xml:space="preserve"> </w:t>
      </w:r>
      <w:r w:rsidRPr="00A249AA">
        <w:rPr>
          <w:rFonts w:ascii="Times New Roman" w:hAnsi="Times New Roman"/>
          <w:color w:val="0000FF"/>
        </w:rPr>
        <w:t>apply</w:t>
      </w:r>
      <w:r w:rsidRPr="00A249AA">
        <w:rPr>
          <w:rFonts w:ascii="Times New Roman" w:hAnsi="Times New Roman"/>
          <w:color w:val="0000FF"/>
          <w:spacing w:val="-6"/>
        </w:rPr>
        <w:t xml:space="preserve"> </w:t>
      </w:r>
      <w:r w:rsidRPr="00A249AA">
        <w:rPr>
          <w:rFonts w:ascii="Times New Roman" w:hAnsi="Times New Roman"/>
          <w:color w:val="0000FF"/>
        </w:rPr>
        <w:t>to</w:t>
      </w:r>
      <w:r w:rsidRPr="00A249AA">
        <w:rPr>
          <w:rFonts w:ascii="Times New Roman" w:hAnsi="Times New Roman"/>
          <w:color w:val="0000FF"/>
          <w:spacing w:val="-6"/>
        </w:rPr>
        <w:t xml:space="preserve"> </w:t>
      </w:r>
      <w:r w:rsidRPr="00A249AA">
        <w:rPr>
          <w:rFonts w:ascii="Times New Roman" w:hAnsi="Times New Roman"/>
          <w:color w:val="0000FF"/>
        </w:rPr>
        <w:t>the</w:t>
      </w:r>
      <w:r w:rsidRPr="00A249AA">
        <w:rPr>
          <w:rFonts w:ascii="Times New Roman" w:hAnsi="Times New Roman"/>
          <w:color w:val="0000FF"/>
          <w:spacing w:val="-6"/>
        </w:rPr>
        <w:t xml:space="preserve"> </w:t>
      </w:r>
      <w:r w:rsidRPr="00A249AA">
        <w:rPr>
          <w:rFonts w:ascii="Times New Roman" w:hAnsi="Times New Roman"/>
          <w:color w:val="0000FF"/>
        </w:rPr>
        <w:t>Environmental Commissioner for</w:t>
      </w:r>
      <w:r w:rsidRPr="00A249AA">
        <w:rPr>
          <w:rFonts w:ascii="Times New Roman" w:hAnsi="Times New Roman"/>
          <w:color w:val="0000FF"/>
          <w:spacing w:val="-6"/>
        </w:rPr>
        <w:t xml:space="preserve"> </w:t>
      </w:r>
      <w:r w:rsidRPr="00A249AA">
        <w:rPr>
          <w:rFonts w:ascii="Times New Roman" w:hAnsi="Times New Roman"/>
          <w:color w:val="0000FF"/>
        </w:rPr>
        <w:t>an</w:t>
      </w:r>
      <w:r w:rsidRPr="00A249AA">
        <w:rPr>
          <w:rFonts w:ascii="Times New Roman" w:hAnsi="Times New Roman"/>
          <w:color w:val="0000FF"/>
          <w:spacing w:val="-6"/>
        </w:rPr>
        <w:t xml:space="preserve"> </w:t>
      </w:r>
      <w:r w:rsidRPr="00A249AA">
        <w:rPr>
          <w:rFonts w:ascii="Times New Roman" w:hAnsi="Times New Roman"/>
          <w:color w:val="0000FF"/>
        </w:rPr>
        <w:t>environmental</w:t>
      </w:r>
      <w:r w:rsidRPr="00A249AA">
        <w:rPr>
          <w:rFonts w:ascii="Times New Roman" w:hAnsi="Times New Roman"/>
          <w:color w:val="0000FF"/>
          <w:spacing w:val="-6"/>
        </w:rPr>
        <w:t xml:space="preserve"> </w:t>
      </w:r>
      <w:r w:rsidRPr="00A249AA">
        <w:rPr>
          <w:rFonts w:ascii="Times New Roman" w:hAnsi="Times New Roman"/>
          <w:color w:val="0000FF"/>
        </w:rPr>
        <w:t>clearance</w:t>
      </w:r>
      <w:r w:rsidRPr="00A249AA">
        <w:rPr>
          <w:rFonts w:ascii="Times New Roman" w:hAnsi="Times New Roman"/>
          <w:color w:val="0000FF"/>
          <w:spacing w:val="-6"/>
        </w:rPr>
        <w:t xml:space="preserve"> </w:t>
      </w:r>
      <w:r w:rsidRPr="00A249AA">
        <w:rPr>
          <w:rFonts w:ascii="Times New Roman" w:hAnsi="Times New Roman"/>
          <w:color w:val="0000FF"/>
        </w:rPr>
        <w:t>certificate in respect of the proposed policy, plan or programme to be undertaken by the listed organ of state.</w:t>
      </w:r>
    </w:p>
    <w:p w14:paraId="46A7AA42" w14:textId="77777777" w:rsidR="00A249AA" w:rsidRPr="007F25B6" w:rsidRDefault="00A249AA" w:rsidP="00E63495">
      <w:pPr>
        <w:pStyle w:val="ListParagraph"/>
        <w:widowControl w:val="0"/>
        <w:numPr>
          <w:ilvl w:val="4"/>
          <w:numId w:val="74"/>
        </w:numPr>
        <w:autoSpaceDE w:val="0"/>
        <w:autoSpaceDN w:val="0"/>
        <w:adjustRightInd w:val="0"/>
        <w:spacing w:after="0" w:line="360" w:lineRule="auto"/>
        <w:ind w:left="1080" w:right="399"/>
        <w:jc w:val="both"/>
        <w:rPr>
          <w:rFonts w:ascii="Times New Roman" w:hAnsi="Times New Roman"/>
          <w:color w:val="0000FF"/>
        </w:rPr>
      </w:pPr>
      <w:r w:rsidRPr="007F25B6">
        <w:rPr>
          <w:rFonts w:ascii="Times New Roman" w:hAnsi="Times New Roman"/>
          <w:color w:val="0000FF"/>
        </w:rPr>
        <w:t>A proponent</w:t>
      </w:r>
      <w:r w:rsidRPr="007F25B6">
        <w:rPr>
          <w:rFonts w:ascii="Times New Roman" w:hAnsi="Times New Roman"/>
          <w:color w:val="0000FF"/>
          <w:spacing w:val="15"/>
        </w:rPr>
        <w:t xml:space="preserve"> </w:t>
      </w:r>
      <w:r w:rsidRPr="007F25B6">
        <w:rPr>
          <w:rFonts w:ascii="Times New Roman" w:hAnsi="Times New Roman"/>
          <w:color w:val="0000FF"/>
          <w:spacing w:val="3"/>
        </w:rPr>
        <w:t>wh</w:t>
      </w:r>
      <w:r w:rsidRPr="007F25B6">
        <w:rPr>
          <w:rFonts w:ascii="Times New Roman" w:hAnsi="Times New Roman"/>
          <w:color w:val="0000FF"/>
        </w:rPr>
        <w:t>o</w:t>
      </w:r>
      <w:r w:rsidRPr="007F25B6">
        <w:rPr>
          <w:rFonts w:ascii="Times New Roman" w:hAnsi="Times New Roman"/>
          <w:color w:val="0000FF"/>
          <w:spacing w:val="15"/>
        </w:rPr>
        <w:t xml:space="preserve"> </w:t>
      </w:r>
      <w:r w:rsidRPr="007F25B6">
        <w:rPr>
          <w:rFonts w:ascii="Times New Roman" w:hAnsi="Times New Roman"/>
          <w:color w:val="0000FF"/>
          <w:spacing w:val="3"/>
        </w:rPr>
        <w:t>i</w:t>
      </w:r>
      <w:r w:rsidRPr="007F25B6">
        <w:rPr>
          <w:rFonts w:ascii="Times New Roman" w:hAnsi="Times New Roman"/>
          <w:color w:val="0000FF"/>
        </w:rPr>
        <w:t>s</w:t>
      </w:r>
      <w:r w:rsidRPr="007F25B6">
        <w:rPr>
          <w:rFonts w:ascii="Times New Roman" w:hAnsi="Times New Roman"/>
          <w:color w:val="0000FF"/>
          <w:spacing w:val="15"/>
        </w:rPr>
        <w:t xml:space="preserve"> </w:t>
      </w:r>
      <w:r w:rsidRPr="007F25B6">
        <w:rPr>
          <w:rFonts w:ascii="Times New Roman" w:hAnsi="Times New Roman"/>
          <w:color w:val="0000FF"/>
          <w:spacing w:val="3"/>
        </w:rPr>
        <w:t>require</w:t>
      </w:r>
      <w:r w:rsidRPr="007F25B6">
        <w:rPr>
          <w:rFonts w:ascii="Times New Roman" w:hAnsi="Times New Roman"/>
          <w:color w:val="0000FF"/>
        </w:rPr>
        <w:t>d</w:t>
      </w:r>
      <w:r w:rsidRPr="007F25B6">
        <w:rPr>
          <w:rFonts w:ascii="Times New Roman" w:hAnsi="Times New Roman"/>
          <w:color w:val="0000FF"/>
          <w:spacing w:val="15"/>
        </w:rPr>
        <w:t xml:space="preserve"> </w:t>
      </w:r>
      <w:r w:rsidRPr="007F25B6">
        <w:rPr>
          <w:rFonts w:ascii="Times New Roman" w:hAnsi="Times New Roman"/>
          <w:color w:val="0000FF"/>
          <w:spacing w:val="3"/>
        </w:rPr>
        <w:t>t</w:t>
      </w:r>
      <w:r w:rsidRPr="007F25B6">
        <w:rPr>
          <w:rFonts w:ascii="Times New Roman" w:hAnsi="Times New Roman"/>
          <w:color w:val="0000FF"/>
        </w:rPr>
        <w:t>o</w:t>
      </w:r>
      <w:r w:rsidRPr="007F25B6">
        <w:rPr>
          <w:rFonts w:ascii="Times New Roman" w:hAnsi="Times New Roman"/>
          <w:color w:val="0000FF"/>
          <w:spacing w:val="15"/>
        </w:rPr>
        <w:t xml:space="preserve"> </w:t>
      </w:r>
      <w:r w:rsidRPr="007F25B6">
        <w:rPr>
          <w:rFonts w:ascii="Times New Roman" w:hAnsi="Times New Roman"/>
          <w:color w:val="0000FF"/>
          <w:spacing w:val="3"/>
        </w:rPr>
        <w:t>obtai</w:t>
      </w:r>
      <w:r w:rsidRPr="007F25B6">
        <w:rPr>
          <w:rFonts w:ascii="Times New Roman" w:hAnsi="Times New Roman"/>
          <w:color w:val="0000FF"/>
        </w:rPr>
        <w:t>n</w:t>
      </w:r>
      <w:r w:rsidRPr="007F25B6">
        <w:rPr>
          <w:rFonts w:ascii="Times New Roman" w:hAnsi="Times New Roman"/>
          <w:color w:val="0000FF"/>
          <w:spacing w:val="15"/>
        </w:rPr>
        <w:t xml:space="preserve"> </w:t>
      </w:r>
      <w:r w:rsidRPr="007F25B6">
        <w:rPr>
          <w:rFonts w:ascii="Times New Roman" w:hAnsi="Times New Roman"/>
          <w:color w:val="0000FF"/>
          <w:spacing w:val="3"/>
        </w:rPr>
        <w:t>a</w:t>
      </w:r>
      <w:r w:rsidRPr="007F25B6">
        <w:rPr>
          <w:rFonts w:ascii="Times New Roman" w:hAnsi="Times New Roman"/>
          <w:color w:val="0000FF"/>
        </w:rPr>
        <w:t>n</w:t>
      </w:r>
      <w:r w:rsidRPr="007F25B6">
        <w:rPr>
          <w:rFonts w:ascii="Times New Roman" w:hAnsi="Times New Roman"/>
          <w:color w:val="0000FF"/>
          <w:spacing w:val="15"/>
        </w:rPr>
        <w:t xml:space="preserve"> </w:t>
      </w:r>
      <w:r w:rsidRPr="007F25B6">
        <w:rPr>
          <w:rFonts w:ascii="Times New Roman" w:hAnsi="Times New Roman"/>
          <w:color w:val="0000FF"/>
          <w:spacing w:val="3"/>
        </w:rPr>
        <w:t>environmenta</w:t>
      </w:r>
      <w:r w:rsidRPr="007F25B6">
        <w:rPr>
          <w:rFonts w:ascii="Times New Roman" w:hAnsi="Times New Roman"/>
          <w:color w:val="0000FF"/>
        </w:rPr>
        <w:t>l</w:t>
      </w:r>
      <w:r w:rsidRPr="007F25B6">
        <w:rPr>
          <w:rFonts w:ascii="Times New Roman" w:hAnsi="Times New Roman"/>
          <w:color w:val="0000FF"/>
          <w:spacing w:val="15"/>
        </w:rPr>
        <w:t xml:space="preserve"> </w:t>
      </w:r>
      <w:r w:rsidRPr="007F25B6">
        <w:rPr>
          <w:rFonts w:ascii="Times New Roman" w:hAnsi="Times New Roman"/>
          <w:color w:val="0000FF"/>
          <w:spacing w:val="3"/>
        </w:rPr>
        <w:t xml:space="preserve">clearance </w:t>
      </w:r>
      <w:r w:rsidRPr="007F25B6">
        <w:rPr>
          <w:rFonts w:ascii="Times New Roman" w:hAnsi="Times New Roman"/>
          <w:color w:val="0000FF"/>
        </w:rPr>
        <w:t>certificate for a proposed listed project activity must, in the prescribed form and manner and on payment of the prescribed fee,</w:t>
      </w:r>
      <w:r w:rsidRPr="007F25B6">
        <w:rPr>
          <w:rFonts w:ascii="Times New Roman" w:hAnsi="Times New Roman"/>
          <w:color w:val="0000FF"/>
          <w:spacing w:val="-6"/>
        </w:rPr>
        <w:t xml:space="preserve"> </w:t>
      </w:r>
      <w:r w:rsidRPr="007F25B6">
        <w:rPr>
          <w:rFonts w:ascii="Times New Roman" w:hAnsi="Times New Roman"/>
          <w:color w:val="0000FF"/>
        </w:rPr>
        <w:t>apply</w:t>
      </w:r>
      <w:r w:rsidRPr="007F25B6">
        <w:rPr>
          <w:rFonts w:ascii="Times New Roman" w:hAnsi="Times New Roman"/>
          <w:color w:val="0000FF"/>
          <w:spacing w:val="-6"/>
        </w:rPr>
        <w:t xml:space="preserve"> </w:t>
      </w:r>
      <w:r w:rsidRPr="007F25B6">
        <w:rPr>
          <w:rFonts w:ascii="Times New Roman" w:hAnsi="Times New Roman"/>
          <w:color w:val="0000FF"/>
        </w:rPr>
        <w:t>to</w:t>
      </w:r>
      <w:r w:rsidRPr="007F25B6">
        <w:rPr>
          <w:rFonts w:ascii="Times New Roman" w:hAnsi="Times New Roman"/>
          <w:color w:val="0000FF"/>
          <w:spacing w:val="-6"/>
        </w:rPr>
        <w:t xml:space="preserve"> </w:t>
      </w:r>
      <w:r w:rsidRPr="007F25B6">
        <w:rPr>
          <w:rFonts w:ascii="Times New Roman" w:hAnsi="Times New Roman"/>
          <w:color w:val="0000FF"/>
        </w:rPr>
        <w:t>the</w:t>
      </w:r>
      <w:r w:rsidRPr="007F25B6">
        <w:rPr>
          <w:rFonts w:ascii="Times New Roman" w:hAnsi="Times New Roman"/>
          <w:color w:val="0000FF"/>
          <w:spacing w:val="-6"/>
        </w:rPr>
        <w:t xml:space="preserve"> </w:t>
      </w:r>
      <w:r w:rsidRPr="007F25B6">
        <w:rPr>
          <w:rFonts w:ascii="Times New Roman" w:hAnsi="Times New Roman"/>
          <w:color w:val="0000FF"/>
        </w:rPr>
        <w:t>Environmental Commissioner for</w:t>
      </w:r>
      <w:r w:rsidRPr="007F25B6">
        <w:rPr>
          <w:rFonts w:ascii="Times New Roman" w:hAnsi="Times New Roman"/>
          <w:color w:val="0000FF"/>
          <w:spacing w:val="-6"/>
        </w:rPr>
        <w:t xml:space="preserve"> </w:t>
      </w:r>
      <w:r w:rsidRPr="007F25B6">
        <w:rPr>
          <w:rFonts w:ascii="Times New Roman" w:hAnsi="Times New Roman"/>
          <w:color w:val="0000FF"/>
        </w:rPr>
        <w:t>an</w:t>
      </w:r>
      <w:r w:rsidRPr="007F25B6">
        <w:rPr>
          <w:rFonts w:ascii="Times New Roman" w:hAnsi="Times New Roman"/>
          <w:color w:val="0000FF"/>
          <w:spacing w:val="-6"/>
        </w:rPr>
        <w:t xml:space="preserve"> </w:t>
      </w:r>
      <w:r w:rsidRPr="007F25B6">
        <w:rPr>
          <w:rFonts w:ascii="Times New Roman" w:hAnsi="Times New Roman"/>
          <w:color w:val="0000FF"/>
        </w:rPr>
        <w:t>environmental</w:t>
      </w:r>
      <w:r w:rsidRPr="007F25B6">
        <w:rPr>
          <w:rFonts w:ascii="Times New Roman" w:hAnsi="Times New Roman"/>
          <w:color w:val="0000FF"/>
          <w:spacing w:val="-6"/>
        </w:rPr>
        <w:t xml:space="preserve"> </w:t>
      </w:r>
      <w:r w:rsidRPr="007F25B6">
        <w:rPr>
          <w:rFonts w:ascii="Times New Roman" w:hAnsi="Times New Roman"/>
          <w:color w:val="0000FF"/>
        </w:rPr>
        <w:t>clearance</w:t>
      </w:r>
      <w:r w:rsidRPr="007F25B6">
        <w:rPr>
          <w:rFonts w:ascii="Times New Roman" w:hAnsi="Times New Roman"/>
          <w:color w:val="0000FF"/>
          <w:spacing w:val="-6"/>
        </w:rPr>
        <w:t xml:space="preserve"> </w:t>
      </w:r>
      <w:r w:rsidRPr="007F25B6">
        <w:rPr>
          <w:rFonts w:ascii="Times New Roman" w:hAnsi="Times New Roman"/>
          <w:color w:val="0000FF"/>
        </w:rPr>
        <w:t>certificate in respect of the listed project activities to be undertaken.</w:t>
      </w:r>
    </w:p>
    <w:p w14:paraId="293B7A1F" w14:textId="77777777" w:rsidR="00A249AA" w:rsidRPr="007F25B6" w:rsidRDefault="00A249AA" w:rsidP="00004671">
      <w:pPr>
        <w:pStyle w:val="Heading2"/>
        <w:rPr>
          <w:lang w:eastAsia="en-GB"/>
        </w:rPr>
      </w:pPr>
      <w:bookmarkStart w:id="107" w:name="_Toc411419236"/>
      <w:bookmarkStart w:id="108" w:name="_Toc427492881"/>
      <w:r w:rsidRPr="007F25B6">
        <w:t>Consultation between Competent Authority and Commission</w:t>
      </w:r>
      <w:bookmarkEnd w:id="107"/>
      <w:bookmarkEnd w:id="108"/>
      <w:r w:rsidRPr="007F25B6">
        <w:t xml:space="preserve">  </w:t>
      </w:r>
    </w:p>
    <w:p w14:paraId="69C8D06D" w14:textId="77777777" w:rsidR="00A249AA" w:rsidRPr="007F25B6" w:rsidRDefault="00A249AA" w:rsidP="00665FBF">
      <w:pPr>
        <w:pStyle w:val="ListParagraph"/>
        <w:numPr>
          <w:ilvl w:val="0"/>
          <w:numId w:val="50"/>
        </w:numPr>
        <w:autoSpaceDE w:val="0"/>
        <w:autoSpaceDN w:val="0"/>
        <w:adjustRightInd w:val="0"/>
        <w:spacing w:after="0" w:line="360" w:lineRule="auto"/>
        <w:jc w:val="both"/>
        <w:rPr>
          <w:rFonts w:ascii="Times New Roman" w:hAnsi="Times New Roman"/>
          <w:color w:val="0000FF"/>
          <w:sz w:val="24"/>
          <w:szCs w:val="24"/>
          <w:lang w:eastAsia="en-ZA"/>
        </w:rPr>
      </w:pPr>
      <w:r w:rsidRPr="007F25B6">
        <w:rPr>
          <w:rFonts w:ascii="Times New Roman" w:hAnsi="Times New Roman"/>
          <w:color w:val="0000FF"/>
          <w:sz w:val="24"/>
          <w:szCs w:val="24"/>
          <w:lang w:eastAsia="en-ZA"/>
        </w:rPr>
        <w:t xml:space="preserve">If the </w:t>
      </w:r>
      <w:r w:rsidR="00665FBF" w:rsidRPr="00665FBF">
        <w:rPr>
          <w:rFonts w:ascii="Times New Roman" w:hAnsi="Times New Roman"/>
          <w:color w:val="0000FF"/>
          <w:sz w:val="24"/>
          <w:szCs w:val="24"/>
          <w:lang w:eastAsia="en-ZA"/>
        </w:rPr>
        <w:t>Environmental Commissioner</w:t>
      </w:r>
      <w:r w:rsidRPr="007F25B6">
        <w:rPr>
          <w:rFonts w:ascii="Times New Roman" w:hAnsi="Times New Roman"/>
          <w:color w:val="0000FF"/>
          <w:sz w:val="24"/>
          <w:szCs w:val="24"/>
          <w:lang w:eastAsia="en-ZA"/>
        </w:rPr>
        <w:t xml:space="preserve"> or identified competent authority considers an application for an authorisation of activity subject to environmental assessment, the </w:t>
      </w:r>
      <w:r w:rsidR="00665FBF" w:rsidRPr="00665FBF">
        <w:rPr>
          <w:rFonts w:ascii="Times New Roman" w:hAnsi="Times New Roman"/>
          <w:color w:val="0000FF"/>
          <w:sz w:val="24"/>
          <w:szCs w:val="24"/>
          <w:lang w:eastAsia="en-ZA"/>
        </w:rPr>
        <w:t>Environmental Commissioner</w:t>
      </w:r>
      <w:r w:rsidRPr="007F25B6">
        <w:rPr>
          <w:rFonts w:ascii="Times New Roman" w:hAnsi="Times New Roman"/>
          <w:color w:val="0000FF"/>
          <w:sz w:val="24"/>
          <w:szCs w:val="24"/>
          <w:lang w:eastAsia="en-ZA"/>
        </w:rPr>
        <w:t xml:space="preserve">, or the competent authority must </w:t>
      </w:r>
      <w:r w:rsidRPr="007F25B6">
        <w:rPr>
          <w:rFonts w:ascii="Times New Roman" w:hAnsi="Times New Roman"/>
          <w:color w:val="0000FF"/>
          <w:sz w:val="24"/>
          <w:szCs w:val="24"/>
          <w:lang w:eastAsia="en-ZA"/>
        </w:rPr>
        <w:lastRenderedPageBreak/>
        <w:t>take into account all relevant factors including any comments received from other relevant</w:t>
      </w:r>
      <w:r w:rsidRPr="007F25B6">
        <w:rPr>
          <w:color w:val="0000FF"/>
        </w:rPr>
        <w:t xml:space="preserve"> </w:t>
      </w:r>
      <w:r w:rsidRPr="007F25B6">
        <w:rPr>
          <w:rFonts w:ascii="Times New Roman" w:hAnsi="Times New Roman"/>
          <w:color w:val="0000FF"/>
          <w:sz w:val="24"/>
          <w:szCs w:val="24"/>
          <w:lang w:eastAsia="en-ZA"/>
        </w:rPr>
        <w:t>competent authorities that administers laws relating to the notification or application.</w:t>
      </w:r>
    </w:p>
    <w:p w14:paraId="57F0C548" w14:textId="77777777" w:rsidR="00A249AA" w:rsidRPr="007F25B6" w:rsidRDefault="00A249AA" w:rsidP="00665FBF">
      <w:pPr>
        <w:pStyle w:val="ListParagraph"/>
        <w:numPr>
          <w:ilvl w:val="0"/>
          <w:numId w:val="50"/>
        </w:numPr>
        <w:autoSpaceDE w:val="0"/>
        <w:autoSpaceDN w:val="0"/>
        <w:adjustRightInd w:val="0"/>
        <w:spacing w:after="0" w:line="360" w:lineRule="auto"/>
        <w:jc w:val="both"/>
        <w:rPr>
          <w:rFonts w:ascii="Times New Roman" w:hAnsi="Times New Roman"/>
          <w:color w:val="0000FF"/>
          <w:sz w:val="24"/>
          <w:szCs w:val="24"/>
          <w:lang w:eastAsia="en-ZA"/>
        </w:rPr>
      </w:pPr>
      <w:r w:rsidRPr="007F25B6">
        <w:rPr>
          <w:rFonts w:ascii="Times New Roman" w:hAnsi="Times New Roman"/>
          <w:color w:val="0000FF"/>
          <w:sz w:val="24"/>
          <w:szCs w:val="24"/>
          <w:lang w:eastAsia="en-ZA"/>
        </w:rPr>
        <w:t xml:space="preserve">The </w:t>
      </w:r>
      <w:r w:rsidR="00665FBF" w:rsidRPr="00665FBF">
        <w:rPr>
          <w:rFonts w:ascii="Times New Roman" w:hAnsi="Times New Roman"/>
          <w:color w:val="0000FF"/>
          <w:sz w:val="24"/>
          <w:szCs w:val="24"/>
          <w:lang w:eastAsia="en-ZA"/>
        </w:rPr>
        <w:t>Environmental Commissioner</w:t>
      </w:r>
      <w:r w:rsidRPr="007F25B6">
        <w:rPr>
          <w:rFonts w:ascii="Times New Roman" w:hAnsi="Times New Roman"/>
          <w:color w:val="0000FF"/>
          <w:sz w:val="24"/>
          <w:szCs w:val="24"/>
          <w:lang w:eastAsia="en-ZA"/>
        </w:rPr>
        <w:t xml:space="preserve"> must consult with the relevant competent authority that administers a law relating to the proposed policy, plan, programme or project activity notifications or application</w:t>
      </w:r>
      <w:proofErr w:type="gramStart"/>
      <w:r w:rsidRPr="007F25B6">
        <w:rPr>
          <w:rFonts w:ascii="Times New Roman" w:hAnsi="Times New Roman"/>
          <w:color w:val="0000FF"/>
          <w:sz w:val="24"/>
          <w:szCs w:val="24"/>
          <w:lang w:eastAsia="en-ZA"/>
        </w:rPr>
        <w:t>..</w:t>
      </w:r>
      <w:proofErr w:type="gramEnd"/>
    </w:p>
    <w:p w14:paraId="4ACD3346" w14:textId="77777777" w:rsidR="00A249AA" w:rsidRPr="007F25B6" w:rsidRDefault="00A249AA" w:rsidP="00665FBF">
      <w:pPr>
        <w:pStyle w:val="ListParagraph"/>
        <w:numPr>
          <w:ilvl w:val="0"/>
          <w:numId w:val="50"/>
        </w:numPr>
        <w:autoSpaceDE w:val="0"/>
        <w:autoSpaceDN w:val="0"/>
        <w:adjustRightInd w:val="0"/>
        <w:spacing w:after="0" w:line="360" w:lineRule="auto"/>
        <w:jc w:val="both"/>
        <w:rPr>
          <w:rFonts w:ascii="Times New Roman" w:hAnsi="Times New Roman"/>
          <w:color w:val="0000FF"/>
          <w:sz w:val="24"/>
          <w:szCs w:val="24"/>
          <w:lang w:eastAsia="en-ZA"/>
        </w:rPr>
      </w:pPr>
      <w:r w:rsidRPr="007F25B6">
        <w:rPr>
          <w:rFonts w:ascii="Times New Roman" w:hAnsi="Times New Roman"/>
          <w:color w:val="0000FF"/>
          <w:sz w:val="24"/>
          <w:szCs w:val="24"/>
          <w:lang w:eastAsia="en-ZA"/>
        </w:rPr>
        <w:t xml:space="preserve">A competent authority consulted in terms of section (2) must submit its comments within </w:t>
      </w:r>
      <w:r>
        <w:rPr>
          <w:rFonts w:ascii="Times New Roman" w:hAnsi="Times New Roman"/>
          <w:color w:val="0000FF"/>
          <w:sz w:val="24"/>
          <w:szCs w:val="24"/>
          <w:lang w:eastAsia="en-ZA"/>
        </w:rPr>
        <w:t xml:space="preserve">twenty-one </w:t>
      </w:r>
      <w:r w:rsidRPr="007F25B6">
        <w:rPr>
          <w:rFonts w:ascii="Times New Roman" w:hAnsi="Times New Roman"/>
          <w:color w:val="0000FF"/>
          <w:sz w:val="24"/>
          <w:szCs w:val="24"/>
          <w:lang w:eastAsia="en-ZA"/>
        </w:rPr>
        <w:t>(</w:t>
      </w:r>
      <w:r>
        <w:rPr>
          <w:rFonts w:ascii="Times New Roman" w:hAnsi="Times New Roman"/>
          <w:color w:val="0000FF"/>
          <w:sz w:val="24"/>
          <w:szCs w:val="24"/>
          <w:lang w:eastAsia="en-ZA"/>
        </w:rPr>
        <w:t>21</w:t>
      </w:r>
      <w:r w:rsidRPr="007F25B6">
        <w:rPr>
          <w:rFonts w:ascii="Times New Roman" w:hAnsi="Times New Roman"/>
          <w:color w:val="0000FF"/>
          <w:sz w:val="24"/>
          <w:szCs w:val="24"/>
          <w:lang w:eastAsia="en-ZA"/>
        </w:rPr>
        <w:t xml:space="preserve">) working days from the date on which the </w:t>
      </w:r>
      <w:r w:rsidR="00665FBF" w:rsidRPr="00665FBF">
        <w:rPr>
          <w:rFonts w:ascii="Times New Roman" w:hAnsi="Times New Roman"/>
          <w:color w:val="0000FF"/>
          <w:sz w:val="24"/>
          <w:szCs w:val="24"/>
          <w:lang w:eastAsia="en-ZA"/>
        </w:rPr>
        <w:t>Environmental Commissioner</w:t>
      </w:r>
      <w:r w:rsidRPr="007F25B6">
        <w:rPr>
          <w:rFonts w:ascii="Times New Roman" w:hAnsi="Times New Roman"/>
          <w:color w:val="0000FF"/>
          <w:sz w:val="24"/>
          <w:szCs w:val="24"/>
          <w:lang w:eastAsia="en-ZA"/>
        </w:rPr>
        <w:t xml:space="preserve"> requests such component authority, in writing to, submit comments with respect to a specific notification or application.</w:t>
      </w:r>
    </w:p>
    <w:p w14:paraId="3D34CF49" w14:textId="77777777" w:rsidR="00A249AA" w:rsidRPr="007F25B6" w:rsidRDefault="00A249AA" w:rsidP="00004671">
      <w:pPr>
        <w:pStyle w:val="Heading2"/>
      </w:pPr>
      <w:bookmarkStart w:id="109" w:name="_Toc410965127"/>
      <w:r>
        <w:t xml:space="preserve"> </w:t>
      </w:r>
      <w:bookmarkStart w:id="110" w:name="_Toc427492882"/>
      <w:r w:rsidRPr="007F25B6">
        <w:t>Review</w:t>
      </w:r>
      <w:bookmarkEnd w:id="109"/>
      <w:bookmarkEnd w:id="110"/>
    </w:p>
    <w:p w14:paraId="2E00E89B" w14:textId="77777777" w:rsidR="00A249AA" w:rsidRPr="007F25B6" w:rsidRDefault="00A249AA" w:rsidP="00E63495">
      <w:pPr>
        <w:pStyle w:val="ListParagraph"/>
        <w:widowControl w:val="0"/>
        <w:numPr>
          <w:ilvl w:val="0"/>
          <w:numId w:val="76"/>
        </w:numPr>
        <w:autoSpaceDE w:val="0"/>
        <w:autoSpaceDN w:val="0"/>
        <w:adjustRightInd w:val="0"/>
        <w:spacing w:before="11" w:after="0" w:line="360" w:lineRule="auto"/>
        <w:ind w:right="402"/>
        <w:jc w:val="both"/>
        <w:rPr>
          <w:rFonts w:ascii="Times New Roman" w:hAnsi="Times New Roman"/>
          <w:color w:val="000000"/>
        </w:rPr>
      </w:pPr>
      <w:r w:rsidRPr="007F25B6">
        <w:rPr>
          <w:rFonts w:ascii="Times New Roman" w:hAnsi="Times New Roman"/>
          <w:color w:val="0000FF"/>
        </w:rPr>
        <w:t>Within</w:t>
      </w:r>
      <w:r w:rsidRPr="007F25B6">
        <w:rPr>
          <w:rFonts w:ascii="Times New Roman" w:hAnsi="Times New Roman"/>
          <w:color w:val="0000FF"/>
          <w:spacing w:val="-3"/>
        </w:rPr>
        <w:t xml:space="preserve"> </w:t>
      </w:r>
      <w:r w:rsidRPr="007F25B6">
        <w:rPr>
          <w:rFonts w:ascii="Times New Roman" w:hAnsi="Times New Roman"/>
          <w:color w:val="0000FF"/>
        </w:rPr>
        <w:t>twenty one (21)</w:t>
      </w:r>
      <w:r w:rsidRPr="007F25B6">
        <w:t xml:space="preserve"> </w:t>
      </w:r>
      <w:r w:rsidRPr="007F25B6">
        <w:rPr>
          <w:rFonts w:ascii="Times New Roman" w:hAnsi="Times New Roman"/>
          <w:color w:val="0000FF"/>
        </w:rPr>
        <w:t xml:space="preserve">working days after submission of a notification for project registration or application for environmental clearance certificate, </w:t>
      </w:r>
      <w:r w:rsidRPr="007F25B6">
        <w:rPr>
          <w:rFonts w:ascii="Times New Roman" w:hAnsi="Times New Roman"/>
          <w:color w:val="292425"/>
        </w:rPr>
        <w:t xml:space="preserve">the Environmental Commissioner must review the </w:t>
      </w:r>
      <w:r w:rsidRPr="007F25B6">
        <w:rPr>
          <w:rFonts w:ascii="Times New Roman" w:hAnsi="Times New Roman"/>
          <w:color w:val="0000FF"/>
        </w:rPr>
        <w:t xml:space="preserve">notification or </w:t>
      </w:r>
      <w:r w:rsidRPr="007F25B6">
        <w:rPr>
          <w:rFonts w:ascii="Times New Roman" w:hAnsi="Times New Roman"/>
          <w:color w:val="292425"/>
        </w:rPr>
        <w:t>application and may take any</w:t>
      </w:r>
      <w:r w:rsidRPr="007F25B6">
        <w:rPr>
          <w:rFonts w:ascii="Times New Roman" w:hAnsi="Times New Roman"/>
          <w:color w:val="292425"/>
          <w:spacing w:val="-7"/>
        </w:rPr>
        <w:t xml:space="preserve"> </w:t>
      </w:r>
      <w:r w:rsidRPr="007F25B6">
        <w:rPr>
          <w:rFonts w:ascii="Times New Roman" w:hAnsi="Times New Roman"/>
          <w:color w:val="292425"/>
        </w:rPr>
        <w:t>action</w:t>
      </w:r>
      <w:r w:rsidRPr="007F25B6">
        <w:rPr>
          <w:rFonts w:ascii="Times New Roman" w:hAnsi="Times New Roman"/>
          <w:color w:val="292425"/>
          <w:spacing w:val="-7"/>
        </w:rPr>
        <w:t xml:space="preserve"> </w:t>
      </w:r>
      <w:r w:rsidRPr="007F25B6">
        <w:rPr>
          <w:rFonts w:ascii="Times New Roman" w:hAnsi="Times New Roman"/>
          <w:color w:val="292425"/>
        </w:rPr>
        <w:t>the</w:t>
      </w:r>
      <w:r w:rsidRPr="007F25B6">
        <w:rPr>
          <w:rFonts w:ascii="Times New Roman" w:hAnsi="Times New Roman"/>
          <w:color w:val="292425"/>
          <w:spacing w:val="-7"/>
        </w:rPr>
        <w:t xml:space="preserve"> </w:t>
      </w:r>
      <w:r w:rsidRPr="007F25B6">
        <w:rPr>
          <w:rFonts w:ascii="Times New Roman" w:hAnsi="Times New Roman"/>
          <w:color w:val="292425"/>
        </w:rPr>
        <w:t>Environmental</w:t>
      </w:r>
      <w:r w:rsidRPr="007F25B6">
        <w:rPr>
          <w:rFonts w:ascii="Times New Roman" w:hAnsi="Times New Roman"/>
          <w:color w:val="292425"/>
          <w:spacing w:val="-7"/>
        </w:rPr>
        <w:t xml:space="preserve"> </w:t>
      </w:r>
      <w:r w:rsidRPr="007F25B6">
        <w:rPr>
          <w:rFonts w:ascii="Times New Roman" w:hAnsi="Times New Roman"/>
          <w:color w:val="292425"/>
        </w:rPr>
        <w:t>Commissioner</w:t>
      </w:r>
      <w:r w:rsidRPr="007F25B6">
        <w:rPr>
          <w:rFonts w:ascii="Times New Roman" w:hAnsi="Times New Roman"/>
          <w:color w:val="292425"/>
          <w:spacing w:val="-7"/>
        </w:rPr>
        <w:t xml:space="preserve"> </w:t>
      </w:r>
      <w:r w:rsidRPr="007F25B6">
        <w:rPr>
          <w:rFonts w:ascii="Times New Roman" w:hAnsi="Times New Roman"/>
          <w:color w:val="292425"/>
        </w:rPr>
        <w:t>considers</w:t>
      </w:r>
      <w:r w:rsidRPr="007F25B6">
        <w:rPr>
          <w:rFonts w:ascii="Times New Roman" w:hAnsi="Times New Roman"/>
          <w:color w:val="292425"/>
          <w:spacing w:val="-7"/>
        </w:rPr>
        <w:t xml:space="preserve"> </w:t>
      </w:r>
      <w:r w:rsidRPr="007F25B6">
        <w:rPr>
          <w:rFonts w:ascii="Times New Roman" w:hAnsi="Times New Roman"/>
          <w:color w:val="292425"/>
        </w:rPr>
        <w:t>appropriate</w:t>
      </w:r>
      <w:r w:rsidRPr="007F25B6">
        <w:rPr>
          <w:rFonts w:ascii="Times New Roman" w:hAnsi="Times New Roman"/>
          <w:color w:val="292425"/>
          <w:spacing w:val="-7"/>
        </w:rPr>
        <w:t xml:space="preserve"> </w:t>
      </w:r>
      <w:r w:rsidRPr="007F25B6">
        <w:rPr>
          <w:rFonts w:ascii="Times New Roman" w:hAnsi="Times New Roman"/>
          <w:color w:val="292425"/>
        </w:rPr>
        <w:t>for</w:t>
      </w:r>
      <w:r w:rsidRPr="007F25B6">
        <w:rPr>
          <w:rFonts w:ascii="Times New Roman" w:hAnsi="Times New Roman"/>
          <w:color w:val="292425"/>
          <w:spacing w:val="-7"/>
        </w:rPr>
        <w:t xml:space="preserve"> </w:t>
      </w:r>
      <w:r w:rsidRPr="007F25B6">
        <w:rPr>
          <w:rFonts w:ascii="Times New Roman" w:hAnsi="Times New Roman"/>
          <w:color w:val="292425"/>
        </w:rPr>
        <w:t>the</w:t>
      </w:r>
      <w:r w:rsidRPr="007F25B6">
        <w:rPr>
          <w:rFonts w:ascii="Times New Roman" w:hAnsi="Times New Roman"/>
          <w:color w:val="292425"/>
          <w:spacing w:val="-7"/>
        </w:rPr>
        <w:t xml:space="preserve"> </w:t>
      </w:r>
      <w:r w:rsidRPr="007F25B6">
        <w:rPr>
          <w:rFonts w:ascii="Times New Roman" w:hAnsi="Times New Roman"/>
          <w:color w:val="292425"/>
        </w:rPr>
        <w:t>review</w:t>
      </w:r>
      <w:r w:rsidRPr="007F25B6">
        <w:rPr>
          <w:rFonts w:ascii="Times New Roman" w:hAnsi="Times New Roman"/>
          <w:color w:val="292425"/>
          <w:spacing w:val="-7"/>
        </w:rPr>
        <w:t xml:space="preserve"> </w:t>
      </w:r>
      <w:r w:rsidRPr="007F25B6">
        <w:rPr>
          <w:rFonts w:ascii="Times New Roman" w:hAnsi="Times New Roman"/>
          <w:color w:val="292425"/>
        </w:rPr>
        <w:t>of</w:t>
      </w:r>
      <w:r w:rsidRPr="007F25B6">
        <w:rPr>
          <w:rFonts w:ascii="Times New Roman" w:hAnsi="Times New Roman"/>
          <w:color w:val="292425"/>
          <w:spacing w:val="-7"/>
        </w:rPr>
        <w:t xml:space="preserve"> </w:t>
      </w:r>
      <w:r w:rsidRPr="007F25B6">
        <w:rPr>
          <w:rFonts w:ascii="Times New Roman" w:hAnsi="Times New Roman"/>
          <w:color w:val="292425"/>
        </w:rPr>
        <w:t xml:space="preserve">the </w:t>
      </w:r>
      <w:r w:rsidRPr="007F25B6">
        <w:rPr>
          <w:rFonts w:ascii="Times New Roman" w:hAnsi="Times New Roman"/>
          <w:color w:val="0000FF"/>
        </w:rPr>
        <w:t xml:space="preserve">notification or </w:t>
      </w:r>
      <w:r w:rsidRPr="007F25B6">
        <w:rPr>
          <w:rFonts w:ascii="Times New Roman" w:hAnsi="Times New Roman"/>
          <w:color w:val="292425"/>
        </w:rPr>
        <w:t>application, including -</w:t>
      </w:r>
    </w:p>
    <w:p w14:paraId="73E847EA" w14:textId="77777777" w:rsidR="00A249AA" w:rsidRPr="007F25B6" w:rsidRDefault="00A249AA" w:rsidP="00A249AA">
      <w:pPr>
        <w:widowControl w:val="0"/>
        <w:tabs>
          <w:tab w:val="left" w:pos="1580"/>
        </w:tabs>
        <w:autoSpaceDE w:val="0"/>
        <w:autoSpaceDN w:val="0"/>
        <w:adjustRightInd w:val="0"/>
        <w:spacing w:after="0" w:line="360" w:lineRule="auto"/>
        <w:ind w:left="2009" w:right="399" w:hanging="569"/>
        <w:jc w:val="both"/>
        <w:rPr>
          <w:rFonts w:ascii="Times New Roman" w:hAnsi="Times New Roman"/>
          <w:color w:val="000000"/>
        </w:rPr>
      </w:pPr>
      <w:r w:rsidRPr="007F25B6">
        <w:rPr>
          <w:rFonts w:ascii="Times New Roman" w:hAnsi="Times New Roman"/>
          <w:color w:val="292425"/>
        </w:rPr>
        <w:t>(a)</w:t>
      </w:r>
      <w:r w:rsidRPr="007F25B6">
        <w:rPr>
          <w:rFonts w:ascii="Times New Roman" w:hAnsi="Times New Roman"/>
          <w:color w:val="292425"/>
        </w:rPr>
        <w:tab/>
      </w:r>
      <w:proofErr w:type="gramStart"/>
      <w:r w:rsidRPr="007F25B6">
        <w:rPr>
          <w:rFonts w:ascii="Times New Roman" w:hAnsi="Times New Roman"/>
          <w:color w:val="292425"/>
        </w:rPr>
        <w:t>consulting</w:t>
      </w:r>
      <w:proofErr w:type="gramEnd"/>
      <w:r w:rsidRPr="007F25B6">
        <w:rPr>
          <w:rFonts w:ascii="Times New Roman" w:hAnsi="Times New Roman"/>
          <w:color w:val="292425"/>
          <w:spacing w:val="16"/>
        </w:rPr>
        <w:t xml:space="preserve"> </w:t>
      </w:r>
      <w:r w:rsidRPr="007F25B6">
        <w:rPr>
          <w:rFonts w:ascii="Times New Roman" w:hAnsi="Times New Roman"/>
          <w:color w:val="292425"/>
        </w:rPr>
        <w:t>any</w:t>
      </w:r>
      <w:r w:rsidRPr="007F25B6">
        <w:rPr>
          <w:rFonts w:ascii="Times New Roman" w:hAnsi="Times New Roman"/>
          <w:color w:val="292425"/>
          <w:spacing w:val="16"/>
        </w:rPr>
        <w:t xml:space="preserve"> </w:t>
      </w:r>
      <w:r w:rsidRPr="007F25B6">
        <w:rPr>
          <w:rFonts w:ascii="Times New Roman" w:hAnsi="Times New Roman"/>
          <w:color w:val="292425"/>
        </w:rPr>
        <w:t>person,</w:t>
      </w:r>
      <w:r w:rsidRPr="007F25B6">
        <w:rPr>
          <w:rFonts w:ascii="Times New Roman" w:hAnsi="Times New Roman"/>
          <w:color w:val="292425"/>
          <w:spacing w:val="16"/>
        </w:rPr>
        <w:t xml:space="preserve"> </w:t>
      </w:r>
      <w:r w:rsidRPr="007F25B6">
        <w:rPr>
          <w:rFonts w:ascii="Times New Roman" w:hAnsi="Times New Roman"/>
          <w:color w:val="292425"/>
        </w:rPr>
        <w:t>institution,</w:t>
      </w:r>
      <w:r w:rsidRPr="007F25B6">
        <w:rPr>
          <w:rFonts w:ascii="Times New Roman" w:hAnsi="Times New Roman"/>
          <w:color w:val="292425"/>
          <w:spacing w:val="16"/>
        </w:rPr>
        <w:t xml:space="preserve"> </w:t>
      </w:r>
      <w:r w:rsidRPr="007F25B6">
        <w:rPr>
          <w:rFonts w:ascii="Times New Roman" w:hAnsi="Times New Roman"/>
          <w:color w:val="292425"/>
        </w:rPr>
        <w:t>or</w:t>
      </w:r>
      <w:r w:rsidRPr="007F25B6">
        <w:rPr>
          <w:rFonts w:ascii="Times New Roman" w:hAnsi="Times New Roman"/>
          <w:color w:val="292425"/>
          <w:spacing w:val="16"/>
        </w:rPr>
        <w:t xml:space="preserve"> </w:t>
      </w:r>
      <w:r w:rsidRPr="007F25B6">
        <w:rPr>
          <w:rFonts w:ascii="Times New Roman" w:hAnsi="Times New Roman"/>
          <w:color w:val="292425"/>
        </w:rPr>
        <w:t>authority</w:t>
      </w:r>
      <w:r w:rsidRPr="007F25B6">
        <w:rPr>
          <w:rFonts w:ascii="Times New Roman" w:hAnsi="Times New Roman"/>
          <w:color w:val="292425"/>
          <w:spacing w:val="16"/>
        </w:rPr>
        <w:t xml:space="preserve"> </w:t>
      </w:r>
      <w:r w:rsidRPr="007F25B6">
        <w:rPr>
          <w:rFonts w:ascii="Times New Roman" w:hAnsi="Times New Roman"/>
          <w:color w:val="292425"/>
        </w:rPr>
        <w:t>on</w:t>
      </w:r>
      <w:r w:rsidRPr="007F25B6">
        <w:rPr>
          <w:rFonts w:ascii="Times New Roman" w:hAnsi="Times New Roman"/>
          <w:color w:val="292425"/>
          <w:spacing w:val="16"/>
        </w:rPr>
        <w:t xml:space="preserve"> </w:t>
      </w:r>
      <w:r w:rsidRPr="007F25B6">
        <w:rPr>
          <w:rFonts w:ascii="Times New Roman" w:hAnsi="Times New Roman"/>
          <w:color w:val="292425"/>
        </w:rPr>
        <w:t>any</w:t>
      </w:r>
      <w:r w:rsidRPr="007F25B6">
        <w:rPr>
          <w:rFonts w:ascii="Times New Roman" w:hAnsi="Times New Roman"/>
          <w:color w:val="292425"/>
          <w:spacing w:val="16"/>
        </w:rPr>
        <w:t xml:space="preserve"> </w:t>
      </w:r>
      <w:r w:rsidRPr="007F25B6">
        <w:rPr>
          <w:rFonts w:ascii="Times New Roman" w:hAnsi="Times New Roman"/>
          <w:color w:val="292425"/>
        </w:rPr>
        <w:t>matter</w:t>
      </w:r>
      <w:r w:rsidRPr="007F25B6">
        <w:rPr>
          <w:rFonts w:ascii="Times New Roman" w:hAnsi="Times New Roman"/>
          <w:color w:val="292425"/>
          <w:spacing w:val="16"/>
        </w:rPr>
        <w:t xml:space="preserve"> </w:t>
      </w:r>
      <w:r w:rsidRPr="007F25B6">
        <w:rPr>
          <w:rFonts w:ascii="Times New Roman" w:hAnsi="Times New Roman"/>
          <w:color w:val="292425"/>
        </w:rPr>
        <w:t>concerning the</w:t>
      </w:r>
      <w:r w:rsidRPr="007F25B6">
        <w:rPr>
          <w:rFonts w:ascii="Times New Roman" w:hAnsi="Times New Roman"/>
          <w:color w:val="292425"/>
          <w:spacing w:val="-14"/>
        </w:rPr>
        <w:t xml:space="preserve"> </w:t>
      </w:r>
      <w:r w:rsidRPr="007F25B6">
        <w:rPr>
          <w:rFonts w:ascii="Times New Roman" w:hAnsi="Times New Roman"/>
          <w:color w:val="0000FF"/>
          <w:spacing w:val="-14"/>
        </w:rPr>
        <w:t>notification or</w:t>
      </w:r>
      <w:r w:rsidRPr="007F25B6">
        <w:rPr>
          <w:rFonts w:ascii="Times New Roman" w:hAnsi="Times New Roman"/>
          <w:color w:val="292425"/>
          <w:spacing w:val="-14"/>
        </w:rPr>
        <w:t xml:space="preserve"> </w:t>
      </w:r>
      <w:r w:rsidRPr="007F25B6">
        <w:rPr>
          <w:rFonts w:ascii="Times New Roman" w:hAnsi="Times New Roman"/>
          <w:color w:val="292425"/>
        </w:rPr>
        <w:t>application,</w:t>
      </w:r>
      <w:r w:rsidRPr="007F25B6">
        <w:rPr>
          <w:rFonts w:ascii="Times New Roman" w:hAnsi="Times New Roman"/>
          <w:color w:val="292425"/>
          <w:spacing w:val="-14"/>
        </w:rPr>
        <w:t xml:space="preserve"> </w:t>
      </w:r>
      <w:r w:rsidRPr="007F25B6">
        <w:rPr>
          <w:rFonts w:ascii="Times New Roman" w:hAnsi="Times New Roman"/>
          <w:color w:val="292425"/>
        </w:rPr>
        <w:t>the</w:t>
      </w:r>
      <w:r w:rsidRPr="007F25B6">
        <w:rPr>
          <w:rFonts w:ascii="Times New Roman" w:hAnsi="Times New Roman"/>
          <w:color w:val="292425"/>
          <w:spacing w:val="-14"/>
        </w:rPr>
        <w:t xml:space="preserve"> </w:t>
      </w:r>
      <w:r w:rsidRPr="007F25B6">
        <w:rPr>
          <w:rFonts w:ascii="Times New Roman" w:hAnsi="Times New Roman"/>
          <w:color w:val="292425"/>
        </w:rPr>
        <w:t>assessment</w:t>
      </w:r>
      <w:r w:rsidRPr="007F25B6">
        <w:rPr>
          <w:rFonts w:ascii="Times New Roman" w:hAnsi="Times New Roman"/>
          <w:color w:val="292425"/>
          <w:spacing w:val="-14"/>
        </w:rPr>
        <w:t xml:space="preserve"> </w:t>
      </w:r>
      <w:r w:rsidRPr="007F25B6">
        <w:rPr>
          <w:rFonts w:ascii="Times New Roman" w:hAnsi="Times New Roman"/>
          <w:color w:val="292425"/>
        </w:rPr>
        <w:t>or</w:t>
      </w:r>
      <w:r w:rsidRPr="007F25B6">
        <w:rPr>
          <w:rFonts w:ascii="Times New Roman" w:hAnsi="Times New Roman"/>
          <w:color w:val="292425"/>
          <w:spacing w:val="-14"/>
        </w:rPr>
        <w:t xml:space="preserve"> </w:t>
      </w:r>
      <w:r w:rsidRPr="007F25B6">
        <w:rPr>
          <w:rFonts w:ascii="Times New Roman" w:hAnsi="Times New Roman"/>
          <w:color w:val="292425"/>
        </w:rPr>
        <w:t>any</w:t>
      </w:r>
      <w:r w:rsidRPr="007F25B6">
        <w:rPr>
          <w:rFonts w:ascii="Times New Roman" w:hAnsi="Times New Roman"/>
          <w:color w:val="292425"/>
          <w:spacing w:val="-14"/>
        </w:rPr>
        <w:t xml:space="preserve"> </w:t>
      </w:r>
      <w:r w:rsidRPr="007F25B6">
        <w:rPr>
          <w:rFonts w:ascii="Times New Roman" w:hAnsi="Times New Roman"/>
          <w:color w:val="292425"/>
        </w:rPr>
        <w:t>submission</w:t>
      </w:r>
      <w:r w:rsidRPr="007F25B6">
        <w:rPr>
          <w:rFonts w:ascii="Times New Roman" w:hAnsi="Times New Roman"/>
          <w:color w:val="292425"/>
          <w:spacing w:val="-14"/>
        </w:rPr>
        <w:t xml:space="preserve"> </w:t>
      </w:r>
      <w:r w:rsidRPr="007F25B6">
        <w:rPr>
          <w:rFonts w:ascii="Times New Roman" w:hAnsi="Times New Roman"/>
          <w:color w:val="292425"/>
        </w:rPr>
        <w:t>received</w:t>
      </w:r>
      <w:r w:rsidRPr="007F25B6">
        <w:rPr>
          <w:rFonts w:ascii="Times New Roman" w:hAnsi="Times New Roman"/>
          <w:color w:val="292425"/>
          <w:spacing w:val="-14"/>
        </w:rPr>
        <w:t xml:space="preserve"> </w:t>
      </w:r>
      <w:r w:rsidRPr="007F25B6">
        <w:rPr>
          <w:rFonts w:ascii="Times New Roman" w:hAnsi="Times New Roman"/>
          <w:color w:val="292425"/>
        </w:rPr>
        <w:t>in</w:t>
      </w:r>
      <w:r w:rsidRPr="007F25B6">
        <w:rPr>
          <w:rFonts w:ascii="Times New Roman" w:hAnsi="Times New Roman"/>
          <w:color w:val="292425"/>
          <w:spacing w:val="-14"/>
        </w:rPr>
        <w:t xml:space="preserve"> </w:t>
      </w:r>
      <w:r w:rsidRPr="007F25B6">
        <w:rPr>
          <w:rFonts w:ascii="Times New Roman" w:hAnsi="Times New Roman"/>
          <w:color w:val="292425"/>
        </w:rPr>
        <w:t>relation</w:t>
      </w:r>
      <w:r w:rsidRPr="007F25B6">
        <w:rPr>
          <w:rFonts w:ascii="Times New Roman" w:hAnsi="Times New Roman"/>
          <w:color w:val="292425"/>
          <w:spacing w:val="-14"/>
        </w:rPr>
        <w:t xml:space="preserve"> </w:t>
      </w:r>
      <w:r w:rsidRPr="007F25B6">
        <w:rPr>
          <w:rFonts w:ascii="Times New Roman" w:hAnsi="Times New Roman"/>
          <w:color w:val="292425"/>
        </w:rPr>
        <w:t>to</w:t>
      </w:r>
      <w:r w:rsidRPr="007F25B6">
        <w:rPr>
          <w:rFonts w:ascii="Times New Roman" w:hAnsi="Times New Roman"/>
          <w:color w:val="292425"/>
          <w:spacing w:val="-14"/>
        </w:rPr>
        <w:t xml:space="preserve"> </w:t>
      </w:r>
      <w:r w:rsidRPr="007F25B6">
        <w:rPr>
          <w:rFonts w:ascii="Times New Roman" w:hAnsi="Times New Roman"/>
          <w:color w:val="0000FF"/>
        </w:rPr>
        <w:t xml:space="preserve">the notification or </w:t>
      </w:r>
      <w:r w:rsidRPr="007F25B6">
        <w:rPr>
          <w:rFonts w:ascii="Times New Roman" w:hAnsi="Times New Roman"/>
          <w:color w:val="292425"/>
        </w:rPr>
        <w:t>application;</w:t>
      </w:r>
    </w:p>
    <w:p w14:paraId="311BD265" w14:textId="77777777" w:rsidR="00A249AA" w:rsidRPr="007F25B6" w:rsidRDefault="00A249AA" w:rsidP="00A249AA">
      <w:pPr>
        <w:widowControl w:val="0"/>
        <w:tabs>
          <w:tab w:val="left" w:pos="1580"/>
        </w:tabs>
        <w:autoSpaceDE w:val="0"/>
        <w:autoSpaceDN w:val="0"/>
        <w:adjustRightInd w:val="0"/>
        <w:spacing w:after="0" w:line="360" w:lineRule="auto"/>
        <w:ind w:left="2009" w:right="399" w:hanging="569"/>
        <w:jc w:val="both"/>
        <w:rPr>
          <w:rFonts w:ascii="Times New Roman" w:hAnsi="Times New Roman"/>
          <w:color w:val="000000"/>
        </w:rPr>
      </w:pPr>
      <w:r w:rsidRPr="007F25B6">
        <w:rPr>
          <w:rFonts w:ascii="Times New Roman" w:hAnsi="Times New Roman"/>
          <w:color w:val="292425"/>
        </w:rPr>
        <w:t>(b)</w:t>
      </w:r>
      <w:r w:rsidRPr="007F25B6">
        <w:rPr>
          <w:rFonts w:ascii="Times New Roman" w:hAnsi="Times New Roman"/>
          <w:color w:val="292425"/>
        </w:rPr>
        <w:tab/>
        <w:t>carrying</w:t>
      </w:r>
      <w:r w:rsidRPr="007F25B6">
        <w:rPr>
          <w:rFonts w:ascii="Times New Roman" w:hAnsi="Times New Roman"/>
          <w:color w:val="292425"/>
          <w:spacing w:val="-7"/>
        </w:rPr>
        <w:t xml:space="preserve"> </w:t>
      </w:r>
      <w:r w:rsidRPr="007F25B6">
        <w:rPr>
          <w:rFonts w:ascii="Times New Roman" w:hAnsi="Times New Roman"/>
          <w:color w:val="292425"/>
        </w:rPr>
        <w:t>out,</w:t>
      </w:r>
      <w:r w:rsidRPr="007F25B6">
        <w:rPr>
          <w:rFonts w:ascii="Times New Roman" w:hAnsi="Times New Roman"/>
          <w:color w:val="292425"/>
          <w:spacing w:val="-7"/>
        </w:rPr>
        <w:t xml:space="preserve"> </w:t>
      </w:r>
      <w:r w:rsidRPr="007F25B6">
        <w:rPr>
          <w:rFonts w:ascii="Times New Roman" w:hAnsi="Times New Roman"/>
          <w:color w:val="292425"/>
        </w:rPr>
        <w:t>or</w:t>
      </w:r>
      <w:r w:rsidRPr="007F25B6">
        <w:rPr>
          <w:rFonts w:ascii="Times New Roman" w:hAnsi="Times New Roman"/>
          <w:color w:val="292425"/>
          <w:spacing w:val="-7"/>
        </w:rPr>
        <w:t xml:space="preserve"> </w:t>
      </w:r>
      <w:r w:rsidRPr="007F25B6">
        <w:rPr>
          <w:rFonts w:ascii="Times New Roman" w:hAnsi="Times New Roman"/>
          <w:color w:val="292425"/>
        </w:rPr>
        <w:t>appointing</w:t>
      </w:r>
      <w:r w:rsidRPr="007F25B6">
        <w:rPr>
          <w:rFonts w:ascii="Times New Roman" w:hAnsi="Times New Roman"/>
          <w:color w:val="292425"/>
          <w:spacing w:val="-7"/>
        </w:rPr>
        <w:t xml:space="preserve"> </w:t>
      </w:r>
      <w:r w:rsidRPr="007F25B6">
        <w:rPr>
          <w:rFonts w:ascii="Times New Roman" w:hAnsi="Times New Roman"/>
          <w:color w:val="292425"/>
        </w:rPr>
        <w:t>a</w:t>
      </w:r>
      <w:r w:rsidRPr="007F25B6">
        <w:rPr>
          <w:rFonts w:ascii="Times New Roman" w:hAnsi="Times New Roman"/>
          <w:color w:val="292425"/>
          <w:spacing w:val="-7"/>
        </w:rPr>
        <w:t xml:space="preserve"> </w:t>
      </w:r>
      <w:r w:rsidRPr="007F25B6">
        <w:rPr>
          <w:rFonts w:ascii="Times New Roman" w:hAnsi="Times New Roman"/>
          <w:color w:val="292425"/>
        </w:rPr>
        <w:t>person</w:t>
      </w:r>
      <w:r w:rsidRPr="007F25B6">
        <w:rPr>
          <w:rFonts w:ascii="Times New Roman" w:hAnsi="Times New Roman"/>
          <w:color w:val="292425"/>
          <w:spacing w:val="-7"/>
        </w:rPr>
        <w:t xml:space="preserve"> </w:t>
      </w:r>
      <w:r w:rsidRPr="007F25B6">
        <w:rPr>
          <w:rFonts w:ascii="Times New Roman" w:hAnsi="Times New Roman"/>
          <w:color w:val="292425"/>
        </w:rPr>
        <w:t>or</w:t>
      </w:r>
      <w:r w:rsidRPr="007F25B6">
        <w:rPr>
          <w:rFonts w:ascii="Times New Roman" w:hAnsi="Times New Roman"/>
          <w:color w:val="292425"/>
          <w:spacing w:val="-7"/>
        </w:rPr>
        <w:t xml:space="preserve"> </w:t>
      </w:r>
      <w:r w:rsidRPr="007F25B6">
        <w:rPr>
          <w:rFonts w:ascii="Times New Roman" w:hAnsi="Times New Roman"/>
          <w:color w:val="292425"/>
        </w:rPr>
        <w:t>a</w:t>
      </w:r>
      <w:r w:rsidRPr="007F25B6">
        <w:rPr>
          <w:rFonts w:ascii="Times New Roman" w:hAnsi="Times New Roman"/>
          <w:color w:val="292425"/>
          <w:spacing w:val="-7"/>
        </w:rPr>
        <w:t xml:space="preserve"> </w:t>
      </w:r>
      <w:r w:rsidRPr="007F25B6">
        <w:rPr>
          <w:rFonts w:ascii="Times New Roman" w:hAnsi="Times New Roman"/>
          <w:color w:val="292425"/>
        </w:rPr>
        <w:t>committee</w:t>
      </w:r>
      <w:r w:rsidRPr="007F25B6">
        <w:rPr>
          <w:rFonts w:ascii="Times New Roman" w:hAnsi="Times New Roman"/>
          <w:color w:val="292425"/>
          <w:spacing w:val="-7"/>
        </w:rPr>
        <w:t xml:space="preserve"> </w:t>
      </w:r>
      <w:r w:rsidRPr="007F25B6">
        <w:rPr>
          <w:rFonts w:ascii="Times New Roman" w:hAnsi="Times New Roman"/>
          <w:color w:val="292425"/>
        </w:rPr>
        <w:t>of</w:t>
      </w:r>
      <w:r w:rsidRPr="007F25B6">
        <w:rPr>
          <w:rFonts w:ascii="Times New Roman" w:hAnsi="Times New Roman"/>
          <w:color w:val="292425"/>
          <w:spacing w:val="-7"/>
        </w:rPr>
        <w:t xml:space="preserve"> </w:t>
      </w:r>
      <w:r w:rsidRPr="007F25B6">
        <w:rPr>
          <w:rFonts w:ascii="Times New Roman" w:hAnsi="Times New Roman"/>
          <w:color w:val="292425"/>
        </w:rPr>
        <w:t>persons</w:t>
      </w:r>
      <w:r w:rsidRPr="007F25B6">
        <w:rPr>
          <w:rFonts w:ascii="Times New Roman" w:hAnsi="Times New Roman"/>
          <w:color w:val="292425"/>
          <w:spacing w:val="-7"/>
        </w:rPr>
        <w:t xml:space="preserve"> </w:t>
      </w:r>
      <w:r w:rsidRPr="007F25B6">
        <w:rPr>
          <w:rFonts w:ascii="Times New Roman" w:hAnsi="Times New Roman"/>
          <w:color w:val="292425"/>
        </w:rPr>
        <w:t>to</w:t>
      </w:r>
      <w:r w:rsidRPr="007F25B6">
        <w:rPr>
          <w:rFonts w:ascii="Times New Roman" w:hAnsi="Times New Roman"/>
          <w:color w:val="292425"/>
          <w:spacing w:val="-7"/>
        </w:rPr>
        <w:t xml:space="preserve"> </w:t>
      </w:r>
      <w:r w:rsidRPr="007F25B6">
        <w:rPr>
          <w:rFonts w:ascii="Times New Roman" w:hAnsi="Times New Roman"/>
          <w:color w:val="292425"/>
        </w:rPr>
        <w:t>carry</w:t>
      </w:r>
      <w:r w:rsidRPr="007F25B6">
        <w:rPr>
          <w:rFonts w:ascii="Times New Roman" w:hAnsi="Times New Roman"/>
          <w:color w:val="292425"/>
          <w:spacing w:val="-7"/>
        </w:rPr>
        <w:t xml:space="preserve"> </w:t>
      </w:r>
      <w:r w:rsidRPr="007F25B6">
        <w:rPr>
          <w:rFonts w:ascii="Times New Roman" w:hAnsi="Times New Roman"/>
          <w:color w:val="292425"/>
        </w:rPr>
        <w:t xml:space="preserve">out, an investigation, including a process of public consultation, in relation to any matter concerning the notification or application, the assessment or any submission; </w:t>
      </w:r>
      <w:r w:rsidRPr="007F25B6">
        <w:rPr>
          <w:rFonts w:ascii="Times New Roman" w:hAnsi="Times New Roman"/>
          <w:color w:val="292425"/>
          <w:spacing w:val="-1"/>
        </w:rPr>
        <w:t>or</w:t>
      </w:r>
    </w:p>
    <w:p w14:paraId="1363463C" w14:textId="77777777" w:rsidR="00A249AA" w:rsidRPr="007F25B6" w:rsidRDefault="00A249AA" w:rsidP="00A249AA">
      <w:pPr>
        <w:widowControl w:val="0"/>
        <w:autoSpaceDE w:val="0"/>
        <w:autoSpaceDN w:val="0"/>
        <w:adjustRightInd w:val="0"/>
        <w:spacing w:after="0" w:line="360" w:lineRule="auto"/>
        <w:ind w:left="1440"/>
        <w:jc w:val="both"/>
        <w:rPr>
          <w:rFonts w:ascii="Times New Roman" w:hAnsi="Times New Roman"/>
          <w:color w:val="000000"/>
        </w:rPr>
      </w:pPr>
      <w:r w:rsidRPr="007F25B6">
        <w:rPr>
          <w:rFonts w:ascii="Times New Roman" w:hAnsi="Times New Roman"/>
          <w:color w:val="292425"/>
        </w:rPr>
        <w:t xml:space="preserve">(c)    </w:t>
      </w:r>
      <w:r w:rsidRPr="007F25B6">
        <w:rPr>
          <w:rFonts w:ascii="Times New Roman" w:hAnsi="Times New Roman"/>
          <w:color w:val="292425"/>
          <w:spacing w:val="49"/>
        </w:rPr>
        <w:t xml:space="preserve"> </w:t>
      </w:r>
      <w:proofErr w:type="gramStart"/>
      <w:r w:rsidRPr="007F25B6">
        <w:rPr>
          <w:rFonts w:ascii="Times New Roman" w:hAnsi="Times New Roman"/>
          <w:color w:val="292425"/>
        </w:rPr>
        <w:t>holding</w:t>
      </w:r>
      <w:proofErr w:type="gramEnd"/>
      <w:r w:rsidRPr="007F25B6">
        <w:rPr>
          <w:rFonts w:ascii="Times New Roman" w:hAnsi="Times New Roman"/>
          <w:color w:val="292425"/>
        </w:rPr>
        <w:t xml:space="preserve"> a public hearing.</w:t>
      </w:r>
    </w:p>
    <w:p w14:paraId="628A2198" w14:textId="77777777" w:rsidR="00A249AA" w:rsidRPr="007F25B6" w:rsidRDefault="00A249AA" w:rsidP="00004671">
      <w:pPr>
        <w:pStyle w:val="Heading2"/>
        <w:rPr>
          <w:color w:val="000000"/>
        </w:rPr>
      </w:pPr>
      <w:bookmarkStart w:id="111" w:name="_Toc410965138"/>
      <w:r w:rsidRPr="007F25B6">
        <w:t xml:space="preserve"> </w:t>
      </w:r>
      <w:bookmarkStart w:id="112" w:name="_Toc427492883"/>
      <w:r w:rsidRPr="007F25B6">
        <w:t>Appointment of external specialist</w:t>
      </w:r>
      <w:bookmarkEnd w:id="111"/>
      <w:r w:rsidRPr="007F25B6">
        <w:t xml:space="preserve"> reviewer</w:t>
      </w:r>
      <w:bookmarkEnd w:id="112"/>
      <w:r w:rsidRPr="007F25B6">
        <w:t xml:space="preserve"> </w:t>
      </w:r>
    </w:p>
    <w:p w14:paraId="6837AE17" w14:textId="77777777" w:rsidR="00A249AA" w:rsidRPr="007F25B6" w:rsidRDefault="00A249AA" w:rsidP="00665FBF">
      <w:pPr>
        <w:pStyle w:val="ListParagraph"/>
        <w:widowControl w:val="0"/>
        <w:numPr>
          <w:ilvl w:val="0"/>
          <w:numId w:val="77"/>
        </w:numPr>
        <w:autoSpaceDE w:val="0"/>
        <w:autoSpaceDN w:val="0"/>
        <w:adjustRightInd w:val="0"/>
        <w:spacing w:after="0" w:line="360" w:lineRule="auto"/>
        <w:ind w:right="400"/>
        <w:jc w:val="both"/>
        <w:rPr>
          <w:rFonts w:ascii="Times New Roman" w:hAnsi="Times New Roman"/>
          <w:color w:val="000000"/>
        </w:rPr>
      </w:pPr>
      <w:r w:rsidRPr="007F25B6">
        <w:rPr>
          <w:rFonts w:ascii="Times New Roman" w:hAnsi="Times New Roman"/>
          <w:color w:val="292425"/>
        </w:rPr>
        <w:t xml:space="preserve">The </w:t>
      </w:r>
      <w:r w:rsidR="00665FBF" w:rsidRPr="00665FBF">
        <w:rPr>
          <w:rFonts w:ascii="Times New Roman" w:hAnsi="Times New Roman"/>
          <w:color w:val="292425"/>
        </w:rPr>
        <w:t>Environmental Commissioner</w:t>
      </w:r>
      <w:r>
        <w:rPr>
          <w:rFonts w:ascii="Times New Roman" w:hAnsi="Times New Roman"/>
          <w:color w:val="292425"/>
        </w:rPr>
        <w:t xml:space="preserve"> </w:t>
      </w:r>
      <w:r w:rsidRPr="007F25B6">
        <w:rPr>
          <w:rFonts w:ascii="Times New Roman" w:hAnsi="Times New Roman"/>
          <w:color w:val="292425"/>
        </w:rPr>
        <w:t xml:space="preserve">may appoint an external specialist reviewer and may recover costs from the </w:t>
      </w:r>
      <w:r w:rsidRPr="007F25B6">
        <w:rPr>
          <w:rFonts w:ascii="Times New Roman" w:hAnsi="Times New Roman"/>
          <w:color w:val="0000FF"/>
        </w:rPr>
        <w:t xml:space="preserve">organ of state or </w:t>
      </w:r>
      <w:r w:rsidRPr="007F25B6">
        <w:rPr>
          <w:rFonts w:ascii="Times New Roman" w:hAnsi="Times New Roman"/>
          <w:color w:val="292425"/>
        </w:rPr>
        <w:t>proponent in instances</w:t>
      </w:r>
      <w:r w:rsidRPr="007F25B6">
        <w:rPr>
          <w:rFonts w:ascii="Times New Roman" w:hAnsi="Times New Roman"/>
          <w:color w:val="292425"/>
          <w:spacing w:val="-1"/>
        </w:rPr>
        <w:t xml:space="preserve"> </w:t>
      </w:r>
      <w:r w:rsidRPr="007F25B6">
        <w:rPr>
          <w:rFonts w:ascii="Times New Roman" w:hAnsi="Times New Roman"/>
          <w:color w:val="292425"/>
        </w:rPr>
        <w:t>where</w:t>
      </w:r>
      <w:r w:rsidRPr="007F25B6">
        <w:rPr>
          <w:rFonts w:ascii="Times New Roman" w:hAnsi="Times New Roman"/>
          <w:color w:val="292425"/>
          <w:spacing w:val="-1"/>
        </w:rPr>
        <w:t xml:space="preserve"> </w:t>
      </w:r>
      <w:r w:rsidRPr="007F25B6">
        <w:rPr>
          <w:rFonts w:ascii="Times New Roman" w:hAnsi="Times New Roman"/>
          <w:color w:val="292425"/>
        </w:rPr>
        <w:t>-</w:t>
      </w:r>
    </w:p>
    <w:p w14:paraId="3B1E9B72" w14:textId="77777777" w:rsidR="00A249AA" w:rsidRPr="007F25B6" w:rsidRDefault="00A249AA" w:rsidP="00E63495">
      <w:pPr>
        <w:pStyle w:val="ListParagraph"/>
        <w:widowControl w:val="0"/>
        <w:numPr>
          <w:ilvl w:val="1"/>
          <w:numId w:val="77"/>
        </w:numPr>
        <w:tabs>
          <w:tab w:val="left" w:pos="1843"/>
        </w:tabs>
        <w:autoSpaceDE w:val="0"/>
        <w:autoSpaceDN w:val="0"/>
        <w:adjustRightInd w:val="0"/>
        <w:spacing w:after="0" w:line="360" w:lineRule="auto"/>
        <w:ind w:right="399"/>
        <w:jc w:val="both"/>
        <w:rPr>
          <w:rFonts w:ascii="Times New Roman" w:hAnsi="Times New Roman"/>
          <w:color w:val="000000"/>
        </w:rPr>
      </w:pPr>
      <w:r w:rsidRPr="007F25B6">
        <w:rPr>
          <w:rFonts w:ascii="Times New Roman" w:hAnsi="Times New Roman"/>
          <w:color w:val="292425"/>
        </w:rPr>
        <w:t>the technical knowledge required to review</w:t>
      </w:r>
      <w:r>
        <w:rPr>
          <w:rFonts w:ascii="Times New Roman" w:hAnsi="Times New Roman"/>
          <w:color w:val="292425"/>
        </w:rPr>
        <w:t xml:space="preserve"> any aspect of an assessment is </w:t>
      </w:r>
      <w:r w:rsidRPr="007F25B6">
        <w:rPr>
          <w:rFonts w:ascii="Times New Roman" w:hAnsi="Times New Roman"/>
          <w:color w:val="292425"/>
        </w:rPr>
        <w:t>not readily available within the Commission</w:t>
      </w:r>
      <w:r>
        <w:rPr>
          <w:rFonts w:ascii="Times New Roman" w:hAnsi="Times New Roman"/>
          <w:color w:val="292425"/>
        </w:rPr>
        <w:t xml:space="preserve"> or;</w:t>
      </w:r>
    </w:p>
    <w:p w14:paraId="203E3E41" w14:textId="77777777" w:rsidR="00A249AA" w:rsidRPr="00A249AA" w:rsidRDefault="00A249AA" w:rsidP="00E63495">
      <w:pPr>
        <w:pStyle w:val="ListParagraph"/>
        <w:widowControl w:val="0"/>
        <w:numPr>
          <w:ilvl w:val="1"/>
          <w:numId w:val="77"/>
        </w:numPr>
        <w:tabs>
          <w:tab w:val="left" w:pos="1843"/>
        </w:tabs>
        <w:autoSpaceDE w:val="0"/>
        <w:autoSpaceDN w:val="0"/>
        <w:adjustRightInd w:val="0"/>
        <w:spacing w:after="0" w:line="360" w:lineRule="auto"/>
        <w:ind w:right="399"/>
        <w:jc w:val="both"/>
        <w:rPr>
          <w:rFonts w:ascii="Times New Roman" w:hAnsi="Times New Roman"/>
          <w:color w:val="000000"/>
        </w:rPr>
      </w:pPr>
      <w:proofErr w:type="gramStart"/>
      <w:r w:rsidRPr="007F25B6">
        <w:rPr>
          <w:rFonts w:ascii="Times New Roman" w:hAnsi="Times New Roman"/>
          <w:color w:val="292425"/>
        </w:rPr>
        <w:t>a</w:t>
      </w:r>
      <w:proofErr w:type="gramEnd"/>
      <w:r w:rsidRPr="007F25B6">
        <w:rPr>
          <w:rFonts w:ascii="Times New Roman" w:hAnsi="Times New Roman"/>
          <w:color w:val="292425"/>
          <w:spacing w:val="-15"/>
        </w:rPr>
        <w:t xml:space="preserve"> </w:t>
      </w:r>
      <w:r w:rsidRPr="007F25B6">
        <w:rPr>
          <w:rFonts w:ascii="Times New Roman" w:hAnsi="Times New Roman"/>
          <w:color w:val="292425"/>
          <w:spacing w:val="-1"/>
        </w:rPr>
        <w:t>hig</w:t>
      </w:r>
      <w:r w:rsidRPr="007F25B6">
        <w:rPr>
          <w:rFonts w:ascii="Times New Roman" w:hAnsi="Times New Roman"/>
          <w:color w:val="292425"/>
        </w:rPr>
        <w:t>h</w:t>
      </w:r>
      <w:r w:rsidRPr="007F25B6">
        <w:rPr>
          <w:rFonts w:ascii="Times New Roman" w:hAnsi="Times New Roman"/>
          <w:color w:val="292425"/>
          <w:spacing w:val="-15"/>
        </w:rPr>
        <w:t xml:space="preserve"> </w:t>
      </w:r>
      <w:r w:rsidRPr="007F25B6">
        <w:rPr>
          <w:rFonts w:ascii="Times New Roman" w:hAnsi="Times New Roman"/>
          <w:color w:val="292425"/>
          <w:spacing w:val="-1"/>
        </w:rPr>
        <w:t>leve</w:t>
      </w:r>
      <w:r w:rsidRPr="007F25B6">
        <w:rPr>
          <w:rFonts w:ascii="Times New Roman" w:hAnsi="Times New Roman"/>
          <w:color w:val="292425"/>
        </w:rPr>
        <w:t>l</w:t>
      </w:r>
      <w:r w:rsidRPr="007F25B6">
        <w:rPr>
          <w:rFonts w:ascii="Times New Roman" w:hAnsi="Times New Roman"/>
          <w:color w:val="292425"/>
          <w:spacing w:val="-15"/>
        </w:rPr>
        <w:t xml:space="preserve"> </w:t>
      </w:r>
      <w:r w:rsidRPr="007F25B6">
        <w:rPr>
          <w:rFonts w:ascii="Times New Roman" w:hAnsi="Times New Roman"/>
          <w:color w:val="292425"/>
          <w:spacing w:val="-1"/>
        </w:rPr>
        <w:t>o</w:t>
      </w:r>
      <w:r w:rsidRPr="007F25B6">
        <w:rPr>
          <w:rFonts w:ascii="Times New Roman" w:hAnsi="Times New Roman"/>
          <w:color w:val="292425"/>
        </w:rPr>
        <w:t>f</w:t>
      </w:r>
      <w:r w:rsidRPr="007F25B6">
        <w:rPr>
          <w:rFonts w:ascii="Times New Roman" w:hAnsi="Times New Roman"/>
          <w:color w:val="292425"/>
          <w:spacing w:val="-15"/>
        </w:rPr>
        <w:t xml:space="preserve"> </w:t>
      </w:r>
      <w:r w:rsidRPr="007F25B6">
        <w:rPr>
          <w:rFonts w:ascii="Times New Roman" w:hAnsi="Times New Roman"/>
          <w:color w:val="292425"/>
          <w:spacing w:val="-1"/>
        </w:rPr>
        <w:t>objectivit</w:t>
      </w:r>
      <w:r w:rsidRPr="007F25B6">
        <w:rPr>
          <w:rFonts w:ascii="Times New Roman" w:hAnsi="Times New Roman"/>
          <w:color w:val="292425"/>
        </w:rPr>
        <w:t>y</w:t>
      </w:r>
      <w:r w:rsidRPr="007F25B6">
        <w:rPr>
          <w:rFonts w:ascii="Times New Roman" w:hAnsi="Times New Roman"/>
          <w:color w:val="292425"/>
          <w:spacing w:val="-15"/>
        </w:rPr>
        <w:t xml:space="preserve"> </w:t>
      </w:r>
      <w:r w:rsidRPr="007F25B6">
        <w:rPr>
          <w:rFonts w:ascii="Times New Roman" w:hAnsi="Times New Roman"/>
          <w:color w:val="292425"/>
          <w:spacing w:val="-1"/>
        </w:rPr>
        <w:t>i</w:t>
      </w:r>
      <w:r w:rsidRPr="007F25B6">
        <w:rPr>
          <w:rFonts w:ascii="Times New Roman" w:hAnsi="Times New Roman"/>
          <w:color w:val="292425"/>
        </w:rPr>
        <w:t>s</w:t>
      </w:r>
      <w:r w:rsidRPr="007F25B6">
        <w:rPr>
          <w:rFonts w:ascii="Times New Roman" w:hAnsi="Times New Roman"/>
          <w:color w:val="292425"/>
          <w:spacing w:val="-15"/>
        </w:rPr>
        <w:t xml:space="preserve"> </w:t>
      </w:r>
      <w:r w:rsidRPr="007F25B6">
        <w:rPr>
          <w:rFonts w:ascii="Times New Roman" w:hAnsi="Times New Roman"/>
          <w:color w:val="292425"/>
          <w:spacing w:val="-1"/>
        </w:rPr>
        <w:t>require</w:t>
      </w:r>
      <w:r w:rsidRPr="007F25B6">
        <w:rPr>
          <w:rFonts w:ascii="Times New Roman" w:hAnsi="Times New Roman"/>
          <w:color w:val="292425"/>
        </w:rPr>
        <w:t>d</w:t>
      </w:r>
      <w:r w:rsidRPr="007F25B6">
        <w:rPr>
          <w:rFonts w:ascii="Times New Roman" w:hAnsi="Times New Roman"/>
          <w:color w:val="292425"/>
          <w:spacing w:val="-15"/>
        </w:rPr>
        <w:t xml:space="preserve"> </w:t>
      </w:r>
      <w:r w:rsidRPr="007F25B6">
        <w:rPr>
          <w:rFonts w:ascii="Times New Roman" w:hAnsi="Times New Roman"/>
          <w:color w:val="292425"/>
          <w:spacing w:val="-1"/>
        </w:rPr>
        <w:t>whic</w:t>
      </w:r>
      <w:r w:rsidRPr="007F25B6">
        <w:rPr>
          <w:rFonts w:ascii="Times New Roman" w:hAnsi="Times New Roman"/>
          <w:color w:val="292425"/>
        </w:rPr>
        <w:t>h</w:t>
      </w:r>
      <w:r w:rsidRPr="007F25B6">
        <w:rPr>
          <w:rFonts w:ascii="Times New Roman" w:hAnsi="Times New Roman"/>
          <w:color w:val="292425"/>
          <w:spacing w:val="-15"/>
        </w:rPr>
        <w:t xml:space="preserve"> </w:t>
      </w:r>
      <w:r w:rsidRPr="007F25B6">
        <w:rPr>
          <w:rFonts w:ascii="Times New Roman" w:hAnsi="Times New Roman"/>
          <w:color w:val="292425"/>
          <w:spacing w:val="-1"/>
        </w:rPr>
        <w:t>i</w:t>
      </w:r>
      <w:r w:rsidRPr="007F25B6">
        <w:rPr>
          <w:rFonts w:ascii="Times New Roman" w:hAnsi="Times New Roman"/>
          <w:color w:val="292425"/>
        </w:rPr>
        <w:t>s</w:t>
      </w:r>
      <w:r w:rsidRPr="007F25B6">
        <w:rPr>
          <w:rFonts w:ascii="Times New Roman" w:hAnsi="Times New Roman"/>
          <w:color w:val="292425"/>
          <w:spacing w:val="-15"/>
        </w:rPr>
        <w:t xml:space="preserve"> </w:t>
      </w:r>
      <w:r w:rsidRPr="007F25B6">
        <w:rPr>
          <w:rFonts w:ascii="Times New Roman" w:hAnsi="Times New Roman"/>
          <w:color w:val="292425"/>
          <w:spacing w:val="-1"/>
        </w:rPr>
        <w:t>no</w:t>
      </w:r>
      <w:r w:rsidRPr="007F25B6">
        <w:rPr>
          <w:rFonts w:ascii="Times New Roman" w:hAnsi="Times New Roman"/>
          <w:color w:val="292425"/>
        </w:rPr>
        <w:t>t</w:t>
      </w:r>
      <w:r w:rsidRPr="007F25B6">
        <w:rPr>
          <w:rFonts w:ascii="Times New Roman" w:hAnsi="Times New Roman"/>
          <w:color w:val="292425"/>
          <w:spacing w:val="-15"/>
        </w:rPr>
        <w:t xml:space="preserve"> </w:t>
      </w:r>
      <w:r w:rsidRPr="007F25B6">
        <w:rPr>
          <w:rFonts w:ascii="Times New Roman" w:hAnsi="Times New Roman"/>
          <w:color w:val="292425"/>
          <w:spacing w:val="-1"/>
        </w:rPr>
        <w:t>apparen</w:t>
      </w:r>
      <w:r w:rsidRPr="007F25B6">
        <w:rPr>
          <w:rFonts w:ascii="Times New Roman" w:hAnsi="Times New Roman"/>
          <w:color w:val="292425"/>
        </w:rPr>
        <w:t>t</w:t>
      </w:r>
      <w:r w:rsidRPr="007F25B6">
        <w:rPr>
          <w:rFonts w:ascii="Times New Roman" w:hAnsi="Times New Roman"/>
          <w:color w:val="292425"/>
          <w:spacing w:val="-15"/>
        </w:rPr>
        <w:t xml:space="preserve"> </w:t>
      </w:r>
      <w:r w:rsidRPr="007F25B6">
        <w:rPr>
          <w:rFonts w:ascii="Times New Roman" w:hAnsi="Times New Roman"/>
          <w:color w:val="292425"/>
          <w:spacing w:val="-1"/>
        </w:rPr>
        <w:t>i</w:t>
      </w:r>
      <w:r w:rsidRPr="007F25B6">
        <w:rPr>
          <w:rFonts w:ascii="Times New Roman" w:hAnsi="Times New Roman"/>
          <w:color w:val="292425"/>
        </w:rPr>
        <w:t>n</w:t>
      </w:r>
      <w:r w:rsidRPr="007F25B6">
        <w:rPr>
          <w:rFonts w:ascii="Times New Roman" w:hAnsi="Times New Roman"/>
          <w:color w:val="292425"/>
          <w:spacing w:val="-15"/>
        </w:rPr>
        <w:t xml:space="preserve"> </w:t>
      </w:r>
      <w:r w:rsidRPr="007F25B6">
        <w:rPr>
          <w:rFonts w:ascii="Times New Roman" w:hAnsi="Times New Roman"/>
          <w:color w:val="292425"/>
          <w:spacing w:val="-1"/>
        </w:rPr>
        <w:t>th</w:t>
      </w:r>
      <w:r w:rsidRPr="007F25B6">
        <w:rPr>
          <w:rFonts w:ascii="Times New Roman" w:hAnsi="Times New Roman"/>
          <w:color w:val="292425"/>
        </w:rPr>
        <w:t>e</w:t>
      </w:r>
      <w:r w:rsidRPr="007F25B6">
        <w:rPr>
          <w:rFonts w:ascii="Times New Roman" w:hAnsi="Times New Roman"/>
          <w:color w:val="292425"/>
          <w:spacing w:val="-15"/>
        </w:rPr>
        <w:t xml:space="preserve"> </w:t>
      </w:r>
      <w:r w:rsidRPr="007F25B6">
        <w:rPr>
          <w:rFonts w:ascii="Times New Roman" w:hAnsi="Times New Roman"/>
          <w:color w:val="292425"/>
          <w:spacing w:val="-1"/>
        </w:rPr>
        <w:t xml:space="preserve">documents </w:t>
      </w:r>
      <w:r w:rsidRPr="007F25B6">
        <w:rPr>
          <w:rFonts w:ascii="Times New Roman" w:hAnsi="Times New Roman"/>
          <w:color w:val="292425"/>
        </w:rPr>
        <w:t xml:space="preserve">submitted, in order to ascertain whether the information contained  </w:t>
      </w:r>
      <w:r>
        <w:rPr>
          <w:rFonts w:ascii="Times New Roman" w:hAnsi="Times New Roman"/>
          <w:color w:val="292425"/>
        </w:rPr>
        <w:t>in</w:t>
      </w:r>
      <w:r w:rsidRPr="007F25B6">
        <w:rPr>
          <w:rFonts w:ascii="Times New Roman" w:hAnsi="Times New Roman"/>
          <w:color w:val="292425"/>
        </w:rPr>
        <w:t xml:space="preserve"> such documents</w:t>
      </w:r>
      <w:r w:rsidRPr="007F25B6">
        <w:rPr>
          <w:rFonts w:ascii="Times New Roman" w:hAnsi="Times New Roman"/>
          <w:color w:val="292425"/>
          <w:spacing w:val="-1"/>
        </w:rPr>
        <w:t xml:space="preserve"> </w:t>
      </w:r>
      <w:r w:rsidRPr="007F25B6">
        <w:rPr>
          <w:rFonts w:ascii="Times New Roman" w:hAnsi="Times New Roman"/>
          <w:color w:val="292425"/>
        </w:rPr>
        <w:t>is</w:t>
      </w:r>
      <w:r w:rsidRPr="007F25B6">
        <w:rPr>
          <w:rFonts w:ascii="Times New Roman" w:hAnsi="Times New Roman"/>
          <w:color w:val="292425"/>
          <w:spacing w:val="-1"/>
        </w:rPr>
        <w:t xml:space="preserve"> </w:t>
      </w:r>
      <w:r w:rsidRPr="007F25B6">
        <w:rPr>
          <w:rFonts w:ascii="Times New Roman" w:hAnsi="Times New Roman"/>
          <w:color w:val="292425"/>
        </w:rPr>
        <w:t>adequate</w:t>
      </w:r>
      <w:r w:rsidRPr="007F25B6">
        <w:rPr>
          <w:rFonts w:ascii="Times New Roman" w:hAnsi="Times New Roman"/>
          <w:color w:val="292425"/>
          <w:spacing w:val="-1"/>
        </w:rPr>
        <w:t xml:space="preserve"> </w:t>
      </w:r>
      <w:r w:rsidRPr="007F25B6">
        <w:rPr>
          <w:rFonts w:ascii="Times New Roman" w:hAnsi="Times New Roman"/>
          <w:color w:val="292425"/>
        </w:rPr>
        <w:t>for</w:t>
      </w:r>
      <w:r w:rsidRPr="007F25B6">
        <w:rPr>
          <w:rFonts w:ascii="Times New Roman" w:hAnsi="Times New Roman"/>
          <w:color w:val="292425"/>
          <w:spacing w:val="-1"/>
        </w:rPr>
        <w:t xml:space="preserve"> </w:t>
      </w:r>
      <w:r w:rsidRPr="007F25B6">
        <w:rPr>
          <w:rFonts w:ascii="Times New Roman" w:hAnsi="Times New Roman"/>
          <w:color w:val="292425"/>
        </w:rPr>
        <w:t>decision-making.</w:t>
      </w:r>
    </w:p>
    <w:p w14:paraId="0EE7154A" w14:textId="77777777" w:rsidR="00A249AA" w:rsidRPr="00A249AA" w:rsidRDefault="00A249AA" w:rsidP="00E63495">
      <w:pPr>
        <w:pStyle w:val="ListParagraph"/>
        <w:widowControl w:val="0"/>
        <w:numPr>
          <w:ilvl w:val="0"/>
          <w:numId w:val="77"/>
        </w:numPr>
        <w:autoSpaceDE w:val="0"/>
        <w:autoSpaceDN w:val="0"/>
        <w:adjustRightInd w:val="0"/>
        <w:spacing w:after="0" w:line="360" w:lineRule="auto"/>
        <w:ind w:right="401"/>
        <w:jc w:val="both"/>
        <w:rPr>
          <w:rFonts w:ascii="Times New Roman" w:hAnsi="Times New Roman"/>
          <w:color w:val="000000"/>
        </w:rPr>
      </w:pPr>
      <w:r w:rsidRPr="00A249AA">
        <w:rPr>
          <w:rFonts w:ascii="Times New Roman" w:hAnsi="Times New Roman"/>
          <w:color w:val="292425"/>
          <w:spacing w:val="-3"/>
        </w:rPr>
        <w:t>Th</w:t>
      </w:r>
      <w:r w:rsidRPr="00A249AA">
        <w:rPr>
          <w:rFonts w:ascii="Times New Roman" w:hAnsi="Times New Roman"/>
          <w:color w:val="292425"/>
        </w:rPr>
        <w:t>e</w:t>
      </w:r>
      <w:r w:rsidRPr="00A249AA">
        <w:rPr>
          <w:rFonts w:ascii="Times New Roman" w:hAnsi="Times New Roman"/>
          <w:color w:val="292425"/>
          <w:spacing w:val="-19"/>
        </w:rPr>
        <w:t xml:space="preserve"> </w:t>
      </w:r>
      <w:r w:rsidRPr="00A249AA">
        <w:rPr>
          <w:rFonts w:ascii="Times New Roman" w:hAnsi="Times New Roman"/>
          <w:color w:val="292425"/>
          <w:spacing w:val="-3"/>
        </w:rPr>
        <w:t>Environmenta</w:t>
      </w:r>
      <w:r w:rsidRPr="00A249AA">
        <w:rPr>
          <w:rFonts w:ascii="Times New Roman" w:hAnsi="Times New Roman"/>
          <w:color w:val="292425"/>
        </w:rPr>
        <w:t>l</w:t>
      </w:r>
      <w:r w:rsidRPr="00A249AA">
        <w:rPr>
          <w:rFonts w:ascii="Times New Roman" w:hAnsi="Times New Roman"/>
          <w:color w:val="292425"/>
          <w:spacing w:val="-19"/>
        </w:rPr>
        <w:t xml:space="preserve"> </w:t>
      </w:r>
      <w:r w:rsidRPr="00A249AA">
        <w:rPr>
          <w:rFonts w:ascii="Times New Roman" w:hAnsi="Times New Roman"/>
          <w:color w:val="292425"/>
          <w:spacing w:val="-3"/>
        </w:rPr>
        <w:t>Commissione</w:t>
      </w:r>
      <w:r w:rsidRPr="00A249AA">
        <w:rPr>
          <w:rFonts w:ascii="Times New Roman" w:hAnsi="Times New Roman"/>
          <w:color w:val="292425"/>
        </w:rPr>
        <w:t>r</w:t>
      </w:r>
      <w:r w:rsidRPr="00A249AA">
        <w:rPr>
          <w:rFonts w:ascii="Times New Roman" w:hAnsi="Times New Roman"/>
          <w:color w:val="292425"/>
          <w:spacing w:val="-19"/>
        </w:rPr>
        <w:t xml:space="preserve"> </w:t>
      </w:r>
      <w:r w:rsidRPr="00A249AA">
        <w:rPr>
          <w:rFonts w:ascii="Times New Roman" w:hAnsi="Times New Roman"/>
          <w:color w:val="292425"/>
          <w:spacing w:val="-3"/>
        </w:rPr>
        <w:t>ma</w:t>
      </w:r>
      <w:r w:rsidRPr="00A249AA">
        <w:rPr>
          <w:rFonts w:ascii="Times New Roman" w:hAnsi="Times New Roman"/>
          <w:color w:val="292425"/>
        </w:rPr>
        <w:t>y</w:t>
      </w:r>
      <w:r w:rsidRPr="00A249AA">
        <w:rPr>
          <w:rFonts w:ascii="Times New Roman" w:hAnsi="Times New Roman"/>
          <w:color w:val="292425"/>
          <w:spacing w:val="-19"/>
        </w:rPr>
        <w:t xml:space="preserve"> </w:t>
      </w:r>
      <w:r w:rsidRPr="00A249AA">
        <w:rPr>
          <w:rFonts w:ascii="Times New Roman" w:hAnsi="Times New Roman"/>
          <w:color w:val="292425"/>
          <w:spacing w:val="-3"/>
        </w:rPr>
        <w:t>orde</w:t>
      </w:r>
      <w:r w:rsidRPr="00A249AA">
        <w:rPr>
          <w:rFonts w:ascii="Times New Roman" w:hAnsi="Times New Roman"/>
          <w:color w:val="292425"/>
        </w:rPr>
        <w:t>r</w:t>
      </w:r>
      <w:r w:rsidRPr="00A249AA">
        <w:rPr>
          <w:rFonts w:ascii="Times New Roman" w:hAnsi="Times New Roman"/>
          <w:color w:val="292425"/>
          <w:spacing w:val="-19"/>
        </w:rPr>
        <w:t xml:space="preserve"> </w:t>
      </w:r>
      <w:r w:rsidRPr="00A249AA">
        <w:rPr>
          <w:rFonts w:ascii="Times New Roman" w:hAnsi="Times New Roman"/>
          <w:color w:val="292425"/>
          <w:spacing w:val="-3"/>
        </w:rPr>
        <w:t>th</w:t>
      </w:r>
      <w:r w:rsidRPr="00A249AA">
        <w:rPr>
          <w:rFonts w:ascii="Times New Roman" w:hAnsi="Times New Roman"/>
          <w:color w:val="292425"/>
        </w:rPr>
        <w:t>e</w:t>
      </w:r>
      <w:r w:rsidRPr="00A249AA">
        <w:rPr>
          <w:rFonts w:ascii="Times New Roman" w:hAnsi="Times New Roman"/>
          <w:color w:val="292425"/>
          <w:spacing w:val="-19"/>
        </w:rPr>
        <w:t xml:space="preserve"> </w:t>
      </w:r>
      <w:r w:rsidRPr="00A249AA">
        <w:rPr>
          <w:rFonts w:ascii="Times New Roman" w:hAnsi="Times New Roman"/>
          <w:color w:val="0000FF"/>
          <w:spacing w:val="-19"/>
        </w:rPr>
        <w:t xml:space="preserve">organ of state or </w:t>
      </w:r>
      <w:r w:rsidRPr="00A249AA">
        <w:rPr>
          <w:rFonts w:ascii="Times New Roman" w:hAnsi="Times New Roman"/>
          <w:color w:val="292425"/>
          <w:spacing w:val="-3"/>
        </w:rPr>
        <w:t>proponen</w:t>
      </w:r>
      <w:r w:rsidRPr="00A249AA">
        <w:rPr>
          <w:rFonts w:ascii="Times New Roman" w:hAnsi="Times New Roman"/>
          <w:color w:val="292425"/>
        </w:rPr>
        <w:t>t</w:t>
      </w:r>
      <w:r w:rsidRPr="00A249AA">
        <w:rPr>
          <w:rFonts w:ascii="Times New Roman" w:hAnsi="Times New Roman"/>
          <w:color w:val="292425"/>
          <w:spacing w:val="-19"/>
        </w:rPr>
        <w:t xml:space="preserve"> </w:t>
      </w:r>
      <w:r w:rsidRPr="00A249AA">
        <w:rPr>
          <w:rFonts w:ascii="Times New Roman" w:hAnsi="Times New Roman"/>
          <w:color w:val="292425"/>
          <w:spacing w:val="-3"/>
        </w:rPr>
        <w:t>t</w:t>
      </w:r>
      <w:r w:rsidRPr="00A249AA">
        <w:rPr>
          <w:rFonts w:ascii="Times New Roman" w:hAnsi="Times New Roman"/>
          <w:color w:val="292425"/>
        </w:rPr>
        <w:t>o</w:t>
      </w:r>
      <w:r w:rsidRPr="00A249AA">
        <w:rPr>
          <w:rFonts w:ascii="Times New Roman" w:hAnsi="Times New Roman"/>
          <w:color w:val="292425"/>
          <w:spacing w:val="-19"/>
        </w:rPr>
        <w:t xml:space="preserve"> </w:t>
      </w:r>
      <w:r w:rsidRPr="00A249AA">
        <w:rPr>
          <w:rFonts w:ascii="Times New Roman" w:hAnsi="Times New Roman"/>
          <w:color w:val="292425"/>
          <w:spacing w:val="-3"/>
        </w:rPr>
        <w:t>pa</w:t>
      </w:r>
      <w:r w:rsidRPr="00A249AA">
        <w:rPr>
          <w:rFonts w:ascii="Times New Roman" w:hAnsi="Times New Roman"/>
          <w:color w:val="292425"/>
        </w:rPr>
        <w:t>y</w:t>
      </w:r>
      <w:r w:rsidRPr="00A249AA">
        <w:rPr>
          <w:rFonts w:ascii="Times New Roman" w:hAnsi="Times New Roman"/>
          <w:color w:val="292425"/>
          <w:spacing w:val="-19"/>
        </w:rPr>
        <w:t xml:space="preserve"> </w:t>
      </w:r>
      <w:r w:rsidRPr="00A249AA">
        <w:rPr>
          <w:rFonts w:ascii="Times New Roman" w:hAnsi="Times New Roman"/>
          <w:color w:val="292425"/>
          <w:spacing w:val="-3"/>
        </w:rPr>
        <w:t xml:space="preserve">prescribed </w:t>
      </w:r>
      <w:r w:rsidRPr="00A249AA">
        <w:rPr>
          <w:rFonts w:ascii="Times New Roman" w:hAnsi="Times New Roman"/>
          <w:color w:val="292425"/>
        </w:rPr>
        <w:t>fees</w:t>
      </w:r>
      <w:r w:rsidRPr="00A249AA">
        <w:rPr>
          <w:rFonts w:ascii="Times New Roman" w:hAnsi="Times New Roman"/>
          <w:color w:val="292425"/>
          <w:spacing w:val="-14"/>
        </w:rPr>
        <w:t xml:space="preserve"> </w:t>
      </w:r>
      <w:r w:rsidRPr="00A249AA">
        <w:rPr>
          <w:rFonts w:ascii="Times New Roman" w:hAnsi="Times New Roman"/>
          <w:color w:val="292425"/>
        </w:rPr>
        <w:t>or</w:t>
      </w:r>
      <w:r w:rsidRPr="00A249AA">
        <w:rPr>
          <w:rFonts w:ascii="Times New Roman" w:hAnsi="Times New Roman"/>
          <w:color w:val="292425"/>
          <w:spacing w:val="-14"/>
        </w:rPr>
        <w:t xml:space="preserve"> </w:t>
      </w:r>
      <w:r w:rsidRPr="00A249AA">
        <w:rPr>
          <w:rFonts w:ascii="Times New Roman" w:hAnsi="Times New Roman"/>
          <w:color w:val="292425"/>
        </w:rPr>
        <w:t>charges</w:t>
      </w:r>
      <w:r w:rsidRPr="00A249AA">
        <w:rPr>
          <w:rFonts w:ascii="Times New Roman" w:hAnsi="Times New Roman"/>
          <w:color w:val="292425"/>
          <w:spacing w:val="-14"/>
        </w:rPr>
        <w:t xml:space="preserve"> </w:t>
      </w:r>
      <w:r w:rsidRPr="00A249AA">
        <w:rPr>
          <w:rFonts w:ascii="Times New Roman" w:hAnsi="Times New Roman"/>
          <w:color w:val="292425"/>
        </w:rPr>
        <w:t>for</w:t>
      </w:r>
      <w:r w:rsidRPr="00A249AA">
        <w:rPr>
          <w:rFonts w:ascii="Times New Roman" w:hAnsi="Times New Roman"/>
          <w:color w:val="292425"/>
          <w:spacing w:val="-14"/>
        </w:rPr>
        <w:t xml:space="preserve"> </w:t>
      </w:r>
      <w:r w:rsidRPr="00A249AA">
        <w:rPr>
          <w:rFonts w:ascii="Times New Roman" w:hAnsi="Times New Roman"/>
          <w:color w:val="292425"/>
        </w:rPr>
        <w:t>all</w:t>
      </w:r>
      <w:r w:rsidRPr="00A249AA">
        <w:rPr>
          <w:rFonts w:ascii="Times New Roman" w:hAnsi="Times New Roman"/>
          <w:color w:val="292425"/>
          <w:spacing w:val="-14"/>
        </w:rPr>
        <w:t xml:space="preserve"> </w:t>
      </w:r>
      <w:r w:rsidRPr="00A249AA">
        <w:rPr>
          <w:rFonts w:ascii="Times New Roman" w:hAnsi="Times New Roman"/>
          <w:color w:val="292425"/>
        </w:rPr>
        <w:t>or</w:t>
      </w:r>
      <w:r w:rsidRPr="00A249AA">
        <w:rPr>
          <w:rFonts w:ascii="Times New Roman" w:hAnsi="Times New Roman"/>
          <w:color w:val="292425"/>
          <w:spacing w:val="-14"/>
        </w:rPr>
        <w:t xml:space="preserve"> </w:t>
      </w:r>
      <w:r w:rsidRPr="00A249AA">
        <w:rPr>
          <w:rFonts w:ascii="Times New Roman" w:hAnsi="Times New Roman"/>
          <w:color w:val="292425"/>
        </w:rPr>
        <w:t>part</w:t>
      </w:r>
      <w:r w:rsidRPr="00A249AA">
        <w:rPr>
          <w:rFonts w:ascii="Times New Roman" w:hAnsi="Times New Roman"/>
          <w:color w:val="292425"/>
          <w:spacing w:val="-14"/>
        </w:rPr>
        <w:t xml:space="preserve"> </w:t>
      </w:r>
      <w:r w:rsidRPr="00A249AA">
        <w:rPr>
          <w:rFonts w:ascii="Times New Roman" w:hAnsi="Times New Roman"/>
          <w:color w:val="292425"/>
        </w:rPr>
        <w:t>of</w:t>
      </w:r>
      <w:r w:rsidRPr="00A249AA">
        <w:rPr>
          <w:rFonts w:ascii="Times New Roman" w:hAnsi="Times New Roman"/>
          <w:color w:val="292425"/>
          <w:spacing w:val="-14"/>
        </w:rPr>
        <w:t xml:space="preserve"> </w:t>
      </w:r>
      <w:r w:rsidRPr="00A249AA">
        <w:rPr>
          <w:rFonts w:ascii="Times New Roman" w:hAnsi="Times New Roman"/>
          <w:color w:val="292425"/>
        </w:rPr>
        <w:t>the</w:t>
      </w:r>
      <w:r w:rsidRPr="00A249AA">
        <w:rPr>
          <w:rFonts w:ascii="Times New Roman" w:hAnsi="Times New Roman"/>
          <w:color w:val="292425"/>
          <w:spacing w:val="-14"/>
        </w:rPr>
        <w:t xml:space="preserve"> </w:t>
      </w:r>
      <w:r w:rsidRPr="00A249AA">
        <w:rPr>
          <w:rFonts w:ascii="Times New Roman" w:hAnsi="Times New Roman"/>
          <w:color w:val="292425"/>
        </w:rPr>
        <w:t>costs</w:t>
      </w:r>
      <w:r w:rsidRPr="00A249AA">
        <w:rPr>
          <w:rFonts w:ascii="Times New Roman" w:hAnsi="Times New Roman"/>
          <w:color w:val="292425"/>
          <w:spacing w:val="-14"/>
        </w:rPr>
        <w:t xml:space="preserve"> </w:t>
      </w:r>
      <w:r w:rsidRPr="00A249AA">
        <w:rPr>
          <w:rFonts w:ascii="Times New Roman" w:hAnsi="Times New Roman"/>
          <w:color w:val="292425"/>
        </w:rPr>
        <w:t>that</w:t>
      </w:r>
      <w:r w:rsidRPr="00A249AA">
        <w:rPr>
          <w:rFonts w:ascii="Times New Roman" w:hAnsi="Times New Roman"/>
          <w:color w:val="292425"/>
          <w:spacing w:val="-14"/>
        </w:rPr>
        <w:t xml:space="preserve"> </w:t>
      </w:r>
      <w:r w:rsidRPr="00A249AA">
        <w:rPr>
          <w:rFonts w:ascii="Times New Roman" w:hAnsi="Times New Roman"/>
          <w:color w:val="292425"/>
        </w:rPr>
        <w:t>are</w:t>
      </w:r>
      <w:r w:rsidRPr="00A249AA">
        <w:rPr>
          <w:rFonts w:ascii="Times New Roman" w:hAnsi="Times New Roman"/>
          <w:color w:val="292425"/>
          <w:spacing w:val="-14"/>
        </w:rPr>
        <w:t xml:space="preserve"> </w:t>
      </w:r>
      <w:r w:rsidRPr="00A249AA">
        <w:rPr>
          <w:rFonts w:ascii="Times New Roman" w:hAnsi="Times New Roman"/>
          <w:color w:val="292425"/>
        </w:rPr>
        <w:t>incurred</w:t>
      </w:r>
      <w:r w:rsidRPr="00A249AA">
        <w:rPr>
          <w:rFonts w:ascii="Times New Roman" w:hAnsi="Times New Roman"/>
          <w:color w:val="292425"/>
          <w:spacing w:val="-14"/>
        </w:rPr>
        <w:t xml:space="preserve"> </w:t>
      </w:r>
      <w:r w:rsidRPr="00A249AA">
        <w:rPr>
          <w:rFonts w:ascii="Times New Roman" w:hAnsi="Times New Roman"/>
          <w:color w:val="292425"/>
        </w:rPr>
        <w:t>as</w:t>
      </w:r>
      <w:r w:rsidRPr="00A249AA">
        <w:rPr>
          <w:rFonts w:ascii="Times New Roman" w:hAnsi="Times New Roman"/>
          <w:color w:val="292425"/>
          <w:spacing w:val="-1"/>
        </w:rPr>
        <w:t xml:space="preserve"> </w:t>
      </w:r>
      <w:r w:rsidRPr="00A249AA">
        <w:rPr>
          <w:rFonts w:ascii="Times New Roman" w:hAnsi="Times New Roman"/>
          <w:color w:val="292425"/>
        </w:rPr>
        <w:t>the</w:t>
      </w:r>
      <w:r w:rsidRPr="00A249AA">
        <w:rPr>
          <w:rFonts w:ascii="Times New Roman" w:hAnsi="Times New Roman"/>
          <w:color w:val="292425"/>
          <w:spacing w:val="-1"/>
        </w:rPr>
        <w:t xml:space="preserve"> </w:t>
      </w:r>
      <w:r w:rsidRPr="00A249AA">
        <w:rPr>
          <w:rFonts w:ascii="Times New Roman" w:hAnsi="Times New Roman"/>
          <w:color w:val="292425"/>
        </w:rPr>
        <w:t>case</w:t>
      </w:r>
      <w:r w:rsidRPr="00A249AA">
        <w:rPr>
          <w:rFonts w:ascii="Times New Roman" w:hAnsi="Times New Roman"/>
          <w:color w:val="292425"/>
          <w:spacing w:val="-1"/>
        </w:rPr>
        <w:t xml:space="preserve"> </w:t>
      </w:r>
      <w:r w:rsidRPr="00A249AA">
        <w:rPr>
          <w:rFonts w:ascii="Times New Roman" w:hAnsi="Times New Roman"/>
          <w:color w:val="292425"/>
        </w:rPr>
        <w:t>may</w:t>
      </w:r>
      <w:r w:rsidRPr="00A249AA">
        <w:rPr>
          <w:rFonts w:ascii="Times New Roman" w:hAnsi="Times New Roman"/>
          <w:color w:val="292425"/>
          <w:spacing w:val="-1"/>
        </w:rPr>
        <w:t xml:space="preserve"> </w:t>
      </w:r>
      <w:r w:rsidRPr="00A249AA">
        <w:rPr>
          <w:rFonts w:ascii="Times New Roman" w:hAnsi="Times New Roman"/>
          <w:color w:val="292425"/>
        </w:rPr>
        <w:t>be,</w:t>
      </w:r>
      <w:r w:rsidRPr="00A249AA">
        <w:rPr>
          <w:rFonts w:ascii="Times New Roman" w:hAnsi="Times New Roman"/>
          <w:color w:val="292425"/>
          <w:spacing w:val="-1"/>
        </w:rPr>
        <w:t xml:space="preserve"> </w:t>
      </w:r>
      <w:r w:rsidRPr="00A249AA">
        <w:rPr>
          <w:rFonts w:ascii="Times New Roman" w:hAnsi="Times New Roman"/>
          <w:color w:val="292425"/>
        </w:rPr>
        <w:t>in</w:t>
      </w:r>
      <w:r w:rsidRPr="00A249AA">
        <w:rPr>
          <w:rFonts w:ascii="Times New Roman" w:hAnsi="Times New Roman"/>
          <w:color w:val="292425"/>
          <w:spacing w:val="-1"/>
        </w:rPr>
        <w:t xml:space="preserve"> </w:t>
      </w:r>
      <w:r w:rsidRPr="00A249AA">
        <w:rPr>
          <w:rFonts w:ascii="Times New Roman" w:hAnsi="Times New Roman"/>
          <w:color w:val="292425"/>
        </w:rPr>
        <w:t>carrying</w:t>
      </w:r>
      <w:r w:rsidRPr="00A249AA">
        <w:rPr>
          <w:rFonts w:ascii="Times New Roman" w:hAnsi="Times New Roman"/>
          <w:color w:val="292425"/>
          <w:spacing w:val="-1"/>
        </w:rPr>
        <w:t xml:space="preserve"> </w:t>
      </w:r>
      <w:r w:rsidRPr="00A249AA">
        <w:rPr>
          <w:rFonts w:ascii="Times New Roman" w:hAnsi="Times New Roman"/>
          <w:color w:val="292425"/>
        </w:rPr>
        <w:t>out</w:t>
      </w:r>
      <w:r w:rsidRPr="00A249AA">
        <w:rPr>
          <w:rFonts w:ascii="Times New Roman" w:hAnsi="Times New Roman"/>
          <w:color w:val="292425"/>
          <w:spacing w:val="-1"/>
        </w:rPr>
        <w:t xml:space="preserve"> </w:t>
      </w:r>
      <w:r w:rsidRPr="00A249AA">
        <w:rPr>
          <w:rFonts w:ascii="Times New Roman" w:hAnsi="Times New Roman"/>
          <w:color w:val="292425"/>
        </w:rPr>
        <w:t>an</w:t>
      </w:r>
      <w:r w:rsidRPr="00A249AA">
        <w:rPr>
          <w:rFonts w:ascii="Times New Roman" w:hAnsi="Times New Roman"/>
          <w:color w:val="292425"/>
          <w:spacing w:val="-1"/>
        </w:rPr>
        <w:t xml:space="preserve"> </w:t>
      </w:r>
      <w:r w:rsidRPr="00A249AA">
        <w:rPr>
          <w:rFonts w:ascii="Times New Roman" w:hAnsi="Times New Roman"/>
          <w:color w:val="292425"/>
        </w:rPr>
        <w:t>assessment</w:t>
      </w:r>
      <w:r w:rsidRPr="00A249AA">
        <w:rPr>
          <w:rFonts w:ascii="Times New Roman" w:hAnsi="Times New Roman"/>
          <w:color w:val="292425"/>
          <w:spacing w:val="-1"/>
        </w:rPr>
        <w:t xml:space="preserve"> </w:t>
      </w:r>
      <w:r w:rsidRPr="00A249AA">
        <w:rPr>
          <w:rFonts w:ascii="Times New Roman" w:hAnsi="Times New Roman"/>
          <w:color w:val="292425"/>
        </w:rPr>
        <w:t>under</w:t>
      </w:r>
      <w:r w:rsidRPr="00A249AA">
        <w:rPr>
          <w:rFonts w:ascii="Times New Roman" w:hAnsi="Times New Roman"/>
          <w:color w:val="292425"/>
          <w:spacing w:val="-1"/>
        </w:rPr>
        <w:t xml:space="preserve"> </w:t>
      </w:r>
      <w:r w:rsidRPr="00A249AA">
        <w:rPr>
          <w:rFonts w:ascii="Times New Roman" w:hAnsi="Times New Roman"/>
          <w:color w:val="292425"/>
        </w:rPr>
        <w:t>this</w:t>
      </w:r>
      <w:r w:rsidRPr="00A249AA">
        <w:rPr>
          <w:rFonts w:ascii="Times New Roman" w:hAnsi="Times New Roman"/>
          <w:color w:val="292425"/>
          <w:spacing w:val="-1"/>
        </w:rPr>
        <w:t xml:space="preserve"> </w:t>
      </w:r>
      <w:r w:rsidRPr="00A249AA">
        <w:rPr>
          <w:rFonts w:ascii="Times New Roman" w:hAnsi="Times New Roman"/>
          <w:color w:val="292425"/>
        </w:rPr>
        <w:t>Act.</w:t>
      </w:r>
    </w:p>
    <w:p w14:paraId="52286AE8" w14:textId="77777777" w:rsidR="00A249AA" w:rsidRPr="007F25B6" w:rsidRDefault="00A249AA" w:rsidP="00004671">
      <w:pPr>
        <w:pStyle w:val="Heading2"/>
      </w:pPr>
      <w:bookmarkStart w:id="113" w:name="_Toc427492884"/>
      <w:r w:rsidRPr="007F25B6">
        <w:t>Public hearing</w:t>
      </w:r>
      <w:bookmarkEnd w:id="113"/>
      <w:r w:rsidRPr="007F25B6">
        <w:t xml:space="preserve">  </w:t>
      </w:r>
    </w:p>
    <w:p w14:paraId="739A3ADE" w14:textId="77777777" w:rsidR="00A249AA" w:rsidRDefault="00A249AA" w:rsidP="00E63495">
      <w:pPr>
        <w:pStyle w:val="ListParagraph"/>
        <w:widowControl w:val="0"/>
        <w:numPr>
          <w:ilvl w:val="0"/>
          <w:numId w:val="51"/>
        </w:numPr>
        <w:autoSpaceDE w:val="0"/>
        <w:autoSpaceDN w:val="0"/>
        <w:adjustRightInd w:val="0"/>
        <w:spacing w:after="0" w:line="360" w:lineRule="auto"/>
        <w:ind w:right="395"/>
        <w:jc w:val="both"/>
        <w:rPr>
          <w:rFonts w:ascii="Times New Roman" w:hAnsi="Times New Roman"/>
          <w:color w:val="0000FF"/>
          <w:spacing w:val="6"/>
        </w:rPr>
      </w:pPr>
      <w:r w:rsidRPr="007F25B6">
        <w:rPr>
          <w:rFonts w:ascii="Times New Roman" w:hAnsi="Times New Roman"/>
          <w:color w:val="0000FF"/>
          <w:spacing w:val="6"/>
        </w:rPr>
        <w:t xml:space="preserve">The Commission may, at its own cost </w:t>
      </w:r>
      <w:r>
        <w:rPr>
          <w:rFonts w:ascii="Times New Roman" w:hAnsi="Times New Roman"/>
          <w:color w:val="0000FF"/>
          <w:spacing w:val="6"/>
        </w:rPr>
        <w:t>organise and hold</w:t>
      </w:r>
      <w:r w:rsidRPr="007F25B6">
        <w:rPr>
          <w:rFonts w:ascii="Times New Roman" w:hAnsi="Times New Roman"/>
          <w:color w:val="0000FF"/>
          <w:spacing w:val="6"/>
        </w:rPr>
        <w:t xml:space="preserve"> a public hearing as part of the further public consultation</w:t>
      </w:r>
      <w:r>
        <w:rPr>
          <w:rFonts w:ascii="Times New Roman" w:hAnsi="Times New Roman"/>
          <w:color w:val="0000FF"/>
          <w:spacing w:val="6"/>
        </w:rPr>
        <w:t xml:space="preserve"> process for applications for environmental clearance certificate due to-</w:t>
      </w:r>
    </w:p>
    <w:p w14:paraId="7ED148C3" w14:textId="77777777" w:rsidR="00A249AA" w:rsidRDefault="00A249AA" w:rsidP="00E63495">
      <w:pPr>
        <w:pStyle w:val="ListParagraph"/>
        <w:widowControl w:val="0"/>
        <w:numPr>
          <w:ilvl w:val="1"/>
          <w:numId w:val="51"/>
        </w:numPr>
        <w:autoSpaceDE w:val="0"/>
        <w:autoSpaceDN w:val="0"/>
        <w:adjustRightInd w:val="0"/>
        <w:spacing w:after="0" w:line="360" w:lineRule="auto"/>
        <w:ind w:right="395"/>
        <w:jc w:val="both"/>
        <w:rPr>
          <w:rFonts w:ascii="Times New Roman" w:hAnsi="Times New Roman"/>
          <w:color w:val="0000FF"/>
          <w:spacing w:val="6"/>
        </w:rPr>
      </w:pPr>
      <w:r>
        <w:rPr>
          <w:rFonts w:ascii="Times New Roman" w:hAnsi="Times New Roman"/>
          <w:color w:val="0000FF"/>
          <w:spacing w:val="6"/>
        </w:rPr>
        <w:lastRenderedPageBreak/>
        <w:t>national security or public interest or ;</w:t>
      </w:r>
    </w:p>
    <w:p w14:paraId="3DE15341" w14:textId="77777777" w:rsidR="00A249AA" w:rsidRDefault="00A249AA" w:rsidP="00665FBF">
      <w:pPr>
        <w:pStyle w:val="ListParagraph"/>
        <w:widowControl w:val="0"/>
        <w:numPr>
          <w:ilvl w:val="1"/>
          <w:numId w:val="51"/>
        </w:numPr>
        <w:autoSpaceDE w:val="0"/>
        <w:autoSpaceDN w:val="0"/>
        <w:adjustRightInd w:val="0"/>
        <w:spacing w:after="0" w:line="360" w:lineRule="auto"/>
        <w:ind w:right="395"/>
        <w:jc w:val="both"/>
        <w:rPr>
          <w:rFonts w:ascii="Times New Roman" w:hAnsi="Times New Roman"/>
          <w:color w:val="0000FF"/>
          <w:spacing w:val="6"/>
        </w:rPr>
      </w:pPr>
      <w:proofErr w:type="gramStart"/>
      <w:r>
        <w:rPr>
          <w:rFonts w:ascii="Times New Roman" w:hAnsi="Times New Roman"/>
          <w:color w:val="0000FF"/>
          <w:spacing w:val="6"/>
        </w:rPr>
        <w:t>as</w:t>
      </w:r>
      <w:proofErr w:type="gramEnd"/>
      <w:r>
        <w:rPr>
          <w:rFonts w:ascii="Times New Roman" w:hAnsi="Times New Roman"/>
          <w:color w:val="0000FF"/>
          <w:spacing w:val="6"/>
        </w:rPr>
        <w:t xml:space="preserve"> may be direct by Cabinet for decisions on applications with national security or public interests submitted by the </w:t>
      </w:r>
      <w:r w:rsidR="00665FBF" w:rsidRPr="00665FBF">
        <w:rPr>
          <w:rFonts w:ascii="Times New Roman" w:hAnsi="Times New Roman"/>
          <w:color w:val="0000FF"/>
          <w:spacing w:val="6"/>
        </w:rPr>
        <w:t xml:space="preserve">Environmental Commissioner </w:t>
      </w:r>
      <w:r>
        <w:rPr>
          <w:rFonts w:ascii="Times New Roman" w:hAnsi="Times New Roman"/>
          <w:color w:val="0000FF"/>
          <w:spacing w:val="6"/>
        </w:rPr>
        <w:t>to Cabinet</w:t>
      </w:r>
      <w:r w:rsidR="00665FBF">
        <w:rPr>
          <w:rFonts w:ascii="Times New Roman" w:hAnsi="Times New Roman"/>
          <w:color w:val="0000FF"/>
          <w:spacing w:val="6"/>
        </w:rPr>
        <w:t xml:space="preserve"> through the Minster</w:t>
      </w:r>
      <w:r>
        <w:rPr>
          <w:rFonts w:ascii="Times New Roman" w:hAnsi="Times New Roman"/>
          <w:color w:val="0000FF"/>
          <w:spacing w:val="6"/>
        </w:rPr>
        <w:t xml:space="preserve">. </w:t>
      </w:r>
    </w:p>
    <w:p w14:paraId="0843CC8B" w14:textId="77777777" w:rsidR="00A249AA" w:rsidRPr="00EB2FEE" w:rsidRDefault="00A249AA" w:rsidP="00E63495">
      <w:pPr>
        <w:pStyle w:val="ListParagraph"/>
        <w:widowControl w:val="0"/>
        <w:numPr>
          <w:ilvl w:val="0"/>
          <w:numId w:val="51"/>
        </w:numPr>
        <w:autoSpaceDE w:val="0"/>
        <w:autoSpaceDN w:val="0"/>
        <w:adjustRightInd w:val="0"/>
        <w:spacing w:after="0" w:line="360" w:lineRule="auto"/>
        <w:ind w:right="399"/>
        <w:jc w:val="both"/>
        <w:rPr>
          <w:rFonts w:ascii="Times New Roman" w:hAnsi="Times New Roman"/>
          <w:color w:val="000000"/>
        </w:rPr>
      </w:pPr>
      <w:r w:rsidRPr="00EB2FEE">
        <w:rPr>
          <w:rFonts w:ascii="Times New Roman" w:hAnsi="Times New Roman"/>
          <w:color w:val="292425"/>
        </w:rPr>
        <w:t>At</w:t>
      </w:r>
      <w:r w:rsidRPr="00EB2FEE">
        <w:rPr>
          <w:rFonts w:ascii="Times New Roman" w:hAnsi="Times New Roman"/>
          <w:color w:val="292425"/>
          <w:spacing w:val="-4"/>
        </w:rPr>
        <w:t xml:space="preserve"> </w:t>
      </w:r>
      <w:r w:rsidRPr="00EB2FEE">
        <w:rPr>
          <w:rFonts w:ascii="Times New Roman" w:hAnsi="Times New Roman"/>
          <w:color w:val="292425"/>
        </w:rPr>
        <w:t>least</w:t>
      </w:r>
      <w:r w:rsidRPr="00EB2FEE">
        <w:rPr>
          <w:rFonts w:ascii="Times New Roman" w:hAnsi="Times New Roman"/>
          <w:color w:val="292425"/>
          <w:spacing w:val="-4"/>
        </w:rPr>
        <w:t xml:space="preserve"> </w:t>
      </w:r>
      <w:r w:rsidRPr="00EB2FEE">
        <w:rPr>
          <w:rFonts w:ascii="Times New Roman" w:hAnsi="Times New Roman"/>
          <w:color w:val="292425"/>
        </w:rPr>
        <w:t>14</w:t>
      </w:r>
      <w:r w:rsidRPr="00EB2FEE">
        <w:rPr>
          <w:rFonts w:ascii="Times New Roman" w:hAnsi="Times New Roman"/>
          <w:color w:val="292425"/>
          <w:spacing w:val="-4"/>
        </w:rPr>
        <w:t xml:space="preserve"> </w:t>
      </w:r>
      <w:r w:rsidRPr="00EB2FEE">
        <w:rPr>
          <w:rFonts w:ascii="Times New Roman" w:hAnsi="Times New Roman"/>
          <w:color w:val="292425"/>
        </w:rPr>
        <w:t>days</w:t>
      </w:r>
      <w:r w:rsidRPr="00EB2FEE">
        <w:rPr>
          <w:rFonts w:ascii="Times New Roman" w:hAnsi="Times New Roman"/>
          <w:color w:val="292425"/>
          <w:spacing w:val="-4"/>
        </w:rPr>
        <w:t xml:space="preserve"> </w:t>
      </w:r>
      <w:r w:rsidRPr="00EB2FEE">
        <w:rPr>
          <w:rFonts w:ascii="Times New Roman" w:hAnsi="Times New Roman"/>
          <w:color w:val="292425"/>
        </w:rPr>
        <w:t>before</w:t>
      </w:r>
      <w:r w:rsidRPr="00EB2FEE">
        <w:rPr>
          <w:rFonts w:ascii="Times New Roman" w:hAnsi="Times New Roman"/>
          <w:color w:val="292425"/>
          <w:spacing w:val="-4"/>
        </w:rPr>
        <w:t xml:space="preserve"> </w:t>
      </w:r>
      <w:r w:rsidRPr="00EB2FEE">
        <w:rPr>
          <w:rFonts w:ascii="Times New Roman" w:hAnsi="Times New Roman"/>
          <w:color w:val="292425"/>
        </w:rPr>
        <w:t>the</w:t>
      </w:r>
      <w:r w:rsidRPr="00EB2FEE">
        <w:rPr>
          <w:rFonts w:ascii="Times New Roman" w:hAnsi="Times New Roman"/>
          <w:color w:val="292425"/>
          <w:spacing w:val="-4"/>
        </w:rPr>
        <w:t xml:space="preserve"> </w:t>
      </w:r>
      <w:r w:rsidRPr="00EB2FEE">
        <w:rPr>
          <w:rFonts w:ascii="Times New Roman" w:hAnsi="Times New Roman"/>
          <w:color w:val="292425"/>
        </w:rPr>
        <w:t>date</w:t>
      </w:r>
      <w:r w:rsidRPr="00EB2FEE">
        <w:rPr>
          <w:rFonts w:ascii="Times New Roman" w:hAnsi="Times New Roman"/>
          <w:color w:val="292425"/>
          <w:spacing w:val="-4"/>
        </w:rPr>
        <w:t xml:space="preserve"> </w:t>
      </w:r>
      <w:r w:rsidRPr="00EB2FEE">
        <w:rPr>
          <w:rFonts w:ascii="Times New Roman" w:hAnsi="Times New Roman"/>
          <w:color w:val="292425"/>
        </w:rPr>
        <w:t>fixed</w:t>
      </w:r>
      <w:r w:rsidRPr="00EB2FEE">
        <w:rPr>
          <w:rFonts w:ascii="Times New Roman" w:hAnsi="Times New Roman"/>
          <w:color w:val="292425"/>
          <w:spacing w:val="-4"/>
        </w:rPr>
        <w:t xml:space="preserve"> </w:t>
      </w:r>
      <w:r w:rsidRPr="00EB2FEE">
        <w:rPr>
          <w:rFonts w:ascii="Times New Roman" w:hAnsi="Times New Roman"/>
          <w:color w:val="292425"/>
        </w:rPr>
        <w:t>for</w:t>
      </w:r>
      <w:r w:rsidRPr="00EB2FEE">
        <w:rPr>
          <w:rFonts w:ascii="Times New Roman" w:hAnsi="Times New Roman"/>
          <w:color w:val="292425"/>
          <w:spacing w:val="-4"/>
        </w:rPr>
        <w:t xml:space="preserve"> </w:t>
      </w:r>
      <w:r w:rsidRPr="00EB2FEE">
        <w:rPr>
          <w:rFonts w:ascii="Times New Roman" w:hAnsi="Times New Roman"/>
          <w:color w:val="292425"/>
        </w:rPr>
        <w:t>the</w:t>
      </w:r>
      <w:r w:rsidRPr="00EB2FEE">
        <w:rPr>
          <w:rFonts w:ascii="Times New Roman" w:hAnsi="Times New Roman"/>
          <w:color w:val="292425"/>
          <w:spacing w:val="-4"/>
        </w:rPr>
        <w:t xml:space="preserve"> </w:t>
      </w:r>
      <w:r w:rsidRPr="00EB2FEE">
        <w:rPr>
          <w:rFonts w:ascii="Times New Roman" w:hAnsi="Times New Roman"/>
          <w:color w:val="292425"/>
        </w:rPr>
        <w:t>holding</w:t>
      </w:r>
      <w:r w:rsidRPr="00EB2FEE">
        <w:rPr>
          <w:rFonts w:ascii="Times New Roman" w:hAnsi="Times New Roman"/>
          <w:color w:val="292425"/>
          <w:spacing w:val="-4"/>
        </w:rPr>
        <w:t xml:space="preserve"> </w:t>
      </w:r>
      <w:r w:rsidRPr="00EB2FEE">
        <w:rPr>
          <w:rFonts w:ascii="Times New Roman" w:hAnsi="Times New Roman"/>
          <w:color w:val="292425"/>
        </w:rPr>
        <w:t>of</w:t>
      </w:r>
      <w:r w:rsidRPr="00EB2FEE">
        <w:rPr>
          <w:rFonts w:ascii="Times New Roman" w:hAnsi="Times New Roman"/>
          <w:color w:val="292425"/>
          <w:spacing w:val="-4"/>
        </w:rPr>
        <w:t xml:space="preserve"> </w:t>
      </w:r>
      <w:r w:rsidRPr="00EB2FEE">
        <w:rPr>
          <w:rFonts w:ascii="Times New Roman" w:hAnsi="Times New Roman"/>
          <w:color w:val="292425"/>
        </w:rPr>
        <w:t>a</w:t>
      </w:r>
      <w:r w:rsidRPr="00EB2FEE">
        <w:rPr>
          <w:rFonts w:ascii="Times New Roman" w:hAnsi="Times New Roman"/>
          <w:color w:val="292425"/>
          <w:spacing w:val="-4"/>
        </w:rPr>
        <w:t xml:space="preserve"> </w:t>
      </w:r>
      <w:r w:rsidRPr="00EB2FEE">
        <w:rPr>
          <w:rFonts w:ascii="Times New Roman" w:hAnsi="Times New Roman"/>
          <w:color w:val="292425"/>
        </w:rPr>
        <w:t>public</w:t>
      </w:r>
      <w:r w:rsidRPr="00EB2FEE">
        <w:rPr>
          <w:rFonts w:ascii="Times New Roman" w:hAnsi="Times New Roman"/>
          <w:color w:val="292425"/>
          <w:spacing w:val="-4"/>
        </w:rPr>
        <w:t xml:space="preserve"> </w:t>
      </w:r>
      <w:r w:rsidRPr="00EB2FEE">
        <w:rPr>
          <w:rFonts w:ascii="Times New Roman" w:hAnsi="Times New Roman"/>
          <w:color w:val="292425"/>
        </w:rPr>
        <w:t>hearing</w:t>
      </w:r>
      <w:r w:rsidRPr="00EB2FEE">
        <w:rPr>
          <w:rFonts w:ascii="Times New Roman" w:hAnsi="Times New Roman"/>
          <w:color w:val="292425"/>
          <w:spacing w:val="-4"/>
        </w:rPr>
        <w:t xml:space="preserve"> </w:t>
      </w:r>
      <w:r w:rsidRPr="00EB2FEE">
        <w:rPr>
          <w:rFonts w:ascii="Times New Roman" w:hAnsi="Times New Roman"/>
          <w:color w:val="292425"/>
        </w:rPr>
        <w:t>the Environmental Commissioner must give notice of the public hearing -</w:t>
      </w:r>
    </w:p>
    <w:p w14:paraId="2C0AA180" w14:textId="77777777" w:rsidR="00A249AA" w:rsidRPr="00EB2FEE" w:rsidRDefault="00A249AA" w:rsidP="00E63495">
      <w:pPr>
        <w:pStyle w:val="ListParagraph"/>
        <w:widowControl w:val="0"/>
        <w:numPr>
          <w:ilvl w:val="1"/>
          <w:numId w:val="51"/>
        </w:numPr>
        <w:autoSpaceDE w:val="0"/>
        <w:autoSpaceDN w:val="0"/>
        <w:adjustRightInd w:val="0"/>
        <w:spacing w:after="0" w:line="360" w:lineRule="auto"/>
        <w:jc w:val="both"/>
        <w:rPr>
          <w:rFonts w:ascii="Times New Roman" w:hAnsi="Times New Roman"/>
          <w:color w:val="000000"/>
        </w:rPr>
      </w:pPr>
      <w:r w:rsidRPr="00EB2FEE">
        <w:rPr>
          <w:rFonts w:ascii="Times New Roman" w:hAnsi="Times New Roman"/>
          <w:color w:val="292425"/>
        </w:rPr>
        <w:t xml:space="preserve">in the prescribed manner to the </w:t>
      </w:r>
      <w:r w:rsidRPr="00EB2FEE">
        <w:rPr>
          <w:rFonts w:ascii="Times New Roman" w:hAnsi="Times New Roman"/>
          <w:color w:val="0000FF"/>
        </w:rPr>
        <w:t xml:space="preserve">organ of state or </w:t>
      </w:r>
      <w:r w:rsidRPr="00EB2FEE">
        <w:rPr>
          <w:rFonts w:ascii="Times New Roman" w:hAnsi="Times New Roman"/>
          <w:color w:val="292425"/>
        </w:rPr>
        <w:t>proponent;</w:t>
      </w:r>
    </w:p>
    <w:p w14:paraId="2EE27D66" w14:textId="77777777" w:rsidR="00A249AA" w:rsidRPr="00EB2FEE" w:rsidRDefault="00A249AA" w:rsidP="00E63495">
      <w:pPr>
        <w:pStyle w:val="ListParagraph"/>
        <w:widowControl w:val="0"/>
        <w:numPr>
          <w:ilvl w:val="1"/>
          <w:numId w:val="51"/>
        </w:numPr>
        <w:autoSpaceDE w:val="0"/>
        <w:autoSpaceDN w:val="0"/>
        <w:adjustRightInd w:val="0"/>
        <w:spacing w:after="0" w:line="360" w:lineRule="auto"/>
        <w:ind w:right="397"/>
        <w:jc w:val="both"/>
        <w:rPr>
          <w:rFonts w:ascii="Times New Roman" w:hAnsi="Times New Roman"/>
          <w:color w:val="000000"/>
        </w:rPr>
      </w:pPr>
      <w:r w:rsidRPr="00EB2FEE">
        <w:rPr>
          <w:rFonts w:ascii="Times New Roman" w:hAnsi="Times New Roman"/>
          <w:color w:val="292425"/>
          <w:spacing w:val="2"/>
        </w:rPr>
        <w:t>i</w:t>
      </w:r>
      <w:r w:rsidRPr="00EB2FEE">
        <w:rPr>
          <w:rFonts w:ascii="Times New Roman" w:hAnsi="Times New Roman"/>
          <w:color w:val="292425"/>
        </w:rPr>
        <w:t xml:space="preserve">n </w:t>
      </w:r>
      <w:r w:rsidRPr="00EB2FEE">
        <w:rPr>
          <w:rFonts w:ascii="Times New Roman" w:hAnsi="Times New Roman"/>
          <w:color w:val="292425"/>
          <w:spacing w:val="2"/>
        </w:rPr>
        <w:t>writin</w:t>
      </w:r>
      <w:r w:rsidRPr="00EB2FEE">
        <w:rPr>
          <w:rFonts w:ascii="Times New Roman" w:hAnsi="Times New Roman"/>
          <w:color w:val="292425"/>
        </w:rPr>
        <w:t xml:space="preserve">g </w:t>
      </w:r>
      <w:r w:rsidRPr="00EB2FEE">
        <w:rPr>
          <w:rFonts w:ascii="Times New Roman" w:hAnsi="Times New Roman"/>
          <w:color w:val="292425"/>
          <w:spacing w:val="2"/>
        </w:rPr>
        <w:t>t</w:t>
      </w:r>
      <w:r w:rsidRPr="00EB2FEE">
        <w:rPr>
          <w:rFonts w:ascii="Times New Roman" w:hAnsi="Times New Roman"/>
          <w:color w:val="292425"/>
        </w:rPr>
        <w:t xml:space="preserve">o </w:t>
      </w:r>
      <w:r w:rsidRPr="00EB2FEE">
        <w:rPr>
          <w:rFonts w:ascii="Times New Roman" w:hAnsi="Times New Roman"/>
          <w:color w:val="292425"/>
          <w:spacing w:val="2"/>
        </w:rPr>
        <w:t>ever</w:t>
      </w:r>
      <w:r w:rsidRPr="00EB2FEE">
        <w:rPr>
          <w:rFonts w:ascii="Times New Roman" w:hAnsi="Times New Roman"/>
          <w:color w:val="292425"/>
        </w:rPr>
        <w:t xml:space="preserve">y </w:t>
      </w:r>
      <w:r w:rsidRPr="00EB2FEE">
        <w:rPr>
          <w:rFonts w:ascii="Times New Roman" w:hAnsi="Times New Roman"/>
          <w:color w:val="292425"/>
          <w:spacing w:val="2"/>
        </w:rPr>
        <w:t>perso</w:t>
      </w:r>
      <w:r w:rsidRPr="00EB2FEE">
        <w:rPr>
          <w:rFonts w:ascii="Times New Roman" w:hAnsi="Times New Roman"/>
          <w:color w:val="292425"/>
        </w:rPr>
        <w:t xml:space="preserve">n </w:t>
      </w:r>
      <w:r w:rsidRPr="00EB2FEE">
        <w:rPr>
          <w:rFonts w:ascii="Times New Roman" w:hAnsi="Times New Roman"/>
          <w:color w:val="292425"/>
          <w:spacing w:val="2"/>
        </w:rPr>
        <w:t>fro</w:t>
      </w:r>
      <w:r w:rsidRPr="00EB2FEE">
        <w:rPr>
          <w:rFonts w:ascii="Times New Roman" w:hAnsi="Times New Roman"/>
          <w:color w:val="292425"/>
        </w:rPr>
        <w:t xml:space="preserve">m </w:t>
      </w:r>
      <w:r w:rsidRPr="00EB2FEE">
        <w:rPr>
          <w:rFonts w:ascii="Times New Roman" w:hAnsi="Times New Roman"/>
          <w:color w:val="292425"/>
          <w:spacing w:val="2"/>
        </w:rPr>
        <w:t>who</w:t>
      </w:r>
      <w:r w:rsidRPr="00EB2FEE">
        <w:rPr>
          <w:rFonts w:ascii="Times New Roman" w:hAnsi="Times New Roman"/>
          <w:color w:val="292425"/>
        </w:rPr>
        <w:t xml:space="preserve">m a </w:t>
      </w:r>
      <w:r w:rsidRPr="00EB2FEE">
        <w:rPr>
          <w:rFonts w:ascii="Times New Roman" w:hAnsi="Times New Roman"/>
          <w:color w:val="292425"/>
          <w:spacing w:val="2"/>
        </w:rPr>
        <w:t>submissio</w:t>
      </w:r>
      <w:r w:rsidRPr="00EB2FEE">
        <w:rPr>
          <w:rFonts w:ascii="Times New Roman" w:hAnsi="Times New Roman"/>
          <w:color w:val="292425"/>
        </w:rPr>
        <w:t xml:space="preserve">n </w:t>
      </w:r>
      <w:r w:rsidRPr="00EB2FEE">
        <w:rPr>
          <w:rFonts w:ascii="Times New Roman" w:hAnsi="Times New Roman"/>
          <w:color w:val="292425"/>
          <w:spacing w:val="2"/>
        </w:rPr>
        <w:t>i</w:t>
      </w:r>
      <w:r w:rsidRPr="00EB2FEE">
        <w:rPr>
          <w:rFonts w:ascii="Times New Roman" w:hAnsi="Times New Roman"/>
          <w:color w:val="292425"/>
        </w:rPr>
        <w:t xml:space="preserve">n </w:t>
      </w:r>
      <w:r w:rsidRPr="00EB2FEE">
        <w:rPr>
          <w:rFonts w:ascii="Times New Roman" w:hAnsi="Times New Roman"/>
          <w:color w:val="292425"/>
          <w:spacing w:val="2"/>
        </w:rPr>
        <w:t>relatio</w:t>
      </w:r>
      <w:r w:rsidRPr="00EB2FEE">
        <w:rPr>
          <w:rFonts w:ascii="Times New Roman" w:hAnsi="Times New Roman"/>
          <w:color w:val="292425"/>
        </w:rPr>
        <w:t xml:space="preserve">n </w:t>
      </w:r>
      <w:r w:rsidRPr="00EB2FEE">
        <w:rPr>
          <w:rFonts w:ascii="Times New Roman" w:hAnsi="Times New Roman"/>
          <w:color w:val="292425"/>
          <w:spacing w:val="2"/>
        </w:rPr>
        <w:t>t</w:t>
      </w:r>
      <w:r w:rsidRPr="00EB2FEE">
        <w:rPr>
          <w:rFonts w:ascii="Times New Roman" w:hAnsi="Times New Roman"/>
          <w:color w:val="292425"/>
        </w:rPr>
        <w:t xml:space="preserve">o </w:t>
      </w:r>
      <w:r w:rsidRPr="00EB2FEE">
        <w:rPr>
          <w:rFonts w:ascii="Times New Roman" w:hAnsi="Times New Roman"/>
          <w:color w:val="292425"/>
          <w:spacing w:val="2"/>
        </w:rPr>
        <w:t xml:space="preserve">the </w:t>
      </w:r>
      <w:r w:rsidRPr="00EB2FEE">
        <w:rPr>
          <w:rFonts w:ascii="Times New Roman" w:hAnsi="Times New Roman"/>
          <w:color w:val="0000FF"/>
          <w:spacing w:val="2"/>
        </w:rPr>
        <w:t xml:space="preserve">notification or </w:t>
      </w:r>
      <w:r w:rsidRPr="00EB2FEE">
        <w:rPr>
          <w:rFonts w:ascii="Times New Roman" w:hAnsi="Times New Roman"/>
          <w:color w:val="292425"/>
        </w:rPr>
        <w:t>application</w:t>
      </w:r>
      <w:r w:rsidRPr="00EB2FEE">
        <w:rPr>
          <w:rFonts w:ascii="Times New Roman" w:hAnsi="Times New Roman"/>
          <w:color w:val="292425"/>
          <w:spacing w:val="-1"/>
        </w:rPr>
        <w:t xml:space="preserve"> </w:t>
      </w:r>
      <w:r w:rsidRPr="00EB2FEE">
        <w:rPr>
          <w:rFonts w:ascii="Times New Roman" w:hAnsi="Times New Roman"/>
          <w:color w:val="292425"/>
        </w:rPr>
        <w:t>has</w:t>
      </w:r>
      <w:r w:rsidRPr="00EB2FEE">
        <w:rPr>
          <w:rFonts w:ascii="Times New Roman" w:hAnsi="Times New Roman"/>
          <w:color w:val="292425"/>
          <w:spacing w:val="-1"/>
        </w:rPr>
        <w:t xml:space="preserve"> </w:t>
      </w:r>
      <w:r w:rsidRPr="00EB2FEE">
        <w:rPr>
          <w:rFonts w:ascii="Times New Roman" w:hAnsi="Times New Roman"/>
          <w:color w:val="292425"/>
        </w:rPr>
        <w:t>been</w:t>
      </w:r>
      <w:r w:rsidRPr="00EB2FEE">
        <w:rPr>
          <w:rFonts w:ascii="Times New Roman" w:hAnsi="Times New Roman"/>
          <w:color w:val="292425"/>
          <w:spacing w:val="-1"/>
        </w:rPr>
        <w:t xml:space="preserve"> </w:t>
      </w:r>
      <w:r w:rsidRPr="00EB2FEE">
        <w:rPr>
          <w:rFonts w:ascii="Times New Roman" w:hAnsi="Times New Roman"/>
          <w:color w:val="292425"/>
        </w:rPr>
        <w:t>received;</w:t>
      </w:r>
      <w:r w:rsidRPr="00EB2FEE">
        <w:rPr>
          <w:rFonts w:ascii="Times New Roman" w:hAnsi="Times New Roman"/>
          <w:color w:val="292425"/>
          <w:spacing w:val="-1"/>
        </w:rPr>
        <w:t xml:space="preserve"> </w:t>
      </w:r>
      <w:r w:rsidRPr="00EB2FEE">
        <w:rPr>
          <w:rFonts w:ascii="Times New Roman" w:hAnsi="Times New Roman"/>
          <w:color w:val="292425"/>
        </w:rPr>
        <w:t>and</w:t>
      </w:r>
    </w:p>
    <w:p w14:paraId="41F179FC" w14:textId="77777777" w:rsidR="00A249AA" w:rsidRPr="00EB2FEE" w:rsidRDefault="00A249AA" w:rsidP="00E63495">
      <w:pPr>
        <w:pStyle w:val="ListParagraph"/>
        <w:widowControl w:val="0"/>
        <w:numPr>
          <w:ilvl w:val="1"/>
          <w:numId w:val="51"/>
        </w:numPr>
        <w:autoSpaceDE w:val="0"/>
        <w:autoSpaceDN w:val="0"/>
        <w:adjustRightInd w:val="0"/>
        <w:spacing w:after="0" w:line="360" w:lineRule="auto"/>
        <w:ind w:right="2224"/>
        <w:jc w:val="both"/>
        <w:rPr>
          <w:rFonts w:ascii="Times New Roman" w:hAnsi="Times New Roman"/>
          <w:color w:val="292425"/>
          <w:spacing w:val="-2"/>
        </w:rPr>
      </w:pPr>
      <w:r w:rsidRPr="00EB2FEE">
        <w:rPr>
          <w:rFonts w:ascii="Times New Roman" w:hAnsi="Times New Roman"/>
          <w:color w:val="292425"/>
        </w:rPr>
        <w:t>by</w:t>
      </w:r>
      <w:r w:rsidRPr="00EB2FEE">
        <w:rPr>
          <w:rFonts w:ascii="Times New Roman" w:hAnsi="Times New Roman"/>
          <w:color w:val="292425"/>
          <w:spacing w:val="-2"/>
        </w:rPr>
        <w:t xml:space="preserve"> </w:t>
      </w:r>
      <w:r w:rsidRPr="00EB2FEE">
        <w:rPr>
          <w:rFonts w:ascii="Times New Roman" w:hAnsi="Times New Roman"/>
          <w:color w:val="292425"/>
        </w:rPr>
        <w:t>publication</w:t>
      </w:r>
      <w:r w:rsidRPr="00EB2FEE">
        <w:rPr>
          <w:rFonts w:ascii="Times New Roman" w:hAnsi="Times New Roman"/>
          <w:color w:val="292425"/>
          <w:spacing w:val="-2"/>
        </w:rPr>
        <w:t xml:space="preserve"> </w:t>
      </w:r>
      <w:r w:rsidRPr="00EB2FEE">
        <w:rPr>
          <w:rFonts w:ascii="Times New Roman" w:hAnsi="Times New Roman"/>
          <w:color w:val="292425"/>
        </w:rPr>
        <w:t>of</w:t>
      </w:r>
      <w:r w:rsidRPr="00EB2FEE">
        <w:rPr>
          <w:rFonts w:ascii="Times New Roman" w:hAnsi="Times New Roman"/>
          <w:color w:val="292425"/>
          <w:spacing w:val="-2"/>
        </w:rPr>
        <w:t xml:space="preserve"> </w:t>
      </w:r>
      <w:r w:rsidRPr="00EB2FEE">
        <w:rPr>
          <w:rFonts w:ascii="Times New Roman" w:hAnsi="Times New Roman"/>
          <w:color w:val="292425"/>
        </w:rPr>
        <w:t>the</w:t>
      </w:r>
      <w:r w:rsidRPr="00EB2FEE">
        <w:rPr>
          <w:rFonts w:ascii="Times New Roman" w:hAnsi="Times New Roman"/>
          <w:color w:val="292425"/>
          <w:spacing w:val="-2"/>
        </w:rPr>
        <w:t xml:space="preserve"> </w:t>
      </w:r>
      <w:r w:rsidRPr="00EB2FEE">
        <w:rPr>
          <w:rFonts w:ascii="Times New Roman" w:hAnsi="Times New Roman"/>
          <w:color w:val="292425"/>
        </w:rPr>
        <w:t>notice</w:t>
      </w:r>
      <w:r w:rsidRPr="00EB2FEE">
        <w:rPr>
          <w:rFonts w:ascii="Times New Roman" w:hAnsi="Times New Roman"/>
          <w:color w:val="292425"/>
          <w:spacing w:val="-2"/>
        </w:rPr>
        <w:t xml:space="preserve"> </w:t>
      </w:r>
      <w:r w:rsidRPr="00EB2FEE">
        <w:rPr>
          <w:rFonts w:ascii="Times New Roman" w:hAnsi="Times New Roman"/>
          <w:color w:val="292425"/>
        </w:rPr>
        <w:t>in</w:t>
      </w:r>
      <w:r w:rsidRPr="00EB2FEE">
        <w:rPr>
          <w:rFonts w:ascii="Times New Roman" w:hAnsi="Times New Roman"/>
          <w:color w:val="292425"/>
          <w:spacing w:val="-2"/>
        </w:rPr>
        <w:t xml:space="preserve"> </w:t>
      </w:r>
      <w:r w:rsidRPr="00EB2FEE">
        <w:rPr>
          <w:rFonts w:ascii="Times New Roman" w:hAnsi="Times New Roman"/>
          <w:color w:val="292425"/>
        </w:rPr>
        <w:t>the</w:t>
      </w:r>
      <w:r w:rsidRPr="00EB2FEE">
        <w:rPr>
          <w:rFonts w:ascii="Times New Roman" w:hAnsi="Times New Roman"/>
          <w:color w:val="292425"/>
          <w:spacing w:val="-2"/>
        </w:rPr>
        <w:t xml:space="preserve"> </w:t>
      </w:r>
      <w:r w:rsidRPr="00EB2FEE">
        <w:rPr>
          <w:rFonts w:ascii="Times New Roman" w:hAnsi="Times New Roman"/>
          <w:color w:val="292425"/>
        </w:rPr>
        <w:t>prescribed</w:t>
      </w:r>
      <w:r w:rsidRPr="00EB2FEE">
        <w:rPr>
          <w:rFonts w:ascii="Times New Roman" w:hAnsi="Times New Roman"/>
          <w:color w:val="292425"/>
          <w:spacing w:val="-2"/>
        </w:rPr>
        <w:t xml:space="preserve">  </w:t>
      </w:r>
    </w:p>
    <w:p w14:paraId="67E1A0C5" w14:textId="77777777" w:rsidR="00A249AA" w:rsidRPr="00EB2FEE" w:rsidRDefault="00A249AA" w:rsidP="00E63495">
      <w:pPr>
        <w:pStyle w:val="ListParagraph"/>
        <w:widowControl w:val="0"/>
        <w:numPr>
          <w:ilvl w:val="1"/>
          <w:numId w:val="51"/>
        </w:numPr>
        <w:autoSpaceDE w:val="0"/>
        <w:autoSpaceDN w:val="0"/>
        <w:adjustRightInd w:val="0"/>
        <w:spacing w:after="0" w:line="360" w:lineRule="auto"/>
        <w:ind w:right="2224"/>
        <w:jc w:val="both"/>
        <w:rPr>
          <w:rFonts w:ascii="Times New Roman" w:hAnsi="Times New Roman"/>
          <w:color w:val="292425"/>
        </w:rPr>
      </w:pPr>
      <w:proofErr w:type="gramStart"/>
      <w:r w:rsidRPr="00EB2FEE">
        <w:rPr>
          <w:rFonts w:ascii="Times New Roman" w:hAnsi="Times New Roman"/>
          <w:color w:val="292425"/>
        </w:rPr>
        <w:t>manner</w:t>
      </w:r>
      <w:proofErr w:type="gramEnd"/>
      <w:r w:rsidRPr="00EB2FEE">
        <w:rPr>
          <w:rFonts w:ascii="Times New Roman" w:hAnsi="Times New Roman"/>
          <w:color w:val="292425"/>
        </w:rPr>
        <w:t>.</w:t>
      </w:r>
    </w:p>
    <w:p w14:paraId="55E198CE" w14:textId="77777777" w:rsidR="00A249AA" w:rsidRPr="00EB2FEE" w:rsidRDefault="00A249AA" w:rsidP="00E63495">
      <w:pPr>
        <w:pStyle w:val="ListParagraph"/>
        <w:widowControl w:val="0"/>
        <w:numPr>
          <w:ilvl w:val="0"/>
          <w:numId w:val="51"/>
        </w:numPr>
        <w:autoSpaceDE w:val="0"/>
        <w:autoSpaceDN w:val="0"/>
        <w:adjustRightInd w:val="0"/>
        <w:spacing w:after="0" w:line="360" w:lineRule="auto"/>
        <w:ind w:right="2224"/>
        <w:jc w:val="both"/>
        <w:rPr>
          <w:rFonts w:ascii="Times New Roman" w:hAnsi="Times New Roman"/>
          <w:color w:val="000000"/>
        </w:rPr>
      </w:pPr>
      <w:r w:rsidRPr="00EB2FEE">
        <w:rPr>
          <w:rFonts w:ascii="Times New Roman" w:hAnsi="Times New Roman"/>
          <w:color w:val="292425"/>
        </w:rPr>
        <w:t>The notice in terms of subsection (2) must -</w:t>
      </w:r>
    </w:p>
    <w:p w14:paraId="4AAFFE9C" w14:textId="77777777" w:rsidR="00A249AA" w:rsidRPr="00EB2FEE" w:rsidRDefault="00A249AA" w:rsidP="00E63495">
      <w:pPr>
        <w:pStyle w:val="ListParagraph"/>
        <w:widowControl w:val="0"/>
        <w:numPr>
          <w:ilvl w:val="1"/>
          <w:numId w:val="76"/>
        </w:numPr>
        <w:autoSpaceDE w:val="0"/>
        <w:autoSpaceDN w:val="0"/>
        <w:adjustRightInd w:val="0"/>
        <w:spacing w:before="10" w:after="0" w:line="360" w:lineRule="auto"/>
        <w:jc w:val="both"/>
        <w:rPr>
          <w:rFonts w:ascii="Times New Roman" w:hAnsi="Times New Roman"/>
          <w:color w:val="000000"/>
        </w:rPr>
      </w:pPr>
      <w:r w:rsidRPr="00EB2FEE">
        <w:rPr>
          <w:rFonts w:ascii="Times New Roman" w:hAnsi="Times New Roman"/>
          <w:color w:val="292425"/>
        </w:rPr>
        <w:t>specify the date, time and place of the public hearing; and</w:t>
      </w:r>
    </w:p>
    <w:p w14:paraId="5CC79677" w14:textId="77777777" w:rsidR="00A249AA" w:rsidRPr="00EB2FEE" w:rsidRDefault="00A249AA" w:rsidP="00E63495">
      <w:pPr>
        <w:pStyle w:val="ListParagraph"/>
        <w:widowControl w:val="0"/>
        <w:numPr>
          <w:ilvl w:val="1"/>
          <w:numId w:val="76"/>
        </w:numPr>
        <w:autoSpaceDE w:val="0"/>
        <w:autoSpaceDN w:val="0"/>
        <w:adjustRightInd w:val="0"/>
        <w:spacing w:after="0" w:line="360" w:lineRule="auto"/>
        <w:jc w:val="both"/>
        <w:rPr>
          <w:rFonts w:ascii="Times New Roman" w:hAnsi="Times New Roman"/>
          <w:color w:val="000000"/>
        </w:rPr>
      </w:pPr>
      <w:proofErr w:type="gramStart"/>
      <w:r w:rsidRPr="00EB2FEE">
        <w:rPr>
          <w:rFonts w:ascii="Times New Roman" w:hAnsi="Times New Roman"/>
          <w:color w:val="292425"/>
        </w:rPr>
        <w:t>contain</w:t>
      </w:r>
      <w:proofErr w:type="gramEnd"/>
      <w:r w:rsidRPr="00EB2FEE">
        <w:rPr>
          <w:rFonts w:ascii="Times New Roman" w:hAnsi="Times New Roman"/>
          <w:color w:val="292425"/>
        </w:rPr>
        <w:t xml:space="preserve"> a brief description of the nature of the </w:t>
      </w:r>
      <w:r w:rsidRPr="00EB2FEE">
        <w:rPr>
          <w:rFonts w:ascii="Times New Roman" w:hAnsi="Times New Roman"/>
          <w:color w:val="0000FF"/>
        </w:rPr>
        <w:t>notification or</w:t>
      </w:r>
      <w:r w:rsidRPr="00EB2FEE">
        <w:rPr>
          <w:rFonts w:ascii="Times New Roman" w:hAnsi="Times New Roman"/>
          <w:color w:val="292425"/>
        </w:rPr>
        <w:t xml:space="preserve"> application subject to a public hearing.</w:t>
      </w:r>
    </w:p>
    <w:p w14:paraId="6FE42D5E" w14:textId="77777777" w:rsidR="000F6038" w:rsidRPr="007F25B6" w:rsidRDefault="000F6038" w:rsidP="00CA5119">
      <w:pPr>
        <w:widowControl w:val="0"/>
        <w:autoSpaceDE w:val="0"/>
        <w:autoSpaceDN w:val="0"/>
        <w:adjustRightInd w:val="0"/>
        <w:spacing w:before="15" w:after="0" w:line="360" w:lineRule="auto"/>
        <w:jc w:val="both"/>
        <w:rPr>
          <w:rFonts w:ascii="Times New Roman" w:hAnsi="Times New Roman"/>
          <w:color w:val="000000"/>
          <w:sz w:val="26"/>
          <w:szCs w:val="26"/>
        </w:rPr>
      </w:pPr>
    </w:p>
    <w:p w14:paraId="1FAD5CB2" w14:textId="77777777" w:rsidR="008D4F5A" w:rsidRPr="007F25B6" w:rsidRDefault="00A7396F" w:rsidP="00004671">
      <w:pPr>
        <w:pStyle w:val="Heading2"/>
      </w:pPr>
      <w:bookmarkStart w:id="114" w:name="_Toc410965128"/>
      <w:r w:rsidRPr="007F25B6">
        <w:t xml:space="preserve"> </w:t>
      </w:r>
      <w:bookmarkStart w:id="115" w:name="_Toc427492885"/>
      <w:r w:rsidR="008D4F5A" w:rsidRPr="007F25B6">
        <w:t>Environmental</w:t>
      </w:r>
      <w:r w:rsidR="008D4F5A" w:rsidRPr="007F25B6">
        <w:rPr>
          <w:spacing w:val="-4"/>
        </w:rPr>
        <w:t xml:space="preserve"> </w:t>
      </w:r>
      <w:r w:rsidR="008D4F5A" w:rsidRPr="007F25B6">
        <w:t>Commissioner’s</w:t>
      </w:r>
      <w:r w:rsidR="008D4F5A" w:rsidRPr="007F25B6">
        <w:rPr>
          <w:spacing w:val="-4"/>
        </w:rPr>
        <w:t xml:space="preserve"> </w:t>
      </w:r>
      <w:r w:rsidR="008D4F5A" w:rsidRPr="007F25B6">
        <w:t>decision</w:t>
      </w:r>
      <w:bookmarkEnd w:id="114"/>
      <w:bookmarkEnd w:id="115"/>
    </w:p>
    <w:p w14:paraId="58C9E1B8" w14:textId="77777777" w:rsidR="00515B05" w:rsidRPr="007F25B6" w:rsidRDefault="00515B05" w:rsidP="00790F8E">
      <w:pPr>
        <w:pStyle w:val="ListParagraph"/>
        <w:widowControl w:val="0"/>
        <w:autoSpaceDE w:val="0"/>
        <w:autoSpaceDN w:val="0"/>
        <w:adjustRightInd w:val="0"/>
        <w:spacing w:before="11" w:after="0" w:line="360" w:lineRule="auto"/>
        <w:jc w:val="both"/>
        <w:rPr>
          <w:rFonts w:ascii="Times New Roman" w:hAnsi="Times New Roman"/>
          <w:color w:val="000000"/>
          <w:sz w:val="26"/>
          <w:szCs w:val="26"/>
        </w:rPr>
      </w:pPr>
      <w:r w:rsidRPr="007F25B6">
        <w:rPr>
          <w:rFonts w:ascii="Times New Roman" w:hAnsi="Times New Roman"/>
          <w:color w:val="292425"/>
        </w:rPr>
        <w:t>(1)</w:t>
      </w:r>
      <w:r w:rsidRPr="007F25B6">
        <w:rPr>
          <w:rFonts w:ascii="Times New Roman" w:hAnsi="Times New Roman"/>
          <w:color w:val="292425"/>
        </w:rPr>
        <w:tab/>
      </w:r>
      <w:r w:rsidR="00D72F9F" w:rsidRPr="007F25B6">
        <w:rPr>
          <w:rFonts w:ascii="Times New Roman" w:hAnsi="Times New Roman"/>
          <w:color w:val="292425"/>
        </w:rPr>
        <w:t>After</w:t>
      </w:r>
      <w:r w:rsidR="00D72F9F" w:rsidRPr="007F25B6">
        <w:rPr>
          <w:rFonts w:ascii="Times New Roman" w:hAnsi="Times New Roman"/>
          <w:color w:val="292425"/>
          <w:spacing w:val="27"/>
        </w:rPr>
        <w:t xml:space="preserve"> </w:t>
      </w:r>
      <w:r w:rsidR="00D72F9F" w:rsidRPr="007F25B6">
        <w:rPr>
          <w:rFonts w:ascii="Times New Roman" w:hAnsi="Times New Roman"/>
          <w:color w:val="292425"/>
        </w:rPr>
        <w:t>reviewing</w:t>
      </w:r>
      <w:r w:rsidR="00D72F9F" w:rsidRPr="007F25B6">
        <w:rPr>
          <w:rFonts w:ascii="Times New Roman" w:hAnsi="Times New Roman"/>
          <w:color w:val="292425"/>
          <w:spacing w:val="27"/>
        </w:rPr>
        <w:t xml:space="preserve"> </w:t>
      </w:r>
      <w:r w:rsidR="00D72F9F" w:rsidRPr="007F25B6">
        <w:rPr>
          <w:rFonts w:ascii="Times New Roman" w:hAnsi="Times New Roman"/>
          <w:color w:val="292425"/>
        </w:rPr>
        <w:t>the</w:t>
      </w:r>
      <w:r w:rsidR="00D72F9F" w:rsidRPr="007F25B6">
        <w:rPr>
          <w:rFonts w:ascii="Times New Roman" w:hAnsi="Times New Roman"/>
          <w:color w:val="292425"/>
          <w:spacing w:val="27"/>
        </w:rPr>
        <w:t xml:space="preserve"> </w:t>
      </w:r>
      <w:r w:rsidR="00D72F9F" w:rsidRPr="007F25B6">
        <w:rPr>
          <w:rFonts w:ascii="Times New Roman" w:hAnsi="Times New Roman"/>
          <w:color w:val="000000"/>
        </w:rPr>
        <w:t xml:space="preserve">notification for policy, plan, programme or project </w:t>
      </w:r>
    </w:p>
    <w:p w14:paraId="53E52D81" w14:textId="77777777" w:rsidR="008D4F5A" w:rsidRPr="007F25B6" w:rsidRDefault="00D72F9F" w:rsidP="00790F8E">
      <w:pPr>
        <w:pStyle w:val="ListParagraph"/>
        <w:widowControl w:val="0"/>
        <w:autoSpaceDE w:val="0"/>
        <w:autoSpaceDN w:val="0"/>
        <w:adjustRightInd w:val="0"/>
        <w:spacing w:before="11" w:after="0" w:line="360" w:lineRule="auto"/>
        <w:ind w:firstLine="720"/>
        <w:jc w:val="both"/>
        <w:rPr>
          <w:rFonts w:ascii="Times New Roman" w:hAnsi="Times New Roman"/>
          <w:color w:val="000000"/>
          <w:sz w:val="26"/>
          <w:szCs w:val="26"/>
        </w:rPr>
      </w:pPr>
      <w:proofErr w:type="gramStart"/>
      <w:r w:rsidRPr="007F25B6">
        <w:rPr>
          <w:rFonts w:ascii="Times New Roman" w:hAnsi="Times New Roman"/>
          <w:color w:val="000000"/>
        </w:rPr>
        <w:t>registration</w:t>
      </w:r>
      <w:proofErr w:type="gramEnd"/>
      <w:r w:rsidR="00515B05" w:rsidRPr="007F25B6">
        <w:rPr>
          <w:rFonts w:ascii="Times New Roman" w:hAnsi="Times New Roman"/>
          <w:color w:val="000000"/>
        </w:rPr>
        <w:t xml:space="preserve"> </w:t>
      </w:r>
      <w:r w:rsidR="008D4F5A" w:rsidRPr="007F25B6">
        <w:rPr>
          <w:rFonts w:ascii="Times New Roman" w:hAnsi="Times New Roman"/>
          <w:color w:val="292425"/>
        </w:rPr>
        <w:t>Environmental Commissioner may -</w:t>
      </w:r>
    </w:p>
    <w:p w14:paraId="1A0F89A7" w14:textId="77777777" w:rsidR="00D72F9F" w:rsidRPr="007F25B6" w:rsidRDefault="008D4F5A" w:rsidP="00790F8E">
      <w:pPr>
        <w:pStyle w:val="ListParagraph"/>
        <w:widowControl w:val="0"/>
        <w:numPr>
          <w:ilvl w:val="0"/>
          <w:numId w:val="7"/>
        </w:numPr>
        <w:autoSpaceDE w:val="0"/>
        <w:autoSpaceDN w:val="0"/>
        <w:adjustRightInd w:val="0"/>
        <w:spacing w:after="0" w:line="360" w:lineRule="auto"/>
        <w:ind w:left="1665" w:right="399"/>
        <w:jc w:val="both"/>
        <w:rPr>
          <w:rFonts w:ascii="Times New Roman" w:hAnsi="Times New Roman"/>
          <w:color w:val="292425"/>
        </w:rPr>
      </w:pPr>
      <w:r w:rsidRPr="007F25B6">
        <w:rPr>
          <w:rFonts w:ascii="Times New Roman" w:hAnsi="Times New Roman"/>
          <w:color w:val="292425"/>
          <w:spacing w:val="3"/>
        </w:rPr>
        <w:t>gran</w:t>
      </w:r>
      <w:r w:rsidRPr="007F25B6">
        <w:rPr>
          <w:rFonts w:ascii="Times New Roman" w:hAnsi="Times New Roman"/>
          <w:color w:val="292425"/>
        </w:rPr>
        <w:t>t</w:t>
      </w:r>
      <w:r w:rsidRPr="007F25B6">
        <w:rPr>
          <w:rFonts w:ascii="Times New Roman" w:hAnsi="Times New Roman"/>
          <w:color w:val="292425"/>
          <w:spacing w:val="34"/>
        </w:rPr>
        <w:t xml:space="preserve"> </w:t>
      </w:r>
      <w:r w:rsidRPr="007F25B6">
        <w:rPr>
          <w:rFonts w:ascii="Times New Roman" w:hAnsi="Times New Roman"/>
          <w:color w:val="292425"/>
          <w:spacing w:val="3"/>
        </w:rPr>
        <w:t>th</w:t>
      </w:r>
      <w:r w:rsidRPr="007F25B6">
        <w:rPr>
          <w:rFonts w:ascii="Times New Roman" w:hAnsi="Times New Roman"/>
          <w:color w:val="292425"/>
        </w:rPr>
        <w:t>e</w:t>
      </w:r>
      <w:r w:rsidR="00D72F9F" w:rsidRPr="007F25B6">
        <w:rPr>
          <w:rFonts w:ascii="Times New Roman" w:hAnsi="Times New Roman"/>
          <w:color w:val="292425"/>
        </w:rPr>
        <w:t xml:space="preserve"> </w:t>
      </w:r>
      <w:r w:rsidR="00D72F9F" w:rsidRPr="007F25B6">
        <w:rPr>
          <w:rFonts w:ascii="Times New Roman" w:hAnsi="Times New Roman"/>
          <w:color w:val="0000FF"/>
        </w:rPr>
        <w:t>notification</w:t>
      </w:r>
      <w:r w:rsidRPr="007F25B6">
        <w:rPr>
          <w:rFonts w:ascii="Times New Roman" w:hAnsi="Times New Roman"/>
          <w:color w:val="292425"/>
          <w:spacing w:val="34"/>
        </w:rPr>
        <w:t xml:space="preserve"> </w:t>
      </w:r>
      <w:r w:rsidRPr="007F25B6">
        <w:rPr>
          <w:rFonts w:ascii="Times New Roman" w:hAnsi="Times New Roman"/>
          <w:color w:val="292425"/>
          <w:spacing w:val="3"/>
        </w:rPr>
        <w:t>an</w:t>
      </w:r>
      <w:r w:rsidRPr="007F25B6">
        <w:rPr>
          <w:rFonts w:ascii="Times New Roman" w:hAnsi="Times New Roman"/>
          <w:color w:val="292425"/>
        </w:rPr>
        <w:t>d</w:t>
      </w:r>
      <w:r w:rsidRPr="007F25B6">
        <w:rPr>
          <w:rFonts w:ascii="Times New Roman" w:hAnsi="Times New Roman"/>
          <w:color w:val="292425"/>
          <w:spacing w:val="34"/>
        </w:rPr>
        <w:t xml:space="preserve"> </w:t>
      </w:r>
      <w:r w:rsidRPr="007F25B6">
        <w:rPr>
          <w:rFonts w:ascii="Times New Roman" w:hAnsi="Times New Roman"/>
          <w:color w:val="292425"/>
          <w:spacing w:val="3"/>
        </w:rPr>
        <w:t>o</w:t>
      </w:r>
      <w:r w:rsidRPr="007F25B6">
        <w:rPr>
          <w:rFonts w:ascii="Times New Roman" w:hAnsi="Times New Roman"/>
          <w:color w:val="292425"/>
        </w:rPr>
        <w:t>n</w:t>
      </w:r>
      <w:r w:rsidRPr="007F25B6">
        <w:rPr>
          <w:rFonts w:ascii="Times New Roman" w:hAnsi="Times New Roman"/>
          <w:color w:val="292425"/>
          <w:spacing w:val="34"/>
        </w:rPr>
        <w:t xml:space="preserve"> </w:t>
      </w:r>
      <w:r w:rsidRPr="007F25B6">
        <w:rPr>
          <w:rFonts w:ascii="Times New Roman" w:hAnsi="Times New Roman"/>
          <w:color w:val="292425"/>
          <w:spacing w:val="3"/>
        </w:rPr>
        <w:t>paymen</w:t>
      </w:r>
      <w:r w:rsidRPr="007F25B6">
        <w:rPr>
          <w:rFonts w:ascii="Times New Roman" w:hAnsi="Times New Roman"/>
          <w:color w:val="292425"/>
        </w:rPr>
        <w:t>t</w:t>
      </w:r>
      <w:r w:rsidRPr="007F25B6">
        <w:rPr>
          <w:rFonts w:ascii="Times New Roman" w:hAnsi="Times New Roman"/>
          <w:color w:val="292425"/>
          <w:spacing w:val="34"/>
        </w:rPr>
        <w:t xml:space="preserve"> </w:t>
      </w:r>
      <w:r w:rsidRPr="007F25B6">
        <w:rPr>
          <w:rFonts w:ascii="Times New Roman" w:hAnsi="Times New Roman"/>
          <w:color w:val="292425"/>
          <w:spacing w:val="3"/>
        </w:rPr>
        <w:t>o</w:t>
      </w:r>
      <w:r w:rsidRPr="007F25B6">
        <w:rPr>
          <w:rFonts w:ascii="Times New Roman" w:hAnsi="Times New Roman"/>
          <w:color w:val="292425"/>
        </w:rPr>
        <w:t>f</w:t>
      </w:r>
      <w:r w:rsidRPr="007F25B6">
        <w:rPr>
          <w:rFonts w:ascii="Times New Roman" w:hAnsi="Times New Roman"/>
          <w:color w:val="292425"/>
          <w:spacing w:val="34"/>
        </w:rPr>
        <w:t xml:space="preserve"> </w:t>
      </w:r>
      <w:r w:rsidRPr="007F25B6">
        <w:rPr>
          <w:rFonts w:ascii="Times New Roman" w:hAnsi="Times New Roman"/>
          <w:color w:val="292425"/>
          <w:spacing w:val="3"/>
        </w:rPr>
        <w:t>th</w:t>
      </w:r>
      <w:r w:rsidRPr="007F25B6">
        <w:rPr>
          <w:rFonts w:ascii="Times New Roman" w:hAnsi="Times New Roman"/>
          <w:color w:val="292425"/>
        </w:rPr>
        <w:t>e</w:t>
      </w:r>
      <w:r w:rsidRPr="007F25B6">
        <w:rPr>
          <w:rFonts w:ascii="Times New Roman" w:hAnsi="Times New Roman"/>
          <w:color w:val="292425"/>
          <w:spacing w:val="34"/>
        </w:rPr>
        <w:t xml:space="preserve"> </w:t>
      </w:r>
      <w:r w:rsidRPr="007F25B6">
        <w:rPr>
          <w:rFonts w:ascii="Times New Roman" w:hAnsi="Times New Roman"/>
          <w:color w:val="292425"/>
          <w:spacing w:val="3"/>
        </w:rPr>
        <w:t>prescribe</w:t>
      </w:r>
      <w:r w:rsidRPr="007F25B6">
        <w:rPr>
          <w:rFonts w:ascii="Times New Roman" w:hAnsi="Times New Roman"/>
          <w:color w:val="292425"/>
        </w:rPr>
        <w:t>d</w:t>
      </w:r>
      <w:r w:rsidRPr="007F25B6">
        <w:rPr>
          <w:rFonts w:ascii="Times New Roman" w:hAnsi="Times New Roman"/>
          <w:color w:val="292425"/>
          <w:spacing w:val="34"/>
        </w:rPr>
        <w:t xml:space="preserve"> </w:t>
      </w:r>
      <w:r w:rsidRPr="007F25B6">
        <w:rPr>
          <w:rFonts w:ascii="Times New Roman" w:hAnsi="Times New Roman"/>
          <w:color w:val="292425"/>
          <w:spacing w:val="3"/>
        </w:rPr>
        <w:t>fee</w:t>
      </w:r>
      <w:r w:rsidR="00D72F9F" w:rsidRPr="007F25B6">
        <w:rPr>
          <w:rFonts w:ascii="Times New Roman" w:hAnsi="Times New Roman"/>
          <w:color w:val="292425"/>
        </w:rPr>
        <w:t>-</w:t>
      </w:r>
    </w:p>
    <w:p w14:paraId="612092B3" w14:textId="77777777" w:rsidR="00D72F9F" w:rsidRPr="007F25B6" w:rsidRDefault="00D72F9F" w:rsidP="00790F8E">
      <w:pPr>
        <w:pStyle w:val="ListParagraph"/>
        <w:widowControl w:val="0"/>
        <w:numPr>
          <w:ilvl w:val="0"/>
          <w:numId w:val="8"/>
        </w:numPr>
        <w:autoSpaceDE w:val="0"/>
        <w:autoSpaceDN w:val="0"/>
        <w:adjustRightInd w:val="0"/>
        <w:spacing w:after="0" w:line="360" w:lineRule="auto"/>
        <w:ind w:left="2385" w:right="399"/>
        <w:jc w:val="both"/>
        <w:rPr>
          <w:rFonts w:ascii="Times New Roman" w:hAnsi="Times New Roman"/>
          <w:color w:val="0000FF"/>
        </w:rPr>
      </w:pPr>
      <w:r w:rsidRPr="007F25B6">
        <w:rPr>
          <w:rFonts w:ascii="Times New Roman" w:hAnsi="Times New Roman"/>
          <w:color w:val="0000FF"/>
        </w:rPr>
        <w:t>notify the organ of state or proponent to proceed with the assessment with respect to a notification for the proposed policy, plan, programme or project registration</w:t>
      </w:r>
    </w:p>
    <w:p w14:paraId="39A8BE5C" w14:textId="77777777" w:rsidR="00D72F9F" w:rsidRPr="007F25B6" w:rsidRDefault="00D72F9F" w:rsidP="00790F8E">
      <w:pPr>
        <w:pStyle w:val="ListParagraph"/>
        <w:widowControl w:val="0"/>
        <w:numPr>
          <w:ilvl w:val="0"/>
          <w:numId w:val="8"/>
        </w:numPr>
        <w:autoSpaceDE w:val="0"/>
        <w:autoSpaceDN w:val="0"/>
        <w:adjustRightInd w:val="0"/>
        <w:spacing w:after="0" w:line="360" w:lineRule="auto"/>
        <w:ind w:left="2385" w:right="399"/>
        <w:jc w:val="both"/>
        <w:rPr>
          <w:rFonts w:ascii="Times New Roman" w:hAnsi="Times New Roman"/>
          <w:color w:val="0000FF"/>
        </w:rPr>
      </w:pPr>
      <w:r w:rsidRPr="007F25B6">
        <w:rPr>
          <w:rFonts w:ascii="Times New Roman" w:hAnsi="Times New Roman"/>
          <w:color w:val="0000FF"/>
          <w:spacing w:val="3"/>
        </w:rPr>
        <w:t>Issue additional requirements for the terms of reference to be considered in the assessment;</w:t>
      </w:r>
    </w:p>
    <w:p w14:paraId="199BA764" w14:textId="77777777" w:rsidR="00D72F9F" w:rsidRPr="007F25B6" w:rsidRDefault="008D4F5A" w:rsidP="00790F8E">
      <w:pPr>
        <w:pStyle w:val="ListParagraph"/>
        <w:widowControl w:val="0"/>
        <w:numPr>
          <w:ilvl w:val="0"/>
          <w:numId w:val="8"/>
        </w:numPr>
        <w:autoSpaceDE w:val="0"/>
        <w:autoSpaceDN w:val="0"/>
        <w:adjustRightInd w:val="0"/>
        <w:spacing w:after="0" w:line="360" w:lineRule="auto"/>
        <w:ind w:left="2385" w:right="399"/>
        <w:jc w:val="both"/>
        <w:rPr>
          <w:rFonts w:ascii="Times New Roman" w:hAnsi="Times New Roman"/>
          <w:color w:val="0000FF"/>
        </w:rPr>
      </w:pPr>
      <w:proofErr w:type="gramStart"/>
      <w:r w:rsidRPr="007F25B6">
        <w:rPr>
          <w:rFonts w:ascii="Times New Roman" w:hAnsi="Times New Roman"/>
          <w:color w:val="0000FF"/>
          <w:spacing w:val="-1"/>
        </w:rPr>
        <w:t>refus</w:t>
      </w:r>
      <w:r w:rsidRPr="007F25B6">
        <w:rPr>
          <w:rFonts w:ascii="Times New Roman" w:hAnsi="Times New Roman"/>
          <w:color w:val="0000FF"/>
        </w:rPr>
        <w:t>e</w:t>
      </w:r>
      <w:proofErr w:type="gramEnd"/>
      <w:r w:rsidRPr="007F25B6">
        <w:rPr>
          <w:rFonts w:ascii="Times New Roman" w:hAnsi="Times New Roman"/>
          <w:color w:val="0000FF"/>
          <w:spacing w:val="-16"/>
        </w:rPr>
        <w:t xml:space="preserve"> </w:t>
      </w:r>
      <w:r w:rsidRPr="007F25B6">
        <w:rPr>
          <w:rFonts w:ascii="Times New Roman" w:hAnsi="Times New Roman"/>
          <w:color w:val="0000FF"/>
          <w:spacing w:val="-1"/>
        </w:rPr>
        <w:t>th</w:t>
      </w:r>
      <w:r w:rsidRPr="007F25B6">
        <w:rPr>
          <w:rFonts w:ascii="Times New Roman" w:hAnsi="Times New Roman"/>
          <w:color w:val="0000FF"/>
        </w:rPr>
        <w:t>e</w:t>
      </w:r>
      <w:r w:rsidR="00D72F9F" w:rsidRPr="007F25B6">
        <w:rPr>
          <w:rFonts w:ascii="Times New Roman" w:hAnsi="Times New Roman"/>
          <w:color w:val="0000FF"/>
        </w:rPr>
        <w:t xml:space="preserve"> notification </w:t>
      </w:r>
      <w:r w:rsidRPr="007F25B6">
        <w:rPr>
          <w:rFonts w:ascii="Times New Roman" w:hAnsi="Times New Roman"/>
          <w:color w:val="0000FF"/>
          <w:spacing w:val="-1"/>
        </w:rPr>
        <w:t>an</w:t>
      </w:r>
      <w:r w:rsidRPr="007F25B6">
        <w:rPr>
          <w:rFonts w:ascii="Times New Roman" w:hAnsi="Times New Roman"/>
          <w:color w:val="0000FF"/>
        </w:rPr>
        <w:t>d</w:t>
      </w:r>
      <w:r w:rsidRPr="007F25B6">
        <w:rPr>
          <w:rFonts w:ascii="Times New Roman" w:hAnsi="Times New Roman"/>
          <w:color w:val="0000FF"/>
          <w:spacing w:val="-16"/>
        </w:rPr>
        <w:t xml:space="preserve"> </w:t>
      </w:r>
      <w:r w:rsidRPr="007F25B6">
        <w:rPr>
          <w:rFonts w:ascii="Times New Roman" w:hAnsi="Times New Roman"/>
          <w:color w:val="0000FF"/>
          <w:spacing w:val="-1"/>
        </w:rPr>
        <w:t>provid</w:t>
      </w:r>
      <w:r w:rsidRPr="007F25B6">
        <w:rPr>
          <w:rFonts w:ascii="Times New Roman" w:hAnsi="Times New Roman"/>
          <w:color w:val="0000FF"/>
        </w:rPr>
        <w:t>e</w:t>
      </w:r>
      <w:r w:rsidRPr="007F25B6">
        <w:rPr>
          <w:rFonts w:ascii="Times New Roman" w:hAnsi="Times New Roman"/>
          <w:color w:val="0000FF"/>
          <w:spacing w:val="-16"/>
        </w:rPr>
        <w:t xml:space="preserve"> </w:t>
      </w:r>
      <w:r w:rsidRPr="007F25B6">
        <w:rPr>
          <w:rFonts w:ascii="Times New Roman" w:hAnsi="Times New Roman"/>
          <w:color w:val="0000FF"/>
          <w:spacing w:val="-1"/>
        </w:rPr>
        <w:t>th</w:t>
      </w:r>
      <w:r w:rsidRPr="007F25B6">
        <w:rPr>
          <w:rFonts w:ascii="Times New Roman" w:hAnsi="Times New Roman"/>
          <w:color w:val="0000FF"/>
        </w:rPr>
        <w:t>e</w:t>
      </w:r>
      <w:r w:rsidRPr="007F25B6">
        <w:rPr>
          <w:rFonts w:ascii="Times New Roman" w:hAnsi="Times New Roman"/>
          <w:color w:val="0000FF"/>
          <w:spacing w:val="-16"/>
        </w:rPr>
        <w:t xml:space="preserve"> </w:t>
      </w:r>
      <w:r w:rsidR="00D72F9F" w:rsidRPr="007F25B6">
        <w:rPr>
          <w:rFonts w:ascii="Times New Roman" w:hAnsi="Times New Roman"/>
          <w:color w:val="0000FF"/>
          <w:spacing w:val="-16"/>
        </w:rPr>
        <w:t xml:space="preserve"> organ of state or </w:t>
      </w:r>
      <w:r w:rsidRPr="007F25B6">
        <w:rPr>
          <w:rFonts w:ascii="Times New Roman" w:hAnsi="Times New Roman"/>
          <w:color w:val="0000FF"/>
          <w:spacing w:val="-1"/>
        </w:rPr>
        <w:t>proponen</w:t>
      </w:r>
      <w:r w:rsidRPr="007F25B6">
        <w:rPr>
          <w:rFonts w:ascii="Times New Roman" w:hAnsi="Times New Roman"/>
          <w:color w:val="0000FF"/>
        </w:rPr>
        <w:t>t</w:t>
      </w:r>
      <w:r w:rsidRPr="007F25B6">
        <w:rPr>
          <w:rFonts w:ascii="Times New Roman" w:hAnsi="Times New Roman"/>
          <w:color w:val="0000FF"/>
          <w:spacing w:val="-16"/>
        </w:rPr>
        <w:t xml:space="preserve"> </w:t>
      </w:r>
      <w:r w:rsidRPr="007F25B6">
        <w:rPr>
          <w:rFonts w:ascii="Times New Roman" w:hAnsi="Times New Roman"/>
          <w:color w:val="0000FF"/>
          <w:spacing w:val="-1"/>
        </w:rPr>
        <w:t>wit</w:t>
      </w:r>
      <w:r w:rsidRPr="007F25B6">
        <w:rPr>
          <w:rFonts w:ascii="Times New Roman" w:hAnsi="Times New Roman"/>
          <w:color w:val="0000FF"/>
        </w:rPr>
        <w:t>h</w:t>
      </w:r>
      <w:r w:rsidRPr="007F25B6">
        <w:rPr>
          <w:rFonts w:ascii="Times New Roman" w:hAnsi="Times New Roman"/>
          <w:color w:val="0000FF"/>
          <w:spacing w:val="-16"/>
        </w:rPr>
        <w:t xml:space="preserve"> </w:t>
      </w:r>
      <w:r w:rsidRPr="007F25B6">
        <w:rPr>
          <w:rFonts w:ascii="Times New Roman" w:hAnsi="Times New Roman"/>
          <w:color w:val="0000FF"/>
          <w:spacing w:val="-1"/>
        </w:rPr>
        <w:t>reason</w:t>
      </w:r>
      <w:r w:rsidRPr="007F25B6">
        <w:rPr>
          <w:rFonts w:ascii="Times New Roman" w:hAnsi="Times New Roman"/>
          <w:color w:val="0000FF"/>
        </w:rPr>
        <w:t>s</w:t>
      </w:r>
      <w:r w:rsidRPr="007F25B6">
        <w:rPr>
          <w:rFonts w:ascii="Times New Roman" w:hAnsi="Times New Roman"/>
          <w:color w:val="0000FF"/>
          <w:spacing w:val="-16"/>
        </w:rPr>
        <w:t xml:space="preserve"> </w:t>
      </w:r>
      <w:r w:rsidRPr="007F25B6">
        <w:rPr>
          <w:rFonts w:ascii="Times New Roman" w:hAnsi="Times New Roman"/>
          <w:color w:val="0000FF"/>
          <w:spacing w:val="-1"/>
        </w:rPr>
        <w:t>fo</w:t>
      </w:r>
      <w:r w:rsidRPr="007F25B6">
        <w:rPr>
          <w:rFonts w:ascii="Times New Roman" w:hAnsi="Times New Roman"/>
          <w:color w:val="0000FF"/>
        </w:rPr>
        <w:t>r</w:t>
      </w:r>
      <w:r w:rsidRPr="007F25B6">
        <w:rPr>
          <w:rFonts w:ascii="Times New Roman" w:hAnsi="Times New Roman"/>
          <w:color w:val="0000FF"/>
          <w:spacing w:val="-16"/>
        </w:rPr>
        <w:t xml:space="preserve"> </w:t>
      </w:r>
      <w:r w:rsidRPr="007F25B6">
        <w:rPr>
          <w:rFonts w:ascii="Times New Roman" w:hAnsi="Times New Roman"/>
          <w:color w:val="0000FF"/>
          <w:spacing w:val="-1"/>
        </w:rPr>
        <w:t>th</w:t>
      </w:r>
      <w:r w:rsidRPr="007F25B6">
        <w:rPr>
          <w:rFonts w:ascii="Times New Roman" w:hAnsi="Times New Roman"/>
          <w:color w:val="0000FF"/>
        </w:rPr>
        <w:t>e</w:t>
      </w:r>
      <w:r w:rsidRPr="007F25B6">
        <w:rPr>
          <w:rFonts w:ascii="Times New Roman" w:hAnsi="Times New Roman"/>
          <w:color w:val="0000FF"/>
          <w:spacing w:val="-16"/>
        </w:rPr>
        <w:t xml:space="preserve"> </w:t>
      </w:r>
      <w:r w:rsidRPr="007F25B6">
        <w:rPr>
          <w:rFonts w:ascii="Times New Roman" w:hAnsi="Times New Roman"/>
          <w:color w:val="0000FF"/>
          <w:spacing w:val="-1"/>
        </w:rPr>
        <w:t>refusal</w:t>
      </w:r>
      <w:r w:rsidR="00D72F9F" w:rsidRPr="007F25B6">
        <w:rPr>
          <w:rFonts w:ascii="Times New Roman" w:hAnsi="Times New Roman"/>
          <w:color w:val="0000FF"/>
          <w:spacing w:val="-1"/>
        </w:rPr>
        <w:t xml:space="preserve"> or request for amendments</w:t>
      </w:r>
      <w:r w:rsidRPr="007F25B6">
        <w:rPr>
          <w:rFonts w:ascii="Times New Roman" w:hAnsi="Times New Roman"/>
          <w:color w:val="0000FF"/>
          <w:spacing w:val="-1"/>
        </w:rPr>
        <w:t xml:space="preserve">. </w:t>
      </w:r>
    </w:p>
    <w:p w14:paraId="03716440" w14:textId="77777777" w:rsidR="008D4F5A" w:rsidRPr="007F25B6" w:rsidRDefault="00515B05" w:rsidP="00790F8E">
      <w:pPr>
        <w:widowControl w:val="0"/>
        <w:autoSpaceDE w:val="0"/>
        <w:autoSpaceDN w:val="0"/>
        <w:adjustRightInd w:val="0"/>
        <w:spacing w:after="0" w:line="360" w:lineRule="auto"/>
        <w:ind w:left="1440" w:right="399" w:hanging="720"/>
        <w:jc w:val="both"/>
        <w:rPr>
          <w:rFonts w:ascii="Times New Roman" w:hAnsi="Times New Roman"/>
          <w:color w:val="000000"/>
        </w:rPr>
      </w:pPr>
      <w:r w:rsidRPr="007F25B6">
        <w:rPr>
          <w:rFonts w:ascii="Times New Roman" w:hAnsi="Times New Roman"/>
          <w:color w:val="292425"/>
        </w:rPr>
        <w:t>(2)</w:t>
      </w:r>
      <w:r w:rsidRPr="007F25B6">
        <w:rPr>
          <w:rFonts w:ascii="Times New Roman" w:hAnsi="Times New Roman"/>
          <w:color w:val="292425"/>
        </w:rPr>
        <w:tab/>
      </w:r>
      <w:r w:rsidR="008D4F5A" w:rsidRPr="007F25B6">
        <w:rPr>
          <w:rFonts w:ascii="Times New Roman" w:hAnsi="Times New Roman"/>
          <w:color w:val="292425"/>
        </w:rPr>
        <w:t>The</w:t>
      </w:r>
      <w:r w:rsidR="008D4F5A" w:rsidRPr="007F25B6">
        <w:rPr>
          <w:rFonts w:ascii="Times New Roman" w:hAnsi="Times New Roman"/>
          <w:color w:val="292425"/>
          <w:spacing w:val="4"/>
        </w:rPr>
        <w:t xml:space="preserve"> </w:t>
      </w:r>
      <w:r w:rsidR="008D4F5A" w:rsidRPr="007F25B6">
        <w:rPr>
          <w:rFonts w:ascii="Times New Roman" w:hAnsi="Times New Roman"/>
          <w:color w:val="292425"/>
        </w:rPr>
        <w:t>Environmental</w:t>
      </w:r>
      <w:r w:rsidR="008D4F5A" w:rsidRPr="007F25B6">
        <w:rPr>
          <w:rFonts w:ascii="Times New Roman" w:hAnsi="Times New Roman"/>
          <w:color w:val="292425"/>
          <w:spacing w:val="4"/>
        </w:rPr>
        <w:t xml:space="preserve"> </w:t>
      </w:r>
      <w:r w:rsidR="008D4F5A" w:rsidRPr="007F25B6">
        <w:rPr>
          <w:rFonts w:ascii="Times New Roman" w:hAnsi="Times New Roman"/>
          <w:color w:val="292425"/>
        </w:rPr>
        <w:t>Commissioner</w:t>
      </w:r>
      <w:r w:rsidR="008D4F5A" w:rsidRPr="007F25B6">
        <w:rPr>
          <w:rFonts w:ascii="Times New Roman" w:hAnsi="Times New Roman"/>
          <w:color w:val="292425"/>
          <w:spacing w:val="4"/>
        </w:rPr>
        <w:t xml:space="preserve"> </w:t>
      </w:r>
      <w:r w:rsidR="008D4F5A" w:rsidRPr="007F25B6">
        <w:rPr>
          <w:rFonts w:ascii="Times New Roman" w:hAnsi="Times New Roman"/>
          <w:color w:val="292425"/>
        </w:rPr>
        <w:t>must</w:t>
      </w:r>
      <w:r w:rsidR="008D4F5A" w:rsidRPr="007F25B6">
        <w:rPr>
          <w:rFonts w:ascii="Times New Roman" w:hAnsi="Times New Roman"/>
          <w:color w:val="292425"/>
          <w:spacing w:val="4"/>
        </w:rPr>
        <w:t xml:space="preserve"> </w:t>
      </w:r>
      <w:r w:rsidR="008D4F5A" w:rsidRPr="007F25B6">
        <w:rPr>
          <w:rFonts w:ascii="Times New Roman" w:hAnsi="Times New Roman"/>
          <w:color w:val="292425"/>
        </w:rPr>
        <w:t>within</w:t>
      </w:r>
      <w:r w:rsidR="008D4F5A" w:rsidRPr="007F25B6">
        <w:rPr>
          <w:rFonts w:ascii="Times New Roman" w:hAnsi="Times New Roman"/>
          <w:color w:val="292425"/>
          <w:spacing w:val="4"/>
        </w:rPr>
        <w:t xml:space="preserve"> </w:t>
      </w:r>
      <w:r w:rsidR="00D72F9F" w:rsidRPr="007F25B6">
        <w:rPr>
          <w:rFonts w:ascii="Times New Roman" w:hAnsi="Times New Roman"/>
          <w:color w:val="0000FF"/>
        </w:rPr>
        <w:t xml:space="preserve">twenty-one (21) </w:t>
      </w:r>
      <w:r w:rsidR="003443FD" w:rsidRPr="007F25B6">
        <w:rPr>
          <w:rFonts w:ascii="Times New Roman" w:hAnsi="Times New Roman"/>
          <w:color w:val="0000FF"/>
        </w:rPr>
        <w:t xml:space="preserve">working </w:t>
      </w:r>
      <w:r w:rsidR="00D72F9F" w:rsidRPr="007F25B6">
        <w:rPr>
          <w:rFonts w:ascii="Times New Roman" w:hAnsi="Times New Roman"/>
          <w:color w:val="0000FF"/>
        </w:rPr>
        <w:t>days</w:t>
      </w:r>
      <w:r w:rsidR="008D4F5A" w:rsidRPr="007F25B6">
        <w:rPr>
          <w:rFonts w:ascii="Times New Roman" w:hAnsi="Times New Roman"/>
          <w:color w:val="0000FF"/>
          <w:spacing w:val="4"/>
        </w:rPr>
        <w:t xml:space="preserve"> </w:t>
      </w:r>
      <w:r w:rsidR="008D4F5A" w:rsidRPr="007F25B6">
        <w:rPr>
          <w:rFonts w:ascii="Times New Roman" w:hAnsi="Times New Roman"/>
          <w:color w:val="292425"/>
        </w:rPr>
        <w:t>and</w:t>
      </w:r>
      <w:r w:rsidR="008D4F5A" w:rsidRPr="007F25B6">
        <w:rPr>
          <w:rFonts w:ascii="Times New Roman" w:hAnsi="Times New Roman"/>
          <w:color w:val="292425"/>
          <w:spacing w:val="4"/>
        </w:rPr>
        <w:t xml:space="preserve"> </w:t>
      </w:r>
      <w:r w:rsidR="008D4F5A" w:rsidRPr="007F25B6">
        <w:rPr>
          <w:rFonts w:ascii="Times New Roman" w:hAnsi="Times New Roman"/>
          <w:color w:val="292425"/>
        </w:rPr>
        <w:t>in</w:t>
      </w:r>
      <w:r w:rsidRPr="007F25B6">
        <w:rPr>
          <w:rFonts w:ascii="Times New Roman" w:hAnsi="Times New Roman"/>
          <w:color w:val="000000"/>
        </w:rPr>
        <w:t xml:space="preserve"> </w:t>
      </w:r>
      <w:r w:rsidR="008D4F5A" w:rsidRPr="007F25B6">
        <w:rPr>
          <w:rFonts w:ascii="Times New Roman" w:hAnsi="Times New Roman"/>
          <w:color w:val="292425"/>
          <w:position w:val="1"/>
        </w:rPr>
        <w:t>the prescribed form and manner -</w:t>
      </w:r>
    </w:p>
    <w:p w14:paraId="301F9237" w14:textId="77777777" w:rsidR="00D72F9F" w:rsidRPr="007F25B6" w:rsidRDefault="00515B05" w:rsidP="00790F8E">
      <w:pPr>
        <w:widowControl w:val="0"/>
        <w:autoSpaceDE w:val="0"/>
        <w:autoSpaceDN w:val="0"/>
        <w:adjustRightInd w:val="0"/>
        <w:spacing w:before="58" w:after="0" w:line="360" w:lineRule="auto"/>
        <w:ind w:left="2160" w:right="395" w:hanging="720"/>
        <w:jc w:val="both"/>
        <w:rPr>
          <w:rFonts w:ascii="Times New Roman" w:hAnsi="Times New Roman"/>
          <w:color w:val="292425"/>
        </w:rPr>
      </w:pPr>
      <w:r w:rsidRPr="007F25B6">
        <w:rPr>
          <w:rFonts w:ascii="Times New Roman" w:hAnsi="Times New Roman"/>
          <w:color w:val="292425"/>
        </w:rPr>
        <w:t>(a)</w:t>
      </w:r>
      <w:r w:rsidRPr="007F25B6">
        <w:rPr>
          <w:rFonts w:ascii="Times New Roman" w:hAnsi="Times New Roman"/>
          <w:color w:val="292425"/>
        </w:rPr>
        <w:tab/>
      </w:r>
      <w:proofErr w:type="gramStart"/>
      <w:r w:rsidR="008D4F5A" w:rsidRPr="007F25B6">
        <w:rPr>
          <w:rFonts w:ascii="Times New Roman" w:hAnsi="Times New Roman"/>
          <w:color w:val="292425"/>
        </w:rPr>
        <w:t>notify</w:t>
      </w:r>
      <w:proofErr w:type="gramEnd"/>
      <w:r w:rsidR="008D4F5A" w:rsidRPr="007F25B6">
        <w:rPr>
          <w:rFonts w:ascii="Times New Roman" w:hAnsi="Times New Roman"/>
          <w:color w:val="292425"/>
        </w:rPr>
        <w:t xml:space="preserve"> the</w:t>
      </w:r>
      <w:r w:rsidR="00D72F9F" w:rsidRPr="007F25B6">
        <w:rPr>
          <w:rFonts w:ascii="Times New Roman" w:hAnsi="Times New Roman"/>
          <w:color w:val="292425"/>
        </w:rPr>
        <w:t xml:space="preserve"> </w:t>
      </w:r>
      <w:r w:rsidR="00D72F9F" w:rsidRPr="007F25B6">
        <w:rPr>
          <w:rFonts w:ascii="Times New Roman" w:hAnsi="Times New Roman"/>
          <w:color w:val="0000FF"/>
        </w:rPr>
        <w:t xml:space="preserve">organ of state or </w:t>
      </w:r>
      <w:r w:rsidR="008D4F5A" w:rsidRPr="007F25B6">
        <w:rPr>
          <w:rFonts w:ascii="Times New Roman" w:hAnsi="Times New Roman"/>
          <w:color w:val="0000FF"/>
        </w:rPr>
        <w:t xml:space="preserve"> </w:t>
      </w:r>
      <w:r w:rsidR="008D4F5A" w:rsidRPr="007F25B6">
        <w:rPr>
          <w:rFonts w:ascii="Times New Roman" w:hAnsi="Times New Roman"/>
          <w:color w:val="292425"/>
        </w:rPr>
        <w:t>proponent of the decision made in terms of subsection (1</w:t>
      </w:r>
      <w:r w:rsidR="00D72F9F" w:rsidRPr="007F25B6">
        <w:rPr>
          <w:rFonts w:ascii="Times New Roman" w:hAnsi="Times New Roman"/>
          <w:color w:val="292425"/>
        </w:rPr>
        <w:t>).</w:t>
      </w:r>
    </w:p>
    <w:p w14:paraId="46390CD7" w14:textId="77777777" w:rsidR="002E75E4" w:rsidRPr="007F25B6" w:rsidRDefault="002E75E4" w:rsidP="00790F8E">
      <w:pPr>
        <w:widowControl w:val="0"/>
        <w:autoSpaceDE w:val="0"/>
        <w:autoSpaceDN w:val="0"/>
        <w:adjustRightInd w:val="0"/>
        <w:spacing w:after="0" w:line="360" w:lineRule="auto"/>
        <w:ind w:left="1440" w:right="394" w:hanging="720"/>
        <w:jc w:val="both"/>
        <w:rPr>
          <w:rFonts w:ascii="Times New Roman" w:hAnsi="Times New Roman"/>
          <w:color w:val="000000"/>
        </w:rPr>
      </w:pPr>
      <w:r w:rsidRPr="007F25B6">
        <w:rPr>
          <w:rFonts w:ascii="Times New Roman" w:hAnsi="Times New Roman"/>
          <w:color w:val="292425"/>
        </w:rPr>
        <w:t>(</w:t>
      </w:r>
      <w:r w:rsidR="00D72F9F" w:rsidRPr="007F25B6">
        <w:rPr>
          <w:rFonts w:ascii="Times New Roman" w:hAnsi="Times New Roman"/>
          <w:color w:val="292425"/>
        </w:rPr>
        <w:t>3</w:t>
      </w:r>
      <w:r w:rsidR="00515B05" w:rsidRPr="007F25B6">
        <w:rPr>
          <w:rFonts w:ascii="Times New Roman" w:hAnsi="Times New Roman"/>
          <w:color w:val="292425"/>
        </w:rPr>
        <w:t>)</w:t>
      </w:r>
      <w:r w:rsidR="00515B05" w:rsidRPr="007F25B6">
        <w:rPr>
          <w:rFonts w:ascii="Times New Roman" w:hAnsi="Times New Roman"/>
          <w:color w:val="292425"/>
        </w:rPr>
        <w:tab/>
      </w:r>
      <w:r w:rsidRPr="007F25B6">
        <w:rPr>
          <w:rFonts w:ascii="Times New Roman" w:hAnsi="Times New Roman"/>
          <w:color w:val="292425"/>
          <w:spacing w:val="7"/>
        </w:rPr>
        <w:t>Whe</w:t>
      </w:r>
      <w:r w:rsidRPr="007F25B6">
        <w:rPr>
          <w:rFonts w:ascii="Times New Roman" w:hAnsi="Times New Roman"/>
          <w:color w:val="292425"/>
        </w:rPr>
        <w:t>n</w:t>
      </w:r>
      <w:r w:rsidRPr="007F25B6">
        <w:rPr>
          <w:rFonts w:ascii="Times New Roman" w:hAnsi="Times New Roman"/>
          <w:color w:val="292425"/>
          <w:spacing w:val="23"/>
        </w:rPr>
        <w:t xml:space="preserve"> </w:t>
      </w:r>
      <w:r w:rsidRPr="007F25B6">
        <w:rPr>
          <w:rFonts w:ascii="Times New Roman" w:hAnsi="Times New Roman"/>
          <w:color w:val="292425"/>
          <w:spacing w:val="7"/>
        </w:rPr>
        <w:t>a</w:t>
      </w:r>
      <w:r w:rsidR="00EF1AB0" w:rsidRPr="007F25B6">
        <w:rPr>
          <w:rFonts w:ascii="Times New Roman" w:hAnsi="Times New Roman"/>
          <w:color w:val="292425"/>
        </w:rPr>
        <w:t xml:space="preserve"> new, amendment or renewal</w:t>
      </w:r>
      <w:r w:rsidRPr="007F25B6">
        <w:rPr>
          <w:rFonts w:ascii="Times New Roman" w:hAnsi="Times New Roman"/>
          <w:color w:val="292425"/>
          <w:spacing w:val="23"/>
        </w:rPr>
        <w:t xml:space="preserve"> </w:t>
      </w:r>
      <w:r w:rsidRPr="007F25B6">
        <w:rPr>
          <w:rFonts w:ascii="Times New Roman" w:hAnsi="Times New Roman"/>
          <w:color w:val="292425"/>
          <w:spacing w:val="7"/>
        </w:rPr>
        <w:t>applicatio</w:t>
      </w:r>
      <w:r w:rsidRPr="007F25B6">
        <w:rPr>
          <w:rFonts w:ascii="Times New Roman" w:hAnsi="Times New Roman"/>
          <w:color w:val="292425"/>
        </w:rPr>
        <w:t>n</w:t>
      </w:r>
      <w:r w:rsidRPr="007F25B6">
        <w:rPr>
          <w:rFonts w:ascii="Times New Roman" w:hAnsi="Times New Roman"/>
          <w:color w:val="292425"/>
          <w:spacing w:val="23"/>
        </w:rPr>
        <w:t xml:space="preserve"> </w:t>
      </w:r>
      <w:r w:rsidRPr="007F25B6">
        <w:rPr>
          <w:rFonts w:ascii="Times New Roman" w:hAnsi="Times New Roman"/>
          <w:color w:val="292425"/>
          <w:spacing w:val="7"/>
        </w:rPr>
        <w:t>i</w:t>
      </w:r>
      <w:r w:rsidRPr="007F25B6">
        <w:rPr>
          <w:rFonts w:ascii="Times New Roman" w:hAnsi="Times New Roman"/>
          <w:color w:val="292425"/>
        </w:rPr>
        <w:t>s</w:t>
      </w:r>
      <w:r w:rsidRPr="007F25B6">
        <w:rPr>
          <w:rFonts w:ascii="Times New Roman" w:hAnsi="Times New Roman"/>
          <w:color w:val="292425"/>
          <w:spacing w:val="23"/>
        </w:rPr>
        <w:t xml:space="preserve"> </w:t>
      </w:r>
      <w:r w:rsidRPr="007F25B6">
        <w:rPr>
          <w:rFonts w:ascii="Times New Roman" w:hAnsi="Times New Roman"/>
          <w:color w:val="292425"/>
          <w:spacing w:val="7"/>
        </w:rPr>
        <w:t>mad</w:t>
      </w:r>
      <w:r w:rsidRPr="007F25B6">
        <w:rPr>
          <w:rFonts w:ascii="Times New Roman" w:hAnsi="Times New Roman"/>
          <w:color w:val="292425"/>
        </w:rPr>
        <w:t>e</w:t>
      </w:r>
      <w:r w:rsidRPr="007F25B6">
        <w:rPr>
          <w:rFonts w:ascii="Times New Roman" w:hAnsi="Times New Roman"/>
          <w:color w:val="292425"/>
          <w:spacing w:val="23"/>
        </w:rPr>
        <w:t xml:space="preserve"> </w:t>
      </w:r>
      <w:r w:rsidRPr="007F25B6">
        <w:rPr>
          <w:rFonts w:ascii="Times New Roman" w:hAnsi="Times New Roman"/>
          <w:color w:val="292425"/>
          <w:spacing w:val="7"/>
        </w:rPr>
        <w:t>fo</w:t>
      </w:r>
      <w:r w:rsidRPr="007F25B6">
        <w:rPr>
          <w:rFonts w:ascii="Times New Roman" w:hAnsi="Times New Roman"/>
          <w:color w:val="292425"/>
        </w:rPr>
        <w:t>r</w:t>
      </w:r>
      <w:r w:rsidRPr="007F25B6">
        <w:rPr>
          <w:rFonts w:ascii="Times New Roman" w:hAnsi="Times New Roman"/>
          <w:color w:val="292425"/>
          <w:spacing w:val="23"/>
        </w:rPr>
        <w:t xml:space="preserve"> </w:t>
      </w:r>
      <w:r w:rsidRPr="007F25B6">
        <w:rPr>
          <w:rFonts w:ascii="Times New Roman" w:hAnsi="Times New Roman"/>
          <w:color w:val="292425"/>
          <w:spacing w:val="7"/>
        </w:rPr>
        <w:t>a</w:t>
      </w:r>
      <w:r w:rsidRPr="007F25B6">
        <w:rPr>
          <w:rFonts w:ascii="Times New Roman" w:hAnsi="Times New Roman"/>
          <w:color w:val="292425"/>
        </w:rPr>
        <w:t>n</w:t>
      </w:r>
      <w:r w:rsidRPr="007F25B6">
        <w:rPr>
          <w:rFonts w:ascii="Times New Roman" w:hAnsi="Times New Roman"/>
          <w:color w:val="292425"/>
          <w:spacing w:val="23"/>
        </w:rPr>
        <w:t xml:space="preserve"> </w:t>
      </w:r>
      <w:r w:rsidRPr="007F25B6">
        <w:rPr>
          <w:rFonts w:ascii="Times New Roman" w:hAnsi="Times New Roman"/>
          <w:color w:val="292425"/>
          <w:spacing w:val="7"/>
        </w:rPr>
        <w:t>environmenta</w:t>
      </w:r>
      <w:r w:rsidRPr="007F25B6">
        <w:rPr>
          <w:rFonts w:ascii="Times New Roman" w:hAnsi="Times New Roman"/>
          <w:color w:val="292425"/>
        </w:rPr>
        <w:t>l</w:t>
      </w:r>
      <w:r w:rsidRPr="007F25B6">
        <w:rPr>
          <w:rFonts w:ascii="Times New Roman" w:hAnsi="Times New Roman"/>
          <w:color w:val="292425"/>
          <w:spacing w:val="23"/>
        </w:rPr>
        <w:t xml:space="preserve"> </w:t>
      </w:r>
      <w:r w:rsidRPr="007F25B6">
        <w:rPr>
          <w:rFonts w:ascii="Times New Roman" w:hAnsi="Times New Roman"/>
          <w:color w:val="292425"/>
          <w:spacing w:val="7"/>
        </w:rPr>
        <w:t xml:space="preserve">clearance </w:t>
      </w:r>
      <w:r w:rsidRPr="007F25B6">
        <w:rPr>
          <w:rFonts w:ascii="Times New Roman" w:hAnsi="Times New Roman"/>
          <w:color w:val="292425"/>
        </w:rPr>
        <w:t>certificate, the Environmental Commissioner must -</w:t>
      </w:r>
    </w:p>
    <w:p w14:paraId="15AE6B2D" w14:textId="77777777" w:rsidR="002E75E4" w:rsidRPr="007F25B6" w:rsidRDefault="002E75E4" w:rsidP="00790F8E">
      <w:pPr>
        <w:widowControl w:val="0"/>
        <w:autoSpaceDE w:val="0"/>
        <w:autoSpaceDN w:val="0"/>
        <w:adjustRightInd w:val="0"/>
        <w:spacing w:after="0" w:line="360" w:lineRule="auto"/>
        <w:ind w:left="1440"/>
        <w:jc w:val="both"/>
        <w:rPr>
          <w:rFonts w:ascii="Times New Roman" w:hAnsi="Times New Roman"/>
          <w:color w:val="000000"/>
        </w:rPr>
      </w:pPr>
      <w:r w:rsidRPr="007F25B6">
        <w:rPr>
          <w:rFonts w:ascii="Times New Roman" w:hAnsi="Times New Roman"/>
          <w:color w:val="292425"/>
        </w:rPr>
        <w:t xml:space="preserve">(a)    </w:t>
      </w:r>
      <w:r w:rsidRPr="007F25B6">
        <w:rPr>
          <w:rFonts w:ascii="Times New Roman" w:hAnsi="Times New Roman"/>
          <w:color w:val="292425"/>
          <w:spacing w:val="49"/>
        </w:rPr>
        <w:t xml:space="preserve"> </w:t>
      </w:r>
      <w:proofErr w:type="gramStart"/>
      <w:r w:rsidRPr="007F25B6">
        <w:rPr>
          <w:rFonts w:ascii="Times New Roman" w:hAnsi="Times New Roman"/>
          <w:color w:val="292425"/>
        </w:rPr>
        <w:t>register</w:t>
      </w:r>
      <w:proofErr w:type="gramEnd"/>
      <w:r w:rsidRPr="007F25B6">
        <w:rPr>
          <w:rFonts w:ascii="Times New Roman" w:hAnsi="Times New Roman"/>
          <w:color w:val="292425"/>
          <w:spacing w:val="-2"/>
        </w:rPr>
        <w:t xml:space="preserve"> </w:t>
      </w:r>
      <w:r w:rsidRPr="007F25B6">
        <w:rPr>
          <w:rFonts w:ascii="Times New Roman" w:hAnsi="Times New Roman"/>
          <w:color w:val="292425"/>
        </w:rPr>
        <w:t>the</w:t>
      </w:r>
      <w:r w:rsidRPr="007F25B6">
        <w:rPr>
          <w:rFonts w:ascii="Times New Roman" w:hAnsi="Times New Roman"/>
          <w:color w:val="292425"/>
          <w:spacing w:val="-2"/>
        </w:rPr>
        <w:t xml:space="preserve"> </w:t>
      </w:r>
      <w:r w:rsidRPr="007F25B6">
        <w:rPr>
          <w:rFonts w:ascii="Times New Roman" w:hAnsi="Times New Roman"/>
          <w:color w:val="292425"/>
        </w:rPr>
        <w:t>application</w:t>
      </w:r>
      <w:r w:rsidRPr="007F25B6">
        <w:rPr>
          <w:rFonts w:ascii="Times New Roman" w:hAnsi="Times New Roman"/>
          <w:color w:val="292425"/>
          <w:spacing w:val="-2"/>
        </w:rPr>
        <w:t xml:space="preserve"> </w:t>
      </w:r>
      <w:r w:rsidRPr="007F25B6">
        <w:rPr>
          <w:rFonts w:ascii="Times New Roman" w:hAnsi="Times New Roman"/>
          <w:color w:val="292425"/>
        </w:rPr>
        <w:t>in</w:t>
      </w:r>
      <w:r w:rsidRPr="007F25B6">
        <w:rPr>
          <w:rFonts w:ascii="Times New Roman" w:hAnsi="Times New Roman"/>
          <w:color w:val="292425"/>
          <w:spacing w:val="-2"/>
        </w:rPr>
        <w:t xml:space="preserve"> </w:t>
      </w:r>
      <w:r w:rsidRPr="007F25B6">
        <w:rPr>
          <w:rFonts w:ascii="Times New Roman" w:hAnsi="Times New Roman"/>
          <w:color w:val="292425"/>
        </w:rPr>
        <w:t>the</w:t>
      </w:r>
      <w:r w:rsidRPr="007F25B6">
        <w:rPr>
          <w:rFonts w:ascii="Times New Roman" w:hAnsi="Times New Roman"/>
          <w:color w:val="292425"/>
          <w:spacing w:val="-2"/>
        </w:rPr>
        <w:t xml:space="preserve"> </w:t>
      </w:r>
      <w:r w:rsidRPr="007F25B6">
        <w:rPr>
          <w:rFonts w:ascii="Times New Roman" w:hAnsi="Times New Roman"/>
          <w:color w:val="292425"/>
        </w:rPr>
        <w:t>prescribed</w:t>
      </w:r>
      <w:r w:rsidRPr="007F25B6">
        <w:rPr>
          <w:rFonts w:ascii="Times New Roman" w:hAnsi="Times New Roman"/>
          <w:color w:val="292425"/>
          <w:spacing w:val="-2"/>
        </w:rPr>
        <w:t xml:space="preserve"> </w:t>
      </w:r>
      <w:r w:rsidRPr="007F25B6">
        <w:rPr>
          <w:rFonts w:ascii="Times New Roman" w:hAnsi="Times New Roman"/>
          <w:color w:val="292425"/>
        </w:rPr>
        <w:t>assessment</w:t>
      </w:r>
      <w:r w:rsidRPr="007F25B6">
        <w:rPr>
          <w:rFonts w:ascii="Times New Roman" w:hAnsi="Times New Roman"/>
          <w:color w:val="292425"/>
          <w:spacing w:val="-2"/>
        </w:rPr>
        <w:t xml:space="preserve"> </w:t>
      </w:r>
      <w:r w:rsidRPr="007F25B6">
        <w:rPr>
          <w:rFonts w:ascii="Times New Roman" w:hAnsi="Times New Roman"/>
          <w:color w:val="292425"/>
        </w:rPr>
        <w:t>register,</w:t>
      </w:r>
      <w:r w:rsidRPr="007F25B6">
        <w:rPr>
          <w:rFonts w:ascii="Times New Roman" w:hAnsi="Times New Roman"/>
          <w:color w:val="292425"/>
          <w:spacing w:val="-2"/>
        </w:rPr>
        <w:t xml:space="preserve"> </w:t>
      </w:r>
      <w:r w:rsidRPr="007F25B6">
        <w:rPr>
          <w:rFonts w:ascii="Times New Roman" w:hAnsi="Times New Roman"/>
          <w:color w:val="292425"/>
        </w:rPr>
        <w:t>and</w:t>
      </w:r>
    </w:p>
    <w:p w14:paraId="5F52535F" w14:textId="77777777" w:rsidR="002E75E4" w:rsidRPr="007F25B6" w:rsidRDefault="002E75E4" w:rsidP="00790F8E">
      <w:pPr>
        <w:widowControl w:val="0"/>
        <w:tabs>
          <w:tab w:val="left" w:pos="1580"/>
        </w:tabs>
        <w:autoSpaceDE w:val="0"/>
        <w:autoSpaceDN w:val="0"/>
        <w:adjustRightInd w:val="0"/>
        <w:spacing w:after="0" w:line="360" w:lineRule="auto"/>
        <w:ind w:left="2009" w:right="399" w:hanging="569"/>
        <w:jc w:val="both"/>
        <w:rPr>
          <w:rFonts w:ascii="Times New Roman" w:hAnsi="Times New Roman"/>
          <w:color w:val="000000"/>
        </w:rPr>
      </w:pPr>
      <w:r w:rsidRPr="007F25B6">
        <w:rPr>
          <w:rFonts w:ascii="Times New Roman" w:hAnsi="Times New Roman"/>
          <w:color w:val="292425"/>
        </w:rPr>
        <w:t>(b)</w:t>
      </w:r>
      <w:r w:rsidRPr="007F25B6">
        <w:rPr>
          <w:rFonts w:ascii="Times New Roman" w:hAnsi="Times New Roman"/>
          <w:color w:val="292425"/>
        </w:rPr>
        <w:tab/>
      </w:r>
      <w:proofErr w:type="gramStart"/>
      <w:r w:rsidRPr="007F25B6">
        <w:rPr>
          <w:rFonts w:ascii="Times New Roman" w:hAnsi="Times New Roman"/>
          <w:color w:val="292425"/>
        </w:rPr>
        <w:t>within</w:t>
      </w:r>
      <w:proofErr w:type="gramEnd"/>
      <w:r w:rsidRPr="007F25B6">
        <w:rPr>
          <w:rFonts w:ascii="Times New Roman" w:hAnsi="Times New Roman"/>
          <w:color w:val="292425"/>
          <w:spacing w:val="11"/>
        </w:rPr>
        <w:t xml:space="preserve"> </w:t>
      </w:r>
      <w:r w:rsidR="00D72F9F" w:rsidRPr="007F25B6">
        <w:rPr>
          <w:rFonts w:ascii="Times New Roman" w:hAnsi="Times New Roman"/>
          <w:color w:val="0000FF"/>
        </w:rPr>
        <w:t xml:space="preserve">twenty-one (21) </w:t>
      </w:r>
      <w:r w:rsidR="003443FD" w:rsidRPr="007F25B6">
        <w:rPr>
          <w:rFonts w:ascii="Times New Roman" w:hAnsi="Times New Roman"/>
          <w:color w:val="0000FF"/>
        </w:rPr>
        <w:t xml:space="preserve">working </w:t>
      </w:r>
      <w:r w:rsidR="00D72F9F" w:rsidRPr="007F25B6">
        <w:rPr>
          <w:rFonts w:ascii="Times New Roman" w:hAnsi="Times New Roman"/>
          <w:color w:val="0000FF"/>
        </w:rPr>
        <w:t>days</w:t>
      </w:r>
      <w:r w:rsidRPr="007F25B6">
        <w:rPr>
          <w:rFonts w:ascii="Times New Roman" w:hAnsi="Times New Roman"/>
          <w:color w:val="0000FF"/>
        </w:rPr>
        <w:t>,</w:t>
      </w:r>
      <w:r w:rsidRPr="007F25B6">
        <w:rPr>
          <w:rFonts w:ascii="Times New Roman" w:hAnsi="Times New Roman"/>
          <w:color w:val="0000FF"/>
          <w:spacing w:val="11"/>
        </w:rPr>
        <w:t xml:space="preserve"> </w:t>
      </w:r>
      <w:r w:rsidRPr="007F25B6">
        <w:rPr>
          <w:rFonts w:ascii="Times New Roman" w:hAnsi="Times New Roman"/>
          <w:color w:val="292425"/>
        </w:rPr>
        <w:t>decide</w:t>
      </w:r>
      <w:r w:rsidRPr="007F25B6">
        <w:rPr>
          <w:rFonts w:ascii="Times New Roman" w:hAnsi="Times New Roman"/>
          <w:color w:val="292425"/>
          <w:spacing w:val="11"/>
        </w:rPr>
        <w:t xml:space="preserve"> </w:t>
      </w:r>
      <w:r w:rsidRPr="007F25B6">
        <w:rPr>
          <w:rFonts w:ascii="Times New Roman" w:hAnsi="Times New Roman"/>
          <w:color w:val="292425"/>
        </w:rPr>
        <w:t>whether</w:t>
      </w:r>
      <w:r w:rsidRPr="007F25B6">
        <w:rPr>
          <w:rFonts w:ascii="Times New Roman" w:hAnsi="Times New Roman"/>
          <w:color w:val="292425"/>
          <w:spacing w:val="11"/>
        </w:rPr>
        <w:t xml:space="preserve"> </w:t>
      </w:r>
      <w:r w:rsidRPr="007F25B6">
        <w:rPr>
          <w:rFonts w:ascii="Times New Roman" w:hAnsi="Times New Roman"/>
          <w:color w:val="292425"/>
        </w:rPr>
        <w:t>the</w:t>
      </w:r>
      <w:r w:rsidRPr="007F25B6">
        <w:rPr>
          <w:rFonts w:ascii="Times New Roman" w:hAnsi="Times New Roman"/>
          <w:color w:val="292425"/>
          <w:spacing w:val="11"/>
        </w:rPr>
        <w:t xml:space="preserve"> </w:t>
      </w:r>
      <w:r w:rsidRPr="007F25B6">
        <w:rPr>
          <w:rFonts w:ascii="Times New Roman" w:hAnsi="Times New Roman"/>
          <w:color w:val="292425"/>
        </w:rPr>
        <w:t>proposed</w:t>
      </w:r>
      <w:r w:rsidRPr="007F25B6">
        <w:rPr>
          <w:rFonts w:ascii="Times New Roman" w:hAnsi="Times New Roman"/>
          <w:color w:val="292425"/>
          <w:spacing w:val="11"/>
        </w:rPr>
        <w:t xml:space="preserve"> </w:t>
      </w:r>
      <w:r w:rsidR="00D72F9F" w:rsidRPr="007F25B6">
        <w:rPr>
          <w:rFonts w:ascii="Times New Roman" w:hAnsi="Times New Roman"/>
          <w:color w:val="292425"/>
        </w:rPr>
        <w:t xml:space="preserve">policy, plan, programme or project </w:t>
      </w:r>
      <w:r w:rsidRPr="007F25B6">
        <w:rPr>
          <w:rFonts w:ascii="Times New Roman" w:hAnsi="Times New Roman"/>
          <w:color w:val="292425"/>
        </w:rPr>
        <w:t>requires an</w:t>
      </w:r>
      <w:r w:rsidRPr="007F25B6">
        <w:rPr>
          <w:rFonts w:ascii="Times New Roman" w:hAnsi="Times New Roman"/>
          <w:color w:val="292425"/>
          <w:spacing w:val="-2"/>
        </w:rPr>
        <w:t xml:space="preserve"> </w:t>
      </w:r>
      <w:r w:rsidRPr="007F25B6">
        <w:rPr>
          <w:rFonts w:ascii="Times New Roman" w:hAnsi="Times New Roman"/>
          <w:color w:val="292425"/>
        </w:rPr>
        <w:t>assessment.</w:t>
      </w:r>
    </w:p>
    <w:p w14:paraId="74553BED" w14:textId="77777777" w:rsidR="002E75E4" w:rsidRPr="007F25B6" w:rsidRDefault="00515B05" w:rsidP="00790F8E">
      <w:pPr>
        <w:widowControl w:val="0"/>
        <w:autoSpaceDE w:val="0"/>
        <w:autoSpaceDN w:val="0"/>
        <w:adjustRightInd w:val="0"/>
        <w:spacing w:after="0" w:line="360" w:lineRule="auto"/>
        <w:ind w:left="720"/>
        <w:jc w:val="both"/>
        <w:rPr>
          <w:rFonts w:ascii="Times New Roman" w:hAnsi="Times New Roman"/>
          <w:color w:val="000000"/>
        </w:rPr>
      </w:pPr>
      <w:r w:rsidRPr="007F25B6">
        <w:rPr>
          <w:rFonts w:ascii="Times New Roman" w:hAnsi="Times New Roman"/>
          <w:color w:val="292425"/>
        </w:rPr>
        <w:t>(</w:t>
      </w:r>
      <w:r w:rsidR="00790F8E">
        <w:rPr>
          <w:rFonts w:ascii="Times New Roman" w:hAnsi="Times New Roman"/>
          <w:color w:val="292425"/>
        </w:rPr>
        <w:t>4</w:t>
      </w:r>
      <w:r w:rsidRPr="007F25B6">
        <w:rPr>
          <w:rFonts w:ascii="Times New Roman" w:hAnsi="Times New Roman"/>
          <w:color w:val="292425"/>
        </w:rPr>
        <w:t>)</w:t>
      </w:r>
      <w:r w:rsidRPr="007F25B6">
        <w:rPr>
          <w:rFonts w:ascii="Times New Roman" w:hAnsi="Times New Roman"/>
          <w:color w:val="292425"/>
        </w:rPr>
        <w:tab/>
      </w:r>
      <w:r w:rsidR="002E75E4" w:rsidRPr="007F25B6">
        <w:rPr>
          <w:rFonts w:ascii="Times New Roman" w:hAnsi="Times New Roman"/>
          <w:color w:val="292425"/>
          <w:spacing w:val="2"/>
        </w:rPr>
        <w:t>I</w:t>
      </w:r>
      <w:r w:rsidR="002E75E4" w:rsidRPr="007F25B6">
        <w:rPr>
          <w:rFonts w:ascii="Times New Roman" w:hAnsi="Times New Roman"/>
          <w:color w:val="292425"/>
        </w:rPr>
        <w:t>n</w:t>
      </w:r>
      <w:r w:rsidR="002E75E4" w:rsidRPr="007F25B6">
        <w:rPr>
          <w:rFonts w:ascii="Times New Roman" w:hAnsi="Times New Roman"/>
          <w:color w:val="292425"/>
          <w:spacing w:val="31"/>
        </w:rPr>
        <w:t xml:space="preserve"> </w:t>
      </w:r>
      <w:r w:rsidR="002E75E4" w:rsidRPr="007F25B6">
        <w:rPr>
          <w:rFonts w:ascii="Times New Roman" w:hAnsi="Times New Roman"/>
          <w:color w:val="292425"/>
          <w:spacing w:val="2"/>
        </w:rPr>
        <w:t>makin</w:t>
      </w:r>
      <w:r w:rsidR="002E75E4" w:rsidRPr="007F25B6">
        <w:rPr>
          <w:rFonts w:ascii="Times New Roman" w:hAnsi="Times New Roman"/>
          <w:color w:val="292425"/>
        </w:rPr>
        <w:t>g</w:t>
      </w:r>
      <w:r w:rsidR="002E75E4" w:rsidRPr="007F25B6">
        <w:rPr>
          <w:rFonts w:ascii="Times New Roman" w:hAnsi="Times New Roman"/>
          <w:color w:val="292425"/>
          <w:spacing w:val="31"/>
        </w:rPr>
        <w:t xml:space="preserve"> </w:t>
      </w:r>
      <w:r w:rsidR="002E75E4" w:rsidRPr="007F25B6">
        <w:rPr>
          <w:rFonts w:ascii="Times New Roman" w:hAnsi="Times New Roman"/>
          <w:color w:val="292425"/>
        </w:rPr>
        <w:t>a</w:t>
      </w:r>
      <w:r w:rsidR="002E75E4" w:rsidRPr="007F25B6">
        <w:rPr>
          <w:rFonts w:ascii="Times New Roman" w:hAnsi="Times New Roman"/>
          <w:color w:val="292425"/>
          <w:spacing w:val="31"/>
        </w:rPr>
        <w:t xml:space="preserve"> </w:t>
      </w:r>
      <w:r w:rsidR="002E75E4" w:rsidRPr="007F25B6">
        <w:rPr>
          <w:rFonts w:ascii="Times New Roman" w:hAnsi="Times New Roman"/>
          <w:color w:val="292425"/>
          <w:spacing w:val="2"/>
        </w:rPr>
        <w:t>decisio</w:t>
      </w:r>
      <w:r w:rsidR="002E75E4" w:rsidRPr="007F25B6">
        <w:rPr>
          <w:rFonts w:ascii="Times New Roman" w:hAnsi="Times New Roman"/>
          <w:color w:val="292425"/>
        </w:rPr>
        <w:t>n</w:t>
      </w:r>
      <w:r w:rsidR="002E75E4" w:rsidRPr="007F25B6">
        <w:rPr>
          <w:rFonts w:ascii="Times New Roman" w:hAnsi="Times New Roman"/>
          <w:color w:val="292425"/>
          <w:spacing w:val="31"/>
        </w:rPr>
        <w:t xml:space="preserve"> </w:t>
      </w:r>
      <w:r w:rsidR="002E75E4" w:rsidRPr="007F25B6">
        <w:rPr>
          <w:rFonts w:ascii="Times New Roman" w:hAnsi="Times New Roman"/>
          <w:color w:val="292425"/>
          <w:spacing w:val="2"/>
        </w:rPr>
        <w:t>i</w:t>
      </w:r>
      <w:r w:rsidR="002E75E4" w:rsidRPr="007F25B6">
        <w:rPr>
          <w:rFonts w:ascii="Times New Roman" w:hAnsi="Times New Roman"/>
          <w:color w:val="292425"/>
        </w:rPr>
        <w:t>n</w:t>
      </w:r>
      <w:r w:rsidR="002E75E4" w:rsidRPr="007F25B6">
        <w:rPr>
          <w:rFonts w:ascii="Times New Roman" w:hAnsi="Times New Roman"/>
          <w:color w:val="292425"/>
          <w:spacing w:val="31"/>
        </w:rPr>
        <w:t xml:space="preserve"> </w:t>
      </w:r>
      <w:r w:rsidR="002E75E4" w:rsidRPr="007F25B6">
        <w:rPr>
          <w:rFonts w:ascii="Times New Roman" w:hAnsi="Times New Roman"/>
          <w:color w:val="292425"/>
          <w:spacing w:val="2"/>
        </w:rPr>
        <w:t>term</w:t>
      </w:r>
      <w:r w:rsidR="002E75E4" w:rsidRPr="007F25B6">
        <w:rPr>
          <w:rFonts w:ascii="Times New Roman" w:hAnsi="Times New Roman"/>
          <w:color w:val="292425"/>
        </w:rPr>
        <w:t>s</w:t>
      </w:r>
      <w:r w:rsidR="002E75E4" w:rsidRPr="007F25B6">
        <w:rPr>
          <w:rFonts w:ascii="Times New Roman" w:hAnsi="Times New Roman"/>
          <w:color w:val="292425"/>
          <w:spacing w:val="31"/>
        </w:rPr>
        <w:t xml:space="preserve"> </w:t>
      </w:r>
      <w:r w:rsidR="002E75E4" w:rsidRPr="007F25B6">
        <w:rPr>
          <w:rFonts w:ascii="Times New Roman" w:hAnsi="Times New Roman"/>
          <w:color w:val="292425"/>
          <w:spacing w:val="2"/>
        </w:rPr>
        <w:t>o</w:t>
      </w:r>
      <w:r w:rsidR="002E75E4" w:rsidRPr="007F25B6">
        <w:rPr>
          <w:rFonts w:ascii="Times New Roman" w:hAnsi="Times New Roman"/>
          <w:color w:val="292425"/>
        </w:rPr>
        <w:t>f</w:t>
      </w:r>
      <w:r w:rsidR="002E75E4" w:rsidRPr="007F25B6">
        <w:rPr>
          <w:rFonts w:ascii="Times New Roman" w:hAnsi="Times New Roman"/>
          <w:color w:val="292425"/>
          <w:spacing w:val="31"/>
        </w:rPr>
        <w:t xml:space="preserve"> </w:t>
      </w:r>
      <w:r w:rsidR="002E75E4" w:rsidRPr="007F25B6">
        <w:rPr>
          <w:rFonts w:ascii="Times New Roman" w:hAnsi="Times New Roman"/>
          <w:color w:val="292425"/>
          <w:spacing w:val="2"/>
        </w:rPr>
        <w:t>subsectio</w:t>
      </w:r>
      <w:r w:rsidR="002E75E4" w:rsidRPr="007F25B6">
        <w:rPr>
          <w:rFonts w:ascii="Times New Roman" w:hAnsi="Times New Roman"/>
          <w:color w:val="292425"/>
        </w:rPr>
        <w:t>n</w:t>
      </w:r>
      <w:r w:rsidR="002E75E4" w:rsidRPr="007F25B6">
        <w:rPr>
          <w:rFonts w:ascii="Times New Roman" w:hAnsi="Times New Roman"/>
          <w:color w:val="292425"/>
          <w:spacing w:val="31"/>
        </w:rPr>
        <w:t xml:space="preserve"> </w:t>
      </w:r>
      <w:r w:rsidR="002E75E4" w:rsidRPr="007F25B6">
        <w:rPr>
          <w:rFonts w:ascii="Times New Roman" w:hAnsi="Times New Roman"/>
          <w:color w:val="292425"/>
          <w:spacing w:val="2"/>
        </w:rPr>
        <w:t>(</w:t>
      </w:r>
      <w:r w:rsidR="00D72F9F" w:rsidRPr="007F25B6">
        <w:rPr>
          <w:rFonts w:ascii="Times New Roman" w:hAnsi="Times New Roman"/>
          <w:color w:val="292425"/>
          <w:spacing w:val="2"/>
        </w:rPr>
        <w:t>3</w:t>
      </w:r>
      <w:proofErr w:type="gramStart"/>
      <w:r w:rsidR="002E75E4" w:rsidRPr="007F25B6">
        <w:rPr>
          <w:rFonts w:ascii="Times New Roman" w:hAnsi="Times New Roman"/>
          <w:color w:val="292425"/>
          <w:spacing w:val="2"/>
        </w:rPr>
        <w:t>)(</w:t>
      </w:r>
      <w:proofErr w:type="gramEnd"/>
      <w:r w:rsidR="002E75E4" w:rsidRPr="007F25B6">
        <w:rPr>
          <w:rFonts w:ascii="Times New Roman" w:hAnsi="Times New Roman"/>
          <w:color w:val="292425"/>
          <w:spacing w:val="2"/>
        </w:rPr>
        <w:t>b)</w:t>
      </w:r>
      <w:r w:rsidR="002E75E4" w:rsidRPr="007F25B6">
        <w:rPr>
          <w:rFonts w:ascii="Times New Roman" w:hAnsi="Times New Roman"/>
          <w:color w:val="292425"/>
        </w:rPr>
        <w:t>,</w:t>
      </w:r>
      <w:r w:rsidR="002E75E4" w:rsidRPr="007F25B6">
        <w:rPr>
          <w:rFonts w:ascii="Times New Roman" w:hAnsi="Times New Roman"/>
          <w:color w:val="292425"/>
          <w:spacing w:val="31"/>
        </w:rPr>
        <w:t xml:space="preserve"> </w:t>
      </w:r>
      <w:r w:rsidR="002E75E4" w:rsidRPr="007F25B6">
        <w:rPr>
          <w:rFonts w:ascii="Times New Roman" w:hAnsi="Times New Roman"/>
          <w:color w:val="292425"/>
          <w:spacing w:val="2"/>
        </w:rPr>
        <w:t>th</w:t>
      </w:r>
      <w:r w:rsidR="002E75E4" w:rsidRPr="007F25B6">
        <w:rPr>
          <w:rFonts w:ascii="Times New Roman" w:hAnsi="Times New Roman"/>
          <w:color w:val="292425"/>
        </w:rPr>
        <w:t>e</w:t>
      </w:r>
      <w:r w:rsidR="002E75E4" w:rsidRPr="007F25B6">
        <w:rPr>
          <w:rFonts w:ascii="Times New Roman" w:hAnsi="Times New Roman"/>
          <w:color w:val="292425"/>
          <w:spacing w:val="31"/>
        </w:rPr>
        <w:t xml:space="preserve"> </w:t>
      </w:r>
      <w:r w:rsidR="002E75E4" w:rsidRPr="007F25B6">
        <w:rPr>
          <w:rFonts w:ascii="Times New Roman" w:hAnsi="Times New Roman"/>
          <w:color w:val="292425"/>
          <w:spacing w:val="2"/>
        </w:rPr>
        <w:t>Environmental</w:t>
      </w:r>
    </w:p>
    <w:p w14:paraId="04E8D9D4" w14:textId="77777777" w:rsidR="002E75E4" w:rsidRPr="007F25B6" w:rsidRDefault="002E75E4" w:rsidP="00790F8E">
      <w:pPr>
        <w:widowControl w:val="0"/>
        <w:autoSpaceDE w:val="0"/>
        <w:autoSpaceDN w:val="0"/>
        <w:adjustRightInd w:val="0"/>
        <w:spacing w:before="11" w:after="0" w:line="360" w:lineRule="auto"/>
        <w:ind w:left="738" w:firstLine="702"/>
        <w:jc w:val="both"/>
        <w:rPr>
          <w:rFonts w:ascii="Times New Roman" w:hAnsi="Times New Roman"/>
          <w:color w:val="000000"/>
        </w:rPr>
      </w:pPr>
      <w:r w:rsidRPr="007F25B6">
        <w:rPr>
          <w:rFonts w:ascii="Times New Roman" w:hAnsi="Times New Roman"/>
          <w:color w:val="292425"/>
        </w:rPr>
        <w:t>Commissioner must -</w:t>
      </w:r>
    </w:p>
    <w:p w14:paraId="73F94EB0" w14:textId="77777777" w:rsidR="002E75E4" w:rsidRPr="007F25B6" w:rsidRDefault="002E75E4" w:rsidP="00790F8E">
      <w:pPr>
        <w:widowControl w:val="0"/>
        <w:autoSpaceDE w:val="0"/>
        <w:autoSpaceDN w:val="0"/>
        <w:adjustRightInd w:val="0"/>
        <w:spacing w:after="0" w:line="360" w:lineRule="auto"/>
        <w:ind w:left="1440"/>
        <w:jc w:val="both"/>
        <w:rPr>
          <w:rFonts w:ascii="Times New Roman" w:hAnsi="Times New Roman"/>
          <w:color w:val="000000"/>
        </w:rPr>
      </w:pPr>
      <w:r w:rsidRPr="007F25B6">
        <w:rPr>
          <w:rFonts w:ascii="Times New Roman" w:hAnsi="Times New Roman"/>
          <w:color w:val="292425"/>
        </w:rPr>
        <w:t xml:space="preserve">(a)    </w:t>
      </w:r>
      <w:r w:rsidRPr="007F25B6">
        <w:rPr>
          <w:rFonts w:ascii="Times New Roman" w:hAnsi="Times New Roman"/>
          <w:color w:val="292425"/>
          <w:spacing w:val="49"/>
        </w:rPr>
        <w:t xml:space="preserve"> </w:t>
      </w:r>
      <w:proofErr w:type="gramStart"/>
      <w:r w:rsidR="00D72F9F" w:rsidRPr="007F25B6">
        <w:rPr>
          <w:rFonts w:ascii="Times New Roman" w:hAnsi="Times New Roman"/>
          <w:color w:val="292425"/>
        </w:rPr>
        <w:t>review</w:t>
      </w:r>
      <w:proofErr w:type="gramEnd"/>
      <w:r w:rsidR="00D72F9F" w:rsidRPr="007F25B6">
        <w:rPr>
          <w:rFonts w:ascii="Times New Roman" w:hAnsi="Times New Roman"/>
          <w:color w:val="292425"/>
        </w:rPr>
        <w:t xml:space="preserve"> the</w:t>
      </w:r>
      <w:r w:rsidRPr="007F25B6">
        <w:rPr>
          <w:rFonts w:ascii="Times New Roman" w:hAnsi="Times New Roman"/>
          <w:color w:val="292425"/>
        </w:rPr>
        <w:t xml:space="preserve"> consultative process </w:t>
      </w:r>
      <w:r w:rsidR="00D72F9F" w:rsidRPr="007F25B6">
        <w:rPr>
          <w:rFonts w:ascii="Times New Roman" w:hAnsi="Times New Roman"/>
          <w:color w:val="292425"/>
        </w:rPr>
        <w:t>undertaken the requirements of this Act</w:t>
      </w:r>
    </w:p>
    <w:p w14:paraId="3E4CAA60" w14:textId="77777777" w:rsidR="002E75E4" w:rsidRPr="007F25B6" w:rsidRDefault="002E75E4" w:rsidP="00790F8E">
      <w:pPr>
        <w:widowControl w:val="0"/>
        <w:autoSpaceDE w:val="0"/>
        <w:autoSpaceDN w:val="0"/>
        <w:adjustRightInd w:val="0"/>
        <w:spacing w:after="0" w:line="360" w:lineRule="auto"/>
        <w:ind w:left="1440"/>
        <w:jc w:val="both"/>
        <w:rPr>
          <w:rFonts w:ascii="Times New Roman" w:hAnsi="Times New Roman"/>
          <w:color w:val="000000"/>
        </w:rPr>
      </w:pPr>
      <w:r w:rsidRPr="007F25B6">
        <w:rPr>
          <w:rFonts w:ascii="Times New Roman" w:hAnsi="Times New Roman"/>
          <w:color w:val="292425"/>
        </w:rPr>
        <w:lastRenderedPageBreak/>
        <w:t xml:space="preserve">(b)    </w:t>
      </w:r>
      <w:r w:rsidRPr="007F25B6">
        <w:rPr>
          <w:rFonts w:ascii="Times New Roman" w:hAnsi="Times New Roman"/>
          <w:color w:val="292425"/>
          <w:spacing w:val="37"/>
        </w:rPr>
        <w:t xml:space="preserve"> </w:t>
      </w:r>
      <w:proofErr w:type="gramStart"/>
      <w:r w:rsidRPr="007F25B6">
        <w:rPr>
          <w:rFonts w:ascii="Times New Roman" w:hAnsi="Times New Roman"/>
          <w:color w:val="292425"/>
        </w:rPr>
        <w:t>take</w:t>
      </w:r>
      <w:proofErr w:type="gramEnd"/>
      <w:r w:rsidRPr="007F25B6">
        <w:rPr>
          <w:rFonts w:ascii="Times New Roman" w:hAnsi="Times New Roman"/>
          <w:color w:val="292425"/>
        </w:rPr>
        <w:t xml:space="preserve"> into account -</w:t>
      </w:r>
    </w:p>
    <w:p w14:paraId="1E310935" w14:textId="77777777" w:rsidR="002E75E4" w:rsidRPr="007F25B6" w:rsidRDefault="00515B05" w:rsidP="00790F8E">
      <w:pPr>
        <w:widowControl w:val="0"/>
        <w:autoSpaceDE w:val="0"/>
        <w:autoSpaceDN w:val="0"/>
        <w:adjustRightInd w:val="0"/>
        <w:spacing w:after="0" w:line="360" w:lineRule="auto"/>
        <w:ind w:left="2160"/>
        <w:jc w:val="both"/>
        <w:rPr>
          <w:rFonts w:ascii="Times New Roman" w:hAnsi="Times New Roman"/>
          <w:color w:val="000000"/>
        </w:rPr>
      </w:pPr>
      <w:r w:rsidRPr="007F25B6">
        <w:rPr>
          <w:rFonts w:ascii="Times New Roman" w:hAnsi="Times New Roman"/>
          <w:color w:val="292425"/>
        </w:rPr>
        <w:t>(i)</w:t>
      </w:r>
      <w:r w:rsidRPr="007F25B6">
        <w:rPr>
          <w:rFonts w:ascii="Times New Roman" w:hAnsi="Times New Roman"/>
          <w:color w:val="292425"/>
        </w:rPr>
        <w:tab/>
      </w:r>
      <w:proofErr w:type="gramStart"/>
      <w:r w:rsidR="002E75E4" w:rsidRPr="007F25B6">
        <w:rPr>
          <w:rFonts w:ascii="Times New Roman" w:hAnsi="Times New Roman"/>
          <w:color w:val="292425"/>
        </w:rPr>
        <w:t>any</w:t>
      </w:r>
      <w:proofErr w:type="gramEnd"/>
      <w:r w:rsidR="002E75E4" w:rsidRPr="007F25B6">
        <w:rPr>
          <w:rFonts w:ascii="Times New Roman" w:hAnsi="Times New Roman"/>
          <w:color w:val="292425"/>
        </w:rPr>
        <w:t xml:space="preserve"> comment received in terms of the consultative process;</w:t>
      </w:r>
    </w:p>
    <w:p w14:paraId="5A3AF20C" w14:textId="77777777" w:rsidR="00D72F9F" w:rsidRPr="007F25B6" w:rsidRDefault="002E75E4" w:rsidP="00790F8E">
      <w:pPr>
        <w:widowControl w:val="0"/>
        <w:autoSpaceDE w:val="0"/>
        <w:autoSpaceDN w:val="0"/>
        <w:adjustRightInd w:val="0"/>
        <w:spacing w:after="0" w:line="360" w:lineRule="auto"/>
        <w:ind w:left="2880" w:right="583" w:hanging="720"/>
        <w:jc w:val="both"/>
        <w:rPr>
          <w:rFonts w:ascii="Times New Roman" w:hAnsi="Times New Roman"/>
          <w:color w:val="292425"/>
        </w:rPr>
      </w:pPr>
      <w:r w:rsidRPr="007F25B6">
        <w:rPr>
          <w:rFonts w:ascii="Times New Roman" w:hAnsi="Times New Roman"/>
          <w:color w:val="292425"/>
        </w:rPr>
        <w:t xml:space="preserve">(ii)   </w:t>
      </w:r>
      <w:r w:rsidRPr="007F25B6">
        <w:rPr>
          <w:rFonts w:ascii="Times New Roman" w:hAnsi="Times New Roman"/>
          <w:color w:val="292425"/>
          <w:spacing w:val="23"/>
        </w:rPr>
        <w:t xml:space="preserve"> </w:t>
      </w:r>
      <w:r w:rsidR="00515B05" w:rsidRPr="007F25B6">
        <w:rPr>
          <w:rFonts w:ascii="Times New Roman" w:hAnsi="Times New Roman"/>
          <w:color w:val="292425"/>
          <w:spacing w:val="23"/>
        </w:rPr>
        <w:tab/>
      </w:r>
      <w:proofErr w:type="gramStart"/>
      <w:r w:rsidRPr="007F25B6">
        <w:rPr>
          <w:rFonts w:ascii="Times New Roman" w:hAnsi="Times New Roman"/>
          <w:color w:val="292425"/>
        </w:rPr>
        <w:t>the</w:t>
      </w:r>
      <w:proofErr w:type="gramEnd"/>
      <w:r w:rsidRPr="007F25B6">
        <w:rPr>
          <w:rFonts w:ascii="Times New Roman" w:hAnsi="Times New Roman"/>
          <w:color w:val="292425"/>
          <w:spacing w:val="-1"/>
        </w:rPr>
        <w:t xml:space="preserve"> </w:t>
      </w:r>
      <w:r w:rsidRPr="007F25B6">
        <w:rPr>
          <w:rFonts w:ascii="Times New Roman" w:hAnsi="Times New Roman"/>
          <w:color w:val="292425"/>
        </w:rPr>
        <w:t>significant</w:t>
      </w:r>
      <w:r w:rsidRPr="007F25B6">
        <w:rPr>
          <w:rFonts w:ascii="Times New Roman" w:hAnsi="Times New Roman"/>
          <w:color w:val="292425"/>
          <w:spacing w:val="-1"/>
        </w:rPr>
        <w:t xml:space="preserve"> </w:t>
      </w:r>
      <w:r w:rsidRPr="007F25B6">
        <w:rPr>
          <w:rFonts w:ascii="Times New Roman" w:hAnsi="Times New Roman"/>
          <w:color w:val="292425"/>
        </w:rPr>
        <w:t>effect</w:t>
      </w:r>
      <w:r w:rsidRPr="007F25B6">
        <w:rPr>
          <w:rFonts w:ascii="Times New Roman" w:hAnsi="Times New Roman"/>
          <w:color w:val="292425"/>
          <w:spacing w:val="-1"/>
        </w:rPr>
        <w:t xml:space="preserve"> </w:t>
      </w:r>
      <w:r w:rsidRPr="007F25B6">
        <w:rPr>
          <w:rFonts w:ascii="Times New Roman" w:hAnsi="Times New Roman"/>
          <w:color w:val="292425"/>
        </w:rPr>
        <w:t>of</w:t>
      </w:r>
      <w:r w:rsidRPr="007F25B6">
        <w:rPr>
          <w:rFonts w:ascii="Times New Roman" w:hAnsi="Times New Roman"/>
          <w:color w:val="292425"/>
          <w:spacing w:val="-1"/>
        </w:rPr>
        <w:t xml:space="preserve"> </w:t>
      </w:r>
      <w:r w:rsidRPr="007F25B6">
        <w:rPr>
          <w:rFonts w:ascii="Times New Roman" w:hAnsi="Times New Roman"/>
          <w:color w:val="292425"/>
        </w:rPr>
        <w:t>the</w:t>
      </w:r>
      <w:r w:rsidRPr="007F25B6">
        <w:rPr>
          <w:rFonts w:ascii="Times New Roman" w:hAnsi="Times New Roman"/>
          <w:color w:val="292425"/>
          <w:spacing w:val="-1"/>
        </w:rPr>
        <w:t xml:space="preserve"> </w:t>
      </w:r>
      <w:r w:rsidRPr="007F25B6">
        <w:rPr>
          <w:rFonts w:ascii="Times New Roman" w:hAnsi="Times New Roman"/>
          <w:color w:val="292425"/>
        </w:rPr>
        <w:t>proposed</w:t>
      </w:r>
      <w:r w:rsidR="00D72F9F" w:rsidRPr="007F25B6">
        <w:rPr>
          <w:rFonts w:ascii="Times New Roman" w:hAnsi="Times New Roman"/>
          <w:color w:val="292425"/>
        </w:rPr>
        <w:t xml:space="preserve"> </w:t>
      </w:r>
      <w:r w:rsidR="00D72F9F" w:rsidRPr="007F25B6">
        <w:rPr>
          <w:rFonts w:ascii="Times New Roman" w:hAnsi="Times New Roman"/>
          <w:color w:val="0000FF"/>
        </w:rPr>
        <w:t xml:space="preserve">policy, plan, programme or project </w:t>
      </w:r>
      <w:r w:rsidRPr="007F25B6">
        <w:rPr>
          <w:rFonts w:ascii="Times New Roman" w:hAnsi="Times New Roman"/>
          <w:color w:val="0000FF"/>
        </w:rPr>
        <w:t>activity</w:t>
      </w:r>
      <w:r w:rsidRPr="007F25B6">
        <w:rPr>
          <w:rFonts w:ascii="Times New Roman" w:hAnsi="Times New Roman"/>
          <w:color w:val="0000FF"/>
          <w:spacing w:val="-1"/>
        </w:rPr>
        <w:t xml:space="preserve"> </w:t>
      </w:r>
      <w:r w:rsidRPr="007F25B6">
        <w:rPr>
          <w:rFonts w:ascii="Times New Roman" w:hAnsi="Times New Roman"/>
          <w:color w:val="292425"/>
        </w:rPr>
        <w:t>on</w:t>
      </w:r>
      <w:r w:rsidRPr="007F25B6">
        <w:rPr>
          <w:rFonts w:ascii="Times New Roman" w:hAnsi="Times New Roman"/>
          <w:color w:val="292425"/>
          <w:spacing w:val="-1"/>
        </w:rPr>
        <w:t xml:space="preserve"> </w:t>
      </w:r>
      <w:r w:rsidRPr="007F25B6">
        <w:rPr>
          <w:rFonts w:ascii="Times New Roman" w:hAnsi="Times New Roman"/>
          <w:color w:val="292425"/>
        </w:rPr>
        <w:t>the</w:t>
      </w:r>
      <w:r w:rsidRPr="007F25B6">
        <w:rPr>
          <w:rFonts w:ascii="Times New Roman" w:hAnsi="Times New Roman"/>
          <w:color w:val="292425"/>
          <w:spacing w:val="-1"/>
        </w:rPr>
        <w:t xml:space="preserve"> </w:t>
      </w:r>
      <w:r w:rsidRPr="007F25B6">
        <w:rPr>
          <w:rFonts w:ascii="Times New Roman" w:hAnsi="Times New Roman"/>
          <w:color w:val="292425"/>
        </w:rPr>
        <w:t xml:space="preserve">environment; </w:t>
      </w:r>
    </w:p>
    <w:p w14:paraId="22648E41" w14:textId="77777777" w:rsidR="00515B05" w:rsidRPr="007F25B6" w:rsidRDefault="002E75E4" w:rsidP="00790F8E">
      <w:pPr>
        <w:widowControl w:val="0"/>
        <w:autoSpaceDE w:val="0"/>
        <w:autoSpaceDN w:val="0"/>
        <w:adjustRightInd w:val="0"/>
        <w:spacing w:after="0" w:line="360" w:lineRule="auto"/>
        <w:ind w:left="1440" w:right="583" w:firstLine="720"/>
        <w:jc w:val="both"/>
        <w:rPr>
          <w:rFonts w:ascii="Times New Roman" w:hAnsi="Times New Roman"/>
          <w:color w:val="0000FF"/>
        </w:rPr>
      </w:pPr>
      <w:r w:rsidRPr="007F25B6">
        <w:rPr>
          <w:rFonts w:ascii="Times New Roman" w:hAnsi="Times New Roman"/>
          <w:color w:val="292425"/>
        </w:rPr>
        <w:t>(iii)</w:t>
      </w:r>
      <w:r w:rsidR="00515B05" w:rsidRPr="007F25B6">
        <w:rPr>
          <w:rFonts w:ascii="Times New Roman" w:hAnsi="Times New Roman"/>
          <w:color w:val="292425"/>
        </w:rPr>
        <w:tab/>
      </w:r>
      <w:proofErr w:type="gramStart"/>
      <w:r w:rsidRPr="007F25B6">
        <w:rPr>
          <w:rFonts w:ascii="Times New Roman" w:hAnsi="Times New Roman"/>
          <w:color w:val="292425"/>
        </w:rPr>
        <w:t>the</w:t>
      </w:r>
      <w:proofErr w:type="gramEnd"/>
      <w:r w:rsidRPr="007F25B6">
        <w:rPr>
          <w:rFonts w:ascii="Times New Roman" w:hAnsi="Times New Roman"/>
          <w:color w:val="292425"/>
        </w:rPr>
        <w:t xml:space="preserve"> nature and extend of the proposed </w:t>
      </w:r>
      <w:r w:rsidR="00331DFB" w:rsidRPr="007F25B6">
        <w:rPr>
          <w:rFonts w:ascii="Times New Roman" w:hAnsi="Times New Roman"/>
          <w:color w:val="0000FF"/>
        </w:rPr>
        <w:t xml:space="preserve">policy, plan, </w:t>
      </w:r>
    </w:p>
    <w:p w14:paraId="06B20991" w14:textId="77777777" w:rsidR="002E75E4" w:rsidRPr="007F25B6" w:rsidRDefault="00331DFB" w:rsidP="00790F8E">
      <w:pPr>
        <w:widowControl w:val="0"/>
        <w:autoSpaceDE w:val="0"/>
        <w:autoSpaceDN w:val="0"/>
        <w:adjustRightInd w:val="0"/>
        <w:spacing w:after="0" w:line="360" w:lineRule="auto"/>
        <w:ind w:left="2160" w:right="583" w:firstLine="720"/>
        <w:jc w:val="both"/>
        <w:rPr>
          <w:rFonts w:ascii="Times New Roman" w:hAnsi="Times New Roman"/>
          <w:color w:val="000000"/>
        </w:rPr>
      </w:pPr>
      <w:proofErr w:type="gramStart"/>
      <w:r w:rsidRPr="007F25B6">
        <w:rPr>
          <w:rFonts w:ascii="Times New Roman" w:hAnsi="Times New Roman"/>
          <w:color w:val="0000FF"/>
        </w:rPr>
        <w:t>programme</w:t>
      </w:r>
      <w:proofErr w:type="gramEnd"/>
      <w:r w:rsidRPr="007F25B6">
        <w:rPr>
          <w:rFonts w:ascii="Times New Roman" w:hAnsi="Times New Roman"/>
          <w:color w:val="0000FF"/>
        </w:rPr>
        <w:t xml:space="preserve"> or project </w:t>
      </w:r>
      <w:r w:rsidR="002E75E4" w:rsidRPr="007F25B6">
        <w:rPr>
          <w:rFonts w:ascii="Times New Roman" w:hAnsi="Times New Roman"/>
          <w:color w:val="292425"/>
        </w:rPr>
        <w:t>activity;</w:t>
      </w:r>
    </w:p>
    <w:p w14:paraId="7725AAC2" w14:textId="77777777" w:rsidR="002E75E4" w:rsidRPr="007F25B6" w:rsidRDefault="002E75E4" w:rsidP="00790F8E">
      <w:pPr>
        <w:widowControl w:val="0"/>
        <w:autoSpaceDE w:val="0"/>
        <w:autoSpaceDN w:val="0"/>
        <w:adjustRightInd w:val="0"/>
        <w:spacing w:before="10" w:after="0" w:line="360" w:lineRule="auto"/>
        <w:ind w:left="2160"/>
        <w:jc w:val="both"/>
        <w:rPr>
          <w:rFonts w:ascii="Times New Roman" w:hAnsi="Times New Roman"/>
          <w:color w:val="000000"/>
        </w:rPr>
      </w:pPr>
      <w:r w:rsidRPr="007F25B6">
        <w:rPr>
          <w:rFonts w:ascii="Times New Roman" w:hAnsi="Times New Roman"/>
          <w:color w:val="292425"/>
        </w:rPr>
        <w:t xml:space="preserve">(iv)   </w:t>
      </w:r>
      <w:r w:rsidRPr="007F25B6">
        <w:rPr>
          <w:rFonts w:ascii="Times New Roman" w:hAnsi="Times New Roman"/>
          <w:color w:val="292425"/>
          <w:spacing w:val="30"/>
        </w:rPr>
        <w:t xml:space="preserve"> </w:t>
      </w:r>
      <w:r w:rsidR="00515B05" w:rsidRPr="007F25B6">
        <w:rPr>
          <w:rFonts w:ascii="Times New Roman" w:hAnsi="Times New Roman"/>
          <w:color w:val="292425"/>
          <w:spacing w:val="30"/>
        </w:rPr>
        <w:t xml:space="preserve">  </w:t>
      </w:r>
      <w:proofErr w:type="gramStart"/>
      <w:r w:rsidRPr="007F25B6">
        <w:rPr>
          <w:rFonts w:ascii="Times New Roman" w:hAnsi="Times New Roman"/>
          <w:color w:val="292425"/>
        </w:rPr>
        <w:t>the</w:t>
      </w:r>
      <w:proofErr w:type="gramEnd"/>
      <w:r w:rsidRPr="007F25B6">
        <w:rPr>
          <w:rFonts w:ascii="Times New Roman" w:hAnsi="Times New Roman"/>
          <w:color w:val="292425"/>
        </w:rPr>
        <w:t xml:space="preserve"> principles set out </w:t>
      </w:r>
      <w:r w:rsidR="00CC5715" w:rsidRPr="007F25B6">
        <w:rPr>
          <w:rFonts w:ascii="Times New Roman" w:hAnsi="Times New Roman"/>
          <w:color w:val="292425"/>
        </w:rPr>
        <w:t>in this Act</w:t>
      </w:r>
      <w:r w:rsidRPr="007F25B6">
        <w:rPr>
          <w:rFonts w:ascii="Times New Roman" w:hAnsi="Times New Roman"/>
          <w:color w:val="FF0000"/>
        </w:rPr>
        <w:t xml:space="preserve">; </w:t>
      </w:r>
      <w:r w:rsidRPr="007F25B6">
        <w:rPr>
          <w:rFonts w:ascii="Times New Roman" w:hAnsi="Times New Roman"/>
          <w:color w:val="292425"/>
        </w:rPr>
        <w:t>and</w:t>
      </w:r>
    </w:p>
    <w:p w14:paraId="7B14BF52" w14:textId="77777777" w:rsidR="002E75E4" w:rsidRPr="007F25B6" w:rsidRDefault="002E75E4" w:rsidP="00790F8E">
      <w:pPr>
        <w:widowControl w:val="0"/>
        <w:autoSpaceDE w:val="0"/>
        <w:autoSpaceDN w:val="0"/>
        <w:adjustRightInd w:val="0"/>
        <w:spacing w:after="0" w:line="360" w:lineRule="auto"/>
        <w:ind w:left="2160"/>
        <w:jc w:val="both"/>
        <w:rPr>
          <w:rFonts w:ascii="Times New Roman" w:hAnsi="Times New Roman"/>
          <w:color w:val="000000"/>
        </w:rPr>
      </w:pPr>
      <w:r w:rsidRPr="007F25B6">
        <w:rPr>
          <w:rFonts w:ascii="Times New Roman" w:hAnsi="Times New Roman"/>
          <w:color w:val="292425"/>
        </w:rPr>
        <w:t xml:space="preserve">(v)    </w:t>
      </w:r>
      <w:r w:rsidRPr="007F25B6">
        <w:rPr>
          <w:rFonts w:ascii="Times New Roman" w:hAnsi="Times New Roman"/>
          <w:color w:val="292425"/>
          <w:spacing w:val="35"/>
        </w:rPr>
        <w:t xml:space="preserve"> </w:t>
      </w:r>
      <w:r w:rsidR="00515B05" w:rsidRPr="007F25B6">
        <w:rPr>
          <w:rFonts w:ascii="Times New Roman" w:hAnsi="Times New Roman"/>
          <w:color w:val="292425"/>
          <w:spacing w:val="35"/>
        </w:rPr>
        <w:t xml:space="preserve">  </w:t>
      </w:r>
      <w:proofErr w:type="gramStart"/>
      <w:r w:rsidRPr="007F25B6">
        <w:rPr>
          <w:rFonts w:ascii="Times New Roman" w:hAnsi="Times New Roman"/>
          <w:color w:val="292425"/>
        </w:rPr>
        <w:t>any</w:t>
      </w:r>
      <w:proofErr w:type="gramEnd"/>
      <w:r w:rsidRPr="007F25B6">
        <w:rPr>
          <w:rFonts w:ascii="Times New Roman" w:hAnsi="Times New Roman"/>
          <w:color w:val="292425"/>
        </w:rPr>
        <w:t xml:space="preserve"> other matter that may be prescribed.</w:t>
      </w:r>
    </w:p>
    <w:p w14:paraId="65FCADE3" w14:textId="77777777" w:rsidR="002E75E4" w:rsidRPr="007F25B6" w:rsidRDefault="002E75E4" w:rsidP="00790F8E">
      <w:pPr>
        <w:widowControl w:val="0"/>
        <w:autoSpaceDE w:val="0"/>
        <w:autoSpaceDN w:val="0"/>
        <w:adjustRightInd w:val="0"/>
        <w:spacing w:after="0" w:line="360" w:lineRule="auto"/>
        <w:ind w:left="1440" w:right="396" w:hanging="428"/>
        <w:jc w:val="both"/>
        <w:rPr>
          <w:rFonts w:ascii="Times New Roman" w:hAnsi="Times New Roman"/>
          <w:color w:val="292425"/>
        </w:rPr>
      </w:pPr>
      <w:r w:rsidRPr="007F25B6">
        <w:rPr>
          <w:rFonts w:ascii="Times New Roman" w:hAnsi="Times New Roman"/>
          <w:color w:val="292425"/>
        </w:rPr>
        <w:t>(</w:t>
      </w:r>
      <w:r w:rsidR="00790F8E">
        <w:rPr>
          <w:rFonts w:ascii="Times New Roman" w:hAnsi="Times New Roman"/>
          <w:color w:val="292425"/>
        </w:rPr>
        <w:t>5</w:t>
      </w:r>
      <w:r w:rsidRPr="007F25B6">
        <w:rPr>
          <w:rFonts w:ascii="Times New Roman" w:hAnsi="Times New Roman"/>
          <w:color w:val="292425"/>
        </w:rPr>
        <w:t>)</w:t>
      </w:r>
      <w:r w:rsidR="00515B05" w:rsidRPr="007F25B6">
        <w:rPr>
          <w:rFonts w:ascii="Times New Roman" w:hAnsi="Times New Roman"/>
          <w:color w:val="292425"/>
        </w:rPr>
        <w:tab/>
      </w:r>
      <w:r w:rsidRPr="007F25B6">
        <w:rPr>
          <w:rFonts w:ascii="Times New Roman" w:hAnsi="Times New Roman"/>
          <w:color w:val="292425"/>
        </w:rPr>
        <w:t xml:space="preserve">A </w:t>
      </w:r>
      <w:r w:rsidRPr="007F25B6">
        <w:rPr>
          <w:rFonts w:ascii="Times New Roman" w:hAnsi="Times New Roman"/>
          <w:color w:val="292425"/>
          <w:spacing w:val="3"/>
        </w:rPr>
        <w:t>decisio</w:t>
      </w:r>
      <w:r w:rsidRPr="007F25B6">
        <w:rPr>
          <w:rFonts w:ascii="Times New Roman" w:hAnsi="Times New Roman"/>
          <w:color w:val="292425"/>
        </w:rPr>
        <w:t xml:space="preserve">n </w:t>
      </w:r>
      <w:r w:rsidRPr="007F25B6">
        <w:rPr>
          <w:rFonts w:ascii="Times New Roman" w:hAnsi="Times New Roman"/>
          <w:color w:val="292425"/>
          <w:spacing w:val="3"/>
        </w:rPr>
        <w:t>unde</w:t>
      </w:r>
      <w:r w:rsidRPr="007F25B6">
        <w:rPr>
          <w:rFonts w:ascii="Times New Roman" w:hAnsi="Times New Roman"/>
          <w:color w:val="292425"/>
        </w:rPr>
        <w:t xml:space="preserve">r </w:t>
      </w:r>
      <w:r w:rsidRPr="007F25B6">
        <w:rPr>
          <w:rFonts w:ascii="Times New Roman" w:hAnsi="Times New Roman"/>
          <w:color w:val="292425"/>
          <w:spacing w:val="3"/>
        </w:rPr>
        <w:t>subsectio</w:t>
      </w:r>
      <w:r w:rsidRPr="007F25B6">
        <w:rPr>
          <w:rFonts w:ascii="Times New Roman" w:hAnsi="Times New Roman"/>
          <w:color w:val="292425"/>
        </w:rPr>
        <w:t xml:space="preserve">n </w:t>
      </w:r>
      <w:r w:rsidRPr="007F25B6">
        <w:rPr>
          <w:rFonts w:ascii="Times New Roman" w:hAnsi="Times New Roman"/>
          <w:color w:val="292425"/>
          <w:spacing w:val="3"/>
        </w:rPr>
        <w:t>(1</w:t>
      </w:r>
      <w:r w:rsidRPr="007F25B6">
        <w:rPr>
          <w:rFonts w:ascii="Times New Roman" w:hAnsi="Times New Roman"/>
          <w:color w:val="292425"/>
        </w:rPr>
        <w:t xml:space="preserve">) </w:t>
      </w:r>
      <w:r w:rsidRPr="007F25B6">
        <w:rPr>
          <w:rFonts w:ascii="Times New Roman" w:hAnsi="Times New Roman"/>
          <w:color w:val="292425"/>
          <w:spacing w:val="3"/>
        </w:rPr>
        <w:t>doe</w:t>
      </w:r>
      <w:r w:rsidRPr="007F25B6">
        <w:rPr>
          <w:rFonts w:ascii="Times New Roman" w:hAnsi="Times New Roman"/>
          <w:color w:val="292425"/>
        </w:rPr>
        <w:t xml:space="preserve">s </w:t>
      </w:r>
      <w:r w:rsidRPr="007F25B6">
        <w:rPr>
          <w:rFonts w:ascii="Times New Roman" w:hAnsi="Times New Roman"/>
          <w:color w:val="292425"/>
          <w:spacing w:val="3"/>
        </w:rPr>
        <w:t>no</w:t>
      </w:r>
      <w:r w:rsidRPr="007F25B6">
        <w:rPr>
          <w:rFonts w:ascii="Times New Roman" w:hAnsi="Times New Roman"/>
          <w:color w:val="292425"/>
        </w:rPr>
        <w:t xml:space="preserve">t </w:t>
      </w:r>
      <w:r w:rsidRPr="007F25B6">
        <w:rPr>
          <w:rFonts w:ascii="Times New Roman" w:hAnsi="Times New Roman"/>
          <w:color w:val="292425"/>
          <w:spacing w:val="3"/>
        </w:rPr>
        <w:t>exemp</w:t>
      </w:r>
      <w:r w:rsidRPr="007F25B6">
        <w:rPr>
          <w:rFonts w:ascii="Times New Roman" w:hAnsi="Times New Roman"/>
          <w:color w:val="292425"/>
        </w:rPr>
        <w:t xml:space="preserve">t </w:t>
      </w:r>
      <w:r w:rsidRPr="007F25B6">
        <w:rPr>
          <w:rFonts w:ascii="Times New Roman" w:hAnsi="Times New Roman"/>
          <w:color w:val="292425"/>
          <w:spacing w:val="3"/>
        </w:rPr>
        <w:t>th</w:t>
      </w:r>
      <w:r w:rsidRPr="007F25B6">
        <w:rPr>
          <w:rFonts w:ascii="Times New Roman" w:hAnsi="Times New Roman"/>
          <w:color w:val="292425"/>
        </w:rPr>
        <w:t xml:space="preserve">e </w:t>
      </w:r>
      <w:r w:rsidR="00037F56" w:rsidRPr="007F25B6">
        <w:rPr>
          <w:rFonts w:ascii="Times New Roman" w:hAnsi="Times New Roman"/>
          <w:color w:val="0000FF"/>
        </w:rPr>
        <w:t xml:space="preserve">organ of state or </w:t>
      </w:r>
      <w:r w:rsidRPr="007F25B6">
        <w:rPr>
          <w:rFonts w:ascii="Times New Roman" w:hAnsi="Times New Roman"/>
          <w:color w:val="292425"/>
          <w:spacing w:val="3"/>
        </w:rPr>
        <w:t>proponen</w:t>
      </w:r>
      <w:r w:rsidRPr="007F25B6">
        <w:rPr>
          <w:rFonts w:ascii="Times New Roman" w:hAnsi="Times New Roman"/>
          <w:color w:val="292425"/>
        </w:rPr>
        <w:t xml:space="preserve">t </w:t>
      </w:r>
      <w:r w:rsidRPr="007F25B6">
        <w:rPr>
          <w:rFonts w:ascii="Times New Roman" w:hAnsi="Times New Roman"/>
          <w:color w:val="292425"/>
          <w:spacing w:val="3"/>
        </w:rPr>
        <w:t xml:space="preserve">from </w:t>
      </w:r>
      <w:r w:rsidRPr="007F25B6">
        <w:rPr>
          <w:rFonts w:ascii="Times New Roman" w:hAnsi="Times New Roman"/>
          <w:color w:val="292425"/>
        </w:rPr>
        <w:t>complying</w:t>
      </w:r>
      <w:r w:rsidRPr="007F25B6">
        <w:rPr>
          <w:rFonts w:ascii="Times New Roman" w:hAnsi="Times New Roman"/>
          <w:color w:val="292425"/>
          <w:spacing w:val="-1"/>
        </w:rPr>
        <w:t xml:space="preserve"> </w:t>
      </w:r>
      <w:r w:rsidRPr="007F25B6">
        <w:rPr>
          <w:rFonts w:ascii="Times New Roman" w:hAnsi="Times New Roman"/>
          <w:color w:val="292425"/>
        </w:rPr>
        <w:t>with</w:t>
      </w:r>
      <w:r w:rsidRPr="007F25B6">
        <w:rPr>
          <w:rFonts w:ascii="Times New Roman" w:hAnsi="Times New Roman"/>
          <w:color w:val="292425"/>
          <w:spacing w:val="-1"/>
        </w:rPr>
        <w:t xml:space="preserve"> </w:t>
      </w:r>
      <w:r w:rsidRPr="007F25B6">
        <w:rPr>
          <w:rFonts w:ascii="Times New Roman" w:hAnsi="Times New Roman"/>
          <w:color w:val="292425"/>
        </w:rPr>
        <w:t>other</w:t>
      </w:r>
      <w:r w:rsidRPr="007F25B6">
        <w:rPr>
          <w:rFonts w:ascii="Times New Roman" w:hAnsi="Times New Roman"/>
          <w:color w:val="292425"/>
          <w:spacing w:val="-1"/>
        </w:rPr>
        <w:t xml:space="preserve"> </w:t>
      </w:r>
      <w:r w:rsidRPr="007F25B6">
        <w:rPr>
          <w:rFonts w:ascii="Times New Roman" w:hAnsi="Times New Roman"/>
          <w:color w:val="292425"/>
        </w:rPr>
        <w:t>requirements</w:t>
      </w:r>
      <w:r w:rsidRPr="007F25B6">
        <w:rPr>
          <w:rFonts w:ascii="Times New Roman" w:hAnsi="Times New Roman"/>
          <w:color w:val="292425"/>
          <w:spacing w:val="-1"/>
        </w:rPr>
        <w:t xml:space="preserve"> </w:t>
      </w:r>
      <w:r w:rsidRPr="007F25B6">
        <w:rPr>
          <w:rFonts w:ascii="Times New Roman" w:hAnsi="Times New Roman"/>
          <w:color w:val="292425"/>
        </w:rPr>
        <w:t>prescribed</w:t>
      </w:r>
      <w:r w:rsidRPr="007F25B6">
        <w:rPr>
          <w:rFonts w:ascii="Times New Roman" w:hAnsi="Times New Roman"/>
          <w:color w:val="292425"/>
          <w:spacing w:val="-1"/>
        </w:rPr>
        <w:t xml:space="preserve"> </w:t>
      </w:r>
      <w:r w:rsidRPr="007F25B6">
        <w:rPr>
          <w:rFonts w:ascii="Times New Roman" w:hAnsi="Times New Roman"/>
          <w:color w:val="292425"/>
        </w:rPr>
        <w:t>in</w:t>
      </w:r>
      <w:r w:rsidRPr="007F25B6">
        <w:rPr>
          <w:rFonts w:ascii="Times New Roman" w:hAnsi="Times New Roman"/>
          <w:color w:val="292425"/>
          <w:spacing w:val="-1"/>
        </w:rPr>
        <w:t xml:space="preserve"> </w:t>
      </w:r>
      <w:r w:rsidRPr="007F25B6">
        <w:rPr>
          <w:rFonts w:ascii="Times New Roman" w:hAnsi="Times New Roman"/>
          <w:color w:val="292425"/>
        </w:rPr>
        <w:t>respect</w:t>
      </w:r>
      <w:r w:rsidRPr="007F25B6">
        <w:rPr>
          <w:rFonts w:ascii="Times New Roman" w:hAnsi="Times New Roman"/>
          <w:color w:val="292425"/>
          <w:spacing w:val="-1"/>
        </w:rPr>
        <w:t xml:space="preserve"> </w:t>
      </w:r>
      <w:r w:rsidRPr="007F25B6">
        <w:rPr>
          <w:rFonts w:ascii="Times New Roman" w:hAnsi="Times New Roman"/>
          <w:color w:val="292425"/>
        </w:rPr>
        <w:t>of</w:t>
      </w:r>
      <w:r w:rsidRPr="007F25B6">
        <w:rPr>
          <w:rFonts w:ascii="Times New Roman" w:hAnsi="Times New Roman"/>
          <w:color w:val="292425"/>
          <w:spacing w:val="-1"/>
        </w:rPr>
        <w:t xml:space="preserve"> </w:t>
      </w:r>
      <w:r w:rsidRPr="007F25B6">
        <w:rPr>
          <w:rFonts w:ascii="Times New Roman" w:hAnsi="Times New Roman"/>
          <w:color w:val="292425"/>
        </w:rPr>
        <w:t>the</w:t>
      </w:r>
      <w:r w:rsidRPr="007F25B6">
        <w:rPr>
          <w:rFonts w:ascii="Times New Roman" w:hAnsi="Times New Roman"/>
          <w:color w:val="292425"/>
          <w:spacing w:val="-1"/>
        </w:rPr>
        <w:t xml:space="preserve"> </w:t>
      </w:r>
      <w:r w:rsidRPr="007F25B6">
        <w:rPr>
          <w:rFonts w:ascii="Times New Roman" w:hAnsi="Times New Roman"/>
          <w:color w:val="292425"/>
        </w:rPr>
        <w:t>proposed</w:t>
      </w:r>
      <w:r w:rsidRPr="007F25B6">
        <w:rPr>
          <w:rFonts w:ascii="Times New Roman" w:hAnsi="Times New Roman"/>
          <w:color w:val="292425"/>
          <w:spacing w:val="-1"/>
        </w:rPr>
        <w:t xml:space="preserve"> </w:t>
      </w:r>
      <w:r w:rsidRPr="007F25B6">
        <w:rPr>
          <w:rFonts w:ascii="Times New Roman" w:hAnsi="Times New Roman"/>
          <w:color w:val="292425"/>
        </w:rPr>
        <w:t>activity</w:t>
      </w:r>
      <w:r w:rsidRPr="007F25B6">
        <w:rPr>
          <w:rFonts w:ascii="Times New Roman" w:hAnsi="Times New Roman"/>
          <w:color w:val="292425"/>
          <w:spacing w:val="-1"/>
        </w:rPr>
        <w:t xml:space="preserve"> </w:t>
      </w:r>
      <w:r w:rsidRPr="007F25B6">
        <w:rPr>
          <w:rFonts w:ascii="Times New Roman" w:hAnsi="Times New Roman"/>
          <w:color w:val="292425"/>
        </w:rPr>
        <w:t>under any</w:t>
      </w:r>
      <w:r w:rsidRPr="007F25B6">
        <w:rPr>
          <w:rFonts w:ascii="Times New Roman" w:hAnsi="Times New Roman"/>
          <w:color w:val="292425"/>
          <w:spacing w:val="-7"/>
        </w:rPr>
        <w:t xml:space="preserve"> </w:t>
      </w:r>
      <w:r w:rsidRPr="007F25B6">
        <w:rPr>
          <w:rFonts w:ascii="Times New Roman" w:hAnsi="Times New Roman"/>
          <w:color w:val="292425"/>
        </w:rPr>
        <w:t>other</w:t>
      </w:r>
      <w:r w:rsidRPr="007F25B6">
        <w:rPr>
          <w:rFonts w:ascii="Times New Roman" w:hAnsi="Times New Roman"/>
          <w:color w:val="292425"/>
          <w:spacing w:val="-7"/>
        </w:rPr>
        <w:t xml:space="preserve"> </w:t>
      </w:r>
      <w:r w:rsidR="008577C9" w:rsidRPr="007F25B6">
        <w:rPr>
          <w:rFonts w:ascii="Times New Roman" w:hAnsi="Times New Roman"/>
          <w:color w:val="292425"/>
        </w:rPr>
        <w:t>law</w:t>
      </w:r>
    </w:p>
    <w:p w14:paraId="29A7DC78" w14:textId="77777777" w:rsidR="008577C9" w:rsidRPr="007F25B6" w:rsidRDefault="008577C9" w:rsidP="00790F8E">
      <w:pPr>
        <w:widowControl w:val="0"/>
        <w:autoSpaceDE w:val="0"/>
        <w:autoSpaceDN w:val="0"/>
        <w:adjustRightInd w:val="0"/>
        <w:spacing w:after="0" w:line="360" w:lineRule="auto"/>
        <w:ind w:left="1440" w:right="396" w:hanging="428"/>
        <w:jc w:val="both"/>
        <w:rPr>
          <w:rFonts w:ascii="Times New Roman" w:hAnsi="Times New Roman"/>
          <w:color w:val="0000FF"/>
        </w:rPr>
      </w:pPr>
      <w:r w:rsidRPr="007F25B6">
        <w:rPr>
          <w:rFonts w:ascii="Times New Roman" w:hAnsi="Times New Roman"/>
          <w:color w:val="0000FF"/>
        </w:rPr>
        <w:t>(</w:t>
      </w:r>
      <w:r w:rsidR="00790F8E">
        <w:rPr>
          <w:rFonts w:ascii="Times New Roman" w:hAnsi="Times New Roman"/>
          <w:color w:val="0000FF"/>
        </w:rPr>
        <w:t>6</w:t>
      </w:r>
      <w:r w:rsidRPr="007F25B6">
        <w:rPr>
          <w:rFonts w:ascii="Times New Roman" w:hAnsi="Times New Roman"/>
          <w:color w:val="0000FF"/>
        </w:rPr>
        <w:t>)</w:t>
      </w:r>
      <w:r w:rsidRPr="007F25B6">
        <w:rPr>
          <w:rFonts w:ascii="Times New Roman" w:hAnsi="Times New Roman"/>
          <w:color w:val="0000FF"/>
        </w:rPr>
        <w:tab/>
        <w:t xml:space="preserve">In event that the notification or application is of very high national security, </w:t>
      </w:r>
      <w:r w:rsidR="00EE2D68" w:rsidRPr="007F25B6">
        <w:rPr>
          <w:rFonts w:ascii="Times New Roman" w:hAnsi="Times New Roman"/>
          <w:color w:val="0000FF"/>
        </w:rPr>
        <w:t xml:space="preserve">national </w:t>
      </w:r>
      <w:r w:rsidRPr="007F25B6">
        <w:rPr>
          <w:rFonts w:ascii="Times New Roman" w:hAnsi="Times New Roman"/>
          <w:color w:val="0000FF"/>
        </w:rPr>
        <w:t xml:space="preserve">interest or public interest, the Environmental Commissioner may defer the final decision on the notification or application to the Minister for final Cabinet decision.    </w:t>
      </w:r>
    </w:p>
    <w:p w14:paraId="27C1BCDD" w14:textId="77777777" w:rsidR="00037F56" w:rsidRPr="007F25B6" w:rsidRDefault="00037F56" w:rsidP="00CA5119">
      <w:pPr>
        <w:widowControl w:val="0"/>
        <w:autoSpaceDE w:val="0"/>
        <w:autoSpaceDN w:val="0"/>
        <w:adjustRightInd w:val="0"/>
        <w:spacing w:after="0" w:line="360" w:lineRule="auto"/>
        <w:ind w:left="446"/>
        <w:jc w:val="both"/>
        <w:rPr>
          <w:rFonts w:ascii="Times New Roman" w:hAnsi="Times New Roman"/>
          <w:b/>
          <w:bCs/>
          <w:color w:val="292425"/>
        </w:rPr>
      </w:pPr>
    </w:p>
    <w:p w14:paraId="4E7738E2" w14:textId="77777777" w:rsidR="008D4F5A" w:rsidRPr="007F25B6" w:rsidRDefault="00A7396F" w:rsidP="00004671">
      <w:pPr>
        <w:pStyle w:val="Heading2"/>
        <w:rPr>
          <w:color w:val="000000"/>
        </w:rPr>
      </w:pPr>
      <w:bookmarkStart w:id="116" w:name="_Toc410965129"/>
      <w:r w:rsidRPr="007F25B6">
        <w:t xml:space="preserve"> </w:t>
      </w:r>
      <w:bookmarkStart w:id="117" w:name="_Toc427492886"/>
      <w:r w:rsidR="008D4F5A" w:rsidRPr="007F25B6">
        <w:t>Record of decisions</w:t>
      </w:r>
      <w:bookmarkEnd w:id="116"/>
      <w:bookmarkEnd w:id="117"/>
    </w:p>
    <w:p w14:paraId="4ECE24B2" w14:textId="77777777" w:rsidR="00790F8E" w:rsidRPr="00790F8E" w:rsidRDefault="008D4F5A" w:rsidP="00E63495">
      <w:pPr>
        <w:pStyle w:val="ListParagraph"/>
        <w:widowControl w:val="0"/>
        <w:numPr>
          <w:ilvl w:val="4"/>
          <w:numId w:val="76"/>
        </w:numPr>
        <w:autoSpaceDE w:val="0"/>
        <w:autoSpaceDN w:val="0"/>
        <w:adjustRightInd w:val="0"/>
        <w:spacing w:after="0" w:line="360" w:lineRule="auto"/>
        <w:ind w:left="1080" w:right="393"/>
        <w:jc w:val="both"/>
        <w:rPr>
          <w:rFonts w:ascii="Times New Roman" w:hAnsi="Times New Roman"/>
          <w:color w:val="000000"/>
        </w:rPr>
      </w:pPr>
      <w:r w:rsidRPr="00790F8E">
        <w:rPr>
          <w:rFonts w:ascii="Times New Roman" w:hAnsi="Times New Roman"/>
          <w:color w:val="292425"/>
          <w:spacing w:val="9"/>
        </w:rPr>
        <w:t>Th</w:t>
      </w:r>
      <w:r w:rsidRPr="00790F8E">
        <w:rPr>
          <w:rFonts w:ascii="Times New Roman" w:hAnsi="Times New Roman"/>
          <w:color w:val="292425"/>
        </w:rPr>
        <w:t>e</w:t>
      </w:r>
      <w:r w:rsidRPr="00790F8E">
        <w:rPr>
          <w:rFonts w:ascii="Times New Roman" w:hAnsi="Times New Roman"/>
          <w:color w:val="292425"/>
          <w:spacing w:val="31"/>
        </w:rPr>
        <w:t xml:space="preserve"> </w:t>
      </w:r>
      <w:r w:rsidRPr="00790F8E">
        <w:rPr>
          <w:rFonts w:ascii="Times New Roman" w:hAnsi="Times New Roman"/>
          <w:color w:val="292425"/>
          <w:spacing w:val="9"/>
        </w:rPr>
        <w:t>Environmenta</w:t>
      </w:r>
      <w:r w:rsidRPr="00790F8E">
        <w:rPr>
          <w:rFonts w:ascii="Times New Roman" w:hAnsi="Times New Roman"/>
          <w:color w:val="292425"/>
        </w:rPr>
        <w:t>l</w:t>
      </w:r>
      <w:r w:rsidRPr="00790F8E">
        <w:rPr>
          <w:rFonts w:ascii="Times New Roman" w:hAnsi="Times New Roman"/>
          <w:color w:val="292425"/>
          <w:spacing w:val="31"/>
        </w:rPr>
        <w:t xml:space="preserve"> </w:t>
      </w:r>
      <w:r w:rsidRPr="00790F8E">
        <w:rPr>
          <w:rFonts w:ascii="Times New Roman" w:hAnsi="Times New Roman"/>
          <w:color w:val="292425"/>
          <w:spacing w:val="9"/>
        </w:rPr>
        <w:t>Commissione</w:t>
      </w:r>
      <w:r w:rsidRPr="00790F8E">
        <w:rPr>
          <w:rFonts w:ascii="Times New Roman" w:hAnsi="Times New Roman"/>
          <w:color w:val="292425"/>
        </w:rPr>
        <w:t>r</w:t>
      </w:r>
      <w:r w:rsidRPr="00790F8E">
        <w:rPr>
          <w:rFonts w:ascii="Times New Roman" w:hAnsi="Times New Roman"/>
          <w:color w:val="292425"/>
          <w:spacing w:val="31"/>
        </w:rPr>
        <w:t xml:space="preserve"> </w:t>
      </w:r>
      <w:r w:rsidRPr="00790F8E">
        <w:rPr>
          <w:rFonts w:ascii="Times New Roman" w:hAnsi="Times New Roman"/>
          <w:color w:val="292425"/>
          <w:spacing w:val="9"/>
        </w:rPr>
        <w:t>must</w:t>
      </w:r>
      <w:r w:rsidR="00CD257F" w:rsidRPr="00790F8E">
        <w:rPr>
          <w:rFonts w:ascii="Times New Roman" w:hAnsi="Times New Roman"/>
          <w:color w:val="292425"/>
          <w:spacing w:val="9"/>
        </w:rPr>
        <w:t xml:space="preserve"> </w:t>
      </w:r>
      <w:r w:rsidRPr="00790F8E">
        <w:rPr>
          <w:rFonts w:ascii="Times New Roman" w:hAnsi="Times New Roman"/>
          <w:color w:val="292425"/>
        </w:rPr>
        <w:t xml:space="preserve">keep a record of decisions made under </w:t>
      </w:r>
      <w:r w:rsidR="00CD257F" w:rsidRPr="00790F8E">
        <w:rPr>
          <w:rFonts w:ascii="Times New Roman" w:hAnsi="Times New Roman"/>
        </w:rPr>
        <w:t xml:space="preserve">this </w:t>
      </w:r>
      <w:r w:rsidR="00790F8E" w:rsidRPr="00790F8E">
        <w:rPr>
          <w:rFonts w:ascii="Times New Roman" w:hAnsi="Times New Roman"/>
        </w:rPr>
        <w:t>Act</w:t>
      </w:r>
      <w:r w:rsidR="00790F8E" w:rsidRPr="00790F8E">
        <w:rPr>
          <w:rFonts w:ascii="Times New Roman" w:hAnsi="Times New Roman"/>
          <w:color w:val="292425"/>
        </w:rPr>
        <w:t>;</w:t>
      </w:r>
    </w:p>
    <w:p w14:paraId="55629E66" w14:textId="77777777" w:rsidR="00515B05" w:rsidRPr="00790F8E" w:rsidRDefault="008D4F5A" w:rsidP="00E63495">
      <w:pPr>
        <w:pStyle w:val="ListParagraph"/>
        <w:widowControl w:val="0"/>
        <w:numPr>
          <w:ilvl w:val="4"/>
          <w:numId w:val="76"/>
        </w:numPr>
        <w:autoSpaceDE w:val="0"/>
        <w:autoSpaceDN w:val="0"/>
        <w:adjustRightInd w:val="0"/>
        <w:spacing w:after="0" w:line="360" w:lineRule="auto"/>
        <w:ind w:left="1080" w:right="393"/>
        <w:jc w:val="both"/>
        <w:rPr>
          <w:rFonts w:ascii="Times New Roman" w:hAnsi="Times New Roman"/>
          <w:color w:val="000000"/>
        </w:rPr>
      </w:pPr>
      <w:r w:rsidRPr="00790F8E">
        <w:rPr>
          <w:rFonts w:ascii="Times New Roman" w:hAnsi="Times New Roman"/>
          <w:color w:val="292425"/>
          <w:spacing w:val="-1"/>
        </w:rPr>
        <w:t>Th</w:t>
      </w:r>
      <w:r w:rsidRPr="00790F8E">
        <w:rPr>
          <w:rFonts w:ascii="Times New Roman" w:hAnsi="Times New Roman"/>
          <w:color w:val="292425"/>
        </w:rPr>
        <w:t>e</w:t>
      </w:r>
      <w:r w:rsidRPr="00790F8E">
        <w:rPr>
          <w:rFonts w:ascii="Times New Roman" w:hAnsi="Times New Roman"/>
          <w:color w:val="292425"/>
          <w:spacing w:val="-16"/>
        </w:rPr>
        <w:t xml:space="preserve"> </w:t>
      </w:r>
      <w:r w:rsidRPr="00790F8E">
        <w:rPr>
          <w:rFonts w:ascii="Times New Roman" w:hAnsi="Times New Roman"/>
          <w:color w:val="292425"/>
          <w:spacing w:val="-1"/>
        </w:rPr>
        <w:t>recor</w:t>
      </w:r>
      <w:r w:rsidRPr="00790F8E">
        <w:rPr>
          <w:rFonts w:ascii="Times New Roman" w:hAnsi="Times New Roman"/>
          <w:color w:val="292425"/>
        </w:rPr>
        <w:t>d</w:t>
      </w:r>
      <w:r w:rsidRPr="00790F8E">
        <w:rPr>
          <w:rFonts w:ascii="Times New Roman" w:hAnsi="Times New Roman"/>
          <w:color w:val="292425"/>
          <w:spacing w:val="-16"/>
        </w:rPr>
        <w:t xml:space="preserve"> </w:t>
      </w:r>
      <w:r w:rsidRPr="00790F8E">
        <w:rPr>
          <w:rFonts w:ascii="Times New Roman" w:hAnsi="Times New Roman"/>
          <w:color w:val="292425"/>
          <w:spacing w:val="-1"/>
        </w:rPr>
        <w:t>o</w:t>
      </w:r>
      <w:r w:rsidRPr="00790F8E">
        <w:rPr>
          <w:rFonts w:ascii="Times New Roman" w:hAnsi="Times New Roman"/>
          <w:color w:val="292425"/>
        </w:rPr>
        <w:t>f</w:t>
      </w:r>
      <w:r w:rsidRPr="00790F8E">
        <w:rPr>
          <w:rFonts w:ascii="Times New Roman" w:hAnsi="Times New Roman"/>
          <w:color w:val="292425"/>
          <w:spacing w:val="-16"/>
        </w:rPr>
        <w:t xml:space="preserve"> </w:t>
      </w:r>
      <w:r w:rsidRPr="00790F8E">
        <w:rPr>
          <w:rFonts w:ascii="Times New Roman" w:hAnsi="Times New Roman"/>
          <w:color w:val="292425"/>
          <w:spacing w:val="-1"/>
        </w:rPr>
        <w:t>decision</w:t>
      </w:r>
      <w:r w:rsidRPr="00790F8E">
        <w:rPr>
          <w:rFonts w:ascii="Times New Roman" w:hAnsi="Times New Roman"/>
          <w:color w:val="292425"/>
        </w:rPr>
        <w:t>s</w:t>
      </w:r>
      <w:r w:rsidRPr="00790F8E">
        <w:rPr>
          <w:rFonts w:ascii="Times New Roman" w:hAnsi="Times New Roman"/>
          <w:color w:val="292425"/>
          <w:spacing w:val="-16"/>
        </w:rPr>
        <w:t xml:space="preserve"> </w:t>
      </w:r>
      <w:r w:rsidRPr="00790F8E">
        <w:rPr>
          <w:rFonts w:ascii="Times New Roman" w:hAnsi="Times New Roman"/>
          <w:color w:val="292425"/>
          <w:spacing w:val="-1"/>
        </w:rPr>
        <w:t>mus</w:t>
      </w:r>
      <w:r w:rsidRPr="00790F8E">
        <w:rPr>
          <w:rFonts w:ascii="Times New Roman" w:hAnsi="Times New Roman"/>
          <w:color w:val="292425"/>
        </w:rPr>
        <w:t>t</w:t>
      </w:r>
      <w:r w:rsidRPr="00790F8E">
        <w:rPr>
          <w:rFonts w:ascii="Times New Roman" w:hAnsi="Times New Roman"/>
          <w:color w:val="292425"/>
          <w:spacing w:val="-16"/>
        </w:rPr>
        <w:t xml:space="preserve"> </w:t>
      </w:r>
      <w:r w:rsidRPr="00790F8E">
        <w:rPr>
          <w:rFonts w:ascii="Times New Roman" w:hAnsi="Times New Roman"/>
          <w:color w:val="292425"/>
          <w:spacing w:val="-1"/>
        </w:rPr>
        <w:t>b</w:t>
      </w:r>
      <w:r w:rsidRPr="00790F8E">
        <w:rPr>
          <w:rFonts w:ascii="Times New Roman" w:hAnsi="Times New Roman"/>
          <w:color w:val="292425"/>
        </w:rPr>
        <w:t>e</w:t>
      </w:r>
      <w:r w:rsidRPr="00790F8E">
        <w:rPr>
          <w:rFonts w:ascii="Times New Roman" w:hAnsi="Times New Roman"/>
          <w:color w:val="292425"/>
          <w:spacing w:val="-16"/>
        </w:rPr>
        <w:t xml:space="preserve"> </w:t>
      </w:r>
      <w:r w:rsidRPr="00790F8E">
        <w:rPr>
          <w:rFonts w:ascii="Times New Roman" w:hAnsi="Times New Roman"/>
          <w:color w:val="292425"/>
          <w:spacing w:val="-1"/>
        </w:rPr>
        <w:t>kep</w:t>
      </w:r>
      <w:r w:rsidRPr="00790F8E">
        <w:rPr>
          <w:rFonts w:ascii="Times New Roman" w:hAnsi="Times New Roman"/>
          <w:color w:val="292425"/>
        </w:rPr>
        <w:t>t</w:t>
      </w:r>
      <w:r w:rsidRPr="00790F8E">
        <w:rPr>
          <w:rFonts w:ascii="Times New Roman" w:hAnsi="Times New Roman"/>
          <w:color w:val="292425"/>
          <w:spacing w:val="-16"/>
        </w:rPr>
        <w:t xml:space="preserve"> </w:t>
      </w:r>
      <w:r w:rsidRPr="00790F8E">
        <w:rPr>
          <w:rFonts w:ascii="Times New Roman" w:hAnsi="Times New Roman"/>
          <w:color w:val="292425"/>
          <w:spacing w:val="-1"/>
        </w:rPr>
        <w:t>i</w:t>
      </w:r>
      <w:r w:rsidRPr="00790F8E">
        <w:rPr>
          <w:rFonts w:ascii="Times New Roman" w:hAnsi="Times New Roman"/>
          <w:color w:val="292425"/>
        </w:rPr>
        <w:t>n</w:t>
      </w:r>
      <w:r w:rsidRPr="00790F8E">
        <w:rPr>
          <w:rFonts w:ascii="Times New Roman" w:hAnsi="Times New Roman"/>
          <w:color w:val="292425"/>
          <w:spacing w:val="-16"/>
        </w:rPr>
        <w:t xml:space="preserve"> </w:t>
      </w:r>
      <w:r w:rsidRPr="00790F8E">
        <w:rPr>
          <w:rFonts w:ascii="Times New Roman" w:hAnsi="Times New Roman"/>
          <w:color w:val="292425"/>
          <w:spacing w:val="-1"/>
        </w:rPr>
        <w:t>th</w:t>
      </w:r>
      <w:r w:rsidRPr="00790F8E">
        <w:rPr>
          <w:rFonts w:ascii="Times New Roman" w:hAnsi="Times New Roman"/>
          <w:color w:val="292425"/>
        </w:rPr>
        <w:t>e</w:t>
      </w:r>
      <w:r w:rsidRPr="00790F8E">
        <w:rPr>
          <w:rFonts w:ascii="Times New Roman" w:hAnsi="Times New Roman"/>
          <w:color w:val="292425"/>
          <w:spacing w:val="-16"/>
        </w:rPr>
        <w:t xml:space="preserve"> </w:t>
      </w:r>
      <w:r w:rsidRPr="00790F8E">
        <w:rPr>
          <w:rFonts w:ascii="Times New Roman" w:hAnsi="Times New Roman"/>
          <w:color w:val="292425"/>
          <w:spacing w:val="-1"/>
        </w:rPr>
        <w:t>prescribe</w:t>
      </w:r>
      <w:r w:rsidRPr="00790F8E">
        <w:rPr>
          <w:rFonts w:ascii="Times New Roman" w:hAnsi="Times New Roman"/>
          <w:color w:val="292425"/>
        </w:rPr>
        <w:t>d</w:t>
      </w:r>
      <w:r w:rsidRPr="00790F8E">
        <w:rPr>
          <w:rFonts w:ascii="Times New Roman" w:hAnsi="Times New Roman"/>
          <w:color w:val="292425"/>
          <w:spacing w:val="-16"/>
        </w:rPr>
        <w:t xml:space="preserve"> </w:t>
      </w:r>
      <w:r w:rsidRPr="00790F8E">
        <w:rPr>
          <w:rFonts w:ascii="Times New Roman" w:hAnsi="Times New Roman"/>
          <w:color w:val="292425"/>
          <w:spacing w:val="-1"/>
        </w:rPr>
        <w:t>for</w:t>
      </w:r>
      <w:r w:rsidRPr="00790F8E">
        <w:rPr>
          <w:rFonts w:ascii="Times New Roman" w:hAnsi="Times New Roman"/>
          <w:color w:val="292425"/>
        </w:rPr>
        <w:t>m</w:t>
      </w:r>
      <w:r w:rsidRPr="00790F8E">
        <w:rPr>
          <w:rFonts w:ascii="Times New Roman" w:hAnsi="Times New Roman"/>
          <w:color w:val="292425"/>
          <w:spacing w:val="-16"/>
        </w:rPr>
        <w:t xml:space="preserve"> </w:t>
      </w:r>
      <w:r w:rsidRPr="00790F8E">
        <w:rPr>
          <w:rFonts w:ascii="Times New Roman" w:hAnsi="Times New Roman"/>
          <w:color w:val="292425"/>
          <w:spacing w:val="-1"/>
        </w:rPr>
        <w:t>an</w:t>
      </w:r>
      <w:r w:rsidRPr="00790F8E">
        <w:rPr>
          <w:rFonts w:ascii="Times New Roman" w:hAnsi="Times New Roman"/>
          <w:color w:val="292425"/>
        </w:rPr>
        <w:t>d</w:t>
      </w:r>
      <w:r w:rsidRPr="00790F8E">
        <w:rPr>
          <w:rFonts w:ascii="Times New Roman" w:hAnsi="Times New Roman"/>
          <w:color w:val="292425"/>
          <w:spacing w:val="-16"/>
        </w:rPr>
        <w:t xml:space="preserve"> </w:t>
      </w:r>
      <w:r w:rsidRPr="00790F8E">
        <w:rPr>
          <w:rFonts w:ascii="Times New Roman" w:hAnsi="Times New Roman"/>
          <w:color w:val="292425"/>
          <w:spacing w:val="-1"/>
        </w:rPr>
        <w:t>mus</w:t>
      </w:r>
      <w:r w:rsidRPr="00790F8E">
        <w:rPr>
          <w:rFonts w:ascii="Times New Roman" w:hAnsi="Times New Roman"/>
          <w:color w:val="292425"/>
        </w:rPr>
        <w:t>t</w:t>
      </w:r>
      <w:r w:rsidRPr="00790F8E">
        <w:rPr>
          <w:rFonts w:ascii="Times New Roman" w:hAnsi="Times New Roman"/>
          <w:color w:val="292425"/>
          <w:spacing w:val="-16"/>
        </w:rPr>
        <w:t xml:space="preserve"> </w:t>
      </w:r>
      <w:r w:rsidRPr="00790F8E">
        <w:rPr>
          <w:rFonts w:ascii="Times New Roman" w:hAnsi="Times New Roman"/>
          <w:color w:val="292425"/>
          <w:spacing w:val="-1"/>
        </w:rPr>
        <w:t xml:space="preserve">consist </w:t>
      </w:r>
      <w:r w:rsidRPr="00790F8E">
        <w:rPr>
          <w:rFonts w:ascii="Times New Roman" w:hAnsi="Times New Roman"/>
          <w:color w:val="292425"/>
        </w:rPr>
        <w:t>of information that may be prescribed.</w:t>
      </w:r>
    </w:p>
    <w:p w14:paraId="436391CF" w14:textId="77777777" w:rsidR="00F07D5A" w:rsidRPr="007F25B6" w:rsidRDefault="00501074" w:rsidP="00004671">
      <w:pPr>
        <w:pStyle w:val="Heading2"/>
      </w:pPr>
      <w:r>
        <w:t xml:space="preserve"> </w:t>
      </w:r>
      <w:bookmarkStart w:id="118" w:name="_Toc427492887"/>
      <w:r w:rsidR="00F07D5A" w:rsidRPr="007F25B6">
        <w:t>Environmental Audit</w:t>
      </w:r>
      <w:r w:rsidR="00861BD5">
        <w:t>,</w:t>
      </w:r>
      <w:r w:rsidR="00F07D5A" w:rsidRPr="007F25B6">
        <w:t xml:space="preserve"> </w:t>
      </w:r>
      <w:r>
        <w:t>Inspection</w:t>
      </w:r>
      <w:r w:rsidR="00861BD5">
        <w:t xml:space="preserve"> and Monitoring</w:t>
      </w:r>
      <w:bookmarkEnd w:id="118"/>
      <w:r w:rsidR="00861BD5">
        <w:t xml:space="preserve">  </w:t>
      </w:r>
    </w:p>
    <w:p w14:paraId="5DDD9B79" w14:textId="77777777" w:rsidR="00501074" w:rsidRDefault="00501074" w:rsidP="00665FBF">
      <w:pPr>
        <w:pStyle w:val="ListParagraph"/>
        <w:widowControl w:val="0"/>
        <w:numPr>
          <w:ilvl w:val="0"/>
          <w:numId w:val="48"/>
        </w:numPr>
        <w:autoSpaceDE w:val="0"/>
        <w:autoSpaceDN w:val="0"/>
        <w:adjustRightInd w:val="0"/>
        <w:spacing w:after="0" w:line="360" w:lineRule="auto"/>
        <w:ind w:right="399"/>
        <w:jc w:val="both"/>
        <w:rPr>
          <w:rFonts w:ascii="Times New Roman" w:hAnsi="Times New Roman"/>
          <w:color w:val="0000FF"/>
        </w:rPr>
      </w:pPr>
      <w:commentRangeStart w:id="119"/>
      <w:r>
        <w:rPr>
          <w:rFonts w:ascii="Times New Roman" w:hAnsi="Times New Roman"/>
          <w:color w:val="0000FF"/>
        </w:rPr>
        <w:t xml:space="preserve">An organ of state or proponent shall notify the commission on the intention to cease operation or close the activity in order for the </w:t>
      </w:r>
      <w:r w:rsidR="00665FBF" w:rsidRPr="00665FBF">
        <w:rPr>
          <w:rFonts w:ascii="Times New Roman" w:hAnsi="Times New Roman"/>
          <w:color w:val="0000FF"/>
        </w:rPr>
        <w:t>Environmental Commissioner</w:t>
      </w:r>
      <w:r>
        <w:rPr>
          <w:rFonts w:ascii="Times New Roman" w:hAnsi="Times New Roman"/>
          <w:color w:val="0000FF"/>
        </w:rPr>
        <w:t xml:space="preserve"> to undertake</w:t>
      </w:r>
      <w:r w:rsidRPr="00501074">
        <w:t xml:space="preserve"> </w:t>
      </w:r>
      <w:r>
        <w:rPr>
          <w:rFonts w:ascii="Times New Roman" w:hAnsi="Times New Roman"/>
          <w:color w:val="0000FF"/>
        </w:rPr>
        <w:t>an e</w:t>
      </w:r>
      <w:r w:rsidRPr="00501074">
        <w:rPr>
          <w:rFonts w:ascii="Times New Roman" w:hAnsi="Times New Roman"/>
          <w:color w:val="0000FF"/>
        </w:rPr>
        <w:t xml:space="preserve">nvironmental </w:t>
      </w:r>
      <w:r>
        <w:rPr>
          <w:rFonts w:ascii="Times New Roman" w:hAnsi="Times New Roman"/>
          <w:color w:val="0000FF"/>
        </w:rPr>
        <w:t>a</w:t>
      </w:r>
      <w:r w:rsidRPr="00501074">
        <w:rPr>
          <w:rFonts w:ascii="Times New Roman" w:hAnsi="Times New Roman"/>
          <w:color w:val="0000FF"/>
        </w:rPr>
        <w:t>udit</w:t>
      </w:r>
      <w:r>
        <w:rPr>
          <w:rFonts w:ascii="Times New Roman" w:hAnsi="Times New Roman"/>
          <w:color w:val="0000FF"/>
        </w:rPr>
        <w:t>,</w:t>
      </w:r>
      <w:r w:rsidRPr="00501074">
        <w:rPr>
          <w:rFonts w:ascii="Times New Roman" w:hAnsi="Times New Roman"/>
          <w:color w:val="0000FF"/>
        </w:rPr>
        <w:t xml:space="preserve"> </w:t>
      </w:r>
      <w:r>
        <w:rPr>
          <w:rFonts w:ascii="Times New Roman" w:hAnsi="Times New Roman"/>
          <w:color w:val="0000FF"/>
        </w:rPr>
        <w:t>inspection and monitoring and issue a rehabilitation, restoration or aftercare order to be followed by a closure certificate if all the terms and conditions of the</w:t>
      </w:r>
      <w:r w:rsidRPr="00501074">
        <w:t xml:space="preserve"> </w:t>
      </w:r>
      <w:r w:rsidRPr="00501074">
        <w:rPr>
          <w:rFonts w:ascii="Times New Roman" w:hAnsi="Times New Roman"/>
          <w:color w:val="0000FF"/>
        </w:rPr>
        <w:t>rehabilitation, restoration or aftercare</w:t>
      </w:r>
      <w:r w:rsidR="00C1636E">
        <w:rPr>
          <w:rFonts w:ascii="Times New Roman" w:hAnsi="Times New Roman"/>
          <w:color w:val="0000FF"/>
        </w:rPr>
        <w:t xml:space="preserve"> order</w:t>
      </w:r>
      <w:r>
        <w:rPr>
          <w:rFonts w:ascii="Times New Roman" w:hAnsi="Times New Roman"/>
          <w:color w:val="0000FF"/>
        </w:rPr>
        <w:t xml:space="preserve"> have been complied with in term of the provisions of this Act.     </w:t>
      </w:r>
      <w:commentRangeEnd w:id="119"/>
      <w:r w:rsidR="00EC48E7">
        <w:rPr>
          <w:rStyle w:val="CommentReference"/>
        </w:rPr>
        <w:commentReference w:id="119"/>
      </w:r>
    </w:p>
    <w:p w14:paraId="19A252AB" w14:textId="77777777" w:rsidR="00F07D5A" w:rsidRPr="00BE5F3F" w:rsidRDefault="00F07D5A" w:rsidP="00665FBF">
      <w:pPr>
        <w:pStyle w:val="ListParagraph"/>
        <w:widowControl w:val="0"/>
        <w:numPr>
          <w:ilvl w:val="0"/>
          <w:numId w:val="48"/>
        </w:numPr>
        <w:autoSpaceDE w:val="0"/>
        <w:autoSpaceDN w:val="0"/>
        <w:adjustRightInd w:val="0"/>
        <w:spacing w:after="0" w:line="360" w:lineRule="auto"/>
        <w:ind w:right="399"/>
        <w:jc w:val="both"/>
        <w:rPr>
          <w:rFonts w:ascii="Times New Roman" w:hAnsi="Times New Roman"/>
          <w:color w:val="0000FF"/>
        </w:rPr>
      </w:pPr>
      <w:r w:rsidRPr="00BE5F3F">
        <w:rPr>
          <w:rFonts w:ascii="Times New Roman" w:hAnsi="Times New Roman"/>
          <w:color w:val="0000FF"/>
        </w:rPr>
        <w:t xml:space="preserve">The </w:t>
      </w:r>
      <w:r w:rsidR="00665FBF" w:rsidRPr="00665FBF">
        <w:rPr>
          <w:rFonts w:ascii="Times New Roman" w:hAnsi="Times New Roman"/>
          <w:color w:val="0000FF"/>
        </w:rPr>
        <w:t>Environmental Commissioner</w:t>
      </w:r>
      <w:r w:rsidRPr="00BE5F3F">
        <w:rPr>
          <w:rFonts w:ascii="Times New Roman" w:hAnsi="Times New Roman"/>
          <w:color w:val="0000FF"/>
        </w:rPr>
        <w:t xml:space="preserve"> shall be responsible for carrying out environmental </w:t>
      </w:r>
      <w:r w:rsidR="00501074">
        <w:rPr>
          <w:rFonts w:ascii="Times New Roman" w:hAnsi="Times New Roman"/>
          <w:color w:val="0000FF"/>
        </w:rPr>
        <w:t xml:space="preserve">monitoring and </w:t>
      </w:r>
      <w:r w:rsidRPr="00BE5F3F">
        <w:rPr>
          <w:rFonts w:ascii="Times New Roman" w:hAnsi="Times New Roman"/>
          <w:color w:val="0000FF"/>
        </w:rPr>
        <w:t>audit</w:t>
      </w:r>
      <w:r w:rsidR="00501074">
        <w:rPr>
          <w:rFonts w:ascii="Times New Roman" w:hAnsi="Times New Roman"/>
          <w:color w:val="0000FF"/>
        </w:rPr>
        <w:t>ing</w:t>
      </w:r>
      <w:r w:rsidRPr="00BE5F3F">
        <w:rPr>
          <w:rFonts w:ascii="Times New Roman" w:hAnsi="Times New Roman"/>
          <w:color w:val="0000FF"/>
        </w:rPr>
        <w:t xml:space="preserve"> of all activities  that  are  likely  to  have  significant  effect  on  the  environmen</w:t>
      </w:r>
      <w:r w:rsidR="00C1636E">
        <w:rPr>
          <w:rFonts w:ascii="Times New Roman" w:hAnsi="Times New Roman"/>
          <w:color w:val="0000FF"/>
        </w:rPr>
        <w:t xml:space="preserve">t.  All environmental inspectors or officers </w:t>
      </w:r>
      <w:r w:rsidRPr="00BE5F3F">
        <w:rPr>
          <w:rFonts w:ascii="Times New Roman" w:hAnsi="Times New Roman"/>
          <w:color w:val="0000FF"/>
        </w:rPr>
        <w:t>appointed under this Act may enter any land or premises for the purposes of determining how far the activities carried out on that land or premises conform with the statements made in the environmental assessment  study  report</w:t>
      </w:r>
      <w:r w:rsidR="00C1636E">
        <w:rPr>
          <w:rFonts w:ascii="Times New Roman" w:hAnsi="Times New Roman"/>
          <w:color w:val="0000FF"/>
        </w:rPr>
        <w:t xml:space="preserve"> or</w:t>
      </w:r>
      <w:r w:rsidRPr="00BE5F3F">
        <w:rPr>
          <w:rFonts w:ascii="Times New Roman" w:hAnsi="Times New Roman"/>
          <w:color w:val="0000FF"/>
        </w:rPr>
        <w:t xml:space="preserve"> </w:t>
      </w:r>
      <w:r w:rsidR="00C1636E" w:rsidRPr="00C1636E">
        <w:rPr>
          <w:rFonts w:ascii="Times New Roman" w:hAnsi="Times New Roman"/>
          <w:color w:val="0000FF"/>
        </w:rPr>
        <w:t>conditions of the rehabilitation, restoration or aftercare</w:t>
      </w:r>
      <w:r w:rsidR="00C1636E">
        <w:rPr>
          <w:rFonts w:ascii="Times New Roman" w:hAnsi="Times New Roman"/>
          <w:color w:val="0000FF"/>
        </w:rPr>
        <w:t xml:space="preserve"> order</w:t>
      </w:r>
      <w:r w:rsidRPr="00BE5F3F">
        <w:rPr>
          <w:rFonts w:ascii="Times New Roman" w:hAnsi="Times New Roman"/>
          <w:color w:val="0000FF"/>
        </w:rPr>
        <w:t xml:space="preserve"> issued  in  respect  of  that  land  or  those premises.</w:t>
      </w:r>
    </w:p>
    <w:p w14:paraId="034A1835" w14:textId="77777777" w:rsidR="00F07D5A" w:rsidRPr="007F25B6" w:rsidRDefault="00F07D5A" w:rsidP="00C1636E">
      <w:pPr>
        <w:pStyle w:val="ListParagraph"/>
        <w:widowControl w:val="0"/>
        <w:numPr>
          <w:ilvl w:val="0"/>
          <w:numId w:val="48"/>
        </w:numPr>
        <w:autoSpaceDE w:val="0"/>
        <w:autoSpaceDN w:val="0"/>
        <w:adjustRightInd w:val="0"/>
        <w:spacing w:after="0" w:line="360" w:lineRule="auto"/>
        <w:ind w:right="399"/>
        <w:jc w:val="both"/>
        <w:rPr>
          <w:rFonts w:ascii="Times New Roman" w:hAnsi="Times New Roman"/>
          <w:color w:val="0000FF"/>
        </w:rPr>
      </w:pPr>
      <w:r w:rsidRPr="007F25B6">
        <w:rPr>
          <w:rFonts w:ascii="Times New Roman" w:hAnsi="Times New Roman"/>
          <w:color w:val="0000FF"/>
        </w:rPr>
        <w:t xml:space="preserve">The owner of the premises or the operator of an activity for which an environmental assessment study report has been made </w:t>
      </w:r>
      <w:r w:rsidR="00C1636E">
        <w:rPr>
          <w:rFonts w:ascii="Times New Roman" w:hAnsi="Times New Roman"/>
          <w:color w:val="0000FF"/>
        </w:rPr>
        <w:t>or a</w:t>
      </w:r>
      <w:r w:rsidR="00C1636E" w:rsidRPr="00C1636E">
        <w:rPr>
          <w:rFonts w:ascii="Times New Roman" w:hAnsi="Times New Roman"/>
          <w:color w:val="0000FF"/>
        </w:rPr>
        <w:t xml:space="preserve"> rehabilitation, restoration or aftercare </w:t>
      </w:r>
      <w:r w:rsidR="00C1636E">
        <w:rPr>
          <w:rFonts w:ascii="Times New Roman" w:hAnsi="Times New Roman"/>
          <w:color w:val="0000FF"/>
        </w:rPr>
        <w:t xml:space="preserve">order has been issued </w:t>
      </w:r>
      <w:commentRangeStart w:id="120"/>
      <w:r w:rsidRPr="007F25B6">
        <w:rPr>
          <w:rFonts w:ascii="Times New Roman" w:hAnsi="Times New Roman"/>
          <w:color w:val="0000FF"/>
        </w:rPr>
        <w:t xml:space="preserve">shall keep accurate records and make annual reports to the commission describing how far the activities conforms   </w:t>
      </w:r>
      <w:r w:rsidRPr="00C1636E">
        <w:rPr>
          <w:rFonts w:ascii="Times New Roman" w:hAnsi="Times New Roman"/>
          <w:color w:val="3333FF"/>
        </w:rPr>
        <w:t xml:space="preserve">in   operation   with   the   </w:t>
      </w:r>
      <w:r w:rsidRPr="00C1636E">
        <w:rPr>
          <w:rFonts w:ascii="Times New Roman" w:hAnsi="Times New Roman"/>
          <w:color w:val="3333FF"/>
        </w:rPr>
        <w:lastRenderedPageBreak/>
        <w:t>statements   made   in   the environmental assessment study report</w:t>
      </w:r>
      <w:r w:rsidR="00C1636E" w:rsidRPr="00C1636E">
        <w:rPr>
          <w:rFonts w:ascii="Times New Roman" w:hAnsi="Times New Roman"/>
          <w:color w:val="3333FF"/>
        </w:rPr>
        <w:t xml:space="preserve"> or conditions </w:t>
      </w:r>
      <w:r w:rsidR="00C1636E" w:rsidRPr="00C1636E">
        <w:rPr>
          <w:rFonts w:ascii="Times New Roman" w:hAnsi="Times New Roman"/>
          <w:color w:val="0000FF"/>
        </w:rPr>
        <w:t>of the rehabilitation, restoration or aftercare</w:t>
      </w:r>
      <w:r w:rsidR="00C1636E">
        <w:rPr>
          <w:rFonts w:ascii="Times New Roman" w:hAnsi="Times New Roman"/>
          <w:color w:val="0000FF"/>
        </w:rPr>
        <w:t xml:space="preserve"> order</w:t>
      </w:r>
      <w:r w:rsidRPr="007F25B6">
        <w:rPr>
          <w:rFonts w:ascii="Times New Roman" w:hAnsi="Times New Roman"/>
          <w:color w:val="0000FF"/>
        </w:rPr>
        <w:t>.</w:t>
      </w:r>
      <w:commentRangeEnd w:id="120"/>
      <w:r w:rsidR="00EC48E7">
        <w:rPr>
          <w:rStyle w:val="CommentReference"/>
        </w:rPr>
        <w:commentReference w:id="120"/>
      </w:r>
    </w:p>
    <w:p w14:paraId="4C8F5191" w14:textId="77777777" w:rsidR="00F07D5A" w:rsidRPr="007F25B6" w:rsidRDefault="00F07D5A" w:rsidP="00665FBF">
      <w:pPr>
        <w:pStyle w:val="ListParagraph"/>
        <w:widowControl w:val="0"/>
        <w:numPr>
          <w:ilvl w:val="0"/>
          <w:numId w:val="48"/>
        </w:numPr>
        <w:autoSpaceDE w:val="0"/>
        <w:autoSpaceDN w:val="0"/>
        <w:adjustRightInd w:val="0"/>
        <w:spacing w:after="0" w:line="360" w:lineRule="auto"/>
        <w:ind w:right="399"/>
        <w:jc w:val="both"/>
        <w:rPr>
          <w:rFonts w:ascii="Times New Roman" w:hAnsi="Times New Roman"/>
          <w:color w:val="0000FF"/>
        </w:rPr>
      </w:pPr>
      <w:r w:rsidRPr="007F25B6">
        <w:rPr>
          <w:rFonts w:ascii="Times New Roman" w:hAnsi="Times New Roman"/>
          <w:color w:val="0000FF"/>
        </w:rPr>
        <w:t xml:space="preserve">The owner of premises or the operator of an activity shall take all reasonable measures to mitigate any undesirable effects not contemplated in the environmental assessment study </w:t>
      </w:r>
      <w:r w:rsidR="00C1636E" w:rsidRPr="007F25B6">
        <w:rPr>
          <w:rFonts w:ascii="Times New Roman" w:hAnsi="Times New Roman"/>
          <w:color w:val="0000FF"/>
        </w:rPr>
        <w:t xml:space="preserve">report </w:t>
      </w:r>
      <w:r w:rsidR="00C1636E">
        <w:rPr>
          <w:rFonts w:ascii="Times New Roman" w:hAnsi="Times New Roman"/>
          <w:color w:val="0000FF"/>
        </w:rPr>
        <w:t xml:space="preserve">or </w:t>
      </w:r>
      <w:r w:rsidR="00C1636E" w:rsidRPr="00C1636E">
        <w:rPr>
          <w:rFonts w:ascii="Times New Roman" w:hAnsi="Times New Roman"/>
          <w:color w:val="0000FF"/>
        </w:rPr>
        <w:t>conditions of the rehabilitation, restoration or aftercare</w:t>
      </w:r>
      <w:r w:rsidR="00C1636E">
        <w:rPr>
          <w:rFonts w:ascii="Times New Roman" w:hAnsi="Times New Roman"/>
          <w:color w:val="0000FF"/>
        </w:rPr>
        <w:t xml:space="preserve"> order</w:t>
      </w:r>
      <w:r w:rsidR="00C1636E" w:rsidRPr="00C1636E">
        <w:rPr>
          <w:rFonts w:ascii="Times New Roman" w:hAnsi="Times New Roman"/>
          <w:color w:val="0000FF"/>
        </w:rPr>
        <w:t xml:space="preserve"> </w:t>
      </w:r>
      <w:r w:rsidRPr="007F25B6">
        <w:rPr>
          <w:rFonts w:ascii="Times New Roman" w:hAnsi="Times New Roman"/>
          <w:color w:val="0000FF"/>
        </w:rPr>
        <w:t xml:space="preserve">and shall prepare and submit an environmental audit report on those measures to the </w:t>
      </w:r>
      <w:r w:rsidR="00665FBF" w:rsidRPr="00665FBF">
        <w:rPr>
          <w:rFonts w:ascii="Times New Roman" w:hAnsi="Times New Roman"/>
          <w:color w:val="0000FF"/>
        </w:rPr>
        <w:t>Environmental Commissioner</w:t>
      </w:r>
      <w:r w:rsidRPr="007F25B6">
        <w:rPr>
          <w:rFonts w:ascii="Times New Roman" w:hAnsi="Times New Roman"/>
          <w:color w:val="0000FF"/>
        </w:rPr>
        <w:t xml:space="preserve"> annually or as the </w:t>
      </w:r>
      <w:r w:rsidR="00665FBF" w:rsidRPr="00665FBF">
        <w:rPr>
          <w:rFonts w:ascii="Times New Roman" w:hAnsi="Times New Roman"/>
          <w:color w:val="0000FF"/>
        </w:rPr>
        <w:t>Environmental Commissioner</w:t>
      </w:r>
      <w:r w:rsidRPr="007F25B6">
        <w:rPr>
          <w:rFonts w:ascii="Times New Roman" w:hAnsi="Times New Roman"/>
          <w:color w:val="0000FF"/>
        </w:rPr>
        <w:t xml:space="preserve"> may, in writing, require.</w:t>
      </w:r>
    </w:p>
    <w:p w14:paraId="3138F6E1" w14:textId="77777777" w:rsidR="00F07D5A" w:rsidRPr="007F25B6" w:rsidRDefault="00F07D5A" w:rsidP="00665FBF">
      <w:pPr>
        <w:pStyle w:val="ListParagraph"/>
        <w:widowControl w:val="0"/>
        <w:numPr>
          <w:ilvl w:val="0"/>
          <w:numId w:val="48"/>
        </w:numPr>
        <w:autoSpaceDE w:val="0"/>
        <w:autoSpaceDN w:val="0"/>
        <w:adjustRightInd w:val="0"/>
        <w:spacing w:after="0" w:line="360" w:lineRule="auto"/>
        <w:ind w:right="399"/>
        <w:jc w:val="both"/>
        <w:rPr>
          <w:rFonts w:ascii="Times New Roman" w:hAnsi="Times New Roman"/>
          <w:color w:val="0000FF"/>
        </w:rPr>
      </w:pPr>
      <w:r w:rsidRPr="007F25B6">
        <w:rPr>
          <w:rFonts w:ascii="Times New Roman" w:hAnsi="Times New Roman"/>
          <w:color w:val="0000FF"/>
        </w:rPr>
        <w:t xml:space="preserve">The </w:t>
      </w:r>
      <w:r w:rsidR="00665FBF" w:rsidRPr="00665FBF">
        <w:rPr>
          <w:rFonts w:ascii="Times New Roman" w:hAnsi="Times New Roman"/>
          <w:color w:val="0000FF"/>
        </w:rPr>
        <w:t>Environmental Commissioner</w:t>
      </w:r>
      <w:r w:rsidRPr="007F25B6">
        <w:rPr>
          <w:rFonts w:ascii="Times New Roman" w:hAnsi="Times New Roman"/>
          <w:color w:val="0000FF"/>
        </w:rPr>
        <w:t xml:space="preserve"> shall, in consultation with the relevant competent authority,</w:t>
      </w:r>
      <w:r w:rsidR="00C1636E">
        <w:rPr>
          <w:rFonts w:ascii="Times New Roman" w:hAnsi="Times New Roman"/>
          <w:color w:val="0000FF"/>
        </w:rPr>
        <w:t xml:space="preserve"> inspect, </w:t>
      </w:r>
      <w:r w:rsidRPr="007F25B6">
        <w:rPr>
          <w:rFonts w:ascii="Times New Roman" w:hAnsi="Times New Roman"/>
          <w:color w:val="0000FF"/>
        </w:rPr>
        <w:t xml:space="preserve"> </w:t>
      </w:r>
      <w:r w:rsidR="00C1636E">
        <w:rPr>
          <w:rFonts w:ascii="Times New Roman" w:hAnsi="Times New Roman"/>
          <w:color w:val="0000FF"/>
        </w:rPr>
        <w:t xml:space="preserve">audit and </w:t>
      </w:r>
      <w:r w:rsidRPr="007F25B6">
        <w:rPr>
          <w:rFonts w:ascii="Times New Roman" w:hAnsi="Times New Roman"/>
          <w:color w:val="0000FF"/>
        </w:rPr>
        <w:t>monitor:-</w:t>
      </w:r>
    </w:p>
    <w:p w14:paraId="7163DFFD" w14:textId="77777777" w:rsidR="00F07D5A" w:rsidRPr="007F25B6" w:rsidRDefault="00F07D5A" w:rsidP="00E63495">
      <w:pPr>
        <w:pStyle w:val="ListParagraph"/>
        <w:widowControl w:val="0"/>
        <w:numPr>
          <w:ilvl w:val="1"/>
          <w:numId w:val="48"/>
        </w:numPr>
        <w:autoSpaceDE w:val="0"/>
        <w:autoSpaceDN w:val="0"/>
        <w:adjustRightInd w:val="0"/>
        <w:spacing w:after="0" w:line="360" w:lineRule="auto"/>
        <w:ind w:right="399"/>
        <w:jc w:val="both"/>
        <w:rPr>
          <w:rFonts w:ascii="Times New Roman" w:hAnsi="Times New Roman"/>
          <w:color w:val="0000FF"/>
        </w:rPr>
      </w:pPr>
      <w:r w:rsidRPr="007F25B6">
        <w:rPr>
          <w:rFonts w:ascii="Times New Roman" w:hAnsi="Times New Roman"/>
          <w:color w:val="0000FF"/>
        </w:rPr>
        <w:t>all environmental phenomena with a view to making an assessment of any possible changes in the environment and their possible impacts; or</w:t>
      </w:r>
    </w:p>
    <w:p w14:paraId="1F94ED57" w14:textId="77777777" w:rsidR="00F07D5A" w:rsidRDefault="00F07D5A" w:rsidP="00E63495">
      <w:pPr>
        <w:pStyle w:val="ListParagraph"/>
        <w:widowControl w:val="0"/>
        <w:numPr>
          <w:ilvl w:val="1"/>
          <w:numId w:val="48"/>
        </w:numPr>
        <w:autoSpaceDE w:val="0"/>
        <w:autoSpaceDN w:val="0"/>
        <w:adjustRightInd w:val="0"/>
        <w:spacing w:after="0" w:line="360" w:lineRule="auto"/>
        <w:ind w:right="399"/>
        <w:jc w:val="both"/>
        <w:rPr>
          <w:rFonts w:ascii="Times New Roman" w:hAnsi="Times New Roman"/>
          <w:color w:val="0000FF"/>
        </w:rPr>
      </w:pPr>
      <w:proofErr w:type="gramStart"/>
      <w:r w:rsidRPr="007F25B6">
        <w:rPr>
          <w:rFonts w:ascii="Times New Roman" w:hAnsi="Times New Roman"/>
          <w:color w:val="0000FF"/>
        </w:rPr>
        <w:t>the</w:t>
      </w:r>
      <w:proofErr w:type="gramEnd"/>
      <w:r w:rsidRPr="007F25B6">
        <w:rPr>
          <w:rFonts w:ascii="Times New Roman" w:hAnsi="Times New Roman"/>
          <w:color w:val="0000FF"/>
        </w:rPr>
        <w:t xml:space="preserve"> implementation of any policy, plan , programme or project operation of any industry or activity with a view of determining its immediate and long-term effects on the environment.</w:t>
      </w:r>
    </w:p>
    <w:p w14:paraId="2F61E2F8" w14:textId="77777777" w:rsidR="008D4F5A" w:rsidRPr="00CF7E5F" w:rsidRDefault="00C1636E" w:rsidP="00CF7E5F">
      <w:pPr>
        <w:pStyle w:val="ListParagraph"/>
        <w:widowControl w:val="0"/>
        <w:numPr>
          <w:ilvl w:val="1"/>
          <w:numId w:val="48"/>
        </w:numPr>
        <w:autoSpaceDE w:val="0"/>
        <w:autoSpaceDN w:val="0"/>
        <w:adjustRightInd w:val="0"/>
        <w:spacing w:after="0" w:line="360" w:lineRule="auto"/>
        <w:ind w:right="399"/>
        <w:jc w:val="both"/>
        <w:rPr>
          <w:rFonts w:ascii="Times New Roman" w:hAnsi="Times New Roman"/>
          <w:color w:val="0000FF"/>
        </w:rPr>
      </w:pPr>
      <w:proofErr w:type="gramStart"/>
      <w:r>
        <w:rPr>
          <w:rFonts w:ascii="Times New Roman" w:hAnsi="Times New Roman"/>
          <w:color w:val="0000FF"/>
        </w:rPr>
        <w:t>the</w:t>
      </w:r>
      <w:proofErr w:type="gramEnd"/>
      <w:r>
        <w:rPr>
          <w:rFonts w:ascii="Times New Roman" w:hAnsi="Times New Roman"/>
          <w:color w:val="0000FF"/>
        </w:rPr>
        <w:t xml:space="preserve"> implementation of the activities related to meeting the c</w:t>
      </w:r>
      <w:r w:rsidRPr="00C1636E">
        <w:rPr>
          <w:rFonts w:ascii="Times New Roman" w:hAnsi="Times New Roman"/>
          <w:color w:val="0000FF"/>
        </w:rPr>
        <w:t>onditions of the rehabilitation, restoration or aftercare</w:t>
      </w:r>
      <w:r w:rsidR="00CF7E5F">
        <w:rPr>
          <w:rFonts w:ascii="Times New Roman" w:hAnsi="Times New Roman"/>
          <w:color w:val="0000FF"/>
        </w:rPr>
        <w:t xml:space="preserve"> order.</w:t>
      </w:r>
    </w:p>
    <w:p w14:paraId="594D1F0E" w14:textId="77777777" w:rsidR="00C1636E" w:rsidRDefault="00C1636E" w:rsidP="00C1636E">
      <w:pPr>
        <w:pStyle w:val="Heading1"/>
        <w:jc w:val="both"/>
      </w:pPr>
      <w:bookmarkStart w:id="121" w:name="_Toc427492888"/>
      <w:r w:rsidRPr="007F25B6">
        <w:t>PART</w:t>
      </w:r>
      <w:r w:rsidRPr="007F25B6">
        <w:rPr>
          <w:spacing w:val="-22"/>
        </w:rPr>
        <w:t xml:space="preserve"> </w:t>
      </w:r>
      <w:r w:rsidRPr="007F25B6">
        <w:t>X</w:t>
      </w:r>
      <w:r>
        <w:t>I</w:t>
      </w:r>
      <w:r w:rsidRPr="007F25B6">
        <w:t xml:space="preserve">I - ENVIRONMENTAL </w:t>
      </w:r>
      <w:r w:rsidR="00CF7E5F">
        <w:t xml:space="preserve">CERTIFICATES AND </w:t>
      </w:r>
      <w:r w:rsidRPr="007F25B6">
        <w:t>ORDERS</w:t>
      </w:r>
      <w:bookmarkEnd w:id="121"/>
      <w:r>
        <w:t xml:space="preserve"> </w:t>
      </w:r>
      <w:r w:rsidR="00CF7E5F">
        <w:t xml:space="preserve"> </w:t>
      </w:r>
    </w:p>
    <w:p w14:paraId="7EAD498D" w14:textId="77777777" w:rsidR="00CF7E5F" w:rsidRPr="007F25B6" w:rsidRDefault="00CF7E5F" w:rsidP="00CF7E5F">
      <w:pPr>
        <w:pStyle w:val="Heading2"/>
        <w:rPr>
          <w:color w:val="000000"/>
        </w:rPr>
      </w:pPr>
      <w:bookmarkStart w:id="122" w:name="_Toc410965130"/>
      <w:bookmarkStart w:id="123" w:name="_Toc427492889"/>
      <w:r>
        <w:t>E</w:t>
      </w:r>
      <w:r w:rsidRPr="007F25B6">
        <w:t>nvironmental</w:t>
      </w:r>
      <w:r w:rsidRPr="007F25B6">
        <w:rPr>
          <w:spacing w:val="-1"/>
        </w:rPr>
        <w:t xml:space="preserve"> </w:t>
      </w:r>
      <w:r>
        <w:t>C</w:t>
      </w:r>
      <w:r w:rsidRPr="007F25B6">
        <w:t>learance</w:t>
      </w:r>
      <w:r w:rsidRPr="007F25B6">
        <w:rPr>
          <w:spacing w:val="-1"/>
        </w:rPr>
        <w:t xml:space="preserve"> </w:t>
      </w:r>
      <w:r>
        <w:t>C</w:t>
      </w:r>
      <w:r w:rsidRPr="007F25B6">
        <w:t>ertificate</w:t>
      </w:r>
      <w:bookmarkEnd w:id="122"/>
      <w:r>
        <w:t xml:space="preserve"> Issue, Duration, Renewal, Amendments, transfer and suspension</w:t>
      </w:r>
      <w:bookmarkEnd w:id="123"/>
      <w:r>
        <w:t xml:space="preserve"> </w:t>
      </w:r>
    </w:p>
    <w:p w14:paraId="58EBB4E3" w14:textId="77777777" w:rsidR="00D53F9F" w:rsidRDefault="00D53F9F" w:rsidP="000A3AE2">
      <w:pPr>
        <w:pStyle w:val="ListParagraph"/>
        <w:widowControl w:val="0"/>
        <w:numPr>
          <w:ilvl w:val="0"/>
          <w:numId w:val="87"/>
        </w:numPr>
        <w:autoSpaceDE w:val="0"/>
        <w:autoSpaceDN w:val="0"/>
        <w:adjustRightInd w:val="0"/>
        <w:spacing w:after="0" w:line="360" w:lineRule="auto"/>
        <w:ind w:left="739" w:right="400"/>
        <w:jc w:val="both"/>
        <w:rPr>
          <w:rFonts w:ascii="Times New Roman" w:hAnsi="Times New Roman"/>
          <w:bCs/>
          <w:color w:val="292425"/>
        </w:rPr>
      </w:pPr>
      <w:r w:rsidRPr="00D53F9F">
        <w:rPr>
          <w:rFonts w:ascii="Times New Roman" w:hAnsi="Times New Roman"/>
          <w:bCs/>
          <w:color w:val="292425"/>
        </w:rPr>
        <w:t xml:space="preserve">On receipt of an application for Environmental Clearance Certificate the Environmental Commissioner must, together with all the comments/input/ objections received during the assessment and consultation process, consider and  notify the proponent in writing of the </w:t>
      </w:r>
      <w:r>
        <w:rPr>
          <w:rFonts w:ascii="Times New Roman" w:hAnsi="Times New Roman"/>
          <w:bCs/>
          <w:color w:val="292425"/>
        </w:rPr>
        <w:t>–</w:t>
      </w:r>
    </w:p>
    <w:p w14:paraId="65873C4F" w14:textId="77777777" w:rsidR="00D53F9F" w:rsidRDefault="00D53F9F" w:rsidP="00D53F9F">
      <w:pPr>
        <w:pStyle w:val="ListParagraph"/>
        <w:widowControl w:val="0"/>
        <w:numPr>
          <w:ilvl w:val="1"/>
          <w:numId w:val="87"/>
        </w:numPr>
        <w:autoSpaceDE w:val="0"/>
        <w:autoSpaceDN w:val="0"/>
        <w:adjustRightInd w:val="0"/>
        <w:spacing w:after="0" w:line="360" w:lineRule="auto"/>
        <w:ind w:right="400"/>
        <w:jc w:val="both"/>
        <w:rPr>
          <w:rFonts w:ascii="Times New Roman" w:hAnsi="Times New Roman"/>
          <w:bCs/>
          <w:color w:val="292425"/>
        </w:rPr>
      </w:pPr>
      <w:r w:rsidRPr="00D53F9F">
        <w:rPr>
          <w:rFonts w:ascii="Times New Roman" w:hAnsi="Times New Roman"/>
          <w:bCs/>
          <w:color w:val="292425"/>
        </w:rPr>
        <w:t xml:space="preserve">decision to approve or reject the application for an environmental clearance certificate; </w:t>
      </w:r>
    </w:p>
    <w:p w14:paraId="1021865B" w14:textId="77777777" w:rsidR="00D53F9F" w:rsidRDefault="00D53F9F" w:rsidP="00D53F9F">
      <w:pPr>
        <w:pStyle w:val="ListParagraph"/>
        <w:widowControl w:val="0"/>
        <w:numPr>
          <w:ilvl w:val="1"/>
          <w:numId w:val="87"/>
        </w:numPr>
        <w:autoSpaceDE w:val="0"/>
        <w:autoSpaceDN w:val="0"/>
        <w:adjustRightInd w:val="0"/>
        <w:spacing w:after="0" w:line="360" w:lineRule="auto"/>
        <w:ind w:right="400"/>
        <w:jc w:val="both"/>
        <w:rPr>
          <w:rFonts w:ascii="Times New Roman" w:hAnsi="Times New Roman"/>
          <w:bCs/>
          <w:color w:val="292425"/>
        </w:rPr>
      </w:pPr>
      <w:r w:rsidRPr="00D53F9F">
        <w:rPr>
          <w:rFonts w:ascii="Times New Roman" w:hAnsi="Times New Roman"/>
          <w:bCs/>
          <w:color w:val="292425"/>
        </w:rPr>
        <w:t xml:space="preserve">in the event of an approval, demand </w:t>
      </w:r>
      <w:proofErr w:type="spellStart"/>
      <w:r w:rsidRPr="00D53F9F">
        <w:rPr>
          <w:rFonts w:ascii="Times New Roman" w:hAnsi="Times New Roman"/>
          <w:bCs/>
          <w:color w:val="292425"/>
        </w:rPr>
        <w:t>lodgment</w:t>
      </w:r>
      <w:proofErr w:type="spellEnd"/>
      <w:r w:rsidRPr="00D53F9F">
        <w:rPr>
          <w:rFonts w:ascii="Times New Roman" w:hAnsi="Times New Roman"/>
          <w:bCs/>
          <w:color w:val="292425"/>
        </w:rPr>
        <w:t xml:space="preserve"> by the proponent of an independently managed financial environmental guarantee (security) such as a bond, insurance policy, </w:t>
      </w:r>
      <w:proofErr w:type="spellStart"/>
      <w:r w:rsidRPr="00D53F9F">
        <w:rPr>
          <w:rFonts w:ascii="Times New Roman" w:hAnsi="Times New Roman"/>
          <w:bCs/>
          <w:color w:val="292425"/>
        </w:rPr>
        <w:t>etc</w:t>
      </w:r>
      <w:proofErr w:type="spellEnd"/>
      <w:r w:rsidRPr="00D53F9F">
        <w:rPr>
          <w:rFonts w:ascii="Times New Roman" w:hAnsi="Times New Roman"/>
          <w:bCs/>
          <w:color w:val="292425"/>
        </w:rPr>
        <w:t xml:space="preserve"> acceptable to the Environmental Commissioner for project activities requiring rehabilitation, closure, restoration a</w:t>
      </w:r>
      <w:r>
        <w:rPr>
          <w:rFonts w:ascii="Times New Roman" w:hAnsi="Times New Roman"/>
          <w:bCs/>
          <w:color w:val="292425"/>
        </w:rPr>
        <w:t>nd aftercare in term of the Act and the regulations</w:t>
      </w:r>
    </w:p>
    <w:p w14:paraId="712C1ADC" w14:textId="77777777" w:rsidR="00D53F9F" w:rsidRPr="00D53F9F" w:rsidRDefault="00D53F9F" w:rsidP="00D53F9F">
      <w:pPr>
        <w:pStyle w:val="ListParagraph"/>
        <w:widowControl w:val="0"/>
        <w:numPr>
          <w:ilvl w:val="1"/>
          <w:numId w:val="87"/>
        </w:numPr>
        <w:autoSpaceDE w:val="0"/>
        <w:autoSpaceDN w:val="0"/>
        <w:adjustRightInd w:val="0"/>
        <w:spacing w:after="0" w:line="360" w:lineRule="auto"/>
        <w:ind w:right="400"/>
        <w:jc w:val="both"/>
        <w:rPr>
          <w:rFonts w:ascii="Times New Roman" w:hAnsi="Times New Roman"/>
          <w:bCs/>
          <w:color w:val="292425"/>
        </w:rPr>
      </w:pPr>
      <w:r w:rsidRPr="00D53F9F">
        <w:rPr>
          <w:rFonts w:ascii="Times New Roman" w:hAnsi="Times New Roman"/>
          <w:bCs/>
          <w:color w:val="292425"/>
        </w:rPr>
        <w:t>in the event of an approval of the application, and on payment of the fee prescribed in the regulations, and subject to such conditions, if any, as the Environmental Commissioner deems necessary, issue the environmental clearance certificate to the proponent;</w:t>
      </w:r>
      <w:r w:rsidRPr="00D53F9F">
        <w:rPr>
          <w:rFonts w:ascii="Times New Roman" w:hAnsi="Times New Roman"/>
          <w:color w:val="292425"/>
        </w:rPr>
        <w:t xml:space="preserve"> </w:t>
      </w:r>
    </w:p>
    <w:p w14:paraId="440F66E7" w14:textId="77777777" w:rsidR="00CF7E5F" w:rsidRPr="00D53F9F" w:rsidRDefault="00CF7E5F" w:rsidP="00D53F9F">
      <w:pPr>
        <w:pStyle w:val="ListParagraph"/>
        <w:widowControl w:val="0"/>
        <w:numPr>
          <w:ilvl w:val="0"/>
          <w:numId w:val="87"/>
        </w:numPr>
        <w:autoSpaceDE w:val="0"/>
        <w:autoSpaceDN w:val="0"/>
        <w:adjustRightInd w:val="0"/>
        <w:spacing w:after="0" w:line="360" w:lineRule="auto"/>
        <w:ind w:right="400"/>
        <w:jc w:val="both"/>
        <w:rPr>
          <w:rFonts w:ascii="Times New Roman" w:hAnsi="Times New Roman"/>
          <w:color w:val="000000"/>
        </w:rPr>
      </w:pPr>
      <w:r w:rsidRPr="00D53F9F">
        <w:rPr>
          <w:rFonts w:ascii="Times New Roman" w:hAnsi="Times New Roman"/>
          <w:color w:val="292425"/>
          <w:spacing w:val="1"/>
        </w:rPr>
        <w:t>Th</w:t>
      </w:r>
      <w:r w:rsidRPr="00D53F9F">
        <w:rPr>
          <w:rFonts w:ascii="Times New Roman" w:hAnsi="Times New Roman"/>
          <w:color w:val="292425"/>
        </w:rPr>
        <w:t>e</w:t>
      </w:r>
      <w:r w:rsidRPr="00D53F9F">
        <w:rPr>
          <w:rFonts w:ascii="Times New Roman" w:hAnsi="Times New Roman"/>
          <w:color w:val="292425"/>
          <w:spacing w:val="15"/>
        </w:rPr>
        <w:t xml:space="preserve"> </w:t>
      </w:r>
      <w:r w:rsidRPr="00D53F9F">
        <w:rPr>
          <w:rFonts w:ascii="Times New Roman" w:hAnsi="Times New Roman"/>
          <w:color w:val="292425"/>
          <w:spacing w:val="1"/>
        </w:rPr>
        <w:t>Environmenta</w:t>
      </w:r>
      <w:r w:rsidRPr="00D53F9F">
        <w:rPr>
          <w:rFonts w:ascii="Times New Roman" w:hAnsi="Times New Roman"/>
          <w:color w:val="292425"/>
        </w:rPr>
        <w:t>l</w:t>
      </w:r>
      <w:r w:rsidRPr="00D53F9F">
        <w:rPr>
          <w:rFonts w:ascii="Times New Roman" w:hAnsi="Times New Roman"/>
          <w:color w:val="292425"/>
          <w:spacing w:val="15"/>
        </w:rPr>
        <w:t xml:space="preserve"> </w:t>
      </w:r>
      <w:r w:rsidRPr="00D53F9F">
        <w:rPr>
          <w:rFonts w:ascii="Times New Roman" w:hAnsi="Times New Roman"/>
          <w:color w:val="292425"/>
          <w:spacing w:val="1"/>
        </w:rPr>
        <w:t>Commissione</w:t>
      </w:r>
      <w:r w:rsidRPr="00D53F9F">
        <w:rPr>
          <w:rFonts w:ascii="Times New Roman" w:hAnsi="Times New Roman"/>
          <w:color w:val="292425"/>
        </w:rPr>
        <w:t>r</w:t>
      </w:r>
      <w:r w:rsidRPr="00D53F9F">
        <w:rPr>
          <w:rFonts w:ascii="Times New Roman" w:hAnsi="Times New Roman"/>
          <w:color w:val="292425"/>
          <w:spacing w:val="15"/>
        </w:rPr>
        <w:t xml:space="preserve"> </w:t>
      </w:r>
      <w:r w:rsidRPr="00D53F9F">
        <w:rPr>
          <w:rFonts w:ascii="Times New Roman" w:hAnsi="Times New Roman"/>
          <w:color w:val="292425"/>
          <w:spacing w:val="1"/>
        </w:rPr>
        <w:t>ma</w:t>
      </w:r>
      <w:r w:rsidRPr="00D53F9F">
        <w:rPr>
          <w:rFonts w:ascii="Times New Roman" w:hAnsi="Times New Roman"/>
          <w:color w:val="292425"/>
        </w:rPr>
        <w:t>y</w:t>
      </w:r>
      <w:r w:rsidRPr="00D53F9F">
        <w:rPr>
          <w:rFonts w:ascii="Times New Roman" w:hAnsi="Times New Roman"/>
          <w:color w:val="292425"/>
          <w:spacing w:val="15"/>
        </w:rPr>
        <w:t xml:space="preserve"> </w:t>
      </w:r>
      <w:r w:rsidRPr="00D53F9F">
        <w:rPr>
          <w:rFonts w:ascii="Times New Roman" w:hAnsi="Times New Roman"/>
          <w:color w:val="292425"/>
          <w:spacing w:val="1"/>
        </w:rPr>
        <w:t>amen</w:t>
      </w:r>
      <w:r w:rsidRPr="00D53F9F">
        <w:rPr>
          <w:rFonts w:ascii="Times New Roman" w:hAnsi="Times New Roman"/>
          <w:color w:val="292425"/>
        </w:rPr>
        <w:t>d</w:t>
      </w:r>
      <w:r w:rsidRPr="00D53F9F">
        <w:rPr>
          <w:rFonts w:ascii="Times New Roman" w:hAnsi="Times New Roman"/>
          <w:color w:val="292425"/>
          <w:spacing w:val="15"/>
        </w:rPr>
        <w:t xml:space="preserve"> </w:t>
      </w:r>
      <w:r w:rsidRPr="00D53F9F">
        <w:rPr>
          <w:rFonts w:ascii="Times New Roman" w:hAnsi="Times New Roman"/>
          <w:color w:val="292425"/>
        </w:rPr>
        <w:t>a</w:t>
      </w:r>
      <w:r w:rsidRPr="00D53F9F">
        <w:rPr>
          <w:rFonts w:ascii="Times New Roman" w:hAnsi="Times New Roman"/>
          <w:color w:val="292425"/>
          <w:spacing w:val="15"/>
        </w:rPr>
        <w:t xml:space="preserve"> </w:t>
      </w:r>
      <w:r w:rsidRPr="00D53F9F">
        <w:rPr>
          <w:rFonts w:ascii="Times New Roman" w:hAnsi="Times New Roman"/>
          <w:color w:val="292425"/>
          <w:spacing w:val="1"/>
        </w:rPr>
        <w:t>conditio</w:t>
      </w:r>
      <w:r w:rsidRPr="00D53F9F">
        <w:rPr>
          <w:rFonts w:ascii="Times New Roman" w:hAnsi="Times New Roman"/>
          <w:color w:val="292425"/>
        </w:rPr>
        <w:t>n</w:t>
      </w:r>
      <w:r w:rsidRPr="00D53F9F">
        <w:rPr>
          <w:rFonts w:ascii="Times New Roman" w:hAnsi="Times New Roman"/>
          <w:color w:val="292425"/>
          <w:spacing w:val="15"/>
        </w:rPr>
        <w:t xml:space="preserve"> </w:t>
      </w:r>
      <w:r w:rsidRPr="00D53F9F">
        <w:rPr>
          <w:rFonts w:ascii="Times New Roman" w:hAnsi="Times New Roman"/>
          <w:color w:val="292425"/>
          <w:spacing w:val="1"/>
        </w:rPr>
        <w:t>o</w:t>
      </w:r>
      <w:r w:rsidRPr="00D53F9F">
        <w:rPr>
          <w:rFonts w:ascii="Times New Roman" w:hAnsi="Times New Roman"/>
          <w:color w:val="292425"/>
        </w:rPr>
        <w:t>f</w:t>
      </w:r>
      <w:r w:rsidRPr="00D53F9F">
        <w:rPr>
          <w:rFonts w:ascii="Times New Roman" w:hAnsi="Times New Roman"/>
          <w:color w:val="292425"/>
          <w:spacing w:val="15"/>
        </w:rPr>
        <w:t xml:space="preserve"> </w:t>
      </w:r>
      <w:r w:rsidRPr="00D53F9F">
        <w:rPr>
          <w:rFonts w:ascii="Times New Roman" w:hAnsi="Times New Roman"/>
          <w:color w:val="292425"/>
          <w:spacing w:val="1"/>
        </w:rPr>
        <w:t xml:space="preserve">an </w:t>
      </w:r>
      <w:r w:rsidRPr="00D53F9F">
        <w:rPr>
          <w:rFonts w:ascii="Times New Roman" w:hAnsi="Times New Roman"/>
          <w:color w:val="292425"/>
        </w:rPr>
        <w:t>environmental</w:t>
      </w:r>
      <w:r w:rsidRPr="00D53F9F">
        <w:rPr>
          <w:rFonts w:ascii="Times New Roman" w:hAnsi="Times New Roman"/>
          <w:color w:val="292425"/>
          <w:spacing w:val="-1"/>
        </w:rPr>
        <w:t xml:space="preserve"> </w:t>
      </w:r>
      <w:r w:rsidRPr="00D53F9F">
        <w:rPr>
          <w:rFonts w:ascii="Times New Roman" w:hAnsi="Times New Roman"/>
          <w:color w:val="292425"/>
        </w:rPr>
        <w:t>clearance</w:t>
      </w:r>
      <w:r w:rsidRPr="00D53F9F">
        <w:rPr>
          <w:rFonts w:ascii="Times New Roman" w:hAnsi="Times New Roman"/>
          <w:color w:val="292425"/>
          <w:spacing w:val="-1"/>
        </w:rPr>
        <w:t xml:space="preserve"> </w:t>
      </w:r>
      <w:r w:rsidRPr="00D53F9F">
        <w:rPr>
          <w:rFonts w:ascii="Times New Roman" w:hAnsi="Times New Roman"/>
          <w:color w:val="292425"/>
        </w:rPr>
        <w:t>certificate</w:t>
      </w:r>
      <w:r w:rsidRPr="00D53F9F">
        <w:rPr>
          <w:rFonts w:ascii="Times New Roman" w:hAnsi="Times New Roman"/>
          <w:color w:val="292425"/>
          <w:spacing w:val="-1"/>
        </w:rPr>
        <w:t xml:space="preserve"> </w:t>
      </w:r>
      <w:r w:rsidRPr="00D53F9F">
        <w:rPr>
          <w:rFonts w:ascii="Times New Roman" w:hAnsi="Times New Roman"/>
          <w:color w:val="292425"/>
        </w:rPr>
        <w:t>-</w:t>
      </w:r>
    </w:p>
    <w:p w14:paraId="1DEB84DC" w14:textId="77777777" w:rsidR="00D53F9F" w:rsidRPr="00D53F9F" w:rsidRDefault="00CF7E5F" w:rsidP="00D53F9F">
      <w:pPr>
        <w:pStyle w:val="ListParagraph"/>
        <w:widowControl w:val="0"/>
        <w:numPr>
          <w:ilvl w:val="1"/>
          <w:numId w:val="87"/>
        </w:numPr>
        <w:autoSpaceDE w:val="0"/>
        <w:autoSpaceDN w:val="0"/>
        <w:adjustRightInd w:val="0"/>
        <w:spacing w:after="0" w:line="360" w:lineRule="auto"/>
        <w:jc w:val="both"/>
        <w:rPr>
          <w:rFonts w:ascii="Times New Roman" w:hAnsi="Times New Roman"/>
          <w:color w:val="000000"/>
        </w:rPr>
      </w:pPr>
      <w:r w:rsidRPr="00D53F9F">
        <w:rPr>
          <w:rFonts w:ascii="Times New Roman" w:hAnsi="Times New Roman"/>
          <w:color w:val="292425"/>
        </w:rPr>
        <w:t>if the certificate holder consents to or requests for the amendment; or</w:t>
      </w:r>
    </w:p>
    <w:p w14:paraId="6F54B6B3" w14:textId="77777777" w:rsidR="00CF7E5F" w:rsidRPr="00D53F9F" w:rsidRDefault="00CF7E5F" w:rsidP="00D53F9F">
      <w:pPr>
        <w:pStyle w:val="ListParagraph"/>
        <w:widowControl w:val="0"/>
        <w:numPr>
          <w:ilvl w:val="1"/>
          <w:numId w:val="87"/>
        </w:numPr>
        <w:autoSpaceDE w:val="0"/>
        <w:autoSpaceDN w:val="0"/>
        <w:adjustRightInd w:val="0"/>
        <w:spacing w:after="0" w:line="360" w:lineRule="auto"/>
        <w:jc w:val="both"/>
        <w:rPr>
          <w:rFonts w:ascii="Times New Roman" w:hAnsi="Times New Roman"/>
          <w:color w:val="000000"/>
        </w:rPr>
      </w:pPr>
      <w:proofErr w:type="gramStart"/>
      <w:r w:rsidRPr="00D53F9F">
        <w:rPr>
          <w:rFonts w:ascii="Times New Roman" w:hAnsi="Times New Roman"/>
          <w:color w:val="292425"/>
        </w:rPr>
        <w:lastRenderedPageBreak/>
        <w:t>at</w:t>
      </w:r>
      <w:proofErr w:type="gramEnd"/>
      <w:r w:rsidRPr="00D53F9F">
        <w:rPr>
          <w:rFonts w:ascii="Times New Roman" w:hAnsi="Times New Roman"/>
          <w:color w:val="292425"/>
          <w:spacing w:val="-14"/>
        </w:rPr>
        <w:t xml:space="preserve"> </w:t>
      </w:r>
      <w:r w:rsidRPr="00D53F9F">
        <w:rPr>
          <w:rFonts w:ascii="Times New Roman" w:hAnsi="Times New Roman"/>
          <w:color w:val="292425"/>
        </w:rPr>
        <w:t>the</w:t>
      </w:r>
      <w:r w:rsidRPr="00D53F9F">
        <w:rPr>
          <w:rFonts w:ascii="Times New Roman" w:hAnsi="Times New Roman"/>
          <w:color w:val="292425"/>
          <w:spacing w:val="-14"/>
        </w:rPr>
        <w:t xml:space="preserve"> </w:t>
      </w:r>
      <w:r w:rsidRPr="00D53F9F">
        <w:rPr>
          <w:rFonts w:ascii="Times New Roman" w:hAnsi="Times New Roman"/>
          <w:color w:val="292425"/>
        </w:rPr>
        <w:t>initiative</w:t>
      </w:r>
      <w:r w:rsidRPr="00D53F9F">
        <w:rPr>
          <w:rFonts w:ascii="Times New Roman" w:hAnsi="Times New Roman"/>
          <w:color w:val="292425"/>
          <w:spacing w:val="-14"/>
        </w:rPr>
        <w:t xml:space="preserve"> </w:t>
      </w:r>
      <w:r w:rsidRPr="00D53F9F">
        <w:rPr>
          <w:rFonts w:ascii="Times New Roman" w:hAnsi="Times New Roman"/>
          <w:color w:val="292425"/>
        </w:rPr>
        <w:t>of</w:t>
      </w:r>
      <w:r w:rsidRPr="00D53F9F">
        <w:rPr>
          <w:rFonts w:ascii="Times New Roman" w:hAnsi="Times New Roman"/>
          <w:color w:val="292425"/>
          <w:spacing w:val="-14"/>
        </w:rPr>
        <w:t xml:space="preserve"> </w:t>
      </w:r>
      <w:r w:rsidRPr="00D53F9F">
        <w:rPr>
          <w:rFonts w:ascii="Times New Roman" w:hAnsi="Times New Roman"/>
          <w:color w:val="292425"/>
        </w:rPr>
        <w:t>the</w:t>
      </w:r>
      <w:r w:rsidRPr="00D53F9F">
        <w:rPr>
          <w:rFonts w:ascii="Times New Roman" w:hAnsi="Times New Roman"/>
          <w:color w:val="292425"/>
          <w:spacing w:val="-14"/>
        </w:rPr>
        <w:t xml:space="preserve"> </w:t>
      </w:r>
      <w:r w:rsidRPr="00D53F9F">
        <w:rPr>
          <w:rFonts w:ascii="Times New Roman" w:hAnsi="Times New Roman"/>
          <w:color w:val="292425"/>
        </w:rPr>
        <w:t>Environmental</w:t>
      </w:r>
      <w:r w:rsidRPr="00D53F9F">
        <w:rPr>
          <w:rFonts w:ascii="Times New Roman" w:hAnsi="Times New Roman"/>
          <w:color w:val="292425"/>
          <w:spacing w:val="-14"/>
        </w:rPr>
        <w:t xml:space="preserve"> </w:t>
      </w:r>
      <w:r w:rsidRPr="00D53F9F">
        <w:rPr>
          <w:rFonts w:ascii="Times New Roman" w:hAnsi="Times New Roman"/>
          <w:color w:val="292425"/>
        </w:rPr>
        <w:t>Commissioner,</w:t>
      </w:r>
      <w:r w:rsidRPr="00D53F9F">
        <w:rPr>
          <w:rFonts w:ascii="Times New Roman" w:hAnsi="Times New Roman"/>
          <w:color w:val="292425"/>
          <w:spacing w:val="-14"/>
        </w:rPr>
        <w:t xml:space="preserve"> </w:t>
      </w:r>
      <w:r w:rsidRPr="00D53F9F">
        <w:rPr>
          <w:rFonts w:ascii="Times New Roman" w:hAnsi="Times New Roman"/>
          <w:color w:val="292425"/>
        </w:rPr>
        <w:t>by</w:t>
      </w:r>
      <w:r w:rsidRPr="00D53F9F">
        <w:rPr>
          <w:rFonts w:ascii="Times New Roman" w:hAnsi="Times New Roman"/>
          <w:color w:val="292425"/>
          <w:spacing w:val="-14"/>
        </w:rPr>
        <w:t xml:space="preserve"> </w:t>
      </w:r>
      <w:r w:rsidRPr="00D53F9F">
        <w:rPr>
          <w:rFonts w:ascii="Times New Roman" w:hAnsi="Times New Roman"/>
          <w:color w:val="292425"/>
        </w:rPr>
        <w:t>giving</w:t>
      </w:r>
      <w:r w:rsidRPr="00D53F9F">
        <w:rPr>
          <w:rFonts w:ascii="Times New Roman" w:hAnsi="Times New Roman"/>
          <w:color w:val="292425"/>
          <w:spacing w:val="-14"/>
        </w:rPr>
        <w:t xml:space="preserve"> </w:t>
      </w:r>
      <w:r w:rsidRPr="00D53F9F">
        <w:rPr>
          <w:rFonts w:ascii="Times New Roman" w:hAnsi="Times New Roman"/>
          <w:color w:val="292425"/>
        </w:rPr>
        <w:t>written</w:t>
      </w:r>
      <w:r w:rsidRPr="00D53F9F">
        <w:rPr>
          <w:rFonts w:ascii="Times New Roman" w:hAnsi="Times New Roman"/>
          <w:color w:val="292425"/>
          <w:spacing w:val="-14"/>
        </w:rPr>
        <w:t xml:space="preserve"> </w:t>
      </w:r>
      <w:r w:rsidRPr="00D53F9F">
        <w:rPr>
          <w:rFonts w:ascii="Times New Roman" w:hAnsi="Times New Roman"/>
          <w:color w:val="292425"/>
        </w:rPr>
        <w:t>notice to the holder of the certificate.</w:t>
      </w:r>
    </w:p>
    <w:p w14:paraId="1FF1D582" w14:textId="77777777" w:rsidR="00D53F9F" w:rsidRPr="00D53F9F" w:rsidRDefault="00CF7E5F" w:rsidP="00D53F9F">
      <w:pPr>
        <w:pStyle w:val="ListParagraph"/>
        <w:widowControl w:val="0"/>
        <w:numPr>
          <w:ilvl w:val="0"/>
          <w:numId w:val="87"/>
        </w:numPr>
        <w:autoSpaceDE w:val="0"/>
        <w:autoSpaceDN w:val="0"/>
        <w:adjustRightInd w:val="0"/>
        <w:spacing w:after="0" w:line="360" w:lineRule="auto"/>
        <w:ind w:right="390"/>
        <w:jc w:val="both"/>
        <w:rPr>
          <w:rFonts w:ascii="Times New Roman" w:hAnsi="Times New Roman"/>
          <w:color w:val="000000"/>
        </w:rPr>
      </w:pPr>
      <w:r w:rsidRPr="00D53F9F">
        <w:rPr>
          <w:rFonts w:ascii="Times New Roman" w:hAnsi="Times New Roman"/>
          <w:color w:val="292425"/>
          <w:spacing w:val="11"/>
        </w:rPr>
        <w:t>Th</w:t>
      </w:r>
      <w:r w:rsidRPr="00D53F9F">
        <w:rPr>
          <w:rFonts w:ascii="Times New Roman" w:hAnsi="Times New Roman"/>
          <w:color w:val="292425"/>
        </w:rPr>
        <w:t>e</w:t>
      </w:r>
      <w:r w:rsidRPr="00D53F9F">
        <w:rPr>
          <w:rFonts w:ascii="Times New Roman" w:hAnsi="Times New Roman"/>
          <w:color w:val="292425"/>
          <w:spacing w:val="14"/>
        </w:rPr>
        <w:t xml:space="preserve"> </w:t>
      </w:r>
      <w:r w:rsidRPr="00D53F9F">
        <w:rPr>
          <w:rFonts w:ascii="Times New Roman" w:hAnsi="Times New Roman"/>
          <w:color w:val="292425"/>
          <w:spacing w:val="11"/>
        </w:rPr>
        <w:t>Environmenta</w:t>
      </w:r>
      <w:r w:rsidRPr="00D53F9F">
        <w:rPr>
          <w:rFonts w:ascii="Times New Roman" w:hAnsi="Times New Roman"/>
          <w:color w:val="292425"/>
        </w:rPr>
        <w:t>l</w:t>
      </w:r>
      <w:r w:rsidRPr="00D53F9F">
        <w:rPr>
          <w:rFonts w:ascii="Times New Roman" w:hAnsi="Times New Roman"/>
          <w:color w:val="292425"/>
          <w:spacing w:val="14"/>
        </w:rPr>
        <w:t xml:space="preserve"> </w:t>
      </w:r>
      <w:r w:rsidRPr="00D53F9F">
        <w:rPr>
          <w:rFonts w:ascii="Times New Roman" w:hAnsi="Times New Roman"/>
          <w:color w:val="292425"/>
          <w:spacing w:val="11"/>
        </w:rPr>
        <w:t>Commissione</w:t>
      </w:r>
      <w:r w:rsidRPr="00D53F9F">
        <w:rPr>
          <w:rFonts w:ascii="Times New Roman" w:hAnsi="Times New Roman"/>
          <w:color w:val="292425"/>
        </w:rPr>
        <w:t>r</w:t>
      </w:r>
      <w:r w:rsidRPr="00D53F9F">
        <w:rPr>
          <w:rFonts w:ascii="Times New Roman" w:hAnsi="Times New Roman"/>
          <w:color w:val="292425"/>
          <w:spacing w:val="14"/>
        </w:rPr>
        <w:t xml:space="preserve"> </w:t>
      </w:r>
      <w:r w:rsidRPr="00D53F9F">
        <w:rPr>
          <w:rFonts w:ascii="Times New Roman" w:hAnsi="Times New Roman"/>
          <w:color w:val="292425"/>
          <w:spacing w:val="11"/>
        </w:rPr>
        <w:t>ma</w:t>
      </w:r>
      <w:r w:rsidRPr="00D53F9F">
        <w:rPr>
          <w:rFonts w:ascii="Times New Roman" w:hAnsi="Times New Roman"/>
          <w:color w:val="292425"/>
        </w:rPr>
        <w:t>y</w:t>
      </w:r>
      <w:r w:rsidRPr="00D53F9F">
        <w:rPr>
          <w:rFonts w:ascii="Times New Roman" w:hAnsi="Times New Roman"/>
          <w:color w:val="292425"/>
          <w:spacing w:val="14"/>
        </w:rPr>
        <w:t xml:space="preserve"> </w:t>
      </w:r>
      <w:r w:rsidRPr="00D53F9F">
        <w:rPr>
          <w:rFonts w:ascii="Times New Roman" w:hAnsi="Times New Roman"/>
          <w:color w:val="292425"/>
          <w:spacing w:val="11"/>
        </w:rPr>
        <w:t>requir</w:t>
      </w:r>
      <w:r w:rsidRPr="00D53F9F">
        <w:rPr>
          <w:rFonts w:ascii="Times New Roman" w:hAnsi="Times New Roman"/>
          <w:color w:val="292425"/>
        </w:rPr>
        <w:t>e</w:t>
      </w:r>
      <w:r w:rsidRPr="00D53F9F">
        <w:rPr>
          <w:rFonts w:ascii="Times New Roman" w:hAnsi="Times New Roman"/>
          <w:color w:val="292425"/>
          <w:spacing w:val="14"/>
        </w:rPr>
        <w:t xml:space="preserve"> </w:t>
      </w:r>
      <w:r w:rsidRPr="00D53F9F">
        <w:rPr>
          <w:rFonts w:ascii="Times New Roman" w:hAnsi="Times New Roman"/>
          <w:color w:val="292425"/>
          <w:spacing w:val="11"/>
        </w:rPr>
        <w:t>th</w:t>
      </w:r>
      <w:r w:rsidRPr="00D53F9F">
        <w:rPr>
          <w:rFonts w:ascii="Times New Roman" w:hAnsi="Times New Roman"/>
          <w:color w:val="292425"/>
        </w:rPr>
        <w:t>e</w:t>
      </w:r>
      <w:r w:rsidRPr="00D53F9F">
        <w:rPr>
          <w:rFonts w:ascii="Times New Roman" w:hAnsi="Times New Roman"/>
          <w:color w:val="292425"/>
          <w:spacing w:val="14"/>
        </w:rPr>
        <w:t xml:space="preserve"> </w:t>
      </w:r>
      <w:r w:rsidRPr="00D53F9F">
        <w:rPr>
          <w:rFonts w:ascii="Times New Roman" w:hAnsi="Times New Roman"/>
          <w:color w:val="292425"/>
          <w:spacing w:val="11"/>
        </w:rPr>
        <w:t>holde</w:t>
      </w:r>
      <w:r w:rsidRPr="00D53F9F">
        <w:rPr>
          <w:rFonts w:ascii="Times New Roman" w:hAnsi="Times New Roman"/>
          <w:color w:val="292425"/>
        </w:rPr>
        <w:t>r</w:t>
      </w:r>
      <w:r w:rsidRPr="00D53F9F">
        <w:rPr>
          <w:rFonts w:ascii="Times New Roman" w:hAnsi="Times New Roman"/>
          <w:color w:val="292425"/>
          <w:spacing w:val="14"/>
        </w:rPr>
        <w:t xml:space="preserve"> </w:t>
      </w:r>
      <w:r w:rsidRPr="00D53F9F">
        <w:rPr>
          <w:rFonts w:ascii="Times New Roman" w:hAnsi="Times New Roman"/>
          <w:color w:val="292425"/>
          <w:spacing w:val="11"/>
        </w:rPr>
        <w:t>o</w:t>
      </w:r>
      <w:r w:rsidRPr="00D53F9F">
        <w:rPr>
          <w:rFonts w:ascii="Times New Roman" w:hAnsi="Times New Roman"/>
          <w:color w:val="292425"/>
        </w:rPr>
        <w:t>f</w:t>
      </w:r>
      <w:r w:rsidRPr="00D53F9F">
        <w:rPr>
          <w:rFonts w:ascii="Times New Roman" w:hAnsi="Times New Roman"/>
          <w:color w:val="292425"/>
          <w:spacing w:val="14"/>
        </w:rPr>
        <w:t xml:space="preserve"> </w:t>
      </w:r>
      <w:r w:rsidRPr="00D53F9F">
        <w:rPr>
          <w:rFonts w:ascii="Times New Roman" w:hAnsi="Times New Roman"/>
          <w:color w:val="292425"/>
          <w:spacing w:val="11"/>
        </w:rPr>
        <w:t xml:space="preserve">the </w:t>
      </w:r>
      <w:r w:rsidRPr="00D53F9F">
        <w:rPr>
          <w:rFonts w:ascii="Times New Roman" w:hAnsi="Times New Roman"/>
          <w:color w:val="292425"/>
        </w:rPr>
        <w:t>environmental clearance certificate to make an application in the prescribed form and manner to the Environment Commissioner for the proposed amendment.</w:t>
      </w:r>
    </w:p>
    <w:p w14:paraId="1B98A609" w14:textId="77777777" w:rsidR="00D53F9F" w:rsidRPr="00D53F9F" w:rsidRDefault="00CF7E5F" w:rsidP="00D53F9F">
      <w:pPr>
        <w:pStyle w:val="ListParagraph"/>
        <w:widowControl w:val="0"/>
        <w:numPr>
          <w:ilvl w:val="0"/>
          <w:numId w:val="87"/>
        </w:numPr>
        <w:autoSpaceDE w:val="0"/>
        <w:autoSpaceDN w:val="0"/>
        <w:adjustRightInd w:val="0"/>
        <w:spacing w:after="0" w:line="360" w:lineRule="auto"/>
        <w:ind w:right="390"/>
        <w:jc w:val="both"/>
        <w:rPr>
          <w:rFonts w:ascii="Times New Roman" w:hAnsi="Times New Roman"/>
          <w:color w:val="000000"/>
        </w:rPr>
      </w:pPr>
      <w:r w:rsidRPr="00D53F9F">
        <w:rPr>
          <w:rFonts w:ascii="Times New Roman" w:hAnsi="Times New Roman"/>
          <w:color w:val="292425"/>
          <w:spacing w:val="-3"/>
        </w:rPr>
        <w:t>I</w:t>
      </w:r>
      <w:r w:rsidRPr="00D53F9F">
        <w:rPr>
          <w:rFonts w:ascii="Times New Roman" w:hAnsi="Times New Roman"/>
          <w:color w:val="292425"/>
        </w:rPr>
        <w:t>n</w:t>
      </w:r>
      <w:r w:rsidRPr="00D53F9F">
        <w:rPr>
          <w:rFonts w:ascii="Times New Roman" w:hAnsi="Times New Roman"/>
          <w:color w:val="292425"/>
          <w:spacing w:val="-19"/>
        </w:rPr>
        <w:t xml:space="preserve"> </w:t>
      </w:r>
      <w:r w:rsidRPr="00D53F9F">
        <w:rPr>
          <w:rFonts w:ascii="Times New Roman" w:hAnsi="Times New Roman"/>
          <w:color w:val="292425"/>
          <w:spacing w:val="-3"/>
        </w:rPr>
        <w:t>considerin</w:t>
      </w:r>
      <w:r w:rsidRPr="00D53F9F">
        <w:rPr>
          <w:rFonts w:ascii="Times New Roman" w:hAnsi="Times New Roman"/>
          <w:color w:val="292425"/>
        </w:rPr>
        <w:t>g</w:t>
      </w:r>
      <w:r w:rsidRPr="00D53F9F">
        <w:rPr>
          <w:rFonts w:ascii="Times New Roman" w:hAnsi="Times New Roman"/>
          <w:color w:val="292425"/>
          <w:spacing w:val="-19"/>
        </w:rPr>
        <w:t xml:space="preserve"> </w:t>
      </w:r>
      <w:r w:rsidRPr="00D53F9F">
        <w:rPr>
          <w:rFonts w:ascii="Times New Roman" w:hAnsi="Times New Roman"/>
          <w:color w:val="292425"/>
          <w:spacing w:val="-3"/>
        </w:rPr>
        <w:t>a</w:t>
      </w:r>
      <w:r w:rsidRPr="00D53F9F">
        <w:rPr>
          <w:rFonts w:ascii="Times New Roman" w:hAnsi="Times New Roman"/>
          <w:color w:val="292425"/>
        </w:rPr>
        <w:t>n</w:t>
      </w:r>
      <w:r w:rsidRPr="00D53F9F">
        <w:rPr>
          <w:rFonts w:ascii="Times New Roman" w:hAnsi="Times New Roman"/>
          <w:color w:val="292425"/>
          <w:spacing w:val="-19"/>
        </w:rPr>
        <w:t xml:space="preserve"> </w:t>
      </w:r>
      <w:r w:rsidRPr="00D53F9F">
        <w:rPr>
          <w:rFonts w:ascii="Times New Roman" w:hAnsi="Times New Roman"/>
          <w:color w:val="292425"/>
          <w:spacing w:val="-3"/>
        </w:rPr>
        <w:t>applicatio</w:t>
      </w:r>
      <w:r w:rsidRPr="00D53F9F">
        <w:rPr>
          <w:rFonts w:ascii="Times New Roman" w:hAnsi="Times New Roman"/>
          <w:color w:val="292425"/>
        </w:rPr>
        <w:t>n</w:t>
      </w:r>
      <w:r w:rsidRPr="00D53F9F">
        <w:rPr>
          <w:rFonts w:ascii="Times New Roman" w:hAnsi="Times New Roman"/>
          <w:color w:val="292425"/>
          <w:spacing w:val="-19"/>
        </w:rPr>
        <w:t xml:space="preserve"> </w:t>
      </w:r>
      <w:r w:rsidRPr="00D53F9F">
        <w:rPr>
          <w:rFonts w:ascii="Times New Roman" w:hAnsi="Times New Roman"/>
          <w:color w:val="292425"/>
          <w:spacing w:val="-3"/>
        </w:rPr>
        <w:t>t</w:t>
      </w:r>
      <w:r w:rsidRPr="00D53F9F">
        <w:rPr>
          <w:rFonts w:ascii="Times New Roman" w:hAnsi="Times New Roman"/>
          <w:color w:val="292425"/>
        </w:rPr>
        <w:t>o</w:t>
      </w:r>
      <w:r w:rsidRPr="00D53F9F">
        <w:rPr>
          <w:rFonts w:ascii="Times New Roman" w:hAnsi="Times New Roman"/>
          <w:color w:val="292425"/>
          <w:spacing w:val="-19"/>
        </w:rPr>
        <w:t xml:space="preserve"> </w:t>
      </w:r>
      <w:r w:rsidRPr="00D53F9F">
        <w:rPr>
          <w:rFonts w:ascii="Times New Roman" w:hAnsi="Times New Roman"/>
          <w:color w:val="292425"/>
          <w:spacing w:val="-3"/>
        </w:rPr>
        <w:t>amen</w:t>
      </w:r>
      <w:r w:rsidRPr="00D53F9F">
        <w:rPr>
          <w:rFonts w:ascii="Times New Roman" w:hAnsi="Times New Roman"/>
          <w:color w:val="292425"/>
        </w:rPr>
        <w:t>d</w:t>
      </w:r>
      <w:r w:rsidRPr="00D53F9F">
        <w:rPr>
          <w:rFonts w:ascii="Times New Roman" w:hAnsi="Times New Roman"/>
          <w:color w:val="292425"/>
          <w:spacing w:val="-19"/>
        </w:rPr>
        <w:t xml:space="preserve"> </w:t>
      </w:r>
      <w:r w:rsidRPr="00D53F9F">
        <w:rPr>
          <w:rFonts w:ascii="Times New Roman" w:hAnsi="Times New Roman"/>
          <w:color w:val="292425"/>
          <w:spacing w:val="-3"/>
        </w:rPr>
        <w:t>a</w:t>
      </w:r>
      <w:r w:rsidRPr="00D53F9F">
        <w:rPr>
          <w:rFonts w:ascii="Times New Roman" w:hAnsi="Times New Roman"/>
          <w:color w:val="292425"/>
        </w:rPr>
        <w:t>n</w:t>
      </w:r>
      <w:r w:rsidRPr="00D53F9F">
        <w:rPr>
          <w:rFonts w:ascii="Times New Roman" w:hAnsi="Times New Roman"/>
          <w:color w:val="292425"/>
          <w:spacing w:val="-19"/>
        </w:rPr>
        <w:t xml:space="preserve"> </w:t>
      </w:r>
      <w:r w:rsidRPr="00D53F9F">
        <w:rPr>
          <w:rFonts w:ascii="Times New Roman" w:hAnsi="Times New Roman"/>
          <w:color w:val="292425"/>
          <w:spacing w:val="-3"/>
        </w:rPr>
        <w:t>environmenta</w:t>
      </w:r>
      <w:r w:rsidRPr="00D53F9F">
        <w:rPr>
          <w:rFonts w:ascii="Times New Roman" w:hAnsi="Times New Roman"/>
          <w:color w:val="292425"/>
        </w:rPr>
        <w:t>l</w:t>
      </w:r>
      <w:r w:rsidRPr="00D53F9F">
        <w:rPr>
          <w:rFonts w:ascii="Times New Roman" w:hAnsi="Times New Roman"/>
          <w:color w:val="292425"/>
          <w:spacing w:val="-19"/>
        </w:rPr>
        <w:t xml:space="preserve"> </w:t>
      </w:r>
      <w:r w:rsidRPr="00D53F9F">
        <w:rPr>
          <w:rFonts w:ascii="Times New Roman" w:hAnsi="Times New Roman"/>
          <w:color w:val="292425"/>
          <w:spacing w:val="-3"/>
        </w:rPr>
        <w:t>clearanc</w:t>
      </w:r>
      <w:r w:rsidRPr="00D53F9F">
        <w:rPr>
          <w:rFonts w:ascii="Times New Roman" w:hAnsi="Times New Roman"/>
          <w:color w:val="292425"/>
        </w:rPr>
        <w:t>e</w:t>
      </w:r>
      <w:r w:rsidRPr="00D53F9F">
        <w:rPr>
          <w:rFonts w:ascii="Times New Roman" w:hAnsi="Times New Roman"/>
          <w:color w:val="292425"/>
          <w:spacing w:val="-19"/>
        </w:rPr>
        <w:t xml:space="preserve"> </w:t>
      </w:r>
      <w:r w:rsidRPr="00D53F9F">
        <w:rPr>
          <w:rFonts w:ascii="Times New Roman" w:hAnsi="Times New Roman"/>
          <w:color w:val="292425"/>
          <w:spacing w:val="-3"/>
        </w:rPr>
        <w:t xml:space="preserve">certificate </w:t>
      </w:r>
      <w:r w:rsidRPr="00D53F9F">
        <w:rPr>
          <w:rFonts w:ascii="Times New Roman" w:hAnsi="Times New Roman"/>
          <w:color w:val="292425"/>
        </w:rPr>
        <w:t>the</w:t>
      </w:r>
      <w:r w:rsidRPr="00D53F9F">
        <w:rPr>
          <w:rFonts w:ascii="Times New Roman" w:hAnsi="Times New Roman"/>
          <w:color w:val="292425"/>
          <w:spacing w:val="-7"/>
        </w:rPr>
        <w:t xml:space="preserve"> </w:t>
      </w:r>
      <w:r w:rsidRPr="00D53F9F">
        <w:rPr>
          <w:rFonts w:ascii="Times New Roman" w:hAnsi="Times New Roman"/>
          <w:color w:val="292425"/>
        </w:rPr>
        <w:t>Environmental</w:t>
      </w:r>
      <w:r w:rsidRPr="00D53F9F">
        <w:rPr>
          <w:rFonts w:ascii="Times New Roman" w:hAnsi="Times New Roman"/>
          <w:color w:val="292425"/>
          <w:spacing w:val="-7"/>
        </w:rPr>
        <w:t xml:space="preserve"> </w:t>
      </w:r>
      <w:r w:rsidRPr="00D53F9F">
        <w:rPr>
          <w:rFonts w:ascii="Times New Roman" w:hAnsi="Times New Roman"/>
          <w:color w:val="292425"/>
        </w:rPr>
        <w:t>Commissioner</w:t>
      </w:r>
      <w:r w:rsidRPr="00D53F9F">
        <w:rPr>
          <w:rFonts w:ascii="Times New Roman" w:hAnsi="Times New Roman"/>
          <w:color w:val="292425"/>
          <w:spacing w:val="-7"/>
        </w:rPr>
        <w:t xml:space="preserve"> </w:t>
      </w:r>
      <w:r w:rsidRPr="00D53F9F">
        <w:rPr>
          <w:rFonts w:ascii="Times New Roman" w:hAnsi="Times New Roman"/>
          <w:color w:val="292425"/>
        </w:rPr>
        <w:t>must</w:t>
      </w:r>
      <w:r w:rsidRPr="00D53F9F">
        <w:rPr>
          <w:rFonts w:ascii="Times New Roman" w:hAnsi="Times New Roman"/>
          <w:color w:val="292425"/>
          <w:spacing w:val="-7"/>
        </w:rPr>
        <w:t xml:space="preserve"> </w:t>
      </w:r>
      <w:r w:rsidRPr="00D53F9F">
        <w:rPr>
          <w:rFonts w:ascii="Times New Roman" w:hAnsi="Times New Roman"/>
          <w:color w:val="292425"/>
        </w:rPr>
        <w:t>have</w:t>
      </w:r>
      <w:r w:rsidRPr="00D53F9F">
        <w:rPr>
          <w:rFonts w:ascii="Times New Roman" w:hAnsi="Times New Roman"/>
          <w:color w:val="292425"/>
          <w:spacing w:val="-7"/>
        </w:rPr>
        <w:t xml:space="preserve"> </w:t>
      </w:r>
      <w:r w:rsidRPr="00D53F9F">
        <w:rPr>
          <w:rFonts w:ascii="Times New Roman" w:hAnsi="Times New Roman"/>
          <w:color w:val="292425"/>
        </w:rPr>
        <w:t>regard</w:t>
      </w:r>
      <w:r w:rsidRPr="00D53F9F">
        <w:rPr>
          <w:rFonts w:ascii="Times New Roman" w:hAnsi="Times New Roman"/>
          <w:color w:val="292425"/>
          <w:spacing w:val="-7"/>
        </w:rPr>
        <w:t xml:space="preserve"> </w:t>
      </w:r>
      <w:r w:rsidRPr="00D53F9F">
        <w:rPr>
          <w:rFonts w:ascii="Times New Roman" w:hAnsi="Times New Roman"/>
          <w:color w:val="292425"/>
        </w:rPr>
        <w:t>to</w:t>
      </w:r>
      <w:r w:rsidRPr="00D53F9F">
        <w:rPr>
          <w:rFonts w:ascii="Times New Roman" w:hAnsi="Times New Roman"/>
          <w:color w:val="292425"/>
          <w:spacing w:val="-7"/>
        </w:rPr>
        <w:t xml:space="preserve"> </w:t>
      </w:r>
      <w:r w:rsidRPr="00D53F9F">
        <w:rPr>
          <w:rFonts w:ascii="Times New Roman" w:hAnsi="Times New Roman"/>
          <w:color w:val="292425"/>
        </w:rPr>
        <w:t>the</w:t>
      </w:r>
      <w:r w:rsidRPr="00D53F9F">
        <w:rPr>
          <w:rFonts w:ascii="Times New Roman" w:hAnsi="Times New Roman"/>
          <w:color w:val="292425"/>
          <w:spacing w:val="-7"/>
        </w:rPr>
        <w:t xml:space="preserve"> </w:t>
      </w:r>
      <w:r w:rsidRPr="00D53F9F">
        <w:rPr>
          <w:rFonts w:ascii="Times New Roman" w:hAnsi="Times New Roman"/>
          <w:color w:val="292425"/>
        </w:rPr>
        <w:t>same</w:t>
      </w:r>
      <w:r w:rsidRPr="00D53F9F">
        <w:rPr>
          <w:rFonts w:ascii="Times New Roman" w:hAnsi="Times New Roman"/>
          <w:color w:val="292425"/>
          <w:spacing w:val="-7"/>
        </w:rPr>
        <w:t xml:space="preserve"> </w:t>
      </w:r>
      <w:r w:rsidRPr="00D53F9F">
        <w:rPr>
          <w:rFonts w:ascii="Times New Roman" w:hAnsi="Times New Roman"/>
          <w:color w:val="292425"/>
        </w:rPr>
        <w:t>matters</w:t>
      </w:r>
      <w:r w:rsidRPr="00D53F9F">
        <w:rPr>
          <w:rFonts w:ascii="Times New Roman" w:hAnsi="Times New Roman"/>
          <w:color w:val="292425"/>
          <w:spacing w:val="-7"/>
        </w:rPr>
        <w:t xml:space="preserve"> </w:t>
      </w:r>
      <w:r w:rsidRPr="00D53F9F">
        <w:rPr>
          <w:rFonts w:ascii="Times New Roman" w:hAnsi="Times New Roman"/>
          <w:color w:val="292425"/>
        </w:rPr>
        <w:t>which</w:t>
      </w:r>
      <w:r w:rsidRPr="00D53F9F">
        <w:rPr>
          <w:rFonts w:ascii="Times New Roman" w:hAnsi="Times New Roman"/>
          <w:color w:val="292425"/>
          <w:spacing w:val="-7"/>
        </w:rPr>
        <w:t xml:space="preserve"> </w:t>
      </w:r>
      <w:r w:rsidRPr="00D53F9F">
        <w:rPr>
          <w:rFonts w:ascii="Times New Roman" w:hAnsi="Times New Roman"/>
          <w:color w:val="292425"/>
        </w:rPr>
        <w:t>he</w:t>
      </w:r>
      <w:r w:rsidRPr="00D53F9F">
        <w:rPr>
          <w:rFonts w:ascii="Times New Roman" w:hAnsi="Times New Roman"/>
          <w:color w:val="292425"/>
          <w:spacing w:val="-7"/>
        </w:rPr>
        <w:t xml:space="preserve"> </w:t>
      </w:r>
      <w:r w:rsidRPr="00D53F9F">
        <w:rPr>
          <w:rFonts w:ascii="Times New Roman" w:hAnsi="Times New Roman"/>
          <w:color w:val="292425"/>
        </w:rPr>
        <w:t>or</w:t>
      </w:r>
      <w:r w:rsidRPr="00D53F9F">
        <w:rPr>
          <w:rFonts w:ascii="Times New Roman" w:hAnsi="Times New Roman"/>
          <w:color w:val="292425"/>
          <w:spacing w:val="-7"/>
        </w:rPr>
        <w:t xml:space="preserve"> </w:t>
      </w:r>
      <w:r w:rsidRPr="00D53F9F">
        <w:rPr>
          <w:rFonts w:ascii="Times New Roman" w:hAnsi="Times New Roman"/>
          <w:color w:val="292425"/>
        </w:rPr>
        <w:t>she was required to consider when deciding the initial application for that environmental clearance</w:t>
      </w:r>
      <w:r w:rsidRPr="00D53F9F">
        <w:rPr>
          <w:rFonts w:ascii="Times New Roman" w:hAnsi="Times New Roman"/>
          <w:color w:val="292425"/>
          <w:spacing w:val="-2"/>
        </w:rPr>
        <w:t xml:space="preserve"> </w:t>
      </w:r>
      <w:r w:rsidRPr="00D53F9F">
        <w:rPr>
          <w:rFonts w:ascii="Times New Roman" w:hAnsi="Times New Roman"/>
          <w:color w:val="292425"/>
        </w:rPr>
        <w:t>certificate.</w:t>
      </w:r>
    </w:p>
    <w:p w14:paraId="4A265786" w14:textId="77777777" w:rsidR="00CF7E5F" w:rsidRPr="00D53F9F" w:rsidRDefault="00CF7E5F" w:rsidP="00D53F9F">
      <w:pPr>
        <w:pStyle w:val="ListParagraph"/>
        <w:widowControl w:val="0"/>
        <w:numPr>
          <w:ilvl w:val="0"/>
          <w:numId w:val="87"/>
        </w:numPr>
        <w:autoSpaceDE w:val="0"/>
        <w:autoSpaceDN w:val="0"/>
        <w:adjustRightInd w:val="0"/>
        <w:spacing w:after="0" w:line="360" w:lineRule="auto"/>
        <w:ind w:right="390"/>
        <w:jc w:val="both"/>
        <w:rPr>
          <w:rFonts w:ascii="Times New Roman" w:hAnsi="Times New Roman"/>
          <w:color w:val="000000"/>
        </w:rPr>
      </w:pPr>
      <w:r w:rsidRPr="00D53F9F">
        <w:rPr>
          <w:rFonts w:ascii="Times New Roman" w:hAnsi="Times New Roman"/>
          <w:color w:val="292425"/>
          <w:spacing w:val="2"/>
        </w:rPr>
        <w:t>Th</w:t>
      </w:r>
      <w:r w:rsidRPr="00D53F9F">
        <w:rPr>
          <w:rFonts w:ascii="Times New Roman" w:hAnsi="Times New Roman"/>
          <w:color w:val="292425"/>
        </w:rPr>
        <w:t xml:space="preserve">e </w:t>
      </w:r>
      <w:r w:rsidRPr="00D53F9F">
        <w:rPr>
          <w:rFonts w:ascii="Times New Roman" w:hAnsi="Times New Roman"/>
          <w:color w:val="292425"/>
          <w:spacing w:val="2"/>
        </w:rPr>
        <w:t>Environmenta</w:t>
      </w:r>
      <w:r w:rsidRPr="00D53F9F">
        <w:rPr>
          <w:rFonts w:ascii="Times New Roman" w:hAnsi="Times New Roman"/>
          <w:color w:val="292425"/>
        </w:rPr>
        <w:t xml:space="preserve">l </w:t>
      </w:r>
      <w:r w:rsidRPr="00D53F9F">
        <w:rPr>
          <w:rFonts w:ascii="Times New Roman" w:hAnsi="Times New Roman"/>
          <w:color w:val="292425"/>
          <w:spacing w:val="2"/>
        </w:rPr>
        <w:t>Commissione</w:t>
      </w:r>
      <w:r w:rsidRPr="00D53F9F">
        <w:rPr>
          <w:rFonts w:ascii="Times New Roman" w:hAnsi="Times New Roman"/>
          <w:color w:val="292425"/>
        </w:rPr>
        <w:t xml:space="preserve">r </w:t>
      </w:r>
      <w:r w:rsidRPr="00D53F9F">
        <w:rPr>
          <w:rFonts w:ascii="Times New Roman" w:hAnsi="Times New Roman"/>
          <w:color w:val="292425"/>
          <w:spacing w:val="2"/>
        </w:rPr>
        <w:t>ma</w:t>
      </w:r>
      <w:r w:rsidRPr="00D53F9F">
        <w:rPr>
          <w:rFonts w:ascii="Times New Roman" w:hAnsi="Times New Roman"/>
          <w:color w:val="292425"/>
        </w:rPr>
        <w:t xml:space="preserve">y </w:t>
      </w:r>
      <w:r w:rsidRPr="00D53F9F">
        <w:rPr>
          <w:rFonts w:ascii="Times New Roman" w:hAnsi="Times New Roman"/>
          <w:color w:val="292425"/>
          <w:spacing w:val="2"/>
        </w:rPr>
        <w:t>onl</w:t>
      </w:r>
      <w:r w:rsidRPr="00D53F9F">
        <w:rPr>
          <w:rFonts w:ascii="Times New Roman" w:hAnsi="Times New Roman"/>
          <w:color w:val="292425"/>
        </w:rPr>
        <w:t xml:space="preserve">y </w:t>
      </w:r>
      <w:r w:rsidRPr="00D53F9F">
        <w:rPr>
          <w:rFonts w:ascii="Times New Roman" w:hAnsi="Times New Roman"/>
          <w:color w:val="292425"/>
          <w:spacing w:val="2"/>
        </w:rPr>
        <w:t>amen</w:t>
      </w:r>
      <w:r w:rsidRPr="00D53F9F">
        <w:rPr>
          <w:rFonts w:ascii="Times New Roman" w:hAnsi="Times New Roman"/>
          <w:color w:val="292425"/>
        </w:rPr>
        <w:t xml:space="preserve">d a </w:t>
      </w:r>
      <w:r w:rsidRPr="00D53F9F">
        <w:rPr>
          <w:rFonts w:ascii="Times New Roman" w:hAnsi="Times New Roman"/>
          <w:color w:val="292425"/>
          <w:spacing w:val="2"/>
        </w:rPr>
        <w:t>conditio</w:t>
      </w:r>
      <w:r w:rsidRPr="00D53F9F">
        <w:rPr>
          <w:rFonts w:ascii="Times New Roman" w:hAnsi="Times New Roman"/>
          <w:color w:val="292425"/>
        </w:rPr>
        <w:t xml:space="preserve">n </w:t>
      </w:r>
      <w:r w:rsidRPr="00D53F9F">
        <w:rPr>
          <w:rFonts w:ascii="Times New Roman" w:hAnsi="Times New Roman"/>
          <w:color w:val="292425"/>
          <w:spacing w:val="2"/>
        </w:rPr>
        <w:t>o</w:t>
      </w:r>
      <w:r w:rsidRPr="00D53F9F">
        <w:rPr>
          <w:rFonts w:ascii="Times New Roman" w:hAnsi="Times New Roman"/>
          <w:color w:val="292425"/>
        </w:rPr>
        <w:t xml:space="preserve">f </w:t>
      </w:r>
      <w:r w:rsidRPr="00D53F9F">
        <w:rPr>
          <w:rFonts w:ascii="Times New Roman" w:hAnsi="Times New Roman"/>
          <w:color w:val="292425"/>
          <w:spacing w:val="2"/>
        </w:rPr>
        <w:t xml:space="preserve">the </w:t>
      </w:r>
      <w:r w:rsidRPr="00D53F9F">
        <w:rPr>
          <w:rFonts w:ascii="Times New Roman" w:hAnsi="Times New Roman"/>
          <w:color w:val="292425"/>
        </w:rPr>
        <w:t>environmental clearance certificate under this section if he or she is satisfied that the –</w:t>
      </w:r>
    </w:p>
    <w:p w14:paraId="3BF8889F" w14:textId="77777777" w:rsidR="00CF7E5F" w:rsidRPr="00D53F9F" w:rsidRDefault="00CF7E5F" w:rsidP="00D53F9F">
      <w:pPr>
        <w:pStyle w:val="ListParagraph"/>
        <w:widowControl w:val="0"/>
        <w:numPr>
          <w:ilvl w:val="1"/>
          <w:numId w:val="87"/>
        </w:numPr>
        <w:autoSpaceDE w:val="0"/>
        <w:autoSpaceDN w:val="0"/>
        <w:adjustRightInd w:val="0"/>
        <w:spacing w:after="0" w:line="360" w:lineRule="auto"/>
        <w:ind w:right="397"/>
        <w:jc w:val="both"/>
        <w:rPr>
          <w:rFonts w:ascii="Times New Roman" w:hAnsi="Times New Roman"/>
          <w:color w:val="292425"/>
        </w:rPr>
      </w:pPr>
      <w:r w:rsidRPr="00D53F9F">
        <w:rPr>
          <w:rFonts w:ascii="Times New Roman" w:hAnsi="Times New Roman"/>
          <w:color w:val="292425"/>
        </w:rPr>
        <w:t>amendment</w:t>
      </w:r>
      <w:r w:rsidRPr="00D53F9F">
        <w:rPr>
          <w:rFonts w:ascii="Times New Roman" w:hAnsi="Times New Roman"/>
          <w:color w:val="292425"/>
          <w:spacing w:val="-1"/>
        </w:rPr>
        <w:t xml:space="preserve"> </w:t>
      </w:r>
      <w:r w:rsidRPr="00D53F9F">
        <w:rPr>
          <w:rFonts w:ascii="Times New Roman" w:hAnsi="Times New Roman"/>
          <w:color w:val="292425"/>
        </w:rPr>
        <w:t>will</w:t>
      </w:r>
      <w:r w:rsidRPr="00D53F9F">
        <w:rPr>
          <w:rFonts w:ascii="Times New Roman" w:hAnsi="Times New Roman"/>
          <w:color w:val="292425"/>
          <w:spacing w:val="-1"/>
        </w:rPr>
        <w:t xml:space="preserve"> </w:t>
      </w:r>
      <w:r w:rsidRPr="00D53F9F">
        <w:rPr>
          <w:rFonts w:ascii="Times New Roman" w:hAnsi="Times New Roman"/>
          <w:color w:val="292425"/>
        </w:rPr>
        <w:t>not</w:t>
      </w:r>
      <w:r w:rsidRPr="00D53F9F">
        <w:rPr>
          <w:rFonts w:ascii="Times New Roman" w:hAnsi="Times New Roman"/>
          <w:color w:val="292425"/>
          <w:spacing w:val="-1"/>
        </w:rPr>
        <w:t xml:space="preserve"> </w:t>
      </w:r>
      <w:r w:rsidRPr="00D53F9F">
        <w:rPr>
          <w:rFonts w:ascii="Times New Roman" w:hAnsi="Times New Roman"/>
          <w:color w:val="292425"/>
        </w:rPr>
        <w:t>have</w:t>
      </w:r>
      <w:r w:rsidRPr="00D53F9F">
        <w:rPr>
          <w:rFonts w:ascii="Times New Roman" w:hAnsi="Times New Roman"/>
          <w:color w:val="292425"/>
          <w:spacing w:val="-1"/>
        </w:rPr>
        <w:t xml:space="preserve"> </w:t>
      </w:r>
      <w:r w:rsidRPr="00D53F9F">
        <w:rPr>
          <w:rFonts w:ascii="Times New Roman" w:hAnsi="Times New Roman"/>
          <w:color w:val="292425"/>
        </w:rPr>
        <w:t>a</w:t>
      </w:r>
      <w:r w:rsidRPr="00D53F9F">
        <w:rPr>
          <w:rFonts w:ascii="Times New Roman" w:hAnsi="Times New Roman"/>
          <w:color w:val="292425"/>
          <w:spacing w:val="-1"/>
        </w:rPr>
        <w:t xml:space="preserve"> </w:t>
      </w:r>
      <w:r w:rsidRPr="00D53F9F">
        <w:rPr>
          <w:rFonts w:ascii="Times New Roman" w:hAnsi="Times New Roman"/>
          <w:color w:val="292425"/>
        </w:rPr>
        <w:t>significant</w:t>
      </w:r>
      <w:r w:rsidRPr="00D53F9F">
        <w:rPr>
          <w:rFonts w:ascii="Times New Roman" w:hAnsi="Times New Roman"/>
          <w:color w:val="292425"/>
          <w:spacing w:val="-1"/>
        </w:rPr>
        <w:t xml:space="preserve"> </w:t>
      </w:r>
      <w:r w:rsidRPr="00D53F9F">
        <w:rPr>
          <w:rFonts w:ascii="Times New Roman" w:hAnsi="Times New Roman"/>
          <w:color w:val="292425"/>
        </w:rPr>
        <w:t>effect</w:t>
      </w:r>
      <w:r w:rsidRPr="00D53F9F">
        <w:rPr>
          <w:rFonts w:ascii="Times New Roman" w:hAnsi="Times New Roman"/>
          <w:color w:val="292425"/>
          <w:spacing w:val="-1"/>
        </w:rPr>
        <w:t xml:space="preserve"> </w:t>
      </w:r>
      <w:r w:rsidRPr="00D53F9F">
        <w:rPr>
          <w:rFonts w:ascii="Times New Roman" w:hAnsi="Times New Roman"/>
          <w:color w:val="292425"/>
        </w:rPr>
        <w:t>on</w:t>
      </w:r>
      <w:r w:rsidRPr="00D53F9F">
        <w:rPr>
          <w:rFonts w:ascii="Times New Roman" w:hAnsi="Times New Roman"/>
          <w:color w:val="292425"/>
          <w:spacing w:val="-1"/>
        </w:rPr>
        <w:t xml:space="preserve"> </w:t>
      </w:r>
      <w:r w:rsidRPr="00D53F9F">
        <w:rPr>
          <w:rFonts w:ascii="Times New Roman" w:hAnsi="Times New Roman"/>
          <w:color w:val="292425"/>
        </w:rPr>
        <w:t>the</w:t>
      </w:r>
      <w:r w:rsidRPr="00D53F9F">
        <w:rPr>
          <w:rFonts w:ascii="Times New Roman" w:hAnsi="Times New Roman"/>
          <w:color w:val="292425"/>
          <w:spacing w:val="-1"/>
        </w:rPr>
        <w:t xml:space="preserve"> </w:t>
      </w:r>
      <w:r w:rsidRPr="00D53F9F">
        <w:rPr>
          <w:rFonts w:ascii="Times New Roman" w:hAnsi="Times New Roman"/>
          <w:color w:val="292425"/>
        </w:rPr>
        <w:t>environment;</w:t>
      </w:r>
      <w:r w:rsidRPr="00D53F9F">
        <w:rPr>
          <w:rFonts w:ascii="Times New Roman" w:hAnsi="Times New Roman"/>
          <w:color w:val="292425"/>
          <w:spacing w:val="-1"/>
        </w:rPr>
        <w:t xml:space="preserve"> </w:t>
      </w:r>
      <w:r w:rsidRPr="00D53F9F">
        <w:rPr>
          <w:rFonts w:ascii="Times New Roman" w:hAnsi="Times New Roman"/>
          <w:color w:val="292425"/>
        </w:rPr>
        <w:t>and</w:t>
      </w:r>
    </w:p>
    <w:p w14:paraId="489E068A" w14:textId="77777777" w:rsidR="00CF7E5F" w:rsidRPr="00D53F9F" w:rsidRDefault="00CF7E5F" w:rsidP="00D53F9F">
      <w:pPr>
        <w:pStyle w:val="ListParagraph"/>
        <w:widowControl w:val="0"/>
        <w:numPr>
          <w:ilvl w:val="1"/>
          <w:numId w:val="87"/>
        </w:numPr>
        <w:autoSpaceDE w:val="0"/>
        <w:autoSpaceDN w:val="0"/>
        <w:adjustRightInd w:val="0"/>
        <w:spacing w:after="0" w:line="360" w:lineRule="auto"/>
        <w:jc w:val="both"/>
        <w:rPr>
          <w:rFonts w:ascii="Times New Roman" w:hAnsi="Times New Roman"/>
          <w:color w:val="292425"/>
        </w:rPr>
      </w:pPr>
      <w:r w:rsidRPr="00D53F9F">
        <w:rPr>
          <w:rFonts w:ascii="Times New Roman" w:hAnsi="Times New Roman"/>
          <w:color w:val="292425"/>
        </w:rPr>
        <w:t>interests</w:t>
      </w:r>
      <w:r w:rsidRPr="00D53F9F">
        <w:rPr>
          <w:rFonts w:ascii="Times New Roman" w:hAnsi="Times New Roman"/>
          <w:color w:val="292425"/>
          <w:spacing w:val="-1"/>
        </w:rPr>
        <w:t xml:space="preserve"> </w:t>
      </w:r>
      <w:r w:rsidRPr="00D53F9F">
        <w:rPr>
          <w:rFonts w:ascii="Times New Roman" w:hAnsi="Times New Roman"/>
          <w:color w:val="292425"/>
        </w:rPr>
        <w:t>of</w:t>
      </w:r>
      <w:r w:rsidRPr="00D53F9F">
        <w:rPr>
          <w:rFonts w:ascii="Times New Roman" w:hAnsi="Times New Roman"/>
          <w:color w:val="292425"/>
          <w:spacing w:val="-1"/>
        </w:rPr>
        <w:t xml:space="preserve"> </w:t>
      </w:r>
      <w:r w:rsidRPr="00D53F9F">
        <w:rPr>
          <w:rFonts w:ascii="Times New Roman" w:hAnsi="Times New Roman"/>
          <w:color w:val="292425"/>
        </w:rPr>
        <w:t>any</w:t>
      </w:r>
      <w:r w:rsidRPr="00D53F9F">
        <w:rPr>
          <w:rFonts w:ascii="Times New Roman" w:hAnsi="Times New Roman"/>
          <w:color w:val="292425"/>
          <w:spacing w:val="-1"/>
        </w:rPr>
        <w:t xml:space="preserve"> </w:t>
      </w:r>
      <w:r w:rsidRPr="00D53F9F">
        <w:rPr>
          <w:rFonts w:ascii="Times New Roman" w:hAnsi="Times New Roman"/>
          <w:color w:val="292425"/>
        </w:rPr>
        <w:t>other</w:t>
      </w:r>
      <w:r w:rsidRPr="00D53F9F">
        <w:rPr>
          <w:rFonts w:ascii="Times New Roman" w:hAnsi="Times New Roman"/>
          <w:color w:val="292425"/>
          <w:spacing w:val="-1"/>
        </w:rPr>
        <w:t xml:space="preserve"> </w:t>
      </w:r>
      <w:r w:rsidRPr="00D53F9F">
        <w:rPr>
          <w:rFonts w:ascii="Times New Roman" w:hAnsi="Times New Roman"/>
          <w:color w:val="292425"/>
        </w:rPr>
        <w:t>person</w:t>
      </w:r>
      <w:r w:rsidRPr="00D53F9F">
        <w:rPr>
          <w:rFonts w:ascii="Times New Roman" w:hAnsi="Times New Roman"/>
          <w:color w:val="292425"/>
          <w:spacing w:val="-1"/>
        </w:rPr>
        <w:t xml:space="preserve"> </w:t>
      </w:r>
      <w:r w:rsidRPr="00D53F9F">
        <w:rPr>
          <w:rFonts w:ascii="Times New Roman" w:hAnsi="Times New Roman"/>
          <w:color w:val="292425"/>
        </w:rPr>
        <w:t>are</w:t>
      </w:r>
      <w:r w:rsidRPr="00D53F9F">
        <w:rPr>
          <w:rFonts w:ascii="Times New Roman" w:hAnsi="Times New Roman"/>
          <w:color w:val="292425"/>
          <w:spacing w:val="-1"/>
        </w:rPr>
        <w:t xml:space="preserve"> </w:t>
      </w:r>
      <w:r w:rsidRPr="00D53F9F">
        <w:rPr>
          <w:rFonts w:ascii="Times New Roman" w:hAnsi="Times New Roman"/>
          <w:color w:val="292425"/>
        </w:rPr>
        <w:t>not</w:t>
      </w:r>
      <w:r w:rsidRPr="00D53F9F">
        <w:rPr>
          <w:rFonts w:ascii="Times New Roman" w:hAnsi="Times New Roman"/>
          <w:color w:val="292425"/>
          <w:spacing w:val="-1"/>
        </w:rPr>
        <w:t xml:space="preserve"> </w:t>
      </w:r>
      <w:r w:rsidRPr="00D53F9F">
        <w:rPr>
          <w:rFonts w:ascii="Times New Roman" w:hAnsi="Times New Roman"/>
          <w:color w:val="292425"/>
        </w:rPr>
        <w:t>adversely</w:t>
      </w:r>
      <w:r w:rsidRPr="00D53F9F">
        <w:rPr>
          <w:rFonts w:ascii="Times New Roman" w:hAnsi="Times New Roman"/>
          <w:color w:val="292425"/>
          <w:spacing w:val="-1"/>
        </w:rPr>
        <w:t xml:space="preserve"> </w:t>
      </w:r>
      <w:r w:rsidRPr="00D53F9F">
        <w:rPr>
          <w:rFonts w:ascii="Times New Roman" w:hAnsi="Times New Roman"/>
          <w:color w:val="292425"/>
        </w:rPr>
        <w:t>affected;</w:t>
      </w:r>
    </w:p>
    <w:p w14:paraId="716DC09C" w14:textId="77777777" w:rsidR="00CF7E5F" w:rsidRPr="00D53F9F" w:rsidRDefault="00CF7E5F" w:rsidP="00D53F9F">
      <w:pPr>
        <w:pStyle w:val="ListParagraph"/>
        <w:widowControl w:val="0"/>
        <w:numPr>
          <w:ilvl w:val="1"/>
          <w:numId w:val="87"/>
        </w:numPr>
        <w:autoSpaceDE w:val="0"/>
        <w:autoSpaceDN w:val="0"/>
        <w:adjustRightInd w:val="0"/>
        <w:spacing w:after="0" w:line="360" w:lineRule="auto"/>
        <w:jc w:val="both"/>
        <w:rPr>
          <w:rFonts w:ascii="Times New Roman" w:hAnsi="Times New Roman"/>
          <w:color w:val="292425"/>
        </w:rPr>
      </w:pPr>
      <w:r w:rsidRPr="00D53F9F">
        <w:rPr>
          <w:rFonts w:ascii="Times New Roman" w:hAnsi="Times New Roman"/>
          <w:color w:val="0000FF"/>
        </w:rPr>
        <w:t>Interest of the organ of state or proponent are not adversely affected.</w:t>
      </w:r>
    </w:p>
    <w:p w14:paraId="1A8310C4" w14:textId="77777777" w:rsidR="00CF7E5F" w:rsidRPr="000A3AE2" w:rsidRDefault="00CF7E5F" w:rsidP="000A3AE2">
      <w:pPr>
        <w:pStyle w:val="ListParagraph"/>
        <w:widowControl w:val="0"/>
        <w:numPr>
          <w:ilvl w:val="0"/>
          <w:numId w:val="87"/>
        </w:numPr>
        <w:autoSpaceDE w:val="0"/>
        <w:autoSpaceDN w:val="0"/>
        <w:adjustRightInd w:val="0"/>
        <w:spacing w:after="0" w:line="360" w:lineRule="auto"/>
        <w:ind w:right="397"/>
        <w:jc w:val="both"/>
        <w:rPr>
          <w:rFonts w:ascii="Times New Roman" w:hAnsi="Times New Roman"/>
          <w:color w:val="000000"/>
        </w:rPr>
      </w:pPr>
      <w:r w:rsidRPr="000A3AE2">
        <w:rPr>
          <w:rFonts w:ascii="Times New Roman" w:hAnsi="Times New Roman"/>
          <w:color w:val="292425"/>
          <w:spacing w:val="4"/>
        </w:rPr>
        <w:t>A</w:t>
      </w:r>
      <w:r w:rsidRPr="000A3AE2">
        <w:rPr>
          <w:rFonts w:ascii="Times New Roman" w:hAnsi="Times New Roman"/>
          <w:color w:val="292425"/>
        </w:rPr>
        <w:t>n</w:t>
      </w:r>
      <w:r w:rsidRPr="000A3AE2">
        <w:rPr>
          <w:rFonts w:ascii="Times New Roman" w:hAnsi="Times New Roman"/>
          <w:color w:val="292425"/>
          <w:spacing w:val="24"/>
        </w:rPr>
        <w:t xml:space="preserve"> </w:t>
      </w:r>
      <w:r w:rsidRPr="000A3AE2">
        <w:rPr>
          <w:rFonts w:ascii="Times New Roman" w:hAnsi="Times New Roman"/>
          <w:color w:val="292425"/>
          <w:spacing w:val="4"/>
        </w:rPr>
        <w:t>environmenta</w:t>
      </w:r>
      <w:r w:rsidRPr="000A3AE2">
        <w:rPr>
          <w:rFonts w:ascii="Times New Roman" w:hAnsi="Times New Roman"/>
          <w:color w:val="292425"/>
        </w:rPr>
        <w:t>l</w:t>
      </w:r>
      <w:r w:rsidRPr="000A3AE2">
        <w:rPr>
          <w:rFonts w:ascii="Times New Roman" w:hAnsi="Times New Roman"/>
          <w:color w:val="292425"/>
          <w:spacing w:val="24"/>
        </w:rPr>
        <w:t xml:space="preserve"> </w:t>
      </w:r>
      <w:r w:rsidRPr="000A3AE2">
        <w:rPr>
          <w:rFonts w:ascii="Times New Roman" w:hAnsi="Times New Roman"/>
          <w:color w:val="292425"/>
          <w:spacing w:val="4"/>
        </w:rPr>
        <w:t>clearanc</w:t>
      </w:r>
      <w:r w:rsidRPr="000A3AE2">
        <w:rPr>
          <w:rFonts w:ascii="Times New Roman" w:hAnsi="Times New Roman"/>
          <w:color w:val="292425"/>
        </w:rPr>
        <w:t>e</w:t>
      </w:r>
      <w:r w:rsidRPr="000A3AE2">
        <w:rPr>
          <w:rFonts w:ascii="Times New Roman" w:hAnsi="Times New Roman"/>
          <w:color w:val="292425"/>
          <w:spacing w:val="24"/>
        </w:rPr>
        <w:t xml:space="preserve"> </w:t>
      </w:r>
      <w:r w:rsidRPr="000A3AE2">
        <w:rPr>
          <w:rFonts w:ascii="Times New Roman" w:hAnsi="Times New Roman"/>
          <w:color w:val="292425"/>
          <w:spacing w:val="4"/>
        </w:rPr>
        <w:t>certificat</w:t>
      </w:r>
      <w:r w:rsidRPr="000A3AE2">
        <w:rPr>
          <w:rFonts w:ascii="Times New Roman" w:hAnsi="Times New Roman"/>
          <w:color w:val="292425"/>
        </w:rPr>
        <w:t>e</w:t>
      </w:r>
      <w:r w:rsidRPr="000A3AE2">
        <w:rPr>
          <w:rFonts w:ascii="Times New Roman" w:hAnsi="Times New Roman"/>
          <w:color w:val="292425"/>
          <w:spacing w:val="24"/>
        </w:rPr>
        <w:t xml:space="preserve"> </w:t>
      </w:r>
      <w:r w:rsidRPr="000A3AE2">
        <w:rPr>
          <w:rFonts w:ascii="Times New Roman" w:hAnsi="Times New Roman"/>
          <w:color w:val="292425"/>
          <w:spacing w:val="4"/>
        </w:rPr>
        <w:t>become</w:t>
      </w:r>
      <w:r w:rsidRPr="000A3AE2">
        <w:rPr>
          <w:rFonts w:ascii="Times New Roman" w:hAnsi="Times New Roman"/>
          <w:color w:val="292425"/>
        </w:rPr>
        <w:t>s</w:t>
      </w:r>
      <w:r w:rsidRPr="000A3AE2">
        <w:rPr>
          <w:rFonts w:ascii="Times New Roman" w:hAnsi="Times New Roman"/>
          <w:color w:val="292425"/>
          <w:spacing w:val="24"/>
        </w:rPr>
        <w:t xml:space="preserve"> </w:t>
      </w:r>
      <w:r w:rsidRPr="000A3AE2">
        <w:rPr>
          <w:rFonts w:ascii="Times New Roman" w:hAnsi="Times New Roman"/>
          <w:color w:val="292425"/>
          <w:spacing w:val="4"/>
        </w:rPr>
        <w:t>effectiv</w:t>
      </w:r>
      <w:r w:rsidRPr="000A3AE2">
        <w:rPr>
          <w:rFonts w:ascii="Times New Roman" w:hAnsi="Times New Roman"/>
          <w:color w:val="292425"/>
        </w:rPr>
        <w:t>e</w:t>
      </w:r>
      <w:r w:rsidRPr="000A3AE2">
        <w:rPr>
          <w:rFonts w:ascii="Times New Roman" w:hAnsi="Times New Roman"/>
          <w:color w:val="292425"/>
          <w:spacing w:val="24"/>
        </w:rPr>
        <w:t xml:space="preserve"> </w:t>
      </w:r>
      <w:r w:rsidRPr="000A3AE2">
        <w:rPr>
          <w:rFonts w:ascii="Times New Roman" w:hAnsi="Times New Roman"/>
          <w:color w:val="292425"/>
          <w:spacing w:val="4"/>
        </w:rPr>
        <w:t xml:space="preserve">and </w:t>
      </w:r>
      <w:r w:rsidRPr="000A3AE2">
        <w:rPr>
          <w:rFonts w:ascii="Times New Roman" w:hAnsi="Times New Roman"/>
          <w:color w:val="292425"/>
        </w:rPr>
        <w:t xml:space="preserve">operates </w:t>
      </w:r>
      <w:r w:rsidRPr="000A3AE2">
        <w:rPr>
          <w:rFonts w:ascii="Times New Roman" w:hAnsi="Times New Roman"/>
        </w:rPr>
        <w:t>from the date endorsed on the certificate.</w:t>
      </w:r>
    </w:p>
    <w:p w14:paraId="3126FEDA" w14:textId="77777777" w:rsidR="000A3AE2" w:rsidRPr="000A3AE2" w:rsidRDefault="00CF7E5F" w:rsidP="000A3AE2">
      <w:pPr>
        <w:pStyle w:val="ListParagraph"/>
        <w:widowControl w:val="0"/>
        <w:numPr>
          <w:ilvl w:val="0"/>
          <w:numId w:val="87"/>
        </w:numPr>
        <w:autoSpaceDE w:val="0"/>
        <w:autoSpaceDN w:val="0"/>
        <w:adjustRightInd w:val="0"/>
        <w:spacing w:after="0" w:line="360" w:lineRule="auto"/>
        <w:ind w:right="397"/>
        <w:jc w:val="both"/>
        <w:rPr>
          <w:rFonts w:ascii="Times New Roman" w:hAnsi="Times New Roman"/>
          <w:color w:val="000000"/>
        </w:rPr>
      </w:pPr>
      <w:r w:rsidRPr="00790F8E">
        <w:rPr>
          <w:rFonts w:ascii="Times New Roman" w:hAnsi="Times New Roman"/>
          <w:color w:val="0000FF"/>
        </w:rPr>
        <w:t>An environmental clearance certificate remains effective for a period not exceeding</w:t>
      </w:r>
      <w:r w:rsidRPr="00790F8E">
        <w:rPr>
          <w:rFonts w:ascii="Times New Roman" w:hAnsi="Times New Roman"/>
          <w:color w:val="0000FF"/>
          <w:spacing w:val="-1"/>
        </w:rPr>
        <w:t xml:space="preserve"> </w:t>
      </w:r>
      <w:commentRangeStart w:id="124"/>
      <w:r w:rsidRPr="00790F8E">
        <w:rPr>
          <w:rFonts w:ascii="Times New Roman" w:hAnsi="Times New Roman"/>
          <w:color w:val="0000FF"/>
        </w:rPr>
        <w:t>five</w:t>
      </w:r>
      <w:r w:rsidRPr="00790F8E">
        <w:rPr>
          <w:rFonts w:ascii="Times New Roman" w:hAnsi="Times New Roman"/>
          <w:color w:val="0000FF"/>
          <w:spacing w:val="-1"/>
        </w:rPr>
        <w:t xml:space="preserve"> (5) </w:t>
      </w:r>
      <w:r w:rsidRPr="00790F8E">
        <w:rPr>
          <w:rFonts w:ascii="Times New Roman" w:hAnsi="Times New Roman"/>
          <w:color w:val="0000FF"/>
        </w:rPr>
        <w:t>years,</w:t>
      </w:r>
      <w:r w:rsidRPr="00790F8E">
        <w:rPr>
          <w:rFonts w:ascii="Times New Roman" w:hAnsi="Times New Roman"/>
          <w:color w:val="0000FF"/>
          <w:spacing w:val="-1"/>
        </w:rPr>
        <w:t xml:space="preserve"> </w:t>
      </w:r>
      <w:commentRangeEnd w:id="124"/>
      <w:r w:rsidR="00EC48E7">
        <w:rPr>
          <w:rStyle w:val="CommentReference"/>
        </w:rPr>
        <w:commentReference w:id="124"/>
      </w:r>
      <w:r w:rsidRPr="00790F8E">
        <w:rPr>
          <w:rFonts w:ascii="Times New Roman" w:hAnsi="Times New Roman"/>
          <w:color w:val="0000FF"/>
        </w:rPr>
        <w:t>subject</w:t>
      </w:r>
      <w:r w:rsidRPr="00790F8E">
        <w:rPr>
          <w:rFonts w:ascii="Times New Roman" w:hAnsi="Times New Roman"/>
          <w:color w:val="0000FF"/>
          <w:spacing w:val="-1"/>
        </w:rPr>
        <w:t xml:space="preserve"> </w:t>
      </w:r>
      <w:r w:rsidRPr="00790F8E">
        <w:rPr>
          <w:rFonts w:ascii="Times New Roman" w:hAnsi="Times New Roman"/>
          <w:color w:val="0000FF"/>
        </w:rPr>
        <w:t>to</w:t>
      </w:r>
      <w:r w:rsidRPr="00790F8E">
        <w:rPr>
          <w:rFonts w:ascii="Times New Roman" w:hAnsi="Times New Roman"/>
          <w:color w:val="0000FF"/>
          <w:spacing w:val="-1"/>
        </w:rPr>
        <w:t xml:space="preserve"> </w:t>
      </w:r>
      <w:r w:rsidRPr="00790F8E">
        <w:rPr>
          <w:rFonts w:ascii="Times New Roman" w:hAnsi="Times New Roman"/>
          <w:color w:val="0000FF"/>
        </w:rPr>
        <w:t>cancellation</w:t>
      </w:r>
      <w:r w:rsidRPr="00790F8E">
        <w:rPr>
          <w:rFonts w:ascii="Times New Roman" w:hAnsi="Times New Roman"/>
          <w:color w:val="0000FF"/>
          <w:spacing w:val="-1"/>
        </w:rPr>
        <w:t xml:space="preserve"> </w:t>
      </w:r>
      <w:r w:rsidRPr="00790F8E">
        <w:rPr>
          <w:rFonts w:ascii="Times New Roman" w:hAnsi="Times New Roman"/>
          <w:color w:val="0000FF"/>
        </w:rPr>
        <w:t>or</w:t>
      </w:r>
      <w:r w:rsidRPr="00790F8E">
        <w:rPr>
          <w:rFonts w:ascii="Times New Roman" w:hAnsi="Times New Roman"/>
          <w:color w:val="0000FF"/>
          <w:spacing w:val="-1"/>
        </w:rPr>
        <w:t xml:space="preserve"> </w:t>
      </w:r>
      <w:r w:rsidRPr="00790F8E">
        <w:rPr>
          <w:rFonts w:ascii="Times New Roman" w:hAnsi="Times New Roman"/>
          <w:color w:val="0000FF"/>
        </w:rPr>
        <w:t>suspension</w:t>
      </w:r>
      <w:r w:rsidRPr="00790F8E">
        <w:rPr>
          <w:rFonts w:ascii="Times New Roman" w:hAnsi="Times New Roman"/>
          <w:color w:val="0000FF"/>
          <w:spacing w:val="-1"/>
        </w:rPr>
        <w:t xml:space="preserve"> </w:t>
      </w:r>
      <w:r w:rsidRPr="00790F8E">
        <w:rPr>
          <w:rFonts w:ascii="Times New Roman" w:hAnsi="Times New Roman"/>
          <w:color w:val="0000FF"/>
        </w:rPr>
        <w:t>under</w:t>
      </w:r>
      <w:r w:rsidRPr="00790F8E">
        <w:rPr>
          <w:rFonts w:ascii="Times New Roman" w:hAnsi="Times New Roman"/>
          <w:color w:val="0000FF"/>
          <w:spacing w:val="-1"/>
        </w:rPr>
        <w:t xml:space="preserve"> </w:t>
      </w:r>
      <w:r w:rsidRPr="00790F8E">
        <w:rPr>
          <w:rFonts w:ascii="Times New Roman" w:hAnsi="Times New Roman"/>
          <w:color w:val="0000FF"/>
        </w:rPr>
        <w:t>this</w:t>
      </w:r>
      <w:r w:rsidR="000A3AE2">
        <w:rPr>
          <w:rFonts w:ascii="Times New Roman" w:hAnsi="Times New Roman"/>
          <w:color w:val="0000FF"/>
        </w:rPr>
        <w:t xml:space="preserve"> Act.</w:t>
      </w:r>
    </w:p>
    <w:p w14:paraId="400BCE42" w14:textId="77777777" w:rsidR="00CF7E5F" w:rsidRPr="000A3AE2" w:rsidRDefault="00CF7E5F" w:rsidP="000A3AE2">
      <w:pPr>
        <w:pStyle w:val="ListParagraph"/>
        <w:widowControl w:val="0"/>
        <w:numPr>
          <w:ilvl w:val="0"/>
          <w:numId w:val="87"/>
        </w:numPr>
        <w:autoSpaceDE w:val="0"/>
        <w:autoSpaceDN w:val="0"/>
        <w:adjustRightInd w:val="0"/>
        <w:spacing w:after="0" w:line="360" w:lineRule="auto"/>
        <w:ind w:right="397"/>
        <w:jc w:val="both"/>
        <w:rPr>
          <w:rFonts w:ascii="Times New Roman" w:hAnsi="Times New Roman"/>
          <w:color w:val="000000"/>
        </w:rPr>
      </w:pPr>
      <w:r w:rsidRPr="000A3AE2">
        <w:rPr>
          <w:rFonts w:ascii="Times New Roman" w:hAnsi="Times New Roman"/>
          <w:color w:val="0000FF"/>
          <w:lang w:eastAsia="en-US"/>
        </w:rPr>
        <w:t>An environmental clearance certificate may be renewed by submitting to the Environmental Commissioner a renewal application in the prescribed renewal form and manner and on payment of the prescribed fee and may be renewed –</w:t>
      </w:r>
    </w:p>
    <w:p w14:paraId="1FF48462" w14:textId="77777777" w:rsidR="00CF7E5F" w:rsidRPr="007F25B6" w:rsidRDefault="00CF7E5F" w:rsidP="00CF7E5F">
      <w:pPr>
        <w:numPr>
          <w:ilvl w:val="0"/>
          <w:numId w:val="10"/>
        </w:numPr>
        <w:spacing w:after="0" w:line="360" w:lineRule="auto"/>
        <w:ind w:left="1594"/>
        <w:contextualSpacing/>
        <w:jc w:val="both"/>
        <w:rPr>
          <w:rFonts w:ascii="Times New Roman" w:hAnsi="Times New Roman"/>
          <w:color w:val="0000FF"/>
          <w:lang w:eastAsia="en-US"/>
        </w:rPr>
      </w:pPr>
      <w:r w:rsidRPr="007F25B6">
        <w:rPr>
          <w:rFonts w:ascii="Times New Roman" w:hAnsi="Times New Roman"/>
          <w:color w:val="0000FF"/>
          <w:lang w:eastAsia="en-US"/>
        </w:rPr>
        <w:t>if the organ of state or proponent has complied with all the conditions of the environmental clearance certificate before it expired;</w:t>
      </w:r>
    </w:p>
    <w:p w14:paraId="0287653E" w14:textId="77777777" w:rsidR="00CF7E5F" w:rsidRPr="007F25B6" w:rsidRDefault="00CF7E5F" w:rsidP="00CF7E5F">
      <w:pPr>
        <w:numPr>
          <w:ilvl w:val="0"/>
          <w:numId w:val="10"/>
        </w:numPr>
        <w:spacing w:after="0" w:line="360" w:lineRule="auto"/>
        <w:ind w:left="1594"/>
        <w:contextualSpacing/>
        <w:jc w:val="both"/>
        <w:rPr>
          <w:rFonts w:ascii="Times New Roman" w:hAnsi="Times New Roman"/>
          <w:color w:val="0000FF"/>
          <w:lang w:eastAsia="en-US"/>
        </w:rPr>
      </w:pPr>
      <w:r w:rsidRPr="007F25B6">
        <w:rPr>
          <w:rFonts w:ascii="Times New Roman" w:hAnsi="Times New Roman"/>
          <w:color w:val="0000FF"/>
          <w:lang w:eastAsia="en-US"/>
        </w:rPr>
        <w:t xml:space="preserve"> if the organ of state or proponent has submitted all the environmental performance monitoring reports for the period under review as may be prescribed as one of the condition on the environmental clearance certificate or in the regulations.</w:t>
      </w:r>
    </w:p>
    <w:p w14:paraId="1F43B37F" w14:textId="77777777" w:rsidR="00CF7E5F" w:rsidRPr="000A3AE2" w:rsidRDefault="00CF7E5F" w:rsidP="000A3AE2">
      <w:pPr>
        <w:pStyle w:val="ListParagraph"/>
        <w:numPr>
          <w:ilvl w:val="0"/>
          <w:numId w:val="87"/>
        </w:numPr>
        <w:spacing w:after="0" w:line="360" w:lineRule="auto"/>
        <w:jc w:val="both"/>
        <w:rPr>
          <w:rFonts w:ascii="Times New Roman" w:hAnsi="Times New Roman"/>
          <w:color w:val="0000FF"/>
          <w:lang w:eastAsia="en-US"/>
        </w:rPr>
      </w:pPr>
      <w:r w:rsidRPr="000A3AE2">
        <w:rPr>
          <w:rFonts w:ascii="Times New Roman" w:hAnsi="Times New Roman"/>
          <w:color w:val="0000FF"/>
          <w:lang w:eastAsia="en-US"/>
        </w:rPr>
        <w:t>If the conditions set out in the environmental clearance certificate submitted for renewal have not been met, the Environmental Commissioner may-</w:t>
      </w:r>
    </w:p>
    <w:p w14:paraId="0349DCEB" w14:textId="77777777" w:rsidR="00CF7E5F" w:rsidRPr="007F25B6" w:rsidRDefault="00CF7E5F" w:rsidP="00CF7E5F">
      <w:pPr>
        <w:numPr>
          <w:ilvl w:val="0"/>
          <w:numId w:val="9"/>
        </w:numPr>
        <w:spacing w:after="0" w:line="360" w:lineRule="auto"/>
        <w:ind w:left="1594"/>
        <w:contextualSpacing/>
        <w:jc w:val="both"/>
        <w:rPr>
          <w:rFonts w:ascii="Times New Roman" w:hAnsi="Times New Roman"/>
          <w:color w:val="0000FF"/>
          <w:lang w:eastAsia="en-US"/>
        </w:rPr>
      </w:pPr>
      <w:r w:rsidRPr="007F25B6">
        <w:rPr>
          <w:rFonts w:ascii="Times New Roman" w:hAnsi="Times New Roman"/>
          <w:color w:val="0000FF"/>
          <w:lang w:eastAsia="en-US"/>
        </w:rPr>
        <w:t xml:space="preserve">request the organ of state or proponent for an explanation for not complying with the conditions of the environmental clearance certificate </w:t>
      </w:r>
    </w:p>
    <w:p w14:paraId="43ACDC51" w14:textId="77777777" w:rsidR="00CF7E5F" w:rsidRPr="007F25B6" w:rsidRDefault="00CF7E5F" w:rsidP="00CF7E5F">
      <w:pPr>
        <w:numPr>
          <w:ilvl w:val="0"/>
          <w:numId w:val="9"/>
        </w:numPr>
        <w:spacing w:after="0" w:line="360" w:lineRule="auto"/>
        <w:ind w:left="1594"/>
        <w:contextualSpacing/>
        <w:jc w:val="both"/>
        <w:rPr>
          <w:rFonts w:ascii="Times New Roman" w:hAnsi="Times New Roman"/>
          <w:color w:val="0000FF"/>
          <w:lang w:eastAsia="en-US"/>
        </w:rPr>
      </w:pPr>
      <w:r w:rsidRPr="007F25B6">
        <w:rPr>
          <w:rFonts w:ascii="Times New Roman" w:hAnsi="Times New Roman"/>
          <w:color w:val="0000FF"/>
          <w:lang w:eastAsia="en-US"/>
        </w:rPr>
        <w:t xml:space="preserve"> request the organ of state or proponent to submit additional information thereof as may be required;</w:t>
      </w:r>
    </w:p>
    <w:p w14:paraId="598CEB10" w14:textId="77777777" w:rsidR="00CF7E5F" w:rsidRPr="007F25B6" w:rsidRDefault="00CF7E5F" w:rsidP="00CF7E5F">
      <w:pPr>
        <w:numPr>
          <w:ilvl w:val="0"/>
          <w:numId w:val="9"/>
        </w:numPr>
        <w:spacing w:after="0" w:line="360" w:lineRule="auto"/>
        <w:ind w:left="1594"/>
        <w:contextualSpacing/>
        <w:jc w:val="both"/>
        <w:rPr>
          <w:rFonts w:ascii="Times New Roman" w:hAnsi="Times New Roman"/>
          <w:color w:val="0000FF"/>
          <w:lang w:eastAsia="en-US"/>
        </w:rPr>
      </w:pPr>
      <w:proofErr w:type="gramStart"/>
      <w:r w:rsidRPr="007F25B6">
        <w:rPr>
          <w:rFonts w:ascii="Times New Roman" w:hAnsi="Times New Roman"/>
          <w:color w:val="0000FF"/>
          <w:lang w:eastAsia="en-US"/>
        </w:rPr>
        <w:t>reject</w:t>
      </w:r>
      <w:proofErr w:type="gramEnd"/>
      <w:r w:rsidRPr="007F25B6">
        <w:rPr>
          <w:rFonts w:ascii="Times New Roman" w:hAnsi="Times New Roman"/>
          <w:color w:val="0000FF"/>
          <w:lang w:eastAsia="en-US"/>
        </w:rPr>
        <w:t xml:space="preserve"> the renewal application and request the organ of state or proponent to register the policy, plan, programme or project and implement environmental assessment process in accordance with this Act and the regulations.  </w:t>
      </w:r>
    </w:p>
    <w:p w14:paraId="0E22BB47" w14:textId="77777777" w:rsidR="000A3AE2" w:rsidRDefault="00CF7E5F" w:rsidP="000A3AE2">
      <w:pPr>
        <w:pStyle w:val="ListParagraph"/>
        <w:numPr>
          <w:ilvl w:val="0"/>
          <w:numId w:val="87"/>
        </w:numPr>
        <w:spacing w:after="0" w:line="360" w:lineRule="auto"/>
        <w:ind w:left="1134" w:hanging="568"/>
        <w:jc w:val="both"/>
        <w:rPr>
          <w:rFonts w:ascii="Times New Roman" w:hAnsi="Times New Roman"/>
          <w:color w:val="0000FF"/>
          <w:lang w:eastAsia="en-US"/>
        </w:rPr>
      </w:pPr>
      <w:r w:rsidRPr="000A3AE2">
        <w:rPr>
          <w:rFonts w:ascii="Times New Roman" w:hAnsi="Times New Roman"/>
          <w:color w:val="0000FF"/>
          <w:lang w:eastAsia="en-US"/>
        </w:rPr>
        <w:t xml:space="preserve">The environmental clearance certificate renewal application must be submitted to the Environmental Commissioner ninety (90) calendar days before the expiry date.                       </w:t>
      </w:r>
    </w:p>
    <w:p w14:paraId="65774CEF" w14:textId="77777777" w:rsidR="000A3AE2" w:rsidRPr="000A3AE2" w:rsidRDefault="00CF7E5F" w:rsidP="000A3AE2">
      <w:pPr>
        <w:pStyle w:val="ListParagraph"/>
        <w:numPr>
          <w:ilvl w:val="0"/>
          <w:numId w:val="87"/>
        </w:numPr>
        <w:spacing w:after="0" w:line="360" w:lineRule="auto"/>
        <w:ind w:left="1134" w:hanging="568"/>
        <w:jc w:val="both"/>
        <w:rPr>
          <w:rFonts w:ascii="Times New Roman" w:hAnsi="Times New Roman"/>
          <w:color w:val="0000FF"/>
          <w:lang w:eastAsia="en-US"/>
        </w:rPr>
      </w:pPr>
      <w:r w:rsidRPr="000A3AE2">
        <w:rPr>
          <w:rFonts w:ascii="Times New Roman" w:hAnsi="Times New Roman"/>
          <w:color w:val="292425"/>
        </w:rPr>
        <w:t>A</w:t>
      </w:r>
      <w:r w:rsidRPr="000A3AE2">
        <w:rPr>
          <w:rFonts w:ascii="Times New Roman" w:hAnsi="Times New Roman"/>
          <w:color w:val="292425"/>
          <w:spacing w:val="10"/>
        </w:rPr>
        <w:t xml:space="preserve"> </w:t>
      </w:r>
      <w:r w:rsidRPr="000A3AE2">
        <w:rPr>
          <w:rFonts w:ascii="Times New Roman" w:hAnsi="Times New Roman"/>
          <w:color w:val="292425"/>
        </w:rPr>
        <w:t>person</w:t>
      </w:r>
      <w:r w:rsidRPr="000A3AE2">
        <w:rPr>
          <w:rFonts w:ascii="Times New Roman" w:hAnsi="Times New Roman"/>
          <w:color w:val="292425"/>
          <w:spacing w:val="10"/>
        </w:rPr>
        <w:t xml:space="preserve"> </w:t>
      </w:r>
      <w:r w:rsidRPr="000A3AE2">
        <w:rPr>
          <w:rFonts w:ascii="Times New Roman" w:hAnsi="Times New Roman"/>
          <w:color w:val="292425"/>
        </w:rPr>
        <w:t>may</w:t>
      </w:r>
      <w:r w:rsidRPr="000A3AE2">
        <w:rPr>
          <w:rFonts w:ascii="Times New Roman" w:hAnsi="Times New Roman"/>
          <w:color w:val="292425"/>
          <w:spacing w:val="10"/>
        </w:rPr>
        <w:t xml:space="preserve"> </w:t>
      </w:r>
      <w:r w:rsidRPr="000A3AE2">
        <w:rPr>
          <w:rFonts w:ascii="Times New Roman" w:hAnsi="Times New Roman"/>
          <w:color w:val="292425"/>
        </w:rPr>
        <w:t>not</w:t>
      </w:r>
      <w:r w:rsidRPr="000A3AE2">
        <w:rPr>
          <w:rFonts w:ascii="Times New Roman" w:hAnsi="Times New Roman"/>
          <w:color w:val="292425"/>
          <w:spacing w:val="10"/>
        </w:rPr>
        <w:t xml:space="preserve"> </w:t>
      </w:r>
      <w:r w:rsidRPr="000A3AE2">
        <w:rPr>
          <w:rFonts w:ascii="Times New Roman" w:hAnsi="Times New Roman"/>
          <w:color w:val="292425"/>
        </w:rPr>
        <w:t>transfer</w:t>
      </w:r>
      <w:r w:rsidRPr="000A3AE2">
        <w:rPr>
          <w:rFonts w:ascii="Times New Roman" w:hAnsi="Times New Roman"/>
          <w:color w:val="292425"/>
          <w:spacing w:val="10"/>
        </w:rPr>
        <w:t xml:space="preserve"> </w:t>
      </w:r>
      <w:r w:rsidRPr="000A3AE2">
        <w:rPr>
          <w:rFonts w:ascii="Times New Roman" w:hAnsi="Times New Roman"/>
          <w:color w:val="292425"/>
        </w:rPr>
        <w:t>an</w:t>
      </w:r>
      <w:r w:rsidRPr="000A3AE2">
        <w:rPr>
          <w:rFonts w:ascii="Times New Roman" w:hAnsi="Times New Roman"/>
          <w:color w:val="292425"/>
          <w:spacing w:val="10"/>
        </w:rPr>
        <w:t xml:space="preserve"> </w:t>
      </w:r>
      <w:r w:rsidRPr="000A3AE2">
        <w:rPr>
          <w:rFonts w:ascii="Times New Roman" w:hAnsi="Times New Roman"/>
          <w:color w:val="292425"/>
        </w:rPr>
        <w:t>environmental</w:t>
      </w:r>
      <w:r w:rsidRPr="000A3AE2">
        <w:rPr>
          <w:rFonts w:ascii="Times New Roman" w:hAnsi="Times New Roman"/>
          <w:color w:val="292425"/>
          <w:spacing w:val="10"/>
        </w:rPr>
        <w:t xml:space="preserve"> </w:t>
      </w:r>
      <w:r w:rsidRPr="000A3AE2">
        <w:rPr>
          <w:rFonts w:ascii="Times New Roman" w:hAnsi="Times New Roman"/>
          <w:color w:val="292425"/>
        </w:rPr>
        <w:t>clearance</w:t>
      </w:r>
      <w:r w:rsidRPr="000A3AE2">
        <w:rPr>
          <w:rFonts w:ascii="Times New Roman" w:hAnsi="Times New Roman"/>
          <w:color w:val="292425"/>
          <w:spacing w:val="10"/>
        </w:rPr>
        <w:t xml:space="preserve"> </w:t>
      </w:r>
      <w:r w:rsidRPr="000A3AE2">
        <w:rPr>
          <w:rFonts w:ascii="Times New Roman" w:hAnsi="Times New Roman"/>
          <w:color w:val="292425"/>
        </w:rPr>
        <w:t>certificate except</w:t>
      </w:r>
      <w:r w:rsidRPr="000A3AE2">
        <w:rPr>
          <w:rFonts w:ascii="Times New Roman" w:hAnsi="Times New Roman"/>
          <w:color w:val="292425"/>
          <w:spacing w:val="-2"/>
        </w:rPr>
        <w:t xml:space="preserve"> </w:t>
      </w:r>
      <w:r w:rsidRPr="000A3AE2">
        <w:rPr>
          <w:rFonts w:ascii="Times New Roman" w:hAnsi="Times New Roman"/>
          <w:color w:val="292425"/>
        </w:rPr>
        <w:t>with</w:t>
      </w:r>
      <w:r w:rsidRPr="000A3AE2">
        <w:rPr>
          <w:rFonts w:ascii="Times New Roman" w:hAnsi="Times New Roman"/>
          <w:color w:val="292425"/>
          <w:spacing w:val="-2"/>
        </w:rPr>
        <w:t xml:space="preserve"> </w:t>
      </w:r>
      <w:r w:rsidRPr="000A3AE2">
        <w:rPr>
          <w:rFonts w:ascii="Times New Roman" w:hAnsi="Times New Roman"/>
          <w:color w:val="292425"/>
        </w:rPr>
        <w:t>the</w:t>
      </w:r>
      <w:r w:rsidRPr="000A3AE2">
        <w:rPr>
          <w:rFonts w:ascii="Times New Roman" w:hAnsi="Times New Roman"/>
          <w:color w:val="292425"/>
          <w:spacing w:val="-2"/>
        </w:rPr>
        <w:t xml:space="preserve"> </w:t>
      </w:r>
      <w:r w:rsidRPr="000A3AE2">
        <w:rPr>
          <w:rFonts w:ascii="Times New Roman" w:hAnsi="Times New Roman"/>
          <w:color w:val="292425"/>
        </w:rPr>
        <w:t>permission</w:t>
      </w:r>
      <w:r w:rsidRPr="000A3AE2">
        <w:rPr>
          <w:rFonts w:ascii="Times New Roman" w:hAnsi="Times New Roman"/>
          <w:color w:val="292425"/>
          <w:spacing w:val="-2"/>
        </w:rPr>
        <w:t xml:space="preserve"> </w:t>
      </w:r>
      <w:r w:rsidRPr="000A3AE2">
        <w:rPr>
          <w:rFonts w:ascii="Times New Roman" w:hAnsi="Times New Roman"/>
          <w:color w:val="292425"/>
        </w:rPr>
        <w:t>of</w:t>
      </w:r>
      <w:r w:rsidRPr="000A3AE2">
        <w:rPr>
          <w:rFonts w:ascii="Times New Roman" w:hAnsi="Times New Roman"/>
          <w:color w:val="292425"/>
          <w:spacing w:val="-2"/>
        </w:rPr>
        <w:t xml:space="preserve"> </w:t>
      </w:r>
      <w:r w:rsidRPr="000A3AE2">
        <w:rPr>
          <w:rFonts w:ascii="Times New Roman" w:hAnsi="Times New Roman"/>
          <w:color w:val="292425"/>
        </w:rPr>
        <w:t>the</w:t>
      </w:r>
      <w:r w:rsidRPr="000A3AE2">
        <w:rPr>
          <w:rFonts w:ascii="Times New Roman" w:hAnsi="Times New Roman"/>
          <w:color w:val="292425"/>
          <w:spacing w:val="-2"/>
        </w:rPr>
        <w:t xml:space="preserve"> </w:t>
      </w:r>
      <w:r w:rsidRPr="000A3AE2">
        <w:rPr>
          <w:rFonts w:ascii="Times New Roman" w:hAnsi="Times New Roman"/>
          <w:color w:val="292425"/>
        </w:rPr>
        <w:t>Environmental</w:t>
      </w:r>
      <w:r w:rsidRPr="000A3AE2">
        <w:rPr>
          <w:rFonts w:ascii="Times New Roman" w:hAnsi="Times New Roman"/>
          <w:color w:val="292425"/>
          <w:spacing w:val="-2"/>
        </w:rPr>
        <w:t xml:space="preserve"> </w:t>
      </w:r>
      <w:r w:rsidRPr="000A3AE2">
        <w:rPr>
          <w:rFonts w:ascii="Times New Roman" w:hAnsi="Times New Roman"/>
          <w:color w:val="292425"/>
        </w:rPr>
        <w:t>Commissioner.</w:t>
      </w:r>
    </w:p>
    <w:p w14:paraId="2CCF6B3B" w14:textId="77777777" w:rsidR="000A3AE2" w:rsidRPr="000A3AE2" w:rsidRDefault="00CF7E5F" w:rsidP="000A3AE2">
      <w:pPr>
        <w:pStyle w:val="ListParagraph"/>
        <w:numPr>
          <w:ilvl w:val="0"/>
          <w:numId w:val="87"/>
        </w:numPr>
        <w:spacing w:after="0" w:line="360" w:lineRule="auto"/>
        <w:ind w:left="1134" w:hanging="568"/>
        <w:jc w:val="both"/>
        <w:rPr>
          <w:rFonts w:ascii="Times New Roman" w:hAnsi="Times New Roman"/>
          <w:color w:val="0000FF"/>
          <w:lang w:eastAsia="en-US"/>
        </w:rPr>
      </w:pPr>
      <w:r w:rsidRPr="000A3AE2">
        <w:rPr>
          <w:rFonts w:ascii="Times New Roman" w:hAnsi="Times New Roman"/>
          <w:color w:val="292425"/>
        </w:rPr>
        <w:lastRenderedPageBreak/>
        <w:t>An application for the transfer of an environmental clearance certificate must</w:t>
      </w:r>
      <w:r w:rsidRPr="000A3AE2">
        <w:rPr>
          <w:rFonts w:ascii="Times New Roman" w:hAnsi="Times New Roman"/>
          <w:color w:val="292425"/>
          <w:spacing w:val="-2"/>
        </w:rPr>
        <w:t xml:space="preserve"> </w:t>
      </w:r>
      <w:r w:rsidRPr="000A3AE2">
        <w:rPr>
          <w:rFonts w:ascii="Times New Roman" w:hAnsi="Times New Roman"/>
          <w:color w:val="292425"/>
        </w:rPr>
        <w:t>be</w:t>
      </w:r>
      <w:r w:rsidRPr="000A3AE2">
        <w:rPr>
          <w:rFonts w:ascii="Times New Roman" w:hAnsi="Times New Roman"/>
          <w:color w:val="292425"/>
          <w:spacing w:val="-2"/>
        </w:rPr>
        <w:t xml:space="preserve"> </w:t>
      </w:r>
      <w:r w:rsidRPr="000A3AE2">
        <w:rPr>
          <w:rFonts w:ascii="Times New Roman" w:hAnsi="Times New Roman"/>
          <w:color w:val="292425"/>
        </w:rPr>
        <w:t>made</w:t>
      </w:r>
      <w:r w:rsidRPr="000A3AE2">
        <w:rPr>
          <w:rFonts w:ascii="Times New Roman" w:hAnsi="Times New Roman"/>
          <w:color w:val="292425"/>
          <w:spacing w:val="-2"/>
        </w:rPr>
        <w:t xml:space="preserve"> </w:t>
      </w:r>
      <w:r w:rsidRPr="000A3AE2">
        <w:rPr>
          <w:rFonts w:ascii="Times New Roman" w:hAnsi="Times New Roman"/>
          <w:color w:val="292425"/>
        </w:rPr>
        <w:t>in</w:t>
      </w:r>
      <w:r w:rsidRPr="000A3AE2">
        <w:rPr>
          <w:rFonts w:ascii="Times New Roman" w:hAnsi="Times New Roman"/>
          <w:color w:val="292425"/>
          <w:spacing w:val="-2"/>
        </w:rPr>
        <w:t xml:space="preserve"> </w:t>
      </w:r>
      <w:r w:rsidRPr="000A3AE2">
        <w:rPr>
          <w:rFonts w:ascii="Times New Roman" w:hAnsi="Times New Roman"/>
          <w:color w:val="292425"/>
        </w:rPr>
        <w:t>the</w:t>
      </w:r>
      <w:r w:rsidRPr="000A3AE2">
        <w:rPr>
          <w:rFonts w:ascii="Times New Roman" w:hAnsi="Times New Roman"/>
          <w:color w:val="292425"/>
          <w:spacing w:val="-2"/>
        </w:rPr>
        <w:t xml:space="preserve"> </w:t>
      </w:r>
      <w:r w:rsidRPr="000A3AE2">
        <w:rPr>
          <w:rFonts w:ascii="Times New Roman" w:hAnsi="Times New Roman"/>
          <w:color w:val="292425"/>
        </w:rPr>
        <w:t>prescribed</w:t>
      </w:r>
      <w:r w:rsidRPr="000A3AE2">
        <w:rPr>
          <w:rFonts w:ascii="Times New Roman" w:hAnsi="Times New Roman"/>
          <w:color w:val="292425"/>
          <w:spacing w:val="-2"/>
        </w:rPr>
        <w:t xml:space="preserve"> </w:t>
      </w:r>
      <w:r w:rsidRPr="000A3AE2">
        <w:rPr>
          <w:rFonts w:ascii="Times New Roman" w:hAnsi="Times New Roman"/>
          <w:color w:val="292425"/>
        </w:rPr>
        <w:t>form</w:t>
      </w:r>
      <w:r w:rsidRPr="000A3AE2">
        <w:rPr>
          <w:rFonts w:ascii="Times New Roman" w:hAnsi="Times New Roman"/>
          <w:color w:val="292425"/>
          <w:spacing w:val="-2"/>
        </w:rPr>
        <w:t xml:space="preserve"> </w:t>
      </w:r>
      <w:r w:rsidRPr="000A3AE2">
        <w:rPr>
          <w:rFonts w:ascii="Times New Roman" w:hAnsi="Times New Roman"/>
          <w:color w:val="292425"/>
        </w:rPr>
        <w:t>and</w:t>
      </w:r>
      <w:r w:rsidRPr="000A3AE2">
        <w:rPr>
          <w:rFonts w:ascii="Times New Roman" w:hAnsi="Times New Roman"/>
          <w:color w:val="292425"/>
          <w:spacing w:val="-2"/>
        </w:rPr>
        <w:t xml:space="preserve"> </w:t>
      </w:r>
      <w:r w:rsidRPr="000A3AE2">
        <w:rPr>
          <w:rFonts w:ascii="Times New Roman" w:hAnsi="Times New Roman"/>
          <w:color w:val="292425"/>
        </w:rPr>
        <w:t>manner.</w:t>
      </w:r>
    </w:p>
    <w:p w14:paraId="2C517A52" w14:textId="77777777" w:rsidR="00CF7E5F" w:rsidRPr="000A3AE2" w:rsidRDefault="000A3AE2" w:rsidP="000A3AE2">
      <w:pPr>
        <w:pStyle w:val="ListParagraph"/>
        <w:numPr>
          <w:ilvl w:val="0"/>
          <w:numId w:val="87"/>
        </w:numPr>
        <w:spacing w:after="0" w:line="360" w:lineRule="auto"/>
        <w:ind w:left="1134" w:hanging="568"/>
        <w:jc w:val="both"/>
        <w:rPr>
          <w:rFonts w:ascii="Times New Roman" w:hAnsi="Times New Roman"/>
          <w:color w:val="0000FF"/>
          <w:lang w:eastAsia="en-US"/>
        </w:rPr>
      </w:pPr>
      <w:r w:rsidRPr="000A3AE2">
        <w:rPr>
          <w:rFonts w:ascii="Times New Roman" w:hAnsi="Times New Roman"/>
          <w:color w:val="292425"/>
        </w:rPr>
        <w:t>T</w:t>
      </w:r>
      <w:r w:rsidR="00CF7E5F" w:rsidRPr="000A3AE2">
        <w:rPr>
          <w:rFonts w:ascii="Times New Roman" w:hAnsi="Times New Roman"/>
          <w:color w:val="292425"/>
        </w:rPr>
        <w:t>he</w:t>
      </w:r>
      <w:r w:rsidR="00CF7E5F" w:rsidRPr="000A3AE2">
        <w:rPr>
          <w:rFonts w:ascii="Times New Roman" w:hAnsi="Times New Roman"/>
          <w:color w:val="292425"/>
          <w:spacing w:val="-9"/>
        </w:rPr>
        <w:t xml:space="preserve"> </w:t>
      </w:r>
      <w:r w:rsidR="00CF7E5F" w:rsidRPr="000A3AE2">
        <w:rPr>
          <w:rFonts w:ascii="Times New Roman" w:hAnsi="Times New Roman"/>
          <w:color w:val="292425"/>
        </w:rPr>
        <w:t>Environmental</w:t>
      </w:r>
      <w:r w:rsidR="00CF7E5F" w:rsidRPr="000A3AE2">
        <w:rPr>
          <w:rFonts w:ascii="Times New Roman" w:hAnsi="Times New Roman"/>
          <w:color w:val="292425"/>
          <w:spacing w:val="-9"/>
        </w:rPr>
        <w:t xml:space="preserve"> </w:t>
      </w:r>
      <w:r w:rsidR="00CF7E5F" w:rsidRPr="000A3AE2">
        <w:rPr>
          <w:rFonts w:ascii="Times New Roman" w:hAnsi="Times New Roman"/>
          <w:color w:val="292425"/>
        </w:rPr>
        <w:t>Commissioner</w:t>
      </w:r>
      <w:r w:rsidR="00CF7E5F" w:rsidRPr="000A3AE2">
        <w:rPr>
          <w:rFonts w:ascii="Times New Roman" w:hAnsi="Times New Roman"/>
          <w:color w:val="292425"/>
          <w:spacing w:val="-9"/>
        </w:rPr>
        <w:t xml:space="preserve"> </w:t>
      </w:r>
      <w:r w:rsidR="00CF7E5F" w:rsidRPr="000A3AE2">
        <w:rPr>
          <w:rFonts w:ascii="Times New Roman" w:hAnsi="Times New Roman"/>
          <w:color w:val="292425"/>
        </w:rPr>
        <w:t>may,</w:t>
      </w:r>
      <w:r w:rsidR="00CF7E5F" w:rsidRPr="000A3AE2">
        <w:rPr>
          <w:rFonts w:ascii="Times New Roman" w:hAnsi="Times New Roman"/>
          <w:color w:val="292425"/>
          <w:spacing w:val="-9"/>
        </w:rPr>
        <w:t xml:space="preserve"> </w:t>
      </w:r>
      <w:r w:rsidR="00CF7E5F" w:rsidRPr="000A3AE2">
        <w:rPr>
          <w:rFonts w:ascii="Times New Roman" w:hAnsi="Times New Roman"/>
          <w:color w:val="292425"/>
        </w:rPr>
        <w:t>by notice to the holder of the environmental clearance certificate suspend or cancel an environmental clearance certificate if the holder of the certificate -</w:t>
      </w:r>
    </w:p>
    <w:p w14:paraId="4CCE64FE" w14:textId="77777777" w:rsidR="00CF7E5F" w:rsidRPr="007F25B6" w:rsidRDefault="00CF7E5F" w:rsidP="000A3AE2">
      <w:pPr>
        <w:pStyle w:val="ListParagraph"/>
        <w:widowControl w:val="0"/>
        <w:numPr>
          <w:ilvl w:val="0"/>
          <w:numId w:val="67"/>
        </w:numPr>
        <w:autoSpaceDE w:val="0"/>
        <w:autoSpaceDN w:val="0"/>
        <w:adjustRightInd w:val="0"/>
        <w:spacing w:after="0" w:line="360" w:lineRule="auto"/>
        <w:ind w:left="2006" w:right="35"/>
        <w:jc w:val="both"/>
        <w:rPr>
          <w:rFonts w:ascii="Times New Roman" w:hAnsi="Times New Roman"/>
          <w:color w:val="292425"/>
        </w:rPr>
      </w:pPr>
      <w:r w:rsidRPr="007F25B6">
        <w:rPr>
          <w:rFonts w:ascii="Times New Roman" w:hAnsi="Times New Roman"/>
          <w:color w:val="292425"/>
        </w:rPr>
        <w:t>has c</w:t>
      </w:r>
      <w:r w:rsidR="000A3AE2">
        <w:rPr>
          <w:rFonts w:ascii="Times New Roman" w:hAnsi="Times New Roman"/>
          <w:color w:val="292425"/>
        </w:rPr>
        <w:t xml:space="preserve">ontravened any condition of the </w:t>
      </w:r>
      <w:r w:rsidR="000A3AE2" w:rsidRPr="007F25B6">
        <w:rPr>
          <w:rFonts w:ascii="Times New Roman" w:hAnsi="Times New Roman"/>
          <w:color w:val="292425"/>
        </w:rPr>
        <w:t>environmental</w:t>
      </w:r>
      <w:r w:rsidR="000A3AE2">
        <w:rPr>
          <w:rFonts w:ascii="Times New Roman" w:hAnsi="Times New Roman"/>
          <w:color w:val="292425"/>
        </w:rPr>
        <w:t xml:space="preserve"> clearance</w:t>
      </w:r>
      <w:r w:rsidRPr="007F25B6">
        <w:rPr>
          <w:rFonts w:ascii="Times New Roman" w:hAnsi="Times New Roman"/>
          <w:color w:val="292425"/>
        </w:rPr>
        <w:t xml:space="preserve"> certificate; </w:t>
      </w:r>
    </w:p>
    <w:p w14:paraId="25054FDF" w14:textId="77777777" w:rsidR="00CF7E5F" w:rsidRPr="007F25B6" w:rsidRDefault="00CF7E5F" w:rsidP="00CF7E5F">
      <w:pPr>
        <w:pStyle w:val="ListParagraph"/>
        <w:widowControl w:val="0"/>
        <w:numPr>
          <w:ilvl w:val="0"/>
          <w:numId w:val="67"/>
        </w:numPr>
        <w:autoSpaceDE w:val="0"/>
        <w:autoSpaceDN w:val="0"/>
        <w:adjustRightInd w:val="0"/>
        <w:spacing w:after="0" w:line="360" w:lineRule="auto"/>
        <w:ind w:left="2006" w:right="2681"/>
        <w:jc w:val="both"/>
        <w:rPr>
          <w:rFonts w:ascii="Times New Roman" w:hAnsi="Times New Roman"/>
          <w:color w:val="000000"/>
        </w:rPr>
      </w:pPr>
      <w:r w:rsidRPr="007F25B6">
        <w:rPr>
          <w:rFonts w:ascii="Times New Roman" w:hAnsi="Times New Roman"/>
          <w:color w:val="292425"/>
        </w:rPr>
        <w:t>has</w:t>
      </w:r>
      <w:r w:rsidRPr="007F25B6">
        <w:rPr>
          <w:rFonts w:ascii="Times New Roman" w:hAnsi="Times New Roman"/>
          <w:color w:val="292425"/>
          <w:spacing w:val="-3"/>
        </w:rPr>
        <w:t xml:space="preserve"> </w:t>
      </w:r>
      <w:r w:rsidRPr="007F25B6">
        <w:rPr>
          <w:rFonts w:ascii="Times New Roman" w:hAnsi="Times New Roman"/>
          <w:color w:val="292425"/>
        </w:rPr>
        <w:t>contravened</w:t>
      </w:r>
      <w:r w:rsidRPr="007F25B6">
        <w:rPr>
          <w:rFonts w:ascii="Times New Roman" w:hAnsi="Times New Roman"/>
          <w:color w:val="292425"/>
          <w:spacing w:val="-3"/>
        </w:rPr>
        <w:t xml:space="preserve"> </w:t>
      </w:r>
      <w:r w:rsidRPr="007F25B6">
        <w:rPr>
          <w:rFonts w:ascii="Times New Roman" w:hAnsi="Times New Roman"/>
          <w:color w:val="292425"/>
        </w:rPr>
        <w:t>this</w:t>
      </w:r>
      <w:r w:rsidRPr="007F25B6">
        <w:rPr>
          <w:rFonts w:ascii="Times New Roman" w:hAnsi="Times New Roman"/>
          <w:color w:val="292425"/>
          <w:spacing w:val="-3"/>
        </w:rPr>
        <w:t xml:space="preserve"> </w:t>
      </w:r>
      <w:r w:rsidRPr="007F25B6">
        <w:rPr>
          <w:rFonts w:ascii="Times New Roman" w:hAnsi="Times New Roman"/>
          <w:color w:val="292425"/>
        </w:rPr>
        <w:t>Act;</w:t>
      </w:r>
      <w:r w:rsidRPr="007F25B6">
        <w:rPr>
          <w:rFonts w:ascii="Times New Roman" w:hAnsi="Times New Roman"/>
          <w:color w:val="292425"/>
          <w:spacing w:val="-3"/>
        </w:rPr>
        <w:t xml:space="preserve"> </w:t>
      </w:r>
      <w:r w:rsidRPr="007F25B6">
        <w:rPr>
          <w:rFonts w:ascii="Times New Roman" w:hAnsi="Times New Roman"/>
          <w:color w:val="292425"/>
        </w:rPr>
        <w:t>or</w:t>
      </w:r>
    </w:p>
    <w:p w14:paraId="57D5F18E" w14:textId="77777777" w:rsidR="00CF7E5F" w:rsidRPr="007F25B6" w:rsidRDefault="00CF7E5F" w:rsidP="00CF7E5F">
      <w:pPr>
        <w:pStyle w:val="ListParagraph"/>
        <w:widowControl w:val="0"/>
        <w:numPr>
          <w:ilvl w:val="0"/>
          <w:numId w:val="67"/>
        </w:numPr>
        <w:autoSpaceDE w:val="0"/>
        <w:autoSpaceDN w:val="0"/>
        <w:adjustRightInd w:val="0"/>
        <w:spacing w:before="10" w:after="0" w:line="360" w:lineRule="auto"/>
        <w:ind w:left="2006"/>
        <w:jc w:val="both"/>
        <w:rPr>
          <w:rFonts w:ascii="Times New Roman" w:hAnsi="Times New Roman"/>
          <w:color w:val="000000"/>
        </w:rPr>
      </w:pPr>
      <w:proofErr w:type="gramStart"/>
      <w:r w:rsidRPr="007F25B6">
        <w:rPr>
          <w:rFonts w:ascii="Times New Roman" w:hAnsi="Times New Roman"/>
          <w:color w:val="292425"/>
        </w:rPr>
        <w:t>is</w:t>
      </w:r>
      <w:proofErr w:type="gramEnd"/>
      <w:r w:rsidRPr="007F25B6">
        <w:rPr>
          <w:rFonts w:ascii="Times New Roman" w:hAnsi="Times New Roman"/>
          <w:color w:val="292425"/>
          <w:spacing w:val="-2"/>
        </w:rPr>
        <w:t xml:space="preserve"> </w:t>
      </w:r>
      <w:r w:rsidRPr="007F25B6">
        <w:rPr>
          <w:rFonts w:ascii="Times New Roman" w:hAnsi="Times New Roman"/>
          <w:color w:val="292425"/>
        </w:rPr>
        <w:t>convicted</w:t>
      </w:r>
      <w:r w:rsidRPr="007F25B6">
        <w:rPr>
          <w:rFonts w:ascii="Times New Roman" w:hAnsi="Times New Roman"/>
          <w:color w:val="292425"/>
          <w:spacing w:val="-2"/>
        </w:rPr>
        <w:t xml:space="preserve"> </w:t>
      </w:r>
      <w:r w:rsidRPr="007F25B6">
        <w:rPr>
          <w:rFonts w:ascii="Times New Roman" w:hAnsi="Times New Roman"/>
          <w:color w:val="292425"/>
        </w:rPr>
        <w:t>of</w:t>
      </w:r>
      <w:r w:rsidRPr="007F25B6">
        <w:rPr>
          <w:rFonts w:ascii="Times New Roman" w:hAnsi="Times New Roman"/>
          <w:color w:val="292425"/>
          <w:spacing w:val="-2"/>
        </w:rPr>
        <w:t xml:space="preserve"> </w:t>
      </w:r>
      <w:r w:rsidRPr="007F25B6">
        <w:rPr>
          <w:rFonts w:ascii="Times New Roman" w:hAnsi="Times New Roman"/>
          <w:color w:val="292425"/>
        </w:rPr>
        <w:t>an</w:t>
      </w:r>
      <w:r w:rsidRPr="007F25B6">
        <w:rPr>
          <w:rFonts w:ascii="Times New Roman" w:hAnsi="Times New Roman"/>
          <w:color w:val="292425"/>
          <w:spacing w:val="-2"/>
        </w:rPr>
        <w:t xml:space="preserve"> </w:t>
      </w:r>
      <w:r w:rsidRPr="007F25B6">
        <w:rPr>
          <w:rFonts w:ascii="Times New Roman" w:hAnsi="Times New Roman"/>
          <w:color w:val="292425"/>
        </w:rPr>
        <w:t>offence</w:t>
      </w:r>
      <w:r w:rsidRPr="007F25B6">
        <w:rPr>
          <w:rFonts w:ascii="Times New Roman" w:hAnsi="Times New Roman"/>
          <w:color w:val="292425"/>
          <w:spacing w:val="-2"/>
        </w:rPr>
        <w:t xml:space="preserve"> </w:t>
      </w:r>
      <w:r w:rsidRPr="007F25B6">
        <w:rPr>
          <w:rFonts w:ascii="Times New Roman" w:hAnsi="Times New Roman"/>
          <w:color w:val="292425"/>
        </w:rPr>
        <w:t>in</w:t>
      </w:r>
      <w:r w:rsidRPr="007F25B6">
        <w:rPr>
          <w:rFonts w:ascii="Times New Roman" w:hAnsi="Times New Roman"/>
          <w:color w:val="292425"/>
          <w:spacing w:val="-2"/>
        </w:rPr>
        <w:t xml:space="preserve"> </w:t>
      </w:r>
      <w:r w:rsidRPr="007F25B6">
        <w:rPr>
          <w:rFonts w:ascii="Times New Roman" w:hAnsi="Times New Roman"/>
          <w:color w:val="292425"/>
        </w:rPr>
        <w:t>terms</w:t>
      </w:r>
      <w:r w:rsidRPr="007F25B6">
        <w:rPr>
          <w:rFonts w:ascii="Times New Roman" w:hAnsi="Times New Roman"/>
          <w:color w:val="292425"/>
          <w:spacing w:val="-2"/>
        </w:rPr>
        <w:t xml:space="preserve"> </w:t>
      </w:r>
      <w:r w:rsidRPr="007F25B6">
        <w:rPr>
          <w:rFonts w:ascii="Times New Roman" w:hAnsi="Times New Roman"/>
          <w:color w:val="292425"/>
        </w:rPr>
        <w:t>of</w:t>
      </w:r>
      <w:r w:rsidRPr="007F25B6">
        <w:rPr>
          <w:rFonts w:ascii="Times New Roman" w:hAnsi="Times New Roman"/>
          <w:color w:val="292425"/>
          <w:spacing w:val="-2"/>
        </w:rPr>
        <w:t xml:space="preserve"> </w:t>
      </w:r>
      <w:r w:rsidRPr="007F25B6">
        <w:rPr>
          <w:rFonts w:ascii="Times New Roman" w:hAnsi="Times New Roman"/>
          <w:color w:val="292425"/>
        </w:rPr>
        <w:t>this</w:t>
      </w:r>
      <w:r w:rsidRPr="007F25B6">
        <w:rPr>
          <w:rFonts w:ascii="Times New Roman" w:hAnsi="Times New Roman"/>
          <w:color w:val="292425"/>
          <w:spacing w:val="-2"/>
        </w:rPr>
        <w:t xml:space="preserve"> </w:t>
      </w:r>
      <w:r w:rsidRPr="007F25B6">
        <w:rPr>
          <w:rFonts w:ascii="Times New Roman" w:hAnsi="Times New Roman"/>
          <w:color w:val="292425"/>
        </w:rPr>
        <w:t>Act.</w:t>
      </w:r>
    </w:p>
    <w:p w14:paraId="45A0C2BB" w14:textId="77777777" w:rsidR="00CF7E5F" w:rsidRPr="000A3AE2" w:rsidRDefault="00CF7E5F" w:rsidP="00400727">
      <w:pPr>
        <w:pStyle w:val="ListParagraph"/>
        <w:widowControl w:val="0"/>
        <w:numPr>
          <w:ilvl w:val="0"/>
          <w:numId w:val="87"/>
        </w:numPr>
        <w:tabs>
          <w:tab w:val="left" w:pos="1134"/>
        </w:tabs>
        <w:autoSpaceDE w:val="0"/>
        <w:autoSpaceDN w:val="0"/>
        <w:adjustRightInd w:val="0"/>
        <w:spacing w:after="0" w:line="360" w:lineRule="auto"/>
        <w:ind w:left="851" w:right="399"/>
        <w:jc w:val="both"/>
        <w:rPr>
          <w:rFonts w:ascii="Times New Roman" w:hAnsi="Times New Roman"/>
          <w:color w:val="292425"/>
        </w:rPr>
      </w:pPr>
      <w:r w:rsidRPr="000A3AE2">
        <w:rPr>
          <w:rFonts w:ascii="Times New Roman" w:hAnsi="Times New Roman"/>
          <w:color w:val="292425"/>
          <w:spacing w:val="-7"/>
        </w:rPr>
        <w:t>A</w:t>
      </w:r>
      <w:r w:rsidRPr="000A3AE2">
        <w:rPr>
          <w:rFonts w:ascii="Times New Roman" w:hAnsi="Times New Roman"/>
          <w:color w:val="292425"/>
        </w:rPr>
        <w:t>n</w:t>
      </w:r>
      <w:r w:rsidRPr="000A3AE2">
        <w:rPr>
          <w:rFonts w:ascii="Times New Roman" w:hAnsi="Times New Roman"/>
          <w:color w:val="292425"/>
          <w:spacing w:val="-17"/>
        </w:rPr>
        <w:t xml:space="preserve"> </w:t>
      </w:r>
      <w:r w:rsidRPr="000A3AE2">
        <w:rPr>
          <w:rFonts w:ascii="Times New Roman" w:hAnsi="Times New Roman"/>
          <w:color w:val="292425"/>
          <w:spacing w:val="-7"/>
        </w:rPr>
        <w:t>environmenta</w:t>
      </w:r>
      <w:r w:rsidRPr="000A3AE2">
        <w:rPr>
          <w:rFonts w:ascii="Times New Roman" w:hAnsi="Times New Roman"/>
          <w:color w:val="292425"/>
        </w:rPr>
        <w:t>l</w:t>
      </w:r>
      <w:r w:rsidRPr="000A3AE2">
        <w:rPr>
          <w:rFonts w:ascii="Times New Roman" w:hAnsi="Times New Roman"/>
          <w:color w:val="292425"/>
          <w:spacing w:val="-17"/>
        </w:rPr>
        <w:t xml:space="preserve"> </w:t>
      </w:r>
      <w:r w:rsidRPr="000A3AE2">
        <w:rPr>
          <w:rFonts w:ascii="Times New Roman" w:hAnsi="Times New Roman"/>
          <w:color w:val="292425"/>
          <w:spacing w:val="-7"/>
        </w:rPr>
        <w:t>clearanc</w:t>
      </w:r>
      <w:r w:rsidRPr="000A3AE2">
        <w:rPr>
          <w:rFonts w:ascii="Times New Roman" w:hAnsi="Times New Roman"/>
          <w:color w:val="292425"/>
        </w:rPr>
        <w:t>e</w:t>
      </w:r>
      <w:r w:rsidRPr="000A3AE2">
        <w:rPr>
          <w:rFonts w:ascii="Times New Roman" w:hAnsi="Times New Roman"/>
          <w:color w:val="292425"/>
          <w:spacing w:val="-17"/>
        </w:rPr>
        <w:t xml:space="preserve"> </w:t>
      </w:r>
      <w:r w:rsidRPr="000A3AE2">
        <w:rPr>
          <w:rFonts w:ascii="Times New Roman" w:hAnsi="Times New Roman"/>
          <w:color w:val="292425"/>
          <w:spacing w:val="-7"/>
        </w:rPr>
        <w:t>certificat</w:t>
      </w:r>
      <w:r w:rsidRPr="000A3AE2">
        <w:rPr>
          <w:rFonts w:ascii="Times New Roman" w:hAnsi="Times New Roman"/>
          <w:color w:val="292425"/>
        </w:rPr>
        <w:t>e</w:t>
      </w:r>
      <w:r w:rsidRPr="000A3AE2">
        <w:rPr>
          <w:rFonts w:ascii="Times New Roman" w:hAnsi="Times New Roman"/>
          <w:color w:val="292425"/>
          <w:spacing w:val="-17"/>
        </w:rPr>
        <w:t xml:space="preserve"> </w:t>
      </w:r>
      <w:r w:rsidRPr="000A3AE2">
        <w:rPr>
          <w:rFonts w:ascii="Times New Roman" w:hAnsi="Times New Roman"/>
          <w:color w:val="292425"/>
          <w:spacing w:val="-7"/>
        </w:rPr>
        <w:t>ma</w:t>
      </w:r>
      <w:r w:rsidRPr="000A3AE2">
        <w:rPr>
          <w:rFonts w:ascii="Times New Roman" w:hAnsi="Times New Roman"/>
          <w:color w:val="292425"/>
        </w:rPr>
        <w:t>y</w:t>
      </w:r>
      <w:r w:rsidRPr="000A3AE2">
        <w:rPr>
          <w:rFonts w:ascii="Times New Roman" w:hAnsi="Times New Roman"/>
          <w:color w:val="292425"/>
          <w:spacing w:val="-17"/>
        </w:rPr>
        <w:t xml:space="preserve"> </w:t>
      </w:r>
      <w:r w:rsidRPr="000A3AE2">
        <w:rPr>
          <w:rFonts w:ascii="Times New Roman" w:hAnsi="Times New Roman"/>
          <w:color w:val="292425"/>
          <w:spacing w:val="-7"/>
        </w:rPr>
        <w:t>b</w:t>
      </w:r>
      <w:r w:rsidRPr="000A3AE2">
        <w:rPr>
          <w:rFonts w:ascii="Times New Roman" w:hAnsi="Times New Roman"/>
          <w:color w:val="292425"/>
        </w:rPr>
        <w:t>e</w:t>
      </w:r>
      <w:r w:rsidRPr="000A3AE2">
        <w:rPr>
          <w:rFonts w:ascii="Times New Roman" w:hAnsi="Times New Roman"/>
          <w:color w:val="292425"/>
          <w:spacing w:val="-17"/>
        </w:rPr>
        <w:t xml:space="preserve"> </w:t>
      </w:r>
      <w:r w:rsidRPr="000A3AE2">
        <w:rPr>
          <w:rFonts w:ascii="Times New Roman" w:hAnsi="Times New Roman"/>
          <w:color w:val="292425"/>
          <w:spacing w:val="-7"/>
        </w:rPr>
        <w:t>suspende</w:t>
      </w:r>
      <w:r w:rsidRPr="000A3AE2">
        <w:rPr>
          <w:rFonts w:ascii="Times New Roman" w:hAnsi="Times New Roman"/>
          <w:color w:val="292425"/>
        </w:rPr>
        <w:t>d</w:t>
      </w:r>
      <w:r w:rsidRPr="000A3AE2">
        <w:rPr>
          <w:rFonts w:ascii="Times New Roman" w:hAnsi="Times New Roman"/>
          <w:color w:val="292425"/>
          <w:spacing w:val="-17"/>
        </w:rPr>
        <w:t xml:space="preserve">  </w:t>
      </w:r>
      <w:r w:rsidRPr="000A3AE2">
        <w:rPr>
          <w:rFonts w:ascii="Times New Roman" w:hAnsi="Times New Roman"/>
          <w:color w:val="292425"/>
        </w:rPr>
        <w:t>–</w:t>
      </w:r>
    </w:p>
    <w:p w14:paraId="435B5A39" w14:textId="77777777" w:rsidR="00CF7E5F" w:rsidRPr="007F25B6" w:rsidRDefault="00CF7E5F" w:rsidP="00CF7E5F">
      <w:pPr>
        <w:pStyle w:val="ListParagraph"/>
        <w:widowControl w:val="0"/>
        <w:numPr>
          <w:ilvl w:val="0"/>
          <w:numId w:val="68"/>
        </w:numPr>
        <w:autoSpaceDE w:val="0"/>
        <w:autoSpaceDN w:val="0"/>
        <w:adjustRightInd w:val="0"/>
        <w:spacing w:after="0" w:line="360" w:lineRule="auto"/>
        <w:ind w:left="2006" w:right="399"/>
        <w:jc w:val="both"/>
        <w:rPr>
          <w:rFonts w:ascii="Times New Roman" w:hAnsi="Times New Roman"/>
          <w:color w:val="000000"/>
        </w:rPr>
      </w:pPr>
      <w:r w:rsidRPr="007F25B6">
        <w:rPr>
          <w:rFonts w:ascii="Times New Roman" w:hAnsi="Times New Roman"/>
          <w:color w:val="292425"/>
        </w:rPr>
        <w:t>for the period specified in the notice of suspension; or</w:t>
      </w:r>
    </w:p>
    <w:p w14:paraId="22A111D4" w14:textId="77777777" w:rsidR="00CF7E5F" w:rsidRPr="007F25B6" w:rsidRDefault="00CF7E5F" w:rsidP="00CF7E5F">
      <w:pPr>
        <w:pStyle w:val="ListParagraph"/>
        <w:widowControl w:val="0"/>
        <w:numPr>
          <w:ilvl w:val="0"/>
          <w:numId w:val="68"/>
        </w:numPr>
        <w:autoSpaceDE w:val="0"/>
        <w:autoSpaceDN w:val="0"/>
        <w:adjustRightInd w:val="0"/>
        <w:spacing w:before="10" w:after="0" w:line="360" w:lineRule="auto"/>
        <w:ind w:left="2006" w:right="400"/>
        <w:jc w:val="both"/>
        <w:rPr>
          <w:rFonts w:ascii="Times New Roman" w:hAnsi="Times New Roman"/>
          <w:color w:val="000000"/>
        </w:rPr>
      </w:pPr>
      <w:proofErr w:type="gramStart"/>
      <w:r w:rsidRPr="007F25B6">
        <w:rPr>
          <w:rFonts w:ascii="Times New Roman" w:hAnsi="Times New Roman"/>
          <w:color w:val="292425"/>
          <w:spacing w:val="-1"/>
        </w:rPr>
        <w:t>unti</w:t>
      </w:r>
      <w:r w:rsidRPr="007F25B6">
        <w:rPr>
          <w:rFonts w:ascii="Times New Roman" w:hAnsi="Times New Roman"/>
          <w:color w:val="292425"/>
        </w:rPr>
        <w:t>l</w:t>
      </w:r>
      <w:proofErr w:type="gramEnd"/>
      <w:r w:rsidRPr="007F25B6">
        <w:rPr>
          <w:rFonts w:ascii="Times New Roman" w:hAnsi="Times New Roman"/>
          <w:color w:val="292425"/>
          <w:spacing w:val="-16"/>
        </w:rPr>
        <w:t xml:space="preserve"> </w:t>
      </w:r>
      <w:r w:rsidRPr="007F25B6">
        <w:rPr>
          <w:rFonts w:ascii="Times New Roman" w:hAnsi="Times New Roman"/>
          <w:color w:val="292425"/>
          <w:spacing w:val="-1"/>
        </w:rPr>
        <w:t>th</w:t>
      </w:r>
      <w:r w:rsidRPr="007F25B6">
        <w:rPr>
          <w:rFonts w:ascii="Times New Roman" w:hAnsi="Times New Roman"/>
          <w:color w:val="292425"/>
        </w:rPr>
        <w:t>e</w:t>
      </w:r>
      <w:r w:rsidRPr="007F25B6">
        <w:rPr>
          <w:rFonts w:ascii="Times New Roman" w:hAnsi="Times New Roman"/>
          <w:color w:val="292425"/>
          <w:spacing w:val="-16"/>
        </w:rPr>
        <w:t xml:space="preserve"> </w:t>
      </w:r>
      <w:r w:rsidRPr="007F25B6">
        <w:rPr>
          <w:rFonts w:ascii="Times New Roman" w:hAnsi="Times New Roman"/>
          <w:color w:val="292425"/>
          <w:spacing w:val="-1"/>
        </w:rPr>
        <w:t>Environmenta</w:t>
      </w:r>
      <w:r w:rsidRPr="007F25B6">
        <w:rPr>
          <w:rFonts w:ascii="Times New Roman" w:hAnsi="Times New Roman"/>
          <w:color w:val="292425"/>
        </w:rPr>
        <w:t>l</w:t>
      </w:r>
      <w:r w:rsidRPr="007F25B6">
        <w:rPr>
          <w:rFonts w:ascii="Times New Roman" w:hAnsi="Times New Roman"/>
          <w:color w:val="292425"/>
          <w:spacing w:val="-16"/>
        </w:rPr>
        <w:t xml:space="preserve"> </w:t>
      </w:r>
      <w:r w:rsidRPr="007F25B6">
        <w:rPr>
          <w:rFonts w:ascii="Times New Roman" w:hAnsi="Times New Roman"/>
          <w:color w:val="292425"/>
          <w:spacing w:val="-1"/>
        </w:rPr>
        <w:t>Commissione</w:t>
      </w:r>
      <w:r w:rsidRPr="007F25B6">
        <w:rPr>
          <w:rFonts w:ascii="Times New Roman" w:hAnsi="Times New Roman"/>
          <w:color w:val="292425"/>
        </w:rPr>
        <w:t>r</w:t>
      </w:r>
      <w:r w:rsidRPr="007F25B6">
        <w:rPr>
          <w:rFonts w:ascii="Times New Roman" w:hAnsi="Times New Roman"/>
          <w:color w:val="292425"/>
          <w:spacing w:val="-16"/>
        </w:rPr>
        <w:t xml:space="preserve"> </w:t>
      </w:r>
      <w:r w:rsidRPr="007F25B6">
        <w:rPr>
          <w:rFonts w:ascii="Times New Roman" w:hAnsi="Times New Roman"/>
          <w:color w:val="292425"/>
          <w:spacing w:val="-1"/>
        </w:rPr>
        <w:t>i</w:t>
      </w:r>
      <w:r w:rsidRPr="007F25B6">
        <w:rPr>
          <w:rFonts w:ascii="Times New Roman" w:hAnsi="Times New Roman"/>
          <w:color w:val="292425"/>
        </w:rPr>
        <w:t>s</w:t>
      </w:r>
      <w:r w:rsidRPr="007F25B6">
        <w:rPr>
          <w:rFonts w:ascii="Times New Roman" w:hAnsi="Times New Roman"/>
          <w:color w:val="292425"/>
          <w:spacing w:val="-16"/>
        </w:rPr>
        <w:t xml:space="preserve"> </w:t>
      </w:r>
      <w:r w:rsidRPr="007F25B6">
        <w:rPr>
          <w:rFonts w:ascii="Times New Roman" w:hAnsi="Times New Roman"/>
          <w:color w:val="292425"/>
          <w:spacing w:val="-1"/>
        </w:rPr>
        <w:t>satisfie</w:t>
      </w:r>
      <w:r w:rsidRPr="007F25B6">
        <w:rPr>
          <w:rFonts w:ascii="Times New Roman" w:hAnsi="Times New Roman"/>
          <w:color w:val="292425"/>
        </w:rPr>
        <w:t>d</w:t>
      </w:r>
      <w:r w:rsidRPr="007F25B6">
        <w:rPr>
          <w:rFonts w:ascii="Times New Roman" w:hAnsi="Times New Roman"/>
          <w:color w:val="292425"/>
          <w:spacing w:val="-16"/>
        </w:rPr>
        <w:t xml:space="preserve"> </w:t>
      </w:r>
      <w:r w:rsidRPr="007F25B6">
        <w:rPr>
          <w:rFonts w:ascii="Times New Roman" w:hAnsi="Times New Roman"/>
          <w:color w:val="292425"/>
          <w:spacing w:val="-1"/>
        </w:rPr>
        <w:t>tha</w:t>
      </w:r>
      <w:r w:rsidRPr="007F25B6">
        <w:rPr>
          <w:rFonts w:ascii="Times New Roman" w:hAnsi="Times New Roman"/>
          <w:color w:val="292425"/>
        </w:rPr>
        <w:t>t</w:t>
      </w:r>
      <w:r w:rsidRPr="007F25B6">
        <w:rPr>
          <w:rFonts w:ascii="Times New Roman" w:hAnsi="Times New Roman"/>
          <w:color w:val="292425"/>
          <w:spacing w:val="-16"/>
        </w:rPr>
        <w:t xml:space="preserve"> </w:t>
      </w:r>
      <w:r w:rsidRPr="007F25B6">
        <w:rPr>
          <w:rFonts w:ascii="Times New Roman" w:hAnsi="Times New Roman"/>
          <w:color w:val="292425"/>
          <w:spacing w:val="-1"/>
        </w:rPr>
        <w:t>th</w:t>
      </w:r>
      <w:r w:rsidRPr="007F25B6">
        <w:rPr>
          <w:rFonts w:ascii="Times New Roman" w:hAnsi="Times New Roman"/>
          <w:color w:val="292425"/>
        </w:rPr>
        <w:t>e</w:t>
      </w:r>
      <w:r w:rsidRPr="007F25B6">
        <w:rPr>
          <w:rFonts w:ascii="Times New Roman" w:hAnsi="Times New Roman"/>
          <w:color w:val="292425"/>
          <w:spacing w:val="-16"/>
        </w:rPr>
        <w:t xml:space="preserve"> </w:t>
      </w:r>
      <w:r w:rsidRPr="007F25B6">
        <w:rPr>
          <w:rFonts w:ascii="Times New Roman" w:hAnsi="Times New Roman"/>
          <w:color w:val="292425"/>
          <w:spacing w:val="-1"/>
        </w:rPr>
        <w:t>perso</w:t>
      </w:r>
      <w:r w:rsidRPr="007F25B6">
        <w:rPr>
          <w:rFonts w:ascii="Times New Roman" w:hAnsi="Times New Roman"/>
          <w:color w:val="292425"/>
        </w:rPr>
        <w:t>n</w:t>
      </w:r>
      <w:r w:rsidRPr="007F25B6">
        <w:rPr>
          <w:rFonts w:ascii="Times New Roman" w:hAnsi="Times New Roman"/>
          <w:color w:val="292425"/>
          <w:spacing w:val="-16"/>
        </w:rPr>
        <w:t xml:space="preserve"> </w:t>
      </w:r>
      <w:r w:rsidRPr="007F25B6">
        <w:rPr>
          <w:rFonts w:ascii="Times New Roman" w:hAnsi="Times New Roman"/>
          <w:color w:val="292425"/>
          <w:spacing w:val="-1"/>
        </w:rPr>
        <w:t xml:space="preserve">concerned </w:t>
      </w:r>
      <w:r w:rsidRPr="007F25B6">
        <w:rPr>
          <w:rFonts w:ascii="Times New Roman" w:hAnsi="Times New Roman"/>
          <w:color w:val="292425"/>
        </w:rPr>
        <w:t>has rectified the failure which led to the suspension.</w:t>
      </w:r>
    </w:p>
    <w:p w14:paraId="1835B2AE" w14:textId="77777777" w:rsidR="00CF7E5F" w:rsidRPr="007F25B6" w:rsidRDefault="00CF7E5F" w:rsidP="00400727">
      <w:pPr>
        <w:pStyle w:val="ListParagraph"/>
        <w:widowControl w:val="0"/>
        <w:numPr>
          <w:ilvl w:val="0"/>
          <w:numId w:val="87"/>
        </w:numPr>
        <w:autoSpaceDE w:val="0"/>
        <w:autoSpaceDN w:val="0"/>
        <w:adjustRightInd w:val="0"/>
        <w:spacing w:after="0" w:line="360" w:lineRule="auto"/>
        <w:ind w:left="1134" w:right="399" w:hanging="492"/>
        <w:jc w:val="both"/>
        <w:rPr>
          <w:rFonts w:ascii="Times New Roman" w:hAnsi="Times New Roman"/>
          <w:color w:val="292425"/>
        </w:rPr>
      </w:pPr>
      <w:r w:rsidRPr="007F25B6">
        <w:rPr>
          <w:rFonts w:ascii="Times New Roman" w:hAnsi="Times New Roman"/>
          <w:color w:val="292425"/>
        </w:rPr>
        <w:t>Except in a situation that the Minister considers to be an emergency that warrants action without notice to the holder of the environmental clearance certificate, the Minister may not suspend or cancel an environmental clearance certificate without first giving the holder an opportunity to be heard.</w:t>
      </w:r>
    </w:p>
    <w:p w14:paraId="5F148DAF" w14:textId="77777777" w:rsidR="00CF7E5F" w:rsidRPr="007F25B6" w:rsidRDefault="00CF7E5F" w:rsidP="00400727">
      <w:pPr>
        <w:pStyle w:val="ListParagraph"/>
        <w:widowControl w:val="0"/>
        <w:numPr>
          <w:ilvl w:val="0"/>
          <w:numId w:val="87"/>
        </w:numPr>
        <w:autoSpaceDE w:val="0"/>
        <w:autoSpaceDN w:val="0"/>
        <w:adjustRightInd w:val="0"/>
        <w:spacing w:after="0" w:line="360" w:lineRule="auto"/>
        <w:ind w:left="1134" w:right="399" w:hanging="492"/>
        <w:jc w:val="both"/>
        <w:rPr>
          <w:rFonts w:ascii="Times New Roman" w:hAnsi="Times New Roman"/>
          <w:color w:val="292425"/>
        </w:rPr>
      </w:pPr>
      <w:r w:rsidRPr="007F25B6">
        <w:rPr>
          <w:rFonts w:ascii="Times New Roman" w:hAnsi="Times New Roman"/>
          <w:color w:val="292425"/>
        </w:rPr>
        <w:t>The Environmental Commissioner may, for good reason shown, reinstate an environmental clearance certificate cancelled or suspended under subsection (1).</w:t>
      </w:r>
    </w:p>
    <w:p w14:paraId="328C4F90" w14:textId="77777777" w:rsidR="00CF7E5F" w:rsidRPr="007F25B6" w:rsidRDefault="00CF7E5F" w:rsidP="00400727">
      <w:pPr>
        <w:pStyle w:val="ListParagraph"/>
        <w:widowControl w:val="0"/>
        <w:numPr>
          <w:ilvl w:val="0"/>
          <w:numId w:val="87"/>
        </w:numPr>
        <w:autoSpaceDE w:val="0"/>
        <w:autoSpaceDN w:val="0"/>
        <w:adjustRightInd w:val="0"/>
        <w:spacing w:after="0" w:line="360" w:lineRule="auto"/>
        <w:ind w:left="1134" w:right="399" w:hanging="492"/>
        <w:jc w:val="both"/>
        <w:rPr>
          <w:rFonts w:ascii="Times New Roman" w:hAnsi="Times New Roman"/>
          <w:color w:val="292425"/>
        </w:rPr>
      </w:pPr>
      <w:r w:rsidRPr="007F25B6">
        <w:rPr>
          <w:rFonts w:ascii="Times New Roman" w:hAnsi="Times New Roman"/>
          <w:color w:val="292425"/>
        </w:rPr>
        <w:t xml:space="preserve">In suspending, cancelling or reinstating an environmental clearance certificate, the Environmental Commissioner may follow the consultative process in accordance with </w:t>
      </w:r>
      <w:r w:rsidR="00400727">
        <w:rPr>
          <w:rFonts w:ascii="Times New Roman" w:hAnsi="Times New Roman"/>
          <w:color w:val="292425"/>
        </w:rPr>
        <w:t>A</w:t>
      </w:r>
      <w:r w:rsidRPr="007F25B6">
        <w:rPr>
          <w:rFonts w:ascii="Times New Roman" w:hAnsi="Times New Roman"/>
          <w:color w:val="292425"/>
        </w:rPr>
        <w:t>ct and the regulations.</w:t>
      </w:r>
    </w:p>
    <w:p w14:paraId="4BD50ABF" w14:textId="77777777" w:rsidR="00C1636E" w:rsidRPr="004B098A" w:rsidRDefault="00C1636E" w:rsidP="00C1636E">
      <w:pPr>
        <w:pStyle w:val="Heading2"/>
      </w:pPr>
      <w:bookmarkStart w:id="125" w:name="_Toc410965102"/>
      <w:bookmarkStart w:id="126" w:name="_Toc427492890"/>
      <w:r w:rsidRPr="004B098A">
        <w:t>Compliance</w:t>
      </w:r>
      <w:r w:rsidRPr="004B098A">
        <w:rPr>
          <w:spacing w:val="-1"/>
        </w:rPr>
        <w:t xml:space="preserve"> </w:t>
      </w:r>
      <w:r w:rsidRPr="004B098A">
        <w:t>orders</w:t>
      </w:r>
      <w:bookmarkEnd w:id="125"/>
      <w:bookmarkEnd w:id="126"/>
    </w:p>
    <w:p w14:paraId="470A2D82" w14:textId="77777777" w:rsidR="00C1636E" w:rsidRPr="004B098A" w:rsidRDefault="00C1636E" w:rsidP="00C1636E">
      <w:pPr>
        <w:pStyle w:val="ListParagraph"/>
        <w:widowControl w:val="0"/>
        <w:numPr>
          <w:ilvl w:val="0"/>
          <w:numId w:val="36"/>
        </w:numPr>
        <w:autoSpaceDE w:val="0"/>
        <w:autoSpaceDN w:val="0"/>
        <w:adjustRightInd w:val="0"/>
        <w:spacing w:after="0" w:line="360" w:lineRule="auto"/>
        <w:ind w:right="400"/>
        <w:jc w:val="both"/>
        <w:rPr>
          <w:rFonts w:ascii="Times New Roman" w:hAnsi="Times New Roman"/>
          <w:color w:val="3333FF"/>
        </w:rPr>
      </w:pPr>
      <w:r w:rsidRPr="004B098A">
        <w:rPr>
          <w:rFonts w:ascii="Times New Roman" w:hAnsi="Times New Roman"/>
          <w:color w:val="3333FF"/>
        </w:rPr>
        <w:t>For</w:t>
      </w:r>
      <w:r w:rsidRPr="004B098A">
        <w:rPr>
          <w:rFonts w:ascii="Times New Roman" w:hAnsi="Times New Roman"/>
          <w:color w:val="3333FF"/>
          <w:spacing w:val="-9"/>
        </w:rPr>
        <w:t xml:space="preserve"> </w:t>
      </w:r>
      <w:r w:rsidRPr="004B098A">
        <w:rPr>
          <w:rFonts w:ascii="Times New Roman" w:hAnsi="Times New Roman"/>
          <w:color w:val="3333FF"/>
        </w:rPr>
        <w:t>the</w:t>
      </w:r>
      <w:r w:rsidRPr="004B098A">
        <w:rPr>
          <w:rFonts w:ascii="Times New Roman" w:hAnsi="Times New Roman"/>
          <w:color w:val="3333FF"/>
          <w:spacing w:val="-9"/>
        </w:rPr>
        <w:t xml:space="preserve"> </w:t>
      </w:r>
      <w:r w:rsidRPr="004B098A">
        <w:rPr>
          <w:rFonts w:ascii="Times New Roman" w:hAnsi="Times New Roman"/>
          <w:color w:val="3333FF"/>
        </w:rPr>
        <w:t>purpose</w:t>
      </w:r>
      <w:r w:rsidRPr="004B098A">
        <w:rPr>
          <w:rFonts w:ascii="Times New Roman" w:hAnsi="Times New Roman"/>
          <w:color w:val="3333FF"/>
          <w:spacing w:val="-9"/>
        </w:rPr>
        <w:t xml:space="preserve"> </w:t>
      </w:r>
      <w:r w:rsidRPr="004B098A">
        <w:rPr>
          <w:rFonts w:ascii="Times New Roman" w:hAnsi="Times New Roman"/>
          <w:color w:val="3333FF"/>
        </w:rPr>
        <w:t>of</w:t>
      </w:r>
      <w:r w:rsidRPr="004B098A">
        <w:rPr>
          <w:rFonts w:ascii="Times New Roman" w:hAnsi="Times New Roman"/>
          <w:color w:val="3333FF"/>
          <w:spacing w:val="-9"/>
        </w:rPr>
        <w:t xml:space="preserve"> </w:t>
      </w:r>
      <w:r w:rsidRPr="004B098A">
        <w:rPr>
          <w:rFonts w:ascii="Times New Roman" w:hAnsi="Times New Roman"/>
          <w:color w:val="3333FF"/>
        </w:rPr>
        <w:t>this</w:t>
      </w:r>
      <w:r w:rsidRPr="004B098A">
        <w:rPr>
          <w:rFonts w:ascii="Times New Roman" w:hAnsi="Times New Roman"/>
          <w:color w:val="3333FF"/>
          <w:spacing w:val="-9"/>
        </w:rPr>
        <w:t xml:space="preserve"> </w:t>
      </w:r>
      <w:r w:rsidRPr="004B098A">
        <w:rPr>
          <w:rFonts w:ascii="Times New Roman" w:hAnsi="Times New Roman"/>
          <w:color w:val="3333FF"/>
        </w:rPr>
        <w:t>section</w:t>
      </w:r>
      <w:r w:rsidRPr="004B098A">
        <w:rPr>
          <w:rFonts w:ascii="Times New Roman" w:hAnsi="Times New Roman"/>
          <w:color w:val="3333FF"/>
          <w:spacing w:val="-9"/>
        </w:rPr>
        <w:t xml:space="preserve"> </w:t>
      </w:r>
      <w:r w:rsidRPr="004B098A">
        <w:rPr>
          <w:rFonts w:ascii="Times New Roman" w:hAnsi="Times New Roman"/>
          <w:color w:val="3333FF"/>
        </w:rPr>
        <w:t>“exceptional</w:t>
      </w:r>
      <w:r w:rsidRPr="004B098A">
        <w:rPr>
          <w:rFonts w:ascii="Times New Roman" w:hAnsi="Times New Roman"/>
          <w:color w:val="3333FF"/>
          <w:spacing w:val="-9"/>
        </w:rPr>
        <w:t xml:space="preserve"> </w:t>
      </w:r>
      <w:r w:rsidRPr="004B098A">
        <w:rPr>
          <w:rFonts w:ascii="Times New Roman" w:hAnsi="Times New Roman"/>
          <w:color w:val="3333FF"/>
        </w:rPr>
        <w:t>circumstances”</w:t>
      </w:r>
      <w:r w:rsidRPr="004B098A">
        <w:rPr>
          <w:rFonts w:ascii="Times New Roman" w:hAnsi="Times New Roman"/>
          <w:color w:val="3333FF"/>
          <w:spacing w:val="-9"/>
        </w:rPr>
        <w:t xml:space="preserve"> </w:t>
      </w:r>
      <w:r w:rsidRPr="004B098A">
        <w:rPr>
          <w:rFonts w:ascii="Times New Roman" w:hAnsi="Times New Roman"/>
          <w:color w:val="3333FF"/>
        </w:rPr>
        <w:t xml:space="preserve">includes </w:t>
      </w:r>
      <w:r w:rsidRPr="004B098A">
        <w:rPr>
          <w:rFonts w:ascii="Times New Roman" w:hAnsi="Times New Roman"/>
          <w:color w:val="3333FF"/>
          <w:spacing w:val="1"/>
        </w:rPr>
        <w:t>circumstance</w:t>
      </w:r>
      <w:r w:rsidRPr="004B098A">
        <w:rPr>
          <w:rFonts w:ascii="Times New Roman" w:hAnsi="Times New Roman"/>
          <w:color w:val="3333FF"/>
        </w:rPr>
        <w:t xml:space="preserve">s </w:t>
      </w:r>
      <w:r w:rsidRPr="004B098A">
        <w:rPr>
          <w:rFonts w:ascii="Times New Roman" w:hAnsi="Times New Roman"/>
          <w:color w:val="3333FF"/>
          <w:spacing w:val="1"/>
        </w:rPr>
        <w:t>i</w:t>
      </w:r>
      <w:r w:rsidRPr="004B098A">
        <w:rPr>
          <w:rFonts w:ascii="Times New Roman" w:hAnsi="Times New Roman"/>
          <w:color w:val="3333FF"/>
        </w:rPr>
        <w:t xml:space="preserve">n </w:t>
      </w:r>
      <w:r w:rsidRPr="004B098A">
        <w:rPr>
          <w:rFonts w:ascii="Times New Roman" w:hAnsi="Times New Roman"/>
          <w:color w:val="3333FF"/>
          <w:spacing w:val="1"/>
        </w:rPr>
        <w:t>whic</w:t>
      </w:r>
      <w:r w:rsidRPr="004B098A">
        <w:rPr>
          <w:rFonts w:ascii="Times New Roman" w:hAnsi="Times New Roman"/>
          <w:color w:val="3333FF"/>
        </w:rPr>
        <w:t xml:space="preserve">h </w:t>
      </w:r>
      <w:r w:rsidRPr="004B098A">
        <w:rPr>
          <w:rFonts w:ascii="Times New Roman" w:hAnsi="Times New Roman"/>
          <w:color w:val="3333FF"/>
          <w:spacing w:val="1"/>
        </w:rPr>
        <w:t>th</w:t>
      </w:r>
      <w:r w:rsidRPr="004B098A">
        <w:rPr>
          <w:rFonts w:ascii="Times New Roman" w:hAnsi="Times New Roman"/>
          <w:color w:val="3333FF"/>
        </w:rPr>
        <w:t xml:space="preserve">e </w:t>
      </w:r>
      <w:r w:rsidRPr="004B098A">
        <w:rPr>
          <w:rFonts w:ascii="Times New Roman" w:hAnsi="Times New Roman"/>
          <w:color w:val="3333FF"/>
          <w:spacing w:val="1"/>
        </w:rPr>
        <w:t>dela</w:t>
      </w:r>
      <w:r w:rsidRPr="004B098A">
        <w:rPr>
          <w:rFonts w:ascii="Times New Roman" w:hAnsi="Times New Roman"/>
          <w:color w:val="3333FF"/>
        </w:rPr>
        <w:t xml:space="preserve">y </w:t>
      </w:r>
      <w:r w:rsidRPr="004B098A">
        <w:rPr>
          <w:rFonts w:ascii="Times New Roman" w:hAnsi="Times New Roman"/>
          <w:color w:val="3333FF"/>
          <w:spacing w:val="1"/>
        </w:rPr>
        <w:t>necessar</w:t>
      </w:r>
      <w:r w:rsidRPr="004B098A">
        <w:rPr>
          <w:rFonts w:ascii="Times New Roman" w:hAnsi="Times New Roman"/>
          <w:color w:val="3333FF"/>
        </w:rPr>
        <w:t xml:space="preserve">y </w:t>
      </w:r>
      <w:r w:rsidRPr="004B098A">
        <w:rPr>
          <w:rFonts w:ascii="Times New Roman" w:hAnsi="Times New Roman"/>
          <w:color w:val="3333FF"/>
          <w:spacing w:val="1"/>
        </w:rPr>
        <w:t>t</w:t>
      </w:r>
      <w:r w:rsidRPr="004B098A">
        <w:rPr>
          <w:rFonts w:ascii="Times New Roman" w:hAnsi="Times New Roman"/>
          <w:color w:val="3333FF"/>
        </w:rPr>
        <w:t xml:space="preserve">o </w:t>
      </w:r>
      <w:r w:rsidRPr="004B098A">
        <w:rPr>
          <w:rFonts w:ascii="Times New Roman" w:hAnsi="Times New Roman"/>
          <w:color w:val="3333FF"/>
          <w:spacing w:val="1"/>
        </w:rPr>
        <w:t>issu</w:t>
      </w:r>
      <w:r w:rsidRPr="004B098A">
        <w:rPr>
          <w:rFonts w:ascii="Times New Roman" w:hAnsi="Times New Roman"/>
          <w:color w:val="3333FF"/>
        </w:rPr>
        <w:t xml:space="preserve">e a </w:t>
      </w:r>
      <w:r w:rsidRPr="004B098A">
        <w:rPr>
          <w:rFonts w:ascii="Times New Roman" w:hAnsi="Times New Roman"/>
          <w:color w:val="3333FF"/>
          <w:spacing w:val="1"/>
        </w:rPr>
        <w:t>writte</w:t>
      </w:r>
      <w:r w:rsidRPr="004B098A">
        <w:rPr>
          <w:rFonts w:ascii="Times New Roman" w:hAnsi="Times New Roman"/>
          <w:color w:val="3333FF"/>
        </w:rPr>
        <w:t xml:space="preserve">n </w:t>
      </w:r>
      <w:r w:rsidRPr="004B098A">
        <w:rPr>
          <w:rFonts w:ascii="Times New Roman" w:hAnsi="Times New Roman"/>
          <w:color w:val="3333FF"/>
          <w:spacing w:val="1"/>
        </w:rPr>
        <w:t>orde</w:t>
      </w:r>
      <w:r w:rsidRPr="004B098A">
        <w:rPr>
          <w:rFonts w:ascii="Times New Roman" w:hAnsi="Times New Roman"/>
          <w:color w:val="3333FF"/>
        </w:rPr>
        <w:t xml:space="preserve">r </w:t>
      </w:r>
      <w:r w:rsidRPr="004B098A">
        <w:rPr>
          <w:rFonts w:ascii="Times New Roman" w:hAnsi="Times New Roman"/>
          <w:color w:val="3333FF"/>
          <w:spacing w:val="1"/>
        </w:rPr>
        <w:t>tha</w:t>
      </w:r>
      <w:r w:rsidRPr="004B098A">
        <w:rPr>
          <w:rFonts w:ascii="Times New Roman" w:hAnsi="Times New Roman"/>
          <w:color w:val="3333FF"/>
        </w:rPr>
        <w:t xml:space="preserve">t </w:t>
      </w:r>
      <w:r w:rsidRPr="004B098A">
        <w:rPr>
          <w:rFonts w:ascii="Times New Roman" w:hAnsi="Times New Roman"/>
          <w:color w:val="3333FF"/>
          <w:spacing w:val="1"/>
        </w:rPr>
        <w:t>meet</w:t>
      </w:r>
      <w:r w:rsidRPr="004B098A">
        <w:rPr>
          <w:rFonts w:ascii="Times New Roman" w:hAnsi="Times New Roman"/>
          <w:color w:val="3333FF"/>
        </w:rPr>
        <w:t xml:space="preserve">s </w:t>
      </w:r>
      <w:r w:rsidRPr="004B098A">
        <w:rPr>
          <w:rFonts w:ascii="Times New Roman" w:hAnsi="Times New Roman"/>
          <w:color w:val="3333FF"/>
          <w:spacing w:val="1"/>
        </w:rPr>
        <w:t xml:space="preserve">the </w:t>
      </w:r>
      <w:r w:rsidRPr="004B098A">
        <w:rPr>
          <w:rFonts w:ascii="Times New Roman" w:hAnsi="Times New Roman"/>
          <w:color w:val="3333FF"/>
        </w:rPr>
        <w:t>requirements</w:t>
      </w:r>
      <w:r w:rsidRPr="004B098A">
        <w:rPr>
          <w:rFonts w:ascii="Times New Roman" w:hAnsi="Times New Roman"/>
          <w:color w:val="3333FF"/>
          <w:spacing w:val="-5"/>
        </w:rPr>
        <w:t xml:space="preserve"> </w:t>
      </w:r>
      <w:r w:rsidRPr="004B098A">
        <w:rPr>
          <w:rFonts w:ascii="Times New Roman" w:hAnsi="Times New Roman"/>
          <w:color w:val="3333FF"/>
        </w:rPr>
        <w:t>of</w:t>
      </w:r>
      <w:r w:rsidRPr="004B098A">
        <w:rPr>
          <w:rFonts w:ascii="Times New Roman" w:hAnsi="Times New Roman"/>
          <w:color w:val="3333FF"/>
          <w:spacing w:val="-5"/>
        </w:rPr>
        <w:t xml:space="preserve"> </w:t>
      </w:r>
      <w:r w:rsidRPr="004B098A">
        <w:rPr>
          <w:rFonts w:ascii="Times New Roman" w:hAnsi="Times New Roman"/>
          <w:color w:val="3333FF"/>
        </w:rPr>
        <w:t>subsection</w:t>
      </w:r>
      <w:r w:rsidRPr="004B098A">
        <w:rPr>
          <w:rFonts w:ascii="Times New Roman" w:hAnsi="Times New Roman"/>
          <w:color w:val="3333FF"/>
          <w:spacing w:val="-5"/>
        </w:rPr>
        <w:t xml:space="preserve"> </w:t>
      </w:r>
      <w:r w:rsidRPr="004B098A">
        <w:rPr>
          <w:rFonts w:ascii="Times New Roman" w:hAnsi="Times New Roman"/>
          <w:color w:val="3333FF"/>
        </w:rPr>
        <w:t>(2)</w:t>
      </w:r>
      <w:r w:rsidRPr="004B098A">
        <w:rPr>
          <w:rFonts w:ascii="Times New Roman" w:hAnsi="Times New Roman"/>
          <w:color w:val="3333FF"/>
          <w:spacing w:val="-5"/>
        </w:rPr>
        <w:t xml:space="preserve"> </w:t>
      </w:r>
      <w:r w:rsidRPr="004B098A">
        <w:rPr>
          <w:rFonts w:ascii="Times New Roman" w:hAnsi="Times New Roman"/>
          <w:color w:val="3333FF"/>
        </w:rPr>
        <w:t>would</w:t>
      </w:r>
      <w:r w:rsidRPr="004B098A">
        <w:rPr>
          <w:rFonts w:ascii="Times New Roman" w:hAnsi="Times New Roman"/>
          <w:color w:val="3333FF"/>
          <w:spacing w:val="-5"/>
        </w:rPr>
        <w:t xml:space="preserve"> </w:t>
      </w:r>
      <w:r w:rsidRPr="004B098A">
        <w:rPr>
          <w:rFonts w:ascii="Times New Roman" w:hAnsi="Times New Roman"/>
          <w:color w:val="3333FF"/>
        </w:rPr>
        <w:t>result</w:t>
      </w:r>
      <w:r w:rsidRPr="004B098A">
        <w:rPr>
          <w:rFonts w:ascii="Times New Roman" w:hAnsi="Times New Roman"/>
          <w:color w:val="3333FF"/>
          <w:spacing w:val="-5"/>
        </w:rPr>
        <w:t xml:space="preserve"> </w:t>
      </w:r>
      <w:r w:rsidRPr="004B098A">
        <w:rPr>
          <w:rFonts w:ascii="Times New Roman" w:hAnsi="Times New Roman"/>
          <w:color w:val="3333FF"/>
        </w:rPr>
        <w:t>in</w:t>
      </w:r>
      <w:r w:rsidRPr="004B098A">
        <w:rPr>
          <w:rFonts w:ascii="Times New Roman" w:hAnsi="Times New Roman"/>
          <w:color w:val="3333FF"/>
          <w:spacing w:val="-5"/>
        </w:rPr>
        <w:t xml:space="preserve"> </w:t>
      </w:r>
      <w:r w:rsidRPr="004B098A">
        <w:rPr>
          <w:rFonts w:ascii="Times New Roman" w:hAnsi="Times New Roman"/>
          <w:color w:val="3333FF"/>
        </w:rPr>
        <w:t>danger</w:t>
      </w:r>
      <w:r w:rsidRPr="004B098A">
        <w:rPr>
          <w:rFonts w:ascii="Times New Roman" w:hAnsi="Times New Roman"/>
          <w:color w:val="3333FF"/>
          <w:spacing w:val="-5"/>
        </w:rPr>
        <w:t xml:space="preserve"> </w:t>
      </w:r>
      <w:r w:rsidRPr="004B098A">
        <w:rPr>
          <w:rFonts w:ascii="Times New Roman" w:hAnsi="Times New Roman"/>
          <w:color w:val="3333FF"/>
        </w:rPr>
        <w:t>to</w:t>
      </w:r>
      <w:r w:rsidRPr="004B098A">
        <w:rPr>
          <w:rFonts w:ascii="Times New Roman" w:hAnsi="Times New Roman"/>
          <w:color w:val="3333FF"/>
          <w:spacing w:val="-5"/>
        </w:rPr>
        <w:t xml:space="preserve"> </w:t>
      </w:r>
      <w:r w:rsidRPr="004B098A">
        <w:rPr>
          <w:rFonts w:ascii="Times New Roman" w:hAnsi="Times New Roman"/>
          <w:color w:val="3333FF"/>
        </w:rPr>
        <w:t>human</w:t>
      </w:r>
      <w:r w:rsidRPr="004B098A">
        <w:rPr>
          <w:rFonts w:ascii="Times New Roman" w:hAnsi="Times New Roman"/>
          <w:color w:val="3333FF"/>
          <w:spacing w:val="-5"/>
        </w:rPr>
        <w:t xml:space="preserve"> </w:t>
      </w:r>
      <w:r w:rsidRPr="004B098A">
        <w:rPr>
          <w:rFonts w:ascii="Times New Roman" w:hAnsi="Times New Roman"/>
          <w:color w:val="3333FF"/>
        </w:rPr>
        <w:t>life</w:t>
      </w:r>
      <w:r w:rsidRPr="004B098A">
        <w:rPr>
          <w:rFonts w:ascii="Times New Roman" w:hAnsi="Times New Roman"/>
          <w:color w:val="3333FF"/>
          <w:spacing w:val="-5"/>
        </w:rPr>
        <w:t xml:space="preserve"> </w:t>
      </w:r>
      <w:r w:rsidRPr="004B098A">
        <w:rPr>
          <w:rFonts w:ascii="Times New Roman" w:hAnsi="Times New Roman"/>
          <w:color w:val="3333FF"/>
        </w:rPr>
        <w:t>or</w:t>
      </w:r>
      <w:r w:rsidRPr="004B098A">
        <w:rPr>
          <w:rFonts w:ascii="Times New Roman" w:hAnsi="Times New Roman"/>
          <w:color w:val="3333FF"/>
          <w:spacing w:val="-5"/>
        </w:rPr>
        <w:t xml:space="preserve"> </w:t>
      </w:r>
      <w:r w:rsidRPr="004B098A">
        <w:rPr>
          <w:rFonts w:ascii="Times New Roman" w:hAnsi="Times New Roman"/>
          <w:color w:val="3333FF"/>
        </w:rPr>
        <w:t>the</w:t>
      </w:r>
      <w:r w:rsidRPr="004B098A">
        <w:rPr>
          <w:rFonts w:ascii="Times New Roman" w:hAnsi="Times New Roman"/>
          <w:color w:val="3333FF"/>
          <w:spacing w:val="-5"/>
        </w:rPr>
        <w:t xml:space="preserve"> </w:t>
      </w:r>
      <w:r w:rsidRPr="004B098A">
        <w:rPr>
          <w:rFonts w:ascii="Times New Roman" w:hAnsi="Times New Roman"/>
          <w:color w:val="3333FF"/>
        </w:rPr>
        <w:t>environment.</w:t>
      </w:r>
    </w:p>
    <w:p w14:paraId="6C80B22F" w14:textId="77777777" w:rsidR="00C1636E" w:rsidRPr="004B098A" w:rsidRDefault="00C1636E" w:rsidP="00C1636E">
      <w:pPr>
        <w:pStyle w:val="ListParagraph"/>
        <w:widowControl w:val="0"/>
        <w:numPr>
          <w:ilvl w:val="0"/>
          <w:numId w:val="36"/>
        </w:numPr>
        <w:autoSpaceDE w:val="0"/>
        <w:autoSpaceDN w:val="0"/>
        <w:adjustRightInd w:val="0"/>
        <w:spacing w:after="0" w:line="360" w:lineRule="auto"/>
        <w:ind w:right="400"/>
        <w:jc w:val="both"/>
        <w:rPr>
          <w:rFonts w:ascii="Times New Roman" w:hAnsi="Times New Roman"/>
          <w:color w:val="3333FF"/>
        </w:rPr>
      </w:pPr>
      <w:r w:rsidRPr="004B098A">
        <w:rPr>
          <w:rFonts w:ascii="Times New Roman" w:hAnsi="Times New Roman"/>
          <w:color w:val="3333FF"/>
        </w:rPr>
        <w:t>An</w:t>
      </w:r>
      <w:r w:rsidRPr="004B098A">
        <w:rPr>
          <w:rFonts w:ascii="Times New Roman" w:hAnsi="Times New Roman"/>
          <w:color w:val="3333FF"/>
          <w:spacing w:val="-1"/>
        </w:rPr>
        <w:t xml:space="preserve"> </w:t>
      </w:r>
      <w:r w:rsidRPr="004B098A">
        <w:rPr>
          <w:rFonts w:ascii="Times New Roman" w:hAnsi="Times New Roman"/>
          <w:color w:val="3333FF"/>
        </w:rPr>
        <w:t>environmental</w:t>
      </w:r>
      <w:r w:rsidRPr="004B098A">
        <w:rPr>
          <w:rFonts w:ascii="Times New Roman" w:hAnsi="Times New Roman"/>
          <w:color w:val="3333FF"/>
          <w:spacing w:val="-1"/>
        </w:rPr>
        <w:t xml:space="preserve"> </w:t>
      </w:r>
      <w:r w:rsidRPr="004B098A">
        <w:rPr>
          <w:rFonts w:ascii="Times New Roman" w:hAnsi="Times New Roman"/>
          <w:color w:val="3333FF"/>
        </w:rPr>
        <w:t>officer</w:t>
      </w:r>
      <w:r w:rsidRPr="004B098A">
        <w:rPr>
          <w:rFonts w:ascii="Times New Roman" w:hAnsi="Times New Roman"/>
          <w:color w:val="3333FF"/>
          <w:spacing w:val="-1"/>
        </w:rPr>
        <w:t xml:space="preserve"> </w:t>
      </w:r>
      <w:r w:rsidRPr="004B098A">
        <w:rPr>
          <w:rFonts w:ascii="Times New Roman" w:hAnsi="Times New Roman"/>
          <w:color w:val="3333FF"/>
        </w:rPr>
        <w:t>may</w:t>
      </w:r>
      <w:r w:rsidRPr="004B098A">
        <w:rPr>
          <w:rFonts w:ascii="Times New Roman" w:hAnsi="Times New Roman"/>
          <w:color w:val="3333FF"/>
          <w:spacing w:val="-1"/>
        </w:rPr>
        <w:t xml:space="preserve"> </w:t>
      </w:r>
      <w:r w:rsidRPr="004B098A">
        <w:rPr>
          <w:rFonts w:ascii="Times New Roman" w:hAnsi="Times New Roman"/>
          <w:color w:val="3333FF"/>
        </w:rPr>
        <w:t>issue</w:t>
      </w:r>
      <w:r w:rsidRPr="004B098A">
        <w:rPr>
          <w:rFonts w:ascii="Times New Roman" w:hAnsi="Times New Roman"/>
          <w:color w:val="3333FF"/>
          <w:spacing w:val="-1"/>
        </w:rPr>
        <w:t xml:space="preserve"> </w:t>
      </w:r>
      <w:r w:rsidRPr="004B098A">
        <w:rPr>
          <w:rFonts w:ascii="Times New Roman" w:hAnsi="Times New Roman"/>
          <w:color w:val="3333FF"/>
        </w:rPr>
        <w:t>a</w:t>
      </w:r>
      <w:r w:rsidRPr="004B098A">
        <w:rPr>
          <w:rFonts w:ascii="Times New Roman" w:hAnsi="Times New Roman"/>
          <w:color w:val="3333FF"/>
          <w:spacing w:val="-1"/>
        </w:rPr>
        <w:t xml:space="preserve"> </w:t>
      </w:r>
      <w:r w:rsidRPr="004B098A">
        <w:rPr>
          <w:rFonts w:ascii="Times New Roman" w:hAnsi="Times New Roman"/>
          <w:color w:val="3333FF"/>
        </w:rPr>
        <w:t>compliance</w:t>
      </w:r>
      <w:r w:rsidRPr="004B098A">
        <w:rPr>
          <w:rFonts w:ascii="Times New Roman" w:hAnsi="Times New Roman"/>
          <w:color w:val="3333FF"/>
          <w:spacing w:val="-1"/>
        </w:rPr>
        <w:t xml:space="preserve"> </w:t>
      </w:r>
      <w:r w:rsidRPr="004B098A">
        <w:rPr>
          <w:rFonts w:ascii="Times New Roman" w:hAnsi="Times New Roman"/>
          <w:color w:val="3333FF"/>
        </w:rPr>
        <w:t>order</w:t>
      </w:r>
      <w:r w:rsidRPr="004B098A">
        <w:rPr>
          <w:rFonts w:ascii="Times New Roman" w:hAnsi="Times New Roman"/>
          <w:color w:val="3333FF"/>
          <w:spacing w:val="-1"/>
        </w:rPr>
        <w:t xml:space="preserve"> </w:t>
      </w:r>
      <w:r w:rsidRPr="004B098A">
        <w:rPr>
          <w:rFonts w:ascii="Times New Roman" w:hAnsi="Times New Roman"/>
          <w:color w:val="3333FF"/>
        </w:rPr>
        <w:t>to</w:t>
      </w:r>
      <w:r w:rsidRPr="004B098A">
        <w:rPr>
          <w:rFonts w:ascii="Times New Roman" w:hAnsi="Times New Roman"/>
          <w:color w:val="3333FF"/>
          <w:spacing w:val="-1"/>
        </w:rPr>
        <w:t xml:space="preserve"> </w:t>
      </w:r>
      <w:r w:rsidRPr="004B098A">
        <w:rPr>
          <w:rFonts w:ascii="Times New Roman" w:hAnsi="Times New Roman"/>
          <w:color w:val="3333FF"/>
        </w:rPr>
        <w:t>a</w:t>
      </w:r>
      <w:r w:rsidRPr="004B098A">
        <w:rPr>
          <w:rFonts w:ascii="Times New Roman" w:hAnsi="Times New Roman"/>
          <w:color w:val="3333FF"/>
          <w:spacing w:val="-1"/>
        </w:rPr>
        <w:t xml:space="preserve"> </w:t>
      </w:r>
      <w:r w:rsidRPr="004B098A">
        <w:rPr>
          <w:rFonts w:ascii="Times New Roman" w:hAnsi="Times New Roman"/>
          <w:color w:val="3333FF"/>
        </w:rPr>
        <w:t>person</w:t>
      </w:r>
      <w:r w:rsidRPr="004B098A">
        <w:rPr>
          <w:rFonts w:ascii="Times New Roman" w:hAnsi="Times New Roman"/>
          <w:color w:val="3333FF"/>
          <w:spacing w:val="-1"/>
        </w:rPr>
        <w:t xml:space="preserve"> </w:t>
      </w:r>
      <w:r w:rsidRPr="004B098A">
        <w:rPr>
          <w:rFonts w:ascii="Times New Roman" w:hAnsi="Times New Roman"/>
          <w:color w:val="3333FF"/>
        </w:rPr>
        <w:t>whom the</w:t>
      </w:r>
      <w:r w:rsidRPr="004B098A">
        <w:rPr>
          <w:rFonts w:ascii="Times New Roman" w:hAnsi="Times New Roman"/>
          <w:color w:val="3333FF"/>
          <w:spacing w:val="-1"/>
        </w:rPr>
        <w:t xml:space="preserve"> </w:t>
      </w:r>
      <w:r w:rsidRPr="004B098A">
        <w:rPr>
          <w:rFonts w:ascii="Times New Roman" w:hAnsi="Times New Roman"/>
          <w:color w:val="3333FF"/>
        </w:rPr>
        <w:t>environmental</w:t>
      </w:r>
      <w:r w:rsidRPr="004B098A">
        <w:rPr>
          <w:rFonts w:ascii="Times New Roman" w:hAnsi="Times New Roman"/>
          <w:color w:val="3333FF"/>
          <w:spacing w:val="-1"/>
        </w:rPr>
        <w:t xml:space="preserve"> </w:t>
      </w:r>
      <w:r w:rsidRPr="004B098A">
        <w:rPr>
          <w:rFonts w:ascii="Times New Roman" w:hAnsi="Times New Roman"/>
          <w:color w:val="3333FF"/>
        </w:rPr>
        <w:t>officer</w:t>
      </w:r>
      <w:r w:rsidRPr="004B098A">
        <w:rPr>
          <w:rFonts w:ascii="Times New Roman" w:hAnsi="Times New Roman"/>
          <w:color w:val="3333FF"/>
          <w:spacing w:val="-1"/>
        </w:rPr>
        <w:t xml:space="preserve"> </w:t>
      </w:r>
      <w:r w:rsidRPr="004B098A">
        <w:rPr>
          <w:rFonts w:ascii="Times New Roman" w:hAnsi="Times New Roman"/>
          <w:color w:val="3333FF"/>
        </w:rPr>
        <w:t>has</w:t>
      </w:r>
      <w:r w:rsidRPr="004B098A">
        <w:rPr>
          <w:rFonts w:ascii="Times New Roman" w:hAnsi="Times New Roman"/>
          <w:color w:val="3333FF"/>
          <w:spacing w:val="-1"/>
        </w:rPr>
        <w:t xml:space="preserve"> </w:t>
      </w:r>
      <w:r w:rsidRPr="004B098A">
        <w:rPr>
          <w:rFonts w:ascii="Times New Roman" w:hAnsi="Times New Roman"/>
          <w:color w:val="3333FF"/>
        </w:rPr>
        <w:t>reason</w:t>
      </w:r>
      <w:r w:rsidRPr="004B098A">
        <w:rPr>
          <w:rFonts w:ascii="Times New Roman" w:hAnsi="Times New Roman"/>
          <w:color w:val="3333FF"/>
          <w:spacing w:val="-1"/>
        </w:rPr>
        <w:t xml:space="preserve"> </w:t>
      </w:r>
      <w:r w:rsidRPr="004B098A">
        <w:rPr>
          <w:rFonts w:ascii="Times New Roman" w:hAnsi="Times New Roman"/>
          <w:color w:val="3333FF"/>
        </w:rPr>
        <w:t>to</w:t>
      </w:r>
      <w:r w:rsidRPr="004B098A">
        <w:rPr>
          <w:rFonts w:ascii="Times New Roman" w:hAnsi="Times New Roman"/>
          <w:color w:val="3333FF"/>
          <w:spacing w:val="-1"/>
        </w:rPr>
        <w:t xml:space="preserve"> </w:t>
      </w:r>
      <w:r w:rsidRPr="004B098A">
        <w:rPr>
          <w:rFonts w:ascii="Times New Roman" w:hAnsi="Times New Roman"/>
          <w:color w:val="3333FF"/>
        </w:rPr>
        <w:t>believe</w:t>
      </w:r>
      <w:r w:rsidRPr="004B098A">
        <w:rPr>
          <w:rFonts w:ascii="Times New Roman" w:hAnsi="Times New Roman"/>
          <w:color w:val="3333FF"/>
          <w:spacing w:val="-1"/>
        </w:rPr>
        <w:t xml:space="preserve"> </w:t>
      </w:r>
      <w:r w:rsidRPr="004B098A">
        <w:rPr>
          <w:rFonts w:ascii="Times New Roman" w:hAnsi="Times New Roman"/>
          <w:color w:val="3333FF"/>
        </w:rPr>
        <w:t>-</w:t>
      </w:r>
    </w:p>
    <w:p w14:paraId="2040ACBD" w14:textId="77777777" w:rsidR="00C1636E" w:rsidRPr="004B098A" w:rsidRDefault="00C1636E" w:rsidP="00C1636E">
      <w:pPr>
        <w:pStyle w:val="ListParagraph"/>
        <w:widowControl w:val="0"/>
        <w:numPr>
          <w:ilvl w:val="1"/>
          <w:numId w:val="36"/>
        </w:numPr>
        <w:autoSpaceDE w:val="0"/>
        <w:autoSpaceDN w:val="0"/>
        <w:adjustRightInd w:val="0"/>
        <w:spacing w:after="0" w:line="360" w:lineRule="auto"/>
        <w:jc w:val="both"/>
        <w:rPr>
          <w:rFonts w:ascii="Times New Roman" w:hAnsi="Times New Roman"/>
          <w:color w:val="3333FF"/>
        </w:rPr>
      </w:pPr>
      <w:r w:rsidRPr="004B098A">
        <w:rPr>
          <w:rFonts w:ascii="Times New Roman" w:hAnsi="Times New Roman"/>
          <w:color w:val="3333FF"/>
        </w:rPr>
        <w:t>has</w:t>
      </w:r>
      <w:r w:rsidRPr="004B098A">
        <w:rPr>
          <w:rFonts w:ascii="Times New Roman" w:hAnsi="Times New Roman"/>
          <w:color w:val="3333FF"/>
          <w:spacing w:val="-3"/>
        </w:rPr>
        <w:t xml:space="preserve"> </w:t>
      </w:r>
      <w:r w:rsidRPr="004B098A">
        <w:rPr>
          <w:rFonts w:ascii="Times New Roman" w:hAnsi="Times New Roman"/>
          <w:color w:val="3333FF"/>
        </w:rPr>
        <w:t>contravened</w:t>
      </w:r>
      <w:r w:rsidRPr="004B098A">
        <w:rPr>
          <w:rFonts w:ascii="Times New Roman" w:hAnsi="Times New Roman"/>
          <w:color w:val="3333FF"/>
          <w:spacing w:val="-3"/>
        </w:rPr>
        <w:t xml:space="preserve"> </w:t>
      </w:r>
      <w:r w:rsidRPr="004B098A">
        <w:rPr>
          <w:rFonts w:ascii="Times New Roman" w:hAnsi="Times New Roman"/>
          <w:color w:val="3333FF"/>
        </w:rPr>
        <w:t>this</w:t>
      </w:r>
      <w:r w:rsidRPr="004B098A">
        <w:rPr>
          <w:rFonts w:ascii="Times New Roman" w:hAnsi="Times New Roman"/>
          <w:color w:val="3333FF"/>
          <w:spacing w:val="-3"/>
        </w:rPr>
        <w:t xml:space="preserve"> </w:t>
      </w:r>
      <w:r w:rsidRPr="004B098A">
        <w:rPr>
          <w:rFonts w:ascii="Times New Roman" w:hAnsi="Times New Roman"/>
          <w:color w:val="3333FF"/>
        </w:rPr>
        <w:t>Act;</w:t>
      </w:r>
      <w:r w:rsidRPr="004B098A">
        <w:rPr>
          <w:rFonts w:ascii="Times New Roman" w:hAnsi="Times New Roman"/>
          <w:color w:val="3333FF"/>
          <w:spacing w:val="-3"/>
        </w:rPr>
        <w:t xml:space="preserve"> </w:t>
      </w:r>
      <w:r w:rsidRPr="004B098A">
        <w:rPr>
          <w:rFonts w:ascii="Times New Roman" w:hAnsi="Times New Roman"/>
          <w:color w:val="3333FF"/>
        </w:rPr>
        <w:t>or</w:t>
      </w:r>
    </w:p>
    <w:p w14:paraId="6C2F8548" w14:textId="77777777" w:rsidR="00C1636E" w:rsidRPr="004B098A" w:rsidRDefault="00C1636E" w:rsidP="00C1636E">
      <w:pPr>
        <w:pStyle w:val="ListParagraph"/>
        <w:widowControl w:val="0"/>
        <w:numPr>
          <w:ilvl w:val="1"/>
          <w:numId w:val="36"/>
        </w:numPr>
        <w:autoSpaceDE w:val="0"/>
        <w:autoSpaceDN w:val="0"/>
        <w:adjustRightInd w:val="0"/>
        <w:spacing w:after="0" w:line="360" w:lineRule="auto"/>
        <w:ind w:right="757"/>
        <w:jc w:val="both"/>
        <w:rPr>
          <w:rFonts w:ascii="Times New Roman" w:hAnsi="Times New Roman"/>
          <w:color w:val="3333FF"/>
        </w:rPr>
      </w:pPr>
      <w:proofErr w:type="gramStart"/>
      <w:r w:rsidRPr="004B098A">
        <w:rPr>
          <w:rFonts w:ascii="Times New Roman" w:hAnsi="Times New Roman"/>
          <w:color w:val="3333FF"/>
        </w:rPr>
        <w:t>has</w:t>
      </w:r>
      <w:proofErr w:type="gramEnd"/>
      <w:r w:rsidRPr="004B098A">
        <w:rPr>
          <w:rFonts w:ascii="Times New Roman" w:hAnsi="Times New Roman"/>
          <w:color w:val="3333FF"/>
        </w:rPr>
        <w:t xml:space="preserve"> contravened a condition of an environmental clearance certificate.</w:t>
      </w:r>
    </w:p>
    <w:p w14:paraId="761904F4" w14:textId="77777777" w:rsidR="00C1636E" w:rsidRPr="004B098A" w:rsidRDefault="00C1636E" w:rsidP="00C1636E">
      <w:pPr>
        <w:pStyle w:val="ListParagraph"/>
        <w:widowControl w:val="0"/>
        <w:numPr>
          <w:ilvl w:val="0"/>
          <w:numId w:val="36"/>
        </w:numPr>
        <w:autoSpaceDE w:val="0"/>
        <w:autoSpaceDN w:val="0"/>
        <w:adjustRightInd w:val="0"/>
        <w:spacing w:after="0" w:line="360" w:lineRule="auto"/>
        <w:ind w:right="757"/>
        <w:jc w:val="both"/>
        <w:rPr>
          <w:rFonts w:ascii="Times New Roman" w:hAnsi="Times New Roman"/>
          <w:color w:val="3333FF"/>
        </w:rPr>
      </w:pPr>
      <w:r w:rsidRPr="004B098A">
        <w:rPr>
          <w:rFonts w:ascii="Times New Roman" w:hAnsi="Times New Roman"/>
          <w:color w:val="3333FF"/>
        </w:rPr>
        <w:t>A</w:t>
      </w:r>
      <w:r w:rsidRPr="004B098A">
        <w:rPr>
          <w:rFonts w:ascii="Times New Roman" w:hAnsi="Times New Roman"/>
          <w:color w:val="3333FF"/>
          <w:spacing w:val="-2"/>
        </w:rPr>
        <w:t xml:space="preserve"> </w:t>
      </w:r>
      <w:r w:rsidRPr="004B098A">
        <w:rPr>
          <w:rFonts w:ascii="Times New Roman" w:hAnsi="Times New Roman"/>
          <w:color w:val="3333FF"/>
        </w:rPr>
        <w:t>compliance</w:t>
      </w:r>
      <w:r w:rsidRPr="004B098A">
        <w:rPr>
          <w:rFonts w:ascii="Times New Roman" w:hAnsi="Times New Roman"/>
          <w:color w:val="3333FF"/>
          <w:spacing w:val="-2"/>
        </w:rPr>
        <w:t xml:space="preserve"> </w:t>
      </w:r>
      <w:r w:rsidRPr="004B098A">
        <w:rPr>
          <w:rFonts w:ascii="Times New Roman" w:hAnsi="Times New Roman"/>
          <w:color w:val="3333FF"/>
        </w:rPr>
        <w:t>order</w:t>
      </w:r>
      <w:r w:rsidRPr="004B098A">
        <w:rPr>
          <w:rFonts w:ascii="Times New Roman" w:hAnsi="Times New Roman"/>
          <w:color w:val="3333FF"/>
          <w:spacing w:val="-2"/>
        </w:rPr>
        <w:t xml:space="preserve"> </w:t>
      </w:r>
      <w:r w:rsidRPr="004B098A">
        <w:rPr>
          <w:rFonts w:ascii="Times New Roman" w:hAnsi="Times New Roman"/>
          <w:color w:val="3333FF"/>
        </w:rPr>
        <w:t>must</w:t>
      </w:r>
      <w:r w:rsidRPr="004B098A">
        <w:rPr>
          <w:rFonts w:ascii="Times New Roman" w:hAnsi="Times New Roman"/>
          <w:color w:val="3333FF"/>
          <w:spacing w:val="-2"/>
        </w:rPr>
        <w:t xml:space="preserve"> </w:t>
      </w:r>
      <w:r w:rsidRPr="004B098A">
        <w:rPr>
          <w:rFonts w:ascii="Times New Roman" w:hAnsi="Times New Roman"/>
          <w:color w:val="3333FF"/>
        </w:rPr>
        <w:t>set</w:t>
      </w:r>
      <w:r w:rsidRPr="004B098A">
        <w:rPr>
          <w:rFonts w:ascii="Times New Roman" w:hAnsi="Times New Roman"/>
          <w:color w:val="3333FF"/>
          <w:spacing w:val="-2"/>
        </w:rPr>
        <w:t xml:space="preserve"> </w:t>
      </w:r>
      <w:r w:rsidRPr="004B098A">
        <w:rPr>
          <w:rFonts w:ascii="Times New Roman" w:hAnsi="Times New Roman"/>
          <w:color w:val="3333FF"/>
        </w:rPr>
        <w:t>out</w:t>
      </w:r>
      <w:r w:rsidRPr="004B098A">
        <w:rPr>
          <w:rFonts w:ascii="Times New Roman" w:hAnsi="Times New Roman"/>
          <w:color w:val="3333FF"/>
          <w:spacing w:val="-2"/>
        </w:rPr>
        <w:t xml:space="preserve"> </w:t>
      </w:r>
      <w:r w:rsidRPr="004B098A">
        <w:rPr>
          <w:rFonts w:ascii="Times New Roman" w:hAnsi="Times New Roman"/>
          <w:color w:val="3333FF"/>
        </w:rPr>
        <w:t>-</w:t>
      </w:r>
    </w:p>
    <w:p w14:paraId="38DFF0C3" w14:textId="77777777" w:rsidR="00C1636E" w:rsidRPr="004B098A" w:rsidRDefault="00C1636E" w:rsidP="00C1636E">
      <w:pPr>
        <w:pStyle w:val="ListParagraph"/>
        <w:widowControl w:val="0"/>
        <w:numPr>
          <w:ilvl w:val="1"/>
          <w:numId w:val="36"/>
        </w:numPr>
        <w:autoSpaceDE w:val="0"/>
        <w:autoSpaceDN w:val="0"/>
        <w:adjustRightInd w:val="0"/>
        <w:spacing w:before="10" w:after="0" w:line="360" w:lineRule="auto"/>
        <w:jc w:val="both"/>
        <w:rPr>
          <w:rFonts w:ascii="Times New Roman" w:hAnsi="Times New Roman"/>
          <w:color w:val="3333FF"/>
        </w:rPr>
      </w:pPr>
      <w:r w:rsidRPr="004B098A">
        <w:rPr>
          <w:rFonts w:ascii="Times New Roman" w:hAnsi="Times New Roman"/>
          <w:color w:val="3333FF"/>
        </w:rPr>
        <w:t>the name of the person to whom the order applies;</w:t>
      </w:r>
    </w:p>
    <w:p w14:paraId="022446E1" w14:textId="77777777" w:rsidR="00C1636E" w:rsidRPr="004B098A" w:rsidRDefault="00C1636E" w:rsidP="00C1636E">
      <w:pPr>
        <w:pStyle w:val="ListParagraph"/>
        <w:widowControl w:val="0"/>
        <w:numPr>
          <w:ilvl w:val="1"/>
          <w:numId w:val="36"/>
        </w:numPr>
        <w:autoSpaceDE w:val="0"/>
        <w:autoSpaceDN w:val="0"/>
        <w:adjustRightInd w:val="0"/>
        <w:spacing w:after="0" w:line="360" w:lineRule="auto"/>
        <w:ind w:right="1310"/>
        <w:jc w:val="both"/>
        <w:rPr>
          <w:rFonts w:ascii="Times New Roman" w:hAnsi="Times New Roman"/>
          <w:color w:val="3333FF"/>
        </w:rPr>
      </w:pPr>
      <w:r w:rsidRPr="004B098A">
        <w:rPr>
          <w:rFonts w:ascii="Times New Roman" w:hAnsi="Times New Roman"/>
          <w:color w:val="3333FF"/>
        </w:rPr>
        <w:t xml:space="preserve">the provision or condition which has been contravened; </w:t>
      </w:r>
    </w:p>
    <w:p w14:paraId="44BFD7A4" w14:textId="77777777" w:rsidR="00C1636E" w:rsidRPr="004B098A" w:rsidRDefault="00C1636E" w:rsidP="00C1636E">
      <w:pPr>
        <w:pStyle w:val="ListParagraph"/>
        <w:widowControl w:val="0"/>
        <w:numPr>
          <w:ilvl w:val="1"/>
          <w:numId w:val="36"/>
        </w:numPr>
        <w:autoSpaceDE w:val="0"/>
        <w:autoSpaceDN w:val="0"/>
        <w:adjustRightInd w:val="0"/>
        <w:spacing w:after="0" w:line="360" w:lineRule="auto"/>
        <w:ind w:right="2039"/>
        <w:jc w:val="both"/>
        <w:rPr>
          <w:rFonts w:ascii="Times New Roman" w:hAnsi="Times New Roman"/>
          <w:color w:val="3333FF"/>
        </w:rPr>
      </w:pPr>
      <w:r w:rsidRPr="004B098A">
        <w:rPr>
          <w:rFonts w:ascii="Times New Roman" w:hAnsi="Times New Roman"/>
          <w:color w:val="3333FF"/>
        </w:rPr>
        <w:t>details of the nature and extent of the contravention;</w:t>
      </w:r>
    </w:p>
    <w:p w14:paraId="0EC08760" w14:textId="77777777" w:rsidR="00C1636E" w:rsidRPr="004B098A" w:rsidRDefault="00C1636E" w:rsidP="00C1636E">
      <w:pPr>
        <w:pStyle w:val="ListParagraph"/>
        <w:widowControl w:val="0"/>
        <w:numPr>
          <w:ilvl w:val="1"/>
          <w:numId w:val="36"/>
        </w:numPr>
        <w:tabs>
          <w:tab w:val="left" w:pos="1843"/>
        </w:tabs>
        <w:autoSpaceDE w:val="0"/>
        <w:autoSpaceDN w:val="0"/>
        <w:adjustRightInd w:val="0"/>
        <w:spacing w:before="10" w:after="0" w:line="360" w:lineRule="auto"/>
        <w:ind w:right="399"/>
        <w:jc w:val="both"/>
        <w:rPr>
          <w:rFonts w:ascii="Times New Roman" w:hAnsi="Times New Roman"/>
          <w:color w:val="3333FF"/>
          <w:sz w:val="20"/>
          <w:szCs w:val="20"/>
        </w:rPr>
      </w:pPr>
      <w:r w:rsidRPr="004B098A">
        <w:rPr>
          <w:rFonts w:ascii="Times New Roman" w:hAnsi="Times New Roman"/>
          <w:color w:val="3333FF"/>
        </w:rPr>
        <w:t>any</w:t>
      </w:r>
      <w:r w:rsidRPr="004B098A">
        <w:rPr>
          <w:rFonts w:ascii="Times New Roman" w:hAnsi="Times New Roman"/>
          <w:color w:val="3333FF"/>
          <w:spacing w:val="11"/>
        </w:rPr>
        <w:t xml:space="preserve"> </w:t>
      </w:r>
      <w:r w:rsidRPr="004B098A">
        <w:rPr>
          <w:rFonts w:ascii="Times New Roman" w:hAnsi="Times New Roman"/>
          <w:color w:val="3333FF"/>
        </w:rPr>
        <w:t>steps</w:t>
      </w:r>
      <w:r w:rsidRPr="004B098A">
        <w:rPr>
          <w:rFonts w:ascii="Times New Roman" w:hAnsi="Times New Roman"/>
          <w:color w:val="3333FF"/>
          <w:spacing w:val="11"/>
        </w:rPr>
        <w:t xml:space="preserve"> </w:t>
      </w:r>
      <w:r w:rsidRPr="004B098A">
        <w:rPr>
          <w:rFonts w:ascii="Times New Roman" w:hAnsi="Times New Roman"/>
          <w:color w:val="3333FF"/>
        </w:rPr>
        <w:t>that</w:t>
      </w:r>
      <w:r w:rsidRPr="004B098A">
        <w:rPr>
          <w:rFonts w:ascii="Times New Roman" w:hAnsi="Times New Roman"/>
          <w:color w:val="3333FF"/>
          <w:spacing w:val="11"/>
        </w:rPr>
        <w:t xml:space="preserve"> </w:t>
      </w:r>
      <w:r w:rsidRPr="004B098A">
        <w:rPr>
          <w:rFonts w:ascii="Times New Roman" w:hAnsi="Times New Roman"/>
          <w:color w:val="3333FF"/>
        </w:rPr>
        <w:t>are</w:t>
      </w:r>
      <w:r w:rsidRPr="004B098A">
        <w:rPr>
          <w:rFonts w:ascii="Times New Roman" w:hAnsi="Times New Roman"/>
          <w:color w:val="3333FF"/>
          <w:spacing w:val="11"/>
        </w:rPr>
        <w:t xml:space="preserve"> </w:t>
      </w:r>
      <w:r w:rsidRPr="004B098A">
        <w:rPr>
          <w:rFonts w:ascii="Times New Roman" w:hAnsi="Times New Roman"/>
          <w:color w:val="3333FF"/>
        </w:rPr>
        <w:t>required</w:t>
      </w:r>
      <w:r w:rsidRPr="004B098A">
        <w:rPr>
          <w:rFonts w:ascii="Times New Roman" w:hAnsi="Times New Roman"/>
          <w:color w:val="3333FF"/>
          <w:spacing w:val="11"/>
        </w:rPr>
        <w:t xml:space="preserve"> </w:t>
      </w:r>
      <w:r w:rsidRPr="004B098A">
        <w:rPr>
          <w:rFonts w:ascii="Times New Roman" w:hAnsi="Times New Roman"/>
          <w:color w:val="3333FF"/>
        </w:rPr>
        <w:t>to</w:t>
      </w:r>
      <w:r w:rsidRPr="004B098A">
        <w:rPr>
          <w:rFonts w:ascii="Times New Roman" w:hAnsi="Times New Roman"/>
          <w:color w:val="3333FF"/>
          <w:spacing w:val="11"/>
        </w:rPr>
        <w:t xml:space="preserve"> </w:t>
      </w:r>
      <w:r w:rsidRPr="004B098A">
        <w:rPr>
          <w:rFonts w:ascii="Times New Roman" w:hAnsi="Times New Roman"/>
          <w:color w:val="3333FF"/>
        </w:rPr>
        <w:t>be</w:t>
      </w:r>
      <w:r w:rsidRPr="004B098A">
        <w:rPr>
          <w:rFonts w:ascii="Times New Roman" w:hAnsi="Times New Roman"/>
          <w:color w:val="3333FF"/>
          <w:spacing w:val="11"/>
        </w:rPr>
        <w:t xml:space="preserve"> </w:t>
      </w:r>
      <w:r w:rsidRPr="004B098A">
        <w:rPr>
          <w:rFonts w:ascii="Times New Roman" w:hAnsi="Times New Roman"/>
          <w:color w:val="3333FF"/>
        </w:rPr>
        <w:t>taken</w:t>
      </w:r>
      <w:r w:rsidRPr="004B098A">
        <w:rPr>
          <w:rFonts w:ascii="Times New Roman" w:hAnsi="Times New Roman"/>
          <w:color w:val="3333FF"/>
          <w:spacing w:val="11"/>
        </w:rPr>
        <w:t xml:space="preserve"> </w:t>
      </w:r>
      <w:r w:rsidRPr="004B098A">
        <w:rPr>
          <w:rFonts w:ascii="Times New Roman" w:hAnsi="Times New Roman"/>
          <w:color w:val="3333FF"/>
        </w:rPr>
        <w:t>and</w:t>
      </w:r>
      <w:r w:rsidRPr="004B098A">
        <w:rPr>
          <w:rFonts w:ascii="Times New Roman" w:hAnsi="Times New Roman"/>
          <w:color w:val="3333FF"/>
          <w:spacing w:val="11"/>
        </w:rPr>
        <w:t xml:space="preserve"> </w:t>
      </w:r>
      <w:r w:rsidRPr="004B098A">
        <w:rPr>
          <w:rFonts w:ascii="Times New Roman" w:hAnsi="Times New Roman"/>
          <w:color w:val="3333FF"/>
        </w:rPr>
        <w:t>the</w:t>
      </w:r>
      <w:r w:rsidRPr="004B098A">
        <w:rPr>
          <w:rFonts w:ascii="Times New Roman" w:hAnsi="Times New Roman"/>
          <w:color w:val="3333FF"/>
          <w:spacing w:val="11"/>
        </w:rPr>
        <w:t xml:space="preserve"> </w:t>
      </w:r>
      <w:r w:rsidRPr="004B098A">
        <w:rPr>
          <w:rFonts w:ascii="Times New Roman" w:hAnsi="Times New Roman"/>
          <w:color w:val="3333FF"/>
        </w:rPr>
        <w:t>period</w:t>
      </w:r>
      <w:r w:rsidRPr="004B098A">
        <w:rPr>
          <w:rFonts w:ascii="Times New Roman" w:hAnsi="Times New Roman"/>
          <w:color w:val="3333FF"/>
          <w:spacing w:val="11"/>
        </w:rPr>
        <w:t xml:space="preserve"> </w:t>
      </w:r>
      <w:r w:rsidRPr="004B098A">
        <w:rPr>
          <w:rFonts w:ascii="Times New Roman" w:hAnsi="Times New Roman"/>
          <w:color w:val="3333FF"/>
        </w:rPr>
        <w:t>within</w:t>
      </w:r>
      <w:r w:rsidRPr="004B098A">
        <w:rPr>
          <w:rFonts w:ascii="Times New Roman" w:hAnsi="Times New Roman"/>
          <w:color w:val="3333FF"/>
          <w:spacing w:val="11"/>
        </w:rPr>
        <w:t xml:space="preserve"> </w:t>
      </w:r>
      <w:r w:rsidRPr="004B098A">
        <w:rPr>
          <w:rFonts w:ascii="Times New Roman" w:hAnsi="Times New Roman"/>
          <w:color w:val="3333FF"/>
        </w:rPr>
        <w:t>which</w:t>
      </w:r>
      <w:r w:rsidRPr="004B098A">
        <w:rPr>
          <w:rFonts w:ascii="Times New Roman" w:hAnsi="Times New Roman"/>
          <w:color w:val="3333FF"/>
          <w:spacing w:val="11"/>
        </w:rPr>
        <w:t xml:space="preserve"> </w:t>
      </w:r>
      <w:r w:rsidRPr="004B098A">
        <w:rPr>
          <w:rFonts w:ascii="Times New Roman" w:hAnsi="Times New Roman"/>
          <w:color w:val="3333FF"/>
        </w:rPr>
        <w:t>those steps must be taken; and</w:t>
      </w:r>
    </w:p>
    <w:p w14:paraId="0B161B5C" w14:textId="77777777" w:rsidR="00C1636E" w:rsidRPr="004B098A" w:rsidRDefault="00C1636E" w:rsidP="00C1636E">
      <w:pPr>
        <w:pStyle w:val="ListParagraph"/>
        <w:widowControl w:val="0"/>
        <w:numPr>
          <w:ilvl w:val="1"/>
          <w:numId w:val="36"/>
        </w:numPr>
        <w:tabs>
          <w:tab w:val="left" w:pos="1843"/>
        </w:tabs>
        <w:autoSpaceDE w:val="0"/>
        <w:autoSpaceDN w:val="0"/>
        <w:adjustRightInd w:val="0"/>
        <w:spacing w:after="0" w:line="360" w:lineRule="auto"/>
        <w:ind w:right="401"/>
        <w:jc w:val="both"/>
        <w:rPr>
          <w:rFonts w:ascii="Times New Roman" w:hAnsi="Times New Roman"/>
          <w:color w:val="3333FF"/>
        </w:rPr>
      </w:pPr>
      <w:r w:rsidRPr="004B098A">
        <w:rPr>
          <w:rFonts w:ascii="Times New Roman" w:hAnsi="Times New Roman"/>
          <w:color w:val="3333FF"/>
        </w:rPr>
        <w:t>any penalty that may be imposed in terms of this Act if those steps are not taken;</w:t>
      </w:r>
    </w:p>
    <w:p w14:paraId="6A2455B6" w14:textId="77777777" w:rsidR="00C1636E" w:rsidRPr="004B098A" w:rsidRDefault="00C1636E" w:rsidP="00C1636E">
      <w:pPr>
        <w:pStyle w:val="ListParagraph"/>
        <w:widowControl w:val="0"/>
        <w:numPr>
          <w:ilvl w:val="1"/>
          <w:numId w:val="36"/>
        </w:numPr>
        <w:tabs>
          <w:tab w:val="left" w:pos="1843"/>
        </w:tabs>
        <w:autoSpaceDE w:val="0"/>
        <w:autoSpaceDN w:val="0"/>
        <w:adjustRightInd w:val="0"/>
        <w:spacing w:after="0" w:line="360" w:lineRule="auto"/>
        <w:ind w:right="401"/>
        <w:jc w:val="both"/>
        <w:rPr>
          <w:rFonts w:ascii="Times New Roman" w:hAnsi="Times New Roman"/>
          <w:color w:val="3333FF"/>
        </w:rPr>
      </w:pPr>
      <w:r w:rsidRPr="004B098A">
        <w:rPr>
          <w:rFonts w:ascii="Times New Roman" w:hAnsi="Times New Roman"/>
          <w:color w:val="3333FF"/>
        </w:rPr>
        <w:t>the</w:t>
      </w:r>
      <w:r w:rsidRPr="004B098A">
        <w:rPr>
          <w:rFonts w:ascii="Times New Roman" w:hAnsi="Times New Roman"/>
          <w:color w:val="3333FF"/>
          <w:spacing w:val="26"/>
        </w:rPr>
        <w:t xml:space="preserve"> </w:t>
      </w:r>
      <w:r w:rsidRPr="004B098A">
        <w:rPr>
          <w:rFonts w:ascii="Times New Roman" w:hAnsi="Times New Roman"/>
          <w:color w:val="3333FF"/>
        </w:rPr>
        <w:t>procedure</w:t>
      </w:r>
      <w:r w:rsidRPr="004B098A">
        <w:rPr>
          <w:rFonts w:ascii="Times New Roman" w:hAnsi="Times New Roman"/>
          <w:color w:val="3333FF"/>
          <w:spacing w:val="26"/>
        </w:rPr>
        <w:t xml:space="preserve"> </w:t>
      </w:r>
      <w:r w:rsidRPr="004B098A">
        <w:rPr>
          <w:rFonts w:ascii="Times New Roman" w:hAnsi="Times New Roman"/>
          <w:color w:val="3333FF"/>
        </w:rPr>
        <w:t>to</w:t>
      </w:r>
      <w:r w:rsidRPr="004B098A">
        <w:rPr>
          <w:rFonts w:ascii="Times New Roman" w:hAnsi="Times New Roman"/>
          <w:color w:val="3333FF"/>
          <w:spacing w:val="26"/>
        </w:rPr>
        <w:t xml:space="preserve"> </w:t>
      </w:r>
      <w:r w:rsidRPr="004B098A">
        <w:rPr>
          <w:rFonts w:ascii="Times New Roman" w:hAnsi="Times New Roman"/>
          <w:color w:val="3333FF"/>
        </w:rPr>
        <w:t>be</w:t>
      </w:r>
      <w:r w:rsidRPr="004B098A">
        <w:rPr>
          <w:rFonts w:ascii="Times New Roman" w:hAnsi="Times New Roman"/>
          <w:color w:val="3333FF"/>
          <w:spacing w:val="26"/>
        </w:rPr>
        <w:t xml:space="preserve"> </w:t>
      </w:r>
      <w:r w:rsidRPr="004B098A">
        <w:rPr>
          <w:rFonts w:ascii="Times New Roman" w:hAnsi="Times New Roman"/>
          <w:color w:val="3333FF"/>
        </w:rPr>
        <w:t>followed</w:t>
      </w:r>
      <w:r w:rsidRPr="004B098A">
        <w:rPr>
          <w:rFonts w:ascii="Times New Roman" w:hAnsi="Times New Roman"/>
          <w:color w:val="3333FF"/>
          <w:spacing w:val="26"/>
        </w:rPr>
        <w:t xml:space="preserve"> </w:t>
      </w:r>
      <w:r w:rsidRPr="004B098A">
        <w:rPr>
          <w:rFonts w:ascii="Times New Roman" w:hAnsi="Times New Roman"/>
          <w:color w:val="3333FF"/>
        </w:rPr>
        <w:t>in</w:t>
      </w:r>
      <w:r w:rsidRPr="004B098A">
        <w:rPr>
          <w:rFonts w:ascii="Times New Roman" w:hAnsi="Times New Roman"/>
          <w:color w:val="3333FF"/>
          <w:spacing w:val="26"/>
        </w:rPr>
        <w:t xml:space="preserve"> </w:t>
      </w:r>
      <w:r w:rsidRPr="004B098A">
        <w:rPr>
          <w:rFonts w:ascii="Times New Roman" w:hAnsi="Times New Roman"/>
          <w:color w:val="3333FF"/>
        </w:rPr>
        <w:t>lodging</w:t>
      </w:r>
      <w:r w:rsidRPr="004B098A">
        <w:rPr>
          <w:rFonts w:ascii="Times New Roman" w:hAnsi="Times New Roman"/>
          <w:color w:val="3333FF"/>
          <w:spacing w:val="26"/>
        </w:rPr>
        <w:t xml:space="preserve"> </w:t>
      </w:r>
      <w:r w:rsidRPr="004B098A">
        <w:rPr>
          <w:rFonts w:ascii="Times New Roman" w:hAnsi="Times New Roman"/>
          <w:color w:val="3333FF"/>
        </w:rPr>
        <w:t>an</w:t>
      </w:r>
      <w:r w:rsidRPr="004B098A">
        <w:rPr>
          <w:rFonts w:ascii="Times New Roman" w:hAnsi="Times New Roman"/>
          <w:color w:val="3333FF"/>
          <w:spacing w:val="26"/>
        </w:rPr>
        <w:t xml:space="preserve"> </w:t>
      </w:r>
      <w:r w:rsidRPr="004B098A">
        <w:rPr>
          <w:rFonts w:ascii="Times New Roman" w:hAnsi="Times New Roman"/>
          <w:color w:val="3333FF"/>
        </w:rPr>
        <w:t>objection</w:t>
      </w:r>
      <w:r w:rsidRPr="004B098A">
        <w:rPr>
          <w:rFonts w:ascii="Times New Roman" w:hAnsi="Times New Roman"/>
          <w:color w:val="3333FF"/>
          <w:spacing w:val="26"/>
        </w:rPr>
        <w:t xml:space="preserve"> </w:t>
      </w:r>
      <w:r w:rsidRPr="004B098A">
        <w:rPr>
          <w:rFonts w:ascii="Times New Roman" w:hAnsi="Times New Roman"/>
          <w:color w:val="3333FF"/>
        </w:rPr>
        <w:t>to</w:t>
      </w:r>
      <w:r w:rsidRPr="004B098A">
        <w:rPr>
          <w:rFonts w:ascii="Times New Roman" w:hAnsi="Times New Roman"/>
          <w:color w:val="3333FF"/>
          <w:spacing w:val="26"/>
        </w:rPr>
        <w:t xml:space="preserve"> </w:t>
      </w:r>
      <w:r w:rsidRPr="004B098A">
        <w:rPr>
          <w:rFonts w:ascii="Times New Roman" w:hAnsi="Times New Roman"/>
          <w:color w:val="3333FF"/>
        </w:rPr>
        <w:t>the</w:t>
      </w:r>
      <w:r w:rsidRPr="004B098A">
        <w:rPr>
          <w:rFonts w:ascii="Times New Roman" w:hAnsi="Times New Roman"/>
          <w:color w:val="3333FF"/>
          <w:spacing w:val="26"/>
        </w:rPr>
        <w:t xml:space="preserve"> </w:t>
      </w:r>
      <w:r w:rsidRPr="004B098A">
        <w:rPr>
          <w:rFonts w:ascii="Times New Roman" w:hAnsi="Times New Roman"/>
          <w:color w:val="3333FF"/>
        </w:rPr>
        <w:t>compliance order with the Minister; and</w:t>
      </w:r>
    </w:p>
    <w:p w14:paraId="0EF9174A" w14:textId="77777777" w:rsidR="00C1636E" w:rsidRPr="004B098A" w:rsidRDefault="00C1636E" w:rsidP="00C1636E">
      <w:pPr>
        <w:pStyle w:val="ListParagraph"/>
        <w:widowControl w:val="0"/>
        <w:numPr>
          <w:ilvl w:val="1"/>
          <w:numId w:val="36"/>
        </w:numPr>
        <w:autoSpaceDE w:val="0"/>
        <w:autoSpaceDN w:val="0"/>
        <w:adjustRightInd w:val="0"/>
        <w:spacing w:after="0" w:line="360" w:lineRule="auto"/>
        <w:jc w:val="both"/>
        <w:rPr>
          <w:rFonts w:ascii="Times New Roman" w:hAnsi="Times New Roman"/>
          <w:color w:val="3333FF"/>
        </w:rPr>
      </w:pPr>
      <w:proofErr w:type="gramStart"/>
      <w:r w:rsidRPr="004B098A">
        <w:rPr>
          <w:rFonts w:ascii="Times New Roman" w:hAnsi="Times New Roman"/>
          <w:color w:val="3333FF"/>
        </w:rPr>
        <w:t>any</w:t>
      </w:r>
      <w:proofErr w:type="gramEnd"/>
      <w:r w:rsidRPr="004B098A">
        <w:rPr>
          <w:rFonts w:ascii="Times New Roman" w:hAnsi="Times New Roman"/>
          <w:color w:val="3333FF"/>
          <w:spacing w:val="-4"/>
        </w:rPr>
        <w:t xml:space="preserve"> </w:t>
      </w:r>
      <w:r w:rsidRPr="004B098A">
        <w:rPr>
          <w:rFonts w:ascii="Times New Roman" w:hAnsi="Times New Roman"/>
          <w:color w:val="3333FF"/>
        </w:rPr>
        <w:t>other</w:t>
      </w:r>
      <w:r w:rsidRPr="004B098A">
        <w:rPr>
          <w:rFonts w:ascii="Times New Roman" w:hAnsi="Times New Roman"/>
          <w:color w:val="3333FF"/>
          <w:spacing w:val="-4"/>
        </w:rPr>
        <w:t xml:space="preserve"> </w:t>
      </w:r>
      <w:r w:rsidRPr="004B098A">
        <w:rPr>
          <w:rFonts w:ascii="Times New Roman" w:hAnsi="Times New Roman"/>
          <w:color w:val="3333FF"/>
        </w:rPr>
        <w:t>prescribed</w:t>
      </w:r>
      <w:r w:rsidRPr="004B098A">
        <w:rPr>
          <w:rFonts w:ascii="Times New Roman" w:hAnsi="Times New Roman"/>
          <w:color w:val="3333FF"/>
          <w:spacing w:val="-4"/>
        </w:rPr>
        <w:t xml:space="preserve"> </w:t>
      </w:r>
      <w:r w:rsidRPr="004B098A">
        <w:rPr>
          <w:rFonts w:ascii="Times New Roman" w:hAnsi="Times New Roman"/>
          <w:color w:val="3333FF"/>
        </w:rPr>
        <w:t>matter.</w:t>
      </w:r>
    </w:p>
    <w:p w14:paraId="04FF2224" w14:textId="77777777" w:rsidR="00C1636E" w:rsidRPr="004B098A" w:rsidRDefault="00C1636E" w:rsidP="00C1636E">
      <w:pPr>
        <w:pStyle w:val="ListParagraph"/>
        <w:widowControl w:val="0"/>
        <w:numPr>
          <w:ilvl w:val="0"/>
          <w:numId w:val="36"/>
        </w:numPr>
        <w:autoSpaceDE w:val="0"/>
        <w:autoSpaceDN w:val="0"/>
        <w:adjustRightInd w:val="0"/>
        <w:spacing w:after="0" w:line="360" w:lineRule="auto"/>
        <w:ind w:right="401"/>
        <w:jc w:val="both"/>
        <w:rPr>
          <w:rFonts w:ascii="Times New Roman" w:hAnsi="Times New Roman"/>
          <w:color w:val="3333FF"/>
        </w:rPr>
      </w:pPr>
      <w:r w:rsidRPr="004B098A">
        <w:rPr>
          <w:rFonts w:ascii="Times New Roman" w:hAnsi="Times New Roman"/>
          <w:color w:val="3333FF"/>
        </w:rPr>
        <w:lastRenderedPageBreak/>
        <w:t>In exceptional circumstances a compliance order may be given orally, but within</w:t>
      </w:r>
      <w:r w:rsidRPr="004B098A">
        <w:rPr>
          <w:rFonts w:ascii="Times New Roman" w:hAnsi="Times New Roman"/>
          <w:color w:val="3333FF"/>
          <w:spacing w:val="-6"/>
        </w:rPr>
        <w:t xml:space="preserve"> </w:t>
      </w:r>
      <w:r w:rsidRPr="004B098A">
        <w:rPr>
          <w:rFonts w:ascii="Times New Roman" w:hAnsi="Times New Roman"/>
          <w:color w:val="3333FF"/>
        </w:rPr>
        <w:t>a</w:t>
      </w:r>
      <w:r w:rsidRPr="004B098A">
        <w:rPr>
          <w:rFonts w:ascii="Times New Roman" w:hAnsi="Times New Roman"/>
          <w:color w:val="3333FF"/>
          <w:spacing w:val="-6"/>
        </w:rPr>
        <w:t xml:space="preserve"> </w:t>
      </w:r>
      <w:r w:rsidRPr="004B098A">
        <w:rPr>
          <w:rFonts w:ascii="Times New Roman" w:hAnsi="Times New Roman"/>
          <w:color w:val="3333FF"/>
        </w:rPr>
        <w:t>period</w:t>
      </w:r>
      <w:r w:rsidRPr="004B098A">
        <w:rPr>
          <w:rFonts w:ascii="Times New Roman" w:hAnsi="Times New Roman"/>
          <w:color w:val="3333FF"/>
          <w:spacing w:val="-6"/>
        </w:rPr>
        <w:t xml:space="preserve"> </w:t>
      </w:r>
      <w:r w:rsidRPr="004B098A">
        <w:rPr>
          <w:rFonts w:ascii="Times New Roman" w:hAnsi="Times New Roman"/>
          <w:color w:val="3333FF"/>
        </w:rPr>
        <w:t>of</w:t>
      </w:r>
      <w:r w:rsidRPr="004B098A">
        <w:rPr>
          <w:rFonts w:ascii="Times New Roman" w:hAnsi="Times New Roman"/>
          <w:color w:val="3333FF"/>
          <w:spacing w:val="-6"/>
        </w:rPr>
        <w:t xml:space="preserve"> </w:t>
      </w:r>
      <w:r w:rsidRPr="004B098A">
        <w:rPr>
          <w:rFonts w:ascii="Times New Roman" w:hAnsi="Times New Roman"/>
          <w:color w:val="3333FF"/>
        </w:rPr>
        <w:t>seven</w:t>
      </w:r>
      <w:r w:rsidRPr="004B098A">
        <w:rPr>
          <w:rFonts w:ascii="Times New Roman" w:hAnsi="Times New Roman"/>
          <w:color w:val="3333FF"/>
          <w:spacing w:val="-6"/>
        </w:rPr>
        <w:t xml:space="preserve"> </w:t>
      </w:r>
      <w:r w:rsidRPr="004B098A">
        <w:rPr>
          <w:rFonts w:ascii="Times New Roman" w:hAnsi="Times New Roman"/>
          <w:color w:val="3333FF"/>
        </w:rPr>
        <w:t>days</w:t>
      </w:r>
      <w:r w:rsidRPr="004B098A">
        <w:rPr>
          <w:rFonts w:ascii="Times New Roman" w:hAnsi="Times New Roman"/>
          <w:color w:val="3333FF"/>
          <w:spacing w:val="-6"/>
        </w:rPr>
        <w:t xml:space="preserve"> </w:t>
      </w:r>
      <w:r w:rsidRPr="004B098A">
        <w:rPr>
          <w:rFonts w:ascii="Times New Roman" w:hAnsi="Times New Roman"/>
          <w:color w:val="3333FF"/>
        </w:rPr>
        <w:t>after</w:t>
      </w:r>
      <w:r w:rsidRPr="004B098A">
        <w:rPr>
          <w:rFonts w:ascii="Times New Roman" w:hAnsi="Times New Roman"/>
          <w:color w:val="3333FF"/>
          <w:spacing w:val="-6"/>
        </w:rPr>
        <w:t xml:space="preserve"> </w:t>
      </w:r>
      <w:r w:rsidRPr="004B098A">
        <w:rPr>
          <w:rFonts w:ascii="Times New Roman" w:hAnsi="Times New Roman"/>
          <w:color w:val="3333FF"/>
        </w:rPr>
        <w:t>such</w:t>
      </w:r>
      <w:r w:rsidRPr="004B098A">
        <w:rPr>
          <w:rFonts w:ascii="Times New Roman" w:hAnsi="Times New Roman"/>
          <w:color w:val="3333FF"/>
          <w:spacing w:val="-6"/>
        </w:rPr>
        <w:t xml:space="preserve"> </w:t>
      </w:r>
      <w:r w:rsidRPr="004B098A">
        <w:rPr>
          <w:rFonts w:ascii="Times New Roman" w:hAnsi="Times New Roman"/>
          <w:color w:val="3333FF"/>
        </w:rPr>
        <w:t>order</w:t>
      </w:r>
      <w:r w:rsidRPr="004B098A">
        <w:rPr>
          <w:rFonts w:ascii="Times New Roman" w:hAnsi="Times New Roman"/>
          <w:color w:val="3333FF"/>
          <w:spacing w:val="-6"/>
        </w:rPr>
        <w:t xml:space="preserve"> </w:t>
      </w:r>
      <w:r w:rsidRPr="004B098A">
        <w:rPr>
          <w:rFonts w:ascii="Times New Roman" w:hAnsi="Times New Roman"/>
          <w:color w:val="3333FF"/>
        </w:rPr>
        <w:t>is</w:t>
      </w:r>
      <w:r w:rsidRPr="004B098A">
        <w:rPr>
          <w:rFonts w:ascii="Times New Roman" w:hAnsi="Times New Roman"/>
          <w:color w:val="3333FF"/>
          <w:spacing w:val="-6"/>
        </w:rPr>
        <w:t xml:space="preserve"> </w:t>
      </w:r>
      <w:r w:rsidRPr="004B098A">
        <w:rPr>
          <w:rFonts w:ascii="Times New Roman" w:hAnsi="Times New Roman"/>
          <w:color w:val="3333FF"/>
        </w:rPr>
        <w:t>given,</w:t>
      </w:r>
      <w:r w:rsidRPr="004B098A">
        <w:rPr>
          <w:rFonts w:ascii="Times New Roman" w:hAnsi="Times New Roman"/>
          <w:color w:val="3333FF"/>
          <w:spacing w:val="-6"/>
        </w:rPr>
        <w:t xml:space="preserve"> </w:t>
      </w:r>
      <w:r w:rsidRPr="004B098A">
        <w:rPr>
          <w:rFonts w:ascii="Times New Roman" w:hAnsi="Times New Roman"/>
          <w:color w:val="3333FF"/>
        </w:rPr>
        <w:t>a</w:t>
      </w:r>
      <w:r w:rsidRPr="004B098A">
        <w:rPr>
          <w:rFonts w:ascii="Times New Roman" w:hAnsi="Times New Roman"/>
          <w:color w:val="3333FF"/>
          <w:spacing w:val="-6"/>
        </w:rPr>
        <w:t xml:space="preserve"> </w:t>
      </w:r>
      <w:r w:rsidRPr="004B098A">
        <w:rPr>
          <w:rFonts w:ascii="Times New Roman" w:hAnsi="Times New Roman"/>
          <w:color w:val="3333FF"/>
        </w:rPr>
        <w:t>written</w:t>
      </w:r>
      <w:r w:rsidRPr="004B098A">
        <w:rPr>
          <w:rFonts w:ascii="Times New Roman" w:hAnsi="Times New Roman"/>
          <w:color w:val="3333FF"/>
          <w:spacing w:val="-6"/>
        </w:rPr>
        <w:t xml:space="preserve"> </w:t>
      </w:r>
      <w:r w:rsidRPr="004B098A">
        <w:rPr>
          <w:rFonts w:ascii="Times New Roman" w:hAnsi="Times New Roman"/>
          <w:color w:val="3333FF"/>
        </w:rPr>
        <w:t>order</w:t>
      </w:r>
      <w:r w:rsidRPr="004B098A">
        <w:rPr>
          <w:rFonts w:ascii="Times New Roman" w:hAnsi="Times New Roman"/>
          <w:color w:val="3333FF"/>
          <w:spacing w:val="-6"/>
        </w:rPr>
        <w:t xml:space="preserve"> </w:t>
      </w:r>
      <w:r w:rsidRPr="004B098A">
        <w:rPr>
          <w:rFonts w:ascii="Times New Roman" w:hAnsi="Times New Roman"/>
          <w:color w:val="3333FF"/>
        </w:rPr>
        <w:t>must</w:t>
      </w:r>
      <w:r w:rsidRPr="004B098A">
        <w:rPr>
          <w:rFonts w:ascii="Times New Roman" w:hAnsi="Times New Roman"/>
          <w:color w:val="3333FF"/>
          <w:spacing w:val="-6"/>
        </w:rPr>
        <w:t xml:space="preserve"> </w:t>
      </w:r>
      <w:r w:rsidRPr="004B098A">
        <w:rPr>
          <w:rFonts w:ascii="Times New Roman" w:hAnsi="Times New Roman"/>
          <w:color w:val="3333FF"/>
        </w:rPr>
        <w:t>be</w:t>
      </w:r>
      <w:r w:rsidRPr="004B098A">
        <w:rPr>
          <w:rFonts w:ascii="Times New Roman" w:hAnsi="Times New Roman"/>
          <w:color w:val="3333FF"/>
          <w:spacing w:val="-6"/>
        </w:rPr>
        <w:t xml:space="preserve"> </w:t>
      </w:r>
      <w:r w:rsidRPr="004B098A">
        <w:rPr>
          <w:rFonts w:ascii="Times New Roman" w:hAnsi="Times New Roman"/>
          <w:color w:val="3333FF"/>
        </w:rPr>
        <w:t>issued</w:t>
      </w:r>
      <w:r w:rsidRPr="004B098A">
        <w:rPr>
          <w:rFonts w:ascii="Times New Roman" w:hAnsi="Times New Roman"/>
          <w:color w:val="3333FF"/>
          <w:spacing w:val="-6"/>
        </w:rPr>
        <w:t xml:space="preserve"> </w:t>
      </w:r>
      <w:r w:rsidRPr="004B098A">
        <w:rPr>
          <w:rFonts w:ascii="Times New Roman" w:hAnsi="Times New Roman"/>
          <w:color w:val="3333FF"/>
        </w:rPr>
        <w:t>in accordance with subsection (3).</w:t>
      </w:r>
    </w:p>
    <w:p w14:paraId="4ACD71A8" w14:textId="77777777" w:rsidR="00C1636E" w:rsidRPr="004B098A" w:rsidRDefault="00C1636E" w:rsidP="00C1636E">
      <w:pPr>
        <w:pStyle w:val="ListParagraph"/>
        <w:widowControl w:val="0"/>
        <w:numPr>
          <w:ilvl w:val="0"/>
          <w:numId w:val="36"/>
        </w:numPr>
        <w:autoSpaceDE w:val="0"/>
        <w:autoSpaceDN w:val="0"/>
        <w:adjustRightInd w:val="0"/>
        <w:spacing w:after="0" w:line="360" w:lineRule="auto"/>
        <w:ind w:right="401"/>
        <w:jc w:val="both"/>
        <w:rPr>
          <w:rFonts w:ascii="Times New Roman" w:hAnsi="Times New Roman"/>
          <w:color w:val="3333FF"/>
        </w:rPr>
      </w:pPr>
      <w:r w:rsidRPr="004B098A">
        <w:rPr>
          <w:rFonts w:ascii="Times New Roman" w:hAnsi="Times New Roman"/>
          <w:color w:val="3333FF"/>
        </w:rPr>
        <w:t>A person who receives a compliance order must comply with that order within the time period stated in the order unless the Minister has agreed to suspend the operation of the compliance order under section 21.</w:t>
      </w:r>
    </w:p>
    <w:p w14:paraId="468E04CF" w14:textId="77777777" w:rsidR="00C1636E" w:rsidRPr="004B098A" w:rsidRDefault="00C1636E" w:rsidP="00C1636E">
      <w:pPr>
        <w:pStyle w:val="ListParagraph"/>
        <w:widowControl w:val="0"/>
        <w:numPr>
          <w:ilvl w:val="0"/>
          <w:numId w:val="36"/>
        </w:numPr>
        <w:autoSpaceDE w:val="0"/>
        <w:autoSpaceDN w:val="0"/>
        <w:adjustRightInd w:val="0"/>
        <w:spacing w:after="0" w:line="360" w:lineRule="auto"/>
        <w:ind w:right="401"/>
        <w:jc w:val="both"/>
        <w:rPr>
          <w:rFonts w:ascii="Times New Roman" w:hAnsi="Times New Roman"/>
          <w:color w:val="3333FF"/>
        </w:rPr>
      </w:pPr>
      <w:r w:rsidRPr="004B098A">
        <w:rPr>
          <w:rFonts w:ascii="Times New Roman" w:hAnsi="Times New Roman"/>
          <w:color w:val="3333FF"/>
          <w:spacing w:val="-1"/>
        </w:rPr>
        <w:t>Wher</w:t>
      </w:r>
      <w:r w:rsidRPr="004B098A">
        <w:rPr>
          <w:rFonts w:ascii="Times New Roman" w:hAnsi="Times New Roman"/>
          <w:color w:val="3333FF"/>
        </w:rPr>
        <w:t>e</w:t>
      </w:r>
      <w:r w:rsidRPr="004B098A">
        <w:rPr>
          <w:rFonts w:ascii="Times New Roman" w:hAnsi="Times New Roman"/>
          <w:color w:val="3333FF"/>
          <w:spacing w:val="-15"/>
        </w:rPr>
        <w:t xml:space="preserve"> </w:t>
      </w:r>
      <w:r w:rsidRPr="004B098A">
        <w:rPr>
          <w:rFonts w:ascii="Times New Roman" w:hAnsi="Times New Roman"/>
          <w:color w:val="3333FF"/>
        </w:rPr>
        <w:t>a</w:t>
      </w:r>
      <w:r w:rsidRPr="004B098A">
        <w:rPr>
          <w:rFonts w:ascii="Times New Roman" w:hAnsi="Times New Roman"/>
          <w:color w:val="3333FF"/>
          <w:spacing w:val="-15"/>
        </w:rPr>
        <w:t xml:space="preserve"> </w:t>
      </w:r>
      <w:r w:rsidRPr="004B098A">
        <w:rPr>
          <w:rFonts w:ascii="Times New Roman" w:hAnsi="Times New Roman"/>
          <w:color w:val="3333FF"/>
          <w:spacing w:val="-1"/>
        </w:rPr>
        <w:t>perso</w:t>
      </w:r>
      <w:r w:rsidRPr="004B098A">
        <w:rPr>
          <w:rFonts w:ascii="Times New Roman" w:hAnsi="Times New Roman"/>
          <w:color w:val="3333FF"/>
        </w:rPr>
        <w:t>n</w:t>
      </w:r>
      <w:r w:rsidRPr="004B098A">
        <w:rPr>
          <w:rFonts w:ascii="Times New Roman" w:hAnsi="Times New Roman"/>
          <w:color w:val="3333FF"/>
          <w:spacing w:val="-15"/>
        </w:rPr>
        <w:t xml:space="preserve"> </w:t>
      </w:r>
      <w:r w:rsidRPr="004B098A">
        <w:rPr>
          <w:rFonts w:ascii="Times New Roman" w:hAnsi="Times New Roman"/>
          <w:color w:val="3333FF"/>
          <w:spacing w:val="-1"/>
        </w:rPr>
        <w:t>fail</w:t>
      </w:r>
      <w:r w:rsidRPr="004B098A">
        <w:rPr>
          <w:rFonts w:ascii="Times New Roman" w:hAnsi="Times New Roman"/>
          <w:color w:val="3333FF"/>
        </w:rPr>
        <w:t>s</w:t>
      </w:r>
      <w:r w:rsidRPr="004B098A">
        <w:rPr>
          <w:rFonts w:ascii="Times New Roman" w:hAnsi="Times New Roman"/>
          <w:color w:val="3333FF"/>
          <w:spacing w:val="-15"/>
        </w:rPr>
        <w:t xml:space="preserve"> </w:t>
      </w:r>
      <w:r w:rsidRPr="004B098A">
        <w:rPr>
          <w:rFonts w:ascii="Times New Roman" w:hAnsi="Times New Roman"/>
          <w:color w:val="3333FF"/>
          <w:spacing w:val="-1"/>
        </w:rPr>
        <w:t>t</w:t>
      </w:r>
      <w:r w:rsidRPr="004B098A">
        <w:rPr>
          <w:rFonts w:ascii="Times New Roman" w:hAnsi="Times New Roman"/>
          <w:color w:val="3333FF"/>
        </w:rPr>
        <w:t>o</w:t>
      </w:r>
      <w:r w:rsidRPr="004B098A">
        <w:rPr>
          <w:rFonts w:ascii="Times New Roman" w:hAnsi="Times New Roman"/>
          <w:color w:val="3333FF"/>
          <w:spacing w:val="-15"/>
        </w:rPr>
        <w:t xml:space="preserve"> </w:t>
      </w:r>
      <w:r w:rsidRPr="004B098A">
        <w:rPr>
          <w:rFonts w:ascii="Times New Roman" w:hAnsi="Times New Roman"/>
          <w:color w:val="3333FF"/>
          <w:spacing w:val="-1"/>
        </w:rPr>
        <w:t>tak</w:t>
      </w:r>
      <w:r w:rsidRPr="004B098A">
        <w:rPr>
          <w:rFonts w:ascii="Times New Roman" w:hAnsi="Times New Roman"/>
          <w:color w:val="3333FF"/>
        </w:rPr>
        <w:t>e</w:t>
      </w:r>
      <w:r w:rsidRPr="004B098A">
        <w:rPr>
          <w:rFonts w:ascii="Times New Roman" w:hAnsi="Times New Roman"/>
          <w:color w:val="3333FF"/>
          <w:spacing w:val="-15"/>
        </w:rPr>
        <w:t xml:space="preserve"> </w:t>
      </w:r>
      <w:r w:rsidRPr="004B098A">
        <w:rPr>
          <w:rFonts w:ascii="Times New Roman" w:hAnsi="Times New Roman"/>
          <w:color w:val="3333FF"/>
          <w:spacing w:val="-1"/>
        </w:rPr>
        <w:t>an</w:t>
      </w:r>
      <w:r w:rsidRPr="004B098A">
        <w:rPr>
          <w:rFonts w:ascii="Times New Roman" w:hAnsi="Times New Roman"/>
          <w:color w:val="3333FF"/>
        </w:rPr>
        <w:t>y</w:t>
      </w:r>
      <w:r w:rsidRPr="004B098A">
        <w:rPr>
          <w:rFonts w:ascii="Times New Roman" w:hAnsi="Times New Roman"/>
          <w:color w:val="3333FF"/>
          <w:spacing w:val="-15"/>
        </w:rPr>
        <w:t xml:space="preserve"> </w:t>
      </w:r>
      <w:r w:rsidRPr="004B098A">
        <w:rPr>
          <w:rFonts w:ascii="Times New Roman" w:hAnsi="Times New Roman"/>
          <w:color w:val="3333FF"/>
          <w:spacing w:val="-1"/>
        </w:rPr>
        <w:t>measure</w:t>
      </w:r>
      <w:r w:rsidRPr="004B098A">
        <w:rPr>
          <w:rFonts w:ascii="Times New Roman" w:hAnsi="Times New Roman"/>
          <w:color w:val="3333FF"/>
        </w:rPr>
        <w:t>s</w:t>
      </w:r>
      <w:r w:rsidRPr="004B098A">
        <w:rPr>
          <w:rFonts w:ascii="Times New Roman" w:hAnsi="Times New Roman"/>
          <w:color w:val="3333FF"/>
          <w:spacing w:val="-15"/>
        </w:rPr>
        <w:t xml:space="preserve"> </w:t>
      </w:r>
      <w:r w:rsidRPr="004B098A">
        <w:rPr>
          <w:rFonts w:ascii="Times New Roman" w:hAnsi="Times New Roman"/>
          <w:color w:val="3333FF"/>
          <w:spacing w:val="-1"/>
        </w:rPr>
        <w:t>specifie</w:t>
      </w:r>
      <w:r w:rsidRPr="004B098A">
        <w:rPr>
          <w:rFonts w:ascii="Times New Roman" w:hAnsi="Times New Roman"/>
          <w:color w:val="3333FF"/>
        </w:rPr>
        <w:t>d</w:t>
      </w:r>
      <w:r w:rsidRPr="004B098A">
        <w:rPr>
          <w:rFonts w:ascii="Times New Roman" w:hAnsi="Times New Roman"/>
          <w:color w:val="3333FF"/>
          <w:spacing w:val="-15"/>
        </w:rPr>
        <w:t xml:space="preserve"> </w:t>
      </w:r>
      <w:r w:rsidRPr="004B098A">
        <w:rPr>
          <w:rFonts w:ascii="Times New Roman" w:hAnsi="Times New Roman"/>
          <w:color w:val="3333FF"/>
          <w:spacing w:val="-1"/>
        </w:rPr>
        <w:t>i</w:t>
      </w:r>
      <w:r w:rsidRPr="004B098A">
        <w:rPr>
          <w:rFonts w:ascii="Times New Roman" w:hAnsi="Times New Roman"/>
          <w:color w:val="3333FF"/>
        </w:rPr>
        <w:t>n</w:t>
      </w:r>
      <w:r w:rsidRPr="004B098A">
        <w:rPr>
          <w:rFonts w:ascii="Times New Roman" w:hAnsi="Times New Roman"/>
          <w:color w:val="3333FF"/>
          <w:spacing w:val="-15"/>
        </w:rPr>
        <w:t xml:space="preserve"> </w:t>
      </w:r>
      <w:r w:rsidRPr="004B098A">
        <w:rPr>
          <w:rFonts w:ascii="Times New Roman" w:hAnsi="Times New Roman"/>
          <w:color w:val="3333FF"/>
          <w:spacing w:val="-1"/>
        </w:rPr>
        <w:t>th</w:t>
      </w:r>
      <w:r w:rsidRPr="004B098A">
        <w:rPr>
          <w:rFonts w:ascii="Times New Roman" w:hAnsi="Times New Roman"/>
          <w:color w:val="3333FF"/>
        </w:rPr>
        <w:t>e</w:t>
      </w:r>
      <w:r w:rsidRPr="004B098A">
        <w:rPr>
          <w:rFonts w:ascii="Times New Roman" w:hAnsi="Times New Roman"/>
          <w:color w:val="3333FF"/>
          <w:spacing w:val="-15"/>
        </w:rPr>
        <w:t xml:space="preserve"> </w:t>
      </w:r>
      <w:r w:rsidRPr="004B098A">
        <w:rPr>
          <w:rFonts w:ascii="Times New Roman" w:hAnsi="Times New Roman"/>
          <w:color w:val="3333FF"/>
          <w:spacing w:val="-1"/>
        </w:rPr>
        <w:t>complianc</w:t>
      </w:r>
      <w:r w:rsidRPr="004B098A">
        <w:rPr>
          <w:rFonts w:ascii="Times New Roman" w:hAnsi="Times New Roman"/>
          <w:color w:val="3333FF"/>
        </w:rPr>
        <w:t>e</w:t>
      </w:r>
      <w:r w:rsidRPr="004B098A">
        <w:rPr>
          <w:rFonts w:ascii="Times New Roman" w:hAnsi="Times New Roman"/>
          <w:color w:val="3333FF"/>
          <w:spacing w:val="25"/>
        </w:rPr>
        <w:t xml:space="preserve"> </w:t>
      </w:r>
      <w:r w:rsidRPr="004B098A">
        <w:rPr>
          <w:rFonts w:ascii="Times New Roman" w:hAnsi="Times New Roman"/>
          <w:color w:val="3333FF"/>
          <w:spacing w:val="-1"/>
        </w:rPr>
        <w:t xml:space="preserve">order </w:t>
      </w:r>
      <w:r w:rsidRPr="004B098A">
        <w:rPr>
          <w:rFonts w:ascii="Times New Roman" w:hAnsi="Times New Roman"/>
          <w:color w:val="3333FF"/>
        </w:rPr>
        <w:t>without raising an objection an environmental officer may take the measures or cause them to be taken.</w:t>
      </w:r>
    </w:p>
    <w:p w14:paraId="515B5DAD" w14:textId="77777777" w:rsidR="00C1636E" w:rsidRPr="004B098A" w:rsidRDefault="00C1636E" w:rsidP="00C1636E">
      <w:pPr>
        <w:pStyle w:val="ListParagraph"/>
        <w:widowControl w:val="0"/>
        <w:numPr>
          <w:ilvl w:val="0"/>
          <w:numId w:val="36"/>
        </w:numPr>
        <w:autoSpaceDE w:val="0"/>
        <w:autoSpaceDN w:val="0"/>
        <w:adjustRightInd w:val="0"/>
        <w:spacing w:after="0" w:line="360" w:lineRule="auto"/>
        <w:ind w:right="401"/>
        <w:jc w:val="both"/>
        <w:rPr>
          <w:rFonts w:ascii="Times New Roman" w:hAnsi="Times New Roman"/>
          <w:color w:val="3333FF"/>
        </w:rPr>
      </w:pPr>
      <w:r w:rsidRPr="004B098A">
        <w:rPr>
          <w:rFonts w:ascii="Times New Roman" w:hAnsi="Times New Roman"/>
          <w:color w:val="3333FF"/>
        </w:rPr>
        <w:t>Any costs incurred by the environmental officer in connection with any action taken under subsection (6)</w:t>
      </w:r>
      <w:r w:rsidRPr="004B098A">
        <w:rPr>
          <w:rFonts w:ascii="Times New Roman" w:hAnsi="Times New Roman"/>
          <w:color w:val="3333FF"/>
          <w:spacing w:val="1"/>
        </w:rPr>
        <w:t xml:space="preserve"> </w:t>
      </w:r>
      <w:r w:rsidRPr="004B098A">
        <w:rPr>
          <w:rFonts w:ascii="Times New Roman" w:hAnsi="Times New Roman"/>
          <w:color w:val="3333FF"/>
        </w:rPr>
        <w:t>may</w:t>
      </w:r>
      <w:r w:rsidRPr="004B098A">
        <w:rPr>
          <w:rFonts w:ascii="Times New Roman" w:hAnsi="Times New Roman"/>
          <w:color w:val="3333FF"/>
          <w:spacing w:val="1"/>
        </w:rPr>
        <w:t xml:space="preserve"> </w:t>
      </w:r>
      <w:r w:rsidRPr="004B098A">
        <w:rPr>
          <w:rFonts w:ascii="Times New Roman" w:hAnsi="Times New Roman"/>
          <w:color w:val="3333FF"/>
        </w:rPr>
        <w:t>be</w:t>
      </w:r>
      <w:r w:rsidRPr="004B098A">
        <w:rPr>
          <w:rFonts w:ascii="Times New Roman" w:hAnsi="Times New Roman"/>
          <w:color w:val="3333FF"/>
          <w:spacing w:val="1"/>
        </w:rPr>
        <w:t xml:space="preserve"> </w:t>
      </w:r>
      <w:r w:rsidRPr="004B098A">
        <w:rPr>
          <w:rFonts w:ascii="Times New Roman" w:hAnsi="Times New Roman"/>
          <w:color w:val="3333FF"/>
        </w:rPr>
        <w:t>recovered</w:t>
      </w:r>
      <w:r w:rsidRPr="004B098A">
        <w:rPr>
          <w:rFonts w:ascii="Times New Roman" w:hAnsi="Times New Roman"/>
          <w:color w:val="3333FF"/>
          <w:spacing w:val="1"/>
        </w:rPr>
        <w:t xml:space="preserve"> </w:t>
      </w:r>
      <w:r w:rsidRPr="004B098A">
        <w:rPr>
          <w:rFonts w:ascii="Times New Roman" w:hAnsi="Times New Roman"/>
          <w:color w:val="3333FF"/>
        </w:rPr>
        <w:t>from</w:t>
      </w:r>
      <w:r w:rsidRPr="004B098A">
        <w:rPr>
          <w:rFonts w:ascii="Times New Roman" w:hAnsi="Times New Roman"/>
          <w:color w:val="3333FF"/>
          <w:spacing w:val="1"/>
        </w:rPr>
        <w:t xml:space="preserve"> </w:t>
      </w:r>
      <w:r w:rsidRPr="004B098A">
        <w:rPr>
          <w:rFonts w:ascii="Times New Roman" w:hAnsi="Times New Roman"/>
          <w:color w:val="3333FF"/>
        </w:rPr>
        <w:t>the</w:t>
      </w:r>
      <w:r w:rsidRPr="004B098A">
        <w:rPr>
          <w:rFonts w:ascii="Times New Roman" w:hAnsi="Times New Roman"/>
          <w:color w:val="3333FF"/>
          <w:spacing w:val="1"/>
        </w:rPr>
        <w:t xml:space="preserve"> </w:t>
      </w:r>
      <w:r w:rsidRPr="004B098A">
        <w:rPr>
          <w:rFonts w:ascii="Times New Roman" w:hAnsi="Times New Roman"/>
          <w:color w:val="3333FF"/>
        </w:rPr>
        <w:t>person</w:t>
      </w:r>
      <w:r w:rsidRPr="004B098A">
        <w:rPr>
          <w:rFonts w:ascii="Times New Roman" w:hAnsi="Times New Roman"/>
          <w:color w:val="3333FF"/>
          <w:spacing w:val="1"/>
        </w:rPr>
        <w:t xml:space="preserve"> </w:t>
      </w:r>
      <w:r w:rsidRPr="004B098A">
        <w:rPr>
          <w:rFonts w:ascii="Times New Roman" w:hAnsi="Times New Roman"/>
          <w:color w:val="3333FF"/>
        </w:rPr>
        <w:t>referred</w:t>
      </w:r>
      <w:r w:rsidRPr="004B098A">
        <w:rPr>
          <w:rFonts w:ascii="Times New Roman" w:hAnsi="Times New Roman"/>
          <w:color w:val="3333FF"/>
          <w:spacing w:val="1"/>
        </w:rPr>
        <w:t xml:space="preserve"> </w:t>
      </w:r>
      <w:r w:rsidRPr="004B098A">
        <w:rPr>
          <w:rFonts w:ascii="Times New Roman" w:hAnsi="Times New Roman"/>
          <w:color w:val="3333FF"/>
        </w:rPr>
        <w:t>to</w:t>
      </w:r>
      <w:r w:rsidRPr="004B098A">
        <w:rPr>
          <w:rFonts w:ascii="Times New Roman" w:hAnsi="Times New Roman"/>
          <w:color w:val="3333FF"/>
          <w:spacing w:val="1"/>
        </w:rPr>
        <w:t xml:space="preserve"> </w:t>
      </w:r>
      <w:r w:rsidRPr="004B098A">
        <w:rPr>
          <w:rFonts w:ascii="Times New Roman" w:hAnsi="Times New Roman"/>
          <w:color w:val="3333FF"/>
        </w:rPr>
        <w:t>in</w:t>
      </w:r>
      <w:r w:rsidRPr="004B098A">
        <w:rPr>
          <w:rFonts w:ascii="Times New Roman" w:hAnsi="Times New Roman"/>
          <w:color w:val="3333FF"/>
          <w:spacing w:val="1"/>
        </w:rPr>
        <w:t xml:space="preserve"> </w:t>
      </w:r>
      <w:r w:rsidRPr="004B098A">
        <w:rPr>
          <w:rFonts w:ascii="Times New Roman" w:hAnsi="Times New Roman"/>
          <w:color w:val="3333FF"/>
        </w:rPr>
        <w:t>that subsection as a debt owing to the State.</w:t>
      </w:r>
    </w:p>
    <w:p w14:paraId="3925A5F1" w14:textId="77777777" w:rsidR="00C1636E" w:rsidRPr="004B098A" w:rsidRDefault="00C1636E" w:rsidP="00C1636E">
      <w:pPr>
        <w:pStyle w:val="ListParagraph"/>
        <w:widowControl w:val="0"/>
        <w:numPr>
          <w:ilvl w:val="0"/>
          <w:numId w:val="36"/>
        </w:numPr>
        <w:autoSpaceDE w:val="0"/>
        <w:autoSpaceDN w:val="0"/>
        <w:adjustRightInd w:val="0"/>
        <w:spacing w:after="0" w:line="360" w:lineRule="auto"/>
        <w:ind w:right="401"/>
        <w:jc w:val="both"/>
        <w:rPr>
          <w:rFonts w:ascii="Times New Roman" w:hAnsi="Times New Roman"/>
          <w:color w:val="3333FF"/>
        </w:rPr>
      </w:pPr>
      <w:r w:rsidRPr="004B098A">
        <w:rPr>
          <w:rFonts w:ascii="Times New Roman" w:hAnsi="Times New Roman"/>
          <w:color w:val="3333FF"/>
        </w:rPr>
        <w:t>Any person who, without good reason, fails or refuses to comply with a compliance</w:t>
      </w:r>
      <w:r w:rsidRPr="004B098A">
        <w:rPr>
          <w:rFonts w:ascii="Times New Roman" w:hAnsi="Times New Roman"/>
          <w:color w:val="3333FF"/>
          <w:spacing w:val="-8"/>
        </w:rPr>
        <w:t xml:space="preserve"> </w:t>
      </w:r>
      <w:r w:rsidRPr="004B098A">
        <w:rPr>
          <w:rFonts w:ascii="Times New Roman" w:hAnsi="Times New Roman"/>
          <w:color w:val="3333FF"/>
        </w:rPr>
        <w:t>order</w:t>
      </w:r>
      <w:r w:rsidRPr="004B098A">
        <w:rPr>
          <w:rFonts w:ascii="Times New Roman" w:hAnsi="Times New Roman"/>
          <w:color w:val="3333FF"/>
          <w:spacing w:val="-8"/>
        </w:rPr>
        <w:t xml:space="preserve"> </w:t>
      </w:r>
      <w:r w:rsidRPr="004B098A">
        <w:rPr>
          <w:rFonts w:ascii="Times New Roman" w:hAnsi="Times New Roman"/>
          <w:color w:val="3333FF"/>
        </w:rPr>
        <w:t>commits</w:t>
      </w:r>
      <w:r w:rsidRPr="004B098A">
        <w:rPr>
          <w:rFonts w:ascii="Times New Roman" w:hAnsi="Times New Roman"/>
          <w:color w:val="3333FF"/>
          <w:spacing w:val="-8"/>
        </w:rPr>
        <w:t xml:space="preserve"> </w:t>
      </w:r>
      <w:r w:rsidRPr="004B098A">
        <w:rPr>
          <w:rFonts w:ascii="Times New Roman" w:hAnsi="Times New Roman"/>
          <w:color w:val="3333FF"/>
        </w:rPr>
        <w:t>an</w:t>
      </w:r>
      <w:r w:rsidRPr="004B098A">
        <w:rPr>
          <w:rFonts w:ascii="Times New Roman" w:hAnsi="Times New Roman"/>
          <w:color w:val="3333FF"/>
          <w:spacing w:val="-8"/>
        </w:rPr>
        <w:t xml:space="preserve"> </w:t>
      </w:r>
      <w:r w:rsidRPr="004B098A">
        <w:rPr>
          <w:rFonts w:ascii="Times New Roman" w:hAnsi="Times New Roman"/>
          <w:color w:val="3333FF"/>
        </w:rPr>
        <w:t>offence</w:t>
      </w:r>
      <w:r w:rsidRPr="004B098A">
        <w:rPr>
          <w:rFonts w:ascii="Times New Roman" w:hAnsi="Times New Roman"/>
          <w:color w:val="3333FF"/>
          <w:spacing w:val="-8"/>
        </w:rPr>
        <w:t xml:space="preserve"> </w:t>
      </w:r>
      <w:r w:rsidRPr="004B098A">
        <w:rPr>
          <w:rFonts w:ascii="Times New Roman" w:hAnsi="Times New Roman"/>
          <w:color w:val="3333FF"/>
        </w:rPr>
        <w:t>and</w:t>
      </w:r>
      <w:r w:rsidRPr="004B098A">
        <w:rPr>
          <w:rFonts w:ascii="Times New Roman" w:hAnsi="Times New Roman"/>
          <w:color w:val="3333FF"/>
          <w:spacing w:val="-8"/>
        </w:rPr>
        <w:t xml:space="preserve"> </w:t>
      </w:r>
      <w:r w:rsidRPr="004B098A">
        <w:rPr>
          <w:rFonts w:ascii="Times New Roman" w:hAnsi="Times New Roman"/>
          <w:color w:val="3333FF"/>
        </w:rPr>
        <w:t>is</w:t>
      </w:r>
      <w:r w:rsidRPr="004B098A">
        <w:rPr>
          <w:rFonts w:ascii="Times New Roman" w:hAnsi="Times New Roman"/>
          <w:color w:val="3333FF"/>
          <w:spacing w:val="-8"/>
        </w:rPr>
        <w:t xml:space="preserve"> </w:t>
      </w:r>
      <w:r w:rsidRPr="004B098A">
        <w:rPr>
          <w:rFonts w:ascii="Times New Roman" w:hAnsi="Times New Roman"/>
          <w:color w:val="3333FF"/>
        </w:rPr>
        <w:t>liable</w:t>
      </w:r>
      <w:r w:rsidRPr="004B098A">
        <w:rPr>
          <w:rFonts w:ascii="Times New Roman" w:hAnsi="Times New Roman"/>
          <w:color w:val="3333FF"/>
          <w:spacing w:val="-8"/>
        </w:rPr>
        <w:t xml:space="preserve"> </w:t>
      </w:r>
      <w:r w:rsidRPr="004B098A">
        <w:rPr>
          <w:rFonts w:ascii="Times New Roman" w:hAnsi="Times New Roman"/>
          <w:color w:val="3333FF"/>
        </w:rPr>
        <w:t>on</w:t>
      </w:r>
      <w:r w:rsidRPr="004B098A">
        <w:rPr>
          <w:rFonts w:ascii="Times New Roman" w:hAnsi="Times New Roman"/>
          <w:color w:val="3333FF"/>
          <w:spacing w:val="-8"/>
        </w:rPr>
        <w:t xml:space="preserve"> </w:t>
      </w:r>
      <w:r w:rsidRPr="004B098A">
        <w:rPr>
          <w:rFonts w:ascii="Times New Roman" w:hAnsi="Times New Roman"/>
          <w:color w:val="3333FF"/>
        </w:rPr>
        <w:t>conviction</w:t>
      </w:r>
      <w:r w:rsidRPr="004B098A">
        <w:rPr>
          <w:rFonts w:ascii="Times New Roman" w:hAnsi="Times New Roman"/>
          <w:color w:val="3333FF"/>
          <w:spacing w:val="-8"/>
        </w:rPr>
        <w:t xml:space="preserve"> </w:t>
      </w:r>
      <w:r w:rsidRPr="004B098A">
        <w:rPr>
          <w:rFonts w:ascii="Times New Roman" w:hAnsi="Times New Roman"/>
          <w:color w:val="3333FF"/>
        </w:rPr>
        <w:t>to</w:t>
      </w:r>
      <w:r w:rsidRPr="004B098A">
        <w:rPr>
          <w:rFonts w:ascii="Times New Roman" w:hAnsi="Times New Roman"/>
          <w:color w:val="3333FF"/>
          <w:spacing w:val="-8"/>
        </w:rPr>
        <w:t xml:space="preserve"> </w:t>
      </w:r>
      <w:r w:rsidRPr="004B098A">
        <w:rPr>
          <w:rFonts w:ascii="Times New Roman" w:hAnsi="Times New Roman"/>
          <w:color w:val="3333FF"/>
        </w:rPr>
        <w:t>a</w:t>
      </w:r>
      <w:r w:rsidRPr="004B098A">
        <w:rPr>
          <w:rFonts w:ascii="Times New Roman" w:hAnsi="Times New Roman"/>
          <w:color w:val="3333FF"/>
          <w:spacing w:val="-8"/>
        </w:rPr>
        <w:t xml:space="preserve"> </w:t>
      </w:r>
      <w:r w:rsidRPr="004B098A">
        <w:rPr>
          <w:rFonts w:ascii="Times New Roman" w:hAnsi="Times New Roman"/>
          <w:color w:val="3333FF"/>
        </w:rPr>
        <w:t>fine</w:t>
      </w:r>
      <w:r w:rsidRPr="004B098A">
        <w:rPr>
          <w:rFonts w:ascii="Times New Roman" w:hAnsi="Times New Roman"/>
          <w:color w:val="3333FF"/>
          <w:spacing w:val="-8"/>
        </w:rPr>
        <w:t xml:space="preserve"> </w:t>
      </w:r>
      <w:r w:rsidRPr="004B098A">
        <w:rPr>
          <w:rFonts w:ascii="Times New Roman" w:hAnsi="Times New Roman"/>
          <w:color w:val="3333FF"/>
        </w:rPr>
        <w:t>not</w:t>
      </w:r>
      <w:r w:rsidRPr="004B098A">
        <w:rPr>
          <w:rFonts w:ascii="Times New Roman" w:hAnsi="Times New Roman"/>
          <w:color w:val="3333FF"/>
          <w:spacing w:val="-8"/>
        </w:rPr>
        <w:t xml:space="preserve"> </w:t>
      </w:r>
      <w:r w:rsidRPr="004B098A">
        <w:rPr>
          <w:rFonts w:ascii="Times New Roman" w:hAnsi="Times New Roman"/>
          <w:color w:val="3333FF"/>
        </w:rPr>
        <w:t>exceeding N$500 000 or to imprisonment for a period not exceeding 25 years or to both such fine and such imprisonment.</w:t>
      </w:r>
    </w:p>
    <w:p w14:paraId="745BDE32" w14:textId="77777777" w:rsidR="00C1636E" w:rsidRPr="004B098A" w:rsidRDefault="00C1636E" w:rsidP="00C1636E">
      <w:pPr>
        <w:pStyle w:val="ListParagraph"/>
        <w:widowControl w:val="0"/>
        <w:numPr>
          <w:ilvl w:val="0"/>
          <w:numId w:val="36"/>
        </w:numPr>
        <w:autoSpaceDE w:val="0"/>
        <w:autoSpaceDN w:val="0"/>
        <w:adjustRightInd w:val="0"/>
        <w:spacing w:after="0" w:line="360" w:lineRule="auto"/>
        <w:ind w:right="401"/>
        <w:jc w:val="both"/>
        <w:rPr>
          <w:rFonts w:ascii="Times New Roman" w:hAnsi="Times New Roman"/>
          <w:color w:val="3333FF"/>
        </w:rPr>
      </w:pPr>
      <w:r w:rsidRPr="004B098A">
        <w:rPr>
          <w:rFonts w:ascii="Times New Roman" w:hAnsi="Times New Roman"/>
          <w:color w:val="3333FF"/>
        </w:rPr>
        <w:t>Any</w:t>
      </w:r>
      <w:r w:rsidRPr="004B098A">
        <w:rPr>
          <w:rFonts w:ascii="Times New Roman" w:hAnsi="Times New Roman"/>
          <w:color w:val="3333FF"/>
          <w:spacing w:val="30"/>
        </w:rPr>
        <w:t xml:space="preserve"> </w:t>
      </w:r>
      <w:r w:rsidRPr="004B098A">
        <w:rPr>
          <w:rFonts w:ascii="Times New Roman" w:hAnsi="Times New Roman"/>
          <w:color w:val="3333FF"/>
        </w:rPr>
        <w:t>person</w:t>
      </w:r>
      <w:r w:rsidRPr="004B098A">
        <w:rPr>
          <w:rFonts w:ascii="Times New Roman" w:hAnsi="Times New Roman"/>
          <w:color w:val="3333FF"/>
          <w:spacing w:val="-13"/>
        </w:rPr>
        <w:t xml:space="preserve"> </w:t>
      </w:r>
      <w:r w:rsidRPr="004B098A">
        <w:rPr>
          <w:rFonts w:ascii="Times New Roman" w:hAnsi="Times New Roman"/>
          <w:color w:val="3333FF"/>
        </w:rPr>
        <w:t>issued</w:t>
      </w:r>
      <w:r w:rsidRPr="004B098A">
        <w:rPr>
          <w:rFonts w:ascii="Times New Roman" w:hAnsi="Times New Roman"/>
          <w:color w:val="3333FF"/>
          <w:spacing w:val="-13"/>
        </w:rPr>
        <w:t xml:space="preserve"> </w:t>
      </w:r>
      <w:r w:rsidRPr="004B098A">
        <w:rPr>
          <w:rFonts w:ascii="Times New Roman" w:hAnsi="Times New Roman"/>
          <w:color w:val="3333FF"/>
        </w:rPr>
        <w:t>with</w:t>
      </w:r>
      <w:r w:rsidRPr="004B098A">
        <w:rPr>
          <w:rFonts w:ascii="Times New Roman" w:hAnsi="Times New Roman"/>
          <w:color w:val="3333FF"/>
          <w:spacing w:val="-13"/>
        </w:rPr>
        <w:t xml:space="preserve"> </w:t>
      </w:r>
      <w:r w:rsidRPr="004B098A">
        <w:rPr>
          <w:rFonts w:ascii="Times New Roman" w:hAnsi="Times New Roman"/>
          <w:color w:val="3333FF"/>
        </w:rPr>
        <w:t>an</w:t>
      </w:r>
      <w:r w:rsidRPr="004B098A">
        <w:rPr>
          <w:rFonts w:ascii="Times New Roman" w:hAnsi="Times New Roman"/>
          <w:color w:val="3333FF"/>
          <w:spacing w:val="-13"/>
        </w:rPr>
        <w:t xml:space="preserve"> </w:t>
      </w:r>
      <w:r w:rsidRPr="004B098A">
        <w:rPr>
          <w:rFonts w:ascii="Times New Roman" w:hAnsi="Times New Roman"/>
          <w:color w:val="3333FF"/>
        </w:rPr>
        <w:t>order, may</w:t>
      </w:r>
      <w:r w:rsidRPr="004B098A">
        <w:rPr>
          <w:rFonts w:ascii="Times New Roman" w:hAnsi="Times New Roman"/>
          <w:color w:val="3333FF"/>
          <w:spacing w:val="-13"/>
        </w:rPr>
        <w:t xml:space="preserve"> </w:t>
      </w:r>
      <w:r w:rsidRPr="004B098A">
        <w:rPr>
          <w:rFonts w:ascii="Times New Roman" w:hAnsi="Times New Roman"/>
          <w:color w:val="3333FF"/>
        </w:rPr>
        <w:t>apply</w:t>
      </w:r>
      <w:r w:rsidRPr="004B098A">
        <w:rPr>
          <w:rFonts w:ascii="Times New Roman" w:hAnsi="Times New Roman"/>
          <w:color w:val="3333FF"/>
          <w:spacing w:val="-13"/>
        </w:rPr>
        <w:t xml:space="preserve"> </w:t>
      </w:r>
      <w:r w:rsidRPr="004B098A">
        <w:rPr>
          <w:rFonts w:ascii="Times New Roman" w:hAnsi="Times New Roman"/>
          <w:color w:val="3333FF"/>
        </w:rPr>
        <w:t xml:space="preserve">to the Minister in the prescribed form and manner for the review of the order within- </w:t>
      </w:r>
    </w:p>
    <w:p w14:paraId="03682798" w14:textId="77777777" w:rsidR="00C1636E" w:rsidRPr="004B098A" w:rsidRDefault="00C1636E" w:rsidP="00C1636E">
      <w:pPr>
        <w:pStyle w:val="ListParagraph"/>
        <w:widowControl w:val="0"/>
        <w:numPr>
          <w:ilvl w:val="0"/>
          <w:numId w:val="37"/>
        </w:numPr>
        <w:tabs>
          <w:tab w:val="left" w:pos="1843"/>
        </w:tabs>
        <w:autoSpaceDE w:val="0"/>
        <w:autoSpaceDN w:val="0"/>
        <w:adjustRightInd w:val="0"/>
        <w:spacing w:after="0" w:line="360" w:lineRule="auto"/>
        <w:ind w:right="401"/>
        <w:jc w:val="both"/>
        <w:rPr>
          <w:rFonts w:ascii="Times New Roman" w:hAnsi="Times New Roman"/>
          <w:color w:val="3333FF"/>
        </w:rPr>
      </w:pPr>
      <w:r w:rsidRPr="004B098A">
        <w:rPr>
          <w:rFonts w:ascii="Times New Roman" w:hAnsi="Times New Roman"/>
          <w:color w:val="3333FF"/>
        </w:rPr>
        <w:t>twenty-one (21) working days after receiving that order; or</w:t>
      </w:r>
    </w:p>
    <w:p w14:paraId="4DC39669" w14:textId="77777777" w:rsidR="00C1636E" w:rsidRPr="004B098A" w:rsidRDefault="00C1636E" w:rsidP="00C1636E">
      <w:pPr>
        <w:pStyle w:val="ListParagraph"/>
        <w:widowControl w:val="0"/>
        <w:numPr>
          <w:ilvl w:val="0"/>
          <w:numId w:val="37"/>
        </w:numPr>
        <w:tabs>
          <w:tab w:val="left" w:pos="1843"/>
        </w:tabs>
        <w:autoSpaceDE w:val="0"/>
        <w:autoSpaceDN w:val="0"/>
        <w:adjustRightInd w:val="0"/>
        <w:spacing w:after="0" w:line="360" w:lineRule="auto"/>
        <w:ind w:right="401"/>
        <w:jc w:val="both"/>
        <w:rPr>
          <w:rFonts w:ascii="Times New Roman" w:hAnsi="Times New Roman"/>
          <w:color w:val="3333FF"/>
        </w:rPr>
      </w:pPr>
      <w:proofErr w:type="gramStart"/>
      <w:r w:rsidRPr="004B098A">
        <w:rPr>
          <w:rFonts w:ascii="Times New Roman" w:hAnsi="Times New Roman"/>
          <w:color w:val="3333FF"/>
        </w:rPr>
        <w:t>longer</w:t>
      </w:r>
      <w:proofErr w:type="gramEnd"/>
      <w:r w:rsidRPr="004B098A">
        <w:rPr>
          <w:rFonts w:ascii="Times New Roman" w:hAnsi="Times New Roman"/>
          <w:color w:val="3333FF"/>
          <w:spacing w:val="-14"/>
        </w:rPr>
        <w:t xml:space="preserve"> </w:t>
      </w:r>
      <w:r w:rsidRPr="004B098A">
        <w:rPr>
          <w:rFonts w:ascii="Times New Roman" w:hAnsi="Times New Roman"/>
          <w:color w:val="3333FF"/>
        </w:rPr>
        <w:t>period</w:t>
      </w:r>
      <w:r w:rsidRPr="004B098A">
        <w:rPr>
          <w:rFonts w:ascii="Times New Roman" w:hAnsi="Times New Roman"/>
          <w:color w:val="3333FF"/>
          <w:spacing w:val="-14"/>
        </w:rPr>
        <w:t xml:space="preserve"> </w:t>
      </w:r>
      <w:r w:rsidRPr="004B098A">
        <w:rPr>
          <w:rFonts w:ascii="Times New Roman" w:hAnsi="Times New Roman"/>
          <w:color w:val="3333FF"/>
        </w:rPr>
        <w:t>as</w:t>
      </w:r>
      <w:r w:rsidRPr="004B098A">
        <w:rPr>
          <w:rFonts w:ascii="Times New Roman" w:hAnsi="Times New Roman"/>
          <w:color w:val="3333FF"/>
          <w:spacing w:val="-14"/>
        </w:rPr>
        <w:t xml:space="preserve"> </w:t>
      </w:r>
      <w:r w:rsidRPr="004B098A">
        <w:rPr>
          <w:rFonts w:ascii="Times New Roman" w:hAnsi="Times New Roman"/>
          <w:color w:val="3333FF"/>
        </w:rPr>
        <w:t>may</w:t>
      </w:r>
      <w:r w:rsidRPr="004B098A">
        <w:rPr>
          <w:rFonts w:ascii="Times New Roman" w:hAnsi="Times New Roman"/>
          <w:color w:val="3333FF"/>
          <w:spacing w:val="-14"/>
        </w:rPr>
        <w:t xml:space="preserve"> </w:t>
      </w:r>
      <w:r w:rsidRPr="004B098A">
        <w:rPr>
          <w:rFonts w:ascii="Times New Roman" w:hAnsi="Times New Roman"/>
          <w:color w:val="3333FF"/>
        </w:rPr>
        <w:t>be</w:t>
      </w:r>
      <w:r w:rsidRPr="004B098A">
        <w:rPr>
          <w:rFonts w:ascii="Times New Roman" w:hAnsi="Times New Roman"/>
          <w:color w:val="3333FF"/>
          <w:spacing w:val="-14"/>
        </w:rPr>
        <w:t xml:space="preserve"> </w:t>
      </w:r>
      <w:r w:rsidRPr="004B098A">
        <w:rPr>
          <w:rFonts w:ascii="Times New Roman" w:hAnsi="Times New Roman"/>
          <w:color w:val="3333FF"/>
        </w:rPr>
        <w:t>allowed</w:t>
      </w:r>
      <w:r w:rsidRPr="004B098A">
        <w:rPr>
          <w:rFonts w:ascii="Times New Roman" w:hAnsi="Times New Roman"/>
          <w:color w:val="3333FF"/>
          <w:spacing w:val="-14"/>
        </w:rPr>
        <w:t xml:space="preserve"> </w:t>
      </w:r>
      <w:r w:rsidRPr="004B098A">
        <w:rPr>
          <w:rFonts w:ascii="Times New Roman" w:hAnsi="Times New Roman"/>
          <w:color w:val="3333FF"/>
        </w:rPr>
        <w:t>by</w:t>
      </w:r>
      <w:r w:rsidRPr="004B098A">
        <w:rPr>
          <w:rFonts w:ascii="Times New Roman" w:hAnsi="Times New Roman"/>
          <w:color w:val="3333FF"/>
          <w:spacing w:val="-14"/>
        </w:rPr>
        <w:t xml:space="preserve"> </w:t>
      </w:r>
      <w:r w:rsidRPr="004B098A">
        <w:rPr>
          <w:rFonts w:ascii="Times New Roman" w:hAnsi="Times New Roman"/>
          <w:color w:val="3333FF"/>
        </w:rPr>
        <w:t>the</w:t>
      </w:r>
      <w:r w:rsidRPr="004B098A">
        <w:rPr>
          <w:rFonts w:ascii="Times New Roman" w:hAnsi="Times New Roman"/>
          <w:color w:val="3333FF"/>
          <w:spacing w:val="-14"/>
        </w:rPr>
        <w:t xml:space="preserve"> </w:t>
      </w:r>
      <w:r w:rsidRPr="004B098A">
        <w:rPr>
          <w:rFonts w:ascii="Times New Roman" w:hAnsi="Times New Roman"/>
          <w:color w:val="3333FF"/>
        </w:rPr>
        <w:t>Minister</w:t>
      </w:r>
      <w:r w:rsidRPr="004B098A">
        <w:rPr>
          <w:rFonts w:ascii="Times New Roman" w:hAnsi="Times New Roman"/>
          <w:color w:val="3333FF"/>
          <w:spacing w:val="-14"/>
        </w:rPr>
        <w:t xml:space="preserve"> </w:t>
      </w:r>
      <w:r w:rsidRPr="004B098A">
        <w:rPr>
          <w:rFonts w:ascii="Times New Roman" w:hAnsi="Times New Roman"/>
          <w:color w:val="3333FF"/>
        </w:rPr>
        <w:t>on</w:t>
      </w:r>
      <w:r w:rsidRPr="004B098A">
        <w:rPr>
          <w:rFonts w:ascii="Times New Roman" w:hAnsi="Times New Roman"/>
          <w:color w:val="3333FF"/>
          <w:spacing w:val="-14"/>
        </w:rPr>
        <w:t xml:space="preserve"> </w:t>
      </w:r>
      <w:r w:rsidRPr="004B098A">
        <w:rPr>
          <w:rFonts w:ascii="Times New Roman" w:hAnsi="Times New Roman"/>
          <w:color w:val="3333FF"/>
        </w:rPr>
        <w:t>good</w:t>
      </w:r>
      <w:r w:rsidRPr="004B098A">
        <w:rPr>
          <w:rFonts w:ascii="Times New Roman" w:hAnsi="Times New Roman"/>
          <w:color w:val="3333FF"/>
          <w:spacing w:val="-14"/>
        </w:rPr>
        <w:t xml:space="preserve"> </w:t>
      </w:r>
      <w:r w:rsidRPr="004B098A">
        <w:rPr>
          <w:rFonts w:ascii="Times New Roman" w:hAnsi="Times New Roman"/>
          <w:color w:val="3333FF"/>
        </w:rPr>
        <w:t>cause</w:t>
      </w:r>
      <w:r w:rsidRPr="004B098A">
        <w:rPr>
          <w:rFonts w:ascii="Times New Roman" w:hAnsi="Times New Roman"/>
          <w:color w:val="3333FF"/>
          <w:spacing w:val="-14"/>
        </w:rPr>
        <w:t xml:space="preserve"> </w:t>
      </w:r>
      <w:r w:rsidRPr="004B098A">
        <w:rPr>
          <w:rFonts w:ascii="Times New Roman" w:hAnsi="Times New Roman"/>
          <w:color w:val="3333FF"/>
        </w:rPr>
        <w:t xml:space="preserve">shown. </w:t>
      </w:r>
    </w:p>
    <w:p w14:paraId="636E09B7" w14:textId="77777777" w:rsidR="00C1636E" w:rsidRPr="004B098A" w:rsidRDefault="00C1636E" w:rsidP="00C1636E">
      <w:pPr>
        <w:pStyle w:val="ListParagraph"/>
        <w:widowControl w:val="0"/>
        <w:numPr>
          <w:ilvl w:val="0"/>
          <w:numId w:val="36"/>
        </w:numPr>
        <w:autoSpaceDE w:val="0"/>
        <w:autoSpaceDN w:val="0"/>
        <w:adjustRightInd w:val="0"/>
        <w:spacing w:after="0" w:line="360" w:lineRule="auto"/>
        <w:ind w:right="401"/>
        <w:jc w:val="both"/>
        <w:rPr>
          <w:rFonts w:ascii="Times New Roman" w:hAnsi="Times New Roman"/>
          <w:color w:val="3333FF"/>
        </w:rPr>
      </w:pPr>
      <w:r w:rsidRPr="004B098A">
        <w:rPr>
          <w:rFonts w:ascii="Times New Roman" w:hAnsi="Times New Roman"/>
          <w:color w:val="3333FF"/>
        </w:rPr>
        <w:t>After</w:t>
      </w:r>
      <w:r w:rsidRPr="004B098A">
        <w:rPr>
          <w:rFonts w:ascii="Times New Roman" w:hAnsi="Times New Roman"/>
          <w:color w:val="3333FF"/>
          <w:spacing w:val="-2"/>
        </w:rPr>
        <w:t xml:space="preserve"> </w:t>
      </w:r>
      <w:r w:rsidRPr="004B098A">
        <w:rPr>
          <w:rFonts w:ascii="Times New Roman" w:hAnsi="Times New Roman"/>
          <w:color w:val="3333FF"/>
        </w:rPr>
        <w:t>considering</w:t>
      </w:r>
      <w:r w:rsidRPr="004B098A">
        <w:rPr>
          <w:rFonts w:ascii="Times New Roman" w:hAnsi="Times New Roman"/>
          <w:color w:val="3333FF"/>
          <w:spacing w:val="-2"/>
        </w:rPr>
        <w:t xml:space="preserve"> </w:t>
      </w:r>
      <w:r w:rsidRPr="004B098A">
        <w:rPr>
          <w:rFonts w:ascii="Times New Roman" w:hAnsi="Times New Roman"/>
          <w:color w:val="3333FF"/>
        </w:rPr>
        <w:t>the</w:t>
      </w:r>
      <w:r w:rsidRPr="004B098A">
        <w:rPr>
          <w:rFonts w:ascii="Times New Roman" w:hAnsi="Times New Roman"/>
          <w:color w:val="3333FF"/>
          <w:spacing w:val="-2"/>
        </w:rPr>
        <w:t xml:space="preserve"> </w:t>
      </w:r>
      <w:r w:rsidRPr="004B098A">
        <w:rPr>
          <w:rFonts w:ascii="Times New Roman" w:hAnsi="Times New Roman"/>
          <w:color w:val="3333FF"/>
        </w:rPr>
        <w:t>application</w:t>
      </w:r>
      <w:r w:rsidRPr="004B098A">
        <w:rPr>
          <w:rFonts w:ascii="Times New Roman" w:hAnsi="Times New Roman"/>
          <w:color w:val="3333FF"/>
          <w:spacing w:val="-2"/>
        </w:rPr>
        <w:t xml:space="preserve"> </w:t>
      </w:r>
      <w:r w:rsidRPr="004B098A">
        <w:rPr>
          <w:rFonts w:ascii="Times New Roman" w:hAnsi="Times New Roman"/>
          <w:color w:val="3333FF"/>
        </w:rPr>
        <w:t>made</w:t>
      </w:r>
      <w:r w:rsidRPr="004B098A">
        <w:rPr>
          <w:rFonts w:ascii="Times New Roman" w:hAnsi="Times New Roman"/>
          <w:color w:val="3333FF"/>
          <w:spacing w:val="-2"/>
        </w:rPr>
        <w:t xml:space="preserve"> </w:t>
      </w:r>
      <w:r w:rsidRPr="004B098A">
        <w:rPr>
          <w:rFonts w:ascii="Times New Roman" w:hAnsi="Times New Roman"/>
          <w:color w:val="3333FF"/>
        </w:rPr>
        <w:t>in</w:t>
      </w:r>
      <w:r w:rsidRPr="004B098A">
        <w:rPr>
          <w:rFonts w:ascii="Times New Roman" w:hAnsi="Times New Roman"/>
          <w:color w:val="3333FF"/>
          <w:spacing w:val="-2"/>
        </w:rPr>
        <w:t xml:space="preserve"> </w:t>
      </w:r>
      <w:r w:rsidRPr="004B098A">
        <w:rPr>
          <w:rFonts w:ascii="Times New Roman" w:hAnsi="Times New Roman"/>
          <w:color w:val="3333FF"/>
        </w:rPr>
        <w:t>terms</w:t>
      </w:r>
      <w:r w:rsidRPr="004B098A">
        <w:rPr>
          <w:rFonts w:ascii="Times New Roman" w:hAnsi="Times New Roman"/>
          <w:color w:val="3333FF"/>
          <w:spacing w:val="-2"/>
        </w:rPr>
        <w:t xml:space="preserve"> </w:t>
      </w:r>
      <w:r w:rsidRPr="004B098A">
        <w:rPr>
          <w:rFonts w:ascii="Times New Roman" w:hAnsi="Times New Roman"/>
          <w:color w:val="3333FF"/>
        </w:rPr>
        <w:t>of this Act,</w:t>
      </w:r>
      <w:r w:rsidRPr="004B098A">
        <w:rPr>
          <w:rFonts w:ascii="Times New Roman" w:hAnsi="Times New Roman"/>
          <w:color w:val="3333FF"/>
          <w:spacing w:val="-2"/>
        </w:rPr>
        <w:t xml:space="preserve"> </w:t>
      </w:r>
      <w:r w:rsidRPr="004B098A">
        <w:rPr>
          <w:rFonts w:ascii="Times New Roman" w:hAnsi="Times New Roman"/>
          <w:color w:val="3333FF"/>
        </w:rPr>
        <w:t>and</w:t>
      </w:r>
      <w:r w:rsidRPr="004B098A">
        <w:rPr>
          <w:rFonts w:ascii="Times New Roman" w:hAnsi="Times New Roman"/>
          <w:color w:val="3333FF"/>
          <w:spacing w:val="-2"/>
        </w:rPr>
        <w:t xml:space="preserve"> </w:t>
      </w:r>
      <w:r w:rsidRPr="004B098A">
        <w:rPr>
          <w:rFonts w:ascii="Times New Roman" w:hAnsi="Times New Roman"/>
          <w:color w:val="3333FF"/>
        </w:rPr>
        <w:t>any other</w:t>
      </w:r>
      <w:r w:rsidRPr="004B098A">
        <w:rPr>
          <w:rFonts w:ascii="Times New Roman" w:hAnsi="Times New Roman"/>
          <w:color w:val="3333FF"/>
          <w:spacing w:val="-7"/>
        </w:rPr>
        <w:t xml:space="preserve"> </w:t>
      </w:r>
      <w:r w:rsidRPr="004B098A">
        <w:rPr>
          <w:rFonts w:ascii="Times New Roman" w:hAnsi="Times New Roman"/>
          <w:color w:val="3333FF"/>
        </w:rPr>
        <w:t>relevant</w:t>
      </w:r>
      <w:r w:rsidRPr="004B098A">
        <w:rPr>
          <w:rFonts w:ascii="Times New Roman" w:hAnsi="Times New Roman"/>
          <w:color w:val="3333FF"/>
          <w:spacing w:val="-7"/>
        </w:rPr>
        <w:t xml:space="preserve"> </w:t>
      </w:r>
      <w:r w:rsidRPr="004B098A">
        <w:rPr>
          <w:rFonts w:ascii="Times New Roman" w:hAnsi="Times New Roman"/>
          <w:color w:val="3333FF"/>
        </w:rPr>
        <w:t>information,</w:t>
      </w:r>
      <w:r w:rsidRPr="004B098A">
        <w:rPr>
          <w:rFonts w:ascii="Times New Roman" w:hAnsi="Times New Roman"/>
          <w:color w:val="3333FF"/>
          <w:spacing w:val="-7"/>
        </w:rPr>
        <w:t xml:space="preserve"> </w:t>
      </w:r>
      <w:r w:rsidRPr="004B098A">
        <w:rPr>
          <w:rFonts w:ascii="Times New Roman" w:hAnsi="Times New Roman"/>
          <w:color w:val="3333FF"/>
        </w:rPr>
        <w:t>the</w:t>
      </w:r>
      <w:r w:rsidRPr="004B098A">
        <w:rPr>
          <w:rFonts w:ascii="Times New Roman" w:hAnsi="Times New Roman"/>
          <w:color w:val="3333FF"/>
          <w:spacing w:val="-7"/>
        </w:rPr>
        <w:t xml:space="preserve"> </w:t>
      </w:r>
      <w:r w:rsidRPr="004B098A">
        <w:rPr>
          <w:rFonts w:ascii="Times New Roman" w:hAnsi="Times New Roman"/>
          <w:color w:val="3333FF"/>
        </w:rPr>
        <w:t>Minister</w:t>
      </w:r>
      <w:r w:rsidRPr="004B098A">
        <w:rPr>
          <w:rFonts w:ascii="Times New Roman" w:hAnsi="Times New Roman"/>
          <w:color w:val="3333FF"/>
          <w:spacing w:val="-7"/>
        </w:rPr>
        <w:t xml:space="preserve"> </w:t>
      </w:r>
      <w:r w:rsidRPr="004B098A">
        <w:rPr>
          <w:rFonts w:ascii="Times New Roman" w:hAnsi="Times New Roman"/>
          <w:color w:val="3333FF"/>
        </w:rPr>
        <w:t>may</w:t>
      </w:r>
      <w:r w:rsidRPr="004B098A">
        <w:rPr>
          <w:rFonts w:ascii="Times New Roman" w:hAnsi="Times New Roman"/>
          <w:color w:val="3333FF"/>
          <w:spacing w:val="-7"/>
        </w:rPr>
        <w:t xml:space="preserve"> </w:t>
      </w:r>
      <w:r w:rsidRPr="004B098A">
        <w:rPr>
          <w:rFonts w:ascii="Times New Roman" w:hAnsi="Times New Roman"/>
          <w:color w:val="3333FF"/>
        </w:rPr>
        <w:t>confirm,</w:t>
      </w:r>
      <w:r w:rsidRPr="004B098A">
        <w:rPr>
          <w:rFonts w:ascii="Times New Roman" w:hAnsi="Times New Roman"/>
          <w:color w:val="3333FF"/>
          <w:spacing w:val="-7"/>
        </w:rPr>
        <w:t xml:space="preserve"> </w:t>
      </w:r>
      <w:r w:rsidRPr="004B098A">
        <w:rPr>
          <w:rFonts w:ascii="Times New Roman" w:hAnsi="Times New Roman"/>
          <w:color w:val="3333FF"/>
        </w:rPr>
        <w:t>modify</w:t>
      </w:r>
      <w:r w:rsidRPr="004B098A">
        <w:rPr>
          <w:rFonts w:ascii="Times New Roman" w:hAnsi="Times New Roman"/>
          <w:color w:val="3333FF"/>
          <w:spacing w:val="-7"/>
        </w:rPr>
        <w:t xml:space="preserve"> </w:t>
      </w:r>
      <w:r w:rsidRPr="004B098A">
        <w:rPr>
          <w:rFonts w:ascii="Times New Roman" w:hAnsi="Times New Roman"/>
          <w:color w:val="3333FF"/>
        </w:rPr>
        <w:t>or</w:t>
      </w:r>
      <w:r w:rsidRPr="004B098A">
        <w:rPr>
          <w:rFonts w:ascii="Times New Roman" w:hAnsi="Times New Roman"/>
          <w:color w:val="3333FF"/>
          <w:spacing w:val="-7"/>
        </w:rPr>
        <w:t xml:space="preserve"> </w:t>
      </w:r>
      <w:r w:rsidRPr="004B098A">
        <w:rPr>
          <w:rFonts w:ascii="Times New Roman" w:hAnsi="Times New Roman"/>
          <w:color w:val="3333FF"/>
        </w:rPr>
        <w:t>cancel</w:t>
      </w:r>
      <w:r w:rsidRPr="004B098A">
        <w:rPr>
          <w:rFonts w:ascii="Times New Roman" w:hAnsi="Times New Roman"/>
          <w:color w:val="3333FF"/>
          <w:spacing w:val="-7"/>
        </w:rPr>
        <w:t xml:space="preserve"> </w:t>
      </w:r>
      <w:r w:rsidRPr="004B098A">
        <w:rPr>
          <w:rFonts w:ascii="Times New Roman" w:hAnsi="Times New Roman"/>
          <w:color w:val="3333FF"/>
        </w:rPr>
        <w:t>all</w:t>
      </w:r>
      <w:r w:rsidRPr="004B098A">
        <w:rPr>
          <w:rFonts w:ascii="Times New Roman" w:hAnsi="Times New Roman"/>
          <w:color w:val="3333FF"/>
          <w:spacing w:val="-7"/>
        </w:rPr>
        <w:t xml:space="preserve"> </w:t>
      </w:r>
      <w:r w:rsidRPr="004B098A">
        <w:rPr>
          <w:rFonts w:ascii="Times New Roman" w:hAnsi="Times New Roman"/>
          <w:color w:val="3333FF"/>
        </w:rPr>
        <w:t>or</w:t>
      </w:r>
      <w:r w:rsidRPr="004B098A">
        <w:rPr>
          <w:rFonts w:ascii="Times New Roman" w:hAnsi="Times New Roman"/>
          <w:color w:val="3333FF"/>
          <w:spacing w:val="-7"/>
        </w:rPr>
        <w:t xml:space="preserve"> </w:t>
      </w:r>
      <w:r w:rsidRPr="004B098A">
        <w:rPr>
          <w:rFonts w:ascii="Times New Roman" w:hAnsi="Times New Roman"/>
          <w:color w:val="3333FF"/>
        </w:rPr>
        <w:t>part</w:t>
      </w:r>
      <w:r w:rsidRPr="004B098A">
        <w:rPr>
          <w:rFonts w:ascii="Times New Roman" w:hAnsi="Times New Roman"/>
          <w:color w:val="3333FF"/>
          <w:spacing w:val="-7"/>
        </w:rPr>
        <w:t xml:space="preserve"> </w:t>
      </w:r>
      <w:r w:rsidRPr="004B098A">
        <w:rPr>
          <w:rFonts w:ascii="Times New Roman" w:hAnsi="Times New Roman"/>
          <w:color w:val="3333FF"/>
        </w:rPr>
        <w:t>of</w:t>
      </w:r>
      <w:r w:rsidRPr="004B098A">
        <w:rPr>
          <w:rFonts w:ascii="Times New Roman" w:hAnsi="Times New Roman"/>
          <w:color w:val="3333FF"/>
          <w:spacing w:val="-7"/>
        </w:rPr>
        <w:t xml:space="preserve"> </w:t>
      </w:r>
      <w:r w:rsidRPr="004B098A">
        <w:rPr>
          <w:rFonts w:ascii="Times New Roman" w:hAnsi="Times New Roman"/>
          <w:color w:val="3333FF"/>
        </w:rPr>
        <w:t xml:space="preserve">the </w:t>
      </w:r>
      <w:r w:rsidRPr="004B098A">
        <w:rPr>
          <w:rFonts w:ascii="Times New Roman" w:hAnsi="Times New Roman"/>
          <w:color w:val="3333FF"/>
          <w:spacing w:val="-3"/>
        </w:rPr>
        <w:t>order.</w:t>
      </w:r>
    </w:p>
    <w:p w14:paraId="0F77ADF1" w14:textId="77777777" w:rsidR="00C1636E" w:rsidRPr="004B098A" w:rsidRDefault="00C1636E" w:rsidP="00C1636E">
      <w:pPr>
        <w:pStyle w:val="ListParagraph"/>
        <w:widowControl w:val="0"/>
        <w:numPr>
          <w:ilvl w:val="0"/>
          <w:numId w:val="36"/>
        </w:numPr>
        <w:autoSpaceDE w:val="0"/>
        <w:autoSpaceDN w:val="0"/>
        <w:adjustRightInd w:val="0"/>
        <w:spacing w:after="0" w:line="360" w:lineRule="auto"/>
        <w:ind w:right="401"/>
        <w:jc w:val="both"/>
        <w:rPr>
          <w:rFonts w:ascii="Times New Roman" w:hAnsi="Times New Roman"/>
          <w:color w:val="3333FF"/>
        </w:rPr>
      </w:pPr>
      <w:r w:rsidRPr="004B098A">
        <w:rPr>
          <w:rFonts w:ascii="Times New Roman" w:hAnsi="Times New Roman"/>
          <w:color w:val="3333FF"/>
        </w:rPr>
        <w:t>If the Minister confirms or modifies all or part of a compliance order, the applicant</w:t>
      </w:r>
      <w:r w:rsidRPr="004B098A">
        <w:rPr>
          <w:rFonts w:ascii="Times New Roman" w:hAnsi="Times New Roman"/>
          <w:color w:val="3333FF"/>
          <w:spacing w:val="-3"/>
        </w:rPr>
        <w:t xml:space="preserve"> </w:t>
      </w:r>
      <w:r w:rsidRPr="004B098A">
        <w:rPr>
          <w:rFonts w:ascii="Times New Roman" w:hAnsi="Times New Roman"/>
          <w:color w:val="3333FF"/>
        </w:rPr>
        <w:t>must</w:t>
      </w:r>
      <w:r w:rsidRPr="004B098A">
        <w:rPr>
          <w:rFonts w:ascii="Times New Roman" w:hAnsi="Times New Roman"/>
          <w:color w:val="3333FF"/>
          <w:spacing w:val="-3"/>
        </w:rPr>
        <w:t xml:space="preserve"> </w:t>
      </w:r>
      <w:r w:rsidRPr="004B098A">
        <w:rPr>
          <w:rFonts w:ascii="Times New Roman" w:hAnsi="Times New Roman"/>
          <w:color w:val="3333FF"/>
        </w:rPr>
        <w:t>comply</w:t>
      </w:r>
      <w:r w:rsidRPr="004B098A">
        <w:rPr>
          <w:rFonts w:ascii="Times New Roman" w:hAnsi="Times New Roman"/>
          <w:color w:val="3333FF"/>
          <w:spacing w:val="-3"/>
        </w:rPr>
        <w:t xml:space="preserve"> </w:t>
      </w:r>
      <w:r w:rsidRPr="004B098A">
        <w:rPr>
          <w:rFonts w:ascii="Times New Roman" w:hAnsi="Times New Roman"/>
          <w:color w:val="3333FF"/>
        </w:rPr>
        <w:t>with</w:t>
      </w:r>
      <w:r w:rsidRPr="004B098A">
        <w:rPr>
          <w:rFonts w:ascii="Times New Roman" w:hAnsi="Times New Roman"/>
          <w:color w:val="3333FF"/>
          <w:spacing w:val="-3"/>
        </w:rPr>
        <w:t xml:space="preserve"> </w:t>
      </w:r>
      <w:r w:rsidRPr="004B098A">
        <w:rPr>
          <w:rFonts w:ascii="Times New Roman" w:hAnsi="Times New Roman"/>
          <w:color w:val="3333FF"/>
        </w:rPr>
        <w:t>that</w:t>
      </w:r>
      <w:r w:rsidRPr="004B098A">
        <w:rPr>
          <w:rFonts w:ascii="Times New Roman" w:hAnsi="Times New Roman"/>
          <w:color w:val="3333FF"/>
          <w:spacing w:val="-3"/>
        </w:rPr>
        <w:t xml:space="preserve"> </w:t>
      </w:r>
      <w:r w:rsidRPr="004B098A">
        <w:rPr>
          <w:rFonts w:ascii="Times New Roman" w:hAnsi="Times New Roman"/>
          <w:color w:val="3333FF"/>
        </w:rPr>
        <w:t>order</w:t>
      </w:r>
      <w:r w:rsidRPr="004B098A">
        <w:rPr>
          <w:rFonts w:ascii="Times New Roman" w:hAnsi="Times New Roman"/>
          <w:color w:val="3333FF"/>
          <w:spacing w:val="-3"/>
        </w:rPr>
        <w:t xml:space="preserve"> </w:t>
      </w:r>
      <w:r w:rsidRPr="004B098A">
        <w:rPr>
          <w:rFonts w:ascii="Times New Roman" w:hAnsi="Times New Roman"/>
          <w:color w:val="3333FF"/>
        </w:rPr>
        <w:t>as</w:t>
      </w:r>
      <w:r w:rsidRPr="004B098A">
        <w:rPr>
          <w:rFonts w:ascii="Times New Roman" w:hAnsi="Times New Roman"/>
          <w:color w:val="3333FF"/>
          <w:spacing w:val="-3"/>
        </w:rPr>
        <w:t xml:space="preserve"> </w:t>
      </w:r>
      <w:r w:rsidRPr="004B098A">
        <w:rPr>
          <w:rFonts w:ascii="Times New Roman" w:hAnsi="Times New Roman"/>
          <w:color w:val="3333FF"/>
        </w:rPr>
        <w:t>confirmed</w:t>
      </w:r>
      <w:r w:rsidRPr="004B098A">
        <w:rPr>
          <w:rFonts w:ascii="Times New Roman" w:hAnsi="Times New Roman"/>
          <w:color w:val="3333FF"/>
          <w:spacing w:val="-3"/>
        </w:rPr>
        <w:t xml:space="preserve"> </w:t>
      </w:r>
      <w:r w:rsidRPr="004B098A">
        <w:rPr>
          <w:rFonts w:ascii="Times New Roman" w:hAnsi="Times New Roman"/>
          <w:color w:val="3333FF"/>
        </w:rPr>
        <w:t>or</w:t>
      </w:r>
      <w:r w:rsidRPr="004B098A">
        <w:rPr>
          <w:rFonts w:ascii="Times New Roman" w:hAnsi="Times New Roman"/>
          <w:color w:val="3333FF"/>
          <w:spacing w:val="-3"/>
        </w:rPr>
        <w:t xml:space="preserve"> </w:t>
      </w:r>
      <w:r w:rsidRPr="004B098A">
        <w:rPr>
          <w:rFonts w:ascii="Times New Roman" w:hAnsi="Times New Roman"/>
          <w:color w:val="3333FF"/>
        </w:rPr>
        <w:t>modified,</w:t>
      </w:r>
      <w:r w:rsidRPr="004B098A">
        <w:rPr>
          <w:rFonts w:ascii="Times New Roman" w:hAnsi="Times New Roman"/>
          <w:color w:val="3333FF"/>
          <w:spacing w:val="-3"/>
        </w:rPr>
        <w:t xml:space="preserve"> </w:t>
      </w:r>
      <w:r w:rsidRPr="004B098A">
        <w:rPr>
          <w:rFonts w:ascii="Times New Roman" w:hAnsi="Times New Roman"/>
          <w:color w:val="3333FF"/>
        </w:rPr>
        <w:t>within</w:t>
      </w:r>
      <w:r w:rsidRPr="004B098A">
        <w:rPr>
          <w:rFonts w:ascii="Times New Roman" w:hAnsi="Times New Roman"/>
          <w:color w:val="3333FF"/>
          <w:spacing w:val="-3"/>
        </w:rPr>
        <w:t xml:space="preserve"> </w:t>
      </w:r>
      <w:r w:rsidRPr="004B098A">
        <w:rPr>
          <w:rFonts w:ascii="Times New Roman" w:hAnsi="Times New Roman"/>
          <w:color w:val="3333FF"/>
        </w:rPr>
        <w:t>the</w:t>
      </w:r>
      <w:r w:rsidRPr="004B098A">
        <w:rPr>
          <w:rFonts w:ascii="Times New Roman" w:hAnsi="Times New Roman"/>
          <w:color w:val="3333FF"/>
          <w:spacing w:val="-3"/>
        </w:rPr>
        <w:t xml:space="preserve"> </w:t>
      </w:r>
      <w:r w:rsidRPr="004B098A">
        <w:rPr>
          <w:rFonts w:ascii="Times New Roman" w:hAnsi="Times New Roman"/>
          <w:color w:val="3333FF"/>
        </w:rPr>
        <w:t>time</w:t>
      </w:r>
      <w:r w:rsidRPr="004B098A">
        <w:rPr>
          <w:rFonts w:ascii="Times New Roman" w:hAnsi="Times New Roman"/>
          <w:color w:val="3333FF"/>
          <w:spacing w:val="-3"/>
        </w:rPr>
        <w:t xml:space="preserve"> </w:t>
      </w:r>
      <w:r w:rsidRPr="004B098A">
        <w:rPr>
          <w:rFonts w:ascii="Times New Roman" w:hAnsi="Times New Roman"/>
          <w:color w:val="3333FF"/>
        </w:rPr>
        <w:t>period specified in it.</w:t>
      </w:r>
    </w:p>
    <w:p w14:paraId="7D589EB5" w14:textId="77777777" w:rsidR="00C1636E" w:rsidRPr="004B098A" w:rsidRDefault="00C1636E" w:rsidP="00665FBF">
      <w:pPr>
        <w:pStyle w:val="ListParagraph"/>
        <w:widowControl w:val="0"/>
        <w:numPr>
          <w:ilvl w:val="0"/>
          <w:numId w:val="36"/>
        </w:numPr>
        <w:autoSpaceDE w:val="0"/>
        <w:autoSpaceDN w:val="0"/>
        <w:adjustRightInd w:val="0"/>
        <w:spacing w:after="0" w:line="360" w:lineRule="auto"/>
        <w:ind w:right="402"/>
        <w:jc w:val="both"/>
        <w:rPr>
          <w:rFonts w:ascii="Times New Roman" w:hAnsi="Times New Roman"/>
          <w:color w:val="3333FF"/>
        </w:rPr>
      </w:pPr>
      <w:r w:rsidRPr="004B098A">
        <w:rPr>
          <w:rFonts w:ascii="Times New Roman" w:hAnsi="Times New Roman"/>
          <w:color w:val="3333FF"/>
        </w:rPr>
        <w:t>The</w:t>
      </w:r>
      <w:r w:rsidRPr="004B098A">
        <w:rPr>
          <w:rFonts w:ascii="Times New Roman" w:hAnsi="Times New Roman"/>
          <w:color w:val="3333FF"/>
          <w:spacing w:val="-11"/>
        </w:rPr>
        <w:t xml:space="preserve"> </w:t>
      </w:r>
      <w:r w:rsidR="00665FBF" w:rsidRPr="00665FBF">
        <w:rPr>
          <w:rFonts w:ascii="Times New Roman" w:hAnsi="Times New Roman"/>
          <w:color w:val="3333FF"/>
        </w:rPr>
        <w:t>Environmental Commissioner</w:t>
      </w:r>
      <w:r w:rsidRPr="004B098A">
        <w:rPr>
          <w:rFonts w:ascii="Times New Roman" w:hAnsi="Times New Roman"/>
          <w:color w:val="3333FF"/>
          <w:spacing w:val="-11"/>
        </w:rPr>
        <w:t xml:space="preserve"> </w:t>
      </w:r>
      <w:r w:rsidRPr="004B098A">
        <w:rPr>
          <w:rFonts w:ascii="Times New Roman" w:hAnsi="Times New Roman"/>
          <w:color w:val="3333FF"/>
        </w:rPr>
        <w:t>must</w:t>
      </w:r>
      <w:r w:rsidRPr="004B098A">
        <w:rPr>
          <w:rFonts w:ascii="Times New Roman" w:hAnsi="Times New Roman"/>
          <w:color w:val="3333FF"/>
          <w:spacing w:val="-11"/>
        </w:rPr>
        <w:t xml:space="preserve"> </w:t>
      </w:r>
      <w:r w:rsidRPr="004B098A">
        <w:rPr>
          <w:rFonts w:ascii="Times New Roman" w:hAnsi="Times New Roman"/>
          <w:color w:val="3333FF"/>
        </w:rPr>
        <w:t>in</w:t>
      </w:r>
      <w:r w:rsidRPr="004B098A">
        <w:rPr>
          <w:rFonts w:ascii="Times New Roman" w:hAnsi="Times New Roman"/>
          <w:color w:val="3333FF"/>
          <w:spacing w:val="-11"/>
        </w:rPr>
        <w:t xml:space="preserve"> </w:t>
      </w:r>
      <w:r w:rsidRPr="004B098A">
        <w:rPr>
          <w:rFonts w:ascii="Times New Roman" w:hAnsi="Times New Roman"/>
          <w:color w:val="3333FF"/>
        </w:rPr>
        <w:t>the</w:t>
      </w:r>
      <w:r w:rsidRPr="004B098A">
        <w:rPr>
          <w:rFonts w:ascii="Times New Roman" w:hAnsi="Times New Roman"/>
          <w:color w:val="3333FF"/>
          <w:spacing w:val="-11"/>
        </w:rPr>
        <w:t xml:space="preserve"> </w:t>
      </w:r>
      <w:r w:rsidRPr="004B098A">
        <w:rPr>
          <w:rFonts w:ascii="Times New Roman" w:hAnsi="Times New Roman"/>
          <w:color w:val="3333FF"/>
        </w:rPr>
        <w:t>prescribed</w:t>
      </w:r>
      <w:r w:rsidRPr="004B098A">
        <w:rPr>
          <w:rFonts w:ascii="Times New Roman" w:hAnsi="Times New Roman"/>
          <w:color w:val="3333FF"/>
          <w:spacing w:val="-11"/>
        </w:rPr>
        <w:t xml:space="preserve"> </w:t>
      </w:r>
      <w:r w:rsidRPr="004B098A">
        <w:rPr>
          <w:rFonts w:ascii="Times New Roman" w:hAnsi="Times New Roman"/>
          <w:color w:val="3333FF"/>
        </w:rPr>
        <w:t>form</w:t>
      </w:r>
      <w:r w:rsidRPr="004B098A">
        <w:rPr>
          <w:rFonts w:ascii="Times New Roman" w:hAnsi="Times New Roman"/>
          <w:color w:val="3333FF"/>
          <w:spacing w:val="-11"/>
        </w:rPr>
        <w:t xml:space="preserve"> </w:t>
      </w:r>
      <w:r w:rsidRPr="004B098A">
        <w:rPr>
          <w:rFonts w:ascii="Times New Roman" w:hAnsi="Times New Roman"/>
          <w:color w:val="3333FF"/>
        </w:rPr>
        <w:t>and</w:t>
      </w:r>
      <w:r w:rsidRPr="004B098A">
        <w:rPr>
          <w:rFonts w:ascii="Times New Roman" w:hAnsi="Times New Roman"/>
          <w:color w:val="3333FF"/>
          <w:spacing w:val="-11"/>
        </w:rPr>
        <w:t xml:space="preserve"> </w:t>
      </w:r>
      <w:r w:rsidRPr="004B098A">
        <w:rPr>
          <w:rFonts w:ascii="Times New Roman" w:hAnsi="Times New Roman"/>
          <w:color w:val="3333FF"/>
        </w:rPr>
        <w:t xml:space="preserve">manner </w:t>
      </w:r>
      <w:r w:rsidRPr="004B098A">
        <w:rPr>
          <w:rFonts w:ascii="Times New Roman" w:hAnsi="Times New Roman"/>
          <w:color w:val="3333FF"/>
          <w:spacing w:val="-1"/>
        </w:rPr>
        <w:t>notif</w:t>
      </w:r>
      <w:r w:rsidRPr="004B098A">
        <w:rPr>
          <w:rFonts w:ascii="Times New Roman" w:hAnsi="Times New Roman"/>
          <w:color w:val="3333FF"/>
        </w:rPr>
        <w:t>y</w:t>
      </w:r>
      <w:r w:rsidRPr="004B098A">
        <w:rPr>
          <w:rFonts w:ascii="Times New Roman" w:hAnsi="Times New Roman"/>
          <w:color w:val="3333FF"/>
          <w:spacing w:val="-15"/>
        </w:rPr>
        <w:t xml:space="preserve"> </w:t>
      </w:r>
      <w:r w:rsidRPr="004B098A">
        <w:rPr>
          <w:rFonts w:ascii="Times New Roman" w:hAnsi="Times New Roman"/>
          <w:color w:val="3333FF"/>
          <w:spacing w:val="-1"/>
        </w:rPr>
        <w:t>th</w:t>
      </w:r>
      <w:r w:rsidRPr="004B098A">
        <w:rPr>
          <w:rFonts w:ascii="Times New Roman" w:hAnsi="Times New Roman"/>
          <w:color w:val="3333FF"/>
        </w:rPr>
        <w:t>e</w:t>
      </w:r>
      <w:r w:rsidRPr="004B098A">
        <w:rPr>
          <w:rFonts w:ascii="Times New Roman" w:hAnsi="Times New Roman"/>
          <w:color w:val="3333FF"/>
          <w:spacing w:val="-15"/>
        </w:rPr>
        <w:t xml:space="preserve"> </w:t>
      </w:r>
      <w:r w:rsidRPr="004B098A">
        <w:rPr>
          <w:rFonts w:ascii="Times New Roman" w:hAnsi="Times New Roman"/>
          <w:color w:val="3333FF"/>
          <w:spacing w:val="-1"/>
        </w:rPr>
        <w:t>perso</w:t>
      </w:r>
      <w:r w:rsidRPr="004B098A">
        <w:rPr>
          <w:rFonts w:ascii="Times New Roman" w:hAnsi="Times New Roman"/>
          <w:color w:val="3333FF"/>
        </w:rPr>
        <w:t>n</w:t>
      </w:r>
      <w:r w:rsidRPr="004B098A">
        <w:rPr>
          <w:rFonts w:ascii="Times New Roman" w:hAnsi="Times New Roman"/>
          <w:color w:val="3333FF"/>
          <w:spacing w:val="-15"/>
        </w:rPr>
        <w:t xml:space="preserve"> </w:t>
      </w:r>
      <w:r w:rsidRPr="004B098A">
        <w:rPr>
          <w:rFonts w:ascii="Times New Roman" w:hAnsi="Times New Roman"/>
          <w:color w:val="3333FF"/>
          <w:spacing w:val="-1"/>
        </w:rPr>
        <w:t>referre</w:t>
      </w:r>
      <w:r w:rsidRPr="004B098A">
        <w:rPr>
          <w:rFonts w:ascii="Times New Roman" w:hAnsi="Times New Roman"/>
          <w:color w:val="3333FF"/>
        </w:rPr>
        <w:t>d</w:t>
      </w:r>
      <w:r w:rsidRPr="004B098A">
        <w:rPr>
          <w:rFonts w:ascii="Times New Roman" w:hAnsi="Times New Roman"/>
          <w:color w:val="3333FF"/>
          <w:spacing w:val="-15"/>
        </w:rPr>
        <w:t xml:space="preserve"> </w:t>
      </w:r>
      <w:r w:rsidRPr="004B098A">
        <w:rPr>
          <w:rFonts w:ascii="Times New Roman" w:hAnsi="Times New Roman"/>
          <w:color w:val="3333FF"/>
          <w:spacing w:val="-1"/>
        </w:rPr>
        <w:t>t</w:t>
      </w:r>
      <w:r w:rsidRPr="004B098A">
        <w:rPr>
          <w:rFonts w:ascii="Times New Roman" w:hAnsi="Times New Roman"/>
          <w:color w:val="3333FF"/>
        </w:rPr>
        <w:t>o</w:t>
      </w:r>
      <w:r w:rsidRPr="004B098A">
        <w:rPr>
          <w:rFonts w:ascii="Times New Roman" w:hAnsi="Times New Roman"/>
          <w:color w:val="3333FF"/>
          <w:spacing w:val="-15"/>
        </w:rPr>
        <w:t xml:space="preserve"> </w:t>
      </w:r>
      <w:r w:rsidRPr="004B098A">
        <w:rPr>
          <w:rFonts w:ascii="Times New Roman" w:hAnsi="Times New Roman"/>
          <w:color w:val="3333FF"/>
          <w:spacing w:val="-1"/>
        </w:rPr>
        <w:t>i</w:t>
      </w:r>
      <w:r w:rsidRPr="004B098A">
        <w:rPr>
          <w:rFonts w:ascii="Times New Roman" w:hAnsi="Times New Roman"/>
          <w:color w:val="3333FF"/>
        </w:rPr>
        <w:t>n</w:t>
      </w:r>
      <w:r w:rsidRPr="004B098A">
        <w:rPr>
          <w:rFonts w:ascii="Times New Roman" w:hAnsi="Times New Roman"/>
          <w:color w:val="3333FF"/>
          <w:spacing w:val="-15"/>
        </w:rPr>
        <w:t xml:space="preserve"> </w:t>
      </w:r>
      <w:r w:rsidRPr="004B098A">
        <w:rPr>
          <w:rFonts w:ascii="Times New Roman" w:hAnsi="Times New Roman"/>
          <w:color w:val="3333FF"/>
          <w:spacing w:val="-1"/>
        </w:rPr>
        <w:t>subsectio</w:t>
      </w:r>
      <w:r w:rsidRPr="004B098A">
        <w:rPr>
          <w:rFonts w:ascii="Times New Roman" w:hAnsi="Times New Roman"/>
          <w:color w:val="3333FF"/>
        </w:rPr>
        <w:t>n</w:t>
      </w:r>
      <w:r w:rsidRPr="004B098A">
        <w:rPr>
          <w:rFonts w:ascii="Times New Roman" w:hAnsi="Times New Roman"/>
          <w:color w:val="3333FF"/>
          <w:spacing w:val="-15"/>
        </w:rPr>
        <w:t xml:space="preserve"> </w:t>
      </w:r>
      <w:r w:rsidRPr="004B098A">
        <w:rPr>
          <w:rFonts w:ascii="Times New Roman" w:hAnsi="Times New Roman"/>
          <w:color w:val="3333FF"/>
          <w:spacing w:val="-1"/>
        </w:rPr>
        <w:t>(9)</w:t>
      </w:r>
      <w:r w:rsidRPr="004B098A">
        <w:rPr>
          <w:rFonts w:ascii="Times New Roman" w:hAnsi="Times New Roman"/>
          <w:color w:val="3333FF"/>
        </w:rPr>
        <w:t>,</w:t>
      </w:r>
      <w:r w:rsidRPr="004B098A">
        <w:rPr>
          <w:rFonts w:ascii="Times New Roman" w:hAnsi="Times New Roman"/>
          <w:color w:val="3333FF"/>
          <w:spacing w:val="-15"/>
        </w:rPr>
        <w:t xml:space="preserve"> </w:t>
      </w:r>
      <w:r w:rsidRPr="004B098A">
        <w:rPr>
          <w:rFonts w:ascii="Times New Roman" w:hAnsi="Times New Roman"/>
          <w:color w:val="3333FF"/>
          <w:spacing w:val="-1"/>
        </w:rPr>
        <w:t>o</w:t>
      </w:r>
      <w:r w:rsidRPr="004B098A">
        <w:rPr>
          <w:rFonts w:ascii="Times New Roman" w:hAnsi="Times New Roman"/>
          <w:color w:val="3333FF"/>
        </w:rPr>
        <w:t>f</w:t>
      </w:r>
      <w:r w:rsidRPr="004B098A">
        <w:rPr>
          <w:rFonts w:ascii="Times New Roman" w:hAnsi="Times New Roman"/>
          <w:color w:val="3333FF"/>
          <w:spacing w:val="-15"/>
        </w:rPr>
        <w:t xml:space="preserve"> </w:t>
      </w:r>
      <w:r w:rsidRPr="004B098A">
        <w:rPr>
          <w:rFonts w:ascii="Times New Roman" w:hAnsi="Times New Roman"/>
          <w:color w:val="3333FF"/>
          <w:spacing w:val="-1"/>
        </w:rPr>
        <w:t>th</w:t>
      </w:r>
      <w:r w:rsidRPr="004B098A">
        <w:rPr>
          <w:rFonts w:ascii="Times New Roman" w:hAnsi="Times New Roman"/>
          <w:color w:val="3333FF"/>
        </w:rPr>
        <w:t>e</w:t>
      </w:r>
      <w:r w:rsidRPr="004B098A">
        <w:rPr>
          <w:rFonts w:ascii="Times New Roman" w:hAnsi="Times New Roman"/>
          <w:color w:val="3333FF"/>
          <w:spacing w:val="-15"/>
        </w:rPr>
        <w:t xml:space="preserve"> </w:t>
      </w:r>
      <w:r w:rsidRPr="004B098A">
        <w:rPr>
          <w:rFonts w:ascii="Times New Roman" w:hAnsi="Times New Roman"/>
          <w:color w:val="3333FF"/>
          <w:spacing w:val="-1"/>
        </w:rPr>
        <w:t>decisio</w:t>
      </w:r>
      <w:r w:rsidRPr="004B098A">
        <w:rPr>
          <w:rFonts w:ascii="Times New Roman" w:hAnsi="Times New Roman"/>
          <w:color w:val="3333FF"/>
        </w:rPr>
        <w:t>n</w:t>
      </w:r>
      <w:r w:rsidRPr="004B098A">
        <w:rPr>
          <w:rFonts w:ascii="Times New Roman" w:hAnsi="Times New Roman"/>
          <w:color w:val="3333FF"/>
          <w:spacing w:val="-15"/>
        </w:rPr>
        <w:t xml:space="preserve"> </w:t>
      </w:r>
      <w:r w:rsidRPr="004B098A">
        <w:rPr>
          <w:rFonts w:ascii="Times New Roman" w:hAnsi="Times New Roman"/>
          <w:color w:val="3333FF"/>
          <w:spacing w:val="-1"/>
        </w:rPr>
        <w:t>mad</w:t>
      </w:r>
      <w:r w:rsidRPr="004B098A">
        <w:rPr>
          <w:rFonts w:ascii="Times New Roman" w:hAnsi="Times New Roman"/>
          <w:color w:val="3333FF"/>
        </w:rPr>
        <w:t>e</w:t>
      </w:r>
      <w:r w:rsidRPr="004B098A">
        <w:rPr>
          <w:rFonts w:ascii="Times New Roman" w:hAnsi="Times New Roman"/>
          <w:color w:val="3333FF"/>
          <w:spacing w:val="-15"/>
        </w:rPr>
        <w:t xml:space="preserve"> </w:t>
      </w:r>
      <w:r w:rsidRPr="004B098A">
        <w:rPr>
          <w:rFonts w:ascii="Times New Roman" w:hAnsi="Times New Roman"/>
          <w:color w:val="3333FF"/>
          <w:spacing w:val="-1"/>
        </w:rPr>
        <w:t>i</w:t>
      </w:r>
      <w:r w:rsidRPr="004B098A">
        <w:rPr>
          <w:rFonts w:ascii="Times New Roman" w:hAnsi="Times New Roman"/>
          <w:color w:val="3333FF"/>
        </w:rPr>
        <w:t>n</w:t>
      </w:r>
      <w:r w:rsidRPr="004B098A">
        <w:rPr>
          <w:rFonts w:ascii="Times New Roman" w:hAnsi="Times New Roman"/>
          <w:color w:val="3333FF"/>
          <w:spacing w:val="-15"/>
        </w:rPr>
        <w:t xml:space="preserve"> </w:t>
      </w:r>
      <w:r w:rsidRPr="004B098A">
        <w:rPr>
          <w:rFonts w:ascii="Times New Roman" w:hAnsi="Times New Roman"/>
          <w:color w:val="3333FF"/>
          <w:spacing w:val="-1"/>
        </w:rPr>
        <w:t>term</w:t>
      </w:r>
      <w:r w:rsidRPr="004B098A">
        <w:rPr>
          <w:rFonts w:ascii="Times New Roman" w:hAnsi="Times New Roman"/>
          <w:color w:val="3333FF"/>
        </w:rPr>
        <w:t>s</w:t>
      </w:r>
      <w:r w:rsidRPr="004B098A">
        <w:rPr>
          <w:rFonts w:ascii="Times New Roman" w:hAnsi="Times New Roman"/>
          <w:color w:val="3333FF"/>
          <w:spacing w:val="-15"/>
        </w:rPr>
        <w:t xml:space="preserve"> </w:t>
      </w:r>
      <w:r w:rsidRPr="004B098A">
        <w:rPr>
          <w:rFonts w:ascii="Times New Roman" w:hAnsi="Times New Roman"/>
          <w:color w:val="3333FF"/>
          <w:spacing w:val="-1"/>
        </w:rPr>
        <w:t>o</w:t>
      </w:r>
      <w:r w:rsidRPr="004B098A">
        <w:rPr>
          <w:rFonts w:ascii="Times New Roman" w:hAnsi="Times New Roman"/>
          <w:color w:val="3333FF"/>
        </w:rPr>
        <w:t>f</w:t>
      </w:r>
      <w:r w:rsidRPr="004B098A">
        <w:rPr>
          <w:rFonts w:ascii="Times New Roman" w:hAnsi="Times New Roman"/>
          <w:color w:val="3333FF"/>
          <w:spacing w:val="-15"/>
        </w:rPr>
        <w:t xml:space="preserve"> </w:t>
      </w:r>
      <w:r w:rsidRPr="004B098A">
        <w:rPr>
          <w:rFonts w:ascii="Times New Roman" w:hAnsi="Times New Roman"/>
          <w:color w:val="3333FF"/>
          <w:spacing w:val="-1"/>
        </w:rPr>
        <w:t xml:space="preserve">subsection </w:t>
      </w:r>
      <w:r w:rsidRPr="004B098A">
        <w:rPr>
          <w:rFonts w:ascii="Times New Roman" w:hAnsi="Times New Roman"/>
          <w:color w:val="3333FF"/>
        </w:rPr>
        <w:t>(10) and the reasons for the decision.</w:t>
      </w:r>
    </w:p>
    <w:p w14:paraId="4BCD93BE" w14:textId="77777777" w:rsidR="00C1636E" w:rsidRPr="004B098A" w:rsidRDefault="00C1636E" w:rsidP="003D789E">
      <w:pPr>
        <w:pStyle w:val="Heading2"/>
      </w:pPr>
      <w:bookmarkStart w:id="127" w:name="_Toc427492891"/>
      <w:r w:rsidRPr="004B098A">
        <w:t>Environmental Conservation Orders</w:t>
      </w:r>
      <w:bookmarkEnd w:id="127"/>
      <w:r w:rsidRPr="004B098A">
        <w:t xml:space="preserve">  </w:t>
      </w:r>
    </w:p>
    <w:p w14:paraId="28A9C1F5" w14:textId="77777777" w:rsidR="00F556F5" w:rsidRDefault="004A3EDE" w:rsidP="00665FBF">
      <w:pPr>
        <w:pStyle w:val="ListParagraph"/>
        <w:numPr>
          <w:ilvl w:val="0"/>
          <w:numId w:val="86"/>
        </w:numPr>
        <w:spacing w:line="360" w:lineRule="auto"/>
        <w:jc w:val="both"/>
        <w:rPr>
          <w:rFonts w:ascii="Times New Roman" w:hAnsi="Times New Roman"/>
          <w:color w:val="3333FF"/>
          <w:lang w:val="en-ZA" w:eastAsia="en-ZA"/>
        </w:rPr>
      </w:pPr>
      <w:r w:rsidRPr="00F556F5">
        <w:rPr>
          <w:rFonts w:ascii="Times New Roman" w:hAnsi="Times New Roman"/>
          <w:color w:val="3333FF"/>
          <w:lang w:val="en-ZA" w:eastAsia="en-ZA"/>
        </w:rPr>
        <w:t>A court may, on an application</w:t>
      </w:r>
      <w:r w:rsidR="00F556F5">
        <w:rPr>
          <w:rFonts w:ascii="Times New Roman" w:hAnsi="Times New Roman"/>
          <w:color w:val="3333FF"/>
          <w:lang w:val="en-ZA" w:eastAsia="en-ZA"/>
        </w:rPr>
        <w:t xml:space="preserve"> by the </w:t>
      </w:r>
      <w:r w:rsidR="00665FBF" w:rsidRPr="00665FBF">
        <w:rPr>
          <w:rFonts w:ascii="Times New Roman" w:hAnsi="Times New Roman"/>
          <w:color w:val="3333FF"/>
          <w:lang w:val="en-ZA" w:eastAsia="en-ZA"/>
        </w:rPr>
        <w:t xml:space="preserve">Environmental Commissioner </w:t>
      </w:r>
      <w:r w:rsidRPr="00F556F5">
        <w:rPr>
          <w:rFonts w:ascii="Times New Roman" w:hAnsi="Times New Roman"/>
          <w:color w:val="3333FF"/>
          <w:lang w:val="en-ZA" w:eastAsia="en-ZA"/>
        </w:rPr>
        <w:t>made under this Part, grant an environmental conservation order subject to the provisions of</w:t>
      </w:r>
      <w:r w:rsidR="00F556F5" w:rsidRPr="00F556F5">
        <w:rPr>
          <w:rFonts w:ascii="Times New Roman" w:hAnsi="Times New Roman"/>
          <w:color w:val="3333FF"/>
          <w:lang w:val="en-ZA" w:eastAsia="en-ZA"/>
        </w:rPr>
        <w:t xml:space="preserve"> </w:t>
      </w:r>
      <w:r w:rsidRPr="00F556F5">
        <w:rPr>
          <w:rFonts w:ascii="Times New Roman" w:hAnsi="Times New Roman"/>
          <w:color w:val="3333FF"/>
          <w:lang w:val="en-ZA" w:eastAsia="en-ZA"/>
        </w:rPr>
        <w:t>this Act.</w:t>
      </w:r>
    </w:p>
    <w:p w14:paraId="138296FE" w14:textId="77777777" w:rsidR="00F556F5" w:rsidRDefault="004A3EDE" w:rsidP="003D789E">
      <w:pPr>
        <w:pStyle w:val="ListParagraph"/>
        <w:numPr>
          <w:ilvl w:val="0"/>
          <w:numId w:val="86"/>
        </w:numPr>
        <w:spacing w:line="360" w:lineRule="auto"/>
        <w:jc w:val="both"/>
        <w:rPr>
          <w:rFonts w:ascii="Times New Roman" w:hAnsi="Times New Roman"/>
          <w:color w:val="3333FF"/>
          <w:lang w:val="en-ZA" w:eastAsia="en-ZA"/>
        </w:rPr>
      </w:pPr>
      <w:r w:rsidRPr="00F556F5">
        <w:rPr>
          <w:rFonts w:ascii="Times New Roman" w:hAnsi="Times New Roman"/>
          <w:color w:val="3333FF"/>
          <w:lang w:val="en-ZA" w:eastAsia="en-ZA"/>
        </w:rPr>
        <w:t>The object of an environmental</w:t>
      </w:r>
      <w:r w:rsidR="00F556F5" w:rsidRPr="00F556F5">
        <w:rPr>
          <w:rFonts w:ascii="Times New Roman" w:hAnsi="Times New Roman"/>
          <w:color w:val="3333FF"/>
          <w:lang w:val="en-ZA" w:eastAsia="en-ZA"/>
        </w:rPr>
        <w:t xml:space="preserve"> conservation order</w:t>
      </w:r>
      <w:r w:rsidRPr="00F556F5">
        <w:rPr>
          <w:rFonts w:ascii="Times New Roman" w:hAnsi="Times New Roman"/>
          <w:color w:val="3333FF"/>
          <w:lang w:val="en-ZA" w:eastAsia="en-ZA"/>
        </w:rPr>
        <w:t xml:space="preserve"> is to further the principles of environmental management set out in this Act by facilitating the conservation</w:t>
      </w:r>
      <w:r w:rsidR="00F556F5" w:rsidRPr="00F556F5">
        <w:rPr>
          <w:rFonts w:ascii="Times New Roman" w:hAnsi="Times New Roman"/>
          <w:color w:val="3333FF"/>
          <w:lang w:val="en-ZA" w:eastAsia="en-ZA"/>
        </w:rPr>
        <w:t xml:space="preserve"> </w:t>
      </w:r>
      <w:r w:rsidRPr="00F556F5">
        <w:rPr>
          <w:rFonts w:ascii="Times New Roman" w:hAnsi="Times New Roman"/>
          <w:color w:val="3333FF"/>
          <w:lang w:val="en-ZA" w:eastAsia="en-ZA"/>
        </w:rPr>
        <w:t>and enhancement if the environment, in this Act referred to as the benefited</w:t>
      </w:r>
      <w:r w:rsidR="00F556F5" w:rsidRPr="00F556F5">
        <w:rPr>
          <w:rFonts w:ascii="Times New Roman" w:hAnsi="Times New Roman"/>
          <w:color w:val="3333FF"/>
          <w:lang w:val="en-ZA" w:eastAsia="en-ZA"/>
        </w:rPr>
        <w:t xml:space="preserve"> </w:t>
      </w:r>
      <w:r w:rsidRPr="00F556F5">
        <w:rPr>
          <w:rFonts w:ascii="Times New Roman" w:hAnsi="Times New Roman"/>
          <w:color w:val="3333FF"/>
          <w:lang w:val="en-ZA" w:eastAsia="en-ZA"/>
        </w:rPr>
        <w:t>environment, through the imposition of one or more obligations in respect of the use of land, in this Act referred to as the burdened land, being the land in</w:t>
      </w:r>
      <w:r w:rsidR="00F556F5" w:rsidRPr="00F556F5">
        <w:rPr>
          <w:rFonts w:ascii="Times New Roman" w:hAnsi="Times New Roman"/>
          <w:color w:val="3333FF"/>
          <w:lang w:val="en-ZA" w:eastAsia="en-ZA"/>
        </w:rPr>
        <w:t xml:space="preserve"> </w:t>
      </w:r>
      <w:r w:rsidRPr="00F556F5">
        <w:rPr>
          <w:rFonts w:ascii="Times New Roman" w:hAnsi="Times New Roman"/>
          <w:color w:val="3333FF"/>
          <w:lang w:val="en-ZA" w:eastAsia="en-ZA"/>
        </w:rPr>
        <w:t>the vicinity of the benefited environment.</w:t>
      </w:r>
    </w:p>
    <w:p w14:paraId="13E75097" w14:textId="77777777" w:rsidR="00F556F5" w:rsidRDefault="004A3EDE" w:rsidP="003D789E">
      <w:pPr>
        <w:pStyle w:val="ListParagraph"/>
        <w:numPr>
          <w:ilvl w:val="0"/>
          <w:numId w:val="86"/>
        </w:numPr>
        <w:spacing w:line="360" w:lineRule="auto"/>
        <w:jc w:val="both"/>
        <w:rPr>
          <w:rFonts w:ascii="Times New Roman" w:hAnsi="Times New Roman"/>
          <w:color w:val="3333FF"/>
          <w:lang w:val="en-ZA" w:eastAsia="en-ZA"/>
        </w:rPr>
      </w:pPr>
      <w:r w:rsidRPr="00F556F5">
        <w:rPr>
          <w:rFonts w:ascii="Times New Roman" w:hAnsi="Times New Roman"/>
          <w:color w:val="3333FF"/>
          <w:lang w:val="en-ZA" w:eastAsia="en-ZA"/>
        </w:rPr>
        <w:t xml:space="preserve">An </w:t>
      </w:r>
      <w:r w:rsidR="00F556F5" w:rsidRPr="00F556F5">
        <w:rPr>
          <w:rFonts w:ascii="Times New Roman" w:hAnsi="Times New Roman"/>
          <w:color w:val="3333FF"/>
          <w:lang w:val="en-ZA" w:eastAsia="en-ZA"/>
        </w:rPr>
        <w:t xml:space="preserve">environmental conservation order </w:t>
      </w:r>
      <w:r w:rsidRPr="00F556F5">
        <w:rPr>
          <w:rFonts w:ascii="Times New Roman" w:hAnsi="Times New Roman"/>
          <w:color w:val="3333FF"/>
          <w:lang w:val="en-ZA" w:eastAsia="en-ZA"/>
        </w:rPr>
        <w:t>may be imposed on and shall thereafter attach to the burdened land in perpetuity or for a term of years or for an equivalent</w:t>
      </w:r>
      <w:r w:rsidR="00F556F5">
        <w:rPr>
          <w:rFonts w:ascii="Times New Roman" w:hAnsi="Times New Roman"/>
          <w:color w:val="3333FF"/>
          <w:lang w:val="en-ZA" w:eastAsia="en-ZA"/>
        </w:rPr>
        <w:t xml:space="preserve"> </w:t>
      </w:r>
      <w:r w:rsidRPr="00F556F5">
        <w:rPr>
          <w:rFonts w:ascii="Times New Roman" w:hAnsi="Times New Roman"/>
          <w:color w:val="3333FF"/>
          <w:lang w:val="en-ZA" w:eastAsia="en-ZA"/>
        </w:rPr>
        <w:t>interest as the court may determine.</w:t>
      </w:r>
    </w:p>
    <w:p w14:paraId="2C0B5AD1" w14:textId="77777777" w:rsidR="004A3EDE" w:rsidRPr="00F556F5" w:rsidRDefault="004A3EDE" w:rsidP="003D789E">
      <w:pPr>
        <w:pStyle w:val="ListParagraph"/>
        <w:numPr>
          <w:ilvl w:val="0"/>
          <w:numId w:val="86"/>
        </w:numPr>
        <w:spacing w:line="360" w:lineRule="auto"/>
        <w:jc w:val="both"/>
        <w:rPr>
          <w:rFonts w:ascii="Times New Roman" w:hAnsi="Times New Roman"/>
          <w:color w:val="3333FF"/>
          <w:lang w:val="en-ZA" w:eastAsia="en-ZA"/>
        </w:rPr>
      </w:pPr>
      <w:r w:rsidRPr="00F556F5">
        <w:rPr>
          <w:rFonts w:ascii="Times New Roman" w:hAnsi="Times New Roman"/>
          <w:color w:val="3333FF"/>
          <w:lang w:val="en-ZA" w:eastAsia="en-ZA"/>
        </w:rPr>
        <w:lastRenderedPageBreak/>
        <w:t>Without prejudice to the general effect of subsection (2), an environmental conservation order may be imposed on burdened land so as to –</w:t>
      </w:r>
    </w:p>
    <w:p w14:paraId="4AA7D2FA" w14:textId="77777777" w:rsidR="004A3EDE" w:rsidRPr="00F556F5" w:rsidRDefault="004A3EDE" w:rsidP="003D789E">
      <w:pPr>
        <w:pStyle w:val="ListParagraph"/>
        <w:numPr>
          <w:ilvl w:val="1"/>
          <w:numId w:val="86"/>
        </w:numPr>
        <w:spacing w:line="360" w:lineRule="auto"/>
        <w:jc w:val="both"/>
        <w:rPr>
          <w:rFonts w:ascii="Times New Roman" w:hAnsi="Times New Roman"/>
          <w:color w:val="3333FF"/>
          <w:lang w:val="en-ZA" w:eastAsia="en-ZA"/>
        </w:rPr>
      </w:pPr>
      <w:r w:rsidRPr="00F556F5">
        <w:rPr>
          <w:rFonts w:ascii="Times New Roman" w:hAnsi="Times New Roman"/>
          <w:color w:val="3333FF"/>
          <w:lang w:val="en-ZA" w:eastAsia="en-ZA"/>
        </w:rPr>
        <w:t>preserve flora and fauna;</w:t>
      </w:r>
    </w:p>
    <w:p w14:paraId="23558C80" w14:textId="77777777" w:rsidR="00F556F5" w:rsidRDefault="004A3EDE" w:rsidP="005F33C0">
      <w:pPr>
        <w:pStyle w:val="ListParagraph"/>
        <w:numPr>
          <w:ilvl w:val="1"/>
          <w:numId w:val="86"/>
        </w:numPr>
        <w:spacing w:line="360" w:lineRule="auto"/>
        <w:jc w:val="both"/>
        <w:rPr>
          <w:rFonts w:ascii="Times New Roman" w:hAnsi="Times New Roman"/>
          <w:color w:val="3333FF"/>
          <w:lang w:val="en-ZA" w:eastAsia="en-ZA"/>
        </w:rPr>
      </w:pPr>
      <w:r w:rsidRPr="00F556F5">
        <w:rPr>
          <w:rFonts w:ascii="Times New Roman" w:hAnsi="Times New Roman"/>
          <w:color w:val="3333FF"/>
          <w:lang w:val="en-ZA" w:eastAsia="en-ZA"/>
        </w:rPr>
        <w:t>preserve the quality and flow of water in a dam, lake,</w:t>
      </w:r>
      <w:r w:rsidR="00F556F5">
        <w:rPr>
          <w:rFonts w:ascii="Times New Roman" w:hAnsi="Times New Roman"/>
          <w:color w:val="3333FF"/>
          <w:lang w:val="en-ZA" w:eastAsia="en-ZA"/>
        </w:rPr>
        <w:t xml:space="preserve"> </w:t>
      </w:r>
      <w:r w:rsidR="005F33C0" w:rsidRPr="005F33C0">
        <w:rPr>
          <w:rFonts w:ascii="Times New Roman" w:hAnsi="Times New Roman"/>
          <w:color w:val="3333FF"/>
          <w:lang w:val="en-ZA" w:eastAsia="en-ZA"/>
        </w:rPr>
        <w:t>perennial</w:t>
      </w:r>
      <w:r w:rsidR="00F556F5">
        <w:rPr>
          <w:rFonts w:ascii="Times New Roman" w:hAnsi="Times New Roman"/>
          <w:color w:val="3333FF"/>
          <w:lang w:val="en-ZA" w:eastAsia="en-ZA"/>
        </w:rPr>
        <w:t xml:space="preserve"> or ephemeral</w:t>
      </w:r>
      <w:r w:rsidRPr="00F556F5">
        <w:rPr>
          <w:rFonts w:ascii="Times New Roman" w:hAnsi="Times New Roman"/>
          <w:color w:val="3333FF"/>
          <w:lang w:val="en-ZA" w:eastAsia="en-ZA"/>
        </w:rPr>
        <w:t xml:space="preserve"> river or </w:t>
      </w:r>
      <w:r w:rsidR="005F33C0" w:rsidRPr="00F556F5">
        <w:rPr>
          <w:rFonts w:ascii="Times New Roman" w:hAnsi="Times New Roman"/>
          <w:color w:val="3333FF"/>
          <w:lang w:val="en-ZA" w:eastAsia="en-ZA"/>
        </w:rPr>
        <w:t>aquifer</w:t>
      </w:r>
      <w:r w:rsidRPr="00F556F5">
        <w:rPr>
          <w:rFonts w:ascii="Times New Roman" w:hAnsi="Times New Roman"/>
          <w:color w:val="3333FF"/>
          <w:lang w:val="en-ZA" w:eastAsia="en-ZA"/>
        </w:rPr>
        <w:t>;</w:t>
      </w:r>
    </w:p>
    <w:p w14:paraId="23FBCF83" w14:textId="77777777" w:rsidR="00F556F5" w:rsidRDefault="004A3EDE" w:rsidP="003D789E">
      <w:pPr>
        <w:pStyle w:val="ListParagraph"/>
        <w:numPr>
          <w:ilvl w:val="1"/>
          <w:numId w:val="86"/>
        </w:numPr>
        <w:spacing w:line="360" w:lineRule="auto"/>
        <w:jc w:val="both"/>
        <w:rPr>
          <w:rFonts w:ascii="Times New Roman" w:hAnsi="Times New Roman"/>
          <w:color w:val="3333FF"/>
          <w:lang w:val="en-ZA" w:eastAsia="en-ZA"/>
        </w:rPr>
      </w:pPr>
      <w:r w:rsidRPr="00F556F5">
        <w:rPr>
          <w:rFonts w:ascii="Times New Roman" w:hAnsi="Times New Roman"/>
          <w:color w:val="3333FF"/>
          <w:lang w:val="en-ZA" w:eastAsia="en-ZA"/>
        </w:rPr>
        <w:t xml:space="preserve">preserve    any    outstanding    geological,    physiological,    ecological, </w:t>
      </w:r>
      <w:r w:rsidR="00F556F5" w:rsidRPr="00F556F5">
        <w:rPr>
          <w:rFonts w:ascii="Times New Roman" w:hAnsi="Times New Roman"/>
          <w:color w:val="3333FF"/>
          <w:lang w:val="en-ZA" w:eastAsia="en-ZA"/>
        </w:rPr>
        <w:t>archaeological</w:t>
      </w:r>
      <w:r w:rsidRPr="00F556F5">
        <w:rPr>
          <w:rFonts w:ascii="Times New Roman" w:hAnsi="Times New Roman"/>
          <w:color w:val="3333FF"/>
          <w:lang w:val="en-ZA" w:eastAsia="en-ZA"/>
        </w:rPr>
        <w:t>, or historical features of the burdened land;</w:t>
      </w:r>
    </w:p>
    <w:p w14:paraId="0E54933C" w14:textId="77777777" w:rsidR="00F556F5" w:rsidRDefault="004A3EDE" w:rsidP="003D789E">
      <w:pPr>
        <w:pStyle w:val="ListParagraph"/>
        <w:numPr>
          <w:ilvl w:val="1"/>
          <w:numId w:val="86"/>
        </w:numPr>
        <w:spacing w:line="360" w:lineRule="auto"/>
        <w:jc w:val="both"/>
        <w:rPr>
          <w:rFonts w:ascii="Times New Roman" w:hAnsi="Times New Roman"/>
          <w:color w:val="3333FF"/>
          <w:lang w:val="en-ZA" w:eastAsia="en-ZA"/>
        </w:rPr>
      </w:pPr>
      <w:r w:rsidRPr="00F556F5">
        <w:rPr>
          <w:rFonts w:ascii="Times New Roman" w:hAnsi="Times New Roman"/>
          <w:color w:val="3333FF"/>
          <w:lang w:val="en-ZA" w:eastAsia="en-ZA"/>
        </w:rPr>
        <w:t xml:space="preserve">preserve scenic view; </w:t>
      </w:r>
    </w:p>
    <w:p w14:paraId="5DA11294" w14:textId="77777777" w:rsidR="004A3EDE" w:rsidRPr="00F556F5" w:rsidRDefault="004A3EDE" w:rsidP="003D789E">
      <w:pPr>
        <w:pStyle w:val="ListParagraph"/>
        <w:numPr>
          <w:ilvl w:val="1"/>
          <w:numId w:val="86"/>
        </w:numPr>
        <w:spacing w:line="360" w:lineRule="auto"/>
        <w:jc w:val="both"/>
        <w:rPr>
          <w:rFonts w:ascii="Times New Roman" w:hAnsi="Times New Roman"/>
          <w:color w:val="3333FF"/>
          <w:lang w:val="en-ZA" w:eastAsia="en-ZA"/>
        </w:rPr>
      </w:pPr>
      <w:r w:rsidRPr="00F556F5">
        <w:rPr>
          <w:rFonts w:ascii="Times New Roman" w:hAnsi="Times New Roman"/>
          <w:color w:val="3333FF"/>
          <w:lang w:val="en-ZA" w:eastAsia="en-ZA"/>
        </w:rPr>
        <w:t>preserve open space;</w:t>
      </w:r>
    </w:p>
    <w:p w14:paraId="075290EF" w14:textId="77777777" w:rsidR="004A3EDE" w:rsidRPr="00F556F5" w:rsidRDefault="004A3EDE" w:rsidP="00D53F9F">
      <w:pPr>
        <w:pStyle w:val="ListParagraph"/>
        <w:numPr>
          <w:ilvl w:val="1"/>
          <w:numId w:val="87"/>
        </w:numPr>
        <w:spacing w:line="360" w:lineRule="auto"/>
        <w:jc w:val="both"/>
        <w:rPr>
          <w:rFonts w:ascii="Times New Roman" w:hAnsi="Times New Roman"/>
          <w:color w:val="3333FF"/>
          <w:lang w:val="en-ZA" w:eastAsia="en-ZA"/>
        </w:rPr>
      </w:pPr>
      <w:r w:rsidRPr="00F556F5">
        <w:rPr>
          <w:rFonts w:ascii="Times New Roman" w:hAnsi="Times New Roman"/>
          <w:color w:val="3333FF"/>
          <w:lang w:val="en-ZA" w:eastAsia="en-ZA"/>
        </w:rPr>
        <w:t>permit persons to walk in a defined path across the burdened land;</w:t>
      </w:r>
    </w:p>
    <w:p w14:paraId="058EDA26" w14:textId="77777777" w:rsidR="004A3EDE" w:rsidRPr="00F556F5" w:rsidRDefault="004A3EDE" w:rsidP="00D53F9F">
      <w:pPr>
        <w:pStyle w:val="ListParagraph"/>
        <w:numPr>
          <w:ilvl w:val="1"/>
          <w:numId w:val="87"/>
        </w:numPr>
        <w:spacing w:line="360" w:lineRule="auto"/>
        <w:jc w:val="both"/>
        <w:rPr>
          <w:rFonts w:ascii="Times New Roman" w:hAnsi="Times New Roman"/>
          <w:color w:val="3333FF"/>
          <w:lang w:val="en-ZA" w:eastAsia="en-ZA"/>
        </w:rPr>
      </w:pPr>
      <w:r w:rsidRPr="00F556F5">
        <w:rPr>
          <w:rFonts w:ascii="Times New Roman" w:hAnsi="Times New Roman"/>
          <w:color w:val="3333FF"/>
          <w:lang w:val="en-ZA" w:eastAsia="en-ZA"/>
        </w:rPr>
        <w:t>preserve the natural contours and features of the burdened land;</w:t>
      </w:r>
    </w:p>
    <w:p w14:paraId="5453958E" w14:textId="77777777" w:rsidR="004A3EDE" w:rsidRPr="00F556F5" w:rsidRDefault="004A3EDE" w:rsidP="00D53F9F">
      <w:pPr>
        <w:pStyle w:val="ListParagraph"/>
        <w:numPr>
          <w:ilvl w:val="1"/>
          <w:numId w:val="87"/>
        </w:numPr>
        <w:spacing w:line="360" w:lineRule="auto"/>
        <w:jc w:val="both"/>
        <w:rPr>
          <w:rFonts w:ascii="Times New Roman" w:hAnsi="Times New Roman"/>
          <w:color w:val="3333FF"/>
          <w:lang w:val="en-ZA" w:eastAsia="en-ZA"/>
        </w:rPr>
      </w:pPr>
      <w:r w:rsidRPr="00F556F5">
        <w:rPr>
          <w:rFonts w:ascii="Times New Roman" w:hAnsi="Times New Roman"/>
          <w:color w:val="3333FF"/>
          <w:lang w:val="en-ZA" w:eastAsia="en-ZA"/>
        </w:rPr>
        <w:t>prevent or restrict the scope of any activity on the burdened land which has as its object the mining and working of minerals</w:t>
      </w:r>
      <w:r w:rsidR="00F556F5">
        <w:rPr>
          <w:rFonts w:ascii="Times New Roman" w:hAnsi="Times New Roman"/>
          <w:color w:val="3333FF"/>
          <w:lang w:val="en-ZA" w:eastAsia="en-ZA"/>
        </w:rPr>
        <w:t>, sand</w:t>
      </w:r>
      <w:r w:rsidRPr="00F556F5">
        <w:rPr>
          <w:rFonts w:ascii="Times New Roman" w:hAnsi="Times New Roman"/>
          <w:color w:val="3333FF"/>
          <w:lang w:val="en-ZA" w:eastAsia="en-ZA"/>
        </w:rPr>
        <w:t xml:space="preserve"> or aggregates;</w:t>
      </w:r>
    </w:p>
    <w:p w14:paraId="259D59CE" w14:textId="77777777" w:rsidR="004A3EDE" w:rsidRPr="00F556F5" w:rsidRDefault="004A3EDE" w:rsidP="00D53F9F">
      <w:pPr>
        <w:pStyle w:val="ListParagraph"/>
        <w:numPr>
          <w:ilvl w:val="1"/>
          <w:numId w:val="87"/>
        </w:numPr>
        <w:spacing w:line="360" w:lineRule="auto"/>
        <w:jc w:val="both"/>
        <w:rPr>
          <w:rFonts w:ascii="Times New Roman" w:hAnsi="Times New Roman"/>
          <w:color w:val="3333FF"/>
          <w:lang w:val="en-ZA" w:eastAsia="en-ZA"/>
        </w:rPr>
      </w:pPr>
      <w:r w:rsidRPr="00F556F5">
        <w:rPr>
          <w:rFonts w:ascii="Times New Roman" w:hAnsi="Times New Roman"/>
          <w:color w:val="3333FF"/>
          <w:lang w:val="en-ZA" w:eastAsia="en-ZA"/>
        </w:rPr>
        <w:t>prevents or restrict the scope of any agricultural activity on the burdened</w:t>
      </w:r>
      <w:r w:rsidR="00F556F5">
        <w:rPr>
          <w:rFonts w:ascii="Times New Roman" w:hAnsi="Times New Roman"/>
          <w:color w:val="3333FF"/>
          <w:lang w:val="en-ZA" w:eastAsia="en-ZA"/>
        </w:rPr>
        <w:t xml:space="preserve"> </w:t>
      </w:r>
      <w:r w:rsidRPr="00F556F5">
        <w:rPr>
          <w:rFonts w:ascii="Times New Roman" w:hAnsi="Times New Roman"/>
          <w:color w:val="3333FF"/>
          <w:lang w:val="en-ZA" w:eastAsia="en-ZA"/>
        </w:rPr>
        <w:t>land;</w:t>
      </w:r>
    </w:p>
    <w:p w14:paraId="208AF8EC" w14:textId="77777777" w:rsidR="004A3EDE" w:rsidRPr="00F556F5" w:rsidRDefault="004A3EDE" w:rsidP="00D53F9F">
      <w:pPr>
        <w:pStyle w:val="ListParagraph"/>
        <w:numPr>
          <w:ilvl w:val="1"/>
          <w:numId w:val="87"/>
        </w:numPr>
        <w:spacing w:line="360" w:lineRule="auto"/>
        <w:jc w:val="both"/>
        <w:rPr>
          <w:rFonts w:ascii="Times New Roman" w:hAnsi="Times New Roman"/>
          <w:color w:val="3333FF"/>
          <w:lang w:val="en-ZA" w:eastAsia="en-ZA"/>
        </w:rPr>
      </w:pPr>
      <w:r w:rsidRPr="00F556F5">
        <w:rPr>
          <w:rFonts w:ascii="Times New Roman" w:hAnsi="Times New Roman"/>
          <w:color w:val="3333FF"/>
          <w:lang w:val="en-ZA" w:eastAsia="en-ZA"/>
        </w:rPr>
        <w:t>create and maintain works on burdened land so as to limit or prevent harm to the environment; or</w:t>
      </w:r>
    </w:p>
    <w:p w14:paraId="0E7C3B59" w14:textId="77777777" w:rsidR="004A3EDE" w:rsidRPr="00F556F5" w:rsidRDefault="004A3EDE" w:rsidP="00D53F9F">
      <w:pPr>
        <w:pStyle w:val="ListParagraph"/>
        <w:numPr>
          <w:ilvl w:val="1"/>
          <w:numId w:val="87"/>
        </w:numPr>
        <w:spacing w:line="360" w:lineRule="auto"/>
        <w:jc w:val="both"/>
        <w:rPr>
          <w:rFonts w:ascii="Times New Roman" w:hAnsi="Times New Roman"/>
          <w:color w:val="3333FF"/>
          <w:lang w:val="en-ZA" w:eastAsia="en-ZA"/>
        </w:rPr>
      </w:pPr>
      <w:proofErr w:type="gramStart"/>
      <w:r w:rsidRPr="00F556F5">
        <w:rPr>
          <w:rFonts w:ascii="Times New Roman" w:hAnsi="Times New Roman"/>
          <w:color w:val="3333FF"/>
          <w:lang w:val="en-ZA" w:eastAsia="en-ZA"/>
        </w:rPr>
        <w:t>create</w:t>
      </w:r>
      <w:proofErr w:type="gramEnd"/>
      <w:r w:rsidRPr="00F556F5">
        <w:rPr>
          <w:rFonts w:ascii="Times New Roman" w:hAnsi="Times New Roman"/>
          <w:color w:val="3333FF"/>
          <w:lang w:val="en-ZA" w:eastAsia="en-ZA"/>
        </w:rPr>
        <w:t xml:space="preserve"> or maintain migration corridors for wildlife.</w:t>
      </w:r>
    </w:p>
    <w:p w14:paraId="4EFD6EFE" w14:textId="77777777" w:rsidR="00F556F5" w:rsidRDefault="004A3EDE" w:rsidP="00D53F9F">
      <w:pPr>
        <w:pStyle w:val="ListParagraph"/>
        <w:numPr>
          <w:ilvl w:val="0"/>
          <w:numId w:val="87"/>
        </w:numPr>
        <w:spacing w:line="360" w:lineRule="auto"/>
        <w:jc w:val="both"/>
        <w:rPr>
          <w:rFonts w:ascii="Times New Roman" w:hAnsi="Times New Roman"/>
          <w:color w:val="3333FF"/>
          <w:lang w:val="en-ZA" w:eastAsia="en-ZA"/>
        </w:rPr>
      </w:pPr>
      <w:r w:rsidRPr="00F556F5">
        <w:rPr>
          <w:rFonts w:ascii="Times New Roman" w:hAnsi="Times New Roman"/>
          <w:color w:val="3333FF"/>
          <w:lang w:val="en-ZA" w:eastAsia="en-ZA"/>
        </w:rPr>
        <w:t xml:space="preserve">Where an </w:t>
      </w:r>
      <w:r w:rsidR="00F556F5" w:rsidRPr="00F556F5">
        <w:rPr>
          <w:rFonts w:ascii="Times New Roman" w:hAnsi="Times New Roman"/>
          <w:color w:val="3333FF"/>
          <w:lang w:val="en-ZA" w:eastAsia="en-ZA"/>
        </w:rPr>
        <w:t xml:space="preserve">environmental conservation order </w:t>
      </w:r>
      <w:r w:rsidRPr="00F556F5">
        <w:rPr>
          <w:rFonts w:ascii="Times New Roman" w:hAnsi="Times New Roman"/>
          <w:color w:val="3333FF"/>
          <w:lang w:val="en-ZA" w:eastAsia="en-ZA"/>
        </w:rPr>
        <w:t xml:space="preserve">is imposed on burdened land on which any person has at the time of the imposition of the easement, any existing right or interest to the land and that </w:t>
      </w:r>
      <w:r w:rsidR="00F556F5" w:rsidRPr="00F556F5">
        <w:rPr>
          <w:rFonts w:ascii="Times New Roman" w:hAnsi="Times New Roman"/>
          <w:color w:val="3333FF"/>
          <w:lang w:val="en-ZA" w:eastAsia="en-ZA"/>
        </w:rPr>
        <w:t xml:space="preserve">environmental conservation order </w:t>
      </w:r>
      <w:r w:rsidRPr="00F556F5">
        <w:rPr>
          <w:rFonts w:ascii="Times New Roman" w:hAnsi="Times New Roman"/>
          <w:color w:val="3333FF"/>
          <w:lang w:val="en-ZA" w:eastAsia="en-ZA"/>
        </w:rPr>
        <w:t xml:space="preserve">will restrict that right or interest, there shall be paid to that person, by the applicant for the </w:t>
      </w:r>
      <w:r w:rsidR="00F556F5" w:rsidRPr="00F556F5">
        <w:rPr>
          <w:rFonts w:ascii="Times New Roman" w:hAnsi="Times New Roman"/>
          <w:color w:val="3333FF"/>
          <w:lang w:val="en-ZA" w:eastAsia="en-ZA"/>
        </w:rPr>
        <w:t>environmental conservation order</w:t>
      </w:r>
      <w:r w:rsidRPr="00F556F5">
        <w:rPr>
          <w:rFonts w:ascii="Times New Roman" w:hAnsi="Times New Roman"/>
          <w:color w:val="3333FF"/>
          <w:lang w:val="en-ZA" w:eastAsia="en-ZA"/>
        </w:rPr>
        <w:t xml:space="preserve"> such compensation as may be determine</w:t>
      </w:r>
      <w:r w:rsidR="00F556F5">
        <w:rPr>
          <w:rFonts w:ascii="Times New Roman" w:hAnsi="Times New Roman"/>
          <w:color w:val="3333FF"/>
          <w:lang w:val="en-ZA" w:eastAsia="en-ZA"/>
        </w:rPr>
        <w:t>d in accordance by the court</w:t>
      </w:r>
    </w:p>
    <w:p w14:paraId="6B97DFCF" w14:textId="77777777" w:rsidR="00F556F5" w:rsidRDefault="00F556F5" w:rsidP="00D53F9F">
      <w:pPr>
        <w:pStyle w:val="ListParagraph"/>
        <w:numPr>
          <w:ilvl w:val="0"/>
          <w:numId w:val="87"/>
        </w:numPr>
        <w:spacing w:line="360" w:lineRule="auto"/>
        <w:jc w:val="both"/>
        <w:rPr>
          <w:rFonts w:ascii="Times New Roman" w:hAnsi="Times New Roman"/>
          <w:color w:val="3333FF"/>
          <w:lang w:val="en-ZA" w:eastAsia="en-ZA"/>
        </w:rPr>
      </w:pPr>
      <w:r w:rsidRPr="00F556F5">
        <w:rPr>
          <w:rFonts w:ascii="Times New Roman" w:hAnsi="Times New Roman"/>
          <w:color w:val="3333FF"/>
          <w:lang w:val="en-ZA" w:eastAsia="en-ZA"/>
        </w:rPr>
        <w:t>t</w:t>
      </w:r>
      <w:r w:rsidR="004A3EDE" w:rsidRPr="00F556F5">
        <w:rPr>
          <w:rFonts w:ascii="Times New Roman" w:hAnsi="Times New Roman"/>
          <w:color w:val="3333FF"/>
          <w:lang w:val="en-ZA" w:eastAsia="en-ZA"/>
        </w:rPr>
        <w:t xml:space="preserve">he validity and enforceability of </w:t>
      </w:r>
      <w:r w:rsidRPr="00F556F5">
        <w:rPr>
          <w:rFonts w:ascii="Times New Roman" w:hAnsi="Times New Roman"/>
          <w:color w:val="3333FF"/>
          <w:lang w:val="en-ZA" w:eastAsia="en-ZA"/>
        </w:rPr>
        <w:t xml:space="preserve">an environmental conservation order </w:t>
      </w:r>
      <w:r w:rsidR="004A3EDE" w:rsidRPr="00F556F5">
        <w:rPr>
          <w:rFonts w:ascii="Times New Roman" w:hAnsi="Times New Roman"/>
          <w:color w:val="3333FF"/>
          <w:lang w:val="en-ZA" w:eastAsia="en-ZA"/>
        </w:rPr>
        <w:t>shall not be dependent on the existence of a</w:t>
      </w:r>
      <w:r w:rsidRPr="00F556F5">
        <w:rPr>
          <w:rFonts w:ascii="Times New Roman" w:hAnsi="Times New Roman"/>
          <w:color w:val="3333FF"/>
          <w:lang w:val="en-ZA" w:eastAsia="en-ZA"/>
        </w:rPr>
        <w:t xml:space="preserve"> </w:t>
      </w:r>
      <w:r w:rsidR="004A3EDE" w:rsidRPr="00F556F5">
        <w:rPr>
          <w:rFonts w:ascii="Times New Roman" w:hAnsi="Times New Roman"/>
          <w:color w:val="3333FF"/>
          <w:lang w:val="en-ZA" w:eastAsia="en-ZA"/>
        </w:rPr>
        <w:t>plot of land in the vicinity of the burdened land which can be benefited or, of a</w:t>
      </w:r>
      <w:r w:rsidRPr="00F556F5">
        <w:rPr>
          <w:rFonts w:ascii="Times New Roman" w:hAnsi="Times New Roman"/>
          <w:color w:val="3333FF"/>
          <w:lang w:val="en-ZA" w:eastAsia="en-ZA"/>
        </w:rPr>
        <w:t xml:space="preserve"> </w:t>
      </w:r>
      <w:r w:rsidR="004A3EDE" w:rsidRPr="00F556F5">
        <w:rPr>
          <w:rFonts w:ascii="Times New Roman" w:hAnsi="Times New Roman"/>
          <w:color w:val="3333FF"/>
          <w:lang w:val="en-ZA" w:eastAsia="en-ZA"/>
        </w:rPr>
        <w:t>person with  an  interest in  that  plot  of  land  who  can  be  benefited by  the environmental easement.</w:t>
      </w:r>
    </w:p>
    <w:p w14:paraId="3C720ABA" w14:textId="77777777" w:rsidR="00F556F5" w:rsidRDefault="00F556F5" w:rsidP="00665FBF">
      <w:pPr>
        <w:pStyle w:val="ListParagraph"/>
        <w:numPr>
          <w:ilvl w:val="0"/>
          <w:numId w:val="87"/>
        </w:numPr>
        <w:spacing w:line="360" w:lineRule="auto"/>
        <w:jc w:val="both"/>
        <w:rPr>
          <w:rFonts w:ascii="Times New Roman" w:hAnsi="Times New Roman"/>
          <w:color w:val="3333FF"/>
          <w:lang w:val="en-ZA" w:eastAsia="en-ZA"/>
        </w:rPr>
      </w:pPr>
      <w:r>
        <w:rPr>
          <w:rFonts w:ascii="Times New Roman" w:hAnsi="Times New Roman"/>
          <w:color w:val="3333FF"/>
          <w:lang w:val="en-ZA" w:eastAsia="en-ZA"/>
        </w:rPr>
        <w:t xml:space="preserve"> </w:t>
      </w:r>
      <w:r w:rsidRPr="00F556F5">
        <w:rPr>
          <w:rFonts w:ascii="Times New Roman" w:hAnsi="Times New Roman"/>
          <w:color w:val="3333FF"/>
          <w:lang w:val="en-ZA" w:eastAsia="en-ZA"/>
        </w:rPr>
        <w:t xml:space="preserve">A person or a group of persons may make </w:t>
      </w:r>
      <w:r w:rsidR="004A3EDE" w:rsidRPr="00F556F5">
        <w:rPr>
          <w:rFonts w:ascii="Times New Roman" w:hAnsi="Times New Roman"/>
          <w:color w:val="3333FF"/>
          <w:lang w:val="en-ZA" w:eastAsia="en-ZA"/>
        </w:rPr>
        <w:t>may make</w:t>
      </w:r>
      <w:r>
        <w:rPr>
          <w:rFonts w:ascii="Times New Roman" w:hAnsi="Times New Roman"/>
          <w:color w:val="3333FF"/>
          <w:lang w:val="en-ZA" w:eastAsia="en-ZA"/>
        </w:rPr>
        <w:t xml:space="preserve"> representation to the </w:t>
      </w:r>
      <w:r w:rsidR="00665FBF" w:rsidRPr="00665FBF">
        <w:rPr>
          <w:rFonts w:ascii="Times New Roman" w:hAnsi="Times New Roman"/>
          <w:color w:val="3333FF"/>
          <w:lang w:val="en-ZA" w:eastAsia="en-ZA"/>
        </w:rPr>
        <w:t xml:space="preserve">Environmental Commissioner </w:t>
      </w:r>
      <w:r>
        <w:rPr>
          <w:rFonts w:ascii="Times New Roman" w:hAnsi="Times New Roman"/>
          <w:color w:val="3333FF"/>
          <w:lang w:val="en-ZA" w:eastAsia="en-ZA"/>
        </w:rPr>
        <w:t xml:space="preserve">for the </w:t>
      </w:r>
      <w:r w:rsidR="00665FBF" w:rsidRPr="00665FBF">
        <w:rPr>
          <w:rFonts w:ascii="Times New Roman" w:hAnsi="Times New Roman"/>
          <w:color w:val="3333FF"/>
          <w:lang w:val="en-ZA" w:eastAsia="en-ZA"/>
        </w:rPr>
        <w:t>Environmental Commissioner</w:t>
      </w:r>
      <w:r>
        <w:rPr>
          <w:rFonts w:ascii="Times New Roman" w:hAnsi="Times New Roman"/>
          <w:color w:val="3333FF"/>
          <w:lang w:val="en-ZA" w:eastAsia="en-ZA"/>
        </w:rPr>
        <w:t xml:space="preserve"> to make </w:t>
      </w:r>
      <w:r w:rsidRPr="00F556F5">
        <w:rPr>
          <w:rFonts w:ascii="Times New Roman" w:hAnsi="Times New Roman"/>
          <w:color w:val="3333FF"/>
          <w:lang w:val="en-ZA" w:eastAsia="en-ZA"/>
        </w:rPr>
        <w:t>an</w:t>
      </w:r>
      <w:r w:rsidR="004A3EDE" w:rsidRPr="00F556F5">
        <w:rPr>
          <w:rFonts w:ascii="Times New Roman" w:hAnsi="Times New Roman"/>
          <w:color w:val="3333FF"/>
          <w:lang w:val="en-ZA" w:eastAsia="en-ZA"/>
        </w:rPr>
        <w:t xml:space="preserve"> application to the court for the grant of one or more </w:t>
      </w:r>
      <w:r w:rsidRPr="00F556F5">
        <w:rPr>
          <w:rFonts w:ascii="Times New Roman" w:hAnsi="Times New Roman"/>
          <w:color w:val="3333FF"/>
          <w:lang w:val="en-ZA" w:eastAsia="en-ZA"/>
        </w:rPr>
        <w:t>environmental conservation order</w:t>
      </w:r>
      <w:r w:rsidR="004A3EDE" w:rsidRPr="00F556F5">
        <w:rPr>
          <w:rFonts w:ascii="Times New Roman" w:hAnsi="Times New Roman"/>
          <w:color w:val="3333FF"/>
          <w:lang w:val="en-ZA" w:eastAsia="en-ZA"/>
        </w:rPr>
        <w:t>.</w:t>
      </w:r>
    </w:p>
    <w:p w14:paraId="7E12453A" w14:textId="77777777" w:rsidR="00F556F5" w:rsidRDefault="004A3EDE" w:rsidP="00D53F9F">
      <w:pPr>
        <w:pStyle w:val="ListParagraph"/>
        <w:numPr>
          <w:ilvl w:val="0"/>
          <w:numId w:val="87"/>
        </w:numPr>
        <w:spacing w:line="360" w:lineRule="auto"/>
        <w:jc w:val="both"/>
        <w:rPr>
          <w:rFonts w:ascii="Times New Roman" w:hAnsi="Times New Roman"/>
          <w:color w:val="3333FF"/>
          <w:lang w:val="en-ZA" w:eastAsia="en-ZA"/>
        </w:rPr>
      </w:pPr>
      <w:r w:rsidRPr="00F556F5">
        <w:rPr>
          <w:rFonts w:ascii="Times New Roman" w:hAnsi="Times New Roman"/>
          <w:color w:val="3333FF"/>
          <w:lang w:val="en-ZA" w:eastAsia="en-ZA"/>
        </w:rPr>
        <w:t xml:space="preserve">The  court  may  impose  such  conditions on  the  grant  of  an  </w:t>
      </w:r>
      <w:r w:rsidR="00F556F5" w:rsidRPr="00F556F5">
        <w:rPr>
          <w:rFonts w:ascii="Times New Roman" w:hAnsi="Times New Roman"/>
          <w:color w:val="3333FF"/>
          <w:lang w:val="en-ZA" w:eastAsia="en-ZA"/>
        </w:rPr>
        <w:t xml:space="preserve">environmental conservation order </w:t>
      </w:r>
      <w:r w:rsidRPr="00F556F5">
        <w:rPr>
          <w:rFonts w:ascii="Times New Roman" w:hAnsi="Times New Roman"/>
          <w:color w:val="3333FF"/>
          <w:lang w:val="en-ZA" w:eastAsia="en-ZA"/>
        </w:rPr>
        <w:t>as it considers to be best calculated to advance the object of an</w:t>
      </w:r>
      <w:r w:rsidR="00F556F5">
        <w:rPr>
          <w:rFonts w:ascii="Times New Roman" w:hAnsi="Times New Roman"/>
          <w:color w:val="3333FF"/>
          <w:lang w:val="en-ZA" w:eastAsia="en-ZA"/>
        </w:rPr>
        <w:t xml:space="preserve"> </w:t>
      </w:r>
      <w:r w:rsidR="00F556F5" w:rsidRPr="00F556F5">
        <w:rPr>
          <w:rFonts w:ascii="Times New Roman" w:hAnsi="Times New Roman"/>
          <w:color w:val="3333FF"/>
          <w:lang w:val="en-ZA" w:eastAsia="en-ZA"/>
        </w:rPr>
        <w:t>environmental conservation order</w:t>
      </w:r>
      <w:r w:rsidRPr="00F556F5">
        <w:rPr>
          <w:rFonts w:ascii="Times New Roman" w:hAnsi="Times New Roman"/>
          <w:color w:val="3333FF"/>
          <w:lang w:val="en-ZA" w:eastAsia="en-ZA"/>
        </w:rPr>
        <w:t>.</w:t>
      </w:r>
    </w:p>
    <w:p w14:paraId="1DF6C319" w14:textId="77777777" w:rsidR="004A3EDE" w:rsidRPr="00F556F5" w:rsidRDefault="004A3EDE" w:rsidP="00D53F9F">
      <w:pPr>
        <w:pStyle w:val="ListParagraph"/>
        <w:numPr>
          <w:ilvl w:val="0"/>
          <w:numId w:val="87"/>
        </w:numPr>
        <w:spacing w:line="360" w:lineRule="auto"/>
        <w:jc w:val="both"/>
        <w:rPr>
          <w:rFonts w:ascii="Times New Roman" w:hAnsi="Times New Roman"/>
          <w:color w:val="3333FF"/>
          <w:lang w:val="en-ZA" w:eastAsia="en-ZA"/>
        </w:rPr>
      </w:pPr>
      <w:r w:rsidRPr="00F556F5">
        <w:rPr>
          <w:rFonts w:ascii="Times New Roman" w:hAnsi="Times New Roman"/>
          <w:color w:val="3333FF"/>
          <w:lang w:val="en-ZA" w:eastAsia="en-ZA"/>
        </w:rPr>
        <w:t xml:space="preserve">Proceedings to enforce an </w:t>
      </w:r>
      <w:r w:rsidR="00F556F5" w:rsidRPr="00F556F5">
        <w:rPr>
          <w:rFonts w:ascii="Times New Roman" w:hAnsi="Times New Roman"/>
          <w:color w:val="3333FF"/>
          <w:lang w:val="en-ZA" w:eastAsia="en-ZA"/>
        </w:rPr>
        <w:t xml:space="preserve">environmental conservation order </w:t>
      </w:r>
      <w:r w:rsidRPr="00F556F5">
        <w:rPr>
          <w:rFonts w:ascii="Times New Roman" w:hAnsi="Times New Roman"/>
          <w:color w:val="3333FF"/>
          <w:lang w:val="en-ZA" w:eastAsia="en-ZA"/>
        </w:rPr>
        <w:t xml:space="preserve">may be commenced only </w:t>
      </w:r>
      <w:r w:rsidR="00F556F5" w:rsidRPr="00F556F5">
        <w:rPr>
          <w:rFonts w:ascii="Times New Roman" w:hAnsi="Times New Roman"/>
          <w:color w:val="3333FF"/>
          <w:lang w:val="en-ZA" w:eastAsia="en-ZA"/>
        </w:rPr>
        <w:t>by the person in whose name the environmental conservation order has been issued</w:t>
      </w:r>
      <w:r w:rsidRPr="00F556F5">
        <w:rPr>
          <w:rFonts w:ascii="Times New Roman" w:hAnsi="Times New Roman"/>
          <w:color w:val="3333FF"/>
          <w:lang w:val="en-ZA" w:eastAsia="en-ZA"/>
        </w:rPr>
        <w:t>. Proceedings to enforce an environmental easement may request the court to:-</w:t>
      </w:r>
    </w:p>
    <w:p w14:paraId="1EA767D5" w14:textId="77777777" w:rsidR="004A3EDE" w:rsidRPr="00F556F5" w:rsidRDefault="00F556F5" w:rsidP="00D53F9F">
      <w:pPr>
        <w:pStyle w:val="ListParagraph"/>
        <w:numPr>
          <w:ilvl w:val="1"/>
          <w:numId w:val="87"/>
        </w:numPr>
        <w:spacing w:line="360" w:lineRule="auto"/>
        <w:jc w:val="both"/>
        <w:rPr>
          <w:rFonts w:ascii="Times New Roman" w:hAnsi="Times New Roman"/>
          <w:color w:val="3333FF"/>
          <w:lang w:val="en-ZA" w:eastAsia="en-ZA"/>
        </w:rPr>
      </w:pPr>
      <w:r>
        <w:rPr>
          <w:rFonts w:ascii="Times New Roman" w:hAnsi="Times New Roman"/>
          <w:color w:val="3333FF"/>
          <w:lang w:val="en-ZA" w:eastAsia="en-ZA"/>
        </w:rPr>
        <w:t xml:space="preserve">grant an </w:t>
      </w:r>
      <w:r w:rsidRPr="00F556F5">
        <w:rPr>
          <w:rFonts w:ascii="Times New Roman" w:hAnsi="Times New Roman"/>
          <w:color w:val="3333FF"/>
          <w:lang w:val="en-ZA" w:eastAsia="en-ZA"/>
        </w:rPr>
        <w:t>environmental</w:t>
      </w:r>
      <w:r>
        <w:rPr>
          <w:rFonts w:ascii="Times New Roman" w:hAnsi="Times New Roman"/>
          <w:color w:val="3333FF"/>
          <w:lang w:val="en-ZA" w:eastAsia="en-ZA"/>
        </w:rPr>
        <w:t xml:space="preserve"> rehabilitation, </w:t>
      </w:r>
      <w:r w:rsidR="004A3EDE" w:rsidRPr="00F556F5">
        <w:rPr>
          <w:rFonts w:ascii="Times New Roman" w:hAnsi="Times New Roman"/>
          <w:color w:val="3333FF"/>
          <w:lang w:val="en-ZA" w:eastAsia="en-ZA"/>
        </w:rPr>
        <w:t xml:space="preserve">restoration </w:t>
      </w:r>
      <w:r>
        <w:rPr>
          <w:rFonts w:ascii="Times New Roman" w:hAnsi="Times New Roman"/>
          <w:color w:val="3333FF"/>
          <w:lang w:val="en-ZA" w:eastAsia="en-ZA"/>
        </w:rPr>
        <w:t xml:space="preserve">or aftercare </w:t>
      </w:r>
      <w:r w:rsidR="004A3EDE" w:rsidRPr="00F556F5">
        <w:rPr>
          <w:rFonts w:ascii="Times New Roman" w:hAnsi="Times New Roman"/>
          <w:color w:val="3333FF"/>
          <w:lang w:val="en-ZA" w:eastAsia="en-ZA"/>
        </w:rPr>
        <w:t>order;</w:t>
      </w:r>
    </w:p>
    <w:p w14:paraId="17471060" w14:textId="77777777" w:rsidR="004A3EDE" w:rsidRPr="00F556F5" w:rsidRDefault="004A3EDE" w:rsidP="00D53F9F">
      <w:pPr>
        <w:pStyle w:val="ListParagraph"/>
        <w:numPr>
          <w:ilvl w:val="1"/>
          <w:numId w:val="87"/>
        </w:numPr>
        <w:spacing w:line="360" w:lineRule="auto"/>
        <w:jc w:val="both"/>
        <w:rPr>
          <w:rFonts w:ascii="Times New Roman" w:hAnsi="Times New Roman"/>
          <w:color w:val="3333FF"/>
          <w:lang w:val="en-ZA" w:eastAsia="en-ZA"/>
        </w:rPr>
      </w:pPr>
      <w:proofErr w:type="gramStart"/>
      <w:r w:rsidRPr="00F556F5">
        <w:rPr>
          <w:rFonts w:ascii="Times New Roman" w:hAnsi="Times New Roman"/>
          <w:color w:val="3333FF"/>
          <w:lang w:val="en-ZA" w:eastAsia="en-ZA"/>
        </w:rPr>
        <w:t>grant</w:t>
      </w:r>
      <w:proofErr w:type="gramEnd"/>
      <w:r w:rsidRPr="00F556F5">
        <w:rPr>
          <w:rFonts w:ascii="Times New Roman" w:hAnsi="Times New Roman"/>
          <w:color w:val="3333FF"/>
          <w:lang w:val="en-ZA" w:eastAsia="en-ZA"/>
        </w:rPr>
        <w:t xml:space="preserve"> any remedy available under the law relating to </w:t>
      </w:r>
      <w:r w:rsidR="00F556F5" w:rsidRPr="00F556F5">
        <w:rPr>
          <w:rFonts w:ascii="Times New Roman" w:hAnsi="Times New Roman"/>
          <w:color w:val="3333FF"/>
          <w:lang w:val="en-ZA" w:eastAsia="en-ZA"/>
        </w:rPr>
        <w:t xml:space="preserve">environmental conservation </w:t>
      </w:r>
      <w:r w:rsidRPr="00F556F5">
        <w:rPr>
          <w:rFonts w:ascii="Times New Roman" w:hAnsi="Times New Roman"/>
          <w:color w:val="3333FF"/>
          <w:lang w:val="en-ZA" w:eastAsia="en-ZA"/>
        </w:rPr>
        <w:t>in respect of land.</w:t>
      </w:r>
    </w:p>
    <w:p w14:paraId="1C4BFCFB" w14:textId="77777777" w:rsidR="00F556F5" w:rsidRDefault="004A3EDE" w:rsidP="00D53F9F">
      <w:pPr>
        <w:pStyle w:val="ListParagraph"/>
        <w:numPr>
          <w:ilvl w:val="0"/>
          <w:numId w:val="87"/>
        </w:numPr>
        <w:spacing w:line="360" w:lineRule="auto"/>
        <w:jc w:val="both"/>
        <w:rPr>
          <w:rFonts w:ascii="Times New Roman" w:hAnsi="Times New Roman"/>
          <w:color w:val="3333FF"/>
          <w:lang w:val="en-ZA" w:eastAsia="en-ZA"/>
        </w:rPr>
      </w:pPr>
      <w:r w:rsidRPr="00F556F5">
        <w:rPr>
          <w:rFonts w:ascii="Times New Roman" w:hAnsi="Times New Roman"/>
          <w:color w:val="3333FF"/>
          <w:lang w:val="en-ZA" w:eastAsia="en-ZA"/>
        </w:rPr>
        <w:lastRenderedPageBreak/>
        <w:t xml:space="preserve"> The  court  shall  have  a  discretion  to  adapt  and  adjust,  so  far  as  seems necessary to it, the law and procedures relating to the enforcement of the</w:t>
      </w:r>
      <w:r w:rsidR="00F556F5" w:rsidRPr="00F556F5">
        <w:rPr>
          <w:rFonts w:ascii="Times New Roman" w:hAnsi="Times New Roman"/>
          <w:color w:val="3333FF"/>
          <w:lang w:val="en-ZA" w:eastAsia="en-ZA"/>
        </w:rPr>
        <w:t xml:space="preserve"> </w:t>
      </w:r>
      <w:r w:rsidRPr="00F556F5">
        <w:rPr>
          <w:rFonts w:ascii="Times New Roman" w:hAnsi="Times New Roman"/>
          <w:color w:val="3333FF"/>
          <w:lang w:val="en-ZA" w:eastAsia="en-ZA"/>
        </w:rPr>
        <w:t xml:space="preserve">requirements of an </w:t>
      </w:r>
      <w:r w:rsidR="00F556F5" w:rsidRPr="00F556F5">
        <w:rPr>
          <w:rFonts w:ascii="Times New Roman" w:hAnsi="Times New Roman"/>
          <w:color w:val="3333FF"/>
          <w:lang w:val="en-ZA" w:eastAsia="en-ZA"/>
        </w:rPr>
        <w:t>environmental conservation order</w:t>
      </w:r>
      <w:r w:rsidR="00F556F5">
        <w:rPr>
          <w:rFonts w:ascii="Times New Roman" w:hAnsi="Times New Roman"/>
          <w:color w:val="3333FF"/>
          <w:lang w:val="en-ZA" w:eastAsia="en-ZA"/>
        </w:rPr>
        <w:t>.</w:t>
      </w:r>
    </w:p>
    <w:p w14:paraId="2A34F550" w14:textId="77777777" w:rsidR="00F556F5" w:rsidRDefault="004A3EDE" w:rsidP="00D53F9F">
      <w:pPr>
        <w:pStyle w:val="ListParagraph"/>
        <w:numPr>
          <w:ilvl w:val="0"/>
          <w:numId w:val="87"/>
        </w:numPr>
        <w:spacing w:line="360" w:lineRule="auto"/>
        <w:jc w:val="both"/>
        <w:rPr>
          <w:rFonts w:ascii="Times New Roman" w:hAnsi="Times New Roman"/>
          <w:color w:val="3333FF"/>
          <w:lang w:val="en-ZA" w:eastAsia="en-ZA"/>
        </w:rPr>
      </w:pPr>
      <w:r w:rsidRPr="00F556F5">
        <w:rPr>
          <w:rFonts w:ascii="Times New Roman" w:hAnsi="Times New Roman"/>
          <w:color w:val="3333FF"/>
          <w:lang w:val="en-ZA" w:eastAsia="en-ZA"/>
        </w:rPr>
        <w:t xml:space="preserve">Where an </w:t>
      </w:r>
      <w:r w:rsidR="00F556F5" w:rsidRPr="00F556F5">
        <w:rPr>
          <w:rFonts w:ascii="Times New Roman" w:hAnsi="Times New Roman"/>
          <w:color w:val="3333FF"/>
          <w:lang w:val="en-ZA" w:eastAsia="en-ZA"/>
        </w:rPr>
        <w:t xml:space="preserve">environmental conservation order </w:t>
      </w:r>
      <w:r w:rsidRPr="00F556F5">
        <w:rPr>
          <w:rFonts w:ascii="Times New Roman" w:hAnsi="Times New Roman"/>
          <w:color w:val="3333FF"/>
          <w:lang w:val="en-ZA" w:eastAsia="en-ZA"/>
        </w:rPr>
        <w:t>is imposed on land, the title of which is registered under a particular s</w:t>
      </w:r>
      <w:r w:rsidR="00F556F5">
        <w:rPr>
          <w:rFonts w:ascii="Times New Roman" w:hAnsi="Times New Roman"/>
          <w:color w:val="3333FF"/>
          <w:lang w:val="en-ZA" w:eastAsia="en-ZA"/>
        </w:rPr>
        <w:t xml:space="preserve">ystem of land registration, the </w:t>
      </w:r>
      <w:r w:rsidR="00F556F5" w:rsidRPr="00F556F5">
        <w:rPr>
          <w:rFonts w:ascii="Times New Roman" w:hAnsi="Times New Roman"/>
          <w:color w:val="3333FF"/>
          <w:lang w:val="en-ZA" w:eastAsia="en-ZA"/>
        </w:rPr>
        <w:t xml:space="preserve">environmental conservation order </w:t>
      </w:r>
      <w:r w:rsidR="00F556F5" w:rsidRPr="004A3EDE">
        <w:rPr>
          <w:rFonts w:ascii="Times New Roman" w:hAnsi="Times New Roman"/>
          <w:color w:val="3333FF"/>
          <w:lang w:val="en-ZA" w:eastAsia="en-ZA"/>
        </w:rPr>
        <w:t>shall</w:t>
      </w:r>
      <w:r w:rsidRPr="004A3EDE">
        <w:rPr>
          <w:rFonts w:ascii="Times New Roman" w:hAnsi="Times New Roman"/>
          <w:color w:val="3333FF"/>
          <w:lang w:val="en-ZA" w:eastAsia="en-ZA"/>
        </w:rPr>
        <w:t xml:space="preserve"> be registered in accordance with the provisions of the Act applicable to that particular system of registration for </w:t>
      </w:r>
      <w:r w:rsidR="00F556F5" w:rsidRPr="00F556F5">
        <w:rPr>
          <w:rFonts w:ascii="Times New Roman" w:hAnsi="Times New Roman"/>
          <w:color w:val="3333FF"/>
          <w:lang w:val="en-ZA" w:eastAsia="en-ZA"/>
        </w:rPr>
        <w:t>environmental conservation order</w:t>
      </w:r>
      <w:r w:rsidR="00F556F5">
        <w:rPr>
          <w:rFonts w:ascii="Times New Roman" w:hAnsi="Times New Roman"/>
          <w:color w:val="3333FF"/>
          <w:lang w:val="en-ZA" w:eastAsia="en-ZA"/>
        </w:rPr>
        <w:t xml:space="preserve"> in a Title Deed</w:t>
      </w:r>
      <w:r w:rsidRPr="004A3EDE">
        <w:rPr>
          <w:rFonts w:ascii="Times New Roman" w:hAnsi="Times New Roman"/>
          <w:color w:val="3333FF"/>
          <w:lang w:val="en-ZA" w:eastAsia="en-ZA"/>
        </w:rPr>
        <w:t>.</w:t>
      </w:r>
    </w:p>
    <w:p w14:paraId="4CB3C685" w14:textId="77777777" w:rsidR="003D789E" w:rsidRDefault="004A3EDE" w:rsidP="00D53F9F">
      <w:pPr>
        <w:pStyle w:val="ListParagraph"/>
        <w:numPr>
          <w:ilvl w:val="0"/>
          <w:numId w:val="87"/>
        </w:numPr>
        <w:spacing w:line="360" w:lineRule="auto"/>
        <w:jc w:val="both"/>
        <w:rPr>
          <w:rFonts w:ascii="Times New Roman" w:hAnsi="Times New Roman"/>
          <w:color w:val="3333FF"/>
          <w:lang w:val="en-ZA" w:eastAsia="en-ZA"/>
        </w:rPr>
      </w:pPr>
      <w:r w:rsidRPr="00F556F5">
        <w:rPr>
          <w:rFonts w:ascii="Times New Roman" w:hAnsi="Times New Roman"/>
          <w:color w:val="3333FF"/>
          <w:lang w:val="en-ZA" w:eastAsia="en-ZA"/>
        </w:rPr>
        <w:t xml:space="preserve">In addition to any matter which may be required by any law relating to the registration   of   </w:t>
      </w:r>
      <w:r w:rsidR="00F556F5" w:rsidRPr="00F556F5">
        <w:rPr>
          <w:rFonts w:ascii="Times New Roman" w:hAnsi="Times New Roman"/>
          <w:color w:val="3333FF"/>
          <w:lang w:val="en-ZA" w:eastAsia="en-ZA"/>
        </w:rPr>
        <w:t>environmental conservation order</w:t>
      </w:r>
      <w:r w:rsidRPr="00F556F5">
        <w:rPr>
          <w:rFonts w:ascii="Times New Roman" w:hAnsi="Times New Roman"/>
          <w:color w:val="3333FF"/>
          <w:lang w:val="en-ZA" w:eastAsia="en-ZA"/>
        </w:rPr>
        <w:t xml:space="preserve">   in   respect   of   land,   the   re</w:t>
      </w:r>
      <w:r w:rsidR="00F556F5" w:rsidRPr="00F556F5">
        <w:rPr>
          <w:rFonts w:ascii="Times New Roman" w:hAnsi="Times New Roman"/>
          <w:color w:val="3333FF"/>
          <w:lang w:val="en-ZA" w:eastAsia="en-ZA"/>
        </w:rPr>
        <w:t xml:space="preserve">gistration   of   an environmental conservation order </w:t>
      </w:r>
      <w:r w:rsidRPr="00F556F5">
        <w:rPr>
          <w:rFonts w:ascii="Times New Roman" w:hAnsi="Times New Roman"/>
          <w:color w:val="3333FF"/>
          <w:lang w:val="en-ZA" w:eastAsia="en-ZA"/>
        </w:rPr>
        <w:t>shall  include  the  nam</w:t>
      </w:r>
      <w:r w:rsidR="00F556F5" w:rsidRPr="00F556F5">
        <w:rPr>
          <w:rFonts w:ascii="Times New Roman" w:hAnsi="Times New Roman"/>
          <w:color w:val="3333FF"/>
          <w:lang w:val="en-ZA" w:eastAsia="en-ZA"/>
        </w:rPr>
        <w:t xml:space="preserve">e  of  the  applicant  for  the environmental conservation order </w:t>
      </w:r>
      <w:r w:rsidRPr="00F556F5">
        <w:rPr>
          <w:rFonts w:ascii="Times New Roman" w:hAnsi="Times New Roman"/>
          <w:color w:val="3333FF"/>
          <w:lang w:val="en-ZA" w:eastAsia="en-ZA"/>
        </w:rPr>
        <w:t xml:space="preserve">as  the  person in  whose name  the  </w:t>
      </w:r>
      <w:r w:rsidR="00F556F5" w:rsidRPr="00F556F5">
        <w:rPr>
          <w:rFonts w:ascii="Times New Roman" w:hAnsi="Times New Roman"/>
          <w:color w:val="3333FF"/>
          <w:lang w:val="en-ZA" w:eastAsia="en-ZA"/>
        </w:rPr>
        <w:t xml:space="preserve">environmental conservation order </w:t>
      </w:r>
      <w:r w:rsidRPr="00F556F5">
        <w:rPr>
          <w:rFonts w:ascii="Times New Roman" w:hAnsi="Times New Roman"/>
          <w:color w:val="3333FF"/>
          <w:lang w:val="en-ZA" w:eastAsia="en-ZA"/>
        </w:rPr>
        <w:t>is registered.</w:t>
      </w:r>
    </w:p>
    <w:p w14:paraId="27D3A898" w14:textId="77777777" w:rsidR="003D789E" w:rsidRDefault="004A3EDE" w:rsidP="00D53F9F">
      <w:pPr>
        <w:pStyle w:val="ListParagraph"/>
        <w:numPr>
          <w:ilvl w:val="0"/>
          <w:numId w:val="87"/>
        </w:numPr>
        <w:spacing w:line="360" w:lineRule="auto"/>
        <w:jc w:val="both"/>
        <w:rPr>
          <w:rFonts w:ascii="Times New Roman" w:hAnsi="Times New Roman"/>
          <w:color w:val="3333FF"/>
          <w:lang w:val="en-ZA" w:eastAsia="en-ZA"/>
        </w:rPr>
      </w:pPr>
      <w:r w:rsidRPr="003D789E">
        <w:rPr>
          <w:rFonts w:ascii="Times New Roman" w:hAnsi="Times New Roman"/>
          <w:color w:val="3333FF"/>
          <w:lang w:val="en-ZA" w:eastAsia="en-ZA"/>
        </w:rPr>
        <w:t xml:space="preserve">Any person who has a legal interest in the land which is the subject of an </w:t>
      </w:r>
      <w:r w:rsidR="003D789E" w:rsidRPr="003D789E">
        <w:rPr>
          <w:rFonts w:ascii="Times New Roman" w:hAnsi="Times New Roman"/>
          <w:color w:val="3333FF"/>
          <w:lang w:val="en-ZA" w:eastAsia="en-ZA"/>
        </w:rPr>
        <w:t>environmental conservation order</w:t>
      </w:r>
      <w:r w:rsidRPr="003D789E">
        <w:rPr>
          <w:rFonts w:ascii="Times New Roman" w:hAnsi="Times New Roman"/>
          <w:color w:val="3333FF"/>
          <w:lang w:val="en-ZA" w:eastAsia="en-ZA"/>
        </w:rPr>
        <w:t>, shall, in accordance with the provisions of this Act, be entitled to compensation commensurate with the lost value of the use of the land.</w:t>
      </w:r>
    </w:p>
    <w:p w14:paraId="7DF7A59C" w14:textId="77777777" w:rsidR="003D789E" w:rsidRDefault="004A3EDE" w:rsidP="00D53F9F">
      <w:pPr>
        <w:pStyle w:val="ListParagraph"/>
        <w:numPr>
          <w:ilvl w:val="0"/>
          <w:numId w:val="87"/>
        </w:numPr>
        <w:spacing w:line="360" w:lineRule="auto"/>
        <w:jc w:val="both"/>
        <w:rPr>
          <w:rFonts w:ascii="Times New Roman" w:hAnsi="Times New Roman"/>
          <w:color w:val="3333FF"/>
          <w:lang w:val="en-ZA" w:eastAsia="en-ZA"/>
        </w:rPr>
      </w:pPr>
      <w:r w:rsidRPr="003D789E">
        <w:rPr>
          <w:rFonts w:ascii="Times New Roman" w:hAnsi="Times New Roman"/>
          <w:color w:val="3333FF"/>
          <w:lang w:val="en-ZA" w:eastAsia="en-ZA"/>
        </w:rPr>
        <w:t>A person described in subsection (</w:t>
      </w:r>
      <w:r w:rsidR="003D789E" w:rsidRPr="003D789E">
        <w:rPr>
          <w:rFonts w:ascii="Times New Roman" w:hAnsi="Times New Roman"/>
          <w:color w:val="3333FF"/>
          <w:lang w:val="en-ZA" w:eastAsia="en-ZA"/>
        </w:rPr>
        <w:t>14</w:t>
      </w:r>
      <w:r w:rsidRPr="003D789E">
        <w:rPr>
          <w:rFonts w:ascii="Times New Roman" w:hAnsi="Times New Roman"/>
          <w:color w:val="3333FF"/>
          <w:lang w:val="en-ZA" w:eastAsia="en-ZA"/>
        </w:rPr>
        <w:t xml:space="preserve">) may apply to the court that granted the </w:t>
      </w:r>
      <w:r w:rsidR="003D789E" w:rsidRPr="003D789E">
        <w:rPr>
          <w:rFonts w:ascii="Times New Roman" w:hAnsi="Times New Roman"/>
          <w:color w:val="3333FF"/>
          <w:lang w:val="en-ZA" w:eastAsia="en-ZA"/>
        </w:rPr>
        <w:t xml:space="preserve">environmental conservation order for compensation stating the nature of his / her legal </w:t>
      </w:r>
      <w:r w:rsidRPr="003D789E">
        <w:rPr>
          <w:rFonts w:ascii="Times New Roman" w:hAnsi="Times New Roman"/>
          <w:color w:val="3333FF"/>
          <w:lang w:val="en-ZA" w:eastAsia="en-ZA"/>
        </w:rPr>
        <w:t>interest in the burdened l</w:t>
      </w:r>
      <w:r w:rsidR="003D789E">
        <w:rPr>
          <w:rFonts w:ascii="Times New Roman" w:hAnsi="Times New Roman"/>
          <w:color w:val="3333FF"/>
          <w:lang w:val="en-ZA" w:eastAsia="en-ZA"/>
        </w:rPr>
        <w:t>and and the compensation sought.</w:t>
      </w:r>
    </w:p>
    <w:p w14:paraId="20993C13" w14:textId="77777777" w:rsidR="003D789E" w:rsidRDefault="004A3EDE" w:rsidP="00D53F9F">
      <w:pPr>
        <w:pStyle w:val="ListParagraph"/>
        <w:numPr>
          <w:ilvl w:val="0"/>
          <w:numId w:val="87"/>
        </w:numPr>
        <w:spacing w:line="360" w:lineRule="auto"/>
        <w:jc w:val="both"/>
        <w:rPr>
          <w:rFonts w:ascii="Times New Roman" w:hAnsi="Times New Roman"/>
          <w:color w:val="3333FF"/>
          <w:lang w:val="en-ZA" w:eastAsia="en-ZA"/>
        </w:rPr>
      </w:pPr>
      <w:r w:rsidRPr="003D789E">
        <w:rPr>
          <w:rFonts w:ascii="Times New Roman" w:hAnsi="Times New Roman"/>
          <w:color w:val="3333FF"/>
          <w:lang w:val="en-ZA" w:eastAsia="en-ZA"/>
        </w:rPr>
        <w:t xml:space="preserve">The court may require the applicant for the </w:t>
      </w:r>
      <w:r w:rsidR="003D789E" w:rsidRPr="003D789E">
        <w:rPr>
          <w:rFonts w:ascii="Times New Roman" w:hAnsi="Times New Roman"/>
          <w:color w:val="3333FF"/>
          <w:lang w:val="en-ZA" w:eastAsia="en-ZA"/>
        </w:rPr>
        <w:t xml:space="preserve">environmental conservation order </w:t>
      </w:r>
      <w:r w:rsidRPr="003D789E">
        <w:rPr>
          <w:rFonts w:ascii="Times New Roman" w:hAnsi="Times New Roman"/>
          <w:color w:val="3333FF"/>
          <w:lang w:val="en-ZA" w:eastAsia="en-ZA"/>
        </w:rPr>
        <w:t>to bear the cost of compensating the person described in subsection (1</w:t>
      </w:r>
      <w:r w:rsidR="003D789E">
        <w:rPr>
          <w:rFonts w:ascii="Times New Roman" w:hAnsi="Times New Roman"/>
          <w:color w:val="3333FF"/>
          <w:lang w:val="en-ZA" w:eastAsia="en-ZA"/>
        </w:rPr>
        <w:t>4</w:t>
      </w:r>
      <w:r w:rsidRPr="003D789E">
        <w:rPr>
          <w:rFonts w:ascii="Times New Roman" w:hAnsi="Times New Roman"/>
          <w:color w:val="3333FF"/>
          <w:lang w:val="en-ZA" w:eastAsia="en-ZA"/>
        </w:rPr>
        <w:t>).</w:t>
      </w:r>
    </w:p>
    <w:p w14:paraId="31A255AF" w14:textId="77777777" w:rsidR="003D789E" w:rsidRDefault="004A3EDE" w:rsidP="00D53F9F">
      <w:pPr>
        <w:pStyle w:val="ListParagraph"/>
        <w:numPr>
          <w:ilvl w:val="0"/>
          <w:numId w:val="87"/>
        </w:numPr>
        <w:spacing w:line="360" w:lineRule="auto"/>
        <w:jc w:val="both"/>
        <w:rPr>
          <w:rFonts w:ascii="Times New Roman" w:hAnsi="Times New Roman"/>
          <w:color w:val="3333FF"/>
          <w:lang w:val="en-ZA" w:eastAsia="en-ZA"/>
        </w:rPr>
      </w:pPr>
      <w:r w:rsidRPr="003D789E">
        <w:rPr>
          <w:rFonts w:ascii="Times New Roman" w:hAnsi="Times New Roman"/>
          <w:color w:val="3333FF"/>
          <w:lang w:val="en-ZA" w:eastAsia="en-ZA"/>
        </w:rPr>
        <w:t xml:space="preserve"> The  court  may,  if  satisfied  that  the  </w:t>
      </w:r>
      <w:r w:rsidR="003D789E" w:rsidRPr="003D789E">
        <w:rPr>
          <w:rFonts w:ascii="Times New Roman" w:hAnsi="Times New Roman"/>
          <w:color w:val="3333FF"/>
          <w:lang w:val="en-ZA" w:eastAsia="en-ZA"/>
        </w:rPr>
        <w:t xml:space="preserve">environmental conservation order </w:t>
      </w:r>
      <w:r w:rsidRPr="003D789E">
        <w:rPr>
          <w:rFonts w:ascii="Times New Roman" w:hAnsi="Times New Roman"/>
          <w:color w:val="3333FF"/>
          <w:lang w:val="en-ZA" w:eastAsia="en-ZA"/>
        </w:rPr>
        <w:t>sought  is  of</w:t>
      </w:r>
      <w:r w:rsidR="003D789E">
        <w:rPr>
          <w:rFonts w:ascii="Times New Roman" w:hAnsi="Times New Roman"/>
          <w:color w:val="3333FF"/>
          <w:lang w:val="en-ZA" w:eastAsia="en-ZA"/>
        </w:rPr>
        <w:t xml:space="preserve"> </w:t>
      </w:r>
      <w:r w:rsidRPr="003D789E">
        <w:rPr>
          <w:rFonts w:ascii="Times New Roman" w:hAnsi="Times New Roman"/>
          <w:color w:val="3333FF"/>
          <w:lang w:val="en-ZA" w:eastAsia="en-ZA"/>
        </w:rPr>
        <w:t>national  importance,  order  that  the  Government  compensates  the  person described in subsection (</w:t>
      </w:r>
      <w:r w:rsidR="003D789E">
        <w:rPr>
          <w:rFonts w:ascii="Times New Roman" w:hAnsi="Times New Roman"/>
          <w:color w:val="3333FF"/>
          <w:lang w:val="en-ZA" w:eastAsia="en-ZA"/>
        </w:rPr>
        <w:t>14</w:t>
      </w:r>
      <w:r w:rsidRPr="003D789E">
        <w:rPr>
          <w:rFonts w:ascii="Times New Roman" w:hAnsi="Times New Roman"/>
          <w:color w:val="3333FF"/>
          <w:lang w:val="en-ZA" w:eastAsia="en-ZA"/>
        </w:rPr>
        <w:t>).</w:t>
      </w:r>
    </w:p>
    <w:p w14:paraId="3BBDD791" w14:textId="77777777" w:rsidR="00C1636E" w:rsidRPr="003D789E" w:rsidRDefault="004A3EDE" w:rsidP="00D53F9F">
      <w:pPr>
        <w:pStyle w:val="ListParagraph"/>
        <w:numPr>
          <w:ilvl w:val="0"/>
          <w:numId w:val="87"/>
        </w:numPr>
        <w:spacing w:line="360" w:lineRule="auto"/>
        <w:jc w:val="both"/>
        <w:rPr>
          <w:rFonts w:ascii="Times New Roman" w:hAnsi="Times New Roman"/>
          <w:color w:val="3333FF"/>
          <w:lang w:val="en-ZA" w:eastAsia="en-ZA"/>
        </w:rPr>
      </w:pPr>
      <w:r w:rsidRPr="003D789E">
        <w:rPr>
          <w:rFonts w:ascii="Times New Roman" w:hAnsi="Times New Roman"/>
          <w:color w:val="3333FF"/>
          <w:lang w:val="en-ZA" w:eastAsia="en-ZA"/>
        </w:rPr>
        <w:t>The court in determining the compensation due under this section shall take</w:t>
      </w:r>
      <w:r w:rsidR="003D789E">
        <w:rPr>
          <w:rFonts w:ascii="Times New Roman" w:hAnsi="Times New Roman"/>
          <w:color w:val="3333FF"/>
          <w:lang w:val="en-ZA" w:eastAsia="en-ZA"/>
        </w:rPr>
        <w:t xml:space="preserve"> </w:t>
      </w:r>
      <w:r w:rsidRPr="003D789E">
        <w:rPr>
          <w:rFonts w:ascii="Times New Roman" w:hAnsi="Times New Roman"/>
          <w:color w:val="3333FF"/>
          <w:lang w:val="en-ZA" w:eastAsia="en-ZA"/>
        </w:rPr>
        <w:t>into account the relevant provisions of the Constitution and any other laws relating to compulsory acquisition of land.</w:t>
      </w:r>
    </w:p>
    <w:p w14:paraId="7D03A9F7" w14:textId="77777777" w:rsidR="00C1636E" w:rsidRPr="004B098A" w:rsidRDefault="00C1636E" w:rsidP="00C1636E">
      <w:pPr>
        <w:pStyle w:val="Heading2"/>
      </w:pPr>
      <w:r w:rsidRPr="004B098A">
        <w:t xml:space="preserve"> </w:t>
      </w:r>
      <w:bookmarkStart w:id="128" w:name="_Toc427492892"/>
      <w:r w:rsidRPr="004B098A">
        <w:t xml:space="preserve">Environmental </w:t>
      </w:r>
      <w:r>
        <w:t xml:space="preserve">Rehabilitation, </w:t>
      </w:r>
      <w:r w:rsidRPr="004B098A">
        <w:t xml:space="preserve">Restoration </w:t>
      </w:r>
      <w:r>
        <w:t xml:space="preserve">or Aftercare </w:t>
      </w:r>
      <w:r w:rsidRPr="004B098A">
        <w:t>Order</w:t>
      </w:r>
      <w:bookmarkEnd w:id="128"/>
      <w:r w:rsidRPr="004B098A">
        <w:t xml:space="preserve"> </w:t>
      </w:r>
    </w:p>
    <w:p w14:paraId="109C7633" w14:textId="77777777" w:rsidR="00C1636E" w:rsidRPr="004B098A" w:rsidRDefault="00C1636E" w:rsidP="00665FBF">
      <w:pPr>
        <w:pStyle w:val="ListParagraph"/>
        <w:widowControl w:val="0"/>
        <w:numPr>
          <w:ilvl w:val="0"/>
          <w:numId w:val="79"/>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 xml:space="preserve">Subject to any other provisions of this Act, the </w:t>
      </w:r>
      <w:r w:rsidR="00665FBF" w:rsidRPr="00665FBF">
        <w:rPr>
          <w:rFonts w:ascii="Times New Roman" w:hAnsi="Times New Roman"/>
          <w:color w:val="3333FF"/>
        </w:rPr>
        <w:t xml:space="preserve">Environmental Commissioner </w:t>
      </w:r>
      <w:r w:rsidRPr="004B098A">
        <w:rPr>
          <w:rFonts w:ascii="Times New Roman" w:hAnsi="Times New Roman"/>
          <w:color w:val="3333FF"/>
        </w:rPr>
        <w:t xml:space="preserve">may issue and serve on any person in respect of any matter relating to the management of the environment an order </w:t>
      </w:r>
      <w:r>
        <w:rPr>
          <w:rFonts w:ascii="Times New Roman" w:hAnsi="Times New Roman"/>
          <w:color w:val="3333FF"/>
        </w:rPr>
        <w:t xml:space="preserve">for </w:t>
      </w:r>
      <w:r w:rsidRPr="008E1D47">
        <w:rPr>
          <w:rFonts w:ascii="Times New Roman" w:hAnsi="Times New Roman"/>
          <w:color w:val="3333FF"/>
        </w:rPr>
        <w:t xml:space="preserve">environmental </w:t>
      </w:r>
      <w:r>
        <w:rPr>
          <w:rFonts w:ascii="Times New Roman" w:hAnsi="Times New Roman"/>
          <w:color w:val="3333FF"/>
        </w:rPr>
        <w:t>r</w:t>
      </w:r>
      <w:r w:rsidRPr="008E1D47">
        <w:rPr>
          <w:rFonts w:ascii="Times New Roman" w:hAnsi="Times New Roman"/>
          <w:color w:val="3333FF"/>
        </w:rPr>
        <w:t xml:space="preserve">ehabilitation, </w:t>
      </w:r>
      <w:r>
        <w:rPr>
          <w:rFonts w:ascii="Times New Roman" w:hAnsi="Times New Roman"/>
          <w:color w:val="3333FF"/>
        </w:rPr>
        <w:t>r</w:t>
      </w:r>
      <w:r w:rsidRPr="008E1D47">
        <w:rPr>
          <w:rFonts w:ascii="Times New Roman" w:hAnsi="Times New Roman"/>
          <w:color w:val="3333FF"/>
        </w:rPr>
        <w:t xml:space="preserve">estoration or </w:t>
      </w:r>
      <w:r>
        <w:rPr>
          <w:rFonts w:ascii="Times New Roman" w:hAnsi="Times New Roman"/>
          <w:color w:val="3333FF"/>
        </w:rPr>
        <w:t>a</w:t>
      </w:r>
      <w:r w:rsidRPr="008E1D47">
        <w:rPr>
          <w:rFonts w:ascii="Times New Roman" w:hAnsi="Times New Roman"/>
          <w:color w:val="3333FF"/>
        </w:rPr>
        <w:t xml:space="preserve">ftercare </w:t>
      </w:r>
      <w:r>
        <w:rPr>
          <w:rFonts w:ascii="Times New Roman" w:hAnsi="Times New Roman"/>
          <w:color w:val="3333FF"/>
        </w:rPr>
        <w:t>o</w:t>
      </w:r>
      <w:r w:rsidRPr="008E1D47">
        <w:rPr>
          <w:rFonts w:ascii="Times New Roman" w:hAnsi="Times New Roman"/>
          <w:color w:val="3333FF"/>
        </w:rPr>
        <w:t>rder</w:t>
      </w:r>
      <w:r w:rsidRPr="004B098A">
        <w:rPr>
          <w:rFonts w:ascii="Times New Roman" w:hAnsi="Times New Roman"/>
          <w:color w:val="3333FF"/>
        </w:rPr>
        <w:t>.</w:t>
      </w:r>
    </w:p>
    <w:p w14:paraId="5D6F339B" w14:textId="77777777" w:rsidR="00C1636E" w:rsidRPr="004B098A" w:rsidRDefault="00C1636E" w:rsidP="00C1636E">
      <w:pPr>
        <w:pStyle w:val="ListParagraph"/>
        <w:widowControl w:val="0"/>
        <w:numPr>
          <w:ilvl w:val="0"/>
          <w:numId w:val="79"/>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 xml:space="preserve">An environmental </w:t>
      </w:r>
      <w:r w:rsidRPr="008E1D47">
        <w:rPr>
          <w:rFonts w:ascii="Times New Roman" w:hAnsi="Times New Roman"/>
          <w:color w:val="3333FF"/>
        </w:rPr>
        <w:t xml:space="preserve">rehabilitation, restoration or aftercare order </w:t>
      </w:r>
      <w:r w:rsidRPr="004B098A">
        <w:rPr>
          <w:rFonts w:ascii="Times New Roman" w:hAnsi="Times New Roman"/>
          <w:color w:val="3333FF"/>
        </w:rPr>
        <w:t>issued under this Act shall be issued to –</w:t>
      </w:r>
    </w:p>
    <w:p w14:paraId="0E1B9A2D" w14:textId="77777777" w:rsidR="00C1636E" w:rsidRPr="004B098A" w:rsidRDefault="00C1636E" w:rsidP="00C1636E">
      <w:pPr>
        <w:pStyle w:val="ListParagraph"/>
        <w:widowControl w:val="0"/>
        <w:numPr>
          <w:ilvl w:val="1"/>
          <w:numId w:val="79"/>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 xml:space="preserve">compel the person on whom it is served to </w:t>
      </w:r>
      <w:r w:rsidRPr="008E1D47">
        <w:rPr>
          <w:rFonts w:ascii="Times New Roman" w:hAnsi="Times New Roman"/>
          <w:color w:val="3333FF"/>
        </w:rPr>
        <w:t>rehabilita</w:t>
      </w:r>
      <w:r>
        <w:rPr>
          <w:rFonts w:ascii="Times New Roman" w:hAnsi="Times New Roman"/>
          <w:color w:val="3333FF"/>
        </w:rPr>
        <w:t>te, restore</w:t>
      </w:r>
      <w:r w:rsidRPr="008E1D47">
        <w:rPr>
          <w:rFonts w:ascii="Times New Roman" w:hAnsi="Times New Roman"/>
          <w:color w:val="3333FF"/>
        </w:rPr>
        <w:t xml:space="preserve"> or </w:t>
      </w:r>
      <w:r>
        <w:rPr>
          <w:rFonts w:ascii="Times New Roman" w:hAnsi="Times New Roman"/>
          <w:color w:val="3333FF"/>
        </w:rPr>
        <w:t>take care rehabilitated or restored environment (aftercare)</w:t>
      </w:r>
      <w:r w:rsidRPr="004B098A">
        <w:rPr>
          <w:rFonts w:ascii="Times New Roman" w:hAnsi="Times New Roman"/>
          <w:color w:val="3333FF"/>
        </w:rPr>
        <w:t xml:space="preserve">; </w:t>
      </w:r>
    </w:p>
    <w:p w14:paraId="53F67428" w14:textId="77777777" w:rsidR="00C1636E" w:rsidRPr="004B098A" w:rsidRDefault="00C1636E" w:rsidP="00C1636E">
      <w:pPr>
        <w:pStyle w:val="ListParagraph"/>
        <w:widowControl w:val="0"/>
        <w:numPr>
          <w:ilvl w:val="1"/>
          <w:numId w:val="79"/>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 xml:space="preserve">prevent the person on whom </w:t>
      </w:r>
      <w:r>
        <w:rPr>
          <w:rFonts w:ascii="Times New Roman" w:hAnsi="Times New Roman"/>
          <w:color w:val="3333FF"/>
        </w:rPr>
        <w:t>the order</w:t>
      </w:r>
      <w:r w:rsidRPr="004B098A">
        <w:rPr>
          <w:rFonts w:ascii="Times New Roman" w:hAnsi="Times New Roman"/>
          <w:color w:val="3333FF"/>
        </w:rPr>
        <w:t xml:space="preserve"> is served from taking any action which would or is reasonably likely to cause harm to the environment;</w:t>
      </w:r>
    </w:p>
    <w:p w14:paraId="30D30B22" w14:textId="77777777" w:rsidR="00C1636E" w:rsidRPr="004B098A" w:rsidRDefault="00C1636E" w:rsidP="00C1636E">
      <w:pPr>
        <w:pStyle w:val="ListParagraph"/>
        <w:widowControl w:val="0"/>
        <w:numPr>
          <w:ilvl w:val="1"/>
          <w:numId w:val="79"/>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award compensation to be paid by the person on whom it is served to other persons whose environment or livelihood has been harmed by the action which is the subject of the order;</w:t>
      </w:r>
    </w:p>
    <w:p w14:paraId="2B5EE0B5" w14:textId="77777777" w:rsidR="00C1636E" w:rsidRPr="004B098A" w:rsidRDefault="00C1636E" w:rsidP="00665FBF">
      <w:pPr>
        <w:pStyle w:val="ListParagraph"/>
        <w:widowControl w:val="0"/>
        <w:numPr>
          <w:ilvl w:val="1"/>
          <w:numId w:val="79"/>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 xml:space="preserve">levy a charge on the person on whom </w:t>
      </w:r>
      <w:r>
        <w:rPr>
          <w:rFonts w:ascii="Times New Roman" w:hAnsi="Times New Roman"/>
          <w:color w:val="3333FF"/>
        </w:rPr>
        <w:t>the order</w:t>
      </w:r>
      <w:r w:rsidRPr="004B098A">
        <w:rPr>
          <w:rFonts w:ascii="Times New Roman" w:hAnsi="Times New Roman"/>
          <w:color w:val="3333FF"/>
        </w:rPr>
        <w:t xml:space="preserve"> is served which in the opinion </w:t>
      </w:r>
      <w:r w:rsidRPr="004B098A">
        <w:rPr>
          <w:rFonts w:ascii="Times New Roman" w:hAnsi="Times New Roman"/>
          <w:color w:val="3333FF"/>
        </w:rPr>
        <w:lastRenderedPageBreak/>
        <w:t xml:space="preserve">of the </w:t>
      </w:r>
      <w:r w:rsidR="00665FBF" w:rsidRPr="00665FBF">
        <w:rPr>
          <w:rFonts w:ascii="Times New Roman" w:hAnsi="Times New Roman"/>
          <w:color w:val="3333FF"/>
        </w:rPr>
        <w:t xml:space="preserve">Environmental Commissioner </w:t>
      </w:r>
      <w:r w:rsidRPr="004B098A">
        <w:rPr>
          <w:rFonts w:ascii="Times New Roman" w:hAnsi="Times New Roman"/>
          <w:color w:val="3333FF"/>
        </w:rPr>
        <w:t>represents a reasonable estimate of the costs of any action taken by an authorised person or organisation to restore the environment to the state in which it was before the taking of the action which is the subject of the order.</w:t>
      </w:r>
    </w:p>
    <w:p w14:paraId="71DF52EC" w14:textId="77777777" w:rsidR="00C1636E" w:rsidRPr="004B098A" w:rsidRDefault="00C1636E" w:rsidP="00C1636E">
      <w:pPr>
        <w:pStyle w:val="ListParagraph"/>
        <w:widowControl w:val="0"/>
        <w:numPr>
          <w:ilvl w:val="0"/>
          <w:numId w:val="79"/>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An environmental</w:t>
      </w:r>
      <w:r w:rsidRPr="008E1D47">
        <w:rPr>
          <w:rFonts w:ascii="Times New Roman" w:hAnsi="Times New Roman"/>
          <w:color w:val="3333FF"/>
        </w:rPr>
        <w:t xml:space="preserve"> rehabilitation, restoration or aftercare </w:t>
      </w:r>
      <w:r w:rsidRPr="004B098A">
        <w:rPr>
          <w:rFonts w:ascii="Times New Roman" w:hAnsi="Times New Roman"/>
          <w:color w:val="3333FF"/>
        </w:rPr>
        <w:t>order may contain such terms and conditions and impose such obligations on the persons on whom it is served as will, in the opinion of the Commission, enable the order to achieve all or any of the purposes set out in subsection (2).</w:t>
      </w:r>
    </w:p>
    <w:p w14:paraId="1F7D1967" w14:textId="77777777" w:rsidR="00C1636E" w:rsidRPr="004B098A" w:rsidRDefault="00C1636E" w:rsidP="00C1636E">
      <w:pPr>
        <w:pStyle w:val="ListParagraph"/>
        <w:widowControl w:val="0"/>
        <w:numPr>
          <w:ilvl w:val="0"/>
          <w:numId w:val="79"/>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 xml:space="preserve">Without prejudice to the general effect of the purpose set out in subsection (2) an </w:t>
      </w:r>
      <w:r w:rsidRPr="008E1D47">
        <w:rPr>
          <w:rFonts w:ascii="Times New Roman" w:hAnsi="Times New Roman"/>
          <w:color w:val="3333FF"/>
        </w:rPr>
        <w:t xml:space="preserve">environmental rehabilitation, restoration or aftercare </w:t>
      </w:r>
      <w:r w:rsidRPr="004B098A">
        <w:rPr>
          <w:rFonts w:ascii="Times New Roman" w:hAnsi="Times New Roman"/>
          <w:color w:val="3333FF"/>
        </w:rPr>
        <w:t>order may require a person on whom it is served to –</w:t>
      </w:r>
    </w:p>
    <w:p w14:paraId="1D444D07" w14:textId="77777777" w:rsidR="00C1636E" w:rsidRPr="004B098A" w:rsidRDefault="00C1636E" w:rsidP="00C1636E">
      <w:pPr>
        <w:pStyle w:val="ListParagraph"/>
        <w:widowControl w:val="0"/>
        <w:numPr>
          <w:ilvl w:val="1"/>
          <w:numId w:val="79"/>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take such action as will prevent the commencement or continuation or cause of pollution;</w:t>
      </w:r>
    </w:p>
    <w:p w14:paraId="604BB964" w14:textId="77777777" w:rsidR="00C1636E" w:rsidRPr="004B098A" w:rsidRDefault="00C1636E" w:rsidP="00C1636E">
      <w:pPr>
        <w:pStyle w:val="ListParagraph"/>
        <w:widowControl w:val="0"/>
        <w:numPr>
          <w:ilvl w:val="0"/>
          <w:numId w:val="37"/>
        </w:numPr>
        <w:autoSpaceDE w:val="0"/>
        <w:autoSpaceDN w:val="0"/>
        <w:adjustRightInd w:val="0"/>
        <w:spacing w:before="15" w:after="0" w:line="360" w:lineRule="auto"/>
        <w:jc w:val="both"/>
        <w:rPr>
          <w:rFonts w:ascii="Times New Roman" w:hAnsi="Times New Roman"/>
          <w:color w:val="3333FF"/>
        </w:rPr>
      </w:pPr>
      <w:r>
        <w:rPr>
          <w:rFonts w:ascii="Times New Roman" w:hAnsi="Times New Roman"/>
          <w:color w:val="3333FF"/>
        </w:rPr>
        <w:t xml:space="preserve">rehabilitate, </w:t>
      </w:r>
      <w:r w:rsidRPr="004B098A">
        <w:rPr>
          <w:rFonts w:ascii="Times New Roman" w:hAnsi="Times New Roman"/>
          <w:color w:val="3333FF"/>
        </w:rPr>
        <w:t>restore</w:t>
      </w:r>
      <w:r>
        <w:rPr>
          <w:rFonts w:ascii="Times New Roman" w:hAnsi="Times New Roman"/>
          <w:color w:val="3333FF"/>
        </w:rPr>
        <w:t xml:space="preserve"> and / or look after the</w:t>
      </w:r>
      <w:r w:rsidRPr="004B098A">
        <w:rPr>
          <w:rFonts w:ascii="Times New Roman" w:hAnsi="Times New Roman"/>
          <w:color w:val="3333FF"/>
        </w:rPr>
        <w:t xml:space="preserve"> land, including the replacement of soil, the replanting of trees and other flora and the restoration as far as may be, of outstanding geological, archaeological or historical features of the land or perineal or ephemeral river, the area contiguous to the land or sea as may be specified in the particular order;</w:t>
      </w:r>
    </w:p>
    <w:p w14:paraId="541425D7" w14:textId="77777777" w:rsidR="00C1636E" w:rsidRPr="004B098A" w:rsidRDefault="00C1636E" w:rsidP="00C1636E">
      <w:pPr>
        <w:pStyle w:val="ListParagraph"/>
        <w:widowControl w:val="0"/>
        <w:numPr>
          <w:ilvl w:val="0"/>
          <w:numId w:val="37"/>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take such action to prevent the commencement or continuation or cause of environmental hazard;</w:t>
      </w:r>
    </w:p>
    <w:p w14:paraId="23FC9441" w14:textId="77777777" w:rsidR="00C1636E" w:rsidRPr="004B098A" w:rsidRDefault="00C1636E" w:rsidP="00C1636E">
      <w:pPr>
        <w:pStyle w:val="ListParagraph"/>
        <w:widowControl w:val="0"/>
        <w:numPr>
          <w:ilvl w:val="0"/>
          <w:numId w:val="37"/>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cease to take any action which is causing or may contribute to causing pollution or an environmental hazard;</w:t>
      </w:r>
    </w:p>
    <w:p w14:paraId="2BD051B7" w14:textId="77777777" w:rsidR="00C1636E" w:rsidRPr="004B098A" w:rsidRDefault="00C1636E" w:rsidP="00C1636E">
      <w:pPr>
        <w:pStyle w:val="ListParagraph"/>
        <w:widowControl w:val="0"/>
        <w:numPr>
          <w:ilvl w:val="0"/>
          <w:numId w:val="37"/>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remove  or  alleviate  any  injury  to  land  or  the  environment  or  to  the amenities of the area;</w:t>
      </w:r>
    </w:p>
    <w:p w14:paraId="71DB939F" w14:textId="77777777" w:rsidR="00C1636E" w:rsidRPr="004B098A" w:rsidRDefault="00C1636E" w:rsidP="00C1636E">
      <w:pPr>
        <w:pStyle w:val="ListParagraph"/>
        <w:widowControl w:val="0"/>
        <w:numPr>
          <w:ilvl w:val="0"/>
          <w:numId w:val="37"/>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prevent damage to the land or the environment, perineal or ephemeral river, aquifers beneath the land and flora and fauna in, on or under or about the land or sea specified in the  order  or  land  or  the  environment  contiguous  to  the  land  or  sea specified in the order;</w:t>
      </w:r>
    </w:p>
    <w:p w14:paraId="0FBB392B" w14:textId="77777777" w:rsidR="00C1636E" w:rsidRPr="004B098A" w:rsidRDefault="00C1636E" w:rsidP="00C1636E">
      <w:pPr>
        <w:pStyle w:val="ListParagraph"/>
        <w:widowControl w:val="0"/>
        <w:numPr>
          <w:ilvl w:val="0"/>
          <w:numId w:val="37"/>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remove any waste or refuse deposited on the land, perineal or ephemeral river or sea specified in the order and dispose of the same in accordance with the provisions of the order;</w:t>
      </w:r>
    </w:p>
    <w:p w14:paraId="1C8CEA95" w14:textId="77777777" w:rsidR="00C1636E" w:rsidRDefault="00C1636E" w:rsidP="00C1636E">
      <w:pPr>
        <w:pStyle w:val="ListParagraph"/>
        <w:widowControl w:val="0"/>
        <w:numPr>
          <w:ilvl w:val="0"/>
          <w:numId w:val="37"/>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pay any compensation specified in the order;</w:t>
      </w:r>
    </w:p>
    <w:p w14:paraId="6510264D" w14:textId="77777777" w:rsidR="00C1636E" w:rsidRPr="00626F22" w:rsidRDefault="00C1636E" w:rsidP="00665FBF">
      <w:pPr>
        <w:pStyle w:val="ListParagraph"/>
        <w:widowControl w:val="0"/>
        <w:numPr>
          <w:ilvl w:val="0"/>
          <w:numId w:val="79"/>
        </w:numPr>
        <w:autoSpaceDE w:val="0"/>
        <w:autoSpaceDN w:val="0"/>
        <w:adjustRightInd w:val="0"/>
        <w:spacing w:before="15" w:after="0" w:line="360" w:lineRule="auto"/>
        <w:jc w:val="both"/>
        <w:rPr>
          <w:rFonts w:ascii="Times New Roman" w:hAnsi="Times New Roman"/>
          <w:color w:val="3333FF"/>
        </w:rPr>
      </w:pPr>
      <w:r w:rsidRPr="00626F22">
        <w:rPr>
          <w:rFonts w:ascii="Times New Roman" w:hAnsi="Times New Roman"/>
          <w:color w:val="3333FF"/>
        </w:rPr>
        <w:t xml:space="preserve">In exercising the powers under this section, the </w:t>
      </w:r>
      <w:r w:rsidR="00665FBF" w:rsidRPr="00665FBF">
        <w:rPr>
          <w:rFonts w:ascii="Times New Roman" w:hAnsi="Times New Roman"/>
          <w:color w:val="3333FF"/>
        </w:rPr>
        <w:t xml:space="preserve">Environmental Commissioner </w:t>
      </w:r>
      <w:r w:rsidRPr="00626F22">
        <w:rPr>
          <w:rFonts w:ascii="Times New Roman" w:hAnsi="Times New Roman"/>
          <w:color w:val="3333FF"/>
        </w:rPr>
        <w:t>shall –</w:t>
      </w:r>
    </w:p>
    <w:p w14:paraId="379A3F73" w14:textId="77777777" w:rsidR="00C1636E" w:rsidRDefault="00C1636E" w:rsidP="00C1636E">
      <w:pPr>
        <w:pStyle w:val="ListParagraph"/>
        <w:widowControl w:val="0"/>
        <w:numPr>
          <w:ilvl w:val="1"/>
          <w:numId w:val="79"/>
        </w:numPr>
        <w:autoSpaceDE w:val="0"/>
        <w:autoSpaceDN w:val="0"/>
        <w:adjustRightInd w:val="0"/>
        <w:spacing w:before="15" w:after="0" w:line="360" w:lineRule="auto"/>
        <w:jc w:val="both"/>
        <w:rPr>
          <w:rFonts w:ascii="Times New Roman" w:hAnsi="Times New Roman"/>
          <w:color w:val="3333FF"/>
        </w:rPr>
      </w:pPr>
      <w:r w:rsidRPr="00626F22">
        <w:rPr>
          <w:rFonts w:ascii="Times New Roman" w:hAnsi="Times New Roman"/>
          <w:color w:val="3333FF"/>
        </w:rPr>
        <w:t>be guided by the principles of good environmental management in accordance with the provisions of this Act; and</w:t>
      </w:r>
    </w:p>
    <w:p w14:paraId="3380F2B3" w14:textId="77777777" w:rsidR="004A3EDE" w:rsidRPr="00626F22" w:rsidRDefault="004A3EDE" w:rsidP="00C1636E">
      <w:pPr>
        <w:pStyle w:val="ListParagraph"/>
        <w:widowControl w:val="0"/>
        <w:numPr>
          <w:ilvl w:val="1"/>
          <w:numId w:val="79"/>
        </w:numPr>
        <w:autoSpaceDE w:val="0"/>
        <w:autoSpaceDN w:val="0"/>
        <w:adjustRightInd w:val="0"/>
        <w:spacing w:before="15" w:after="0" w:line="360" w:lineRule="auto"/>
        <w:jc w:val="both"/>
        <w:rPr>
          <w:rFonts w:ascii="Times New Roman" w:hAnsi="Times New Roman"/>
          <w:color w:val="3333FF"/>
        </w:rPr>
      </w:pPr>
      <w:r>
        <w:rPr>
          <w:rFonts w:ascii="Times New Roman" w:hAnsi="Times New Roman"/>
          <w:color w:val="3333FF"/>
        </w:rPr>
        <w:t xml:space="preserve">take into consideration the amount of funds available with respect to the financial guarantee posted by the proponent;  </w:t>
      </w:r>
    </w:p>
    <w:p w14:paraId="74EB8149" w14:textId="77777777" w:rsidR="00C1636E" w:rsidRPr="00626F22" w:rsidRDefault="00C1636E" w:rsidP="00C1636E">
      <w:pPr>
        <w:pStyle w:val="ListParagraph"/>
        <w:widowControl w:val="0"/>
        <w:numPr>
          <w:ilvl w:val="1"/>
          <w:numId w:val="79"/>
        </w:numPr>
        <w:autoSpaceDE w:val="0"/>
        <w:autoSpaceDN w:val="0"/>
        <w:adjustRightInd w:val="0"/>
        <w:spacing w:before="15" w:after="0" w:line="360" w:lineRule="auto"/>
        <w:jc w:val="both"/>
        <w:rPr>
          <w:rFonts w:ascii="Times New Roman" w:hAnsi="Times New Roman"/>
          <w:color w:val="3333FF"/>
        </w:rPr>
      </w:pPr>
      <w:r w:rsidRPr="00626F22">
        <w:rPr>
          <w:rFonts w:ascii="Times New Roman" w:hAnsi="Times New Roman"/>
          <w:color w:val="3333FF"/>
        </w:rPr>
        <w:t xml:space="preserve">explain the right of appeal of the persons against whom the order is issued to  the  </w:t>
      </w:r>
      <w:r>
        <w:rPr>
          <w:rFonts w:ascii="Times New Roman" w:hAnsi="Times New Roman"/>
          <w:color w:val="3333FF"/>
        </w:rPr>
        <w:t>Minister</w:t>
      </w:r>
      <w:r w:rsidRPr="00626F22">
        <w:rPr>
          <w:rFonts w:ascii="Times New Roman" w:hAnsi="Times New Roman"/>
          <w:color w:val="3333FF"/>
        </w:rPr>
        <w:t xml:space="preserve"> or  if  dissatisfied with  the  decision  of  the  </w:t>
      </w:r>
      <w:r>
        <w:rPr>
          <w:rFonts w:ascii="Times New Roman" w:hAnsi="Times New Roman"/>
          <w:color w:val="3333FF"/>
        </w:rPr>
        <w:t>Minster</w:t>
      </w:r>
      <w:r w:rsidRPr="00626F22">
        <w:rPr>
          <w:rFonts w:ascii="Times New Roman" w:hAnsi="Times New Roman"/>
          <w:color w:val="3333FF"/>
        </w:rPr>
        <w:t>, to superior courts.</w:t>
      </w:r>
    </w:p>
    <w:p w14:paraId="09CBB992" w14:textId="77777777" w:rsidR="00C1636E" w:rsidRPr="00626F22" w:rsidRDefault="00C1636E" w:rsidP="00C1636E">
      <w:pPr>
        <w:pStyle w:val="ListParagraph"/>
        <w:widowControl w:val="0"/>
        <w:numPr>
          <w:ilvl w:val="0"/>
          <w:numId w:val="79"/>
        </w:numPr>
        <w:autoSpaceDE w:val="0"/>
        <w:autoSpaceDN w:val="0"/>
        <w:adjustRightInd w:val="0"/>
        <w:spacing w:before="15" w:after="0" w:line="360" w:lineRule="auto"/>
        <w:jc w:val="both"/>
        <w:rPr>
          <w:rFonts w:ascii="Times New Roman" w:hAnsi="Times New Roman"/>
          <w:color w:val="3333FF"/>
        </w:rPr>
      </w:pPr>
      <w:r w:rsidRPr="00626F22">
        <w:rPr>
          <w:rFonts w:ascii="Times New Roman" w:hAnsi="Times New Roman"/>
          <w:color w:val="3333FF"/>
        </w:rPr>
        <w:t>An environmental</w:t>
      </w:r>
      <w:r w:rsidRPr="008E1D47">
        <w:rPr>
          <w:rFonts w:ascii="Times New Roman" w:hAnsi="Times New Roman"/>
          <w:color w:val="3333FF"/>
        </w:rPr>
        <w:t xml:space="preserve"> rehabilitation, restoration or aftercare</w:t>
      </w:r>
      <w:r w:rsidRPr="00626F22">
        <w:rPr>
          <w:rFonts w:ascii="Times New Roman" w:hAnsi="Times New Roman"/>
          <w:color w:val="3333FF"/>
        </w:rPr>
        <w:t xml:space="preserve"> order shall specify clearly and </w:t>
      </w:r>
      <w:r w:rsidRPr="00626F22">
        <w:rPr>
          <w:rFonts w:ascii="Times New Roman" w:hAnsi="Times New Roman"/>
          <w:color w:val="3333FF"/>
        </w:rPr>
        <w:lastRenderedPageBreak/>
        <w:t>in a manner which may be easily understood:-</w:t>
      </w:r>
    </w:p>
    <w:p w14:paraId="679AC6D1" w14:textId="77777777" w:rsidR="00C1636E" w:rsidRDefault="00C1636E" w:rsidP="00C1636E">
      <w:pPr>
        <w:pStyle w:val="ListParagraph"/>
        <w:widowControl w:val="0"/>
        <w:numPr>
          <w:ilvl w:val="1"/>
          <w:numId w:val="79"/>
        </w:numPr>
        <w:autoSpaceDE w:val="0"/>
        <w:autoSpaceDN w:val="0"/>
        <w:adjustRightInd w:val="0"/>
        <w:spacing w:before="15" w:after="0" w:line="360" w:lineRule="auto"/>
        <w:jc w:val="both"/>
        <w:rPr>
          <w:rFonts w:ascii="Times New Roman" w:hAnsi="Times New Roman"/>
          <w:color w:val="3333FF"/>
        </w:rPr>
      </w:pPr>
      <w:r w:rsidRPr="00626F22">
        <w:rPr>
          <w:rFonts w:ascii="Times New Roman" w:hAnsi="Times New Roman"/>
          <w:color w:val="3333FF"/>
        </w:rPr>
        <w:t xml:space="preserve">the activity to which it </w:t>
      </w:r>
      <w:r w:rsidRPr="008E1D47">
        <w:rPr>
          <w:rFonts w:ascii="Times New Roman" w:hAnsi="Times New Roman"/>
          <w:color w:val="3333FF"/>
        </w:rPr>
        <w:t>relates</w:t>
      </w:r>
      <w:r w:rsidRPr="008E1D47">
        <w:rPr>
          <w:color w:val="3333FF"/>
        </w:rPr>
        <w:t xml:space="preserve"> </w:t>
      </w:r>
      <w:r>
        <w:rPr>
          <w:color w:val="3333FF"/>
        </w:rPr>
        <w:t xml:space="preserve">with respect to </w:t>
      </w:r>
      <w:r w:rsidRPr="008E1D47">
        <w:rPr>
          <w:rFonts w:ascii="Times New Roman" w:hAnsi="Times New Roman"/>
          <w:color w:val="3333FF"/>
        </w:rPr>
        <w:t>rehabilitation, restoration or aftercare</w:t>
      </w:r>
      <w:r w:rsidRPr="00626F22">
        <w:rPr>
          <w:rFonts w:ascii="Times New Roman" w:hAnsi="Times New Roman"/>
          <w:color w:val="3333FF"/>
        </w:rPr>
        <w:t>;</w:t>
      </w:r>
    </w:p>
    <w:p w14:paraId="37CA2348" w14:textId="77777777" w:rsidR="00C1636E" w:rsidRDefault="00C1636E" w:rsidP="00C1636E">
      <w:pPr>
        <w:pStyle w:val="ListParagraph"/>
        <w:widowControl w:val="0"/>
        <w:numPr>
          <w:ilvl w:val="1"/>
          <w:numId w:val="79"/>
        </w:numPr>
        <w:autoSpaceDE w:val="0"/>
        <w:autoSpaceDN w:val="0"/>
        <w:adjustRightInd w:val="0"/>
        <w:spacing w:before="15" w:after="0" w:line="360" w:lineRule="auto"/>
        <w:jc w:val="both"/>
        <w:rPr>
          <w:rFonts w:ascii="Times New Roman" w:hAnsi="Times New Roman"/>
          <w:color w:val="3333FF"/>
        </w:rPr>
      </w:pPr>
      <w:r w:rsidRPr="00626F22">
        <w:rPr>
          <w:rFonts w:ascii="Times New Roman" w:hAnsi="Times New Roman"/>
          <w:color w:val="3333FF"/>
        </w:rPr>
        <w:t xml:space="preserve">the person or persons to whom it is addressed; </w:t>
      </w:r>
    </w:p>
    <w:p w14:paraId="60B85573" w14:textId="77777777" w:rsidR="00C1636E" w:rsidRDefault="00C1636E" w:rsidP="00C1636E">
      <w:pPr>
        <w:pStyle w:val="ListParagraph"/>
        <w:widowControl w:val="0"/>
        <w:numPr>
          <w:ilvl w:val="1"/>
          <w:numId w:val="79"/>
        </w:numPr>
        <w:autoSpaceDE w:val="0"/>
        <w:autoSpaceDN w:val="0"/>
        <w:adjustRightInd w:val="0"/>
        <w:spacing w:before="15" w:after="0" w:line="360" w:lineRule="auto"/>
        <w:jc w:val="both"/>
        <w:rPr>
          <w:rFonts w:ascii="Times New Roman" w:hAnsi="Times New Roman"/>
          <w:color w:val="3333FF"/>
        </w:rPr>
      </w:pPr>
      <w:r w:rsidRPr="00626F22">
        <w:rPr>
          <w:rFonts w:ascii="Times New Roman" w:hAnsi="Times New Roman"/>
          <w:color w:val="3333FF"/>
        </w:rPr>
        <w:t>the time at which it comes into effect;</w:t>
      </w:r>
    </w:p>
    <w:p w14:paraId="1AB303E2" w14:textId="77777777" w:rsidR="00C1636E" w:rsidRDefault="00C1636E" w:rsidP="00C1636E">
      <w:pPr>
        <w:pStyle w:val="ListParagraph"/>
        <w:widowControl w:val="0"/>
        <w:numPr>
          <w:ilvl w:val="1"/>
          <w:numId w:val="79"/>
        </w:numPr>
        <w:autoSpaceDE w:val="0"/>
        <w:autoSpaceDN w:val="0"/>
        <w:adjustRightInd w:val="0"/>
        <w:spacing w:before="15" w:after="0" w:line="360" w:lineRule="auto"/>
        <w:jc w:val="both"/>
        <w:rPr>
          <w:rFonts w:ascii="Times New Roman" w:hAnsi="Times New Roman"/>
          <w:color w:val="3333FF"/>
        </w:rPr>
      </w:pPr>
      <w:r w:rsidRPr="005B6CFA">
        <w:rPr>
          <w:rFonts w:ascii="Times New Roman" w:hAnsi="Times New Roman"/>
          <w:color w:val="3333FF"/>
        </w:rPr>
        <w:t xml:space="preserve">the action which must be taken to remedy the harm to the environment and the time, being not more than </w:t>
      </w:r>
      <w:r>
        <w:rPr>
          <w:rFonts w:ascii="Times New Roman" w:hAnsi="Times New Roman"/>
          <w:color w:val="3333FF"/>
        </w:rPr>
        <w:t>twenty-one (21) working</w:t>
      </w:r>
      <w:r w:rsidRPr="005B6CFA">
        <w:rPr>
          <w:rFonts w:ascii="Times New Roman" w:hAnsi="Times New Roman"/>
          <w:color w:val="3333FF"/>
        </w:rPr>
        <w:t xml:space="preserve"> days or such further period as may be prescribed in the order within which the action must be taken;</w:t>
      </w:r>
    </w:p>
    <w:p w14:paraId="60A8A62E" w14:textId="77777777" w:rsidR="00C1636E" w:rsidRDefault="00C1636E" w:rsidP="00665FBF">
      <w:pPr>
        <w:pStyle w:val="ListParagraph"/>
        <w:widowControl w:val="0"/>
        <w:numPr>
          <w:ilvl w:val="1"/>
          <w:numId w:val="79"/>
        </w:numPr>
        <w:autoSpaceDE w:val="0"/>
        <w:autoSpaceDN w:val="0"/>
        <w:adjustRightInd w:val="0"/>
        <w:spacing w:before="15" w:after="0" w:line="360" w:lineRule="auto"/>
        <w:jc w:val="both"/>
        <w:rPr>
          <w:rFonts w:ascii="Times New Roman" w:hAnsi="Times New Roman"/>
          <w:color w:val="3333FF"/>
        </w:rPr>
      </w:pPr>
      <w:r w:rsidRPr="005B6CFA">
        <w:rPr>
          <w:rFonts w:ascii="Times New Roman" w:hAnsi="Times New Roman"/>
          <w:color w:val="3333FF"/>
        </w:rPr>
        <w:t xml:space="preserve">the powers of the </w:t>
      </w:r>
      <w:r w:rsidR="00665FBF" w:rsidRPr="00665FBF">
        <w:rPr>
          <w:rFonts w:ascii="Times New Roman" w:hAnsi="Times New Roman"/>
          <w:color w:val="3333FF"/>
        </w:rPr>
        <w:t xml:space="preserve">Environmental Commissioner </w:t>
      </w:r>
      <w:r w:rsidRPr="005B6CFA">
        <w:rPr>
          <w:rFonts w:ascii="Times New Roman" w:hAnsi="Times New Roman"/>
          <w:color w:val="3333FF"/>
        </w:rPr>
        <w:t>to enter any land and undertake the ac</w:t>
      </w:r>
      <w:r>
        <w:rPr>
          <w:rFonts w:ascii="Times New Roman" w:hAnsi="Times New Roman"/>
          <w:color w:val="3333FF"/>
        </w:rPr>
        <w:t>tion specified in paragraph (d);</w:t>
      </w:r>
    </w:p>
    <w:p w14:paraId="40FC0B93" w14:textId="77777777" w:rsidR="00C1636E" w:rsidRPr="005B6CFA" w:rsidRDefault="00C1636E" w:rsidP="00C1636E">
      <w:pPr>
        <w:pStyle w:val="ListParagraph"/>
        <w:widowControl w:val="0"/>
        <w:numPr>
          <w:ilvl w:val="1"/>
          <w:numId w:val="79"/>
        </w:numPr>
        <w:autoSpaceDE w:val="0"/>
        <w:autoSpaceDN w:val="0"/>
        <w:adjustRightInd w:val="0"/>
        <w:spacing w:before="15" w:after="0" w:line="360" w:lineRule="auto"/>
        <w:jc w:val="both"/>
        <w:rPr>
          <w:rFonts w:ascii="Times New Roman" w:hAnsi="Times New Roman"/>
          <w:color w:val="3333FF"/>
        </w:rPr>
      </w:pPr>
      <w:r w:rsidRPr="005B6CFA">
        <w:rPr>
          <w:rFonts w:ascii="Times New Roman" w:hAnsi="Times New Roman"/>
          <w:color w:val="3333FF"/>
        </w:rPr>
        <w:t>the penalties which may be imposed if the action specified is not undertaken;</w:t>
      </w:r>
    </w:p>
    <w:p w14:paraId="2054F094" w14:textId="77777777" w:rsidR="00C1636E" w:rsidRPr="005B6CFA" w:rsidRDefault="00C1636E" w:rsidP="00C1636E">
      <w:pPr>
        <w:pStyle w:val="ListParagraph"/>
        <w:widowControl w:val="0"/>
        <w:numPr>
          <w:ilvl w:val="1"/>
          <w:numId w:val="79"/>
        </w:numPr>
        <w:autoSpaceDE w:val="0"/>
        <w:autoSpaceDN w:val="0"/>
        <w:adjustRightInd w:val="0"/>
        <w:spacing w:before="15" w:after="0" w:line="360" w:lineRule="auto"/>
        <w:jc w:val="both"/>
        <w:rPr>
          <w:rFonts w:ascii="Times New Roman" w:hAnsi="Times New Roman"/>
          <w:color w:val="3333FF"/>
        </w:rPr>
      </w:pPr>
      <w:proofErr w:type="gramStart"/>
      <w:r w:rsidRPr="005B6CFA">
        <w:rPr>
          <w:rFonts w:ascii="Times New Roman" w:hAnsi="Times New Roman"/>
          <w:color w:val="3333FF"/>
        </w:rPr>
        <w:t>the</w:t>
      </w:r>
      <w:proofErr w:type="gramEnd"/>
      <w:r w:rsidRPr="005B6CFA">
        <w:rPr>
          <w:rFonts w:ascii="Times New Roman" w:hAnsi="Times New Roman"/>
          <w:color w:val="3333FF"/>
        </w:rPr>
        <w:t xml:space="preserve"> right of the person served with an environmental restoration order to appeal to the </w:t>
      </w:r>
      <w:r>
        <w:rPr>
          <w:rFonts w:ascii="Times New Roman" w:hAnsi="Times New Roman"/>
          <w:color w:val="3333FF"/>
        </w:rPr>
        <w:t>Minister</w:t>
      </w:r>
      <w:r w:rsidRPr="005B6CFA">
        <w:rPr>
          <w:rFonts w:ascii="Times New Roman" w:hAnsi="Times New Roman"/>
          <w:color w:val="3333FF"/>
        </w:rPr>
        <w:t xml:space="preserve"> against that order, except where the order is issued</w:t>
      </w:r>
      <w:r>
        <w:rPr>
          <w:rFonts w:ascii="Times New Roman" w:hAnsi="Times New Roman"/>
          <w:color w:val="3333FF"/>
        </w:rPr>
        <w:t xml:space="preserve"> </w:t>
      </w:r>
      <w:r w:rsidRPr="005B6CFA">
        <w:rPr>
          <w:rFonts w:ascii="Times New Roman" w:hAnsi="Times New Roman"/>
          <w:color w:val="3333FF"/>
        </w:rPr>
        <w:t>by a court of competent jurisdiction, in which case the right of appeal shall</w:t>
      </w:r>
      <w:r>
        <w:rPr>
          <w:rFonts w:ascii="Times New Roman" w:hAnsi="Times New Roman"/>
          <w:color w:val="3333FF"/>
        </w:rPr>
        <w:t xml:space="preserve"> </w:t>
      </w:r>
      <w:r w:rsidRPr="005B6CFA">
        <w:rPr>
          <w:rFonts w:ascii="Times New Roman" w:hAnsi="Times New Roman"/>
          <w:color w:val="3333FF"/>
        </w:rPr>
        <w:t>lie with superior courts.</w:t>
      </w:r>
    </w:p>
    <w:p w14:paraId="759E2000" w14:textId="77777777" w:rsidR="00C1636E" w:rsidRDefault="00C1636E" w:rsidP="00C1636E">
      <w:pPr>
        <w:pStyle w:val="ListParagraph"/>
        <w:widowControl w:val="0"/>
        <w:numPr>
          <w:ilvl w:val="0"/>
          <w:numId w:val="79"/>
        </w:numPr>
        <w:autoSpaceDE w:val="0"/>
        <w:autoSpaceDN w:val="0"/>
        <w:adjustRightInd w:val="0"/>
        <w:spacing w:before="15" w:after="0" w:line="360" w:lineRule="auto"/>
        <w:jc w:val="both"/>
        <w:rPr>
          <w:rFonts w:ascii="Times New Roman" w:hAnsi="Times New Roman"/>
          <w:color w:val="3333FF"/>
        </w:rPr>
      </w:pPr>
      <w:r w:rsidRPr="005B6CFA">
        <w:rPr>
          <w:rFonts w:ascii="Times New Roman" w:hAnsi="Times New Roman"/>
          <w:color w:val="3333FF"/>
        </w:rPr>
        <w:t xml:space="preserve">An  Environmental Inspector </w:t>
      </w:r>
      <w:r>
        <w:rPr>
          <w:rFonts w:ascii="Times New Roman" w:hAnsi="Times New Roman"/>
          <w:color w:val="3333FF"/>
        </w:rPr>
        <w:t>/ officer</w:t>
      </w:r>
      <w:r w:rsidRPr="005B6CFA">
        <w:rPr>
          <w:rFonts w:ascii="Times New Roman" w:hAnsi="Times New Roman"/>
          <w:color w:val="3333FF"/>
        </w:rPr>
        <w:t xml:space="preserve"> of  the  </w:t>
      </w:r>
      <w:r>
        <w:rPr>
          <w:rFonts w:ascii="Times New Roman" w:hAnsi="Times New Roman"/>
          <w:color w:val="3333FF"/>
        </w:rPr>
        <w:t>Commission</w:t>
      </w:r>
      <w:r w:rsidRPr="005B6CFA">
        <w:rPr>
          <w:rFonts w:ascii="Times New Roman" w:hAnsi="Times New Roman"/>
          <w:color w:val="3333FF"/>
        </w:rPr>
        <w:t xml:space="preserve">  may  inspect  or  cause  to  be inspected any  activity  to  determine whether that </w:t>
      </w:r>
      <w:r>
        <w:rPr>
          <w:rFonts w:ascii="Times New Roman" w:hAnsi="Times New Roman"/>
          <w:color w:val="3333FF"/>
        </w:rPr>
        <w:t xml:space="preserve">activity is </w:t>
      </w:r>
      <w:r w:rsidRPr="005B6CFA">
        <w:rPr>
          <w:rFonts w:ascii="Times New Roman" w:hAnsi="Times New Roman"/>
          <w:color w:val="3333FF"/>
        </w:rPr>
        <w:t xml:space="preserve">harmful to  the environment and may take into account the evidence obtained from that inspection in any decision on whether or not to serve an </w:t>
      </w:r>
      <w:r w:rsidRPr="008E1D47">
        <w:rPr>
          <w:rFonts w:ascii="Times New Roman" w:hAnsi="Times New Roman"/>
          <w:color w:val="3333FF"/>
        </w:rPr>
        <w:t xml:space="preserve">environmental rehabilitation, restoration or aftercare </w:t>
      </w:r>
      <w:r w:rsidRPr="005B6CFA">
        <w:rPr>
          <w:rFonts w:ascii="Times New Roman" w:hAnsi="Times New Roman"/>
          <w:color w:val="3333FF"/>
        </w:rPr>
        <w:t>order.</w:t>
      </w:r>
    </w:p>
    <w:p w14:paraId="4E3E8FB8" w14:textId="77777777" w:rsidR="00C1636E" w:rsidRDefault="00C1636E" w:rsidP="00665FBF">
      <w:pPr>
        <w:pStyle w:val="ListParagraph"/>
        <w:widowControl w:val="0"/>
        <w:numPr>
          <w:ilvl w:val="0"/>
          <w:numId w:val="79"/>
        </w:numPr>
        <w:autoSpaceDE w:val="0"/>
        <w:autoSpaceDN w:val="0"/>
        <w:adjustRightInd w:val="0"/>
        <w:spacing w:before="15" w:after="0" w:line="360" w:lineRule="auto"/>
        <w:jc w:val="both"/>
        <w:rPr>
          <w:rFonts w:ascii="Times New Roman" w:hAnsi="Times New Roman"/>
          <w:color w:val="3333FF"/>
        </w:rPr>
      </w:pPr>
      <w:r w:rsidRPr="005B6CFA">
        <w:rPr>
          <w:rFonts w:ascii="Times New Roman" w:hAnsi="Times New Roman"/>
          <w:color w:val="3333FF"/>
        </w:rPr>
        <w:t xml:space="preserve">The </w:t>
      </w:r>
      <w:r w:rsidR="00665FBF" w:rsidRPr="00665FBF">
        <w:rPr>
          <w:rFonts w:ascii="Times New Roman" w:hAnsi="Times New Roman"/>
          <w:color w:val="3333FF"/>
        </w:rPr>
        <w:t xml:space="preserve">Environmental Commissioner </w:t>
      </w:r>
      <w:r w:rsidRPr="005B6CFA">
        <w:rPr>
          <w:rFonts w:ascii="Times New Roman" w:hAnsi="Times New Roman"/>
          <w:color w:val="3333FF"/>
        </w:rPr>
        <w:t xml:space="preserve">may seek and take into account any technical, </w:t>
      </w:r>
      <w:r>
        <w:rPr>
          <w:rFonts w:ascii="Times New Roman" w:hAnsi="Times New Roman"/>
          <w:color w:val="3333FF"/>
        </w:rPr>
        <w:t xml:space="preserve">financial, </w:t>
      </w:r>
      <w:r w:rsidRPr="005B6CFA">
        <w:rPr>
          <w:rFonts w:ascii="Times New Roman" w:hAnsi="Times New Roman"/>
          <w:color w:val="3333FF"/>
        </w:rPr>
        <w:t>professional and scientific advice which it considers to be desirable for a satisfactory decision to</w:t>
      </w:r>
      <w:r>
        <w:rPr>
          <w:rFonts w:ascii="Times New Roman" w:hAnsi="Times New Roman"/>
          <w:color w:val="3333FF"/>
        </w:rPr>
        <w:t xml:space="preserve"> </w:t>
      </w:r>
      <w:r w:rsidRPr="005B6CFA">
        <w:rPr>
          <w:rFonts w:ascii="Times New Roman" w:hAnsi="Times New Roman"/>
          <w:color w:val="3333FF"/>
        </w:rPr>
        <w:t xml:space="preserve">be made on an </w:t>
      </w:r>
      <w:r w:rsidRPr="008E1D47">
        <w:rPr>
          <w:rFonts w:ascii="Times New Roman" w:hAnsi="Times New Roman"/>
          <w:color w:val="3333FF"/>
        </w:rPr>
        <w:t xml:space="preserve">environmental rehabilitation, restoration or aftercare </w:t>
      </w:r>
      <w:r w:rsidRPr="005B6CFA">
        <w:rPr>
          <w:rFonts w:ascii="Times New Roman" w:hAnsi="Times New Roman"/>
          <w:color w:val="3333FF"/>
        </w:rPr>
        <w:t>order.</w:t>
      </w:r>
    </w:p>
    <w:p w14:paraId="511C5917" w14:textId="77777777" w:rsidR="00C1636E" w:rsidRDefault="00C1636E" w:rsidP="00C1636E">
      <w:pPr>
        <w:pStyle w:val="ListParagraph"/>
        <w:widowControl w:val="0"/>
        <w:numPr>
          <w:ilvl w:val="0"/>
          <w:numId w:val="79"/>
        </w:numPr>
        <w:autoSpaceDE w:val="0"/>
        <w:autoSpaceDN w:val="0"/>
        <w:adjustRightInd w:val="0"/>
        <w:spacing w:before="15" w:after="0" w:line="360" w:lineRule="auto"/>
        <w:jc w:val="both"/>
        <w:rPr>
          <w:rFonts w:ascii="Times New Roman" w:hAnsi="Times New Roman"/>
          <w:color w:val="3333FF"/>
        </w:rPr>
      </w:pPr>
      <w:r w:rsidRPr="005B6CFA">
        <w:rPr>
          <w:rFonts w:ascii="Times New Roman" w:hAnsi="Times New Roman"/>
          <w:color w:val="3333FF"/>
        </w:rPr>
        <w:t xml:space="preserve">An </w:t>
      </w:r>
      <w:r w:rsidRPr="008E1D47">
        <w:rPr>
          <w:rFonts w:ascii="Times New Roman" w:hAnsi="Times New Roman"/>
          <w:color w:val="3333FF"/>
        </w:rPr>
        <w:t xml:space="preserve">environmental rehabilitation, restoration or aftercare </w:t>
      </w:r>
      <w:r w:rsidRPr="005B6CFA">
        <w:rPr>
          <w:rFonts w:ascii="Times New Roman" w:hAnsi="Times New Roman"/>
          <w:color w:val="3333FF"/>
        </w:rPr>
        <w:t xml:space="preserve">order shall continue to apply to the activity in respect of which it was served notwithstanding that it has been complied </w:t>
      </w:r>
      <w:r w:rsidRPr="008E1D47">
        <w:rPr>
          <w:rFonts w:ascii="Times New Roman" w:hAnsi="Times New Roman"/>
          <w:color w:val="3333FF"/>
        </w:rPr>
        <w:t>with</w:t>
      </w:r>
      <w:r w:rsidRPr="008E1D47">
        <w:rPr>
          <w:color w:val="3333FF"/>
        </w:rPr>
        <w:t xml:space="preserve"> until an </w:t>
      </w:r>
      <w:r w:rsidRPr="008E1D47">
        <w:rPr>
          <w:rFonts w:ascii="Times New Roman" w:hAnsi="Times New Roman"/>
          <w:color w:val="3333FF"/>
        </w:rPr>
        <w:t>Environmental Closure Certificate</w:t>
      </w:r>
      <w:r>
        <w:rPr>
          <w:rFonts w:ascii="Times New Roman" w:hAnsi="Times New Roman"/>
          <w:color w:val="3333FF"/>
        </w:rPr>
        <w:t xml:space="preserve"> has been issues by the Commission</w:t>
      </w:r>
      <w:r w:rsidRPr="005B6CFA">
        <w:rPr>
          <w:rFonts w:ascii="Times New Roman" w:hAnsi="Times New Roman"/>
          <w:color w:val="3333FF"/>
        </w:rPr>
        <w:t>.</w:t>
      </w:r>
    </w:p>
    <w:p w14:paraId="479299A0" w14:textId="77777777" w:rsidR="00C1636E" w:rsidRDefault="00C1636E" w:rsidP="00C1636E">
      <w:pPr>
        <w:pStyle w:val="ListParagraph"/>
        <w:widowControl w:val="0"/>
        <w:numPr>
          <w:ilvl w:val="0"/>
          <w:numId w:val="79"/>
        </w:numPr>
        <w:autoSpaceDE w:val="0"/>
        <w:autoSpaceDN w:val="0"/>
        <w:adjustRightInd w:val="0"/>
        <w:spacing w:before="15" w:after="0" w:line="360" w:lineRule="auto"/>
        <w:jc w:val="both"/>
        <w:rPr>
          <w:rFonts w:ascii="Times New Roman" w:hAnsi="Times New Roman"/>
          <w:color w:val="3333FF"/>
        </w:rPr>
      </w:pPr>
      <w:r w:rsidRPr="005B6CFA">
        <w:rPr>
          <w:rFonts w:ascii="Times New Roman" w:hAnsi="Times New Roman"/>
          <w:color w:val="3333FF"/>
        </w:rPr>
        <w:t xml:space="preserve">A person served with an </w:t>
      </w:r>
      <w:r w:rsidRPr="008E1D47">
        <w:rPr>
          <w:rFonts w:ascii="Times New Roman" w:hAnsi="Times New Roman"/>
          <w:color w:val="3333FF"/>
        </w:rPr>
        <w:t xml:space="preserve">environmental rehabilitation, restoration or aftercare </w:t>
      </w:r>
      <w:r w:rsidRPr="005B6CFA">
        <w:rPr>
          <w:rFonts w:ascii="Times New Roman" w:hAnsi="Times New Roman"/>
          <w:color w:val="3333FF"/>
        </w:rPr>
        <w:t>order shall, subject to the</w:t>
      </w:r>
      <w:r>
        <w:rPr>
          <w:rFonts w:ascii="Times New Roman" w:hAnsi="Times New Roman"/>
          <w:color w:val="3333FF"/>
        </w:rPr>
        <w:t xml:space="preserve"> </w:t>
      </w:r>
      <w:r w:rsidRPr="005B6CFA">
        <w:rPr>
          <w:rFonts w:ascii="Times New Roman" w:hAnsi="Times New Roman"/>
          <w:color w:val="3333FF"/>
        </w:rPr>
        <w:t>provisions of this Act, comply with all the terms and conditions of the order that has been served on him</w:t>
      </w:r>
      <w:r>
        <w:rPr>
          <w:rFonts w:ascii="Times New Roman" w:hAnsi="Times New Roman"/>
          <w:color w:val="3333FF"/>
        </w:rPr>
        <w:t xml:space="preserve"> / her</w:t>
      </w:r>
      <w:r w:rsidRPr="005B6CFA">
        <w:rPr>
          <w:rFonts w:ascii="Times New Roman" w:hAnsi="Times New Roman"/>
          <w:color w:val="3333FF"/>
        </w:rPr>
        <w:t>.</w:t>
      </w:r>
    </w:p>
    <w:p w14:paraId="5E1C79E5" w14:textId="77777777" w:rsidR="00C1636E" w:rsidRPr="004B098A" w:rsidRDefault="00C1636E" w:rsidP="00C1636E">
      <w:pPr>
        <w:pStyle w:val="Heading2"/>
      </w:pPr>
      <w:r>
        <w:t xml:space="preserve"> </w:t>
      </w:r>
      <w:bookmarkStart w:id="129" w:name="_Toc427492893"/>
      <w:r w:rsidRPr="004B098A">
        <w:t>Environmental Closure Certificate</w:t>
      </w:r>
      <w:bookmarkEnd w:id="129"/>
      <w:r w:rsidRPr="004B098A">
        <w:t xml:space="preserve">   </w:t>
      </w:r>
    </w:p>
    <w:p w14:paraId="057D402E" w14:textId="77777777" w:rsidR="00C1636E" w:rsidRPr="004B098A" w:rsidRDefault="00C1636E" w:rsidP="00665FBF">
      <w:pPr>
        <w:pStyle w:val="ListParagraph"/>
        <w:widowControl w:val="0"/>
        <w:numPr>
          <w:ilvl w:val="0"/>
          <w:numId w:val="85"/>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Subject to any other provisions of this Act</w:t>
      </w:r>
      <w:r>
        <w:rPr>
          <w:rFonts w:ascii="Times New Roman" w:hAnsi="Times New Roman"/>
          <w:color w:val="3333FF"/>
        </w:rPr>
        <w:t xml:space="preserve"> and other laws related to the competent authorities</w:t>
      </w:r>
      <w:r w:rsidRPr="004B098A">
        <w:rPr>
          <w:rFonts w:ascii="Times New Roman" w:hAnsi="Times New Roman"/>
          <w:color w:val="3333FF"/>
        </w:rPr>
        <w:t xml:space="preserve">, the </w:t>
      </w:r>
      <w:r w:rsidR="00665FBF" w:rsidRPr="00665FBF">
        <w:rPr>
          <w:rFonts w:ascii="Times New Roman" w:hAnsi="Times New Roman"/>
          <w:color w:val="3333FF"/>
        </w:rPr>
        <w:t xml:space="preserve">Environmental Commissioner </w:t>
      </w:r>
      <w:r>
        <w:rPr>
          <w:rFonts w:ascii="Times New Roman" w:hAnsi="Times New Roman"/>
          <w:color w:val="3333FF"/>
        </w:rPr>
        <w:t xml:space="preserve">must issue an Environmental Closure Certificate with respect to completion of </w:t>
      </w:r>
      <w:r w:rsidRPr="002B3BA4">
        <w:rPr>
          <w:rFonts w:ascii="Times New Roman" w:hAnsi="Times New Roman"/>
          <w:color w:val="3333FF"/>
        </w:rPr>
        <w:t>an environmental rehabilitation, restoration or aftercare order.</w:t>
      </w:r>
    </w:p>
    <w:p w14:paraId="3113CD19" w14:textId="77777777" w:rsidR="00C1636E" w:rsidRPr="00626F22" w:rsidRDefault="00C1636E" w:rsidP="00C1636E">
      <w:pPr>
        <w:pStyle w:val="ListParagraph"/>
        <w:widowControl w:val="0"/>
        <w:numPr>
          <w:ilvl w:val="0"/>
          <w:numId w:val="85"/>
        </w:numPr>
        <w:autoSpaceDE w:val="0"/>
        <w:autoSpaceDN w:val="0"/>
        <w:adjustRightInd w:val="0"/>
        <w:spacing w:before="15" w:after="0" w:line="360" w:lineRule="auto"/>
        <w:jc w:val="both"/>
        <w:rPr>
          <w:rFonts w:ascii="Times New Roman" w:hAnsi="Times New Roman"/>
          <w:color w:val="3333FF"/>
        </w:rPr>
      </w:pPr>
      <w:r w:rsidRPr="00626F22">
        <w:rPr>
          <w:rFonts w:ascii="Times New Roman" w:hAnsi="Times New Roman"/>
          <w:color w:val="3333FF"/>
        </w:rPr>
        <w:t xml:space="preserve">An </w:t>
      </w:r>
      <w:commentRangeStart w:id="130"/>
      <w:r w:rsidRPr="002B3BA4">
        <w:rPr>
          <w:rFonts w:ascii="Times New Roman" w:hAnsi="Times New Roman"/>
          <w:color w:val="3333FF"/>
        </w:rPr>
        <w:t>Envi</w:t>
      </w:r>
      <w:r>
        <w:rPr>
          <w:rFonts w:ascii="Times New Roman" w:hAnsi="Times New Roman"/>
          <w:color w:val="3333FF"/>
        </w:rPr>
        <w:t xml:space="preserve">ronmental Closure Certificate  </w:t>
      </w:r>
      <w:commentRangeEnd w:id="130"/>
      <w:r w:rsidR="00573F52">
        <w:rPr>
          <w:rStyle w:val="CommentReference"/>
        </w:rPr>
        <w:commentReference w:id="130"/>
      </w:r>
      <w:r w:rsidRPr="00626F22">
        <w:rPr>
          <w:rFonts w:ascii="Times New Roman" w:hAnsi="Times New Roman"/>
          <w:color w:val="3333FF"/>
        </w:rPr>
        <w:t>shall specify clearly and in a manner which may be easily understood:-</w:t>
      </w:r>
    </w:p>
    <w:p w14:paraId="5FB00E3F" w14:textId="77777777" w:rsidR="00C1636E" w:rsidRDefault="00C1636E" w:rsidP="00C1636E">
      <w:pPr>
        <w:pStyle w:val="ListParagraph"/>
        <w:widowControl w:val="0"/>
        <w:numPr>
          <w:ilvl w:val="1"/>
          <w:numId w:val="85"/>
        </w:numPr>
        <w:autoSpaceDE w:val="0"/>
        <w:autoSpaceDN w:val="0"/>
        <w:adjustRightInd w:val="0"/>
        <w:spacing w:before="15" w:after="0" w:line="360" w:lineRule="auto"/>
        <w:jc w:val="both"/>
        <w:rPr>
          <w:rFonts w:ascii="Times New Roman" w:hAnsi="Times New Roman"/>
          <w:color w:val="3333FF"/>
        </w:rPr>
      </w:pPr>
      <w:r w:rsidRPr="00626F22">
        <w:rPr>
          <w:rFonts w:ascii="Times New Roman" w:hAnsi="Times New Roman"/>
          <w:color w:val="3333FF"/>
        </w:rPr>
        <w:t>the activity to which it relates;</w:t>
      </w:r>
    </w:p>
    <w:p w14:paraId="001F82BF" w14:textId="77777777" w:rsidR="00C1636E" w:rsidRDefault="00C1636E" w:rsidP="00C1636E">
      <w:pPr>
        <w:pStyle w:val="ListParagraph"/>
        <w:widowControl w:val="0"/>
        <w:numPr>
          <w:ilvl w:val="1"/>
          <w:numId w:val="85"/>
        </w:numPr>
        <w:autoSpaceDE w:val="0"/>
        <w:autoSpaceDN w:val="0"/>
        <w:adjustRightInd w:val="0"/>
        <w:spacing w:before="15" w:after="0" w:line="360" w:lineRule="auto"/>
        <w:jc w:val="both"/>
        <w:rPr>
          <w:rFonts w:ascii="Times New Roman" w:hAnsi="Times New Roman"/>
          <w:color w:val="3333FF"/>
        </w:rPr>
      </w:pPr>
      <w:r w:rsidRPr="00626F22">
        <w:rPr>
          <w:rFonts w:ascii="Times New Roman" w:hAnsi="Times New Roman"/>
          <w:color w:val="3333FF"/>
        </w:rPr>
        <w:t xml:space="preserve">the person or persons to whom it is addressed; </w:t>
      </w:r>
    </w:p>
    <w:p w14:paraId="53E79687" w14:textId="77777777" w:rsidR="00C1636E" w:rsidRDefault="00C1636E" w:rsidP="00C1636E">
      <w:pPr>
        <w:pStyle w:val="ListParagraph"/>
        <w:widowControl w:val="0"/>
        <w:numPr>
          <w:ilvl w:val="1"/>
          <w:numId w:val="85"/>
        </w:numPr>
        <w:autoSpaceDE w:val="0"/>
        <w:autoSpaceDN w:val="0"/>
        <w:adjustRightInd w:val="0"/>
        <w:spacing w:before="15" w:after="0" w:line="360" w:lineRule="auto"/>
        <w:jc w:val="both"/>
        <w:rPr>
          <w:rFonts w:ascii="Times New Roman" w:hAnsi="Times New Roman"/>
          <w:color w:val="3333FF"/>
        </w:rPr>
      </w:pPr>
      <w:proofErr w:type="gramStart"/>
      <w:r w:rsidRPr="00626F22">
        <w:rPr>
          <w:rFonts w:ascii="Times New Roman" w:hAnsi="Times New Roman"/>
          <w:color w:val="3333FF"/>
        </w:rPr>
        <w:lastRenderedPageBreak/>
        <w:t>the</w:t>
      </w:r>
      <w:proofErr w:type="gramEnd"/>
      <w:r w:rsidRPr="00626F22">
        <w:rPr>
          <w:rFonts w:ascii="Times New Roman" w:hAnsi="Times New Roman"/>
          <w:color w:val="3333FF"/>
        </w:rPr>
        <w:t xml:space="preserve"> time at which it comes into effect</w:t>
      </w:r>
      <w:r>
        <w:rPr>
          <w:rFonts w:ascii="Times New Roman" w:hAnsi="Times New Roman"/>
          <w:color w:val="3333FF"/>
        </w:rPr>
        <w:t>.</w:t>
      </w:r>
    </w:p>
    <w:p w14:paraId="76869B46" w14:textId="77777777" w:rsidR="00C1636E" w:rsidRDefault="00C1636E" w:rsidP="00C1636E">
      <w:pPr>
        <w:pStyle w:val="ListParagraph"/>
        <w:widowControl w:val="0"/>
        <w:numPr>
          <w:ilvl w:val="0"/>
          <w:numId w:val="85"/>
        </w:numPr>
        <w:autoSpaceDE w:val="0"/>
        <w:autoSpaceDN w:val="0"/>
        <w:adjustRightInd w:val="0"/>
        <w:spacing w:before="15" w:after="0" w:line="360" w:lineRule="auto"/>
        <w:jc w:val="both"/>
        <w:rPr>
          <w:rFonts w:ascii="Times New Roman" w:hAnsi="Times New Roman"/>
          <w:color w:val="3333FF"/>
        </w:rPr>
      </w:pPr>
      <w:r w:rsidRPr="002B3BA4">
        <w:rPr>
          <w:rFonts w:ascii="Times New Roman" w:hAnsi="Times New Roman"/>
          <w:color w:val="3333FF"/>
        </w:rPr>
        <w:t xml:space="preserve">An  Environmental Inspector / officer of  the  Commission  may  inspect  or  cause  to  be inspected any activity  to  determine whether </w:t>
      </w:r>
      <w:r>
        <w:rPr>
          <w:rFonts w:ascii="Times New Roman" w:hAnsi="Times New Roman"/>
          <w:color w:val="3333FF"/>
        </w:rPr>
        <w:t>all the terms and conditions of the</w:t>
      </w:r>
      <w:r w:rsidRPr="002B3BA4">
        <w:t xml:space="preserve"> </w:t>
      </w:r>
      <w:r w:rsidRPr="002B3BA4">
        <w:rPr>
          <w:rFonts w:ascii="Times New Roman" w:hAnsi="Times New Roman"/>
          <w:color w:val="3333FF"/>
        </w:rPr>
        <w:t>an environmental rehabilitation, restoration or aftercare order</w:t>
      </w:r>
      <w:r>
        <w:rPr>
          <w:rFonts w:ascii="Times New Roman" w:hAnsi="Times New Roman"/>
          <w:color w:val="3333FF"/>
        </w:rPr>
        <w:t xml:space="preserve"> have been met </w:t>
      </w:r>
      <w:r w:rsidRPr="002B3BA4">
        <w:rPr>
          <w:rFonts w:ascii="Times New Roman" w:hAnsi="Times New Roman"/>
          <w:color w:val="3333FF"/>
        </w:rPr>
        <w:t xml:space="preserve">and may take into account the evidence obtained from that inspection in any decision on whether or not to issue an Environmental Closure Certificate   </w:t>
      </w:r>
      <w:r>
        <w:rPr>
          <w:rFonts w:ascii="Times New Roman" w:hAnsi="Times New Roman"/>
          <w:color w:val="3333FF"/>
        </w:rPr>
        <w:t xml:space="preserve"> </w:t>
      </w:r>
    </w:p>
    <w:p w14:paraId="24FFB9AD" w14:textId="77777777" w:rsidR="00C1636E" w:rsidRDefault="00C1636E" w:rsidP="00665FBF">
      <w:pPr>
        <w:pStyle w:val="ListParagraph"/>
        <w:widowControl w:val="0"/>
        <w:numPr>
          <w:ilvl w:val="0"/>
          <w:numId w:val="85"/>
        </w:numPr>
        <w:autoSpaceDE w:val="0"/>
        <w:autoSpaceDN w:val="0"/>
        <w:adjustRightInd w:val="0"/>
        <w:spacing w:before="15" w:after="0" w:line="360" w:lineRule="auto"/>
        <w:jc w:val="both"/>
        <w:rPr>
          <w:rFonts w:ascii="Times New Roman" w:hAnsi="Times New Roman"/>
          <w:color w:val="3333FF"/>
        </w:rPr>
      </w:pPr>
      <w:r w:rsidRPr="005B6CFA">
        <w:rPr>
          <w:rFonts w:ascii="Times New Roman" w:hAnsi="Times New Roman"/>
          <w:color w:val="3333FF"/>
        </w:rPr>
        <w:t xml:space="preserve">The </w:t>
      </w:r>
      <w:r w:rsidR="00665FBF" w:rsidRPr="00665FBF">
        <w:rPr>
          <w:rFonts w:ascii="Times New Roman" w:hAnsi="Times New Roman"/>
          <w:color w:val="3333FF"/>
        </w:rPr>
        <w:t xml:space="preserve">Environmental Commissioner </w:t>
      </w:r>
      <w:r w:rsidRPr="005B6CFA">
        <w:rPr>
          <w:rFonts w:ascii="Times New Roman" w:hAnsi="Times New Roman"/>
          <w:color w:val="3333FF"/>
        </w:rPr>
        <w:t xml:space="preserve">may seek and take into account any technical, </w:t>
      </w:r>
      <w:r>
        <w:rPr>
          <w:rFonts w:ascii="Times New Roman" w:hAnsi="Times New Roman"/>
          <w:color w:val="3333FF"/>
        </w:rPr>
        <w:t xml:space="preserve">financial, </w:t>
      </w:r>
      <w:r w:rsidRPr="005B6CFA">
        <w:rPr>
          <w:rFonts w:ascii="Times New Roman" w:hAnsi="Times New Roman"/>
          <w:color w:val="3333FF"/>
        </w:rPr>
        <w:t>professional and scientific advice which it considers to be desirable for a satisfactory decision to</w:t>
      </w:r>
      <w:r>
        <w:rPr>
          <w:rFonts w:ascii="Times New Roman" w:hAnsi="Times New Roman"/>
          <w:color w:val="3333FF"/>
        </w:rPr>
        <w:t xml:space="preserve"> </w:t>
      </w:r>
      <w:r w:rsidRPr="005B6CFA">
        <w:rPr>
          <w:rFonts w:ascii="Times New Roman" w:hAnsi="Times New Roman"/>
          <w:color w:val="3333FF"/>
        </w:rPr>
        <w:t xml:space="preserve">be made on an </w:t>
      </w:r>
      <w:r>
        <w:rPr>
          <w:rFonts w:ascii="Times New Roman" w:hAnsi="Times New Roman"/>
          <w:color w:val="3333FF"/>
        </w:rPr>
        <w:t>issue of an</w:t>
      </w:r>
      <w:r w:rsidRPr="00D00C2C">
        <w:t xml:space="preserve"> </w:t>
      </w:r>
      <w:r w:rsidRPr="00D00C2C">
        <w:rPr>
          <w:rFonts w:ascii="Times New Roman" w:hAnsi="Times New Roman"/>
          <w:color w:val="3333FF"/>
        </w:rPr>
        <w:t>Envi</w:t>
      </w:r>
      <w:r>
        <w:rPr>
          <w:rFonts w:ascii="Times New Roman" w:hAnsi="Times New Roman"/>
          <w:color w:val="3333FF"/>
        </w:rPr>
        <w:t>ronmental Closure Certificate;-</w:t>
      </w:r>
    </w:p>
    <w:p w14:paraId="0182F566" w14:textId="77777777" w:rsidR="00C1636E" w:rsidRDefault="00C1636E" w:rsidP="00665FBF">
      <w:pPr>
        <w:pStyle w:val="ListParagraph"/>
        <w:widowControl w:val="0"/>
        <w:numPr>
          <w:ilvl w:val="0"/>
          <w:numId w:val="85"/>
        </w:numPr>
        <w:autoSpaceDE w:val="0"/>
        <w:autoSpaceDN w:val="0"/>
        <w:adjustRightInd w:val="0"/>
        <w:spacing w:before="15" w:after="0" w:line="360" w:lineRule="auto"/>
        <w:jc w:val="both"/>
        <w:rPr>
          <w:rFonts w:ascii="Times New Roman" w:hAnsi="Times New Roman"/>
          <w:color w:val="3333FF"/>
        </w:rPr>
      </w:pPr>
      <w:r>
        <w:rPr>
          <w:rFonts w:ascii="Times New Roman" w:hAnsi="Times New Roman"/>
          <w:color w:val="3333FF"/>
        </w:rPr>
        <w:t>The issue of an</w:t>
      </w:r>
      <w:r w:rsidRPr="005B6CFA">
        <w:rPr>
          <w:rFonts w:ascii="Times New Roman" w:hAnsi="Times New Roman"/>
          <w:color w:val="3333FF"/>
        </w:rPr>
        <w:t xml:space="preserve"> </w:t>
      </w:r>
      <w:r w:rsidRPr="00EF3727">
        <w:rPr>
          <w:rFonts w:ascii="Times New Roman" w:hAnsi="Times New Roman"/>
          <w:color w:val="3333FF"/>
        </w:rPr>
        <w:t>Environmental Closure Certificate</w:t>
      </w:r>
      <w:r>
        <w:rPr>
          <w:rFonts w:ascii="Times New Roman" w:hAnsi="Times New Roman"/>
          <w:color w:val="3333FF"/>
        </w:rPr>
        <w:t xml:space="preserve"> by the </w:t>
      </w:r>
      <w:r w:rsidR="00665FBF" w:rsidRPr="00665FBF">
        <w:rPr>
          <w:rFonts w:ascii="Times New Roman" w:hAnsi="Times New Roman"/>
          <w:color w:val="3333FF"/>
        </w:rPr>
        <w:t xml:space="preserve">Environmental Commissioner </w:t>
      </w:r>
      <w:r w:rsidRPr="005B6CFA">
        <w:rPr>
          <w:rFonts w:ascii="Times New Roman" w:hAnsi="Times New Roman"/>
          <w:color w:val="3333FF"/>
        </w:rPr>
        <w:t xml:space="preserve">shall </w:t>
      </w:r>
      <w:r>
        <w:rPr>
          <w:rFonts w:ascii="Times New Roman" w:hAnsi="Times New Roman"/>
          <w:color w:val="3333FF"/>
        </w:rPr>
        <w:t xml:space="preserve">in all its entirety demonstrate that all the conditions of environmental clearance certificate, </w:t>
      </w:r>
      <w:r w:rsidRPr="00EF3727">
        <w:rPr>
          <w:rFonts w:ascii="Times New Roman" w:hAnsi="Times New Roman"/>
          <w:color w:val="3333FF"/>
        </w:rPr>
        <w:t>environmental rehabilitation, restoration or aftercare order</w:t>
      </w:r>
      <w:r>
        <w:rPr>
          <w:rFonts w:ascii="Times New Roman" w:hAnsi="Times New Roman"/>
          <w:color w:val="3333FF"/>
        </w:rPr>
        <w:t xml:space="preserve"> have been complied with and that any future environmental liability associated with the activity of which the </w:t>
      </w:r>
      <w:r w:rsidRPr="00C1636E">
        <w:rPr>
          <w:rFonts w:ascii="Times New Roman" w:hAnsi="Times New Roman"/>
          <w:color w:val="3333FF"/>
        </w:rPr>
        <w:t xml:space="preserve">environmental clearance certificate </w:t>
      </w:r>
      <w:r>
        <w:rPr>
          <w:rFonts w:ascii="Times New Roman" w:hAnsi="Times New Roman"/>
          <w:color w:val="3333FF"/>
        </w:rPr>
        <w:t xml:space="preserve">or order was issued now falls on to the State. </w:t>
      </w:r>
    </w:p>
    <w:p w14:paraId="180CEB7A" w14:textId="77777777" w:rsidR="004A3EDE" w:rsidRPr="004A3EDE" w:rsidRDefault="004A3EDE" w:rsidP="00665FBF">
      <w:pPr>
        <w:pStyle w:val="ListParagraph"/>
        <w:numPr>
          <w:ilvl w:val="0"/>
          <w:numId w:val="85"/>
        </w:numPr>
        <w:spacing w:line="360" w:lineRule="auto"/>
        <w:jc w:val="both"/>
        <w:rPr>
          <w:rFonts w:ascii="Times New Roman" w:hAnsi="Times New Roman"/>
          <w:color w:val="3333FF"/>
        </w:rPr>
      </w:pPr>
      <w:r>
        <w:rPr>
          <w:rFonts w:ascii="Times New Roman" w:hAnsi="Times New Roman"/>
          <w:color w:val="3333FF"/>
        </w:rPr>
        <w:t xml:space="preserve">On </w:t>
      </w:r>
      <w:r w:rsidRPr="004A3EDE">
        <w:rPr>
          <w:rFonts w:ascii="Times New Roman" w:hAnsi="Times New Roman"/>
          <w:color w:val="3333FF"/>
        </w:rPr>
        <w:t xml:space="preserve">issue of an Environmental Closure Certificate by the </w:t>
      </w:r>
      <w:r w:rsidR="00665FBF" w:rsidRPr="00665FBF">
        <w:rPr>
          <w:rFonts w:ascii="Times New Roman" w:hAnsi="Times New Roman"/>
          <w:color w:val="3333FF"/>
        </w:rPr>
        <w:t xml:space="preserve">Environmental Commissioner </w:t>
      </w:r>
      <w:r>
        <w:rPr>
          <w:rFonts w:ascii="Times New Roman" w:hAnsi="Times New Roman"/>
          <w:color w:val="3333FF"/>
        </w:rPr>
        <w:t xml:space="preserve">all the residual monies remaining in the financial guarantee instrument posted shall be released back to the owner.  </w:t>
      </w:r>
      <w:r w:rsidRPr="004A3EDE">
        <w:rPr>
          <w:rFonts w:ascii="Times New Roman" w:hAnsi="Times New Roman"/>
          <w:color w:val="3333FF"/>
        </w:rPr>
        <w:t xml:space="preserve"> </w:t>
      </w:r>
    </w:p>
    <w:p w14:paraId="42B25B3F" w14:textId="77777777" w:rsidR="004A3EDE" w:rsidRDefault="004A3EDE" w:rsidP="004A3EDE">
      <w:pPr>
        <w:pStyle w:val="ListParagraph"/>
        <w:widowControl w:val="0"/>
        <w:autoSpaceDE w:val="0"/>
        <w:autoSpaceDN w:val="0"/>
        <w:adjustRightInd w:val="0"/>
        <w:spacing w:before="15" w:after="0" w:line="360" w:lineRule="auto"/>
        <w:ind w:left="926"/>
        <w:jc w:val="both"/>
        <w:rPr>
          <w:rFonts w:ascii="Times New Roman" w:hAnsi="Times New Roman"/>
          <w:color w:val="3333FF"/>
        </w:rPr>
      </w:pPr>
    </w:p>
    <w:p w14:paraId="4F636082" w14:textId="77777777" w:rsidR="005663E3" w:rsidRPr="007F25B6" w:rsidRDefault="005663E3" w:rsidP="00F205FB">
      <w:pPr>
        <w:pStyle w:val="Heading1"/>
        <w:jc w:val="both"/>
        <w:rPr>
          <w:color w:val="000000"/>
        </w:rPr>
      </w:pPr>
      <w:bookmarkStart w:id="132" w:name="_Toc427492894"/>
      <w:r w:rsidRPr="007F25B6">
        <w:t>PART</w:t>
      </w:r>
      <w:r w:rsidRPr="007F25B6">
        <w:rPr>
          <w:spacing w:val="-22"/>
        </w:rPr>
        <w:t xml:space="preserve"> </w:t>
      </w:r>
      <w:r w:rsidRPr="007F25B6">
        <w:t>X</w:t>
      </w:r>
      <w:r w:rsidR="00BE5F3F">
        <w:t>I</w:t>
      </w:r>
      <w:r w:rsidR="00C1636E">
        <w:t>I</w:t>
      </w:r>
      <w:r w:rsidR="00BE5F3F">
        <w:t>I</w:t>
      </w:r>
      <w:r w:rsidRPr="007F25B6">
        <w:t xml:space="preserve"> - ENVIRONMENTAL QUALITY </w:t>
      </w:r>
      <w:r w:rsidR="00A92D42">
        <w:t xml:space="preserve">MANAGEMENT </w:t>
      </w:r>
      <w:r w:rsidRPr="007F25B6">
        <w:t>STANDARDS</w:t>
      </w:r>
      <w:bookmarkEnd w:id="132"/>
      <w:r w:rsidRPr="007F25B6">
        <w:t xml:space="preserve"> </w:t>
      </w:r>
    </w:p>
    <w:p w14:paraId="327A2A80" w14:textId="77777777" w:rsidR="009D1CB6" w:rsidRPr="004B098A" w:rsidRDefault="00F205FB" w:rsidP="00004671">
      <w:pPr>
        <w:pStyle w:val="Heading2"/>
      </w:pPr>
      <w:r w:rsidRPr="004B098A">
        <w:t xml:space="preserve"> </w:t>
      </w:r>
      <w:bookmarkStart w:id="133" w:name="_Toc427492895"/>
      <w:r w:rsidRPr="004B098A">
        <w:t>Air Quality</w:t>
      </w:r>
      <w:r w:rsidR="00A92D42" w:rsidRPr="004B098A">
        <w:t xml:space="preserve"> Management</w:t>
      </w:r>
      <w:r w:rsidRPr="004B098A">
        <w:t xml:space="preserve"> Standards</w:t>
      </w:r>
      <w:bookmarkEnd w:id="133"/>
      <w:r w:rsidRPr="004B098A">
        <w:t xml:space="preserve">   </w:t>
      </w:r>
    </w:p>
    <w:p w14:paraId="13BD5116" w14:textId="77777777" w:rsidR="00F205FB" w:rsidRPr="004B098A" w:rsidRDefault="00F205FB" w:rsidP="00E63495">
      <w:pPr>
        <w:pStyle w:val="ListParagraph"/>
        <w:widowControl w:val="0"/>
        <w:numPr>
          <w:ilvl w:val="0"/>
          <w:numId w:val="53"/>
        </w:numPr>
        <w:autoSpaceDE w:val="0"/>
        <w:autoSpaceDN w:val="0"/>
        <w:adjustRightInd w:val="0"/>
        <w:spacing w:before="15" w:after="0" w:line="360" w:lineRule="auto"/>
        <w:jc w:val="both"/>
        <w:rPr>
          <w:rFonts w:ascii="Times New Roman" w:hAnsi="Times New Roman"/>
          <w:bCs/>
          <w:color w:val="3333FF"/>
        </w:rPr>
      </w:pPr>
      <w:r w:rsidRPr="004B098A">
        <w:rPr>
          <w:rFonts w:ascii="Times New Roman" w:hAnsi="Times New Roman"/>
          <w:bCs/>
          <w:color w:val="3333FF"/>
        </w:rPr>
        <w:t xml:space="preserve">The Commissions, in consultation with the relevant competent authorities shall  develop </w:t>
      </w:r>
      <w:r w:rsidR="00091358" w:rsidRPr="004B098A">
        <w:rPr>
          <w:rFonts w:ascii="Times New Roman" w:hAnsi="Times New Roman"/>
          <w:bCs/>
          <w:color w:val="3333FF"/>
        </w:rPr>
        <w:t xml:space="preserve">regulations, </w:t>
      </w:r>
      <w:r w:rsidRPr="004B098A">
        <w:rPr>
          <w:rFonts w:ascii="Times New Roman" w:hAnsi="Times New Roman"/>
          <w:bCs/>
          <w:color w:val="3333FF"/>
        </w:rPr>
        <w:t>criteria and procedures for the measurement of air quality and establish;-</w:t>
      </w:r>
    </w:p>
    <w:p w14:paraId="60DC71A3" w14:textId="77777777" w:rsidR="00F205FB" w:rsidRPr="004B098A" w:rsidRDefault="00F205FB" w:rsidP="00E63495">
      <w:pPr>
        <w:pStyle w:val="ListParagraph"/>
        <w:widowControl w:val="0"/>
        <w:numPr>
          <w:ilvl w:val="1"/>
          <w:numId w:val="53"/>
        </w:numPr>
        <w:autoSpaceDE w:val="0"/>
        <w:autoSpaceDN w:val="0"/>
        <w:adjustRightInd w:val="0"/>
        <w:spacing w:before="15" w:after="0" w:line="360" w:lineRule="auto"/>
        <w:jc w:val="both"/>
        <w:rPr>
          <w:rFonts w:ascii="Times New Roman" w:hAnsi="Times New Roman"/>
          <w:bCs/>
          <w:color w:val="3333FF"/>
        </w:rPr>
      </w:pPr>
      <w:r w:rsidRPr="004B098A">
        <w:rPr>
          <w:rFonts w:ascii="Times New Roman" w:hAnsi="Times New Roman"/>
          <w:bCs/>
          <w:color w:val="3333FF"/>
        </w:rPr>
        <w:t>ambient air quality standards;</w:t>
      </w:r>
    </w:p>
    <w:p w14:paraId="04006059" w14:textId="77777777" w:rsidR="00F205FB" w:rsidRPr="004B098A" w:rsidRDefault="00F205FB" w:rsidP="00E63495">
      <w:pPr>
        <w:pStyle w:val="ListParagraph"/>
        <w:widowControl w:val="0"/>
        <w:numPr>
          <w:ilvl w:val="1"/>
          <w:numId w:val="53"/>
        </w:numPr>
        <w:autoSpaceDE w:val="0"/>
        <w:autoSpaceDN w:val="0"/>
        <w:adjustRightInd w:val="0"/>
        <w:spacing w:before="15" w:after="0" w:line="360" w:lineRule="auto"/>
        <w:jc w:val="both"/>
        <w:rPr>
          <w:rFonts w:ascii="Times New Roman" w:hAnsi="Times New Roman"/>
          <w:bCs/>
          <w:color w:val="3333FF"/>
        </w:rPr>
      </w:pPr>
      <w:r w:rsidRPr="004B098A">
        <w:rPr>
          <w:rFonts w:ascii="Times New Roman" w:hAnsi="Times New Roman"/>
          <w:bCs/>
          <w:color w:val="3333FF"/>
        </w:rPr>
        <w:t>occupational air quality standards;</w:t>
      </w:r>
    </w:p>
    <w:p w14:paraId="1D7CD98D" w14:textId="77777777" w:rsidR="00F205FB" w:rsidRPr="004B098A" w:rsidRDefault="00F205FB" w:rsidP="00E63495">
      <w:pPr>
        <w:pStyle w:val="ListParagraph"/>
        <w:widowControl w:val="0"/>
        <w:numPr>
          <w:ilvl w:val="1"/>
          <w:numId w:val="53"/>
        </w:numPr>
        <w:autoSpaceDE w:val="0"/>
        <w:autoSpaceDN w:val="0"/>
        <w:adjustRightInd w:val="0"/>
        <w:spacing w:before="15" w:after="0" w:line="360" w:lineRule="auto"/>
        <w:jc w:val="both"/>
        <w:rPr>
          <w:rFonts w:ascii="Times New Roman" w:hAnsi="Times New Roman"/>
          <w:bCs/>
          <w:color w:val="3333FF"/>
        </w:rPr>
      </w:pPr>
      <w:r w:rsidRPr="004B098A">
        <w:rPr>
          <w:rFonts w:ascii="Times New Roman" w:hAnsi="Times New Roman"/>
          <w:bCs/>
          <w:color w:val="3333FF"/>
        </w:rPr>
        <w:t>emission standards for various sources;</w:t>
      </w:r>
    </w:p>
    <w:p w14:paraId="59B2B7EF" w14:textId="77777777" w:rsidR="00091358" w:rsidRPr="004B098A" w:rsidRDefault="00F205FB" w:rsidP="00E63495">
      <w:pPr>
        <w:pStyle w:val="ListParagraph"/>
        <w:widowControl w:val="0"/>
        <w:numPr>
          <w:ilvl w:val="1"/>
          <w:numId w:val="53"/>
        </w:numPr>
        <w:autoSpaceDE w:val="0"/>
        <w:autoSpaceDN w:val="0"/>
        <w:adjustRightInd w:val="0"/>
        <w:spacing w:before="15" w:after="0" w:line="360" w:lineRule="auto"/>
        <w:jc w:val="both"/>
        <w:rPr>
          <w:rFonts w:ascii="Times New Roman" w:hAnsi="Times New Roman"/>
          <w:bCs/>
          <w:color w:val="3333FF"/>
        </w:rPr>
      </w:pPr>
      <w:r w:rsidRPr="004B098A">
        <w:rPr>
          <w:rFonts w:ascii="Times New Roman" w:hAnsi="Times New Roman"/>
          <w:bCs/>
          <w:color w:val="3333FF"/>
        </w:rPr>
        <w:t>criteria and guidelines for air pollution control for both mobile and stationary sources;</w:t>
      </w:r>
    </w:p>
    <w:p w14:paraId="38473121" w14:textId="77777777" w:rsidR="00F205FB" w:rsidRPr="004B098A" w:rsidRDefault="00F205FB" w:rsidP="00E63495">
      <w:pPr>
        <w:pStyle w:val="ListParagraph"/>
        <w:widowControl w:val="0"/>
        <w:numPr>
          <w:ilvl w:val="1"/>
          <w:numId w:val="53"/>
        </w:numPr>
        <w:autoSpaceDE w:val="0"/>
        <w:autoSpaceDN w:val="0"/>
        <w:adjustRightInd w:val="0"/>
        <w:spacing w:before="15" w:after="0" w:line="360" w:lineRule="auto"/>
        <w:jc w:val="both"/>
        <w:rPr>
          <w:rFonts w:ascii="Times New Roman" w:hAnsi="Times New Roman"/>
          <w:bCs/>
          <w:color w:val="3333FF"/>
        </w:rPr>
      </w:pPr>
      <w:r w:rsidRPr="004B098A">
        <w:rPr>
          <w:rFonts w:ascii="Times New Roman" w:hAnsi="Times New Roman"/>
          <w:bCs/>
          <w:color w:val="3333FF"/>
        </w:rPr>
        <w:t>any other air quality standards</w:t>
      </w:r>
      <w:r w:rsidR="00091358" w:rsidRPr="004B098A">
        <w:rPr>
          <w:rFonts w:ascii="Times New Roman" w:hAnsi="Times New Roman"/>
          <w:bCs/>
          <w:color w:val="3333FF"/>
        </w:rPr>
        <w:t xml:space="preserve"> as may be applicable</w:t>
      </w:r>
      <w:r w:rsidRPr="004B098A">
        <w:rPr>
          <w:rFonts w:ascii="Times New Roman" w:hAnsi="Times New Roman"/>
          <w:bCs/>
          <w:color w:val="3333FF"/>
        </w:rPr>
        <w:t>;</w:t>
      </w:r>
    </w:p>
    <w:p w14:paraId="1E3488A5" w14:textId="77777777" w:rsidR="00091358" w:rsidRPr="004B098A" w:rsidRDefault="00091358" w:rsidP="00E63495">
      <w:pPr>
        <w:pStyle w:val="ListParagraph"/>
        <w:widowControl w:val="0"/>
        <w:numPr>
          <w:ilvl w:val="0"/>
          <w:numId w:val="53"/>
        </w:numPr>
        <w:autoSpaceDE w:val="0"/>
        <w:autoSpaceDN w:val="0"/>
        <w:adjustRightInd w:val="0"/>
        <w:spacing w:before="15" w:after="0" w:line="360" w:lineRule="auto"/>
        <w:jc w:val="both"/>
        <w:rPr>
          <w:rFonts w:ascii="Times New Roman" w:hAnsi="Times New Roman"/>
          <w:bCs/>
          <w:color w:val="3333FF"/>
        </w:rPr>
      </w:pPr>
      <w:r w:rsidRPr="004B098A">
        <w:rPr>
          <w:rFonts w:ascii="Times New Roman" w:hAnsi="Times New Roman"/>
          <w:bCs/>
          <w:color w:val="3333FF"/>
        </w:rPr>
        <w:t xml:space="preserve">The </w:t>
      </w:r>
      <w:r w:rsidR="00F205FB" w:rsidRPr="004B098A">
        <w:rPr>
          <w:rFonts w:ascii="Times New Roman" w:hAnsi="Times New Roman"/>
          <w:bCs/>
          <w:color w:val="3333FF"/>
        </w:rPr>
        <w:t xml:space="preserve"> </w:t>
      </w:r>
      <w:r w:rsidR="00665FBF">
        <w:rPr>
          <w:rFonts w:ascii="Times New Roman" w:hAnsi="Times New Roman"/>
          <w:bCs/>
          <w:color w:val="3333FF"/>
        </w:rPr>
        <w:t xml:space="preserve">Minister </w:t>
      </w:r>
      <w:r w:rsidRPr="004B098A">
        <w:rPr>
          <w:rFonts w:ascii="Times New Roman" w:hAnsi="Times New Roman"/>
          <w:bCs/>
          <w:color w:val="3333FF"/>
        </w:rPr>
        <w:t xml:space="preserve">through regulations shall establish </w:t>
      </w:r>
      <w:r w:rsidR="00F205FB" w:rsidRPr="004B098A">
        <w:rPr>
          <w:rFonts w:ascii="Times New Roman" w:hAnsi="Times New Roman"/>
          <w:bCs/>
          <w:color w:val="3333FF"/>
        </w:rPr>
        <w:t>measures necessary to</w:t>
      </w:r>
      <w:r w:rsidRPr="004B098A">
        <w:rPr>
          <w:rFonts w:ascii="Times New Roman" w:hAnsi="Times New Roman"/>
          <w:bCs/>
          <w:color w:val="3333FF"/>
        </w:rPr>
        <w:t>;-</w:t>
      </w:r>
    </w:p>
    <w:p w14:paraId="606AEA9F" w14:textId="77777777" w:rsidR="00091358" w:rsidRPr="004B098A" w:rsidRDefault="00F205FB" w:rsidP="00E63495">
      <w:pPr>
        <w:pStyle w:val="ListParagraph"/>
        <w:widowControl w:val="0"/>
        <w:numPr>
          <w:ilvl w:val="1"/>
          <w:numId w:val="53"/>
        </w:numPr>
        <w:autoSpaceDE w:val="0"/>
        <w:autoSpaceDN w:val="0"/>
        <w:adjustRightInd w:val="0"/>
        <w:spacing w:before="15" w:after="0" w:line="360" w:lineRule="auto"/>
        <w:jc w:val="both"/>
        <w:rPr>
          <w:rFonts w:ascii="Times New Roman" w:hAnsi="Times New Roman"/>
          <w:bCs/>
          <w:color w:val="3333FF"/>
        </w:rPr>
      </w:pPr>
      <w:r w:rsidRPr="004B098A">
        <w:rPr>
          <w:rFonts w:ascii="Times New Roman" w:hAnsi="Times New Roman"/>
          <w:bCs/>
          <w:color w:val="3333FF"/>
        </w:rPr>
        <w:t>reduce existing sources of air pollution by requiring the redesign of plants or the installation of new</w:t>
      </w:r>
      <w:r w:rsidR="00091358" w:rsidRPr="004B098A">
        <w:rPr>
          <w:rFonts w:ascii="Times New Roman" w:hAnsi="Times New Roman"/>
          <w:bCs/>
          <w:color w:val="3333FF"/>
        </w:rPr>
        <w:t xml:space="preserve"> </w:t>
      </w:r>
      <w:r w:rsidRPr="004B098A">
        <w:rPr>
          <w:rFonts w:ascii="Times New Roman" w:hAnsi="Times New Roman"/>
          <w:bCs/>
          <w:color w:val="3333FF"/>
        </w:rPr>
        <w:t>technology or both, to meet the requirements of standards established</w:t>
      </w:r>
      <w:r w:rsidR="00091358" w:rsidRPr="004B098A">
        <w:rPr>
          <w:rFonts w:ascii="Times New Roman" w:hAnsi="Times New Roman"/>
          <w:bCs/>
          <w:color w:val="3333FF"/>
        </w:rPr>
        <w:t xml:space="preserve"> under this Act</w:t>
      </w:r>
      <w:r w:rsidRPr="004B098A">
        <w:rPr>
          <w:rFonts w:ascii="Times New Roman" w:hAnsi="Times New Roman"/>
          <w:bCs/>
          <w:color w:val="3333FF"/>
        </w:rPr>
        <w:t>;</w:t>
      </w:r>
    </w:p>
    <w:p w14:paraId="00B7B6F3" w14:textId="77777777" w:rsidR="00091358" w:rsidRPr="004B098A" w:rsidRDefault="00091358" w:rsidP="00E63495">
      <w:pPr>
        <w:pStyle w:val="ListParagraph"/>
        <w:widowControl w:val="0"/>
        <w:numPr>
          <w:ilvl w:val="1"/>
          <w:numId w:val="53"/>
        </w:numPr>
        <w:autoSpaceDE w:val="0"/>
        <w:autoSpaceDN w:val="0"/>
        <w:adjustRightInd w:val="0"/>
        <w:spacing w:before="15" w:after="0" w:line="360" w:lineRule="auto"/>
        <w:jc w:val="both"/>
        <w:rPr>
          <w:rFonts w:ascii="Times New Roman" w:hAnsi="Times New Roman"/>
          <w:bCs/>
          <w:color w:val="3333FF"/>
        </w:rPr>
      </w:pPr>
      <w:r w:rsidRPr="004B098A">
        <w:rPr>
          <w:rFonts w:ascii="Times New Roman" w:hAnsi="Times New Roman"/>
          <w:bCs/>
          <w:color w:val="3333FF"/>
        </w:rPr>
        <w:t xml:space="preserve">prepare </w:t>
      </w:r>
      <w:r w:rsidR="00F205FB" w:rsidRPr="004B098A">
        <w:rPr>
          <w:rFonts w:ascii="Times New Roman" w:hAnsi="Times New Roman"/>
          <w:bCs/>
          <w:color w:val="3333FF"/>
        </w:rPr>
        <w:t xml:space="preserve">guidelines to minimize emissions of </w:t>
      </w:r>
      <w:r w:rsidRPr="004B098A">
        <w:rPr>
          <w:rFonts w:ascii="Times New Roman" w:hAnsi="Times New Roman"/>
          <w:bCs/>
          <w:color w:val="3333FF"/>
        </w:rPr>
        <w:t>greenhouse</w:t>
      </w:r>
      <w:r w:rsidR="00F205FB" w:rsidRPr="004B098A">
        <w:rPr>
          <w:rFonts w:ascii="Times New Roman" w:hAnsi="Times New Roman"/>
          <w:bCs/>
          <w:color w:val="3333FF"/>
        </w:rPr>
        <w:t xml:space="preserve"> gases and identify suitable technologies to minimize air pollution;</w:t>
      </w:r>
      <w:r w:rsidRPr="004B098A">
        <w:rPr>
          <w:rFonts w:ascii="Times New Roman" w:hAnsi="Times New Roman"/>
          <w:bCs/>
          <w:color w:val="3333FF"/>
        </w:rPr>
        <w:t xml:space="preserve"> </w:t>
      </w:r>
    </w:p>
    <w:p w14:paraId="22F22BF2" w14:textId="77777777" w:rsidR="00F205FB" w:rsidRPr="004B098A" w:rsidRDefault="00091358" w:rsidP="00E63495">
      <w:pPr>
        <w:pStyle w:val="ListParagraph"/>
        <w:widowControl w:val="0"/>
        <w:numPr>
          <w:ilvl w:val="1"/>
          <w:numId w:val="53"/>
        </w:numPr>
        <w:autoSpaceDE w:val="0"/>
        <w:autoSpaceDN w:val="0"/>
        <w:adjustRightInd w:val="0"/>
        <w:spacing w:before="15" w:after="0" w:line="360" w:lineRule="auto"/>
        <w:jc w:val="both"/>
        <w:rPr>
          <w:rFonts w:ascii="Times New Roman" w:hAnsi="Times New Roman"/>
          <w:bCs/>
          <w:color w:val="3333FF"/>
        </w:rPr>
      </w:pPr>
      <w:r w:rsidRPr="004B098A">
        <w:rPr>
          <w:rFonts w:ascii="Times New Roman" w:hAnsi="Times New Roman"/>
          <w:bCs/>
          <w:color w:val="3333FF"/>
        </w:rPr>
        <w:t xml:space="preserve">do all such things as appear necessary for the monitoring and controlling of air pollution including introduction of air emission tax for heavy air polluting </w:t>
      </w:r>
      <w:r w:rsidR="00A552D8" w:rsidRPr="004B098A">
        <w:rPr>
          <w:rFonts w:ascii="Times New Roman" w:hAnsi="Times New Roman"/>
          <w:bCs/>
          <w:color w:val="3333FF"/>
        </w:rPr>
        <w:lastRenderedPageBreak/>
        <w:t>industrial operators</w:t>
      </w:r>
      <w:r w:rsidRPr="004B098A">
        <w:rPr>
          <w:rFonts w:ascii="Times New Roman" w:hAnsi="Times New Roman"/>
          <w:bCs/>
          <w:color w:val="3333FF"/>
        </w:rPr>
        <w:t xml:space="preserve">. </w:t>
      </w:r>
    </w:p>
    <w:p w14:paraId="3F8CA813" w14:textId="77777777" w:rsidR="00091358" w:rsidRPr="004B098A" w:rsidRDefault="00091358" w:rsidP="00665FBF">
      <w:pPr>
        <w:pStyle w:val="ListParagraph"/>
        <w:widowControl w:val="0"/>
        <w:numPr>
          <w:ilvl w:val="0"/>
          <w:numId w:val="53"/>
        </w:numPr>
        <w:autoSpaceDE w:val="0"/>
        <w:autoSpaceDN w:val="0"/>
        <w:adjustRightInd w:val="0"/>
        <w:spacing w:before="15" w:after="0" w:line="360" w:lineRule="auto"/>
        <w:jc w:val="both"/>
        <w:rPr>
          <w:rFonts w:ascii="Times New Roman" w:hAnsi="Times New Roman"/>
          <w:bCs/>
          <w:color w:val="3333FF"/>
        </w:rPr>
      </w:pPr>
      <w:r w:rsidRPr="004B098A">
        <w:rPr>
          <w:rFonts w:ascii="Times New Roman" w:hAnsi="Times New Roman"/>
          <w:bCs/>
          <w:color w:val="3333FF"/>
        </w:rPr>
        <w:t xml:space="preserve">The  </w:t>
      </w:r>
      <w:r w:rsidR="00665FBF" w:rsidRPr="00665FBF">
        <w:rPr>
          <w:rFonts w:ascii="Times New Roman" w:hAnsi="Times New Roman"/>
          <w:bCs/>
          <w:color w:val="3333FF"/>
        </w:rPr>
        <w:t>Environmental Commissioner</w:t>
      </w:r>
      <w:r w:rsidRPr="004B098A">
        <w:rPr>
          <w:rFonts w:ascii="Times New Roman" w:hAnsi="Times New Roman"/>
          <w:bCs/>
          <w:color w:val="3333FF"/>
        </w:rPr>
        <w:t xml:space="preserve"> shall if needed, establish of such number of laboratories for air quality analytical services and monitoring in order to ;-</w:t>
      </w:r>
    </w:p>
    <w:p w14:paraId="1218B8FC" w14:textId="77777777" w:rsidR="00091358" w:rsidRPr="004B098A" w:rsidRDefault="00091358" w:rsidP="00E63495">
      <w:pPr>
        <w:pStyle w:val="ListParagraph"/>
        <w:widowControl w:val="0"/>
        <w:numPr>
          <w:ilvl w:val="1"/>
          <w:numId w:val="53"/>
        </w:numPr>
        <w:autoSpaceDE w:val="0"/>
        <w:autoSpaceDN w:val="0"/>
        <w:adjustRightInd w:val="0"/>
        <w:spacing w:before="15" w:after="0" w:line="360" w:lineRule="auto"/>
        <w:jc w:val="both"/>
        <w:rPr>
          <w:rFonts w:ascii="Times New Roman" w:hAnsi="Times New Roman"/>
          <w:bCs/>
          <w:color w:val="3333FF"/>
        </w:rPr>
      </w:pPr>
      <w:r w:rsidRPr="004B098A">
        <w:rPr>
          <w:rFonts w:ascii="Times New Roman" w:hAnsi="Times New Roman"/>
          <w:bCs/>
          <w:color w:val="3333FF"/>
        </w:rPr>
        <w:t xml:space="preserve">effectively monitor </w:t>
      </w:r>
      <w:r w:rsidR="00F205FB" w:rsidRPr="004B098A">
        <w:rPr>
          <w:rFonts w:ascii="Times New Roman" w:hAnsi="Times New Roman"/>
          <w:bCs/>
          <w:color w:val="3333FF"/>
        </w:rPr>
        <w:t>concentration and nature of pollutants</w:t>
      </w:r>
      <w:r w:rsidRPr="004B098A">
        <w:rPr>
          <w:rFonts w:ascii="Times New Roman" w:hAnsi="Times New Roman"/>
          <w:bCs/>
          <w:color w:val="3333FF"/>
        </w:rPr>
        <w:t xml:space="preserve"> </w:t>
      </w:r>
      <w:r w:rsidR="00F205FB" w:rsidRPr="004B098A">
        <w:rPr>
          <w:rFonts w:ascii="Times New Roman" w:hAnsi="Times New Roman"/>
          <w:bCs/>
          <w:color w:val="3333FF"/>
        </w:rPr>
        <w:t>emitted</w:t>
      </w:r>
      <w:r w:rsidRPr="004B098A">
        <w:rPr>
          <w:rFonts w:ascii="Times New Roman" w:hAnsi="Times New Roman"/>
          <w:bCs/>
          <w:color w:val="3333FF"/>
        </w:rPr>
        <w:t xml:space="preserve"> by various industries including vehicles</w:t>
      </w:r>
      <w:r w:rsidR="00F205FB" w:rsidRPr="004B098A">
        <w:rPr>
          <w:rFonts w:ascii="Times New Roman" w:hAnsi="Times New Roman"/>
          <w:bCs/>
          <w:color w:val="3333FF"/>
        </w:rPr>
        <w:t>;</w:t>
      </w:r>
    </w:p>
    <w:p w14:paraId="597D4FB2" w14:textId="77777777" w:rsidR="00091358" w:rsidRPr="004B098A" w:rsidRDefault="00091358" w:rsidP="00E63495">
      <w:pPr>
        <w:pStyle w:val="ListParagraph"/>
        <w:widowControl w:val="0"/>
        <w:numPr>
          <w:ilvl w:val="1"/>
          <w:numId w:val="53"/>
        </w:numPr>
        <w:autoSpaceDE w:val="0"/>
        <w:autoSpaceDN w:val="0"/>
        <w:adjustRightInd w:val="0"/>
        <w:spacing w:before="15" w:after="0" w:line="360" w:lineRule="auto"/>
        <w:jc w:val="both"/>
        <w:rPr>
          <w:rFonts w:ascii="Times New Roman" w:hAnsi="Times New Roman"/>
          <w:bCs/>
          <w:color w:val="3333FF"/>
        </w:rPr>
      </w:pPr>
      <w:r w:rsidRPr="004B098A">
        <w:rPr>
          <w:rFonts w:ascii="Times New Roman" w:hAnsi="Times New Roman"/>
          <w:bCs/>
          <w:color w:val="3333FF"/>
        </w:rPr>
        <w:t xml:space="preserve">determine and </w:t>
      </w:r>
      <w:r w:rsidR="00F205FB" w:rsidRPr="004B098A">
        <w:rPr>
          <w:rFonts w:ascii="Times New Roman" w:hAnsi="Times New Roman"/>
          <w:bCs/>
          <w:color w:val="3333FF"/>
        </w:rPr>
        <w:t>recommend the best practicable technology available in controlling pollutants during the emission process;</w:t>
      </w:r>
    </w:p>
    <w:p w14:paraId="376749B0" w14:textId="77777777" w:rsidR="00091358" w:rsidRPr="004B098A" w:rsidRDefault="00F205FB" w:rsidP="00E63495">
      <w:pPr>
        <w:pStyle w:val="ListParagraph"/>
        <w:widowControl w:val="0"/>
        <w:numPr>
          <w:ilvl w:val="1"/>
          <w:numId w:val="53"/>
        </w:numPr>
        <w:autoSpaceDE w:val="0"/>
        <w:autoSpaceDN w:val="0"/>
        <w:adjustRightInd w:val="0"/>
        <w:spacing w:before="15" w:after="0" w:line="360" w:lineRule="auto"/>
        <w:jc w:val="both"/>
        <w:rPr>
          <w:rFonts w:ascii="Times New Roman" w:hAnsi="Times New Roman"/>
          <w:bCs/>
          <w:color w:val="3333FF"/>
        </w:rPr>
      </w:pPr>
      <w:r w:rsidRPr="004B098A">
        <w:rPr>
          <w:rFonts w:ascii="Times New Roman" w:hAnsi="Times New Roman"/>
          <w:bCs/>
          <w:color w:val="3333FF"/>
        </w:rPr>
        <w:t xml:space="preserve">determine for consideration by the </w:t>
      </w:r>
      <w:r w:rsidR="00091358" w:rsidRPr="004B098A">
        <w:rPr>
          <w:rFonts w:ascii="Times New Roman" w:hAnsi="Times New Roman"/>
          <w:bCs/>
          <w:color w:val="3333FF"/>
        </w:rPr>
        <w:t xml:space="preserve">Commission </w:t>
      </w:r>
      <w:r w:rsidRPr="004B098A">
        <w:rPr>
          <w:rFonts w:ascii="Times New Roman" w:hAnsi="Times New Roman"/>
          <w:bCs/>
          <w:color w:val="3333FF"/>
        </w:rPr>
        <w:t>the analytical methods for</w:t>
      </w:r>
      <w:r w:rsidR="00091358" w:rsidRPr="004B098A">
        <w:rPr>
          <w:rFonts w:ascii="Times New Roman" w:hAnsi="Times New Roman"/>
          <w:bCs/>
          <w:color w:val="3333FF"/>
        </w:rPr>
        <w:t xml:space="preserve"> </w:t>
      </w:r>
      <w:r w:rsidRPr="004B098A">
        <w:rPr>
          <w:rFonts w:ascii="Times New Roman" w:hAnsi="Times New Roman"/>
          <w:bCs/>
          <w:color w:val="3333FF"/>
        </w:rPr>
        <w:t>monitoring air contaminants;</w:t>
      </w:r>
    </w:p>
    <w:p w14:paraId="1082BF9B" w14:textId="77777777" w:rsidR="00F205FB" w:rsidRPr="004B098A" w:rsidRDefault="00091358" w:rsidP="00E63495">
      <w:pPr>
        <w:pStyle w:val="ListParagraph"/>
        <w:widowControl w:val="0"/>
        <w:numPr>
          <w:ilvl w:val="1"/>
          <w:numId w:val="53"/>
        </w:numPr>
        <w:autoSpaceDE w:val="0"/>
        <w:autoSpaceDN w:val="0"/>
        <w:adjustRightInd w:val="0"/>
        <w:spacing w:before="15" w:after="0" w:line="360" w:lineRule="auto"/>
        <w:jc w:val="both"/>
        <w:rPr>
          <w:rFonts w:ascii="Times New Roman" w:hAnsi="Times New Roman"/>
          <w:bCs/>
          <w:color w:val="3333FF"/>
        </w:rPr>
      </w:pPr>
      <w:r w:rsidRPr="004B098A">
        <w:rPr>
          <w:rFonts w:ascii="Times New Roman" w:hAnsi="Times New Roman"/>
          <w:bCs/>
          <w:color w:val="3333FF"/>
        </w:rPr>
        <w:t>support</w:t>
      </w:r>
      <w:r w:rsidR="00F205FB" w:rsidRPr="004B098A">
        <w:rPr>
          <w:rFonts w:ascii="Times New Roman" w:hAnsi="Times New Roman"/>
          <w:bCs/>
          <w:color w:val="3333FF"/>
        </w:rPr>
        <w:t xml:space="preserve"> investigations of actual or suspected air pollution including pollution produced by aircrafts and other </w:t>
      </w:r>
      <w:r w:rsidRPr="004B098A">
        <w:rPr>
          <w:rFonts w:ascii="Times New Roman" w:hAnsi="Times New Roman"/>
          <w:bCs/>
          <w:color w:val="3333FF"/>
        </w:rPr>
        <w:t xml:space="preserve">self-propelled </w:t>
      </w:r>
      <w:r w:rsidR="00F205FB" w:rsidRPr="004B098A">
        <w:rPr>
          <w:rFonts w:ascii="Times New Roman" w:hAnsi="Times New Roman"/>
          <w:bCs/>
          <w:color w:val="3333FF"/>
        </w:rPr>
        <w:t>vehicles and by factories and power generating stations;</w:t>
      </w:r>
    </w:p>
    <w:p w14:paraId="02FD488C" w14:textId="77777777" w:rsidR="00A552D8" w:rsidRPr="004B098A" w:rsidRDefault="00091358" w:rsidP="00665FBF">
      <w:pPr>
        <w:pStyle w:val="ListParagraph"/>
        <w:widowControl w:val="0"/>
        <w:numPr>
          <w:ilvl w:val="0"/>
          <w:numId w:val="53"/>
        </w:numPr>
        <w:autoSpaceDE w:val="0"/>
        <w:autoSpaceDN w:val="0"/>
        <w:adjustRightInd w:val="0"/>
        <w:spacing w:before="15" w:after="0" w:line="360" w:lineRule="auto"/>
        <w:jc w:val="both"/>
        <w:rPr>
          <w:rFonts w:ascii="Times New Roman" w:hAnsi="Times New Roman"/>
          <w:bCs/>
          <w:color w:val="3333FF"/>
        </w:rPr>
      </w:pPr>
      <w:r w:rsidRPr="004B098A">
        <w:rPr>
          <w:rFonts w:ascii="Times New Roman" w:hAnsi="Times New Roman"/>
          <w:bCs/>
          <w:color w:val="3333FF"/>
        </w:rPr>
        <w:t xml:space="preserve">The </w:t>
      </w:r>
      <w:r w:rsidR="00665FBF" w:rsidRPr="00665FBF">
        <w:rPr>
          <w:rFonts w:ascii="Times New Roman" w:hAnsi="Times New Roman"/>
          <w:bCs/>
          <w:color w:val="3333FF"/>
        </w:rPr>
        <w:t>Environmental Commissioner</w:t>
      </w:r>
      <w:r w:rsidRPr="004B098A">
        <w:rPr>
          <w:rFonts w:ascii="Times New Roman" w:hAnsi="Times New Roman"/>
          <w:bCs/>
          <w:color w:val="3333FF"/>
        </w:rPr>
        <w:t xml:space="preserve"> may order</w:t>
      </w:r>
      <w:r w:rsidR="00F205FB" w:rsidRPr="004B098A">
        <w:rPr>
          <w:rFonts w:ascii="Times New Roman" w:hAnsi="Times New Roman"/>
          <w:bCs/>
          <w:color w:val="3333FF"/>
        </w:rPr>
        <w:t xml:space="preserve"> any industry or other source of air pollution to provide such information as it may require</w:t>
      </w:r>
      <w:r w:rsidR="00A552D8" w:rsidRPr="004B098A">
        <w:rPr>
          <w:rFonts w:ascii="Times New Roman" w:hAnsi="Times New Roman"/>
          <w:bCs/>
          <w:color w:val="3333FF"/>
        </w:rPr>
        <w:t xml:space="preserve">; </w:t>
      </w:r>
    </w:p>
    <w:p w14:paraId="49D4CEEB" w14:textId="77777777" w:rsidR="00A552D8" w:rsidRPr="004B098A" w:rsidRDefault="00091358" w:rsidP="00665FBF">
      <w:pPr>
        <w:pStyle w:val="ListParagraph"/>
        <w:widowControl w:val="0"/>
        <w:numPr>
          <w:ilvl w:val="0"/>
          <w:numId w:val="53"/>
        </w:numPr>
        <w:autoSpaceDE w:val="0"/>
        <w:autoSpaceDN w:val="0"/>
        <w:adjustRightInd w:val="0"/>
        <w:spacing w:before="15" w:after="0" w:line="360" w:lineRule="auto"/>
        <w:jc w:val="both"/>
        <w:rPr>
          <w:rFonts w:ascii="Times New Roman" w:hAnsi="Times New Roman"/>
          <w:bCs/>
          <w:color w:val="3333FF"/>
        </w:rPr>
      </w:pPr>
      <w:r w:rsidRPr="004B098A">
        <w:rPr>
          <w:rFonts w:ascii="Times New Roman" w:hAnsi="Times New Roman"/>
          <w:bCs/>
          <w:color w:val="3333FF"/>
        </w:rPr>
        <w:t>An  owner  or  operator  of  a  trade,  industrial  undertaking  or  an establishment  which  after  the  commencement  of  this  Act,  is  emitting  a</w:t>
      </w:r>
      <w:r w:rsidR="00A552D8" w:rsidRPr="004B098A">
        <w:rPr>
          <w:rFonts w:ascii="Times New Roman" w:hAnsi="Times New Roman"/>
          <w:bCs/>
          <w:color w:val="3333FF"/>
        </w:rPr>
        <w:t xml:space="preserve"> </w:t>
      </w:r>
      <w:r w:rsidRPr="004B098A">
        <w:rPr>
          <w:rFonts w:ascii="Times New Roman" w:hAnsi="Times New Roman"/>
          <w:bCs/>
          <w:color w:val="3333FF"/>
        </w:rPr>
        <w:t xml:space="preserve">substance or energy which is </w:t>
      </w:r>
      <w:r w:rsidR="00A552D8" w:rsidRPr="004B098A">
        <w:rPr>
          <w:rFonts w:ascii="Times New Roman" w:hAnsi="Times New Roman"/>
          <w:bCs/>
          <w:color w:val="3333FF"/>
        </w:rPr>
        <w:t xml:space="preserve">above the established air quality standard </w:t>
      </w:r>
      <w:r w:rsidRPr="004B098A">
        <w:rPr>
          <w:rFonts w:ascii="Times New Roman" w:hAnsi="Times New Roman"/>
          <w:bCs/>
          <w:color w:val="3333FF"/>
        </w:rPr>
        <w:t>shall</w:t>
      </w:r>
      <w:r w:rsidR="00A552D8" w:rsidRPr="004B098A">
        <w:rPr>
          <w:rFonts w:ascii="Times New Roman" w:hAnsi="Times New Roman"/>
          <w:bCs/>
          <w:color w:val="3333FF"/>
        </w:rPr>
        <w:t xml:space="preserve"> </w:t>
      </w:r>
      <w:r w:rsidRPr="004B098A">
        <w:rPr>
          <w:rFonts w:ascii="Times New Roman" w:hAnsi="Times New Roman"/>
          <w:bCs/>
          <w:color w:val="3333FF"/>
        </w:rPr>
        <w:t xml:space="preserve">apply to the </w:t>
      </w:r>
      <w:r w:rsidR="00665FBF" w:rsidRPr="00665FBF">
        <w:rPr>
          <w:rFonts w:ascii="Times New Roman" w:hAnsi="Times New Roman"/>
          <w:bCs/>
          <w:color w:val="3333FF"/>
        </w:rPr>
        <w:t xml:space="preserve">Environmental Commissioner </w:t>
      </w:r>
      <w:r w:rsidR="00A552D8" w:rsidRPr="004B098A">
        <w:rPr>
          <w:rFonts w:ascii="Times New Roman" w:hAnsi="Times New Roman"/>
          <w:bCs/>
          <w:color w:val="3333FF"/>
        </w:rPr>
        <w:t>for an emission licence.</w:t>
      </w:r>
    </w:p>
    <w:p w14:paraId="0412DFB9" w14:textId="77777777" w:rsidR="00A552D8" w:rsidRPr="004B098A" w:rsidRDefault="00091358" w:rsidP="00E63495">
      <w:pPr>
        <w:pStyle w:val="ListParagraph"/>
        <w:widowControl w:val="0"/>
        <w:numPr>
          <w:ilvl w:val="0"/>
          <w:numId w:val="53"/>
        </w:numPr>
        <w:autoSpaceDE w:val="0"/>
        <w:autoSpaceDN w:val="0"/>
        <w:adjustRightInd w:val="0"/>
        <w:spacing w:before="15" w:after="0" w:line="360" w:lineRule="auto"/>
        <w:jc w:val="both"/>
        <w:rPr>
          <w:rFonts w:ascii="Times New Roman" w:hAnsi="Times New Roman"/>
          <w:bCs/>
          <w:color w:val="3333FF"/>
        </w:rPr>
      </w:pPr>
      <w:r w:rsidRPr="004B098A">
        <w:rPr>
          <w:rFonts w:ascii="Times New Roman" w:hAnsi="Times New Roman"/>
          <w:bCs/>
          <w:color w:val="3333FF"/>
        </w:rPr>
        <w:t xml:space="preserve">In the case of any trade, industrial undertaking or establishment existing before the commencement of this Act, such application shall be made within </w:t>
      </w:r>
      <w:r w:rsidR="00A552D8" w:rsidRPr="004B098A">
        <w:rPr>
          <w:rFonts w:ascii="Times New Roman" w:hAnsi="Times New Roman"/>
          <w:bCs/>
          <w:color w:val="3333FF"/>
        </w:rPr>
        <w:t>twenty-four (24)</w:t>
      </w:r>
      <w:r w:rsidRPr="004B098A">
        <w:rPr>
          <w:rFonts w:ascii="Times New Roman" w:hAnsi="Times New Roman"/>
          <w:bCs/>
          <w:color w:val="3333FF"/>
        </w:rPr>
        <w:t xml:space="preserve"> months after </w:t>
      </w:r>
      <w:r w:rsidR="00A552D8" w:rsidRPr="004B098A">
        <w:rPr>
          <w:rFonts w:ascii="Times New Roman" w:hAnsi="Times New Roman"/>
          <w:bCs/>
          <w:color w:val="3333FF"/>
        </w:rPr>
        <w:t xml:space="preserve">the established air quality standards </w:t>
      </w:r>
      <w:r w:rsidRPr="004B098A">
        <w:rPr>
          <w:rFonts w:ascii="Times New Roman" w:hAnsi="Times New Roman"/>
          <w:bCs/>
          <w:color w:val="3333FF"/>
        </w:rPr>
        <w:t>has come into operation</w:t>
      </w:r>
      <w:r w:rsidR="00A552D8" w:rsidRPr="004B098A">
        <w:rPr>
          <w:rFonts w:ascii="Times New Roman" w:hAnsi="Times New Roman"/>
          <w:bCs/>
          <w:color w:val="3333FF"/>
        </w:rPr>
        <w:t xml:space="preserve"> in terms of this Ac.</w:t>
      </w:r>
    </w:p>
    <w:p w14:paraId="631D7839" w14:textId="77777777" w:rsidR="00A552D8" w:rsidRPr="004B098A" w:rsidRDefault="00091358" w:rsidP="00E63495">
      <w:pPr>
        <w:pStyle w:val="ListParagraph"/>
        <w:widowControl w:val="0"/>
        <w:numPr>
          <w:ilvl w:val="0"/>
          <w:numId w:val="53"/>
        </w:numPr>
        <w:autoSpaceDE w:val="0"/>
        <w:autoSpaceDN w:val="0"/>
        <w:adjustRightInd w:val="0"/>
        <w:spacing w:before="15" w:after="0" w:line="360" w:lineRule="auto"/>
        <w:jc w:val="both"/>
        <w:rPr>
          <w:rFonts w:ascii="Times New Roman" w:hAnsi="Times New Roman"/>
          <w:bCs/>
          <w:color w:val="3333FF"/>
        </w:rPr>
      </w:pPr>
      <w:r w:rsidRPr="004B098A">
        <w:rPr>
          <w:rFonts w:ascii="Times New Roman" w:hAnsi="Times New Roman"/>
          <w:bCs/>
          <w:color w:val="3333FF"/>
        </w:rPr>
        <w:t>Every application for an emission licence shall be in the prescribed form and be ac</w:t>
      </w:r>
      <w:r w:rsidR="00A552D8" w:rsidRPr="004B098A">
        <w:rPr>
          <w:rFonts w:ascii="Times New Roman" w:hAnsi="Times New Roman"/>
          <w:bCs/>
          <w:color w:val="3333FF"/>
        </w:rPr>
        <w:t>companied by the prescribed fee.</w:t>
      </w:r>
    </w:p>
    <w:p w14:paraId="7C9A0F80" w14:textId="77777777" w:rsidR="00091358" w:rsidRPr="004B098A" w:rsidRDefault="00091358" w:rsidP="00665FBF">
      <w:pPr>
        <w:pStyle w:val="ListParagraph"/>
        <w:widowControl w:val="0"/>
        <w:numPr>
          <w:ilvl w:val="0"/>
          <w:numId w:val="53"/>
        </w:numPr>
        <w:autoSpaceDE w:val="0"/>
        <w:autoSpaceDN w:val="0"/>
        <w:adjustRightInd w:val="0"/>
        <w:spacing w:before="15" w:after="0" w:line="360" w:lineRule="auto"/>
        <w:jc w:val="both"/>
        <w:rPr>
          <w:rFonts w:ascii="Times New Roman" w:hAnsi="Times New Roman"/>
          <w:bCs/>
          <w:color w:val="3333FF"/>
        </w:rPr>
      </w:pPr>
      <w:r w:rsidRPr="004B098A">
        <w:rPr>
          <w:rFonts w:ascii="Times New Roman" w:hAnsi="Times New Roman"/>
          <w:bCs/>
          <w:color w:val="3333FF"/>
        </w:rPr>
        <w:t xml:space="preserve">Before issuing a licence in respect of emissions, the </w:t>
      </w:r>
      <w:r w:rsidR="00665FBF" w:rsidRPr="00665FBF">
        <w:rPr>
          <w:rFonts w:ascii="Times New Roman" w:hAnsi="Times New Roman"/>
          <w:bCs/>
          <w:color w:val="3333FF"/>
        </w:rPr>
        <w:t xml:space="preserve">Environmental Commissioner </w:t>
      </w:r>
      <w:r w:rsidRPr="004B098A">
        <w:rPr>
          <w:rFonts w:ascii="Times New Roman" w:hAnsi="Times New Roman"/>
          <w:bCs/>
          <w:color w:val="3333FF"/>
        </w:rPr>
        <w:t>shall:-</w:t>
      </w:r>
    </w:p>
    <w:p w14:paraId="3D5197D0" w14:textId="77777777" w:rsidR="00A552D8" w:rsidRPr="004B098A" w:rsidRDefault="00091358" w:rsidP="00E63495">
      <w:pPr>
        <w:pStyle w:val="ListParagraph"/>
        <w:widowControl w:val="0"/>
        <w:numPr>
          <w:ilvl w:val="0"/>
          <w:numId w:val="60"/>
        </w:numPr>
        <w:autoSpaceDE w:val="0"/>
        <w:autoSpaceDN w:val="0"/>
        <w:adjustRightInd w:val="0"/>
        <w:spacing w:before="15" w:after="0" w:line="360" w:lineRule="auto"/>
        <w:jc w:val="both"/>
        <w:rPr>
          <w:rFonts w:ascii="Times New Roman" w:hAnsi="Times New Roman"/>
          <w:bCs/>
          <w:color w:val="3333FF"/>
        </w:rPr>
      </w:pPr>
      <w:r w:rsidRPr="004B098A">
        <w:rPr>
          <w:rFonts w:ascii="Times New Roman" w:hAnsi="Times New Roman"/>
          <w:bCs/>
          <w:color w:val="3333FF"/>
        </w:rPr>
        <w:t>consider the possible effects of the emissions</w:t>
      </w:r>
      <w:r w:rsidR="00A552D8" w:rsidRPr="004B098A">
        <w:rPr>
          <w:rFonts w:ascii="Times New Roman" w:hAnsi="Times New Roman"/>
          <w:bCs/>
          <w:color w:val="3333FF"/>
        </w:rPr>
        <w:t xml:space="preserve"> on the quality of ambient air;</w:t>
      </w:r>
    </w:p>
    <w:p w14:paraId="7E39D934" w14:textId="77777777" w:rsidR="00091358" w:rsidRPr="004B098A" w:rsidRDefault="00091358" w:rsidP="00E63495">
      <w:pPr>
        <w:pStyle w:val="ListParagraph"/>
        <w:widowControl w:val="0"/>
        <w:numPr>
          <w:ilvl w:val="0"/>
          <w:numId w:val="60"/>
        </w:numPr>
        <w:autoSpaceDE w:val="0"/>
        <w:autoSpaceDN w:val="0"/>
        <w:adjustRightInd w:val="0"/>
        <w:spacing w:before="15" w:after="0" w:line="360" w:lineRule="auto"/>
        <w:jc w:val="both"/>
        <w:rPr>
          <w:rFonts w:ascii="Times New Roman" w:hAnsi="Times New Roman"/>
          <w:bCs/>
          <w:color w:val="3333FF"/>
        </w:rPr>
      </w:pPr>
      <w:r w:rsidRPr="004B098A">
        <w:rPr>
          <w:rFonts w:ascii="Times New Roman" w:hAnsi="Times New Roman"/>
          <w:bCs/>
          <w:color w:val="3333FF"/>
        </w:rPr>
        <w:t>consider existing licences affecting the same air resource;</w:t>
      </w:r>
    </w:p>
    <w:p w14:paraId="0C4EAD82" w14:textId="77777777" w:rsidR="00A552D8" w:rsidRPr="004B098A" w:rsidRDefault="00091358" w:rsidP="00E63495">
      <w:pPr>
        <w:pStyle w:val="ListParagraph"/>
        <w:widowControl w:val="0"/>
        <w:numPr>
          <w:ilvl w:val="0"/>
          <w:numId w:val="60"/>
        </w:numPr>
        <w:autoSpaceDE w:val="0"/>
        <w:autoSpaceDN w:val="0"/>
        <w:adjustRightInd w:val="0"/>
        <w:spacing w:before="15" w:after="0" w:line="360" w:lineRule="auto"/>
        <w:jc w:val="both"/>
        <w:rPr>
          <w:rFonts w:ascii="Times New Roman" w:hAnsi="Times New Roman"/>
          <w:bCs/>
          <w:color w:val="3333FF"/>
        </w:rPr>
      </w:pPr>
      <w:r w:rsidRPr="004B098A">
        <w:rPr>
          <w:rFonts w:ascii="Times New Roman" w:hAnsi="Times New Roman"/>
          <w:bCs/>
          <w:color w:val="3333FF"/>
        </w:rPr>
        <w:t>give due regard to the requirements for the residents, human settlements and other industrial and commercial activities;</w:t>
      </w:r>
    </w:p>
    <w:p w14:paraId="41631364" w14:textId="77777777" w:rsidR="00091358" w:rsidRPr="004B098A" w:rsidRDefault="00091358" w:rsidP="00E63495">
      <w:pPr>
        <w:pStyle w:val="ListParagraph"/>
        <w:widowControl w:val="0"/>
        <w:numPr>
          <w:ilvl w:val="0"/>
          <w:numId w:val="60"/>
        </w:numPr>
        <w:autoSpaceDE w:val="0"/>
        <w:autoSpaceDN w:val="0"/>
        <w:adjustRightInd w:val="0"/>
        <w:spacing w:before="15" w:after="0" w:line="360" w:lineRule="auto"/>
        <w:jc w:val="both"/>
        <w:rPr>
          <w:rFonts w:ascii="Times New Roman" w:hAnsi="Times New Roman"/>
          <w:bCs/>
          <w:color w:val="3333FF"/>
        </w:rPr>
      </w:pPr>
      <w:r w:rsidRPr="004B098A">
        <w:rPr>
          <w:rFonts w:ascii="Times New Roman" w:hAnsi="Times New Roman"/>
          <w:bCs/>
          <w:color w:val="3333FF"/>
        </w:rPr>
        <w:t xml:space="preserve">solicit  the   comments  of   relevant  Local  Authorities  and  </w:t>
      </w:r>
      <w:r w:rsidR="00A552D8" w:rsidRPr="004B098A">
        <w:rPr>
          <w:rFonts w:ascii="Times New Roman" w:hAnsi="Times New Roman"/>
          <w:bCs/>
          <w:color w:val="3333FF"/>
        </w:rPr>
        <w:t>other stakeholders</w:t>
      </w:r>
      <w:r w:rsidRPr="004B098A">
        <w:rPr>
          <w:rFonts w:ascii="Times New Roman" w:hAnsi="Times New Roman"/>
          <w:bCs/>
          <w:color w:val="3333FF"/>
        </w:rPr>
        <w:t>;</w:t>
      </w:r>
    </w:p>
    <w:p w14:paraId="10EBC1E4" w14:textId="77777777" w:rsidR="00091358" w:rsidRPr="004B098A" w:rsidRDefault="00091358" w:rsidP="00E63495">
      <w:pPr>
        <w:pStyle w:val="ListParagraph"/>
        <w:widowControl w:val="0"/>
        <w:numPr>
          <w:ilvl w:val="0"/>
          <w:numId w:val="60"/>
        </w:numPr>
        <w:autoSpaceDE w:val="0"/>
        <w:autoSpaceDN w:val="0"/>
        <w:adjustRightInd w:val="0"/>
        <w:spacing w:before="15" w:after="0" w:line="360" w:lineRule="auto"/>
        <w:jc w:val="both"/>
        <w:rPr>
          <w:rFonts w:ascii="Times New Roman" w:hAnsi="Times New Roman"/>
          <w:bCs/>
          <w:color w:val="3333FF"/>
        </w:rPr>
      </w:pPr>
      <w:r w:rsidRPr="004B098A">
        <w:rPr>
          <w:rFonts w:ascii="Times New Roman" w:hAnsi="Times New Roman"/>
          <w:bCs/>
          <w:color w:val="3333FF"/>
        </w:rPr>
        <w:t>where the information accompanying the application appears inadequate, require  the  applicant  to  furnish  further  information  relating  to  the</w:t>
      </w:r>
      <w:r w:rsidR="00A552D8" w:rsidRPr="004B098A">
        <w:rPr>
          <w:rFonts w:ascii="Times New Roman" w:hAnsi="Times New Roman"/>
          <w:bCs/>
          <w:color w:val="3333FF"/>
        </w:rPr>
        <w:t xml:space="preserve"> </w:t>
      </w:r>
      <w:r w:rsidRPr="004B098A">
        <w:rPr>
          <w:rFonts w:ascii="Times New Roman" w:hAnsi="Times New Roman"/>
          <w:bCs/>
          <w:color w:val="3333FF"/>
        </w:rPr>
        <w:t>undertaking in question, its location, materials, technology design or other appropriate matters;</w:t>
      </w:r>
    </w:p>
    <w:p w14:paraId="3F7A0425" w14:textId="77777777" w:rsidR="00091358" w:rsidRPr="004B098A" w:rsidRDefault="00091358" w:rsidP="00E63495">
      <w:pPr>
        <w:pStyle w:val="ListParagraph"/>
        <w:widowControl w:val="0"/>
        <w:numPr>
          <w:ilvl w:val="0"/>
          <w:numId w:val="60"/>
        </w:numPr>
        <w:autoSpaceDE w:val="0"/>
        <w:autoSpaceDN w:val="0"/>
        <w:adjustRightInd w:val="0"/>
        <w:spacing w:before="15" w:after="0" w:line="360" w:lineRule="auto"/>
        <w:jc w:val="both"/>
        <w:rPr>
          <w:rFonts w:ascii="Times New Roman" w:hAnsi="Times New Roman"/>
          <w:bCs/>
          <w:color w:val="3333FF"/>
        </w:rPr>
      </w:pPr>
      <w:proofErr w:type="gramStart"/>
      <w:r w:rsidRPr="004B098A">
        <w:rPr>
          <w:rFonts w:ascii="Times New Roman" w:hAnsi="Times New Roman"/>
          <w:bCs/>
          <w:color w:val="3333FF"/>
        </w:rPr>
        <w:t>where</w:t>
      </w:r>
      <w:proofErr w:type="gramEnd"/>
      <w:r w:rsidRPr="004B098A">
        <w:rPr>
          <w:rFonts w:ascii="Times New Roman" w:hAnsi="Times New Roman"/>
          <w:bCs/>
          <w:color w:val="3333FF"/>
        </w:rPr>
        <w:t xml:space="preserve"> it appears necessary to conduct an environmental impact study, require the  applicant to  conduct an  environmental impact assessment study in respect of the undertaking in question in accordance with the</w:t>
      </w:r>
      <w:r w:rsidR="00A552D8" w:rsidRPr="004B098A">
        <w:rPr>
          <w:rFonts w:ascii="Times New Roman" w:hAnsi="Times New Roman"/>
          <w:bCs/>
          <w:color w:val="3333FF"/>
        </w:rPr>
        <w:t xml:space="preserve"> </w:t>
      </w:r>
      <w:r w:rsidRPr="004B098A">
        <w:rPr>
          <w:rFonts w:ascii="Times New Roman" w:hAnsi="Times New Roman"/>
          <w:bCs/>
          <w:color w:val="3333FF"/>
        </w:rPr>
        <w:t xml:space="preserve">provisions </w:t>
      </w:r>
      <w:r w:rsidR="00A552D8" w:rsidRPr="004B098A">
        <w:rPr>
          <w:rFonts w:ascii="Times New Roman" w:hAnsi="Times New Roman"/>
          <w:bCs/>
          <w:color w:val="3333FF"/>
        </w:rPr>
        <w:t>this Act</w:t>
      </w:r>
      <w:r w:rsidRPr="004B098A">
        <w:rPr>
          <w:rFonts w:ascii="Times New Roman" w:hAnsi="Times New Roman"/>
          <w:bCs/>
          <w:color w:val="3333FF"/>
        </w:rPr>
        <w:t>.</w:t>
      </w:r>
    </w:p>
    <w:p w14:paraId="46FDE1BF" w14:textId="77777777" w:rsidR="00A552D8" w:rsidRPr="004B098A" w:rsidRDefault="00091358" w:rsidP="00E63495">
      <w:pPr>
        <w:pStyle w:val="ListParagraph"/>
        <w:widowControl w:val="0"/>
        <w:numPr>
          <w:ilvl w:val="0"/>
          <w:numId w:val="53"/>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bCs/>
          <w:color w:val="3333FF"/>
        </w:rPr>
        <w:t xml:space="preserve">An emission licence issued under this Act shall be in a prescribed form, be subject to </w:t>
      </w:r>
      <w:r w:rsidRPr="004B098A">
        <w:rPr>
          <w:rFonts w:ascii="Times New Roman" w:hAnsi="Times New Roman"/>
          <w:bCs/>
          <w:color w:val="3333FF"/>
        </w:rPr>
        <w:lastRenderedPageBreak/>
        <w:t>such conditions as may be prescribed or as may be specified in the</w:t>
      </w:r>
      <w:r w:rsidR="00A552D8" w:rsidRPr="004B098A">
        <w:rPr>
          <w:rFonts w:ascii="Times New Roman" w:hAnsi="Times New Roman"/>
          <w:color w:val="3333FF"/>
        </w:rPr>
        <w:t xml:space="preserve"> </w:t>
      </w:r>
      <w:r w:rsidRPr="004B098A">
        <w:rPr>
          <w:rFonts w:ascii="Times New Roman" w:hAnsi="Times New Roman"/>
          <w:color w:val="3333FF"/>
        </w:rPr>
        <w:t>licence and shall remain valid for such period and may be renewed for such further periods as may be prescribed or specified in the licence.</w:t>
      </w:r>
    </w:p>
    <w:p w14:paraId="14CA4238" w14:textId="77777777" w:rsidR="00A552D8" w:rsidRPr="004B098A" w:rsidRDefault="00091358" w:rsidP="00665FBF">
      <w:pPr>
        <w:pStyle w:val="ListParagraph"/>
        <w:widowControl w:val="0"/>
        <w:numPr>
          <w:ilvl w:val="0"/>
          <w:numId w:val="53"/>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 xml:space="preserve">Where the </w:t>
      </w:r>
      <w:r w:rsidR="00665FBF" w:rsidRPr="00665FBF">
        <w:rPr>
          <w:rFonts w:ascii="Times New Roman" w:hAnsi="Times New Roman"/>
          <w:color w:val="3333FF"/>
        </w:rPr>
        <w:t xml:space="preserve">Environmental Commissioner </w:t>
      </w:r>
      <w:r w:rsidRPr="004B098A">
        <w:rPr>
          <w:rFonts w:ascii="Times New Roman" w:hAnsi="Times New Roman"/>
          <w:color w:val="3333FF"/>
        </w:rPr>
        <w:t xml:space="preserve">rejects an application for the grant of an emission </w:t>
      </w:r>
      <w:r w:rsidR="00A552D8" w:rsidRPr="004B098A">
        <w:rPr>
          <w:rFonts w:ascii="Times New Roman" w:hAnsi="Times New Roman"/>
          <w:color w:val="3333FF"/>
        </w:rPr>
        <w:t>licence, it shall within twenty-</w:t>
      </w:r>
      <w:r w:rsidRPr="004B098A">
        <w:rPr>
          <w:rFonts w:ascii="Times New Roman" w:hAnsi="Times New Roman"/>
          <w:color w:val="3333FF"/>
        </w:rPr>
        <w:t xml:space="preserve">one </w:t>
      </w:r>
      <w:r w:rsidR="00A552D8" w:rsidRPr="004B098A">
        <w:rPr>
          <w:rFonts w:ascii="Times New Roman" w:hAnsi="Times New Roman"/>
          <w:color w:val="3333FF"/>
        </w:rPr>
        <w:t xml:space="preserve">(21) working </w:t>
      </w:r>
      <w:r w:rsidRPr="004B098A">
        <w:rPr>
          <w:rFonts w:ascii="Times New Roman" w:hAnsi="Times New Roman"/>
          <w:color w:val="3333FF"/>
        </w:rPr>
        <w:t>days of its decision, notify the applicant in writing of its reasons for such refusal.</w:t>
      </w:r>
    </w:p>
    <w:p w14:paraId="2E5B0C0D" w14:textId="77777777" w:rsidR="00A552D8" w:rsidRPr="004B098A" w:rsidRDefault="00091358" w:rsidP="00E63495">
      <w:pPr>
        <w:pStyle w:val="ListParagraph"/>
        <w:widowControl w:val="0"/>
        <w:numPr>
          <w:ilvl w:val="0"/>
          <w:numId w:val="53"/>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No  owner  or  operator  of  a  motor-vehicle,  train,  ship,  aircraft  or  other  similar conveyance shall –</w:t>
      </w:r>
    </w:p>
    <w:p w14:paraId="75EA20EB" w14:textId="77777777" w:rsidR="00A552D8" w:rsidRPr="004B098A" w:rsidRDefault="00091358" w:rsidP="00E63495">
      <w:pPr>
        <w:pStyle w:val="ListParagraph"/>
        <w:widowControl w:val="0"/>
        <w:numPr>
          <w:ilvl w:val="1"/>
          <w:numId w:val="53"/>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operate it in such a manner as to cause air pollution in contravention of the es</w:t>
      </w:r>
      <w:r w:rsidR="00A552D8" w:rsidRPr="004B098A">
        <w:rPr>
          <w:rFonts w:ascii="Times New Roman" w:hAnsi="Times New Roman"/>
          <w:color w:val="3333FF"/>
        </w:rPr>
        <w:t>tablished emission standards; or</w:t>
      </w:r>
    </w:p>
    <w:p w14:paraId="31FDBB2D" w14:textId="77777777" w:rsidR="00A552D8" w:rsidRPr="004B098A" w:rsidRDefault="00091358" w:rsidP="00E63495">
      <w:pPr>
        <w:pStyle w:val="ListParagraph"/>
        <w:widowControl w:val="0"/>
        <w:numPr>
          <w:ilvl w:val="1"/>
          <w:numId w:val="53"/>
        </w:numPr>
        <w:autoSpaceDE w:val="0"/>
        <w:autoSpaceDN w:val="0"/>
        <w:adjustRightInd w:val="0"/>
        <w:spacing w:before="15" w:after="0" w:line="360" w:lineRule="auto"/>
        <w:jc w:val="both"/>
        <w:rPr>
          <w:rFonts w:ascii="Times New Roman" w:hAnsi="Times New Roman"/>
          <w:color w:val="3333FF"/>
        </w:rPr>
      </w:pPr>
      <w:proofErr w:type="gramStart"/>
      <w:r w:rsidRPr="004B098A">
        <w:rPr>
          <w:rFonts w:ascii="Times New Roman" w:hAnsi="Times New Roman"/>
          <w:color w:val="3333FF"/>
        </w:rPr>
        <w:t>import</w:t>
      </w:r>
      <w:proofErr w:type="gramEnd"/>
      <w:r w:rsidRPr="004B098A">
        <w:rPr>
          <w:rFonts w:ascii="Times New Roman" w:hAnsi="Times New Roman"/>
          <w:color w:val="3333FF"/>
        </w:rPr>
        <w:t xml:space="preserve"> any machinery, equipment, device or similar thing that will cause emissions into the ambient air in contravention of prescribed emission standards.</w:t>
      </w:r>
    </w:p>
    <w:p w14:paraId="6E028516" w14:textId="77777777" w:rsidR="00A552D8" w:rsidRPr="004B098A" w:rsidRDefault="00A552D8" w:rsidP="00665FBF">
      <w:pPr>
        <w:pStyle w:val="ListParagraph"/>
        <w:widowControl w:val="0"/>
        <w:numPr>
          <w:ilvl w:val="0"/>
          <w:numId w:val="53"/>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 xml:space="preserve">The </w:t>
      </w:r>
      <w:r w:rsidR="00665FBF" w:rsidRPr="00665FBF">
        <w:rPr>
          <w:rFonts w:ascii="Times New Roman" w:hAnsi="Times New Roman"/>
          <w:color w:val="3333FF"/>
        </w:rPr>
        <w:t xml:space="preserve">Environmental Commissioner </w:t>
      </w:r>
      <w:r w:rsidR="00091358" w:rsidRPr="004B098A">
        <w:rPr>
          <w:rFonts w:ascii="Times New Roman" w:hAnsi="Times New Roman"/>
          <w:color w:val="3333FF"/>
        </w:rPr>
        <w:t>may establish additional procedures</w:t>
      </w:r>
      <w:r w:rsidRPr="004B098A">
        <w:rPr>
          <w:rFonts w:ascii="Times New Roman" w:hAnsi="Times New Roman"/>
          <w:color w:val="3333FF"/>
        </w:rPr>
        <w:t xml:space="preserve"> by regulations</w:t>
      </w:r>
      <w:r w:rsidR="00091358" w:rsidRPr="004B098A">
        <w:rPr>
          <w:rFonts w:ascii="Times New Roman" w:hAnsi="Times New Roman"/>
          <w:color w:val="3333FF"/>
        </w:rPr>
        <w:t xml:space="preserve"> for the application and grant of any licence under this Act and impose such conditions as it may deem</w:t>
      </w:r>
      <w:r w:rsidRPr="004B098A">
        <w:rPr>
          <w:rFonts w:ascii="Times New Roman" w:hAnsi="Times New Roman"/>
          <w:color w:val="3333FF"/>
        </w:rPr>
        <w:t xml:space="preserve"> </w:t>
      </w:r>
      <w:r w:rsidR="00091358" w:rsidRPr="004B098A">
        <w:rPr>
          <w:rFonts w:ascii="Times New Roman" w:hAnsi="Times New Roman"/>
          <w:color w:val="3333FF"/>
        </w:rPr>
        <w:t>appropriate.</w:t>
      </w:r>
    </w:p>
    <w:p w14:paraId="71B891BA" w14:textId="77777777" w:rsidR="00091358" w:rsidRPr="004B098A" w:rsidRDefault="00091358" w:rsidP="00665FBF">
      <w:pPr>
        <w:pStyle w:val="ListParagraph"/>
        <w:widowControl w:val="0"/>
        <w:numPr>
          <w:ilvl w:val="0"/>
          <w:numId w:val="53"/>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 xml:space="preserve">The </w:t>
      </w:r>
      <w:r w:rsidR="00665FBF" w:rsidRPr="00665FBF">
        <w:rPr>
          <w:rFonts w:ascii="Times New Roman" w:hAnsi="Times New Roman"/>
          <w:color w:val="3333FF"/>
        </w:rPr>
        <w:t xml:space="preserve">Environmental Commissioner </w:t>
      </w:r>
      <w:r w:rsidRPr="004B098A">
        <w:rPr>
          <w:rFonts w:ascii="Times New Roman" w:hAnsi="Times New Roman"/>
          <w:color w:val="3333FF"/>
        </w:rPr>
        <w:t>may, in writing, cancel any emission licence:-</w:t>
      </w:r>
    </w:p>
    <w:p w14:paraId="50BB8CC6" w14:textId="77777777" w:rsidR="00091358" w:rsidRPr="004B098A" w:rsidRDefault="00091358" w:rsidP="00E63495">
      <w:pPr>
        <w:pStyle w:val="ListParagraph"/>
        <w:widowControl w:val="0"/>
        <w:numPr>
          <w:ilvl w:val="0"/>
          <w:numId w:val="61"/>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if the holder of the licence contravenes any provisions of this Act or of any regulations made under it;</w:t>
      </w:r>
    </w:p>
    <w:p w14:paraId="461459AD" w14:textId="77777777" w:rsidR="00091358" w:rsidRPr="004B098A" w:rsidRDefault="00091358" w:rsidP="00E63495">
      <w:pPr>
        <w:pStyle w:val="ListParagraph"/>
        <w:widowControl w:val="0"/>
        <w:numPr>
          <w:ilvl w:val="0"/>
          <w:numId w:val="61"/>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if the holder fails to comply with any conditions specified in the licence; or</w:t>
      </w:r>
    </w:p>
    <w:p w14:paraId="15C12235" w14:textId="77777777" w:rsidR="00A552D8" w:rsidRPr="004B098A" w:rsidRDefault="00091358" w:rsidP="00665FBF">
      <w:pPr>
        <w:pStyle w:val="ListParagraph"/>
        <w:widowControl w:val="0"/>
        <w:numPr>
          <w:ilvl w:val="0"/>
          <w:numId w:val="61"/>
        </w:numPr>
        <w:autoSpaceDE w:val="0"/>
        <w:autoSpaceDN w:val="0"/>
        <w:adjustRightInd w:val="0"/>
        <w:spacing w:before="15" w:after="0" w:line="360" w:lineRule="auto"/>
        <w:jc w:val="both"/>
        <w:rPr>
          <w:rFonts w:ascii="Times New Roman" w:hAnsi="Times New Roman"/>
          <w:color w:val="3333FF"/>
        </w:rPr>
      </w:pPr>
      <w:proofErr w:type="gramStart"/>
      <w:r w:rsidRPr="004B098A">
        <w:rPr>
          <w:rFonts w:ascii="Times New Roman" w:hAnsi="Times New Roman"/>
          <w:color w:val="3333FF"/>
        </w:rPr>
        <w:t>if</w:t>
      </w:r>
      <w:proofErr w:type="gramEnd"/>
      <w:r w:rsidRPr="004B098A">
        <w:rPr>
          <w:rFonts w:ascii="Times New Roman" w:hAnsi="Times New Roman"/>
          <w:color w:val="3333FF"/>
        </w:rPr>
        <w:t xml:space="preserve"> the </w:t>
      </w:r>
      <w:r w:rsidR="00665FBF" w:rsidRPr="00665FBF">
        <w:rPr>
          <w:rFonts w:ascii="Times New Roman" w:hAnsi="Times New Roman"/>
          <w:color w:val="3333FF"/>
        </w:rPr>
        <w:t xml:space="preserve">Environmental Commissioner </w:t>
      </w:r>
      <w:r w:rsidRPr="004B098A">
        <w:rPr>
          <w:rFonts w:ascii="Times New Roman" w:hAnsi="Times New Roman"/>
          <w:color w:val="3333FF"/>
        </w:rPr>
        <w:t xml:space="preserve">considers it in the interest of the environment or in the </w:t>
      </w:r>
      <w:r w:rsidR="00A552D8" w:rsidRPr="004B098A">
        <w:rPr>
          <w:rFonts w:ascii="Times New Roman" w:hAnsi="Times New Roman"/>
          <w:color w:val="3333FF"/>
        </w:rPr>
        <w:t>national security or public interest so to do</w:t>
      </w:r>
      <w:r w:rsidR="00E52E41" w:rsidRPr="004B098A">
        <w:rPr>
          <w:rFonts w:ascii="Times New Roman" w:hAnsi="Times New Roman"/>
          <w:color w:val="3333FF"/>
        </w:rPr>
        <w:t>.</w:t>
      </w:r>
    </w:p>
    <w:p w14:paraId="2D4A155C" w14:textId="77777777" w:rsidR="00A552D8" w:rsidRPr="004B098A" w:rsidRDefault="00091358" w:rsidP="00665FBF">
      <w:pPr>
        <w:pStyle w:val="ListParagraph"/>
        <w:widowControl w:val="0"/>
        <w:numPr>
          <w:ilvl w:val="0"/>
          <w:numId w:val="53"/>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 xml:space="preserve">The </w:t>
      </w:r>
      <w:r w:rsidR="00665FBF" w:rsidRPr="00665FBF">
        <w:rPr>
          <w:rFonts w:ascii="Times New Roman" w:hAnsi="Times New Roman"/>
          <w:color w:val="3333FF"/>
        </w:rPr>
        <w:t xml:space="preserve">Environmental Commissioner </w:t>
      </w:r>
      <w:r w:rsidR="00A552D8" w:rsidRPr="004B098A">
        <w:rPr>
          <w:rFonts w:ascii="Times New Roman" w:hAnsi="Times New Roman"/>
          <w:color w:val="3333FF"/>
        </w:rPr>
        <w:t>shall</w:t>
      </w:r>
      <w:r w:rsidRPr="004B098A">
        <w:rPr>
          <w:rFonts w:ascii="Times New Roman" w:hAnsi="Times New Roman"/>
          <w:color w:val="3333FF"/>
        </w:rPr>
        <w:t xml:space="preserve"> maintain a register of all emission licences issued under</w:t>
      </w:r>
      <w:r w:rsidR="00A552D8" w:rsidRPr="004B098A">
        <w:rPr>
          <w:rFonts w:ascii="Times New Roman" w:hAnsi="Times New Roman"/>
          <w:color w:val="3333FF"/>
        </w:rPr>
        <w:t xml:space="preserve"> </w:t>
      </w:r>
      <w:r w:rsidRPr="004B098A">
        <w:rPr>
          <w:rFonts w:ascii="Times New Roman" w:hAnsi="Times New Roman"/>
          <w:color w:val="3333FF"/>
        </w:rPr>
        <w:t>this Act. The register shall be a public document and may be inspected at reasonable hours by any person on the payment of a prescribed fee.</w:t>
      </w:r>
    </w:p>
    <w:p w14:paraId="0E22368D" w14:textId="77777777" w:rsidR="00AD12E5" w:rsidRPr="004B098A" w:rsidRDefault="00AD12E5" w:rsidP="00004671">
      <w:pPr>
        <w:pStyle w:val="Heading2"/>
      </w:pPr>
      <w:bookmarkStart w:id="134" w:name="_Toc427492896"/>
      <w:r w:rsidRPr="004B098A">
        <w:t>Noise and Vibrations Management Standards</w:t>
      </w:r>
      <w:bookmarkEnd w:id="134"/>
    </w:p>
    <w:p w14:paraId="519387AD" w14:textId="77777777" w:rsidR="00460D24" w:rsidRPr="004B098A" w:rsidRDefault="00460D24" w:rsidP="00665FBF">
      <w:pPr>
        <w:pStyle w:val="ListParagraph"/>
        <w:widowControl w:val="0"/>
        <w:numPr>
          <w:ilvl w:val="0"/>
          <w:numId w:val="55"/>
        </w:numPr>
        <w:autoSpaceDE w:val="0"/>
        <w:autoSpaceDN w:val="0"/>
        <w:adjustRightInd w:val="0"/>
        <w:spacing w:after="0" w:line="360" w:lineRule="auto"/>
        <w:jc w:val="both"/>
        <w:rPr>
          <w:rFonts w:ascii="Times New Roman" w:hAnsi="Times New Roman"/>
          <w:color w:val="3333FF"/>
        </w:rPr>
      </w:pPr>
      <w:r w:rsidRPr="004B098A">
        <w:rPr>
          <w:rFonts w:ascii="Times New Roman" w:hAnsi="Times New Roman"/>
          <w:color w:val="3333FF"/>
        </w:rPr>
        <w:t xml:space="preserve">The  </w:t>
      </w:r>
      <w:r w:rsidR="00665FBF" w:rsidRPr="00665FBF">
        <w:rPr>
          <w:rFonts w:ascii="Times New Roman" w:hAnsi="Times New Roman"/>
          <w:color w:val="3333FF"/>
        </w:rPr>
        <w:t xml:space="preserve">Environmental Commissioner </w:t>
      </w:r>
      <w:r w:rsidRPr="004B098A">
        <w:rPr>
          <w:rFonts w:ascii="Times New Roman" w:hAnsi="Times New Roman"/>
          <w:color w:val="3333FF"/>
        </w:rPr>
        <w:t xml:space="preserve">shall,  in  consultation  with  the  relevant  competent authorities,       </w:t>
      </w:r>
    </w:p>
    <w:p w14:paraId="23C8EA7D" w14:textId="77777777" w:rsidR="00460D24" w:rsidRPr="004B098A" w:rsidRDefault="00460D24" w:rsidP="00E63495">
      <w:pPr>
        <w:pStyle w:val="ListParagraph"/>
        <w:widowControl w:val="0"/>
        <w:numPr>
          <w:ilvl w:val="1"/>
          <w:numId w:val="62"/>
        </w:numPr>
        <w:autoSpaceDE w:val="0"/>
        <w:autoSpaceDN w:val="0"/>
        <w:adjustRightInd w:val="0"/>
        <w:spacing w:after="0" w:line="360" w:lineRule="auto"/>
        <w:jc w:val="both"/>
        <w:rPr>
          <w:rFonts w:ascii="Times New Roman" w:hAnsi="Times New Roman"/>
          <w:color w:val="3333FF"/>
        </w:rPr>
      </w:pPr>
      <w:r w:rsidRPr="004B098A">
        <w:rPr>
          <w:rFonts w:ascii="Times New Roman" w:hAnsi="Times New Roman"/>
          <w:color w:val="3333FF"/>
        </w:rPr>
        <w:t xml:space="preserve"> develop minimum standards for emissions of noise and vibration pollution into the environment as are necessary to preserve and maintain public health and the environment;</w:t>
      </w:r>
    </w:p>
    <w:p w14:paraId="6DD893CD" w14:textId="77777777" w:rsidR="00460D24" w:rsidRPr="004B098A" w:rsidRDefault="00460D24" w:rsidP="00E63495">
      <w:pPr>
        <w:pStyle w:val="ListParagraph"/>
        <w:widowControl w:val="0"/>
        <w:numPr>
          <w:ilvl w:val="1"/>
          <w:numId w:val="62"/>
        </w:numPr>
        <w:autoSpaceDE w:val="0"/>
        <w:autoSpaceDN w:val="0"/>
        <w:adjustRightInd w:val="0"/>
        <w:spacing w:after="0" w:line="360" w:lineRule="auto"/>
        <w:jc w:val="both"/>
        <w:rPr>
          <w:rFonts w:ascii="Times New Roman" w:hAnsi="Times New Roman"/>
          <w:color w:val="3333FF"/>
        </w:rPr>
      </w:pPr>
      <w:r w:rsidRPr="004B098A">
        <w:rPr>
          <w:rFonts w:ascii="Times New Roman" w:hAnsi="Times New Roman"/>
          <w:color w:val="3333FF"/>
        </w:rPr>
        <w:t>establish  criteria  and  procedures  for  the measurement of noise and vibration pollution into the environment;</w:t>
      </w:r>
    </w:p>
    <w:p w14:paraId="28AB09DF" w14:textId="77777777" w:rsidR="00460D24" w:rsidRPr="004B098A" w:rsidRDefault="00460D24" w:rsidP="00E63495">
      <w:pPr>
        <w:pStyle w:val="ListParagraph"/>
        <w:widowControl w:val="0"/>
        <w:numPr>
          <w:ilvl w:val="1"/>
          <w:numId w:val="62"/>
        </w:numPr>
        <w:autoSpaceDE w:val="0"/>
        <w:autoSpaceDN w:val="0"/>
        <w:adjustRightInd w:val="0"/>
        <w:spacing w:after="0" w:line="360" w:lineRule="auto"/>
        <w:jc w:val="both"/>
        <w:rPr>
          <w:rFonts w:ascii="Times New Roman" w:hAnsi="Times New Roman"/>
          <w:color w:val="3333FF"/>
        </w:rPr>
      </w:pPr>
      <w:r w:rsidRPr="004B098A">
        <w:rPr>
          <w:rFonts w:ascii="Times New Roman" w:hAnsi="Times New Roman"/>
          <w:color w:val="3333FF"/>
        </w:rPr>
        <w:t>establish  criteria  and  procedures  for  the  measurement of sub-sonic vibrations;</w:t>
      </w:r>
    </w:p>
    <w:p w14:paraId="44A68727" w14:textId="77777777" w:rsidR="00460D24" w:rsidRPr="004B098A" w:rsidRDefault="00460D24" w:rsidP="00E63495">
      <w:pPr>
        <w:pStyle w:val="ListParagraph"/>
        <w:widowControl w:val="0"/>
        <w:numPr>
          <w:ilvl w:val="1"/>
          <w:numId w:val="62"/>
        </w:numPr>
        <w:autoSpaceDE w:val="0"/>
        <w:autoSpaceDN w:val="0"/>
        <w:adjustRightInd w:val="0"/>
        <w:spacing w:after="0" w:line="360" w:lineRule="auto"/>
        <w:jc w:val="both"/>
        <w:rPr>
          <w:rFonts w:ascii="Times New Roman" w:hAnsi="Times New Roman"/>
          <w:color w:val="3333FF"/>
        </w:rPr>
      </w:pPr>
      <w:r w:rsidRPr="004B098A">
        <w:rPr>
          <w:rFonts w:ascii="Times New Roman" w:hAnsi="Times New Roman"/>
          <w:color w:val="3333FF"/>
        </w:rPr>
        <w:t>establish standards of the emission of sub- sonic vibrations which are likely to have a significant impact on the environment;</w:t>
      </w:r>
    </w:p>
    <w:p w14:paraId="439BC686" w14:textId="77777777" w:rsidR="00460D24" w:rsidRPr="004B098A" w:rsidRDefault="00460D24" w:rsidP="00E63495">
      <w:pPr>
        <w:pStyle w:val="ListParagraph"/>
        <w:widowControl w:val="0"/>
        <w:numPr>
          <w:ilvl w:val="1"/>
          <w:numId w:val="62"/>
        </w:numPr>
        <w:autoSpaceDE w:val="0"/>
        <w:autoSpaceDN w:val="0"/>
        <w:adjustRightInd w:val="0"/>
        <w:spacing w:after="0" w:line="360" w:lineRule="auto"/>
        <w:jc w:val="both"/>
        <w:rPr>
          <w:rFonts w:ascii="Times New Roman" w:hAnsi="Times New Roman"/>
          <w:color w:val="3333FF"/>
        </w:rPr>
      </w:pPr>
      <w:r w:rsidRPr="004B098A">
        <w:rPr>
          <w:rFonts w:ascii="Times New Roman" w:hAnsi="Times New Roman"/>
          <w:color w:val="3333FF"/>
        </w:rPr>
        <w:t>recommend guidelines for the minimisation of sub-sonic vibrations, referred to in paragraph (</w:t>
      </w:r>
      <w:r w:rsidR="00790F8E" w:rsidRPr="004B098A">
        <w:rPr>
          <w:rFonts w:ascii="Times New Roman" w:hAnsi="Times New Roman"/>
          <w:color w:val="3333FF"/>
        </w:rPr>
        <w:t>d</w:t>
      </w:r>
      <w:r w:rsidRPr="004B098A">
        <w:rPr>
          <w:rFonts w:ascii="Times New Roman" w:hAnsi="Times New Roman"/>
          <w:color w:val="3333FF"/>
        </w:rPr>
        <w:t>) from existing and future sources;</w:t>
      </w:r>
    </w:p>
    <w:p w14:paraId="4A1BD6F9" w14:textId="77777777" w:rsidR="00460D24" w:rsidRPr="004B098A" w:rsidRDefault="00460D24" w:rsidP="00E63495">
      <w:pPr>
        <w:pStyle w:val="ListParagraph"/>
        <w:widowControl w:val="0"/>
        <w:numPr>
          <w:ilvl w:val="1"/>
          <w:numId w:val="62"/>
        </w:numPr>
        <w:autoSpaceDE w:val="0"/>
        <w:autoSpaceDN w:val="0"/>
        <w:adjustRightInd w:val="0"/>
        <w:spacing w:after="0" w:line="360" w:lineRule="auto"/>
        <w:jc w:val="both"/>
        <w:rPr>
          <w:rFonts w:ascii="Times New Roman" w:hAnsi="Times New Roman"/>
          <w:color w:val="3333FF"/>
        </w:rPr>
      </w:pPr>
      <w:r w:rsidRPr="004B098A">
        <w:rPr>
          <w:rFonts w:ascii="Times New Roman" w:hAnsi="Times New Roman"/>
          <w:color w:val="3333FF"/>
        </w:rPr>
        <w:t xml:space="preserve">establish  noise  level  and  noise  emission standards applicable to construction sites, plants, machinery, motor vehicles,   aircraft   including   </w:t>
      </w:r>
      <w:r w:rsidRPr="004B098A">
        <w:rPr>
          <w:rFonts w:ascii="Times New Roman" w:hAnsi="Times New Roman"/>
          <w:color w:val="3333FF"/>
        </w:rPr>
        <w:lastRenderedPageBreak/>
        <w:t>sonic   bonus,   industrial  and   commercial activities;</w:t>
      </w:r>
    </w:p>
    <w:p w14:paraId="2912F58F" w14:textId="77777777" w:rsidR="00460D24" w:rsidRPr="004B098A" w:rsidRDefault="00460D24" w:rsidP="00E63495">
      <w:pPr>
        <w:pStyle w:val="ListParagraph"/>
        <w:widowControl w:val="0"/>
        <w:numPr>
          <w:ilvl w:val="1"/>
          <w:numId w:val="62"/>
        </w:numPr>
        <w:autoSpaceDE w:val="0"/>
        <w:autoSpaceDN w:val="0"/>
        <w:adjustRightInd w:val="0"/>
        <w:spacing w:after="0" w:line="360" w:lineRule="auto"/>
        <w:jc w:val="both"/>
        <w:rPr>
          <w:rFonts w:ascii="Times New Roman" w:hAnsi="Times New Roman"/>
          <w:color w:val="3333FF"/>
        </w:rPr>
      </w:pPr>
      <w:r w:rsidRPr="004B098A">
        <w:rPr>
          <w:rFonts w:ascii="Times New Roman" w:hAnsi="Times New Roman"/>
          <w:color w:val="3333FF"/>
        </w:rPr>
        <w:t>recommend measures necessary to ensure the abatement and control of noise from sources referred to in paragraph (</w:t>
      </w:r>
      <w:r w:rsidR="00790F8E" w:rsidRPr="004B098A">
        <w:rPr>
          <w:rFonts w:ascii="Times New Roman" w:hAnsi="Times New Roman"/>
          <w:color w:val="3333FF"/>
        </w:rPr>
        <w:t>f</w:t>
      </w:r>
      <w:r w:rsidRPr="004B098A">
        <w:rPr>
          <w:rFonts w:ascii="Times New Roman" w:hAnsi="Times New Roman"/>
          <w:color w:val="3333FF"/>
        </w:rPr>
        <w:t>);</w:t>
      </w:r>
    </w:p>
    <w:p w14:paraId="57634664" w14:textId="77777777" w:rsidR="00460D24" w:rsidRPr="004B098A" w:rsidRDefault="00460D24" w:rsidP="00E63495">
      <w:pPr>
        <w:pStyle w:val="ListParagraph"/>
        <w:widowControl w:val="0"/>
        <w:numPr>
          <w:ilvl w:val="1"/>
          <w:numId w:val="62"/>
        </w:numPr>
        <w:autoSpaceDE w:val="0"/>
        <w:autoSpaceDN w:val="0"/>
        <w:adjustRightInd w:val="0"/>
        <w:spacing w:after="0" w:line="360" w:lineRule="auto"/>
        <w:jc w:val="both"/>
        <w:rPr>
          <w:rFonts w:ascii="Times New Roman" w:hAnsi="Times New Roman"/>
          <w:color w:val="3333FF"/>
        </w:rPr>
      </w:pPr>
      <w:proofErr w:type="gramStart"/>
      <w:r w:rsidRPr="004B098A">
        <w:rPr>
          <w:rFonts w:ascii="Times New Roman" w:hAnsi="Times New Roman"/>
          <w:color w:val="3333FF"/>
        </w:rPr>
        <w:t>measure</w:t>
      </w:r>
      <w:proofErr w:type="gramEnd"/>
      <w:r w:rsidRPr="004B098A">
        <w:rPr>
          <w:rFonts w:ascii="Times New Roman" w:hAnsi="Times New Roman"/>
          <w:color w:val="3333FF"/>
        </w:rPr>
        <w:t xml:space="preserve"> the levels of noise emanating from the sources referred to in paragraph (</w:t>
      </w:r>
      <w:r w:rsidR="00790F8E" w:rsidRPr="004B098A">
        <w:rPr>
          <w:rFonts w:ascii="Times New Roman" w:hAnsi="Times New Roman"/>
          <w:color w:val="3333FF"/>
        </w:rPr>
        <w:t>f</w:t>
      </w:r>
      <w:r w:rsidRPr="004B098A">
        <w:rPr>
          <w:rFonts w:ascii="Times New Roman" w:hAnsi="Times New Roman"/>
          <w:color w:val="3333FF"/>
        </w:rPr>
        <w:t>) details of which measurements shall be given to the owner or occupier of the premises from which the measurement was taken; and recommend guidelines for the abatement of unreasonable noise and vibration pollution emitted into the environment from any source.</w:t>
      </w:r>
    </w:p>
    <w:p w14:paraId="16904332" w14:textId="77777777" w:rsidR="00460D24" w:rsidRPr="004B098A" w:rsidRDefault="00460D24" w:rsidP="00E63495">
      <w:pPr>
        <w:pStyle w:val="ListParagraph"/>
        <w:widowControl w:val="0"/>
        <w:numPr>
          <w:ilvl w:val="0"/>
          <w:numId w:val="55"/>
        </w:numPr>
        <w:autoSpaceDE w:val="0"/>
        <w:autoSpaceDN w:val="0"/>
        <w:adjustRightInd w:val="0"/>
        <w:spacing w:after="0" w:line="360" w:lineRule="auto"/>
        <w:jc w:val="both"/>
        <w:rPr>
          <w:rFonts w:ascii="Times New Roman" w:hAnsi="Times New Roman"/>
          <w:color w:val="3333FF"/>
        </w:rPr>
      </w:pPr>
      <w:r w:rsidRPr="004B098A">
        <w:rPr>
          <w:rFonts w:ascii="Times New Roman" w:hAnsi="Times New Roman"/>
          <w:color w:val="3333FF"/>
        </w:rPr>
        <w:t>Subject to the provisions other Acts and regulations, any person who emits noise in excess of the noise emission standards established under this Act commits an offence.</w:t>
      </w:r>
    </w:p>
    <w:p w14:paraId="376E98FA" w14:textId="77777777" w:rsidR="00AD12E5" w:rsidRPr="004B098A" w:rsidRDefault="00460D24" w:rsidP="00665FBF">
      <w:pPr>
        <w:pStyle w:val="ListParagraph"/>
        <w:widowControl w:val="0"/>
        <w:numPr>
          <w:ilvl w:val="0"/>
          <w:numId w:val="55"/>
        </w:numPr>
        <w:autoSpaceDE w:val="0"/>
        <w:autoSpaceDN w:val="0"/>
        <w:adjustRightInd w:val="0"/>
        <w:spacing w:after="0" w:line="360" w:lineRule="auto"/>
        <w:jc w:val="both"/>
        <w:rPr>
          <w:rFonts w:ascii="Times New Roman" w:hAnsi="Times New Roman"/>
          <w:color w:val="3333FF"/>
        </w:rPr>
      </w:pPr>
      <w:r w:rsidRPr="004B098A">
        <w:rPr>
          <w:rFonts w:ascii="Times New Roman" w:hAnsi="Times New Roman"/>
          <w:color w:val="3333FF"/>
        </w:rPr>
        <w:t xml:space="preserve">Notwithstanding the provisions of section 2, the </w:t>
      </w:r>
      <w:r w:rsidR="00665FBF" w:rsidRPr="00665FBF">
        <w:rPr>
          <w:rFonts w:ascii="Times New Roman" w:hAnsi="Times New Roman"/>
          <w:color w:val="3333FF"/>
        </w:rPr>
        <w:t xml:space="preserve">Environmental Commissioner </w:t>
      </w:r>
      <w:r w:rsidRPr="004B098A">
        <w:rPr>
          <w:rFonts w:ascii="Times New Roman" w:hAnsi="Times New Roman"/>
          <w:color w:val="3333FF"/>
        </w:rPr>
        <w:t xml:space="preserve">may on request grant a temporary permit not exceeding three (3) months, allowing emission of noise  in  excess  of  established  standards  for  such  activities  as  fireworks, demolitions, firing  ranges, and  specific heavy industry on  such  terms  and conditions as the </w:t>
      </w:r>
      <w:r w:rsidR="00665FBF" w:rsidRPr="00665FBF">
        <w:rPr>
          <w:rFonts w:ascii="Times New Roman" w:hAnsi="Times New Roman"/>
          <w:color w:val="3333FF"/>
        </w:rPr>
        <w:t xml:space="preserve">Environmental Commissioner </w:t>
      </w:r>
      <w:r w:rsidRPr="004B098A">
        <w:rPr>
          <w:rFonts w:ascii="Times New Roman" w:hAnsi="Times New Roman"/>
          <w:color w:val="3333FF"/>
        </w:rPr>
        <w:t>may determine.</w:t>
      </w:r>
    </w:p>
    <w:p w14:paraId="28EF710F" w14:textId="77777777" w:rsidR="00B550F2" w:rsidRPr="004B098A" w:rsidRDefault="00B550F2" w:rsidP="00E63495">
      <w:pPr>
        <w:pStyle w:val="ListParagraph"/>
        <w:widowControl w:val="0"/>
        <w:numPr>
          <w:ilvl w:val="0"/>
          <w:numId w:val="55"/>
        </w:numPr>
        <w:autoSpaceDE w:val="0"/>
        <w:autoSpaceDN w:val="0"/>
        <w:adjustRightInd w:val="0"/>
        <w:spacing w:after="0" w:line="360" w:lineRule="auto"/>
        <w:jc w:val="both"/>
        <w:rPr>
          <w:rFonts w:ascii="Times New Roman" w:hAnsi="Times New Roman"/>
          <w:color w:val="3333FF"/>
        </w:rPr>
      </w:pPr>
      <w:r w:rsidRPr="004B098A">
        <w:rPr>
          <w:rFonts w:ascii="Times New Roman" w:hAnsi="Times New Roman"/>
          <w:color w:val="3333FF"/>
        </w:rPr>
        <w:t>Where an exemption has been granted under subsection (</w:t>
      </w:r>
      <w:r w:rsidR="001B5CDB" w:rsidRPr="004B098A">
        <w:rPr>
          <w:rFonts w:ascii="Times New Roman" w:hAnsi="Times New Roman"/>
          <w:color w:val="3333FF"/>
        </w:rPr>
        <w:t>3</w:t>
      </w:r>
      <w:r w:rsidRPr="004B098A">
        <w:rPr>
          <w:rFonts w:ascii="Times New Roman" w:hAnsi="Times New Roman"/>
          <w:color w:val="3333FF"/>
        </w:rPr>
        <w:t xml:space="preserve">), workers exposed to excessive levels of noise shall be adequately protected in accordance with the directives issued by the </w:t>
      </w:r>
      <w:r w:rsidR="006C4EF9" w:rsidRPr="004B098A">
        <w:rPr>
          <w:rFonts w:ascii="Times New Roman" w:hAnsi="Times New Roman"/>
          <w:color w:val="3333FF"/>
        </w:rPr>
        <w:t>Commission</w:t>
      </w:r>
      <w:r w:rsidRPr="004B098A">
        <w:rPr>
          <w:rFonts w:ascii="Times New Roman" w:hAnsi="Times New Roman"/>
          <w:color w:val="3333FF"/>
        </w:rPr>
        <w:t>.</w:t>
      </w:r>
    </w:p>
    <w:p w14:paraId="04D115CF" w14:textId="77777777" w:rsidR="00B550F2" w:rsidRPr="004B098A" w:rsidRDefault="00B550F2" w:rsidP="00004671">
      <w:pPr>
        <w:pStyle w:val="Heading2"/>
      </w:pPr>
      <w:r w:rsidRPr="004B098A">
        <w:t xml:space="preserve"> </w:t>
      </w:r>
      <w:bookmarkStart w:id="135" w:name="_Toc427492897"/>
      <w:r w:rsidRPr="004B098A">
        <w:t>Ionisation Management Standards</w:t>
      </w:r>
      <w:bookmarkEnd w:id="135"/>
    </w:p>
    <w:p w14:paraId="643E5301" w14:textId="77777777" w:rsidR="00B550F2" w:rsidRPr="004B098A" w:rsidRDefault="00B550F2" w:rsidP="00E63495">
      <w:pPr>
        <w:pStyle w:val="ListParagraph"/>
        <w:widowControl w:val="0"/>
        <w:numPr>
          <w:ilvl w:val="0"/>
          <w:numId w:val="56"/>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 xml:space="preserve">Subject to the provisions of the Atomic Energy and Radiation Protection Act, the Commission, in consultation with the </w:t>
      </w:r>
      <w:r w:rsidR="004E4204" w:rsidRPr="004B098A">
        <w:rPr>
          <w:rFonts w:ascii="Times New Roman" w:hAnsi="Times New Roman"/>
          <w:color w:val="3333FF"/>
        </w:rPr>
        <w:t xml:space="preserve">National Radiation Protection Authority and other </w:t>
      </w:r>
      <w:r w:rsidRPr="004B098A">
        <w:rPr>
          <w:rFonts w:ascii="Times New Roman" w:hAnsi="Times New Roman"/>
          <w:color w:val="3333FF"/>
        </w:rPr>
        <w:t>relevant competent authorities, shall –</w:t>
      </w:r>
    </w:p>
    <w:p w14:paraId="46033F08" w14:textId="77777777" w:rsidR="00B550F2" w:rsidRPr="004B098A" w:rsidRDefault="00B550F2" w:rsidP="00E63495">
      <w:pPr>
        <w:pStyle w:val="ListParagraph"/>
        <w:widowControl w:val="0"/>
        <w:numPr>
          <w:ilvl w:val="1"/>
          <w:numId w:val="63"/>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establish the standards for the setting of acceptable levels of ionising and other radiation in the environment;</w:t>
      </w:r>
    </w:p>
    <w:p w14:paraId="0595DE71" w14:textId="77777777" w:rsidR="00B550F2" w:rsidRPr="004B098A" w:rsidRDefault="00B550F2" w:rsidP="00E63495">
      <w:pPr>
        <w:pStyle w:val="ListParagraph"/>
        <w:widowControl w:val="0"/>
        <w:numPr>
          <w:ilvl w:val="1"/>
          <w:numId w:val="63"/>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establish criteria and procedures for the measurement of ionising and other radiation;</w:t>
      </w:r>
    </w:p>
    <w:p w14:paraId="618341EE" w14:textId="77777777" w:rsidR="00B550F2" w:rsidRPr="004B098A" w:rsidRDefault="00B550F2" w:rsidP="00665FBF">
      <w:pPr>
        <w:pStyle w:val="ListParagraph"/>
        <w:widowControl w:val="0"/>
        <w:numPr>
          <w:ilvl w:val="1"/>
          <w:numId w:val="63"/>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 xml:space="preserve">inspect and examine any area, place or premises or any vehicle, vessel boat or any carrier of any description in or upon which the </w:t>
      </w:r>
      <w:r w:rsidR="00665FBF" w:rsidRPr="00665FBF">
        <w:rPr>
          <w:rFonts w:ascii="Times New Roman" w:hAnsi="Times New Roman"/>
          <w:color w:val="3333FF"/>
        </w:rPr>
        <w:t xml:space="preserve">Environmental Commissioner </w:t>
      </w:r>
      <w:r w:rsidRPr="004B098A">
        <w:rPr>
          <w:rFonts w:ascii="Times New Roman" w:hAnsi="Times New Roman"/>
          <w:color w:val="3333FF"/>
        </w:rPr>
        <w:t>has reasonable cause to believe that radioactive material or any source of ionising radiation is stored, used, transported or disposed of;</w:t>
      </w:r>
    </w:p>
    <w:p w14:paraId="03854019" w14:textId="77777777" w:rsidR="00B550F2" w:rsidRPr="004B098A" w:rsidRDefault="00B550F2" w:rsidP="00E63495">
      <w:pPr>
        <w:pStyle w:val="ListParagraph"/>
        <w:widowControl w:val="0"/>
        <w:numPr>
          <w:ilvl w:val="1"/>
          <w:numId w:val="63"/>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examine any person with respect to matters under this Act, where there is reasonable cause to believe that that person is contaminated with radioactive material or is unlawfully in possession of an ionising radiation source;</w:t>
      </w:r>
    </w:p>
    <w:p w14:paraId="29F8C37E" w14:textId="77777777" w:rsidR="00B550F2" w:rsidRPr="004B098A" w:rsidRDefault="00B550F2" w:rsidP="00E63495">
      <w:pPr>
        <w:pStyle w:val="ListParagraph"/>
        <w:widowControl w:val="0"/>
        <w:numPr>
          <w:ilvl w:val="1"/>
          <w:numId w:val="63"/>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provide  information, warn  and  protect  the  public  in  case  of  actual  or potential public exposure to radioactive material or ionising radiation;</w:t>
      </w:r>
    </w:p>
    <w:p w14:paraId="47708C65" w14:textId="77777777" w:rsidR="004E4204" w:rsidRPr="004B098A" w:rsidRDefault="00B550F2" w:rsidP="00E63495">
      <w:pPr>
        <w:pStyle w:val="ListParagraph"/>
        <w:widowControl w:val="0"/>
        <w:numPr>
          <w:ilvl w:val="1"/>
          <w:numId w:val="63"/>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 xml:space="preserve">in collaboration with the </w:t>
      </w:r>
      <w:r w:rsidR="004E4204" w:rsidRPr="004B098A">
        <w:rPr>
          <w:rFonts w:ascii="Times New Roman" w:hAnsi="Times New Roman"/>
          <w:color w:val="3333FF"/>
        </w:rPr>
        <w:t>National Radiation Protection Authority</w:t>
      </w:r>
      <w:r w:rsidRPr="004B098A">
        <w:rPr>
          <w:rFonts w:ascii="Times New Roman" w:hAnsi="Times New Roman"/>
          <w:color w:val="3333FF"/>
        </w:rPr>
        <w:t>, conduct an ionising</w:t>
      </w:r>
      <w:r w:rsidR="004E4204" w:rsidRPr="004B098A">
        <w:rPr>
          <w:rFonts w:ascii="Times New Roman" w:hAnsi="Times New Roman"/>
          <w:color w:val="3333FF"/>
        </w:rPr>
        <w:t xml:space="preserve"> </w:t>
      </w:r>
      <w:r w:rsidRPr="004B098A">
        <w:rPr>
          <w:rFonts w:ascii="Times New Roman" w:hAnsi="Times New Roman"/>
          <w:color w:val="3333FF"/>
        </w:rPr>
        <w:t>radiation monitoring programme and advise on ionising radiation control and protection measures;</w:t>
      </w:r>
    </w:p>
    <w:p w14:paraId="43C6CD71" w14:textId="77777777" w:rsidR="004E4204" w:rsidRPr="004B098A" w:rsidRDefault="00B550F2" w:rsidP="00E63495">
      <w:pPr>
        <w:pStyle w:val="ListParagraph"/>
        <w:widowControl w:val="0"/>
        <w:numPr>
          <w:ilvl w:val="1"/>
          <w:numId w:val="63"/>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maintain   records   of   release   of   radioactive   contaminants   into   the</w:t>
      </w:r>
      <w:r w:rsidR="004E4204" w:rsidRPr="004B098A">
        <w:rPr>
          <w:rFonts w:ascii="Times New Roman" w:hAnsi="Times New Roman"/>
          <w:color w:val="3333FF"/>
        </w:rPr>
        <w:t xml:space="preserve"> </w:t>
      </w:r>
      <w:r w:rsidRPr="004B098A">
        <w:rPr>
          <w:rFonts w:ascii="Times New Roman" w:hAnsi="Times New Roman"/>
          <w:color w:val="3333FF"/>
        </w:rPr>
        <w:t>environment;</w:t>
      </w:r>
    </w:p>
    <w:p w14:paraId="3CC43E38" w14:textId="77777777" w:rsidR="004E4204" w:rsidRPr="004B098A" w:rsidRDefault="00B550F2" w:rsidP="00E63495">
      <w:pPr>
        <w:pStyle w:val="ListParagraph"/>
        <w:widowControl w:val="0"/>
        <w:numPr>
          <w:ilvl w:val="1"/>
          <w:numId w:val="63"/>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keep records of baseline data of radiation in the environment;</w:t>
      </w:r>
    </w:p>
    <w:p w14:paraId="4F93BFD6" w14:textId="77777777" w:rsidR="004E4204" w:rsidRPr="004B098A" w:rsidRDefault="00B550F2" w:rsidP="00E63495">
      <w:pPr>
        <w:pStyle w:val="ListParagraph"/>
        <w:widowControl w:val="0"/>
        <w:numPr>
          <w:ilvl w:val="1"/>
          <w:numId w:val="63"/>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lastRenderedPageBreak/>
        <w:t xml:space="preserve">maintain a register of all radioactive substances imported into </w:t>
      </w:r>
      <w:r w:rsidR="004E4204" w:rsidRPr="004B098A">
        <w:rPr>
          <w:rFonts w:ascii="Times New Roman" w:hAnsi="Times New Roman"/>
          <w:color w:val="3333FF"/>
        </w:rPr>
        <w:t>Namibia</w:t>
      </w:r>
      <w:r w:rsidRPr="004B098A">
        <w:rPr>
          <w:rFonts w:ascii="Times New Roman" w:hAnsi="Times New Roman"/>
          <w:color w:val="3333FF"/>
        </w:rPr>
        <w:t>; and</w:t>
      </w:r>
    </w:p>
    <w:p w14:paraId="7233583F" w14:textId="77777777" w:rsidR="00B550F2" w:rsidRPr="004B098A" w:rsidRDefault="00B550F2" w:rsidP="00E63495">
      <w:pPr>
        <w:pStyle w:val="ListParagraph"/>
        <w:widowControl w:val="0"/>
        <w:numPr>
          <w:ilvl w:val="1"/>
          <w:numId w:val="63"/>
        </w:numPr>
        <w:autoSpaceDE w:val="0"/>
        <w:autoSpaceDN w:val="0"/>
        <w:adjustRightInd w:val="0"/>
        <w:spacing w:before="15" w:after="0" w:line="360" w:lineRule="auto"/>
        <w:jc w:val="both"/>
        <w:rPr>
          <w:rFonts w:ascii="Times New Roman" w:hAnsi="Times New Roman"/>
          <w:color w:val="3333FF"/>
        </w:rPr>
      </w:pPr>
      <w:proofErr w:type="gramStart"/>
      <w:r w:rsidRPr="004B098A">
        <w:rPr>
          <w:rFonts w:ascii="Times New Roman" w:hAnsi="Times New Roman"/>
          <w:color w:val="3333FF"/>
        </w:rPr>
        <w:t>do</w:t>
      </w:r>
      <w:proofErr w:type="gramEnd"/>
      <w:r w:rsidRPr="004B098A">
        <w:rPr>
          <w:rFonts w:ascii="Times New Roman" w:hAnsi="Times New Roman"/>
          <w:color w:val="3333FF"/>
        </w:rPr>
        <w:t xml:space="preserve"> all such things as may be necessary for the monitoring and control of pollution from radiation.</w:t>
      </w:r>
    </w:p>
    <w:p w14:paraId="36CD4B1E" w14:textId="77777777" w:rsidR="008F398D" w:rsidRPr="004B098A" w:rsidRDefault="008F398D" w:rsidP="00E63495">
      <w:pPr>
        <w:pStyle w:val="ListParagraph"/>
        <w:widowControl w:val="0"/>
        <w:numPr>
          <w:ilvl w:val="0"/>
          <w:numId w:val="63"/>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In accordance with the provisions of the Atomic Energy and Radiation Protection Act no person shall use, stored, used, transported or disposed controlled radioactive sources materials without a relevant license or permit issued by the relevant competent authority.</w:t>
      </w:r>
    </w:p>
    <w:p w14:paraId="7CC79CD4" w14:textId="77777777" w:rsidR="00AD12E5" w:rsidRPr="004B098A" w:rsidRDefault="00AD12E5" w:rsidP="00004671">
      <w:pPr>
        <w:pStyle w:val="Heading2"/>
      </w:pPr>
      <w:r w:rsidRPr="004B098A">
        <w:t xml:space="preserve"> </w:t>
      </w:r>
      <w:bookmarkStart w:id="136" w:name="_Toc427492898"/>
      <w:r w:rsidRPr="004B098A">
        <w:t>Noxious Smells Management Standards</w:t>
      </w:r>
      <w:bookmarkEnd w:id="136"/>
    </w:p>
    <w:p w14:paraId="10D8768B" w14:textId="77777777" w:rsidR="004E4204" w:rsidRPr="004B098A" w:rsidRDefault="004E4204" w:rsidP="00665FBF">
      <w:pPr>
        <w:pStyle w:val="ListParagraph"/>
        <w:widowControl w:val="0"/>
        <w:numPr>
          <w:ilvl w:val="0"/>
          <w:numId w:val="57"/>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 xml:space="preserve">The </w:t>
      </w:r>
      <w:r w:rsidR="00665FBF" w:rsidRPr="00665FBF">
        <w:rPr>
          <w:rFonts w:ascii="Times New Roman" w:hAnsi="Times New Roman"/>
          <w:color w:val="3333FF"/>
        </w:rPr>
        <w:t xml:space="preserve">Environmental Commissioner </w:t>
      </w:r>
      <w:r w:rsidRPr="004B098A">
        <w:rPr>
          <w:rFonts w:ascii="Times New Roman" w:hAnsi="Times New Roman"/>
          <w:color w:val="3333FF"/>
        </w:rPr>
        <w:t xml:space="preserve">shall, in consultation with the relevant competent authorities, establish – </w:t>
      </w:r>
    </w:p>
    <w:p w14:paraId="5B4859FB" w14:textId="77777777" w:rsidR="004E4204" w:rsidRPr="004B098A" w:rsidRDefault="004E4204" w:rsidP="00E63495">
      <w:pPr>
        <w:pStyle w:val="ListParagraph"/>
        <w:widowControl w:val="0"/>
        <w:numPr>
          <w:ilvl w:val="0"/>
          <w:numId w:val="64"/>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procedures for the measurement and determination of noxious smells;</w:t>
      </w:r>
    </w:p>
    <w:p w14:paraId="01B0E7D3" w14:textId="77777777" w:rsidR="004E4204" w:rsidRPr="004B098A" w:rsidRDefault="004E4204" w:rsidP="00E63495">
      <w:pPr>
        <w:pStyle w:val="ListParagraph"/>
        <w:widowControl w:val="0"/>
        <w:numPr>
          <w:ilvl w:val="0"/>
          <w:numId w:val="64"/>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minimum standards for  the  control of  pollution of  the  environment by noxious smell; or</w:t>
      </w:r>
    </w:p>
    <w:p w14:paraId="7ABA43DE" w14:textId="77777777" w:rsidR="00AD12E5" w:rsidRPr="004B098A" w:rsidRDefault="004E4204" w:rsidP="00E63495">
      <w:pPr>
        <w:pStyle w:val="ListParagraph"/>
        <w:widowControl w:val="0"/>
        <w:numPr>
          <w:ilvl w:val="0"/>
          <w:numId w:val="64"/>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 xml:space="preserve">guidelines  for  measures  leading  to  the  abatement  of  noxious  smells, whether from human activities or from naturally occurring phenomena. </w:t>
      </w:r>
    </w:p>
    <w:p w14:paraId="56CAA106" w14:textId="77777777" w:rsidR="00F205FB" w:rsidRPr="004B098A" w:rsidRDefault="00F205FB" w:rsidP="00004671">
      <w:pPr>
        <w:pStyle w:val="Heading2"/>
      </w:pPr>
      <w:bookmarkStart w:id="137" w:name="_Toc427492899"/>
      <w:r w:rsidRPr="004B098A">
        <w:t xml:space="preserve">Liquid Waste </w:t>
      </w:r>
      <w:r w:rsidR="00A92D42" w:rsidRPr="004B098A">
        <w:t xml:space="preserve">Management </w:t>
      </w:r>
      <w:r w:rsidRPr="004B098A">
        <w:t>Standards</w:t>
      </w:r>
      <w:bookmarkEnd w:id="137"/>
      <w:r w:rsidRPr="004B098A">
        <w:t xml:space="preserve">  </w:t>
      </w:r>
    </w:p>
    <w:p w14:paraId="36903A06" w14:textId="77777777" w:rsidR="001D7EBC" w:rsidRPr="004B098A" w:rsidRDefault="001D7EBC" w:rsidP="00237519">
      <w:pPr>
        <w:pStyle w:val="ListParagraph"/>
        <w:widowControl w:val="0"/>
        <w:numPr>
          <w:ilvl w:val="0"/>
          <w:numId w:val="58"/>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 xml:space="preserve">The </w:t>
      </w:r>
      <w:r w:rsidR="00237519" w:rsidRPr="00237519">
        <w:rPr>
          <w:rFonts w:ascii="Times New Roman" w:hAnsi="Times New Roman"/>
          <w:color w:val="3333FF"/>
        </w:rPr>
        <w:t xml:space="preserve">Environmental Commissioner </w:t>
      </w:r>
      <w:r w:rsidRPr="004B098A">
        <w:rPr>
          <w:rFonts w:ascii="Times New Roman" w:hAnsi="Times New Roman"/>
          <w:color w:val="3333FF"/>
        </w:rPr>
        <w:t xml:space="preserve">shall, in consultation with the </w:t>
      </w:r>
      <w:r w:rsidR="00E52E41" w:rsidRPr="004B098A">
        <w:rPr>
          <w:rFonts w:ascii="Times New Roman" w:hAnsi="Times New Roman"/>
          <w:color w:val="3333FF"/>
        </w:rPr>
        <w:t xml:space="preserve">Department of Water Affairs and other </w:t>
      </w:r>
      <w:r w:rsidRPr="004B098A">
        <w:rPr>
          <w:rFonts w:ascii="Times New Roman" w:hAnsi="Times New Roman"/>
          <w:color w:val="3333FF"/>
        </w:rPr>
        <w:t xml:space="preserve">relevant </w:t>
      </w:r>
      <w:r w:rsidR="00E52E41" w:rsidRPr="004B098A">
        <w:rPr>
          <w:rFonts w:ascii="Times New Roman" w:hAnsi="Times New Roman"/>
          <w:color w:val="3333FF"/>
        </w:rPr>
        <w:t>competent authorities</w:t>
      </w:r>
      <w:r w:rsidR="00EB2FEE" w:rsidRPr="004B098A">
        <w:rPr>
          <w:rFonts w:ascii="Times New Roman" w:hAnsi="Times New Roman"/>
          <w:color w:val="3333FF"/>
        </w:rPr>
        <w:t xml:space="preserve"> shall</w:t>
      </w:r>
      <w:r w:rsidRPr="004B098A">
        <w:rPr>
          <w:rFonts w:ascii="Times New Roman" w:hAnsi="Times New Roman"/>
          <w:color w:val="3333FF"/>
        </w:rPr>
        <w:t>:-</w:t>
      </w:r>
    </w:p>
    <w:p w14:paraId="560EBFA9" w14:textId="77777777" w:rsidR="00E52E41" w:rsidRPr="004B098A" w:rsidRDefault="001D7EBC" w:rsidP="00E63495">
      <w:pPr>
        <w:pStyle w:val="ListParagraph"/>
        <w:widowControl w:val="0"/>
        <w:numPr>
          <w:ilvl w:val="1"/>
          <w:numId w:val="57"/>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establish criteria and procedures for the</w:t>
      </w:r>
      <w:r w:rsidR="00E52E41" w:rsidRPr="004B098A">
        <w:rPr>
          <w:rFonts w:ascii="Times New Roman" w:hAnsi="Times New Roman"/>
          <w:color w:val="3333FF"/>
        </w:rPr>
        <w:t xml:space="preserve"> </w:t>
      </w:r>
      <w:r w:rsidRPr="004B098A">
        <w:rPr>
          <w:rFonts w:ascii="Times New Roman" w:hAnsi="Times New Roman"/>
          <w:color w:val="3333FF"/>
        </w:rPr>
        <w:t xml:space="preserve">measurement of </w:t>
      </w:r>
      <w:r w:rsidR="00E52E41" w:rsidRPr="004B098A">
        <w:rPr>
          <w:rFonts w:ascii="Times New Roman" w:hAnsi="Times New Roman"/>
          <w:color w:val="3333FF"/>
        </w:rPr>
        <w:t>waste water quality’</w:t>
      </w:r>
    </w:p>
    <w:p w14:paraId="0EDB9B2D" w14:textId="77777777" w:rsidR="00E52E41" w:rsidRPr="004B098A" w:rsidRDefault="00E52E41" w:rsidP="00E63495">
      <w:pPr>
        <w:pStyle w:val="ListParagraph"/>
        <w:widowControl w:val="0"/>
        <w:numPr>
          <w:ilvl w:val="1"/>
          <w:numId w:val="57"/>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develop</w:t>
      </w:r>
      <w:r w:rsidR="001D7EBC" w:rsidRPr="004B098A">
        <w:rPr>
          <w:rFonts w:ascii="Times New Roman" w:hAnsi="Times New Roman"/>
          <w:color w:val="3333FF"/>
        </w:rPr>
        <w:t xml:space="preserve"> minimum </w:t>
      </w:r>
      <w:r w:rsidRPr="004B098A">
        <w:rPr>
          <w:rFonts w:ascii="Times New Roman" w:hAnsi="Times New Roman"/>
          <w:color w:val="3333FF"/>
        </w:rPr>
        <w:t>waste water quality standards;</w:t>
      </w:r>
    </w:p>
    <w:p w14:paraId="19DCCC97" w14:textId="77777777" w:rsidR="00E52E41" w:rsidRPr="004B098A" w:rsidRDefault="001D7EBC" w:rsidP="00E63495">
      <w:pPr>
        <w:pStyle w:val="ListParagraph"/>
        <w:widowControl w:val="0"/>
        <w:numPr>
          <w:ilvl w:val="1"/>
          <w:numId w:val="57"/>
        </w:numPr>
        <w:autoSpaceDE w:val="0"/>
        <w:autoSpaceDN w:val="0"/>
        <w:adjustRightInd w:val="0"/>
        <w:spacing w:before="15" w:after="0" w:line="360" w:lineRule="auto"/>
        <w:jc w:val="both"/>
        <w:rPr>
          <w:rFonts w:ascii="Times New Roman" w:hAnsi="Times New Roman"/>
          <w:color w:val="3333FF"/>
        </w:rPr>
      </w:pPr>
      <w:proofErr w:type="gramStart"/>
      <w:r w:rsidRPr="004B098A">
        <w:rPr>
          <w:rFonts w:ascii="Times New Roman" w:hAnsi="Times New Roman"/>
          <w:color w:val="3333FF"/>
        </w:rPr>
        <w:t>prepare</w:t>
      </w:r>
      <w:proofErr w:type="gramEnd"/>
      <w:r w:rsidRPr="004B098A">
        <w:rPr>
          <w:rFonts w:ascii="Times New Roman" w:hAnsi="Times New Roman"/>
          <w:color w:val="3333FF"/>
        </w:rPr>
        <w:t xml:space="preserve"> guidelines or regulations for the preservation of </w:t>
      </w:r>
      <w:r w:rsidR="00E52E41" w:rsidRPr="004B098A">
        <w:rPr>
          <w:rFonts w:ascii="Times New Roman" w:hAnsi="Times New Roman"/>
          <w:color w:val="3333FF"/>
        </w:rPr>
        <w:t xml:space="preserve">marine and freshwater </w:t>
      </w:r>
      <w:r w:rsidRPr="004B098A">
        <w:rPr>
          <w:rFonts w:ascii="Times New Roman" w:hAnsi="Times New Roman"/>
          <w:color w:val="3333FF"/>
        </w:rPr>
        <w:t>fishing areas, aquatic areas, water sources and reservoirs and other areas where water may need special protection</w:t>
      </w:r>
      <w:r w:rsidR="00E52E41" w:rsidRPr="004B098A">
        <w:rPr>
          <w:rFonts w:ascii="Times New Roman" w:hAnsi="Times New Roman"/>
          <w:color w:val="3333FF"/>
        </w:rPr>
        <w:t xml:space="preserve"> from waste water discharges</w:t>
      </w:r>
      <w:r w:rsidRPr="004B098A">
        <w:rPr>
          <w:rFonts w:ascii="Times New Roman" w:hAnsi="Times New Roman"/>
          <w:color w:val="3333FF"/>
        </w:rPr>
        <w:t>.</w:t>
      </w:r>
    </w:p>
    <w:p w14:paraId="46A17C05" w14:textId="77777777" w:rsidR="00E52E41" w:rsidRPr="004B098A" w:rsidRDefault="001D7EBC" w:rsidP="00E63495">
      <w:pPr>
        <w:pStyle w:val="ListParagraph"/>
        <w:widowControl w:val="0"/>
        <w:numPr>
          <w:ilvl w:val="1"/>
          <w:numId w:val="57"/>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 xml:space="preserve">identify areas of research on the effects of </w:t>
      </w:r>
      <w:r w:rsidR="00E52E41" w:rsidRPr="004B098A">
        <w:rPr>
          <w:rFonts w:ascii="Times New Roman" w:hAnsi="Times New Roman"/>
          <w:color w:val="3333FF"/>
        </w:rPr>
        <w:t xml:space="preserve">waste </w:t>
      </w:r>
      <w:r w:rsidRPr="004B098A">
        <w:rPr>
          <w:rFonts w:ascii="Times New Roman" w:hAnsi="Times New Roman"/>
          <w:color w:val="3333FF"/>
        </w:rPr>
        <w:t>water pollution on the environment, human beings flora and fauna;</w:t>
      </w:r>
    </w:p>
    <w:p w14:paraId="3C1FAA60" w14:textId="77777777" w:rsidR="00E52E41" w:rsidRPr="004B098A" w:rsidRDefault="001D7EBC" w:rsidP="00E63495">
      <w:pPr>
        <w:pStyle w:val="ListParagraph"/>
        <w:widowControl w:val="0"/>
        <w:numPr>
          <w:ilvl w:val="1"/>
          <w:numId w:val="57"/>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 xml:space="preserve">carry out investigations of actual or suspected </w:t>
      </w:r>
      <w:r w:rsidR="00E52E41" w:rsidRPr="004B098A">
        <w:rPr>
          <w:rFonts w:ascii="Times New Roman" w:hAnsi="Times New Roman"/>
          <w:color w:val="3333FF"/>
        </w:rPr>
        <w:t xml:space="preserve">waste </w:t>
      </w:r>
      <w:r w:rsidRPr="004B098A">
        <w:rPr>
          <w:rFonts w:ascii="Times New Roman" w:hAnsi="Times New Roman"/>
          <w:color w:val="3333FF"/>
        </w:rPr>
        <w:t>water pollution including the collection of data;</w:t>
      </w:r>
    </w:p>
    <w:p w14:paraId="25D8078F" w14:textId="77777777" w:rsidR="00E52E41" w:rsidRPr="004B098A" w:rsidRDefault="001D7EBC" w:rsidP="00E63495">
      <w:pPr>
        <w:pStyle w:val="ListParagraph"/>
        <w:widowControl w:val="0"/>
        <w:numPr>
          <w:ilvl w:val="1"/>
          <w:numId w:val="57"/>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 xml:space="preserve">document the analytical methods by which </w:t>
      </w:r>
      <w:r w:rsidR="00E52E41" w:rsidRPr="004B098A">
        <w:rPr>
          <w:rFonts w:ascii="Times New Roman" w:hAnsi="Times New Roman"/>
          <w:color w:val="3333FF"/>
        </w:rPr>
        <w:t xml:space="preserve">waste </w:t>
      </w:r>
      <w:r w:rsidRPr="004B098A">
        <w:rPr>
          <w:rFonts w:ascii="Times New Roman" w:hAnsi="Times New Roman"/>
          <w:color w:val="3333FF"/>
        </w:rPr>
        <w:t>water quality and pollution</w:t>
      </w:r>
      <w:r w:rsidR="00E52E41" w:rsidRPr="004B098A">
        <w:rPr>
          <w:rFonts w:ascii="Times New Roman" w:hAnsi="Times New Roman"/>
          <w:color w:val="3333FF"/>
        </w:rPr>
        <w:t xml:space="preserve"> control standards</w:t>
      </w:r>
      <w:r w:rsidRPr="004B098A">
        <w:rPr>
          <w:rFonts w:ascii="Times New Roman" w:hAnsi="Times New Roman"/>
          <w:color w:val="3333FF"/>
        </w:rPr>
        <w:t xml:space="preserve"> can  be  determined and  appoint  laboratories for  the</w:t>
      </w:r>
      <w:r w:rsidR="00E52E41" w:rsidRPr="004B098A">
        <w:rPr>
          <w:rFonts w:ascii="Times New Roman" w:hAnsi="Times New Roman"/>
          <w:color w:val="3333FF"/>
        </w:rPr>
        <w:t xml:space="preserve"> </w:t>
      </w:r>
      <w:r w:rsidRPr="004B098A">
        <w:rPr>
          <w:rFonts w:ascii="Times New Roman" w:hAnsi="Times New Roman"/>
          <w:color w:val="3333FF"/>
        </w:rPr>
        <w:t>analytical services required or establish such laboratories;</w:t>
      </w:r>
    </w:p>
    <w:p w14:paraId="6BA6B4E4" w14:textId="77777777" w:rsidR="00E52E41" w:rsidRPr="004B098A" w:rsidRDefault="001D7EBC" w:rsidP="00E63495">
      <w:pPr>
        <w:pStyle w:val="ListParagraph"/>
        <w:widowControl w:val="0"/>
        <w:numPr>
          <w:ilvl w:val="1"/>
          <w:numId w:val="57"/>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 xml:space="preserve">collect, maintain and interpret data from industries and local authorities on the </w:t>
      </w:r>
      <w:r w:rsidR="00E52E41" w:rsidRPr="004B098A">
        <w:rPr>
          <w:rFonts w:ascii="Times New Roman" w:hAnsi="Times New Roman"/>
          <w:color w:val="3333FF"/>
        </w:rPr>
        <w:t>pre-treatment</w:t>
      </w:r>
      <w:r w:rsidRPr="004B098A">
        <w:rPr>
          <w:rFonts w:ascii="Times New Roman" w:hAnsi="Times New Roman"/>
          <w:color w:val="3333FF"/>
        </w:rPr>
        <w:t xml:space="preserve"> nature</w:t>
      </w:r>
      <w:r w:rsidR="00E52E41" w:rsidRPr="004B098A">
        <w:rPr>
          <w:rFonts w:ascii="Times New Roman" w:hAnsi="Times New Roman"/>
          <w:color w:val="3333FF"/>
        </w:rPr>
        <w:t xml:space="preserve">, quality </w:t>
      </w:r>
      <w:r w:rsidRPr="004B098A">
        <w:rPr>
          <w:rFonts w:ascii="Times New Roman" w:hAnsi="Times New Roman"/>
          <w:color w:val="3333FF"/>
        </w:rPr>
        <w:t>and levels of effluents;</w:t>
      </w:r>
    </w:p>
    <w:p w14:paraId="757674A7" w14:textId="77777777" w:rsidR="00E52E41" w:rsidRPr="004B098A" w:rsidRDefault="00E52E41" w:rsidP="00E63495">
      <w:pPr>
        <w:pStyle w:val="ListParagraph"/>
        <w:widowControl w:val="0"/>
        <w:numPr>
          <w:ilvl w:val="1"/>
          <w:numId w:val="57"/>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develop</w:t>
      </w:r>
      <w:r w:rsidR="001D7EBC" w:rsidRPr="004B098A">
        <w:rPr>
          <w:rFonts w:ascii="Times New Roman" w:hAnsi="Times New Roman"/>
          <w:color w:val="3333FF"/>
        </w:rPr>
        <w:t xml:space="preserve"> meas</w:t>
      </w:r>
      <w:r w:rsidRPr="004B098A">
        <w:rPr>
          <w:rFonts w:ascii="Times New Roman" w:hAnsi="Times New Roman"/>
          <w:color w:val="3333FF"/>
        </w:rPr>
        <w:t xml:space="preserve">ures necessary for the treatment </w:t>
      </w:r>
      <w:r w:rsidR="001D7EBC" w:rsidRPr="004B098A">
        <w:rPr>
          <w:rFonts w:ascii="Times New Roman" w:hAnsi="Times New Roman"/>
          <w:color w:val="3333FF"/>
        </w:rPr>
        <w:t>of effluents before being discharged into the sewerage system;</w:t>
      </w:r>
    </w:p>
    <w:p w14:paraId="5C66252D" w14:textId="77777777" w:rsidR="001D7EBC" w:rsidRPr="004B098A" w:rsidRDefault="00E52E41" w:rsidP="00E63495">
      <w:pPr>
        <w:pStyle w:val="ListParagraph"/>
        <w:widowControl w:val="0"/>
        <w:numPr>
          <w:ilvl w:val="1"/>
          <w:numId w:val="57"/>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 xml:space="preserve">develop measures </w:t>
      </w:r>
      <w:r w:rsidR="001D7EBC" w:rsidRPr="004B098A">
        <w:rPr>
          <w:rFonts w:ascii="Times New Roman" w:hAnsi="Times New Roman"/>
          <w:color w:val="3333FF"/>
        </w:rPr>
        <w:t xml:space="preserve">necessary for the treatment of effluents before being discharged into the </w:t>
      </w:r>
      <w:r w:rsidRPr="004B098A">
        <w:rPr>
          <w:rFonts w:ascii="Times New Roman" w:hAnsi="Times New Roman"/>
          <w:color w:val="3333FF"/>
        </w:rPr>
        <w:t xml:space="preserve">marine or fresh </w:t>
      </w:r>
      <w:r w:rsidR="001D7EBC" w:rsidRPr="004B098A">
        <w:rPr>
          <w:rFonts w:ascii="Times New Roman" w:hAnsi="Times New Roman"/>
          <w:color w:val="3333FF"/>
        </w:rPr>
        <w:t>water</w:t>
      </w:r>
      <w:r w:rsidRPr="004B098A">
        <w:rPr>
          <w:rFonts w:ascii="Times New Roman" w:hAnsi="Times New Roman"/>
          <w:color w:val="3333FF"/>
        </w:rPr>
        <w:t xml:space="preserve"> bodies</w:t>
      </w:r>
      <w:r w:rsidR="001D7EBC" w:rsidRPr="004B098A">
        <w:rPr>
          <w:rFonts w:ascii="Times New Roman" w:hAnsi="Times New Roman"/>
          <w:color w:val="3333FF"/>
        </w:rPr>
        <w:t>;</w:t>
      </w:r>
    </w:p>
    <w:p w14:paraId="55AD0896" w14:textId="77777777" w:rsidR="00E15E24" w:rsidRPr="004B098A" w:rsidRDefault="001D7EBC" w:rsidP="00237519">
      <w:pPr>
        <w:pStyle w:val="ListParagraph"/>
        <w:widowControl w:val="0"/>
        <w:numPr>
          <w:ilvl w:val="0"/>
          <w:numId w:val="57"/>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All  owners  or  operators  of  irrigation  project  schemes,  sewage  systems, industrial production workshops or any other undertaking which may discharge</w:t>
      </w:r>
      <w:r w:rsidR="00E52E41" w:rsidRPr="004B098A">
        <w:rPr>
          <w:rFonts w:ascii="Times New Roman" w:hAnsi="Times New Roman"/>
          <w:color w:val="3333FF"/>
        </w:rPr>
        <w:t xml:space="preserve"> </w:t>
      </w:r>
      <w:r w:rsidRPr="004B098A">
        <w:rPr>
          <w:rFonts w:ascii="Times New Roman" w:hAnsi="Times New Roman"/>
          <w:color w:val="3333FF"/>
        </w:rPr>
        <w:t xml:space="preserve">effluents or other </w:t>
      </w:r>
      <w:r w:rsidR="00E52E41" w:rsidRPr="004B098A">
        <w:rPr>
          <w:rFonts w:ascii="Times New Roman" w:hAnsi="Times New Roman"/>
          <w:color w:val="3333FF"/>
        </w:rPr>
        <w:t xml:space="preserve">waste water </w:t>
      </w:r>
      <w:r w:rsidRPr="004B098A">
        <w:rPr>
          <w:rFonts w:ascii="Times New Roman" w:hAnsi="Times New Roman"/>
          <w:color w:val="3333FF"/>
        </w:rPr>
        <w:t xml:space="preserve">pollutants or have been discharging effluents or other pollutants shall </w:t>
      </w:r>
      <w:r w:rsidRPr="004B098A">
        <w:rPr>
          <w:rFonts w:ascii="Times New Roman" w:hAnsi="Times New Roman"/>
          <w:color w:val="3333FF"/>
        </w:rPr>
        <w:lastRenderedPageBreak/>
        <w:t xml:space="preserve">within </w:t>
      </w:r>
      <w:r w:rsidR="00E52E41" w:rsidRPr="004B098A">
        <w:rPr>
          <w:rFonts w:ascii="Times New Roman" w:hAnsi="Times New Roman"/>
          <w:color w:val="3333FF"/>
        </w:rPr>
        <w:t>twelve (12) month</w:t>
      </w:r>
      <w:r w:rsidRPr="004B098A">
        <w:rPr>
          <w:rFonts w:ascii="Times New Roman" w:hAnsi="Times New Roman"/>
          <w:color w:val="3333FF"/>
        </w:rPr>
        <w:t xml:space="preserve"> upon the coming into force of this Act or as may be demanded from time to time by the </w:t>
      </w:r>
      <w:r w:rsidR="00237519" w:rsidRPr="00237519">
        <w:rPr>
          <w:rFonts w:ascii="Times New Roman" w:hAnsi="Times New Roman"/>
          <w:color w:val="3333FF"/>
        </w:rPr>
        <w:t>Environmental Commissioner</w:t>
      </w:r>
      <w:r w:rsidR="00237519">
        <w:rPr>
          <w:rFonts w:ascii="Times New Roman" w:hAnsi="Times New Roman"/>
          <w:color w:val="3333FF"/>
        </w:rPr>
        <w:t xml:space="preserve"> to submit on demand,</w:t>
      </w:r>
      <w:r w:rsidRPr="004B098A">
        <w:rPr>
          <w:rFonts w:ascii="Times New Roman" w:hAnsi="Times New Roman"/>
          <w:color w:val="3333FF"/>
        </w:rPr>
        <w:t xml:space="preserve"> the</w:t>
      </w:r>
      <w:r w:rsidR="00E52E41" w:rsidRPr="004B098A">
        <w:rPr>
          <w:rFonts w:ascii="Times New Roman" w:hAnsi="Times New Roman"/>
          <w:color w:val="3333FF"/>
        </w:rPr>
        <w:t xml:space="preserve"> </w:t>
      </w:r>
      <w:r w:rsidR="00237519">
        <w:rPr>
          <w:rFonts w:ascii="Times New Roman" w:hAnsi="Times New Roman"/>
          <w:color w:val="3333FF"/>
        </w:rPr>
        <w:t xml:space="preserve"> </w:t>
      </w:r>
      <w:r w:rsidRPr="004B098A">
        <w:rPr>
          <w:rFonts w:ascii="Times New Roman" w:hAnsi="Times New Roman"/>
          <w:color w:val="3333FF"/>
        </w:rPr>
        <w:t xml:space="preserve"> accurate information about the quantity and quality of such effluent or other </w:t>
      </w:r>
      <w:r w:rsidR="00E52E41" w:rsidRPr="004B098A">
        <w:rPr>
          <w:rFonts w:ascii="Times New Roman" w:hAnsi="Times New Roman"/>
          <w:color w:val="3333FF"/>
        </w:rPr>
        <w:t xml:space="preserve">waste water </w:t>
      </w:r>
      <w:r w:rsidRPr="004B098A">
        <w:rPr>
          <w:rFonts w:ascii="Times New Roman" w:hAnsi="Times New Roman"/>
          <w:color w:val="3333FF"/>
        </w:rPr>
        <w:t>pollutant.</w:t>
      </w:r>
    </w:p>
    <w:p w14:paraId="6A2F4924" w14:textId="77777777" w:rsidR="001D7EBC" w:rsidRPr="004B098A" w:rsidRDefault="001D7EBC" w:rsidP="00E63495">
      <w:pPr>
        <w:pStyle w:val="ListParagraph"/>
        <w:widowControl w:val="0"/>
        <w:numPr>
          <w:ilvl w:val="0"/>
          <w:numId w:val="57"/>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No Local Authority operating a sewerage system or owner or operator of any trade or industrial undertaking shall discharge any</w:t>
      </w:r>
      <w:r w:rsidR="00E15E24" w:rsidRPr="004B098A">
        <w:rPr>
          <w:rFonts w:ascii="Times New Roman" w:hAnsi="Times New Roman"/>
          <w:color w:val="3333FF"/>
        </w:rPr>
        <w:t xml:space="preserve"> waste water</w:t>
      </w:r>
      <w:r w:rsidRPr="004B098A">
        <w:rPr>
          <w:rFonts w:ascii="Times New Roman" w:hAnsi="Times New Roman"/>
          <w:color w:val="3333FF"/>
        </w:rPr>
        <w:t xml:space="preserve"> effluents or other pollutants</w:t>
      </w:r>
      <w:r w:rsidR="00E15E24" w:rsidRPr="004B098A">
        <w:rPr>
          <w:rFonts w:ascii="Times New Roman" w:hAnsi="Times New Roman"/>
          <w:color w:val="3333FF"/>
        </w:rPr>
        <w:t xml:space="preserve"> </w:t>
      </w:r>
      <w:r w:rsidRPr="004B098A">
        <w:rPr>
          <w:rFonts w:ascii="Times New Roman" w:hAnsi="Times New Roman"/>
          <w:color w:val="3333FF"/>
        </w:rPr>
        <w:t xml:space="preserve">into  the  environment  without  </w:t>
      </w:r>
      <w:r w:rsidR="00E15E24" w:rsidRPr="004B098A">
        <w:rPr>
          <w:rFonts w:ascii="Times New Roman" w:hAnsi="Times New Roman"/>
          <w:color w:val="3333FF"/>
        </w:rPr>
        <w:t>a waste water</w:t>
      </w:r>
      <w:r w:rsidRPr="004B098A">
        <w:rPr>
          <w:rFonts w:ascii="Times New Roman" w:hAnsi="Times New Roman"/>
          <w:color w:val="3333FF"/>
        </w:rPr>
        <w:t xml:space="preserve">  discharge  </w:t>
      </w:r>
      <w:r w:rsidR="00E15E24" w:rsidRPr="004B098A">
        <w:rPr>
          <w:rFonts w:ascii="Times New Roman" w:hAnsi="Times New Roman"/>
          <w:color w:val="3333FF"/>
        </w:rPr>
        <w:t>permit</w:t>
      </w:r>
      <w:r w:rsidRPr="004B098A">
        <w:rPr>
          <w:rFonts w:ascii="Times New Roman" w:hAnsi="Times New Roman"/>
          <w:color w:val="3333FF"/>
        </w:rPr>
        <w:t xml:space="preserve">  issued  by  the</w:t>
      </w:r>
      <w:r w:rsidR="00E15E24" w:rsidRPr="004B098A">
        <w:rPr>
          <w:rFonts w:ascii="Times New Roman" w:hAnsi="Times New Roman"/>
          <w:color w:val="3333FF"/>
        </w:rPr>
        <w:t xml:space="preserve"> relevant competent authority</w:t>
      </w:r>
      <w:r w:rsidRPr="004B098A">
        <w:rPr>
          <w:rFonts w:ascii="Times New Roman" w:hAnsi="Times New Roman"/>
          <w:color w:val="3333FF"/>
        </w:rPr>
        <w:t>.</w:t>
      </w:r>
    </w:p>
    <w:p w14:paraId="3315E470" w14:textId="77777777" w:rsidR="00F205FB" w:rsidRPr="004B098A" w:rsidRDefault="00E15E24" w:rsidP="00004671">
      <w:pPr>
        <w:pStyle w:val="Heading2"/>
      </w:pPr>
      <w:r w:rsidRPr="004B098A">
        <w:t xml:space="preserve"> </w:t>
      </w:r>
      <w:r w:rsidR="00F205FB" w:rsidRPr="004B098A">
        <w:t xml:space="preserve"> </w:t>
      </w:r>
      <w:bookmarkStart w:id="138" w:name="_Toc427492900"/>
      <w:r w:rsidR="00F205FB" w:rsidRPr="004B098A">
        <w:t xml:space="preserve">Solid Waste </w:t>
      </w:r>
      <w:r w:rsidR="00A92D42" w:rsidRPr="004B098A">
        <w:t xml:space="preserve">Management </w:t>
      </w:r>
      <w:r w:rsidR="00F205FB" w:rsidRPr="004B098A">
        <w:t>Standards</w:t>
      </w:r>
      <w:bookmarkEnd w:id="138"/>
      <w:r w:rsidR="00F205FB" w:rsidRPr="004B098A">
        <w:t xml:space="preserve">  </w:t>
      </w:r>
    </w:p>
    <w:p w14:paraId="69E967EA" w14:textId="77777777" w:rsidR="00A92D42" w:rsidRPr="004B098A" w:rsidRDefault="00A92D42" w:rsidP="00237519">
      <w:pPr>
        <w:pStyle w:val="ListParagraph"/>
        <w:widowControl w:val="0"/>
        <w:numPr>
          <w:ilvl w:val="0"/>
          <w:numId w:val="54"/>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 xml:space="preserve">The </w:t>
      </w:r>
      <w:r w:rsidR="00237519" w:rsidRPr="00237519">
        <w:rPr>
          <w:rFonts w:ascii="Times New Roman" w:hAnsi="Times New Roman"/>
          <w:color w:val="3333FF"/>
        </w:rPr>
        <w:t>Environmental Commissioner</w:t>
      </w:r>
      <w:r w:rsidRPr="004B098A">
        <w:rPr>
          <w:rFonts w:ascii="Times New Roman" w:hAnsi="Times New Roman"/>
          <w:color w:val="3333FF"/>
        </w:rPr>
        <w:t xml:space="preserve"> in consultation with the relevant competent authorities, </w:t>
      </w:r>
      <w:r w:rsidR="00EB2FEE" w:rsidRPr="004B098A">
        <w:rPr>
          <w:rFonts w:ascii="Times New Roman" w:hAnsi="Times New Roman"/>
          <w:color w:val="3333FF"/>
        </w:rPr>
        <w:t xml:space="preserve">shall </w:t>
      </w:r>
      <w:r w:rsidRPr="004B098A">
        <w:rPr>
          <w:rFonts w:ascii="Times New Roman" w:hAnsi="Times New Roman"/>
          <w:color w:val="3333FF"/>
        </w:rPr>
        <w:t xml:space="preserve">develop and implement </w:t>
      </w:r>
      <w:r w:rsidR="00DD5F70" w:rsidRPr="004B098A">
        <w:rPr>
          <w:rFonts w:ascii="Times New Roman" w:hAnsi="Times New Roman"/>
          <w:color w:val="3333FF"/>
        </w:rPr>
        <w:t xml:space="preserve">solid waste management </w:t>
      </w:r>
      <w:r w:rsidRPr="004B098A">
        <w:rPr>
          <w:rFonts w:ascii="Times New Roman" w:hAnsi="Times New Roman"/>
          <w:color w:val="3333FF"/>
        </w:rPr>
        <w:t>measures necessary to:-</w:t>
      </w:r>
    </w:p>
    <w:p w14:paraId="3A4463EF" w14:textId="77777777" w:rsidR="00A92D42" w:rsidRPr="004B098A" w:rsidRDefault="00A92D42" w:rsidP="00E63495">
      <w:pPr>
        <w:pStyle w:val="ListParagraph"/>
        <w:widowControl w:val="0"/>
        <w:numPr>
          <w:ilvl w:val="1"/>
          <w:numId w:val="54"/>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identify materials and processes that are dangerous to human health and the environment;</w:t>
      </w:r>
    </w:p>
    <w:p w14:paraId="6CBA9F30" w14:textId="77777777" w:rsidR="00A92D42" w:rsidRPr="004B098A" w:rsidRDefault="00A92D42" w:rsidP="00E63495">
      <w:pPr>
        <w:pStyle w:val="ListParagraph"/>
        <w:widowControl w:val="0"/>
        <w:numPr>
          <w:ilvl w:val="1"/>
          <w:numId w:val="54"/>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issue guidelines and prescribe measures for the management of the material and processes identified under subsection (ii);</w:t>
      </w:r>
    </w:p>
    <w:p w14:paraId="4E79ECB2" w14:textId="77777777" w:rsidR="00DD5F70" w:rsidRPr="004B098A" w:rsidRDefault="00A92D42" w:rsidP="00E63495">
      <w:pPr>
        <w:pStyle w:val="ListParagraph"/>
        <w:widowControl w:val="0"/>
        <w:numPr>
          <w:ilvl w:val="1"/>
          <w:numId w:val="54"/>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 xml:space="preserve">prescribe standards for </w:t>
      </w:r>
      <w:r w:rsidR="00DD5F70" w:rsidRPr="004B098A">
        <w:rPr>
          <w:rFonts w:ascii="Times New Roman" w:hAnsi="Times New Roman"/>
          <w:color w:val="3333FF"/>
        </w:rPr>
        <w:t xml:space="preserve"> solid waste management</w:t>
      </w:r>
      <w:r w:rsidRPr="004B098A">
        <w:rPr>
          <w:rFonts w:ascii="Times New Roman" w:hAnsi="Times New Roman"/>
          <w:color w:val="3333FF"/>
        </w:rPr>
        <w:t xml:space="preserve"> classification and analysis, and formulate standards of </w:t>
      </w:r>
      <w:r w:rsidR="00DD5F70" w:rsidRPr="004B098A">
        <w:rPr>
          <w:rFonts w:ascii="Times New Roman" w:hAnsi="Times New Roman"/>
          <w:color w:val="3333FF"/>
        </w:rPr>
        <w:t>management</w:t>
      </w:r>
      <w:r w:rsidRPr="004B098A">
        <w:rPr>
          <w:rFonts w:ascii="Times New Roman" w:hAnsi="Times New Roman"/>
          <w:color w:val="3333FF"/>
        </w:rPr>
        <w:t xml:space="preserve"> for such wastes; </w:t>
      </w:r>
      <w:r w:rsidR="00DD5F70" w:rsidRPr="004B098A">
        <w:rPr>
          <w:rFonts w:ascii="Times New Roman" w:hAnsi="Times New Roman"/>
          <w:color w:val="3333FF"/>
        </w:rPr>
        <w:t xml:space="preserve"> </w:t>
      </w:r>
    </w:p>
    <w:p w14:paraId="367A5709" w14:textId="77777777" w:rsidR="00A92D42" w:rsidRPr="004B098A" w:rsidRDefault="00A92D42" w:rsidP="00E63495">
      <w:pPr>
        <w:pStyle w:val="ListParagraph"/>
        <w:widowControl w:val="0"/>
        <w:numPr>
          <w:ilvl w:val="1"/>
          <w:numId w:val="54"/>
        </w:numPr>
        <w:autoSpaceDE w:val="0"/>
        <w:autoSpaceDN w:val="0"/>
        <w:adjustRightInd w:val="0"/>
        <w:spacing w:before="15" w:after="0" w:line="360" w:lineRule="auto"/>
        <w:jc w:val="both"/>
        <w:rPr>
          <w:rFonts w:ascii="Times New Roman" w:hAnsi="Times New Roman"/>
          <w:color w:val="3333FF"/>
        </w:rPr>
      </w:pPr>
      <w:proofErr w:type="gramStart"/>
      <w:r w:rsidRPr="004B098A">
        <w:rPr>
          <w:rFonts w:ascii="Times New Roman" w:hAnsi="Times New Roman"/>
          <w:color w:val="3333FF"/>
        </w:rPr>
        <w:t>issue</w:t>
      </w:r>
      <w:proofErr w:type="gramEnd"/>
      <w:r w:rsidRPr="004B098A">
        <w:rPr>
          <w:rFonts w:ascii="Times New Roman" w:hAnsi="Times New Roman"/>
          <w:color w:val="3333FF"/>
        </w:rPr>
        <w:t xml:space="preserve"> regulations for the handling, storage, transportation, segregation</w:t>
      </w:r>
      <w:r w:rsidR="00DD5F70" w:rsidRPr="004B098A">
        <w:rPr>
          <w:rFonts w:ascii="Times New Roman" w:hAnsi="Times New Roman"/>
          <w:color w:val="3333FF"/>
        </w:rPr>
        <w:t xml:space="preserve">, recycling, reuse, incineration, disposal or </w:t>
      </w:r>
      <w:r w:rsidRPr="004B098A">
        <w:rPr>
          <w:rFonts w:ascii="Times New Roman" w:hAnsi="Times New Roman"/>
          <w:color w:val="3333FF"/>
        </w:rPr>
        <w:t>destruction of any</w:t>
      </w:r>
      <w:r w:rsidR="00C87DD2" w:rsidRPr="004B098A">
        <w:rPr>
          <w:rFonts w:ascii="Times New Roman" w:hAnsi="Times New Roman"/>
          <w:color w:val="3333FF"/>
        </w:rPr>
        <w:t xml:space="preserve"> solid</w:t>
      </w:r>
      <w:r w:rsidRPr="004B098A">
        <w:rPr>
          <w:rFonts w:ascii="Times New Roman" w:hAnsi="Times New Roman"/>
          <w:color w:val="3333FF"/>
        </w:rPr>
        <w:t xml:space="preserve"> waste.</w:t>
      </w:r>
    </w:p>
    <w:p w14:paraId="0E69BD1A" w14:textId="77777777" w:rsidR="00BE5EFD" w:rsidRPr="004B098A" w:rsidRDefault="006836A7" w:rsidP="00E63495">
      <w:pPr>
        <w:pStyle w:val="ListParagraph"/>
        <w:widowControl w:val="0"/>
        <w:numPr>
          <w:ilvl w:val="0"/>
          <w:numId w:val="54"/>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No person shall discharge or dispose of any</w:t>
      </w:r>
      <w:r w:rsidR="00BE5EFD" w:rsidRPr="004B098A">
        <w:rPr>
          <w:rFonts w:ascii="Times New Roman" w:hAnsi="Times New Roman"/>
          <w:color w:val="3333FF"/>
        </w:rPr>
        <w:t xml:space="preserve"> solid</w:t>
      </w:r>
      <w:r w:rsidRPr="004B098A">
        <w:rPr>
          <w:rFonts w:ascii="Times New Roman" w:hAnsi="Times New Roman"/>
          <w:color w:val="3333FF"/>
        </w:rPr>
        <w:t xml:space="preserve"> wastes, whether generated within or outside </w:t>
      </w:r>
      <w:r w:rsidR="00BE5EFD" w:rsidRPr="004B098A">
        <w:rPr>
          <w:rFonts w:ascii="Times New Roman" w:hAnsi="Times New Roman"/>
          <w:color w:val="3333FF"/>
        </w:rPr>
        <w:t>Namibia</w:t>
      </w:r>
      <w:r w:rsidRPr="004B098A">
        <w:rPr>
          <w:rFonts w:ascii="Times New Roman" w:hAnsi="Times New Roman"/>
          <w:color w:val="3333FF"/>
        </w:rPr>
        <w:t>, in such manner as to cause pollution to the environment or ill health to any person.</w:t>
      </w:r>
    </w:p>
    <w:p w14:paraId="09885734" w14:textId="77777777" w:rsidR="00F205FB" w:rsidRPr="004B098A" w:rsidRDefault="006836A7" w:rsidP="00E63495">
      <w:pPr>
        <w:pStyle w:val="ListParagraph"/>
        <w:widowControl w:val="0"/>
        <w:numPr>
          <w:ilvl w:val="0"/>
          <w:numId w:val="54"/>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 xml:space="preserve">No person shall transport any </w:t>
      </w:r>
      <w:r w:rsidR="00C87DD2" w:rsidRPr="004B098A">
        <w:rPr>
          <w:rFonts w:ascii="Times New Roman" w:hAnsi="Times New Roman"/>
          <w:color w:val="3333FF"/>
        </w:rPr>
        <w:t xml:space="preserve">solid </w:t>
      </w:r>
      <w:r w:rsidRPr="004B098A">
        <w:rPr>
          <w:rFonts w:ascii="Times New Roman" w:hAnsi="Times New Roman"/>
          <w:color w:val="3333FF"/>
        </w:rPr>
        <w:t>waste other than –</w:t>
      </w:r>
    </w:p>
    <w:p w14:paraId="4E8627AD" w14:textId="77777777" w:rsidR="00AD12E5" w:rsidRPr="004B098A" w:rsidRDefault="00AD12E5" w:rsidP="00E63495">
      <w:pPr>
        <w:pStyle w:val="ListParagraph"/>
        <w:widowControl w:val="0"/>
        <w:numPr>
          <w:ilvl w:val="1"/>
          <w:numId w:val="58"/>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 xml:space="preserve">in  accordance with  a  valid  licence to  transport </w:t>
      </w:r>
      <w:r w:rsidR="00EB2FEE" w:rsidRPr="004B098A">
        <w:rPr>
          <w:rFonts w:ascii="Times New Roman" w:hAnsi="Times New Roman"/>
          <w:color w:val="3333FF"/>
        </w:rPr>
        <w:t xml:space="preserve">solid </w:t>
      </w:r>
      <w:r w:rsidRPr="004B098A">
        <w:rPr>
          <w:rFonts w:ascii="Times New Roman" w:hAnsi="Times New Roman"/>
          <w:color w:val="3333FF"/>
        </w:rPr>
        <w:t>wastes issued by  the</w:t>
      </w:r>
      <w:r w:rsidR="00EB2FEE" w:rsidRPr="004B098A">
        <w:rPr>
          <w:rFonts w:ascii="Times New Roman" w:hAnsi="Times New Roman"/>
          <w:color w:val="3333FF"/>
        </w:rPr>
        <w:t xml:space="preserve"> Commission</w:t>
      </w:r>
      <w:r w:rsidRPr="004B098A">
        <w:rPr>
          <w:rFonts w:ascii="Times New Roman" w:hAnsi="Times New Roman"/>
          <w:color w:val="3333FF"/>
        </w:rPr>
        <w:t>; and</w:t>
      </w:r>
    </w:p>
    <w:p w14:paraId="0BAD041F" w14:textId="77777777" w:rsidR="00AD12E5" w:rsidRPr="004B098A" w:rsidRDefault="00AD12E5" w:rsidP="00E63495">
      <w:pPr>
        <w:pStyle w:val="ListParagraph"/>
        <w:widowControl w:val="0"/>
        <w:numPr>
          <w:ilvl w:val="1"/>
          <w:numId w:val="58"/>
        </w:numPr>
        <w:autoSpaceDE w:val="0"/>
        <w:autoSpaceDN w:val="0"/>
        <w:adjustRightInd w:val="0"/>
        <w:spacing w:before="15" w:after="0" w:line="360" w:lineRule="auto"/>
        <w:jc w:val="both"/>
        <w:rPr>
          <w:rFonts w:ascii="Times New Roman" w:hAnsi="Times New Roman"/>
          <w:color w:val="3333FF"/>
        </w:rPr>
      </w:pPr>
      <w:proofErr w:type="gramStart"/>
      <w:r w:rsidRPr="004B098A">
        <w:rPr>
          <w:rFonts w:ascii="Times New Roman" w:hAnsi="Times New Roman"/>
          <w:color w:val="3333FF"/>
        </w:rPr>
        <w:t>to</w:t>
      </w:r>
      <w:proofErr w:type="gramEnd"/>
      <w:r w:rsidRPr="004B098A">
        <w:rPr>
          <w:rFonts w:ascii="Times New Roman" w:hAnsi="Times New Roman"/>
          <w:color w:val="3333FF"/>
        </w:rPr>
        <w:t xml:space="preserve"> a </w:t>
      </w:r>
      <w:r w:rsidR="00C87DD2" w:rsidRPr="004B098A">
        <w:rPr>
          <w:rFonts w:ascii="Times New Roman" w:hAnsi="Times New Roman"/>
          <w:color w:val="3333FF"/>
        </w:rPr>
        <w:t xml:space="preserve">solid </w:t>
      </w:r>
      <w:r w:rsidRPr="004B098A">
        <w:rPr>
          <w:rFonts w:ascii="Times New Roman" w:hAnsi="Times New Roman"/>
          <w:color w:val="3333FF"/>
        </w:rPr>
        <w:t xml:space="preserve">wastes disposal site established in accordance with a licence issue by the </w:t>
      </w:r>
      <w:r w:rsidR="00EB2FEE" w:rsidRPr="004B098A">
        <w:rPr>
          <w:rFonts w:ascii="Times New Roman" w:hAnsi="Times New Roman"/>
          <w:color w:val="3333FF"/>
        </w:rPr>
        <w:t>Commission</w:t>
      </w:r>
      <w:r w:rsidRPr="004B098A">
        <w:rPr>
          <w:rFonts w:ascii="Times New Roman" w:hAnsi="Times New Roman"/>
          <w:color w:val="3333FF"/>
        </w:rPr>
        <w:t>.</w:t>
      </w:r>
    </w:p>
    <w:p w14:paraId="0783DECD" w14:textId="77777777" w:rsidR="008112F8" w:rsidRPr="004B098A" w:rsidRDefault="008112F8" w:rsidP="00E63495">
      <w:pPr>
        <w:pStyle w:val="ListParagraph"/>
        <w:widowControl w:val="0"/>
        <w:numPr>
          <w:ilvl w:val="0"/>
          <w:numId w:val="54"/>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 xml:space="preserve">Transportation of </w:t>
      </w:r>
      <w:r w:rsidR="00476F32" w:rsidRPr="004B098A">
        <w:rPr>
          <w:rFonts w:ascii="Times New Roman" w:hAnsi="Times New Roman"/>
          <w:color w:val="3333FF"/>
        </w:rPr>
        <w:t xml:space="preserve">solid waste must always be undertaken in such way that no unnecessary emission are emitted in the immediate environment. </w:t>
      </w:r>
    </w:p>
    <w:p w14:paraId="6907012A" w14:textId="77777777" w:rsidR="00AD12E5" w:rsidRPr="004B098A" w:rsidRDefault="00AD12E5" w:rsidP="00E63495">
      <w:pPr>
        <w:pStyle w:val="ListParagraph"/>
        <w:widowControl w:val="0"/>
        <w:numPr>
          <w:ilvl w:val="0"/>
          <w:numId w:val="54"/>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 xml:space="preserve">No person shall operate a </w:t>
      </w:r>
      <w:r w:rsidR="00C87DD2" w:rsidRPr="004B098A">
        <w:rPr>
          <w:rFonts w:ascii="Times New Roman" w:hAnsi="Times New Roman"/>
          <w:color w:val="3333FF"/>
        </w:rPr>
        <w:t xml:space="preserve">solid </w:t>
      </w:r>
      <w:r w:rsidRPr="004B098A">
        <w:rPr>
          <w:rFonts w:ascii="Times New Roman" w:hAnsi="Times New Roman"/>
          <w:color w:val="3333FF"/>
        </w:rPr>
        <w:t xml:space="preserve">wastes disposal site or </w:t>
      </w:r>
      <w:r w:rsidR="00EB2FEE" w:rsidRPr="004B098A">
        <w:rPr>
          <w:rFonts w:ascii="Times New Roman" w:hAnsi="Times New Roman"/>
          <w:color w:val="3333FF"/>
        </w:rPr>
        <w:t xml:space="preserve">processing or incineration </w:t>
      </w:r>
      <w:r w:rsidRPr="004B098A">
        <w:rPr>
          <w:rFonts w:ascii="Times New Roman" w:hAnsi="Times New Roman"/>
          <w:color w:val="3333FF"/>
        </w:rPr>
        <w:t>plant without a licence issued</w:t>
      </w:r>
      <w:r w:rsidR="00EB2FEE" w:rsidRPr="004B098A">
        <w:rPr>
          <w:rFonts w:ascii="Times New Roman" w:hAnsi="Times New Roman"/>
          <w:color w:val="3333FF"/>
        </w:rPr>
        <w:t xml:space="preserve"> </w:t>
      </w:r>
      <w:r w:rsidRPr="004B098A">
        <w:rPr>
          <w:rFonts w:ascii="Times New Roman" w:hAnsi="Times New Roman"/>
          <w:color w:val="3333FF"/>
        </w:rPr>
        <w:t xml:space="preserve">by the </w:t>
      </w:r>
      <w:r w:rsidR="00EB2FEE" w:rsidRPr="004B098A">
        <w:rPr>
          <w:rFonts w:ascii="Times New Roman" w:hAnsi="Times New Roman"/>
          <w:color w:val="3333FF"/>
        </w:rPr>
        <w:t>Commission</w:t>
      </w:r>
      <w:r w:rsidRPr="004B098A">
        <w:rPr>
          <w:rFonts w:ascii="Times New Roman" w:hAnsi="Times New Roman"/>
          <w:color w:val="3333FF"/>
        </w:rPr>
        <w:t>.</w:t>
      </w:r>
    </w:p>
    <w:p w14:paraId="4CC485EB" w14:textId="77777777" w:rsidR="00EB2FEE" w:rsidRPr="004B098A" w:rsidRDefault="00EB2FEE" w:rsidP="00E63495">
      <w:pPr>
        <w:pStyle w:val="ListParagraph"/>
        <w:widowControl w:val="0"/>
        <w:numPr>
          <w:ilvl w:val="0"/>
          <w:numId w:val="54"/>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 xml:space="preserve">Every person whose activities generate </w:t>
      </w:r>
      <w:r w:rsidR="00C87DD2" w:rsidRPr="004B098A">
        <w:rPr>
          <w:rFonts w:ascii="Times New Roman" w:hAnsi="Times New Roman"/>
          <w:color w:val="3333FF"/>
        </w:rPr>
        <w:t xml:space="preserve">solid </w:t>
      </w:r>
      <w:r w:rsidRPr="004B098A">
        <w:rPr>
          <w:rFonts w:ascii="Times New Roman" w:hAnsi="Times New Roman"/>
          <w:color w:val="3333FF"/>
        </w:rPr>
        <w:t>wastes shall employ measures</w:t>
      </w:r>
      <w:r w:rsidR="00AD12E5" w:rsidRPr="004B098A">
        <w:rPr>
          <w:rFonts w:ascii="Times New Roman" w:hAnsi="Times New Roman"/>
          <w:color w:val="3333FF"/>
        </w:rPr>
        <w:t xml:space="preserve"> essential to minimize wastes through </w:t>
      </w:r>
      <w:r w:rsidRPr="004B098A">
        <w:rPr>
          <w:rFonts w:ascii="Times New Roman" w:hAnsi="Times New Roman"/>
          <w:color w:val="3333FF"/>
        </w:rPr>
        <w:t xml:space="preserve">reuse, </w:t>
      </w:r>
      <w:r w:rsidR="00AD12E5" w:rsidRPr="004B098A">
        <w:rPr>
          <w:rFonts w:ascii="Times New Roman" w:hAnsi="Times New Roman"/>
          <w:color w:val="3333FF"/>
        </w:rPr>
        <w:t>treatment, reclamation and recycling.</w:t>
      </w:r>
    </w:p>
    <w:p w14:paraId="2A526429" w14:textId="77777777" w:rsidR="00EB2FEE" w:rsidRPr="004B098A" w:rsidRDefault="00EB2FEE" w:rsidP="00237519">
      <w:pPr>
        <w:pStyle w:val="ListParagraph"/>
        <w:widowControl w:val="0"/>
        <w:numPr>
          <w:ilvl w:val="0"/>
          <w:numId w:val="54"/>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Any person</w:t>
      </w:r>
      <w:r w:rsidR="00AD12E5" w:rsidRPr="004B098A">
        <w:rPr>
          <w:rFonts w:ascii="Times New Roman" w:hAnsi="Times New Roman"/>
          <w:color w:val="3333FF"/>
        </w:rPr>
        <w:t xml:space="preserve"> intending </w:t>
      </w:r>
      <w:r w:rsidRPr="004B098A">
        <w:rPr>
          <w:rFonts w:ascii="Times New Roman" w:hAnsi="Times New Roman"/>
          <w:color w:val="3333FF"/>
        </w:rPr>
        <w:t>to transport</w:t>
      </w:r>
      <w:r w:rsidR="00AD12E5" w:rsidRPr="004B098A">
        <w:rPr>
          <w:rFonts w:ascii="Times New Roman" w:hAnsi="Times New Roman"/>
          <w:color w:val="3333FF"/>
        </w:rPr>
        <w:t xml:space="preserve"> </w:t>
      </w:r>
      <w:r w:rsidR="00C87DD2" w:rsidRPr="004B098A">
        <w:rPr>
          <w:rFonts w:ascii="Times New Roman" w:hAnsi="Times New Roman"/>
          <w:color w:val="3333FF"/>
        </w:rPr>
        <w:t xml:space="preserve">solid </w:t>
      </w:r>
      <w:r w:rsidR="00AD12E5" w:rsidRPr="004B098A">
        <w:rPr>
          <w:rFonts w:ascii="Times New Roman" w:hAnsi="Times New Roman"/>
          <w:color w:val="3333FF"/>
        </w:rPr>
        <w:t xml:space="preserve">wastes within </w:t>
      </w:r>
      <w:r w:rsidRPr="004B098A">
        <w:rPr>
          <w:rFonts w:ascii="Times New Roman" w:hAnsi="Times New Roman"/>
          <w:color w:val="3333FF"/>
        </w:rPr>
        <w:t>Namibia</w:t>
      </w:r>
      <w:r w:rsidR="00AD12E5" w:rsidRPr="004B098A">
        <w:rPr>
          <w:rFonts w:ascii="Times New Roman" w:hAnsi="Times New Roman"/>
          <w:color w:val="3333FF"/>
        </w:rPr>
        <w:t xml:space="preserve">, operate </w:t>
      </w:r>
      <w:r w:rsidRPr="004B098A">
        <w:rPr>
          <w:rFonts w:ascii="Times New Roman" w:hAnsi="Times New Roman"/>
          <w:color w:val="3333FF"/>
        </w:rPr>
        <w:t xml:space="preserve">a </w:t>
      </w:r>
      <w:r w:rsidR="00C87DD2" w:rsidRPr="004B098A">
        <w:rPr>
          <w:rFonts w:ascii="Times New Roman" w:hAnsi="Times New Roman"/>
          <w:color w:val="3333FF"/>
        </w:rPr>
        <w:t xml:space="preserve">solid </w:t>
      </w:r>
      <w:r w:rsidRPr="004B098A">
        <w:rPr>
          <w:rFonts w:ascii="Times New Roman" w:hAnsi="Times New Roman"/>
          <w:color w:val="3333FF"/>
        </w:rPr>
        <w:t>wastes</w:t>
      </w:r>
      <w:r w:rsidR="00AD12E5" w:rsidRPr="004B098A">
        <w:rPr>
          <w:rFonts w:ascii="Times New Roman" w:hAnsi="Times New Roman"/>
          <w:color w:val="3333FF"/>
        </w:rPr>
        <w:t xml:space="preserve"> disposal site or </w:t>
      </w:r>
      <w:r w:rsidRPr="004B098A">
        <w:rPr>
          <w:rFonts w:ascii="Times New Roman" w:hAnsi="Times New Roman"/>
          <w:color w:val="3333FF"/>
        </w:rPr>
        <w:t xml:space="preserve">processing or incineration </w:t>
      </w:r>
      <w:r w:rsidR="00AD12E5" w:rsidRPr="004B098A">
        <w:rPr>
          <w:rFonts w:ascii="Times New Roman" w:hAnsi="Times New Roman"/>
          <w:color w:val="3333FF"/>
        </w:rPr>
        <w:t xml:space="preserve">plant or to generate hazardous </w:t>
      </w:r>
      <w:r w:rsidR="00C87DD2" w:rsidRPr="004B098A">
        <w:rPr>
          <w:rFonts w:ascii="Times New Roman" w:hAnsi="Times New Roman"/>
          <w:color w:val="3333FF"/>
        </w:rPr>
        <w:t xml:space="preserve">solid </w:t>
      </w:r>
      <w:r w:rsidR="00AD12E5" w:rsidRPr="004B098A">
        <w:rPr>
          <w:rFonts w:ascii="Times New Roman" w:hAnsi="Times New Roman"/>
          <w:color w:val="3333FF"/>
        </w:rPr>
        <w:t>waste, shall prior to transporting</w:t>
      </w:r>
      <w:r w:rsidRPr="004B098A">
        <w:rPr>
          <w:rFonts w:ascii="Times New Roman" w:hAnsi="Times New Roman"/>
          <w:color w:val="3333FF"/>
        </w:rPr>
        <w:t xml:space="preserve"> </w:t>
      </w:r>
      <w:r w:rsidR="00AD12E5" w:rsidRPr="004B098A">
        <w:rPr>
          <w:rFonts w:ascii="Times New Roman" w:hAnsi="Times New Roman"/>
          <w:color w:val="3333FF"/>
        </w:rPr>
        <w:t xml:space="preserve">the </w:t>
      </w:r>
      <w:r w:rsidR="00C87DD2" w:rsidRPr="004B098A">
        <w:rPr>
          <w:rFonts w:ascii="Times New Roman" w:hAnsi="Times New Roman"/>
          <w:color w:val="3333FF"/>
        </w:rPr>
        <w:t xml:space="preserve">solid </w:t>
      </w:r>
      <w:r w:rsidR="00AD12E5" w:rsidRPr="004B098A">
        <w:rPr>
          <w:rFonts w:ascii="Times New Roman" w:hAnsi="Times New Roman"/>
          <w:color w:val="3333FF"/>
        </w:rPr>
        <w:t xml:space="preserve">wastes, commencing with the </w:t>
      </w:r>
      <w:r w:rsidRPr="004B098A">
        <w:rPr>
          <w:rFonts w:ascii="Times New Roman" w:hAnsi="Times New Roman"/>
          <w:color w:val="3333FF"/>
        </w:rPr>
        <w:t>development of</w:t>
      </w:r>
      <w:r w:rsidR="00AD12E5" w:rsidRPr="004B098A">
        <w:rPr>
          <w:rFonts w:ascii="Times New Roman" w:hAnsi="Times New Roman"/>
          <w:color w:val="3333FF"/>
        </w:rPr>
        <w:t xml:space="preserve"> a </w:t>
      </w:r>
      <w:r w:rsidR="00C87DD2" w:rsidRPr="004B098A">
        <w:rPr>
          <w:rFonts w:ascii="Times New Roman" w:hAnsi="Times New Roman"/>
          <w:color w:val="3333FF"/>
        </w:rPr>
        <w:t xml:space="preserve">solid </w:t>
      </w:r>
      <w:r w:rsidR="00AD12E5" w:rsidRPr="004B098A">
        <w:rPr>
          <w:rFonts w:ascii="Times New Roman" w:hAnsi="Times New Roman"/>
          <w:color w:val="3333FF"/>
        </w:rPr>
        <w:t>wastes disposal site or</w:t>
      </w:r>
      <w:r w:rsidRPr="004B098A">
        <w:rPr>
          <w:rFonts w:ascii="Times New Roman" w:hAnsi="Times New Roman"/>
          <w:color w:val="3333FF"/>
        </w:rPr>
        <w:t xml:space="preserve"> processing or incineration </w:t>
      </w:r>
      <w:r w:rsidR="00AD12E5" w:rsidRPr="004B098A">
        <w:rPr>
          <w:rFonts w:ascii="Times New Roman" w:hAnsi="Times New Roman"/>
          <w:color w:val="3333FF"/>
        </w:rPr>
        <w:t>or</w:t>
      </w:r>
      <w:r w:rsidRPr="004B098A">
        <w:rPr>
          <w:rFonts w:ascii="Times New Roman" w:hAnsi="Times New Roman"/>
          <w:color w:val="3333FF"/>
        </w:rPr>
        <w:t xml:space="preserve"> </w:t>
      </w:r>
      <w:r w:rsidR="00AD12E5" w:rsidRPr="004B098A">
        <w:rPr>
          <w:rFonts w:ascii="Times New Roman" w:hAnsi="Times New Roman"/>
          <w:color w:val="3333FF"/>
        </w:rPr>
        <w:t>generating hazardous</w:t>
      </w:r>
      <w:r w:rsidR="00C87DD2" w:rsidRPr="004B098A">
        <w:rPr>
          <w:rFonts w:ascii="Times New Roman" w:hAnsi="Times New Roman"/>
          <w:color w:val="3333FF"/>
        </w:rPr>
        <w:t xml:space="preserve"> solid </w:t>
      </w:r>
      <w:r w:rsidR="00AD12E5" w:rsidRPr="004B098A">
        <w:rPr>
          <w:rFonts w:ascii="Times New Roman" w:hAnsi="Times New Roman"/>
          <w:color w:val="3333FF"/>
        </w:rPr>
        <w:t xml:space="preserve">wastes, as the case may be, apply to the </w:t>
      </w:r>
      <w:r w:rsidR="00237519" w:rsidRPr="00237519">
        <w:rPr>
          <w:rFonts w:ascii="Times New Roman" w:hAnsi="Times New Roman"/>
          <w:color w:val="3333FF"/>
        </w:rPr>
        <w:t xml:space="preserve">Environmental Commissioner </w:t>
      </w:r>
      <w:r w:rsidR="00AD12E5" w:rsidRPr="004B098A">
        <w:rPr>
          <w:rFonts w:ascii="Times New Roman" w:hAnsi="Times New Roman"/>
          <w:color w:val="3333FF"/>
        </w:rPr>
        <w:t>in writing for the grant of an appropriate licence.</w:t>
      </w:r>
    </w:p>
    <w:p w14:paraId="35D93FED" w14:textId="77777777" w:rsidR="00EB2FEE" w:rsidRPr="004B098A" w:rsidRDefault="00AD12E5" w:rsidP="00E63495">
      <w:pPr>
        <w:pStyle w:val="ListParagraph"/>
        <w:widowControl w:val="0"/>
        <w:numPr>
          <w:ilvl w:val="0"/>
          <w:numId w:val="54"/>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 xml:space="preserve">A licence to operate a </w:t>
      </w:r>
      <w:r w:rsidR="00C87DD2" w:rsidRPr="004B098A">
        <w:rPr>
          <w:rFonts w:ascii="Times New Roman" w:hAnsi="Times New Roman"/>
          <w:color w:val="3333FF"/>
        </w:rPr>
        <w:t xml:space="preserve">solid </w:t>
      </w:r>
      <w:r w:rsidRPr="004B098A">
        <w:rPr>
          <w:rFonts w:ascii="Times New Roman" w:hAnsi="Times New Roman"/>
          <w:color w:val="3333FF"/>
        </w:rPr>
        <w:t xml:space="preserve">waste disposal site or </w:t>
      </w:r>
      <w:r w:rsidR="00EB2FEE" w:rsidRPr="004B098A">
        <w:rPr>
          <w:rFonts w:ascii="Times New Roman" w:hAnsi="Times New Roman"/>
          <w:color w:val="3333FF"/>
        </w:rPr>
        <w:t xml:space="preserve">processing or incineration </w:t>
      </w:r>
      <w:r w:rsidRPr="004B098A">
        <w:rPr>
          <w:rFonts w:ascii="Times New Roman" w:hAnsi="Times New Roman"/>
          <w:color w:val="3333FF"/>
        </w:rPr>
        <w:t xml:space="preserve">plant may </w:t>
      </w:r>
      <w:r w:rsidRPr="004B098A">
        <w:rPr>
          <w:rFonts w:ascii="Times New Roman" w:hAnsi="Times New Roman"/>
          <w:color w:val="3333FF"/>
        </w:rPr>
        <w:lastRenderedPageBreak/>
        <w:t>only be granted subject</w:t>
      </w:r>
      <w:r w:rsidR="00EB2FEE" w:rsidRPr="004B098A">
        <w:rPr>
          <w:rFonts w:ascii="Times New Roman" w:hAnsi="Times New Roman"/>
          <w:color w:val="3333FF"/>
        </w:rPr>
        <w:t xml:space="preserve"> </w:t>
      </w:r>
      <w:r w:rsidRPr="004B098A">
        <w:rPr>
          <w:rFonts w:ascii="Times New Roman" w:hAnsi="Times New Roman"/>
          <w:color w:val="3333FF"/>
        </w:rPr>
        <w:t>to</w:t>
      </w:r>
      <w:r w:rsidR="00EB2FEE" w:rsidRPr="004B098A">
        <w:rPr>
          <w:rFonts w:ascii="Times New Roman" w:hAnsi="Times New Roman"/>
          <w:color w:val="3333FF"/>
        </w:rPr>
        <w:t xml:space="preserve"> undertaking all relevant studies and</w:t>
      </w:r>
      <w:r w:rsidRPr="004B098A">
        <w:rPr>
          <w:rFonts w:ascii="Times New Roman" w:hAnsi="Times New Roman"/>
          <w:color w:val="3333FF"/>
        </w:rPr>
        <w:t xml:space="preserve"> payment of the appropriate fee and any other licence that may be required by the relevant Local Authority.</w:t>
      </w:r>
    </w:p>
    <w:p w14:paraId="6A76486D" w14:textId="77777777" w:rsidR="0083597A" w:rsidRPr="004B098A" w:rsidRDefault="00AD12E5" w:rsidP="00237519">
      <w:pPr>
        <w:pStyle w:val="ListParagraph"/>
        <w:widowControl w:val="0"/>
        <w:numPr>
          <w:ilvl w:val="0"/>
          <w:numId w:val="54"/>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 xml:space="preserve">Where the </w:t>
      </w:r>
      <w:r w:rsidR="00237519" w:rsidRPr="00237519">
        <w:rPr>
          <w:rFonts w:ascii="Times New Roman" w:hAnsi="Times New Roman"/>
          <w:color w:val="3333FF"/>
        </w:rPr>
        <w:t xml:space="preserve">Environmental Commissioner </w:t>
      </w:r>
      <w:r w:rsidRPr="004B098A">
        <w:rPr>
          <w:rFonts w:ascii="Times New Roman" w:hAnsi="Times New Roman"/>
          <w:color w:val="3333FF"/>
        </w:rPr>
        <w:t>rejects an application made under this section, it shall</w:t>
      </w:r>
      <w:r w:rsidR="00EB2FEE" w:rsidRPr="004B098A">
        <w:rPr>
          <w:rFonts w:ascii="Times New Roman" w:hAnsi="Times New Roman"/>
          <w:color w:val="3333FF"/>
        </w:rPr>
        <w:t xml:space="preserve"> </w:t>
      </w:r>
      <w:r w:rsidRPr="004B098A">
        <w:rPr>
          <w:rFonts w:ascii="Times New Roman" w:hAnsi="Times New Roman"/>
          <w:color w:val="3333FF"/>
        </w:rPr>
        <w:t>within twenty</w:t>
      </w:r>
      <w:r w:rsidR="00EB2FEE" w:rsidRPr="004B098A">
        <w:rPr>
          <w:rFonts w:ascii="Times New Roman" w:hAnsi="Times New Roman"/>
          <w:color w:val="3333FF"/>
        </w:rPr>
        <w:t>-</w:t>
      </w:r>
      <w:r w:rsidRPr="004B098A">
        <w:rPr>
          <w:rFonts w:ascii="Times New Roman" w:hAnsi="Times New Roman"/>
          <w:color w:val="3333FF"/>
        </w:rPr>
        <w:t xml:space="preserve">one </w:t>
      </w:r>
      <w:r w:rsidR="00EB2FEE" w:rsidRPr="004B098A">
        <w:rPr>
          <w:rFonts w:ascii="Times New Roman" w:hAnsi="Times New Roman"/>
          <w:color w:val="3333FF"/>
        </w:rPr>
        <w:t xml:space="preserve">(21) working </w:t>
      </w:r>
      <w:r w:rsidRPr="004B098A">
        <w:rPr>
          <w:rFonts w:ascii="Times New Roman" w:hAnsi="Times New Roman"/>
          <w:color w:val="3333FF"/>
        </w:rPr>
        <w:t>days of its decision, notify the applicant of the decision specifying the reasons thereof.</w:t>
      </w:r>
    </w:p>
    <w:p w14:paraId="56C57BED" w14:textId="77777777" w:rsidR="0083597A" w:rsidRPr="004B098A" w:rsidRDefault="00AD12E5" w:rsidP="00237519">
      <w:pPr>
        <w:pStyle w:val="ListParagraph"/>
        <w:widowControl w:val="0"/>
        <w:numPr>
          <w:ilvl w:val="0"/>
          <w:numId w:val="54"/>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 xml:space="preserve">Any person who, at the commencement of this Act, owns or operates a </w:t>
      </w:r>
      <w:r w:rsidR="00C87DD2" w:rsidRPr="004B098A">
        <w:rPr>
          <w:rFonts w:ascii="Times New Roman" w:hAnsi="Times New Roman"/>
          <w:color w:val="3333FF"/>
        </w:rPr>
        <w:t xml:space="preserve">solid </w:t>
      </w:r>
      <w:r w:rsidRPr="004B098A">
        <w:rPr>
          <w:rFonts w:ascii="Times New Roman" w:hAnsi="Times New Roman"/>
          <w:color w:val="3333FF"/>
        </w:rPr>
        <w:t>waste</w:t>
      </w:r>
      <w:r w:rsidR="0083597A" w:rsidRPr="004B098A">
        <w:rPr>
          <w:rFonts w:ascii="Times New Roman" w:hAnsi="Times New Roman"/>
          <w:color w:val="3333FF"/>
        </w:rPr>
        <w:t xml:space="preserve"> </w:t>
      </w:r>
      <w:r w:rsidR="00C87DD2" w:rsidRPr="004B098A">
        <w:rPr>
          <w:rFonts w:ascii="Times New Roman" w:hAnsi="Times New Roman"/>
          <w:color w:val="3333FF"/>
        </w:rPr>
        <w:t>disposal site or</w:t>
      </w:r>
      <w:r w:rsidR="0083597A" w:rsidRPr="004B098A">
        <w:rPr>
          <w:rFonts w:ascii="Times New Roman" w:hAnsi="Times New Roman"/>
          <w:color w:val="3333FF"/>
        </w:rPr>
        <w:t xml:space="preserve"> processing or incineration plant </w:t>
      </w:r>
      <w:r w:rsidR="00C87DD2" w:rsidRPr="004B098A">
        <w:rPr>
          <w:rFonts w:ascii="Times New Roman" w:hAnsi="Times New Roman"/>
          <w:color w:val="3333FF"/>
        </w:rPr>
        <w:t>or generated</w:t>
      </w:r>
      <w:r w:rsidRPr="004B098A">
        <w:rPr>
          <w:rFonts w:ascii="Times New Roman" w:hAnsi="Times New Roman"/>
          <w:color w:val="3333FF"/>
        </w:rPr>
        <w:t xml:space="preserve"> </w:t>
      </w:r>
      <w:r w:rsidR="00C87DD2" w:rsidRPr="004B098A">
        <w:rPr>
          <w:rFonts w:ascii="Times New Roman" w:hAnsi="Times New Roman"/>
          <w:color w:val="3333FF"/>
        </w:rPr>
        <w:t>solid hazardous waste, shall apply to the</w:t>
      </w:r>
      <w:r w:rsidRPr="004B098A">
        <w:rPr>
          <w:rFonts w:ascii="Times New Roman" w:hAnsi="Times New Roman"/>
          <w:color w:val="3333FF"/>
        </w:rPr>
        <w:t xml:space="preserve"> </w:t>
      </w:r>
      <w:r w:rsidR="00237519" w:rsidRPr="00237519">
        <w:rPr>
          <w:rFonts w:ascii="Times New Roman" w:hAnsi="Times New Roman"/>
          <w:color w:val="3333FF"/>
        </w:rPr>
        <w:t xml:space="preserve">Environmental Commissioner </w:t>
      </w:r>
      <w:r w:rsidRPr="004B098A">
        <w:rPr>
          <w:rFonts w:ascii="Times New Roman" w:hAnsi="Times New Roman"/>
          <w:color w:val="3333FF"/>
        </w:rPr>
        <w:t>for a licence under this Part, within six months aft</w:t>
      </w:r>
      <w:r w:rsidR="0083597A" w:rsidRPr="004B098A">
        <w:rPr>
          <w:rFonts w:ascii="Times New Roman" w:hAnsi="Times New Roman"/>
          <w:color w:val="3333FF"/>
        </w:rPr>
        <w:t>er the commencement of this Act.</w:t>
      </w:r>
    </w:p>
    <w:p w14:paraId="71301660" w14:textId="77777777" w:rsidR="0083597A" w:rsidRPr="004B098A" w:rsidRDefault="00AD12E5" w:rsidP="00237519">
      <w:pPr>
        <w:pStyle w:val="ListParagraph"/>
        <w:widowControl w:val="0"/>
        <w:numPr>
          <w:ilvl w:val="0"/>
          <w:numId w:val="54"/>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 xml:space="preserve">The </w:t>
      </w:r>
      <w:r w:rsidR="00237519" w:rsidRPr="00237519">
        <w:rPr>
          <w:rFonts w:ascii="Times New Roman" w:hAnsi="Times New Roman"/>
          <w:color w:val="3333FF"/>
        </w:rPr>
        <w:t xml:space="preserve">Environmental Commissioner </w:t>
      </w:r>
      <w:r w:rsidRPr="004B098A">
        <w:rPr>
          <w:rFonts w:ascii="Times New Roman" w:hAnsi="Times New Roman"/>
          <w:color w:val="3333FF"/>
        </w:rPr>
        <w:t xml:space="preserve">may apply to a competent court for orders compelling any person </w:t>
      </w:r>
      <w:r w:rsidR="0083597A" w:rsidRPr="004B098A">
        <w:rPr>
          <w:rFonts w:ascii="Times New Roman" w:hAnsi="Times New Roman"/>
          <w:color w:val="3333FF"/>
        </w:rPr>
        <w:t xml:space="preserve">to immediately stop the generation, handling, transportation, storage or disposal of any </w:t>
      </w:r>
      <w:r w:rsidR="00C87DD2" w:rsidRPr="004B098A">
        <w:rPr>
          <w:rFonts w:ascii="Times New Roman" w:hAnsi="Times New Roman"/>
          <w:color w:val="3333FF"/>
        </w:rPr>
        <w:t xml:space="preserve">solid </w:t>
      </w:r>
      <w:r w:rsidR="0083597A" w:rsidRPr="004B098A">
        <w:rPr>
          <w:rFonts w:ascii="Times New Roman" w:hAnsi="Times New Roman"/>
          <w:color w:val="3333FF"/>
        </w:rPr>
        <w:t>wastes where such generation, handling, transportation</w:t>
      </w:r>
      <w:r w:rsidRPr="004B098A">
        <w:rPr>
          <w:rFonts w:ascii="Times New Roman" w:hAnsi="Times New Roman"/>
          <w:color w:val="3333FF"/>
        </w:rPr>
        <w:t>, storage or disposal presents an imminent and substantial danger to public health, the e</w:t>
      </w:r>
      <w:r w:rsidR="0083597A" w:rsidRPr="004B098A">
        <w:rPr>
          <w:rFonts w:ascii="Times New Roman" w:hAnsi="Times New Roman"/>
          <w:color w:val="3333FF"/>
        </w:rPr>
        <w:t>nvironment or natural resources.</w:t>
      </w:r>
    </w:p>
    <w:p w14:paraId="5CD75490" w14:textId="77777777" w:rsidR="00C87DD2" w:rsidRPr="004B098A" w:rsidRDefault="0083597A" w:rsidP="00237519">
      <w:pPr>
        <w:pStyle w:val="ListParagraph"/>
        <w:widowControl w:val="0"/>
        <w:numPr>
          <w:ilvl w:val="0"/>
          <w:numId w:val="54"/>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 xml:space="preserve">The </w:t>
      </w:r>
      <w:r w:rsidR="00237519" w:rsidRPr="00237519">
        <w:rPr>
          <w:rFonts w:ascii="Times New Roman" w:hAnsi="Times New Roman"/>
          <w:color w:val="3333FF"/>
        </w:rPr>
        <w:t xml:space="preserve">Environmental Commissioner </w:t>
      </w:r>
      <w:r w:rsidR="00AD12E5" w:rsidRPr="004B098A">
        <w:rPr>
          <w:rFonts w:ascii="Times New Roman" w:hAnsi="Times New Roman"/>
          <w:color w:val="3333FF"/>
        </w:rPr>
        <w:t xml:space="preserve">shall, in consultation with the relevant </w:t>
      </w:r>
      <w:r w:rsidRPr="004B098A">
        <w:rPr>
          <w:rFonts w:ascii="Times New Roman" w:hAnsi="Times New Roman"/>
          <w:color w:val="3333FF"/>
        </w:rPr>
        <w:t>competent authorities</w:t>
      </w:r>
      <w:r w:rsidR="00AD12E5" w:rsidRPr="004B098A">
        <w:rPr>
          <w:rFonts w:ascii="Times New Roman" w:hAnsi="Times New Roman"/>
          <w:color w:val="3333FF"/>
        </w:rPr>
        <w:t xml:space="preserve">, </w:t>
      </w:r>
      <w:r w:rsidRPr="004B098A">
        <w:rPr>
          <w:rFonts w:ascii="Times New Roman" w:hAnsi="Times New Roman"/>
          <w:color w:val="3333FF"/>
        </w:rPr>
        <w:t>develop and implement</w:t>
      </w:r>
      <w:r w:rsidR="00AD12E5" w:rsidRPr="004B098A">
        <w:rPr>
          <w:rFonts w:ascii="Times New Roman" w:hAnsi="Times New Roman"/>
          <w:color w:val="3333FF"/>
        </w:rPr>
        <w:t xml:space="preserve"> standard criteria </w:t>
      </w:r>
      <w:r w:rsidR="00C87DD2" w:rsidRPr="004B098A">
        <w:rPr>
          <w:rFonts w:ascii="Times New Roman" w:hAnsi="Times New Roman"/>
          <w:color w:val="3333FF"/>
        </w:rPr>
        <w:t xml:space="preserve">or regulations </w:t>
      </w:r>
      <w:r w:rsidR="00AD12E5" w:rsidRPr="004B098A">
        <w:rPr>
          <w:rFonts w:ascii="Times New Roman" w:hAnsi="Times New Roman"/>
          <w:color w:val="3333FF"/>
        </w:rPr>
        <w:t>for the</w:t>
      </w:r>
      <w:r w:rsidRPr="004B098A">
        <w:rPr>
          <w:rFonts w:ascii="Times New Roman" w:hAnsi="Times New Roman"/>
          <w:color w:val="3333FF"/>
        </w:rPr>
        <w:t xml:space="preserve"> </w:t>
      </w:r>
      <w:r w:rsidR="00AD12E5" w:rsidRPr="004B098A">
        <w:rPr>
          <w:rFonts w:ascii="Times New Roman" w:hAnsi="Times New Roman"/>
          <w:color w:val="3333FF"/>
        </w:rPr>
        <w:t xml:space="preserve">classification of hazardous </w:t>
      </w:r>
      <w:r w:rsidR="00C87DD2" w:rsidRPr="004B098A">
        <w:rPr>
          <w:rFonts w:ascii="Times New Roman" w:hAnsi="Times New Roman"/>
          <w:color w:val="3333FF"/>
        </w:rPr>
        <w:t xml:space="preserve">solid </w:t>
      </w:r>
      <w:r w:rsidR="00AD12E5" w:rsidRPr="004B098A">
        <w:rPr>
          <w:rFonts w:ascii="Times New Roman" w:hAnsi="Times New Roman"/>
          <w:color w:val="3333FF"/>
        </w:rPr>
        <w:t xml:space="preserve">wastes with regard to determining – </w:t>
      </w:r>
    </w:p>
    <w:p w14:paraId="4BD40389" w14:textId="77777777" w:rsidR="00C87DD2" w:rsidRPr="004B098A" w:rsidRDefault="00AD12E5" w:rsidP="00E63495">
      <w:pPr>
        <w:pStyle w:val="ListParagraph"/>
        <w:widowControl w:val="0"/>
        <w:numPr>
          <w:ilvl w:val="0"/>
          <w:numId w:val="69"/>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hazardous waste;</w:t>
      </w:r>
    </w:p>
    <w:p w14:paraId="1F9875D7" w14:textId="77777777" w:rsidR="00C87DD2" w:rsidRPr="004B098A" w:rsidRDefault="00C87DD2" w:rsidP="00E63495">
      <w:pPr>
        <w:pStyle w:val="ListParagraph"/>
        <w:widowControl w:val="0"/>
        <w:numPr>
          <w:ilvl w:val="0"/>
          <w:numId w:val="69"/>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corrosive waste</w:t>
      </w:r>
    </w:p>
    <w:p w14:paraId="36ED6F21" w14:textId="77777777" w:rsidR="00C87DD2" w:rsidRPr="004B098A" w:rsidRDefault="00AD12E5" w:rsidP="00E63495">
      <w:pPr>
        <w:pStyle w:val="ListParagraph"/>
        <w:widowControl w:val="0"/>
        <w:numPr>
          <w:ilvl w:val="0"/>
          <w:numId w:val="69"/>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 xml:space="preserve"> carcinogenic waste; </w:t>
      </w:r>
      <w:r w:rsidR="00C87DD2" w:rsidRPr="004B098A">
        <w:rPr>
          <w:rFonts w:ascii="Times New Roman" w:hAnsi="Times New Roman"/>
          <w:color w:val="3333FF"/>
        </w:rPr>
        <w:t xml:space="preserve"> </w:t>
      </w:r>
    </w:p>
    <w:p w14:paraId="4DCD1D67" w14:textId="77777777" w:rsidR="00C87DD2" w:rsidRPr="004B098A" w:rsidRDefault="00AD12E5" w:rsidP="00E63495">
      <w:pPr>
        <w:pStyle w:val="ListParagraph"/>
        <w:widowControl w:val="0"/>
        <w:numPr>
          <w:ilvl w:val="0"/>
          <w:numId w:val="69"/>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 xml:space="preserve">flammable waste; </w:t>
      </w:r>
    </w:p>
    <w:p w14:paraId="50EDDF25" w14:textId="77777777" w:rsidR="00C87DD2" w:rsidRPr="004B098A" w:rsidRDefault="00C87DD2" w:rsidP="00E63495">
      <w:pPr>
        <w:pStyle w:val="ListParagraph"/>
        <w:widowControl w:val="0"/>
        <w:numPr>
          <w:ilvl w:val="0"/>
          <w:numId w:val="69"/>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persistent waste;</w:t>
      </w:r>
    </w:p>
    <w:p w14:paraId="50966967" w14:textId="77777777" w:rsidR="00C87DD2" w:rsidRPr="004B098A" w:rsidRDefault="00AD12E5" w:rsidP="00E63495">
      <w:pPr>
        <w:pStyle w:val="ListParagraph"/>
        <w:widowControl w:val="0"/>
        <w:numPr>
          <w:ilvl w:val="0"/>
          <w:numId w:val="69"/>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toxic waste;</w:t>
      </w:r>
    </w:p>
    <w:p w14:paraId="355681E4" w14:textId="77777777" w:rsidR="00C87DD2" w:rsidRPr="004B098A" w:rsidRDefault="00AD12E5" w:rsidP="00E63495">
      <w:pPr>
        <w:pStyle w:val="ListParagraph"/>
        <w:widowControl w:val="0"/>
        <w:numPr>
          <w:ilvl w:val="0"/>
          <w:numId w:val="69"/>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 xml:space="preserve">explosive waste; </w:t>
      </w:r>
    </w:p>
    <w:p w14:paraId="52C1C9C4" w14:textId="77777777" w:rsidR="00AD12E5" w:rsidRPr="004B098A" w:rsidRDefault="00AD12E5" w:rsidP="00E63495">
      <w:pPr>
        <w:pStyle w:val="ListParagraph"/>
        <w:widowControl w:val="0"/>
        <w:numPr>
          <w:ilvl w:val="0"/>
          <w:numId w:val="69"/>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radioactive waste;</w:t>
      </w:r>
    </w:p>
    <w:p w14:paraId="6F66380C" w14:textId="77777777" w:rsidR="00AD12E5" w:rsidRPr="004B098A" w:rsidRDefault="00AD12E5" w:rsidP="00237519">
      <w:pPr>
        <w:pStyle w:val="ListParagraph"/>
        <w:widowControl w:val="0"/>
        <w:numPr>
          <w:ilvl w:val="1"/>
          <w:numId w:val="59"/>
        </w:numPr>
        <w:autoSpaceDE w:val="0"/>
        <w:autoSpaceDN w:val="0"/>
        <w:adjustRightInd w:val="0"/>
        <w:spacing w:before="15" w:after="0" w:line="360" w:lineRule="auto"/>
        <w:jc w:val="both"/>
        <w:rPr>
          <w:rFonts w:ascii="Times New Roman" w:hAnsi="Times New Roman"/>
          <w:color w:val="3333FF"/>
        </w:rPr>
      </w:pPr>
      <w:proofErr w:type="gramStart"/>
      <w:r w:rsidRPr="004B098A">
        <w:rPr>
          <w:rFonts w:ascii="Times New Roman" w:hAnsi="Times New Roman"/>
          <w:color w:val="3333FF"/>
        </w:rPr>
        <w:t>any</w:t>
      </w:r>
      <w:proofErr w:type="gramEnd"/>
      <w:r w:rsidRPr="004B098A">
        <w:rPr>
          <w:rFonts w:ascii="Times New Roman" w:hAnsi="Times New Roman"/>
          <w:color w:val="3333FF"/>
        </w:rPr>
        <w:t xml:space="preserve"> other category of </w:t>
      </w:r>
      <w:r w:rsidR="00C87DD2" w:rsidRPr="004B098A">
        <w:rPr>
          <w:rFonts w:ascii="Times New Roman" w:hAnsi="Times New Roman"/>
          <w:color w:val="3333FF"/>
        </w:rPr>
        <w:t xml:space="preserve">solid </w:t>
      </w:r>
      <w:r w:rsidRPr="004B098A">
        <w:rPr>
          <w:rFonts w:ascii="Times New Roman" w:hAnsi="Times New Roman"/>
          <w:color w:val="3333FF"/>
        </w:rPr>
        <w:t xml:space="preserve">waste the </w:t>
      </w:r>
      <w:r w:rsidR="00237519" w:rsidRPr="00237519">
        <w:rPr>
          <w:rFonts w:ascii="Times New Roman" w:hAnsi="Times New Roman"/>
          <w:color w:val="3333FF"/>
        </w:rPr>
        <w:t xml:space="preserve">Environmental Commissioner </w:t>
      </w:r>
      <w:r w:rsidRPr="004B098A">
        <w:rPr>
          <w:rFonts w:ascii="Times New Roman" w:hAnsi="Times New Roman"/>
          <w:color w:val="3333FF"/>
        </w:rPr>
        <w:t>may consider necessary.</w:t>
      </w:r>
    </w:p>
    <w:p w14:paraId="3F810804" w14:textId="77777777" w:rsidR="00C87DD2" w:rsidRPr="004B098A" w:rsidRDefault="00AD12E5" w:rsidP="00237519">
      <w:pPr>
        <w:pStyle w:val="ListParagraph"/>
        <w:widowControl w:val="0"/>
        <w:numPr>
          <w:ilvl w:val="0"/>
          <w:numId w:val="54"/>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 xml:space="preserve">The </w:t>
      </w:r>
      <w:r w:rsidR="00237519" w:rsidRPr="00237519">
        <w:rPr>
          <w:rFonts w:ascii="Times New Roman" w:hAnsi="Times New Roman"/>
          <w:color w:val="3333FF"/>
        </w:rPr>
        <w:t xml:space="preserve">Environmental Commissioner </w:t>
      </w:r>
      <w:r w:rsidRPr="004B098A">
        <w:rPr>
          <w:rFonts w:ascii="Times New Roman" w:hAnsi="Times New Roman"/>
          <w:color w:val="3333FF"/>
        </w:rPr>
        <w:t xml:space="preserve">shall, issue guidelines and regulations for </w:t>
      </w:r>
      <w:r w:rsidR="00C87DD2" w:rsidRPr="004B098A">
        <w:rPr>
          <w:rFonts w:ascii="Times New Roman" w:hAnsi="Times New Roman"/>
          <w:color w:val="3333FF"/>
        </w:rPr>
        <w:t xml:space="preserve">the management of each category </w:t>
      </w:r>
      <w:r w:rsidRPr="004B098A">
        <w:rPr>
          <w:rFonts w:ascii="Times New Roman" w:hAnsi="Times New Roman"/>
          <w:color w:val="3333FF"/>
        </w:rPr>
        <w:t xml:space="preserve">of </w:t>
      </w:r>
      <w:r w:rsidR="00C87DD2" w:rsidRPr="004B098A">
        <w:rPr>
          <w:rFonts w:ascii="Times New Roman" w:hAnsi="Times New Roman"/>
          <w:color w:val="3333FF"/>
        </w:rPr>
        <w:t>solid</w:t>
      </w:r>
      <w:r w:rsidRPr="004B098A">
        <w:rPr>
          <w:rFonts w:ascii="Times New Roman" w:hAnsi="Times New Roman"/>
          <w:color w:val="3333FF"/>
        </w:rPr>
        <w:t xml:space="preserve"> wastes determined under subsection (1</w:t>
      </w:r>
      <w:r w:rsidR="00476F32" w:rsidRPr="004B098A">
        <w:rPr>
          <w:rFonts w:ascii="Times New Roman" w:hAnsi="Times New Roman"/>
          <w:color w:val="3333FF"/>
        </w:rPr>
        <w:t>2</w:t>
      </w:r>
      <w:r w:rsidRPr="004B098A">
        <w:rPr>
          <w:rFonts w:ascii="Times New Roman" w:hAnsi="Times New Roman"/>
          <w:color w:val="3333FF"/>
        </w:rPr>
        <w:t>).</w:t>
      </w:r>
    </w:p>
    <w:p w14:paraId="541D4B68" w14:textId="77777777" w:rsidR="00C87DD2" w:rsidRPr="004B098A" w:rsidRDefault="00AD12E5" w:rsidP="00E63495">
      <w:pPr>
        <w:pStyle w:val="ListParagraph"/>
        <w:widowControl w:val="0"/>
        <w:numPr>
          <w:ilvl w:val="0"/>
          <w:numId w:val="54"/>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 xml:space="preserve">No person shall import into </w:t>
      </w:r>
      <w:r w:rsidR="00C87DD2" w:rsidRPr="004B098A">
        <w:rPr>
          <w:rFonts w:ascii="Times New Roman" w:hAnsi="Times New Roman"/>
          <w:color w:val="3333FF"/>
        </w:rPr>
        <w:t>Namibia</w:t>
      </w:r>
      <w:r w:rsidRPr="004B098A">
        <w:rPr>
          <w:rFonts w:ascii="Times New Roman" w:hAnsi="Times New Roman"/>
          <w:color w:val="3333FF"/>
        </w:rPr>
        <w:t xml:space="preserve"> any </w:t>
      </w:r>
      <w:r w:rsidR="00C87DD2" w:rsidRPr="004B098A">
        <w:rPr>
          <w:rFonts w:ascii="Times New Roman" w:hAnsi="Times New Roman"/>
          <w:color w:val="3333FF"/>
        </w:rPr>
        <w:t>type solid</w:t>
      </w:r>
      <w:r w:rsidRPr="004B098A">
        <w:rPr>
          <w:rFonts w:ascii="Times New Roman" w:hAnsi="Times New Roman"/>
          <w:color w:val="3333FF"/>
        </w:rPr>
        <w:t xml:space="preserve"> waste</w:t>
      </w:r>
    </w:p>
    <w:p w14:paraId="02E2B957" w14:textId="77777777" w:rsidR="00C87DD2" w:rsidRPr="004B098A" w:rsidRDefault="00AD12E5" w:rsidP="00237519">
      <w:pPr>
        <w:pStyle w:val="ListParagraph"/>
        <w:widowControl w:val="0"/>
        <w:numPr>
          <w:ilvl w:val="0"/>
          <w:numId w:val="54"/>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 xml:space="preserve">No </w:t>
      </w:r>
      <w:r w:rsidR="00C87DD2" w:rsidRPr="004B098A">
        <w:rPr>
          <w:rFonts w:ascii="Times New Roman" w:hAnsi="Times New Roman"/>
          <w:color w:val="3333FF"/>
        </w:rPr>
        <w:t xml:space="preserve">solid </w:t>
      </w:r>
      <w:r w:rsidRPr="004B098A">
        <w:rPr>
          <w:rFonts w:ascii="Times New Roman" w:hAnsi="Times New Roman"/>
          <w:color w:val="3333FF"/>
        </w:rPr>
        <w:t xml:space="preserve">waste shall be exported to any country from </w:t>
      </w:r>
      <w:r w:rsidR="00C87DD2" w:rsidRPr="004B098A">
        <w:rPr>
          <w:rFonts w:ascii="Times New Roman" w:hAnsi="Times New Roman"/>
          <w:color w:val="3333FF"/>
        </w:rPr>
        <w:t>Namibia</w:t>
      </w:r>
      <w:r w:rsidRPr="004B098A">
        <w:rPr>
          <w:rFonts w:ascii="Times New Roman" w:hAnsi="Times New Roman"/>
          <w:color w:val="3333FF"/>
        </w:rPr>
        <w:t xml:space="preserve"> without a valid permit granted by the </w:t>
      </w:r>
      <w:r w:rsidR="00237519" w:rsidRPr="00237519">
        <w:rPr>
          <w:rFonts w:ascii="Times New Roman" w:hAnsi="Times New Roman"/>
          <w:color w:val="3333FF"/>
        </w:rPr>
        <w:t xml:space="preserve">Environmental Commissioner </w:t>
      </w:r>
      <w:r w:rsidRPr="004B098A">
        <w:rPr>
          <w:rFonts w:ascii="Times New Roman" w:hAnsi="Times New Roman"/>
          <w:color w:val="3333FF"/>
        </w:rPr>
        <w:t>and written consent given by a competent authority of the receiving country.</w:t>
      </w:r>
    </w:p>
    <w:p w14:paraId="4EECE8F0" w14:textId="77777777" w:rsidR="00C87DD2" w:rsidRPr="004B098A" w:rsidRDefault="00AD12E5" w:rsidP="00E63495">
      <w:pPr>
        <w:pStyle w:val="ListParagraph"/>
        <w:widowControl w:val="0"/>
        <w:numPr>
          <w:ilvl w:val="0"/>
          <w:numId w:val="54"/>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 xml:space="preserve">No </w:t>
      </w:r>
      <w:r w:rsidR="00C87DD2" w:rsidRPr="004B098A">
        <w:rPr>
          <w:rFonts w:ascii="Times New Roman" w:hAnsi="Times New Roman"/>
          <w:color w:val="3333FF"/>
        </w:rPr>
        <w:t xml:space="preserve">solid </w:t>
      </w:r>
      <w:r w:rsidRPr="004B098A">
        <w:rPr>
          <w:rFonts w:ascii="Times New Roman" w:hAnsi="Times New Roman"/>
          <w:color w:val="3333FF"/>
        </w:rPr>
        <w:t xml:space="preserve">waste shall be transported within or through </w:t>
      </w:r>
      <w:r w:rsidR="00C87DD2" w:rsidRPr="004B098A">
        <w:rPr>
          <w:rFonts w:ascii="Times New Roman" w:hAnsi="Times New Roman"/>
          <w:color w:val="3333FF"/>
        </w:rPr>
        <w:t xml:space="preserve">Namibia </w:t>
      </w:r>
      <w:r w:rsidRPr="004B098A">
        <w:rPr>
          <w:rFonts w:ascii="Times New Roman" w:hAnsi="Times New Roman"/>
          <w:color w:val="3333FF"/>
        </w:rPr>
        <w:t xml:space="preserve">without a valid permit granted by the </w:t>
      </w:r>
      <w:r w:rsidR="00C87DD2" w:rsidRPr="004B098A">
        <w:rPr>
          <w:rFonts w:ascii="Times New Roman" w:hAnsi="Times New Roman"/>
          <w:color w:val="3333FF"/>
        </w:rPr>
        <w:t>Commission</w:t>
      </w:r>
      <w:r w:rsidRPr="004B098A">
        <w:rPr>
          <w:rFonts w:ascii="Times New Roman" w:hAnsi="Times New Roman"/>
          <w:color w:val="3333FF"/>
        </w:rPr>
        <w:t>.</w:t>
      </w:r>
    </w:p>
    <w:p w14:paraId="71B13114" w14:textId="77777777" w:rsidR="00C87DD2" w:rsidRPr="004B098A" w:rsidRDefault="00AD12E5" w:rsidP="00E63495">
      <w:pPr>
        <w:pStyle w:val="ListParagraph"/>
        <w:widowControl w:val="0"/>
        <w:numPr>
          <w:ilvl w:val="0"/>
          <w:numId w:val="54"/>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 xml:space="preserve">Any person who contravenes any provision of this section or who withholds, falsifies  or  otherwise  tampers  with  information  relating  to  trafficking  in </w:t>
      </w:r>
      <w:r w:rsidR="00C87DD2" w:rsidRPr="004B098A">
        <w:rPr>
          <w:rFonts w:ascii="Times New Roman" w:hAnsi="Times New Roman"/>
          <w:color w:val="3333FF"/>
        </w:rPr>
        <w:t>solid</w:t>
      </w:r>
      <w:r w:rsidRPr="004B098A">
        <w:rPr>
          <w:rFonts w:ascii="Times New Roman" w:hAnsi="Times New Roman"/>
          <w:color w:val="3333FF"/>
        </w:rPr>
        <w:t xml:space="preserve"> or  other  waste  shall  be  guilty  of  an  offence  </w:t>
      </w:r>
      <w:r w:rsidR="00C87DD2" w:rsidRPr="004B098A">
        <w:rPr>
          <w:rFonts w:ascii="Times New Roman" w:hAnsi="Times New Roman"/>
          <w:color w:val="3333FF"/>
        </w:rPr>
        <w:t>in terms of this Act</w:t>
      </w:r>
      <w:r w:rsidRPr="004B098A">
        <w:rPr>
          <w:rFonts w:ascii="Times New Roman" w:hAnsi="Times New Roman"/>
          <w:color w:val="3333FF"/>
        </w:rPr>
        <w:t>.</w:t>
      </w:r>
    </w:p>
    <w:p w14:paraId="35B4C0B5" w14:textId="77777777" w:rsidR="00AD12E5" w:rsidRPr="004B098A" w:rsidRDefault="00AD12E5" w:rsidP="00E63495">
      <w:pPr>
        <w:pStyle w:val="ListParagraph"/>
        <w:widowControl w:val="0"/>
        <w:numPr>
          <w:ilvl w:val="0"/>
          <w:numId w:val="54"/>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A person found guilty under subsection (</w:t>
      </w:r>
      <w:r w:rsidR="00C87DD2" w:rsidRPr="004B098A">
        <w:rPr>
          <w:rFonts w:ascii="Times New Roman" w:hAnsi="Times New Roman"/>
          <w:color w:val="3333FF"/>
        </w:rPr>
        <w:t>1</w:t>
      </w:r>
      <w:r w:rsidR="00476F32" w:rsidRPr="004B098A">
        <w:rPr>
          <w:rFonts w:ascii="Times New Roman" w:hAnsi="Times New Roman"/>
          <w:color w:val="3333FF"/>
        </w:rPr>
        <w:t>7</w:t>
      </w:r>
      <w:r w:rsidRPr="004B098A">
        <w:rPr>
          <w:rFonts w:ascii="Times New Roman" w:hAnsi="Times New Roman"/>
          <w:color w:val="3333FF"/>
        </w:rPr>
        <w:t>) shall be responsible for the removal</w:t>
      </w:r>
      <w:r w:rsidR="00C87DD2" w:rsidRPr="004B098A">
        <w:rPr>
          <w:rFonts w:ascii="Times New Roman" w:hAnsi="Times New Roman"/>
          <w:color w:val="3333FF"/>
        </w:rPr>
        <w:t xml:space="preserve"> </w:t>
      </w:r>
      <w:r w:rsidRPr="004B098A">
        <w:rPr>
          <w:rFonts w:ascii="Times New Roman" w:hAnsi="Times New Roman"/>
          <w:color w:val="3333FF"/>
        </w:rPr>
        <w:t xml:space="preserve">of the waste from </w:t>
      </w:r>
      <w:r w:rsidR="00C87DD2" w:rsidRPr="004B098A">
        <w:rPr>
          <w:rFonts w:ascii="Times New Roman" w:hAnsi="Times New Roman"/>
          <w:color w:val="3333FF"/>
        </w:rPr>
        <w:t>Namibia</w:t>
      </w:r>
      <w:r w:rsidRPr="004B098A">
        <w:rPr>
          <w:rFonts w:ascii="Times New Roman" w:hAnsi="Times New Roman"/>
          <w:color w:val="3333FF"/>
        </w:rPr>
        <w:t xml:space="preserve"> and for its safe disposal.</w:t>
      </w:r>
    </w:p>
    <w:p w14:paraId="72519DB8" w14:textId="77777777" w:rsidR="00C87DD2" w:rsidRPr="004B098A" w:rsidRDefault="00C87DD2" w:rsidP="00004671">
      <w:pPr>
        <w:pStyle w:val="Heading2"/>
      </w:pPr>
      <w:r w:rsidRPr="004B098A">
        <w:lastRenderedPageBreak/>
        <w:t xml:space="preserve">  </w:t>
      </w:r>
      <w:bookmarkStart w:id="139" w:name="_Toc427492901"/>
      <w:r w:rsidR="005858E9" w:rsidRPr="004B098A">
        <w:t>T</w:t>
      </w:r>
      <w:r w:rsidRPr="004B098A">
        <w:t xml:space="preserve">oxic   and   </w:t>
      </w:r>
      <w:r w:rsidR="005858E9" w:rsidRPr="004B098A">
        <w:t>H</w:t>
      </w:r>
      <w:r w:rsidRPr="004B098A">
        <w:t xml:space="preserve">azardous   </w:t>
      </w:r>
      <w:r w:rsidR="005858E9" w:rsidRPr="004B098A">
        <w:t>C</w:t>
      </w:r>
      <w:r w:rsidRPr="004B098A">
        <w:t xml:space="preserve">hemicals   and   </w:t>
      </w:r>
      <w:r w:rsidR="005858E9" w:rsidRPr="004B098A">
        <w:t>Materials Management Standards</w:t>
      </w:r>
      <w:bookmarkEnd w:id="139"/>
      <w:r w:rsidR="005858E9" w:rsidRPr="004B098A">
        <w:t xml:space="preserve">  </w:t>
      </w:r>
      <w:r w:rsidRPr="004B098A">
        <w:t xml:space="preserve">   </w:t>
      </w:r>
    </w:p>
    <w:p w14:paraId="401C7E00" w14:textId="77777777" w:rsidR="00AD12E5" w:rsidRPr="004B098A" w:rsidRDefault="00AD12E5" w:rsidP="00237519">
      <w:pPr>
        <w:pStyle w:val="ListParagraph"/>
        <w:widowControl w:val="0"/>
        <w:numPr>
          <w:ilvl w:val="0"/>
          <w:numId w:val="70"/>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 xml:space="preserve">The Minister may, on the advice of the </w:t>
      </w:r>
      <w:r w:rsidR="00237519" w:rsidRPr="00237519">
        <w:rPr>
          <w:rFonts w:ascii="Times New Roman" w:hAnsi="Times New Roman"/>
          <w:color w:val="3333FF"/>
        </w:rPr>
        <w:t xml:space="preserve">Environmental Commissioner </w:t>
      </w:r>
      <w:r w:rsidRPr="004B098A">
        <w:rPr>
          <w:rFonts w:ascii="Times New Roman" w:hAnsi="Times New Roman"/>
          <w:color w:val="3333FF"/>
        </w:rPr>
        <w:t>make regulations prescribing the procedure and criteria for –</w:t>
      </w:r>
    </w:p>
    <w:p w14:paraId="201A9E0B" w14:textId="77777777" w:rsidR="00C87DD2" w:rsidRPr="004B098A" w:rsidRDefault="00AD12E5" w:rsidP="00E63495">
      <w:pPr>
        <w:pStyle w:val="ListParagraph"/>
        <w:widowControl w:val="0"/>
        <w:numPr>
          <w:ilvl w:val="1"/>
          <w:numId w:val="70"/>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classification   of   toxic   and   hazardous   chemicals   and   materials   in accordance with their toxicity and the hazard they present to the human</w:t>
      </w:r>
      <w:r w:rsidR="00C87DD2" w:rsidRPr="004B098A">
        <w:rPr>
          <w:rFonts w:ascii="Times New Roman" w:hAnsi="Times New Roman"/>
          <w:color w:val="3333FF"/>
        </w:rPr>
        <w:t xml:space="preserve"> </w:t>
      </w:r>
      <w:r w:rsidRPr="004B098A">
        <w:rPr>
          <w:rFonts w:ascii="Times New Roman" w:hAnsi="Times New Roman"/>
          <w:color w:val="3333FF"/>
        </w:rPr>
        <w:t>health and to the environment;</w:t>
      </w:r>
    </w:p>
    <w:p w14:paraId="382DCFE2" w14:textId="77777777" w:rsidR="00C87DD2" w:rsidRPr="004B098A" w:rsidRDefault="00AD12E5" w:rsidP="00E63495">
      <w:pPr>
        <w:pStyle w:val="ListParagraph"/>
        <w:widowControl w:val="0"/>
        <w:numPr>
          <w:ilvl w:val="1"/>
          <w:numId w:val="70"/>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 xml:space="preserve">registration of chemicals and materials; </w:t>
      </w:r>
    </w:p>
    <w:p w14:paraId="508CDA4E" w14:textId="77777777" w:rsidR="00C87DD2" w:rsidRPr="004B098A" w:rsidRDefault="00AD12E5" w:rsidP="00E63495">
      <w:pPr>
        <w:pStyle w:val="ListParagraph"/>
        <w:widowControl w:val="0"/>
        <w:numPr>
          <w:ilvl w:val="1"/>
          <w:numId w:val="70"/>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labelling of chemicals and materials;</w:t>
      </w:r>
    </w:p>
    <w:p w14:paraId="469FCDEF" w14:textId="77777777" w:rsidR="00C87DD2" w:rsidRPr="004B098A" w:rsidRDefault="00AD12E5" w:rsidP="00E63495">
      <w:pPr>
        <w:pStyle w:val="ListParagraph"/>
        <w:widowControl w:val="0"/>
        <w:numPr>
          <w:ilvl w:val="1"/>
          <w:numId w:val="70"/>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 xml:space="preserve">packaging for chemicals and materials; </w:t>
      </w:r>
    </w:p>
    <w:p w14:paraId="7BAC1D5E" w14:textId="77777777" w:rsidR="00C87DD2" w:rsidRPr="004B098A" w:rsidRDefault="00AD12E5" w:rsidP="00E63495">
      <w:pPr>
        <w:pStyle w:val="ListParagraph"/>
        <w:widowControl w:val="0"/>
        <w:numPr>
          <w:ilvl w:val="1"/>
          <w:numId w:val="70"/>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advertising of chemicals and materials;</w:t>
      </w:r>
    </w:p>
    <w:p w14:paraId="14EF8D4C" w14:textId="77777777" w:rsidR="00C87DD2" w:rsidRPr="004B098A" w:rsidRDefault="00AD12E5" w:rsidP="00E63495">
      <w:pPr>
        <w:pStyle w:val="ListParagraph"/>
        <w:widowControl w:val="0"/>
        <w:numPr>
          <w:ilvl w:val="1"/>
          <w:numId w:val="70"/>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control of  imports and  exports of  toxic  and  hazardous chemicals and</w:t>
      </w:r>
      <w:r w:rsidR="00C87DD2" w:rsidRPr="004B098A">
        <w:rPr>
          <w:rFonts w:ascii="Times New Roman" w:hAnsi="Times New Roman"/>
          <w:color w:val="3333FF"/>
        </w:rPr>
        <w:t xml:space="preserve"> </w:t>
      </w:r>
      <w:r w:rsidRPr="004B098A">
        <w:rPr>
          <w:rFonts w:ascii="Times New Roman" w:hAnsi="Times New Roman"/>
          <w:color w:val="3333FF"/>
        </w:rPr>
        <w:t>materials permitted to be so imported or exported;</w:t>
      </w:r>
    </w:p>
    <w:p w14:paraId="450C50AF" w14:textId="77777777" w:rsidR="00C87DD2" w:rsidRPr="004B098A" w:rsidRDefault="00AD12E5" w:rsidP="00E63495">
      <w:pPr>
        <w:pStyle w:val="ListParagraph"/>
        <w:widowControl w:val="0"/>
        <w:numPr>
          <w:ilvl w:val="1"/>
          <w:numId w:val="70"/>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distribution,  storage,  transportation  and  handling</w:t>
      </w:r>
      <w:r w:rsidR="00C87DD2" w:rsidRPr="004B098A">
        <w:rPr>
          <w:rFonts w:ascii="Times New Roman" w:hAnsi="Times New Roman"/>
          <w:color w:val="3333FF"/>
        </w:rPr>
        <w:t xml:space="preserve">  of   chemicals  and materials;</w:t>
      </w:r>
    </w:p>
    <w:p w14:paraId="04802CA2" w14:textId="77777777" w:rsidR="00C87DD2" w:rsidRPr="004B098A" w:rsidRDefault="00AD12E5" w:rsidP="00E63495">
      <w:pPr>
        <w:pStyle w:val="ListParagraph"/>
        <w:widowControl w:val="0"/>
        <w:numPr>
          <w:ilvl w:val="1"/>
          <w:numId w:val="70"/>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 xml:space="preserve"> monitoring of the effect of chemicals and their residue on human health</w:t>
      </w:r>
      <w:r w:rsidR="00C87DD2" w:rsidRPr="004B098A">
        <w:rPr>
          <w:rFonts w:ascii="Times New Roman" w:hAnsi="Times New Roman"/>
          <w:color w:val="3333FF"/>
        </w:rPr>
        <w:t xml:space="preserve"> </w:t>
      </w:r>
      <w:r w:rsidRPr="004B098A">
        <w:rPr>
          <w:rFonts w:ascii="Times New Roman" w:hAnsi="Times New Roman"/>
          <w:color w:val="3333FF"/>
        </w:rPr>
        <w:t>and the environment;</w:t>
      </w:r>
    </w:p>
    <w:p w14:paraId="443CFB46" w14:textId="77777777" w:rsidR="00C87DD2" w:rsidRPr="004B098A" w:rsidRDefault="00AD12E5" w:rsidP="00E63495">
      <w:pPr>
        <w:pStyle w:val="ListParagraph"/>
        <w:widowControl w:val="0"/>
        <w:numPr>
          <w:ilvl w:val="1"/>
          <w:numId w:val="70"/>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disposal of expired and surplus chemicals and materials; and</w:t>
      </w:r>
    </w:p>
    <w:p w14:paraId="72807DA6" w14:textId="77777777" w:rsidR="00F205FB" w:rsidRPr="004B098A" w:rsidRDefault="00AD12E5" w:rsidP="00E63495">
      <w:pPr>
        <w:pStyle w:val="ListParagraph"/>
        <w:widowControl w:val="0"/>
        <w:numPr>
          <w:ilvl w:val="1"/>
          <w:numId w:val="70"/>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 xml:space="preserve"> </w:t>
      </w:r>
      <w:proofErr w:type="gramStart"/>
      <w:r w:rsidRPr="004B098A">
        <w:rPr>
          <w:rFonts w:ascii="Times New Roman" w:hAnsi="Times New Roman"/>
          <w:color w:val="3333FF"/>
        </w:rPr>
        <w:t>restriction</w:t>
      </w:r>
      <w:proofErr w:type="gramEnd"/>
      <w:r w:rsidRPr="004B098A">
        <w:rPr>
          <w:rFonts w:ascii="Times New Roman" w:hAnsi="Times New Roman"/>
          <w:color w:val="3333FF"/>
        </w:rPr>
        <w:t xml:space="preserve"> and banning of toxic and hazardous substances and energy</w:t>
      </w:r>
      <w:r w:rsidR="00C87DD2" w:rsidRPr="004B098A">
        <w:rPr>
          <w:rFonts w:ascii="Times New Roman" w:hAnsi="Times New Roman"/>
          <w:color w:val="3333FF"/>
        </w:rPr>
        <w:t xml:space="preserve">. </w:t>
      </w:r>
    </w:p>
    <w:p w14:paraId="4661459C" w14:textId="77777777" w:rsidR="00C87DD2" w:rsidRPr="004B098A" w:rsidRDefault="00AD12E5" w:rsidP="00E63495">
      <w:pPr>
        <w:pStyle w:val="ListParagraph"/>
        <w:widowControl w:val="0"/>
        <w:numPr>
          <w:ilvl w:val="0"/>
          <w:numId w:val="70"/>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 xml:space="preserve">No person shall discharge </w:t>
      </w:r>
      <w:r w:rsidR="005858E9" w:rsidRPr="004B098A">
        <w:rPr>
          <w:rFonts w:ascii="Times New Roman" w:hAnsi="Times New Roman"/>
          <w:color w:val="3333FF"/>
        </w:rPr>
        <w:t xml:space="preserve">negligibly, knowingly or accidentally </w:t>
      </w:r>
      <w:r w:rsidRPr="004B098A">
        <w:rPr>
          <w:rFonts w:ascii="Times New Roman" w:hAnsi="Times New Roman"/>
          <w:color w:val="3333FF"/>
        </w:rPr>
        <w:t xml:space="preserve">any hazardous substance, chemical, oil or mixture containing  oil  into  any  </w:t>
      </w:r>
      <w:r w:rsidR="00C87DD2" w:rsidRPr="004B098A">
        <w:rPr>
          <w:rFonts w:ascii="Times New Roman" w:hAnsi="Times New Roman"/>
          <w:color w:val="3333FF"/>
        </w:rPr>
        <w:t xml:space="preserve">marine or fresh </w:t>
      </w:r>
      <w:r w:rsidRPr="004B098A">
        <w:rPr>
          <w:rFonts w:ascii="Times New Roman" w:hAnsi="Times New Roman"/>
          <w:color w:val="3333FF"/>
        </w:rPr>
        <w:t>waters  or  any  other  segments  of  the  environment contrary to the provisions of this Ac</w:t>
      </w:r>
      <w:r w:rsidR="00C87DD2" w:rsidRPr="004B098A">
        <w:rPr>
          <w:rFonts w:ascii="Times New Roman" w:hAnsi="Times New Roman"/>
          <w:color w:val="3333FF"/>
        </w:rPr>
        <w:t>t or any regulations thereunder;</w:t>
      </w:r>
    </w:p>
    <w:p w14:paraId="1CB858B3" w14:textId="77777777" w:rsidR="00C87DD2" w:rsidRPr="004B098A" w:rsidRDefault="00AD12E5" w:rsidP="00E63495">
      <w:pPr>
        <w:pStyle w:val="ListParagraph"/>
        <w:widowControl w:val="0"/>
        <w:numPr>
          <w:ilvl w:val="0"/>
          <w:numId w:val="70"/>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A person who</w:t>
      </w:r>
      <w:r w:rsidR="005858E9" w:rsidRPr="004B098A">
        <w:rPr>
          <w:color w:val="3333FF"/>
        </w:rPr>
        <w:t xml:space="preserve"> </w:t>
      </w:r>
      <w:r w:rsidR="005858E9" w:rsidRPr="004B098A">
        <w:rPr>
          <w:rFonts w:ascii="Times New Roman" w:hAnsi="Times New Roman"/>
          <w:color w:val="3333FF"/>
        </w:rPr>
        <w:t>negligibly, knowingly or accidentally</w:t>
      </w:r>
      <w:r w:rsidRPr="004B098A">
        <w:rPr>
          <w:rFonts w:ascii="Times New Roman" w:hAnsi="Times New Roman"/>
          <w:color w:val="3333FF"/>
        </w:rPr>
        <w:t xml:space="preserve"> discharges a hazardous substance, chemical, oil or a mixture containing oil into any</w:t>
      </w:r>
      <w:r w:rsidR="00C87DD2" w:rsidRPr="004B098A">
        <w:rPr>
          <w:rFonts w:ascii="Times New Roman" w:hAnsi="Times New Roman"/>
          <w:color w:val="3333FF"/>
        </w:rPr>
        <w:t xml:space="preserve"> marine or fresh</w:t>
      </w:r>
      <w:r w:rsidRPr="004B098A">
        <w:rPr>
          <w:rFonts w:ascii="Times New Roman" w:hAnsi="Times New Roman"/>
          <w:color w:val="3333FF"/>
        </w:rPr>
        <w:t xml:space="preserve"> waters or other segments of the environment contrary to</w:t>
      </w:r>
      <w:r w:rsidR="00C87DD2" w:rsidRPr="004B098A">
        <w:rPr>
          <w:rFonts w:ascii="Times New Roman" w:hAnsi="Times New Roman"/>
          <w:color w:val="3333FF"/>
        </w:rPr>
        <w:t xml:space="preserve"> </w:t>
      </w:r>
      <w:r w:rsidRPr="004B098A">
        <w:rPr>
          <w:rFonts w:ascii="Times New Roman" w:hAnsi="Times New Roman"/>
          <w:color w:val="3333FF"/>
        </w:rPr>
        <w:t>subsection (1) commi</w:t>
      </w:r>
      <w:r w:rsidR="00C87DD2" w:rsidRPr="004B098A">
        <w:rPr>
          <w:rFonts w:ascii="Times New Roman" w:hAnsi="Times New Roman"/>
          <w:color w:val="3333FF"/>
        </w:rPr>
        <w:t>ts an offence</w:t>
      </w:r>
    </w:p>
    <w:p w14:paraId="672F9B80" w14:textId="77777777" w:rsidR="00AD12E5" w:rsidRPr="004B098A" w:rsidRDefault="00AD12E5" w:rsidP="00E63495">
      <w:pPr>
        <w:pStyle w:val="ListParagraph"/>
        <w:widowControl w:val="0"/>
        <w:numPr>
          <w:ilvl w:val="0"/>
          <w:numId w:val="70"/>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A person convicted of an offence under subsection (2) shall, in addition to any other sentence imposed by the court:-</w:t>
      </w:r>
    </w:p>
    <w:p w14:paraId="286D5A7D" w14:textId="77777777" w:rsidR="00C87DD2" w:rsidRPr="004B098A" w:rsidRDefault="00AD12E5" w:rsidP="00E63495">
      <w:pPr>
        <w:pStyle w:val="ListParagraph"/>
        <w:widowControl w:val="0"/>
        <w:numPr>
          <w:ilvl w:val="1"/>
          <w:numId w:val="70"/>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pay the cost of the removal of the hazardous substance, chemical, oil or a</w:t>
      </w:r>
      <w:r w:rsidR="00C87DD2" w:rsidRPr="004B098A">
        <w:rPr>
          <w:rFonts w:ascii="Times New Roman" w:hAnsi="Times New Roman"/>
          <w:color w:val="3333FF"/>
        </w:rPr>
        <w:t xml:space="preserve"> </w:t>
      </w:r>
      <w:r w:rsidRPr="004B098A">
        <w:rPr>
          <w:rFonts w:ascii="Times New Roman" w:hAnsi="Times New Roman"/>
          <w:color w:val="3333FF"/>
        </w:rPr>
        <w:t>mixture containing oil including any costs which may be incurred by any</w:t>
      </w:r>
      <w:r w:rsidR="00C87DD2" w:rsidRPr="004B098A">
        <w:rPr>
          <w:rFonts w:ascii="Times New Roman" w:hAnsi="Times New Roman"/>
          <w:color w:val="3333FF"/>
        </w:rPr>
        <w:t xml:space="preserve"> </w:t>
      </w:r>
      <w:r w:rsidRPr="004B098A">
        <w:rPr>
          <w:rFonts w:ascii="Times New Roman" w:hAnsi="Times New Roman"/>
          <w:color w:val="3333FF"/>
        </w:rPr>
        <w:t>Government agency  or  organ  in  the  restoration  of  the  environment damaged or destroyed as a result of the discharge; and</w:t>
      </w:r>
    </w:p>
    <w:p w14:paraId="063530D9" w14:textId="77777777" w:rsidR="00AD12E5" w:rsidRPr="004B098A" w:rsidRDefault="00AD12E5" w:rsidP="00E63495">
      <w:pPr>
        <w:pStyle w:val="ListParagraph"/>
        <w:widowControl w:val="0"/>
        <w:numPr>
          <w:ilvl w:val="1"/>
          <w:numId w:val="70"/>
        </w:numPr>
        <w:autoSpaceDE w:val="0"/>
        <w:autoSpaceDN w:val="0"/>
        <w:adjustRightInd w:val="0"/>
        <w:spacing w:before="15" w:after="0" w:line="360" w:lineRule="auto"/>
        <w:jc w:val="both"/>
        <w:rPr>
          <w:rFonts w:ascii="Times New Roman" w:hAnsi="Times New Roman"/>
          <w:color w:val="3333FF"/>
        </w:rPr>
      </w:pPr>
      <w:proofErr w:type="gramStart"/>
      <w:r w:rsidRPr="004B098A">
        <w:rPr>
          <w:rFonts w:ascii="Times New Roman" w:hAnsi="Times New Roman"/>
          <w:color w:val="3333FF"/>
        </w:rPr>
        <w:t>the</w:t>
      </w:r>
      <w:proofErr w:type="gramEnd"/>
      <w:r w:rsidRPr="004B098A">
        <w:rPr>
          <w:rFonts w:ascii="Times New Roman" w:hAnsi="Times New Roman"/>
          <w:color w:val="3333FF"/>
        </w:rPr>
        <w:t xml:space="preserve"> costs of third parties in the form of reparation, restoration, restitution or compensation as may be determined by a competent court on application by such third parties.</w:t>
      </w:r>
    </w:p>
    <w:p w14:paraId="419FBA97" w14:textId="77777777" w:rsidR="00AD12E5" w:rsidRPr="004B098A" w:rsidRDefault="00AD12E5" w:rsidP="00E63495">
      <w:pPr>
        <w:pStyle w:val="ListParagraph"/>
        <w:widowControl w:val="0"/>
        <w:numPr>
          <w:ilvl w:val="0"/>
          <w:numId w:val="70"/>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 xml:space="preserve"> The owner or operator of a production or storage facility, motor vehicle or vessel from which a discharge occurs contrary to this section shall mitigate the</w:t>
      </w:r>
      <w:r w:rsidR="005858E9" w:rsidRPr="004B098A">
        <w:rPr>
          <w:rFonts w:ascii="Times New Roman" w:hAnsi="Times New Roman"/>
          <w:color w:val="3333FF"/>
        </w:rPr>
        <w:t xml:space="preserve"> </w:t>
      </w:r>
      <w:r w:rsidRPr="004B098A">
        <w:rPr>
          <w:rFonts w:ascii="Times New Roman" w:hAnsi="Times New Roman"/>
          <w:color w:val="3333FF"/>
        </w:rPr>
        <w:t>impact of the discharge by –</w:t>
      </w:r>
    </w:p>
    <w:p w14:paraId="27C610D1" w14:textId="77777777" w:rsidR="00AD12E5" w:rsidRPr="004B098A" w:rsidRDefault="00AD12E5" w:rsidP="00237519">
      <w:pPr>
        <w:pStyle w:val="ListParagraph"/>
        <w:widowControl w:val="0"/>
        <w:numPr>
          <w:ilvl w:val="1"/>
          <w:numId w:val="70"/>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giving  immediate  notice</w:t>
      </w:r>
      <w:r w:rsidR="005858E9" w:rsidRPr="004B098A">
        <w:rPr>
          <w:rFonts w:ascii="Times New Roman" w:hAnsi="Times New Roman"/>
          <w:color w:val="3333FF"/>
        </w:rPr>
        <w:t xml:space="preserve">  of  the  discharge  to  the  </w:t>
      </w:r>
      <w:r w:rsidR="00237519" w:rsidRPr="00237519">
        <w:rPr>
          <w:rFonts w:ascii="Times New Roman" w:hAnsi="Times New Roman"/>
          <w:color w:val="3333FF"/>
        </w:rPr>
        <w:t>Environmental Commissioner</w:t>
      </w:r>
      <w:r w:rsidRPr="004B098A">
        <w:rPr>
          <w:rFonts w:ascii="Times New Roman" w:hAnsi="Times New Roman"/>
          <w:color w:val="3333FF"/>
        </w:rPr>
        <w:t xml:space="preserve">  and  other relevant Government officers;</w:t>
      </w:r>
    </w:p>
    <w:p w14:paraId="747FF338" w14:textId="77777777" w:rsidR="00AD12E5" w:rsidRPr="004B098A" w:rsidRDefault="00AD12E5" w:rsidP="00E63495">
      <w:pPr>
        <w:pStyle w:val="ListParagraph"/>
        <w:widowControl w:val="0"/>
        <w:numPr>
          <w:ilvl w:val="1"/>
          <w:numId w:val="70"/>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 xml:space="preserve">immediately beginning clean-up operations using the best available clean- </w:t>
      </w:r>
      <w:r w:rsidRPr="004B098A">
        <w:rPr>
          <w:rFonts w:ascii="Times New Roman" w:hAnsi="Times New Roman"/>
          <w:color w:val="3333FF"/>
        </w:rPr>
        <w:lastRenderedPageBreak/>
        <w:t>up methods;</w:t>
      </w:r>
    </w:p>
    <w:p w14:paraId="6BA2AE9E" w14:textId="77777777" w:rsidR="00AD12E5" w:rsidRPr="004B098A" w:rsidRDefault="00AD12E5" w:rsidP="00237519">
      <w:pPr>
        <w:pStyle w:val="ListParagraph"/>
        <w:widowControl w:val="0"/>
        <w:numPr>
          <w:ilvl w:val="1"/>
          <w:numId w:val="70"/>
        </w:numPr>
        <w:autoSpaceDE w:val="0"/>
        <w:autoSpaceDN w:val="0"/>
        <w:adjustRightInd w:val="0"/>
        <w:spacing w:before="15" w:after="0" w:line="360" w:lineRule="auto"/>
        <w:jc w:val="both"/>
        <w:rPr>
          <w:rFonts w:ascii="Times New Roman" w:hAnsi="Times New Roman"/>
          <w:color w:val="3333FF"/>
        </w:rPr>
      </w:pPr>
      <w:proofErr w:type="gramStart"/>
      <w:r w:rsidRPr="004B098A">
        <w:rPr>
          <w:rFonts w:ascii="Times New Roman" w:hAnsi="Times New Roman"/>
          <w:color w:val="3333FF"/>
        </w:rPr>
        <w:t>complying</w:t>
      </w:r>
      <w:proofErr w:type="gramEnd"/>
      <w:r w:rsidRPr="004B098A">
        <w:rPr>
          <w:rFonts w:ascii="Times New Roman" w:hAnsi="Times New Roman"/>
          <w:color w:val="3333FF"/>
        </w:rPr>
        <w:t xml:space="preserve"> with such directions as the </w:t>
      </w:r>
      <w:r w:rsidR="00237519" w:rsidRPr="00237519">
        <w:rPr>
          <w:rFonts w:ascii="Times New Roman" w:hAnsi="Times New Roman"/>
          <w:color w:val="3333FF"/>
        </w:rPr>
        <w:t xml:space="preserve">Environmental Commissioner </w:t>
      </w:r>
      <w:r w:rsidRPr="004B098A">
        <w:rPr>
          <w:rFonts w:ascii="Times New Roman" w:hAnsi="Times New Roman"/>
          <w:color w:val="3333FF"/>
        </w:rPr>
        <w:t>may, from time to time,</w:t>
      </w:r>
      <w:r w:rsidR="005858E9" w:rsidRPr="004B098A">
        <w:rPr>
          <w:rFonts w:ascii="Times New Roman" w:hAnsi="Times New Roman"/>
          <w:color w:val="3333FF"/>
        </w:rPr>
        <w:t xml:space="preserve"> </w:t>
      </w:r>
      <w:r w:rsidRPr="004B098A">
        <w:rPr>
          <w:rFonts w:ascii="Times New Roman" w:hAnsi="Times New Roman"/>
          <w:color w:val="3333FF"/>
        </w:rPr>
        <w:t>prescribe.</w:t>
      </w:r>
    </w:p>
    <w:p w14:paraId="5B11C63A" w14:textId="77777777" w:rsidR="005858E9" w:rsidRPr="004B098A" w:rsidRDefault="00AD12E5" w:rsidP="00237519">
      <w:pPr>
        <w:pStyle w:val="ListParagraph"/>
        <w:widowControl w:val="0"/>
        <w:numPr>
          <w:ilvl w:val="0"/>
          <w:numId w:val="70"/>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 xml:space="preserve"> Where the owner or operator of a production or storage facility, motor vehicle or vessel has refused, neglected and/or failed to take the mitigation measures</w:t>
      </w:r>
      <w:r w:rsidR="005858E9" w:rsidRPr="004B098A">
        <w:rPr>
          <w:rFonts w:ascii="Times New Roman" w:hAnsi="Times New Roman"/>
          <w:color w:val="3333FF"/>
        </w:rPr>
        <w:t xml:space="preserve"> </w:t>
      </w:r>
      <w:r w:rsidRPr="004B098A">
        <w:rPr>
          <w:rFonts w:ascii="Times New Roman" w:hAnsi="Times New Roman"/>
          <w:color w:val="3333FF"/>
        </w:rPr>
        <w:t>prescribed in subsection (</w:t>
      </w:r>
      <w:r w:rsidR="005858E9" w:rsidRPr="004B098A">
        <w:rPr>
          <w:rFonts w:ascii="Times New Roman" w:hAnsi="Times New Roman"/>
          <w:color w:val="3333FF"/>
        </w:rPr>
        <w:t>5</w:t>
      </w:r>
      <w:r w:rsidRPr="004B098A">
        <w:rPr>
          <w:rFonts w:ascii="Times New Roman" w:hAnsi="Times New Roman"/>
          <w:color w:val="3333FF"/>
        </w:rPr>
        <w:t xml:space="preserve">), the </w:t>
      </w:r>
      <w:r w:rsidR="00237519" w:rsidRPr="00237519">
        <w:rPr>
          <w:rFonts w:ascii="Times New Roman" w:hAnsi="Times New Roman"/>
          <w:color w:val="3333FF"/>
        </w:rPr>
        <w:t xml:space="preserve">Environmental Commissioner </w:t>
      </w:r>
      <w:r w:rsidRPr="004B098A">
        <w:rPr>
          <w:rFonts w:ascii="Times New Roman" w:hAnsi="Times New Roman"/>
          <w:color w:val="3333FF"/>
        </w:rPr>
        <w:t xml:space="preserve">may </w:t>
      </w:r>
      <w:r w:rsidR="005858E9" w:rsidRPr="004B098A">
        <w:rPr>
          <w:rFonts w:ascii="Times New Roman" w:hAnsi="Times New Roman"/>
          <w:color w:val="3333FF"/>
        </w:rPr>
        <w:t xml:space="preserve">through court order </w:t>
      </w:r>
      <w:r w:rsidRPr="004B098A">
        <w:rPr>
          <w:rFonts w:ascii="Times New Roman" w:hAnsi="Times New Roman"/>
          <w:color w:val="3333FF"/>
        </w:rPr>
        <w:t>seize the production or storage</w:t>
      </w:r>
      <w:r w:rsidR="005858E9" w:rsidRPr="004B098A">
        <w:rPr>
          <w:rFonts w:ascii="Times New Roman" w:hAnsi="Times New Roman"/>
          <w:color w:val="3333FF"/>
        </w:rPr>
        <w:t xml:space="preserve"> </w:t>
      </w:r>
      <w:r w:rsidRPr="004B098A">
        <w:rPr>
          <w:rFonts w:ascii="Times New Roman" w:hAnsi="Times New Roman"/>
          <w:color w:val="3333FF"/>
        </w:rPr>
        <w:t>facility, motor vehicle or vessel.</w:t>
      </w:r>
    </w:p>
    <w:p w14:paraId="53EE8F63" w14:textId="77777777" w:rsidR="005858E9" w:rsidRPr="004B098A" w:rsidRDefault="00AD12E5" w:rsidP="00237519">
      <w:pPr>
        <w:pStyle w:val="ListParagraph"/>
        <w:widowControl w:val="0"/>
        <w:numPr>
          <w:ilvl w:val="0"/>
          <w:numId w:val="70"/>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 xml:space="preserve">Where the owner or operator fails to take the necessary measures under </w:t>
      </w:r>
      <w:r w:rsidR="005858E9" w:rsidRPr="004B098A">
        <w:rPr>
          <w:rFonts w:ascii="Times New Roman" w:hAnsi="Times New Roman"/>
          <w:color w:val="3333FF"/>
        </w:rPr>
        <w:t>subsection (5) after the passage of a reasonable</w:t>
      </w:r>
      <w:r w:rsidRPr="004B098A">
        <w:rPr>
          <w:rFonts w:ascii="Times New Roman" w:hAnsi="Times New Roman"/>
          <w:color w:val="3333FF"/>
        </w:rPr>
        <w:t xml:space="preserve"> </w:t>
      </w:r>
      <w:r w:rsidR="005858E9" w:rsidRPr="004B098A">
        <w:rPr>
          <w:rFonts w:ascii="Times New Roman" w:hAnsi="Times New Roman"/>
          <w:color w:val="3333FF"/>
        </w:rPr>
        <w:t>time not exceeding</w:t>
      </w:r>
      <w:r w:rsidRPr="004B098A">
        <w:rPr>
          <w:rFonts w:ascii="Times New Roman" w:hAnsi="Times New Roman"/>
          <w:color w:val="3333FF"/>
        </w:rPr>
        <w:t xml:space="preserve"> </w:t>
      </w:r>
      <w:r w:rsidR="005858E9" w:rsidRPr="004B098A">
        <w:rPr>
          <w:rFonts w:ascii="Times New Roman" w:hAnsi="Times New Roman"/>
          <w:color w:val="3333FF"/>
        </w:rPr>
        <w:t>six (6)</w:t>
      </w:r>
      <w:r w:rsidRPr="004B098A">
        <w:rPr>
          <w:rFonts w:ascii="Times New Roman" w:hAnsi="Times New Roman"/>
          <w:color w:val="3333FF"/>
        </w:rPr>
        <w:t xml:space="preserve"> </w:t>
      </w:r>
      <w:r w:rsidR="005858E9" w:rsidRPr="004B098A">
        <w:rPr>
          <w:rFonts w:ascii="Times New Roman" w:hAnsi="Times New Roman"/>
          <w:color w:val="3333FF"/>
        </w:rPr>
        <w:t>months</w:t>
      </w:r>
      <w:r w:rsidRPr="004B098A">
        <w:rPr>
          <w:rFonts w:ascii="Times New Roman" w:hAnsi="Times New Roman"/>
          <w:color w:val="3333FF"/>
        </w:rPr>
        <w:t xml:space="preserve"> in all the circumstances, the </w:t>
      </w:r>
      <w:r w:rsidR="00237519" w:rsidRPr="00237519">
        <w:rPr>
          <w:rFonts w:ascii="Times New Roman" w:hAnsi="Times New Roman"/>
          <w:color w:val="3333FF"/>
        </w:rPr>
        <w:t xml:space="preserve">Environmental Commissioner </w:t>
      </w:r>
      <w:r w:rsidRPr="004B098A">
        <w:rPr>
          <w:rFonts w:ascii="Times New Roman" w:hAnsi="Times New Roman"/>
          <w:color w:val="3333FF"/>
        </w:rPr>
        <w:t>may, upon an order of court, dispose of the production or storage facility, motor vehicle or vessel to meet the costs of taking necess</w:t>
      </w:r>
      <w:r w:rsidR="005858E9" w:rsidRPr="004B098A">
        <w:rPr>
          <w:rFonts w:ascii="Times New Roman" w:hAnsi="Times New Roman"/>
          <w:color w:val="3333FF"/>
        </w:rPr>
        <w:t>ary measures under subsection (5</w:t>
      </w:r>
      <w:r w:rsidRPr="004B098A">
        <w:rPr>
          <w:rFonts w:ascii="Times New Roman" w:hAnsi="Times New Roman"/>
          <w:color w:val="3333FF"/>
        </w:rPr>
        <w:t>) and other remedial and restoration measures.</w:t>
      </w:r>
    </w:p>
    <w:p w14:paraId="01FFAD86" w14:textId="77777777" w:rsidR="00AD12E5" w:rsidRPr="004B098A" w:rsidRDefault="00AD12E5" w:rsidP="00E63495">
      <w:pPr>
        <w:pStyle w:val="ListParagraph"/>
        <w:widowControl w:val="0"/>
        <w:numPr>
          <w:ilvl w:val="0"/>
          <w:numId w:val="70"/>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The Court in convicting a person of an offence under this section shall take into account the measures taken by that person to comply with subsection (</w:t>
      </w:r>
      <w:r w:rsidR="00476F32" w:rsidRPr="004B098A">
        <w:rPr>
          <w:rFonts w:ascii="Times New Roman" w:hAnsi="Times New Roman"/>
          <w:color w:val="3333FF"/>
        </w:rPr>
        <w:t>5</w:t>
      </w:r>
      <w:r w:rsidRPr="004B098A">
        <w:rPr>
          <w:rFonts w:ascii="Times New Roman" w:hAnsi="Times New Roman"/>
          <w:color w:val="3333FF"/>
        </w:rPr>
        <w:t>).</w:t>
      </w:r>
    </w:p>
    <w:p w14:paraId="48B09804" w14:textId="77777777" w:rsidR="00AD12E5" w:rsidRPr="004B098A" w:rsidRDefault="00AD12E5" w:rsidP="00004671">
      <w:pPr>
        <w:pStyle w:val="Heading2"/>
      </w:pPr>
      <w:r w:rsidRPr="004B098A">
        <w:t xml:space="preserve"> </w:t>
      </w:r>
      <w:bookmarkStart w:id="140" w:name="_Toc427492902"/>
      <w:r w:rsidRPr="004B098A">
        <w:t xml:space="preserve">Pesticides and </w:t>
      </w:r>
      <w:r w:rsidR="005858E9" w:rsidRPr="004B098A">
        <w:t>T</w:t>
      </w:r>
      <w:r w:rsidRPr="004B098A">
        <w:t xml:space="preserve">oxic </w:t>
      </w:r>
      <w:r w:rsidR="005858E9" w:rsidRPr="004B098A">
        <w:t>S</w:t>
      </w:r>
      <w:r w:rsidRPr="004B098A">
        <w:t>ubstances</w:t>
      </w:r>
      <w:r w:rsidR="005858E9" w:rsidRPr="004B098A">
        <w:t xml:space="preserve"> Management Standards</w:t>
      </w:r>
      <w:bookmarkEnd w:id="140"/>
      <w:r w:rsidR="005858E9" w:rsidRPr="004B098A">
        <w:t xml:space="preserve">  </w:t>
      </w:r>
    </w:p>
    <w:p w14:paraId="39C49CFC" w14:textId="77777777" w:rsidR="00476F32" w:rsidRPr="004B098A" w:rsidRDefault="00476F32" w:rsidP="00237519">
      <w:pPr>
        <w:pStyle w:val="ListParagraph"/>
        <w:widowControl w:val="0"/>
        <w:numPr>
          <w:ilvl w:val="0"/>
          <w:numId w:val="71"/>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 xml:space="preserve">The  </w:t>
      </w:r>
      <w:r w:rsidR="00237519" w:rsidRPr="00237519">
        <w:rPr>
          <w:rFonts w:ascii="Times New Roman" w:hAnsi="Times New Roman"/>
          <w:color w:val="3333FF"/>
        </w:rPr>
        <w:t xml:space="preserve">Environmental Commissioner </w:t>
      </w:r>
      <w:r w:rsidRPr="004B098A">
        <w:rPr>
          <w:rFonts w:ascii="Times New Roman" w:hAnsi="Times New Roman"/>
          <w:color w:val="3333FF"/>
        </w:rPr>
        <w:t>shall,  in  consultation  with  the Department of Agriculture and all other relevant competent authorities shall–</w:t>
      </w:r>
    </w:p>
    <w:p w14:paraId="46C73D9F" w14:textId="77777777" w:rsidR="00476F32" w:rsidRPr="004B098A" w:rsidRDefault="00476F32" w:rsidP="00E63495">
      <w:pPr>
        <w:pStyle w:val="ListParagraph"/>
        <w:widowControl w:val="0"/>
        <w:numPr>
          <w:ilvl w:val="1"/>
          <w:numId w:val="71"/>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prepare standards for the concentration of pesticides residues in raw agricultural commodities, processed foods and animal feed and for the purposes of this paragraph raw agricultural commodities:-</w:t>
      </w:r>
    </w:p>
    <w:p w14:paraId="6493E0F0" w14:textId="77777777" w:rsidR="00476F32" w:rsidRPr="004B098A" w:rsidRDefault="00476F32" w:rsidP="00E63495">
      <w:pPr>
        <w:pStyle w:val="ListParagraph"/>
        <w:widowControl w:val="0"/>
        <w:numPr>
          <w:ilvl w:val="2"/>
          <w:numId w:val="71"/>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include fresh or  frozen fruit  and  vegetables in  their raw  state, grains, nuts, eggs, raw milk, meat and other agricultural produce;</w:t>
      </w:r>
    </w:p>
    <w:p w14:paraId="182951C6" w14:textId="77777777" w:rsidR="00476F32" w:rsidRPr="004B098A" w:rsidRDefault="00476F32" w:rsidP="00E63495">
      <w:pPr>
        <w:pStyle w:val="ListParagraph"/>
        <w:widowControl w:val="0"/>
        <w:numPr>
          <w:ilvl w:val="2"/>
          <w:numId w:val="71"/>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do  not  include  any  agricultural  produce  or  good  which  is processed,  fabricated  or  manufactured  by  cooking,  dehydrating, milling, or by any other similar means;</w:t>
      </w:r>
    </w:p>
    <w:p w14:paraId="0432D2B4" w14:textId="77777777" w:rsidR="00476F32" w:rsidRPr="004B098A" w:rsidRDefault="00476F32" w:rsidP="00E63495">
      <w:pPr>
        <w:pStyle w:val="ListParagraph"/>
        <w:widowControl w:val="0"/>
        <w:numPr>
          <w:ilvl w:val="1"/>
          <w:numId w:val="71"/>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establish, revisit, modify standards to regulate the importation, exportation, manufacture, storage, distribution, sale,  use,  packaging,  transportation,  disposal  and  advertisement  of pesticides and toxic substances with the relevant organisations;</w:t>
      </w:r>
    </w:p>
    <w:p w14:paraId="2CC9F897" w14:textId="77777777" w:rsidR="00476F32" w:rsidRPr="004B098A" w:rsidRDefault="00476F32" w:rsidP="00E63495">
      <w:pPr>
        <w:pStyle w:val="ListParagraph"/>
        <w:widowControl w:val="0"/>
        <w:numPr>
          <w:ilvl w:val="1"/>
          <w:numId w:val="71"/>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establish procedures for the registration of pesticides and toxic substances;</w:t>
      </w:r>
    </w:p>
    <w:p w14:paraId="5B529158" w14:textId="77777777" w:rsidR="00476F32" w:rsidRPr="004B098A" w:rsidRDefault="00476F32" w:rsidP="00E63495">
      <w:pPr>
        <w:pStyle w:val="ListParagraph"/>
        <w:widowControl w:val="0"/>
        <w:numPr>
          <w:ilvl w:val="1"/>
          <w:numId w:val="71"/>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establish measures to ensure proper labelling and packaging of pesticides and toxic substances;</w:t>
      </w:r>
    </w:p>
    <w:p w14:paraId="099ECAAB" w14:textId="77777777" w:rsidR="00476F32" w:rsidRPr="004B098A" w:rsidRDefault="00476F32" w:rsidP="00E63495">
      <w:pPr>
        <w:pStyle w:val="ListParagraph"/>
        <w:widowControl w:val="0"/>
        <w:numPr>
          <w:ilvl w:val="1"/>
          <w:numId w:val="71"/>
        </w:numPr>
        <w:autoSpaceDE w:val="0"/>
        <w:autoSpaceDN w:val="0"/>
        <w:adjustRightInd w:val="0"/>
        <w:spacing w:before="15" w:after="0" w:line="360" w:lineRule="auto"/>
        <w:jc w:val="both"/>
        <w:rPr>
          <w:rFonts w:ascii="Times New Roman" w:hAnsi="Times New Roman"/>
          <w:color w:val="3333FF"/>
        </w:rPr>
      </w:pPr>
      <w:proofErr w:type="gramStart"/>
      <w:r w:rsidRPr="004B098A">
        <w:rPr>
          <w:rFonts w:ascii="Times New Roman" w:hAnsi="Times New Roman"/>
          <w:color w:val="3333FF"/>
        </w:rPr>
        <w:t>constantly</w:t>
      </w:r>
      <w:proofErr w:type="gramEnd"/>
      <w:r w:rsidRPr="004B098A">
        <w:rPr>
          <w:rFonts w:ascii="Times New Roman" w:hAnsi="Times New Roman"/>
          <w:color w:val="3333FF"/>
        </w:rPr>
        <w:t xml:space="preserve"> review the use and efficacy of pesticides and toxic substances and publish the findings of such reviews.</w:t>
      </w:r>
    </w:p>
    <w:p w14:paraId="2BD1B29A" w14:textId="77777777" w:rsidR="00476F32" w:rsidRPr="004B098A" w:rsidRDefault="00476F32" w:rsidP="00E63495">
      <w:pPr>
        <w:pStyle w:val="ListParagraph"/>
        <w:widowControl w:val="0"/>
        <w:numPr>
          <w:ilvl w:val="1"/>
          <w:numId w:val="71"/>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recommend  measures  for  monitoring  the  effects  of pesticides and toxic substances on the environment;</w:t>
      </w:r>
    </w:p>
    <w:p w14:paraId="26BD856E" w14:textId="77777777" w:rsidR="00476F32" w:rsidRPr="004B098A" w:rsidRDefault="00476F32" w:rsidP="00E63495">
      <w:pPr>
        <w:pStyle w:val="ListParagraph"/>
        <w:widowControl w:val="0"/>
        <w:numPr>
          <w:ilvl w:val="1"/>
          <w:numId w:val="71"/>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recommend measures for the establishment and maintenance  of  laboratories  to  operate  as  standards  laboratories  for</w:t>
      </w:r>
    </w:p>
    <w:p w14:paraId="4FB48B60" w14:textId="77777777" w:rsidR="00476F32" w:rsidRPr="004B098A" w:rsidRDefault="00476F32" w:rsidP="00E63495">
      <w:pPr>
        <w:pStyle w:val="ListParagraph"/>
        <w:widowControl w:val="0"/>
        <w:numPr>
          <w:ilvl w:val="2"/>
          <w:numId w:val="71"/>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pesticides and toxic substances;</w:t>
      </w:r>
    </w:p>
    <w:p w14:paraId="5C53C77A" w14:textId="77777777" w:rsidR="00476F32" w:rsidRPr="004B098A" w:rsidRDefault="00476F32" w:rsidP="00E63495">
      <w:pPr>
        <w:pStyle w:val="ListParagraph"/>
        <w:widowControl w:val="0"/>
        <w:numPr>
          <w:ilvl w:val="2"/>
          <w:numId w:val="71"/>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recommend measures   for   the   establishment   of enforcement procedures and regulations for the storage, packaging and</w:t>
      </w:r>
    </w:p>
    <w:p w14:paraId="151878DA" w14:textId="77777777" w:rsidR="00476F32" w:rsidRPr="004B098A" w:rsidRDefault="00476F32" w:rsidP="00E63495">
      <w:pPr>
        <w:pStyle w:val="ListParagraph"/>
        <w:widowControl w:val="0"/>
        <w:numPr>
          <w:ilvl w:val="2"/>
          <w:numId w:val="71"/>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lastRenderedPageBreak/>
        <w:t>transportation of pesticides and toxic substances;</w:t>
      </w:r>
    </w:p>
    <w:p w14:paraId="66E0FB64" w14:textId="77777777" w:rsidR="00476F32" w:rsidRPr="004B098A" w:rsidRDefault="00476F32" w:rsidP="00E63495">
      <w:pPr>
        <w:pStyle w:val="ListParagraph"/>
        <w:widowControl w:val="0"/>
        <w:numPr>
          <w:ilvl w:val="1"/>
          <w:numId w:val="71"/>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constantly collect data from industries on the production, use and health effects of pesticides and toxic substances and publish such data;</w:t>
      </w:r>
    </w:p>
    <w:p w14:paraId="60190E02" w14:textId="77777777" w:rsidR="00476F32" w:rsidRPr="004B098A" w:rsidRDefault="00476F32" w:rsidP="00E63495">
      <w:pPr>
        <w:pStyle w:val="ListParagraph"/>
        <w:widowControl w:val="0"/>
        <w:numPr>
          <w:ilvl w:val="1"/>
          <w:numId w:val="71"/>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keep up-to-date records and reports necessary for the proper regulations of the administration of pesticides and toxic substances;</w:t>
      </w:r>
    </w:p>
    <w:p w14:paraId="3C3B4508" w14:textId="77777777" w:rsidR="00476F32" w:rsidRPr="004B098A" w:rsidRDefault="00476F32" w:rsidP="00E63495">
      <w:pPr>
        <w:pStyle w:val="ListParagraph"/>
        <w:widowControl w:val="0"/>
        <w:numPr>
          <w:ilvl w:val="1"/>
          <w:numId w:val="71"/>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do all other things as appear necessary for the monitoring and control of pesticides and toxic substances;</w:t>
      </w:r>
    </w:p>
    <w:p w14:paraId="48D429BC" w14:textId="77777777" w:rsidR="00476F32" w:rsidRPr="004B098A" w:rsidRDefault="00476F32" w:rsidP="00237519">
      <w:pPr>
        <w:pStyle w:val="ListParagraph"/>
        <w:widowControl w:val="0"/>
        <w:numPr>
          <w:ilvl w:val="0"/>
          <w:numId w:val="71"/>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 xml:space="preserve">Subject to the provisions of this Act or any other written law applicable in Namibia, any person who intends to manufacture, import or process a new pesticide or toxic substance or who intends to reprocess an existing pesticide or toxic substance for a significantly new use, must apply to the </w:t>
      </w:r>
      <w:r w:rsidR="00237519" w:rsidRPr="00237519">
        <w:rPr>
          <w:rFonts w:ascii="Times New Roman" w:hAnsi="Times New Roman"/>
          <w:color w:val="3333FF"/>
        </w:rPr>
        <w:t xml:space="preserve">Environmental Commissioner </w:t>
      </w:r>
      <w:r w:rsidRPr="004B098A">
        <w:rPr>
          <w:rFonts w:ascii="Times New Roman" w:hAnsi="Times New Roman"/>
          <w:color w:val="3333FF"/>
        </w:rPr>
        <w:t>for the registration of the pesticide or toxic substance, before importing, manufacturing, processing or reprocessing such pesticides or toxic substance.</w:t>
      </w:r>
    </w:p>
    <w:p w14:paraId="0E51E55F" w14:textId="77777777" w:rsidR="003E3943" w:rsidRPr="004B098A" w:rsidRDefault="00476F32" w:rsidP="00237519">
      <w:pPr>
        <w:pStyle w:val="ListParagraph"/>
        <w:widowControl w:val="0"/>
        <w:numPr>
          <w:ilvl w:val="0"/>
          <w:numId w:val="71"/>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 xml:space="preserve">The application referred to in subsection (2) shall include the name, trade mark, and the molecular structure, proposed categories of use, an estimate of the quantity of the pesticides or toxic substances and any data </w:t>
      </w:r>
      <w:r w:rsidR="003E3943" w:rsidRPr="004B098A">
        <w:rPr>
          <w:rFonts w:ascii="Times New Roman" w:hAnsi="Times New Roman"/>
          <w:color w:val="3333FF"/>
        </w:rPr>
        <w:t xml:space="preserve"> contained in the Material Safety Data Sheet (MSDS) </w:t>
      </w:r>
      <w:r w:rsidRPr="004B098A">
        <w:rPr>
          <w:rFonts w:ascii="Times New Roman" w:hAnsi="Times New Roman"/>
          <w:color w:val="3333FF"/>
        </w:rPr>
        <w:t xml:space="preserve">related to health and other environmental effects thereof that the </w:t>
      </w:r>
      <w:r w:rsidR="00237519" w:rsidRPr="00237519">
        <w:rPr>
          <w:rFonts w:ascii="Times New Roman" w:hAnsi="Times New Roman"/>
          <w:color w:val="3333FF"/>
        </w:rPr>
        <w:t xml:space="preserve">Environmental Commissioner </w:t>
      </w:r>
      <w:r w:rsidRPr="004B098A">
        <w:rPr>
          <w:rFonts w:ascii="Times New Roman" w:hAnsi="Times New Roman"/>
          <w:color w:val="3333FF"/>
        </w:rPr>
        <w:t>may require.</w:t>
      </w:r>
    </w:p>
    <w:p w14:paraId="76D91957" w14:textId="77777777" w:rsidR="003E3943" w:rsidRPr="004B098A" w:rsidRDefault="00476F32" w:rsidP="00237519">
      <w:pPr>
        <w:pStyle w:val="ListParagraph"/>
        <w:widowControl w:val="0"/>
        <w:numPr>
          <w:ilvl w:val="0"/>
          <w:numId w:val="71"/>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 xml:space="preserve">Any  person  who,  being  in  </w:t>
      </w:r>
      <w:r w:rsidR="003E3943" w:rsidRPr="004B098A">
        <w:rPr>
          <w:rFonts w:ascii="Times New Roman" w:hAnsi="Times New Roman"/>
          <w:color w:val="3333FF"/>
        </w:rPr>
        <w:t>Namibia</w:t>
      </w:r>
      <w:r w:rsidRPr="004B098A">
        <w:rPr>
          <w:rFonts w:ascii="Times New Roman" w:hAnsi="Times New Roman"/>
          <w:color w:val="3333FF"/>
        </w:rPr>
        <w:t xml:space="preserve">,  has  been  manufacturing,  importing  or processing a pesticide or toxic substance before the coming into force of this Act, shall apply to the </w:t>
      </w:r>
      <w:r w:rsidR="00237519" w:rsidRPr="00237519">
        <w:rPr>
          <w:rFonts w:ascii="Times New Roman" w:hAnsi="Times New Roman"/>
          <w:color w:val="3333FF"/>
        </w:rPr>
        <w:t xml:space="preserve">Environmental Commissioner </w:t>
      </w:r>
      <w:r w:rsidRPr="004B098A">
        <w:rPr>
          <w:rFonts w:ascii="Times New Roman" w:hAnsi="Times New Roman"/>
          <w:color w:val="3333FF"/>
        </w:rPr>
        <w:t xml:space="preserve">for registration of such pesticides or toxic substance within </w:t>
      </w:r>
      <w:r w:rsidR="003E3943" w:rsidRPr="004B098A">
        <w:rPr>
          <w:rFonts w:ascii="Times New Roman" w:hAnsi="Times New Roman"/>
          <w:color w:val="3333FF"/>
        </w:rPr>
        <w:t xml:space="preserve">twenty-four (24) months </w:t>
      </w:r>
      <w:r w:rsidRPr="004B098A">
        <w:rPr>
          <w:rFonts w:ascii="Times New Roman" w:hAnsi="Times New Roman"/>
          <w:color w:val="3333FF"/>
        </w:rPr>
        <w:t xml:space="preserve"> after the commencement of this Act.</w:t>
      </w:r>
    </w:p>
    <w:p w14:paraId="01AE28C7" w14:textId="77777777" w:rsidR="003E3943" w:rsidRPr="004B098A" w:rsidRDefault="00476F32" w:rsidP="00237519">
      <w:pPr>
        <w:pStyle w:val="ListParagraph"/>
        <w:widowControl w:val="0"/>
        <w:numPr>
          <w:ilvl w:val="0"/>
          <w:numId w:val="71"/>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 xml:space="preserve">The </w:t>
      </w:r>
      <w:r w:rsidR="00237519" w:rsidRPr="00237519">
        <w:rPr>
          <w:rFonts w:ascii="Times New Roman" w:hAnsi="Times New Roman"/>
          <w:color w:val="3333FF"/>
        </w:rPr>
        <w:t xml:space="preserve">Environmental Commissioner </w:t>
      </w:r>
      <w:r w:rsidRPr="004B098A">
        <w:rPr>
          <w:rFonts w:ascii="Times New Roman" w:hAnsi="Times New Roman"/>
          <w:color w:val="3333FF"/>
        </w:rPr>
        <w:t xml:space="preserve">may, upon application, register a pesticide or toxic substance subject to such existing conditions and any other conditions that the </w:t>
      </w:r>
      <w:r w:rsidR="00237519" w:rsidRPr="00237519">
        <w:rPr>
          <w:rFonts w:ascii="Times New Roman" w:hAnsi="Times New Roman"/>
          <w:color w:val="3333FF"/>
        </w:rPr>
        <w:t xml:space="preserve">Environmental Commissioner </w:t>
      </w:r>
      <w:r w:rsidRPr="004B098A">
        <w:rPr>
          <w:rFonts w:ascii="Times New Roman" w:hAnsi="Times New Roman"/>
          <w:color w:val="3333FF"/>
        </w:rPr>
        <w:t>may determine.</w:t>
      </w:r>
    </w:p>
    <w:p w14:paraId="115F0BAD" w14:textId="77777777" w:rsidR="003E3943" w:rsidRPr="004B098A" w:rsidRDefault="00476F32" w:rsidP="00E63495">
      <w:pPr>
        <w:pStyle w:val="ListParagraph"/>
        <w:widowControl w:val="0"/>
        <w:numPr>
          <w:ilvl w:val="0"/>
          <w:numId w:val="71"/>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Every pesticide or toxic substance shall be registered for ten</w:t>
      </w:r>
      <w:r w:rsidR="003E3943" w:rsidRPr="004B098A">
        <w:rPr>
          <w:rFonts w:ascii="Times New Roman" w:hAnsi="Times New Roman"/>
          <w:color w:val="3333FF"/>
        </w:rPr>
        <w:t xml:space="preserve"> (10)</w:t>
      </w:r>
      <w:r w:rsidRPr="004B098A">
        <w:rPr>
          <w:rFonts w:ascii="Times New Roman" w:hAnsi="Times New Roman"/>
          <w:color w:val="3333FF"/>
        </w:rPr>
        <w:t xml:space="preserve"> years unless some other period is specified by the </w:t>
      </w:r>
      <w:r w:rsidR="003E3943" w:rsidRPr="004B098A">
        <w:rPr>
          <w:rFonts w:ascii="Times New Roman" w:hAnsi="Times New Roman"/>
          <w:color w:val="3333FF"/>
        </w:rPr>
        <w:t>Commission</w:t>
      </w:r>
      <w:r w:rsidRPr="004B098A">
        <w:rPr>
          <w:rFonts w:ascii="Times New Roman" w:hAnsi="Times New Roman"/>
          <w:color w:val="3333FF"/>
        </w:rPr>
        <w:t>, and may be renewed for a like period.</w:t>
      </w:r>
    </w:p>
    <w:p w14:paraId="064F93DE" w14:textId="77777777" w:rsidR="003E3943" w:rsidRPr="004B098A" w:rsidRDefault="00476F32" w:rsidP="00237519">
      <w:pPr>
        <w:pStyle w:val="ListParagraph"/>
        <w:widowControl w:val="0"/>
        <w:numPr>
          <w:ilvl w:val="0"/>
          <w:numId w:val="71"/>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 xml:space="preserve">Where the </w:t>
      </w:r>
      <w:r w:rsidR="00237519" w:rsidRPr="00237519">
        <w:rPr>
          <w:rFonts w:ascii="Times New Roman" w:hAnsi="Times New Roman"/>
          <w:color w:val="3333FF"/>
        </w:rPr>
        <w:t xml:space="preserve">Environmental Commissioner </w:t>
      </w:r>
      <w:r w:rsidRPr="004B098A">
        <w:rPr>
          <w:rFonts w:ascii="Times New Roman" w:hAnsi="Times New Roman"/>
          <w:color w:val="3333FF"/>
        </w:rPr>
        <w:t xml:space="preserve">refuses to register any pesticide or toxic substance, </w:t>
      </w:r>
      <w:r w:rsidR="00906249" w:rsidRPr="004B098A">
        <w:rPr>
          <w:rFonts w:ascii="Times New Roman" w:hAnsi="Times New Roman"/>
          <w:color w:val="3333FF"/>
        </w:rPr>
        <w:t>the notice</w:t>
      </w:r>
      <w:r w:rsidRPr="004B098A">
        <w:rPr>
          <w:rFonts w:ascii="Times New Roman" w:hAnsi="Times New Roman"/>
          <w:color w:val="3333FF"/>
        </w:rPr>
        <w:t xml:space="preserve"> of refusal shall state the reasons for such refusal.</w:t>
      </w:r>
    </w:p>
    <w:p w14:paraId="35E84F9D" w14:textId="77777777" w:rsidR="00476F32" w:rsidRPr="004B098A" w:rsidRDefault="00476F32" w:rsidP="00E63495">
      <w:pPr>
        <w:pStyle w:val="ListParagraph"/>
        <w:widowControl w:val="0"/>
        <w:numPr>
          <w:ilvl w:val="0"/>
          <w:numId w:val="71"/>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No person shall –</w:t>
      </w:r>
    </w:p>
    <w:p w14:paraId="2C431B12" w14:textId="77777777" w:rsidR="00476F32" w:rsidRPr="004B098A" w:rsidRDefault="00476F32" w:rsidP="00E63495">
      <w:pPr>
        <w:pStyle w:val="ListParagraph"/>
        <w:widowControl w:val="0"/>
        <w:numPr>
          <w:ilvl w:val="1"/>
          <w:numId w:val="71"/>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detach, alter or destroy any labelling on a pesticide or toxic substance contrary to the provisions of this Act;</w:t>
      </w:r>
    </w:p>
    <w:p w14:paraId="25723DA2" w14:textId="77777777" w:rsidR="00476F32" w:rsidRPr="004B098A" w:rsidRDefault="00476F32" w:rsidP="00E63495">
      <w:pPr>
        <w:pStyle w:val="ListParagraph"/>
        <w:widowControl w:val="0"/>
        <w:numPr>
          <w:ilvl w:val="1"/>
          <w:numId w:val="71"/>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 xml:space="preserve">change the composition of a pesticide or </w:t>
      </w:r>
      <w:r w:rsidR="003E3943" w:rsidRPr="004B098A">
        <w:rPr>
          <w:rFonts w:ascii="Times New Roman" w:hAnsi="Times New Roman"/>
          <w:color w:val="3333FF"/>
        </w:rPr>
        <w:t xml:space="preserve">toxic substance, contrary to the </w:t>
      </w:r>
      <w:r w:rsidRPr="004B098A">
        <w:rPr>
          <w:rFonts w:ascii="Times New Roman" w:hAnsi="Times New Roman"/>
          <w:color w:val="3333FF"/>
        </w:rPr>
        <w:t>provisions of this Act; or</w:t>
      </w:r>
    </w:p>
    <w:p w14:paraId="2AB33D41" w14:textId="77777777" w:rsidR="00476F32" w:rsidRPr="004B098A" w:rsidRDefault="00476F32" w:rsidP="00E63495">
      <w:pPr>
        <w:pStyle w:val="ListParagraph"/>
        <w:widowControl w:val="0"/>
        <w:numPr>
          <w:ilvl w:val="1"/>
          <w:numId w:val="58"/>
        </w:numPr>
        <w:autoSpaceDE w:val="0"/>
        <w:autoSpaceDN w:val="0"/>
        <w:adjustRightInd w:val="0"/>
        <w:spacing w:before="15" w:after="0" w:line="360" w:lineRule="auto"/>
        <w:jc w:val="both"/>
        <w:rPr>
          <w:rFonts w:ascii="Times New Roman" w:hAnsi="Times New Roman"/>
          <w:color w:val="3333FF"/>
        </w:rPr>
      </w:pPr>
      <w:proofErr w:type="gramStart"/>
      <w:r w:rsidRPr="004B098A">
        <w:rPr>
          <w:rFonts w:ascii="Times New Roman" w:hAnsi="Times New Roman"/>
          <w:color w:val="3333FF"/>
        </w:rPr>
        <w:t>use</w:t>
      </w:r>
      <w:proofErr w:type="gramEnd"/>
      <w:r w:rsidRPr="004B098A">
        <w:rPr>
          <w:rFonts w:ascii="Times New Roman" w:hAnsi="Times New Roman"/>
          <w:color w:val="3333FF"/>
        </w:rPr>
        <w:t xml:space="preserve"> or dispose into the environment a pesticide or toxic substance in contravention of the provisions of this Act.</w:t>
      </w:r>
    </w:p>
    <w:p w14:paraId="3941B271" w14:textId="77777777" w:rsidR="003E3943" w:rsidRPr="004B098A" w:rsidRDefault="00476F32" w:rsidP="00E63495">
      <w:pPr>
        <w:pStyle w:val="ListParagraph"/>
        <w:widowControl w:val="0"/>
        <w:numPr>
          <w:ilvl w:val="0"/>
          <w:numId w:val="71"/>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No person shall distribute, sell, offer for sale, hold for sale, import, deliver for</w:t>
      </w:r>
      <w:r w:rsidR="003E3943" w:rsidRPr="004B098A">
        <w:rPr>
          <w:rFonts w:ascii="Times New Roman" w:hAnsi="Times New Roman"/>
          <w:color w:val="3333FF"/>
        </w:rPr>
        <w:t xml:space="preserve"> </w:t>
      </w:r>
      <w:r w:rsidRPr="004B098A">
        <w:rPr>
          <w:rFonts w:ascii="Times New Roman" w:hAnsi="Times New Roman"/>
          <w:color w:val="3333FF"/>
        </w:rPr>
        <w:t>importation to, or receive from, deliver or offer to deliver to any other person any unregistered pesticide or toxic substance.</w:t>
      </w:r>
    </w:p>
    <w:p w14:paraId="28676C00" w14:textId="77777777" w:rsidR="00B544CD" w:rsidRPr="004B098A" w:rsidRDefault="00476F32" w:rsidP="00E63495">
      <w:pPr>
        <w:pStyle w:val="ListParagraph"/>
        <w:widowControl w:val="0"/>
        <w:numPr>
          <w:ilvl w:val="0"/>
          <w:numId w:val="71"/>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 xml:space="preserve">Any person who contravenes any of the provisions of this section shall be guilty of an offence and shall </w:t>
      </w:r>
      <w:r w:rsidR="003E3943" w:rsidRPr="004B098A">
        <w:rPr>
          <w:rFonts w:ascii="Times New Roman" w:hAnsi="Times New Roman"/>
          <w:color w:val="3333FF"/>
        </w:rPr>
        <w:t xml:space="preserve">be in accordance with the provisions of this Act. </w:t>
      </w:r>
    </w:p>
    <w:p w14:paraId="22A6F266" w14:textId="77777777" w:rsidR="00906249" w:rsidRPr="004B098A" w:rsidRDefault="00476F32" w:rsidP="00237519">
      <w:pPr>
        <w:pStyle w:val="ListParagraph"/>
        <w:widowControl w:val="0"/>
        <w:numPr>
          <w:ilvl w:val="0"/>
          <w:numId w:val="71"/>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lastRenderedPageBreak/>
        <w:t xml:space="preserve">Any pesticide or toxic substance which the </w:t>
      </w:r>
      <w:r w:rsidR="00237519" w:rsidRPr="00237519">
        <w:rPr>
          <w:rFonts w:ascii="Times New Roman" w:hAnsi="Times New Roman"/>
          <w:color w:val="3333FF"/>
        </w:rPr>
        <w:t xml:space="preserve">Environmental Commissioner </w:t>
      </w:r>
      <w:r w:rsidRPr="004B098A">
        <w:rPr>
          <w:rFonts w:ascii="Times New Roman" w:hAnsi="Times New Roman"/>
          <w:color w:val="3333FF"/>
        </w:rPr>
        <w:t xml:space="preserve">reasonably suspects to be the subject matter of an offence under this Act shall be liable to seizure by the </w:t>
      </w:r>
      <w:r w:rsidR="00237519" w:rsidRPr="00237519">
        <w:rPr>
          <w:rFonts w:ascii="Times New Roman" w:hAnsi="Times New Roman"/>
          <w:color w:val="3333FF"/>
        </w:rPr>
        <w:t>Environmental Commissioner</w:t>
      </w:r>
      <w:r w:rsidRPr="004B098A">
        <w:rPr>
          <w:rFonts w:ascii="Times New Roman" w:hAnsi="Times New Roman"/>
          <w:color w:val="3333FF"/>
        </w:rPr>
        <w:t>.</w:t>
      </w:r>
    </w:p>
    <w:p w14:paraId="79AE07F2" w14:textId="77777777" w:rsidR="00906249" w:rsidRPr="004B098A" w:rsidRDefault="00476F32" w:rsidP="00237519">
      <w:pPr>
        <w:pStyle w:val="ListParagraph"/>
        <w:widowControl w:val="0"/>
        <w:numPr>
          <w:ilvl w:val="0"/>
          <w:numId w:val="71"/>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Whenever any pesticide or toxic substance is seized under subsection (</w:t>
      </w:r>
      <w:r w:rsidR="00906249" w:rsidRPr="004B098A">
        <w:rPr>
          <w:rFonts w:ascii="Times New Roman" w:hAnsi="Times New Roman"/>
          <w:color w:val="3333FF"/>
        </w:rPr>
        <w:t>1</w:t>
      </w:r>
      <w:r w:rsidRPr="004B098A">
        <w:rPr>
          <w:rFonts w:ascii="Times New Roman" w:hAnsi="Times New Roman"/>
          <w:color w:val="3333FF"/>
        </w:rPr>
        <w:t>1), the</w:t>
      </w:r>
      <w:r w:rsidR="00906249" w:rsidRPr="004B098A">
        <w:rPr>
          <w:rFonts w:ascii="Times New Roman" w:hAnsi="Times New Roman"/>
          <w:color w:val="3333FF"/>
        </w:rPr>
        <w:t xml:space="preserve"> </w:t>
      </w:r>
      <w:r w:rsidR="00237519" w:rsidRPr="00237519">
        <w:rPr>
          <w:rFonts w:ascii="Times New Roman" w:hAnsi="Times New Roman"/>
          <w:color w:val="3333FF"/>
        </w:rPr>
        <w:t>Environmental Commissioner</w:t>
      </w:r>
      <w:r w:rsidRPr="004B098A">
        <w:rPr>
          <w:rFonts w:ascii="Times New Roman" w:hAnsi="Times New Roman"/>
          <w:color w:val="3333FF"/>
        </w:rPr>
        <w:t xml:space="preserve"> shall serve a notice of seizure on the owner of the pesticide or toxic substance as soon as practicable.</w:t>
      </w:r>
    </w:p>
    <w:p w14:paraId="2473C767" w14:textId="77777777" w:rsidR="00906249" w:rsidRPr="004B098A" w:rsidRDefault="00476F32" w:rsidP="00E63495">
      <w:pPr>
        <w:pStyle w:val="ListParagraph"/>
        <w:widowControl w:val="0"/>
        <w:numPr>
          <w:ilvl w:val="0"/>
          <w:numId w:val="71"/>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Where  any  pesticide  or  toxic  substance is  sei</w:t>
      </w:r>
      <w:r w:rsidR="00906249" w:rsidRPr="004B098A">
        <w:rPr>
          <w:rFonts w:ascii="Times New Roman" w:hAnsi="Times New Roman"/>
          <w:color w:val="3333FF"/>
        </w:rPr>
        <w:t xml:space="preserve">zed  under  this  section,  the </w:t>
      </w:r>
      <w:r w:rsidRPr="004B098A">
        <w:rPr>
          <w:rFonts w:ascii="Times New Roman" w:hAnsi="Times New Roman"/>
          <w:color w:val="3333FF"/>
        </w:rPr>
        <w:t xml:space="preserve">pesticide or toxic substance shall be placed under the custody of the </w:t>
      </w:r>
      <w:r w:rsidR="00906249" w:rsidRPr="004B098A">
        <w:rPr>
          <w:rFonts w:ascii="Times New Roman" w:hAnsi="Times New Roman"/>
          <w:color w:val="3333FF"/>
        </w:rPr>
        <w:t>Commission</w:t>
      </w:r>
      <w:r w:rsidRPr="004B098A">
        <w:rPr>
          <w:rFonts w:ascii="Times New Roman" w:hAnsi="Times New Roman"/>
          <w:color w:val="3333FF"/>
        </w:rPr>
        <w:t>.</w:t>
      </w:r>
    </w:p>
    <w:p w14:paraId="08B570E5" w14:textId="77777777" w:rsidR="00476F32" w:rsidRPr="004B098A" w:rsidRDefault="00476F32" w:rsidP="00237519">
      <w:pPr>
        <w:pStyle w:val="ListParagraph"/>
        <w:widowControl w:val="0"/>
        <w:numPr>
          <w:ilvl w:val="0"/>
          <w:numId w:val="71"/>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 xml:space="preserve">Any pesticide or toxic substance placed under the custody of the </w:t>
      </w:r>
      <w:r w:rsidR="00237519" w:rsidRPr="00237519">
        <w:rPr>
          <w:rFonts w:ascii="Times New Roman" w:hAnsi="Times New Roman"/>
          <w:color w:val="3333FF"/>
        </w:rPr>
        <w:t xml:space="preserve">Environmental Commissioner </w:t>
      </w:r>
      <w:r w:rsidRPr="004B098A">
        <w:rPr>
          <w:rFonts w:ascii="Times New Roman" w:hAnsi="Times New Roman"/>
          <w:color w:val="3333FF"/>
        </w:rPr>
        <w:t>under subsection (</w:t>
      </w:r>
      <w:r w:rsidR="00906249" w:rsidRPr="004B098A">
        <w:rPr>
          <w:rFonts w:ascii="Times New Roman" w:hAnsi="Times New Roman"/>
          <w:color w:val="3333FF"/>
        </w:rPr>
        <w:t>1</w:t>
      </w:r>
      <w:r w:rsidRPr="004B098A">
        <w:rPr>
          <w:rFonts w:ascii="Times New Roman" w:hAnsi="Times New Roman"/>
          <w:color w:val="3333FF"/>
        </w:rPr>
        <w:t>3) shall be released, if after six months –</w:t>
      </w:r>
    </w:p>
    <w:p w14:paraId="33B8B6B1" w14:textId="77777777" w:rsidR="00476F32" w:rsidRPr="004B098A" w:rsidRDefault="00476F32" w:rsidP="00E63495">
      <w:pPr>
        <w:pStyle w:val="ListParagraph"/>
        <w:widowControl w:val="0"/>
        <w:numPr>
          <w:ilvl w:val="1"/>
          <w:numId w:val="71"/>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no  prosecution under  this  Act  has  been  instituted with  regard  to  the</w:t>
      </w:r>
      <w:r w:rsidR="00906249" w:rsidRPr="004B098A">
        <w:rPr>
          <w:rFonts w:ascii="Times New Roman" w:hAnsi="Times New Roman"/>
          <w:color w:val="3333FF"/>
        </w:rPr>
        <w:t xml:space="preserve"> </w:t>
      </w:r>
      <w:r w:rsidRPr="004B098A">
        <w:rPr>
          <w:rFonts w:ascii="Times New Roman" w:hAnsi="Times New Roman"/>
          <w:color w:val="3333FF"/>
        </w:rPr>
        <w:t>pesticide or toxic substance;</w:t>
      </w:r>
    </w:p>
    <w:p w14:paraId="5045724D" w14:textId="77777777" w:rsidR="00476F32" w:rsidRPr="004B098A" w:rsidRDefault="00476F32" w:rsidP="00E63495">
      <w:pPr>
        <w:pStyle w:val="ListParagraph"/>
        <w:widowControl w:val="0"/>
        <w:numPr>
          <w:ilvl w:val="0"/>
          <w:numId w:val="68"/>
        </w:numPr>
        <w:autoSpaceDE w:val="0"/>
        <w:autoSpaceDN w:val="0"/>
        <w:adjustRightInd w:val="0"/>
        <w:spacing w:before="15" w:after="0" w:line="360" w:lineRule="auto"/>
        <w:jc w:val="both"/>
        <w:rPr>
          <w:rFonts w:ascii="Times New Roman" w:hAnsi="Times New Roman"/>
          <w:color w:val="3333FF"/>
        </w:rPr>
      </w:pPr>
      <w:proofErr w:type="gramStart"/>
      <w:r w:rsidRPr="004B098A">
        <w:rPr>
          <w:rFonts w:ascii="Times New Roman" w:hAnsi="Times New Roman"/>
          <w:color w:val="3333FF"/>
        </w:rPr>
        <w:t>no</w:t>
      </w:r>
      <w:proofErr w:type="gramEnd"/>
      <w:r w:rsidRPr="004B098A">
        <w:rPr>
          <w:rFonts w:ascii="Times New Roman" w:hAnsi="Times New Roman"/>
          <w:color w:val="3333FF"/>
        </w:rPr>
        <w:t xml:space="preserve"> person is convicted of an offence under this Act.</w:t>
      </w:r>
    </w:p>
    <w:p w14:paraId="133ED130" w14:textId="77777777" w:rsidR="00906249" w:rsidRPr="004B098A" w:rsidRDefault="00906249" w:rsidP="00E63495">
      <w:pPr>
        <w:pStyle w:val="ListParagraph"/>
        <w:widowControl w:val="0"/>
        <w:numPr>
          <w:ilvl w:val="0"/>
          <w:numId w:val="71"/>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The  Minister  shall,  in  consultation  with  the  relevant  competent authority,  make regulations prescribing the contents of any application and the conditions for the registration of pesticides and toxic substances under this Act.</w:t>
      </w:r>
    </w:p>
    <w:p w14:paraId="6BEBD06A" w14:textId="77777777" w:rsidR="00F205FB" w:rsidRPr="004B098A" w:rsidRDefault="00F205FB" w:rsidP="00004671">
      <w:pPr>
        <w:pStyle w:val="Heading2"/>
      </w:pPr>
      <w:r w:rsidRPr="004B098A">
        <w:t xml:space="preserve"> </w:t>
      </w:r>
      <w:bookmarkStart w:id="141" w:name="_Toc427492903"/>
      <w:r w:rsidRPr="004B098A">
        <w:t xml:space="preserve">Other Environmental </w:t>
      </w:r>
      <w:r w:rsidR="005858E9" w:rsidRPr="004B098A">
        <w:t>Management Standards</w:t>
      </w:r>
      <w:bookmarkEnd w:id="141"/>
      <w:r w:rsidR="005858E9" w:rsidRPr="004B098A">
        <w:t xml:space="preserve">  </w:t>
      </w:r>
    </w:p>
    <w:p w14:paraId="50A75244" w14:textId="77777777" w:rsidR="00476F32" w:rsidRPr="004B098A" w:rsidRDefault="00476F32" w:rsidP="00237519">
      <w:pPr>
        <w:pStyle w:val="ListParagraph"/>
        <w:widowControl w:val="0"/>
        <w:numPr>
          <w:ilvl w:val="0"/>
          <w:numId w:val="72"/>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sz w:val="26"/>
          <w:szCs w:val="26"/>
        </w:rPr>
        <w:t xml:space="preserve"> </w:t>
      </w:r>
      <w:r w:rsidRPr="004B098A">
        <w:rPr>
          <w:rFonts w:ascii="Times New Roman" w:hAnsi="Times New Roman"/>
          <w:color w:val="3333FF"/>
        </w:rPr>
        <w:t xml:space="preserve">The Minister may, on the advice of the </w:t>
      </w:r>
      <w:r w:rsidR="00237519" w:rsidRPr="00237519">
        <w:rPr>
          <w:rFonts w:ascii="Times New Roman" w:hAnsi="Times New Roman"/>
          <w:color w:val="3333FF"/>
        </w:rPr>
        <w:t xml:space="preserve">Environmental Commissioner </w:t>
      </w:r>
      <w:r w:rsidRPr="004B098A">
        <w:rPr>
          <w:rFonts w:ascii="Times New Roman" w:hAnsi="Times New Roman"/>
          <w:color w:val="3333FF"/>
        </w:rPr>
        <w:t>make regulations prescribing the procedure and criteria for –</w:t>
      </w:r>
    </w:p>
    <w:p w14:paraId="3E0BD9F0" w14:textId="77777777" w:rsidR="00476F32" w:rsidRPr="004B098A" w:rsidRDefault="00476F32" w:rsidP="00E63495">
      <w:pPr>
        <w:pStyle w:val="ListParagraph"/>
        <w:widowControl w:val="0"/>
        <w:numPr>
          <w:ilvl w:val="1"/>
          <w:numId w:val="72"/>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 xml:space="preserve">Other environmental management standards. </w:t>
      </w:r>
    </w:p>
    <w:p w14:paraId="67B4A0DB" w14:textId="77777777" w:rsidR="0064394C" w:rsidRPr="004B098A" w:rsidRDefault="0064394C" w:rsidP="0064394C">
      <w:pPr>
        <w:widowControl w:val="0"/>
        <w:autoSpaceDE w:val="0"/>
        <w:autoSpaceDN w:val="0"/>
        <w:adjustRightInd w:val="0"/>
        <w:spacing w:before="15" w:after="0" w:line="360" w:lineRule="auto"/>
        <w:jc w:val="both"/>
        <w:rPr>
          <w:rFonts w:ascii="Times New Roman" w:hAnsi="Times New Roman"/>
          <w:color w:val="3333FF"/>
          <w:sz w:val="26"/>
          <w:szCs w:val="26"/>
        </w:rPr>
      </w:pPr>
    </w:p>
    <w:p w14:paraId="178BD524" w14:textId="77777777" w:rsidR="0064394C" w:rsidRPr="004B098A" w:rsidRDefault="0064394C" w:rsidP="0064394C">
      <w:pPr>
        <w:widowControl w:val="0"/>
        <w:autoSpaceDE w:val="0"/>
        <w:autoSpaceDN w:val="0"/>
        <w:adjustRightInd w:val="0"/>
        <w:spacing w:before="15" w:after="0" w:line="360" w:lineRule="auto"/>
        <w:jc w:val="both"/>
        <w:rPr>
          <w:rFonts w:ascii="Times New Roman" w:hAnsi="Times New Roman"/>
          <w:color w:val="3333FF"/>
          <w:sz w:val="26"/>
          <w:szCs w:val="26"/>
        </w:rPr>
      </w:pPr>
    </w:p>
    <w:p w14:paraId="6A7C88E9" w14:textId="77777777" w:rsidR="0064394C" w:rsidRPr="004B098A" w:rsidRDefault="0064394C" w:rsidP="0064394C">
      <w:pPr>
        <w:pStyle w:val="Heading2"/>
      </w:pPr>
      <w:r w:rsidRPr="004B098A">
        <w:t xml:space="preserve"> </w:t>
      </w:r>
      <w:bookmarkStart w:id="142" w:name="_Toc427492904"/>
      <w:r w:rsidRPr="004B098A">
        <w:t>Laboratory Designated as an Analytical or Reference Laboratory</w:t>
      </w:r>
      <w:bookmarkEnd w:id="142"/>
    </w:p>
    <w:p w14:paraId="469D53BF" w14:textId="77777777" w:rsidR="0064394C" w:rsidRPr="004B098A" w:rsidRDefault="0064394C" w:rsidP="00E63495">
      <w:pPr>
        <w:pStyle w:val="ListParagraph"/>
        <w:widowControl w:val="0"/>
        <w:numPr>
          <w:ilvl w:val="0"/>
          <w:numId w:val="80"/>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 xml:space="preserve">A laboratory designated as an analytical or reference laboratory under  this Act must be an accredited facility and shall comply with national or international standards for analysis limits and reporting process; </w:t>
      </w:r>
    </w:p>
    <w:p w14:paraId="1CA29EF4" w14:textId="77777777" w:rsidR="0064394C" w:rsidRPr="004B098A" w:rsidRDefault="0064394C" w:rsidP="00E63495">
      <w:pPr>
        <w:pStyle w:val="ListParagraph"/>
        <w:widowControl w:val="0"/>
        <w:numPr>
          <w:ilvl w:val="0"/>
          <w:numId w:val="80"/>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A laboratory designated as an analytical or reference laboratory must issue a certificate of analysis of any substance submitted to it under this Act.</w:t>
      </w:r>
    </w:p>
    <w:p w14:paraId="25B8C4F1" w14:textId="77777777" w:rsidR="0064394C" w:rsidRPr="004B098A" w:rsidRDefault="0064394C" w:rsidP="00E63495">
      <w:pPr>
        <w:pStyle w:val="ListParagraph"/>
        <w:widowControl w:val="0"/>
        <w:numPr>
          <w:ilvl w:val="0"/>
          <w:numId w:val="80"/>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The certificate of analysis shall state the methods of analysis followed and shall be signed by the analyst or the reference analyst, as the case may be.</w:t>
      </w:r>
    </w:p>
    <w:p w14:paraId="3C682446" w14:textId="77777777" w:rsidR="0064394C" w:rsidRPr="004B098A" w:rsidRDefault="0064394C" w:rsidP="00E63495">
      <w:pPr>
        <w:pStyle w:val="ListParagraph"/>
        <w:widowControl w:val="0"/>
        <w:numPr>
          <w:ilvl w:val="0"/>
          <w:numId w:val="80"/>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A certificate issued under subsection (2) and complying with subsection (3) shall be sufficient evidence of the facts stated in the certificate for all purposes under this Act.</w:t>
      </w:r>
    </w:p>
    <w:p w14:paraId="0244594A" w14:textId="77777777" w:rsidR="00F205FB" w:rsidRPr="004B098A" w:rsidRDefault="0064394C" w:rsidP="00E63495">
      <w:pPr>
        <w:pStyle w:val="ListParagraph"/>
        <w:widowControl w:val="0"/>
        <w:numPr>
          <w:ilvl w:val="0"/>
          <w:numId w:val="80"/>
        </w:numPr>
        <w:autoSpaceDE w:val="0"/>
        <w:autoSpaceDN w:val="0"/>
        <w:adjustRightInd w:val="0"/>
        <w:spacing w:before="15" w:after="0" w:line="360" w:lineRule="auto"/>
        <w:jc w:val="both"/>
        <w:rPr>
          <w:rFonts w:ascii="Times New Roman" w:hAnsi="Times New Roman"/>
          <w:color w:val="3333FF"/>
        </w:rPr>
      </w:pPr>
      <w:r w:rsidRPr="004B098A">
        <w:rPr>
          <w:rFonts w:ascii="Times New Roman" w:hAnsi="Times New Roman"/>
          <w:color w:val="3333FF"/>
        </w:rPr>
        <w:t>The results of any analysis made by the laboratory shall be open to inspection by all interested parties.</w:t>
      </w:r>
      <w:r w:rsidRPr="004B098A">
        <w:rPr>
          <w:rFonts w:ascii="Times New Roman" w:hAnsi="Times New Roman"/>
          <w:color w:val="3333FF"/>
        </w:rPr>
        <w:tab/>
      </w:r>
    </w:p>
    <w:p w14:paraId="132226C8" w14:textId="77777777" w:rsidR="0064394C" w:rsidRDefault="0064394C" w:rsidP="0064394C">
      <w:pPr>
        <w:widowControl w:val="0"/>
        <w:autoSpaceDE w:val="0"/>
        <w:autoSpaceDN w:val="0"/>
        <w:adjustRightInd w:val="0"/>
        <w:spacing w:before="15" w:after="0" w:line="360" w:lineRule="auto"/>
        <w:jc w:val="both"/>
        <w:rPr>
          <w:rFonts w:ascii="Times New Roman" w:hAnsi="Times New Roman"/>
          <w:color w:val="000000"/>
        </w:rPr>
      </w:pPr>
    </w:p>
    <w:p w14:paraId="2036714C" w14:textId="77777777" w:rsidR="0064394C" w:rsidRDefault="0064394C" w:rsidP="0064394C">
      <w:pPr>
        <w:widowControl w:val="0"/>
        <w:autoSpaceDE w:val="0"/>
        <w:autoSpaceDN w:val="0"/>
        <w:adjustRightInd w:val="0"/>
        <w:spacing w:before="15" w:after="0" w:line="360" w:lineRule="auto"/>
        <w:jc w:val="both"/>
        <w:rPr>
          <w:rFonts w:ascii="Times New Roman" w:hAnsi="Times New Roman"/>
          <w:color w:val="000000"/>
        </w:rPr>
      </w:pPr>
    </w:p>
    <w:p w14:paraId="63A52249" w14:textId="77777777" w:rsidR="0064394C" w:rsidRDefault="0064394C" w:rsidP="0064394C">
      <w:pPr>
        <w:widowControl w:val="0"/>
        <w:autoSpaceDE w:val="0"/>
        <w:autoSpaceDN w:val="0"/>
        <w:adjustRightInd w:val="0"/>
        <w:spacing w:before="15" w:after="0" w:line="360" w:lineRule="auto"/>
        <w:jc w:val="both"/>
        <w:rPr>
          <w:rFonts w:ascii="Times New Roman" w:hAnsi="Times New Roman"/>
          <w:color w:val="000000"/>
        </w:rPr>
      </w:pPr>
    </w:p>
    <w:p w14:paraId="512134C4" w14:textId="77777777" w:rsidR="0064394C" w:rsidRDefault="0064394C" w:rsidP="0064394C">
      <w:pPr>
        <w:widowControl w:val="0"/>
        <w:autoSpaceDE w:val="0"/>
        <w:autoSpaceDN w:val="0"/>
        <w:adjustRightInd w:val="0"/>
        <w:spacing w:before="15" w:after="0" w:line="360" w:lineRule="auto"/>
        <w:jc w:val="both"/>
        <w:rPr>
          <w:rFonts w:ascii="Times New Roman" w:hAnsi="Times New Roman"/>
          <w:color w:val="000000"/>
        </w:rPr>
      </w:pPr>
    </w:p>
    <w:p w14:paraId="01F232C7" w14:textId="77777777" w:rsidR="0064394C" w:rsidRDefault="0064394C" w:rsidP="0064394C">
      <w:pPr>
        <w:widowControl w:val="0"/>
        <w:autoSpaceDE w:val="0"/>
        <w:autoSpaceDN w:val="0"/>
        <w:adjustRightInd w:val="0"/>
        <w:spacing w:before="15" w:after="0" w:line="360" w:lineRule="auto"/>
        <w:jc w:val="both"/>
        <w:rPr>
          <w:rFonts w:ascii="Times New Roman" w:hAnsi="Times New Roman"/>
          <w:color w:val="000000"/>
        </w:rPr>
      </w:pPr>
    </w:p>
    <w:p w14:paraId="43929B2A" w14:textId="77777777" w:rsidR="0064394C" w:rsidRDefault="0064394C" w:rsidP="0064394C">
      <w:pPr>
        <w:widowControl w:val="0"/>
        <w:autoSpaceDE w:val="0"/>
        <w:autoSpaceDN w:val="0"/>
        <w:adjustRightInd w:val="0"/>
        <w:spacing w:before="15" w:after="0" w:line="360" w:lineRule="auto"/>
        <w:jc w:val="both"/>
        <w:rPr>
          <w:rFonts w:ascii="Times New Roman" w:hAnsi="Times New Roman"/>
          <w:color w:val="000000"/>
        </w:rPr>
      </w:pPr>
    </w:p>
    <w:p w14:paraId="6A576DCE" w14:textId="77777777" w:rsidR="0064394C" w:rsidRDefault="0064394C" w:rsidP="0064394C">
      <w:pPr>
        <w:widowControl w:val="0"/>
        <w:autoSpaceDE w:val="0"/>
        <w:autoSpaceDN w:val="0"/>
        <w:adjustRightInd w:val="0"/>
        <w:spacing w:before="15" w:after="0" w:line="360" w:lineRule="auto"/>
        <w:jc w:val="both"/>
        <w:rPr>
          <w:rFonts w:ascii="Times New Roman" w:hAnsi="Times New Roman"/>
          <w:color w:val="000000"/>
        </w:rPr>
      </w:pPr>
    </w:p>
    <w:p w14:paraId="371C569F" w14:textId="77777777" w:rsidR="008D4F5A" w:rsidRPr="007F25B6" w:rsidRDefault="008D4F5A" w:rsidP="00CA5119">
      <w:pPr>
        <w:pStyle w:val="Heading1"/>
        <w:jc w:val="both"/>
        <w:rPr>
          <w:color w:val="000000"/>
        </w:rPr>
      </w:pPr>
      <w:bookmarkStart w:id="143" w:name="_Toc410965142"/>
      <w:bookmarkStart w:id="144" w:name="_Toc427492905"/>
      <w:r w:rsidRPr="007F25B6">
        <w:rPr>
          <w:spacing w:val="-2"/>
        </w:rPr>
        <w:t>PAR</w:t>
      </w:r>
      <w:r w:rsidRPr="007F25B6">
        <w:t>T</w:t>
      </w:r>
      <w:r w:rsidRPr="007F25B6">
        <w:rPr>
          <w:spacing w:val="23"/>
        </w:rPr>
        <w:t xml:space="preserve"> </w:t>
      </w:r>
      <w:r w:rsidR="00C1636E">
        <w:rPr>
          <w:spacing w:val="23"/>
        </w:rPr>
        <w:t>I</w:t>
      </w:r>
      <w:r w:rsidRPr="007F25B6">
        <w:t>X</w:t>
      </w:r>
      <w:r w:rsidR="00BE5F3F">
        <w:tab/>
      </w:r>
      <w:r w:rsidRPr="007F25B6">
        <w:t>GENERAL</w:t>
      </w:r>
      <w:r w:rsidRPr="007F25B6">
        <w:rPr>
          <w:spacing w:val="-7"/>
        </w:rPr>
        <w:t xml:space="preserve"> </w:t>
      </w:r>
      <w:r w:rsidRPr="007F25B6">
        <w:t>PROVISIONS</w:t>
      </w:r>
      <w:bookmarkEnd w:id="143"/>
      <w:bookmarkEnd w:id="144"/>
    </w:p>
    <w:p w14:paraId="5533E2FC" w14:textId="77777777" w:rsidR="008D4F5A" w:rsidRPr="007F25B6" w:rsidRDefault="00A7396F" w:rsidP="00004671">
      <w:pPr>
        <w:pStyle w:val="Heading2"/>
        <w:rPr>
          <w:color w:val="000000"/>
        </w:rPr>
      </w:pPr>
      <w:bookmarkStart w:id="145" w:name="_Toc410965143"/>
      <w:r w:rsidRPr="007F25B6">
        <w:t xml:space="preserve"> </w:t>
      </w:r>
      <w:bookmarkStart w:id="146" w:name="_Toc427492906"/>
      <w:r w:rsidR="008D4F5A" w:rsidRPr="007F25B6">
        <w:t>Delegation</w:t>
      </w:r>
      <w:bookmarkEnd w:id="145"/>
      <w:bookmarkEnd w:id="146"/>
    </w:p>
    <w:p w14:paraId="4297B37D" w14:textId="77777777" w:rsidR="00083D45" w:rsidRPr="007F25B6" w:rsidRDefault="00083D45" w:rsidP="0093519E">
      <w:pPr>
        <w:pStyle w:val="ListParagraph"/>
        <w:widowControl w:val="0"/>
        <w:autoSpaceDE w:val="0"/>
        <w:autoSpaceDN w:val="0"/>
        <w:adjustRightInd w:val="0"/>
        <w:spacing w:after="0" w:line="360" w:lineRule="auto"/>
        <w:ind w:left="926" w:right="401"/>
        <w:jc w:val="both"/>
        <w:rPr>
          <w:rFonts w:ascii="Times New Roman" w:hAnsi="Times New Roman"/>
          <w:color w:val="000000"/>
        </w:rPr>
      </w:pPr>
      <w:r w:rsidRPr="007F25B6">
        <w:rPr>
          <w:rFonts w:ascii="Times New Roman" w:hAnsi="Times New Roman"/>
          <w:color w:val="292425"/>
        </w:rPr>
        <w:t>(1)</w:t>
      </w:r>
      <w:r w:rsidRPr="007F25B6">
        <w:rPr>
          <w:rFonts w:ascii="Times New Roman" w:hAnsi="Times New Roman"/>
          <w:color w:val="292425"/>
        </w:rPr>
        <w:tab/>
      </w:r>
      <w:r w:rsidR="008D4F5A" w:rsidRPr="007F25B6">
        <w:rPr>
          <w:rFonts w:ascii="Times New Roman" w:hAnsi="Times New Roman"/>
          <w:color w:val="292425"/>
        </w:rPr>
        <w:t>The</w:t>
      </w:r>
      <w:r w:rsidR="008D4F5A" w:rsidRPr="007F25B6">
        <w:rPr>
          <w:rFonts w:ascii="Times New Roman" w:hAnsi="Times New Roman"/>
          <w:color w:val="292425"/>
          <w:spacing w:val="-3"/>
        </w:rPr>
        <w:t xml:space="preserve"> </w:t>
      </w:r>
      <w:r w:rsidR="008D4F5A" w:rsidRPr="007F25B6">
        <w:rPr>
          <w:rFonts w:ascii="Times New Roman" w:hAnsi="Times New Roman"/>
          <w:color w:val="292425"/>
        </w:rPr>
        <w:t>Environmental</w:t>
      </w:r>
      <w:r w:rsidR="008D4F5A" w:rsidRPr="007F25B6">
        <w:rPr>
          <w:rFonts w:ascii="Times New Roman" w:hAnsi="Times New Roman"/>
          <w:color w:val="292425"/>
          <w:spacing w:val="-3"/>
        </w:rPr>
        <w:t xml:space="preserve"> </w:t>
      </w:r>
      <w:r w:rsidR="008D4F5A" w:rsidRPr="007F25B6">
        <w:rPr>
          <w:rFonts w:ascii="Times New Roman" w:hAnsi="Times New Roman"/>
          <w:color w:val="292425"/>
        </w:rPr>
        <w:t>Commissioner</w:t>
      </w:r>
      <w:r w:rsidR="008D4F5A" w:rsidRPr="007F25B6">
        <w:rPr>
          <w:rFonts w:ascii="Times New Roman" w:hAnsi="Times New Roman"/>
          <w:color w:val="292425"/>
          <w:spacing w:val="-3"/>
        </w:rPr>
        <w:t xml:space="preserve"> </w:t>
      </w:r>
      <w:r w:rsidR="008D4F5A" w:rsidRPr="007F25B6">
        <w:rPr>
          <w:rFonts w:ascii="Times New Roman" w:hAnsi="Times New Roman"/>
          <w:color w:val="292425"/>
        </w:rPr>
        <w:t>may</w:t>
      </w:r>
      <w:r w:rsidR="008D4F5A" w:rsidRPr="007F25B6">
        <w:rPr>
          <w:rFonts w:ascii="Times New Roman" w:hAnsi="Times New Roman"/>
          <w:color w:val="292425"/>
          <w:spacing w:val="-3"/>
        </w:rPr>
        <w:t xml:space="preserve"> </w:t>
      </w:r>
      <w:r w:rsidR="008D4F5A" w:rsidRPr="007F25B6">
        <w:rPr>
          <w:rFonts w:ascii="Times New Roman" w:hAnsi="Times New Roman"/>
          <w:color w:val="292425"/>
        </w:rPr>
        <w:t>delegate</w:t>
      </w:r>
      <w:r w:rsidR="008D4F5A" w:rsidRPr="007F25B6">
        <w:rPr>
          <w:rFonts w:ascii="Times New Roman" w:hAnsi="Times New Roman"/>
          <w:color w:val="292425"/>
          <w:spacing w:val="-3"/>
        </w:rPr>
        <w:t xml:space="preserve"> </w:t>
      </w:r>
      <w:r w:rsidR="008D4F5A" w:rsidRPr="007F25B6">
        <w:rPr>
          <w:rFonts w:ascii="Times New Roman" w:hAnsi="Times New Roman"/>
          <w:color w:val="292425"/>
        </w:rPr>
        <w:t>the</w:t>
      </w:r>
      <w:r w:rsidR="008D4F5A" w:rsidRPr="007F25B6">
        <w:rPr>
          <w:rFonts w:ascii="Times New Roman" w:hAnsi="Times New Roman"/>
          <w:color w:val="292425"/>
          <w:spacing w:val="-3"/>
        </w:rPr>
        <w:t xml:space="preserve"> </w:t>
      </w:r>
      <w:r w:rsidR="008D4F5A" w:rsidRPr="007F25B6">
        <w:rPr>
          <w:rFonts w:ascii="Times New Roman" w:hAnsi="Times New Roman"/>
          <w:color w:val="292425"/>
        </w:rPr>
        <w:t>exercise</w:t>
      </w:r>
      <w:r w:rsidR="008D4F5A" w:rsidRPr="007F25B6">
        <w:rPr>
          <w:rFonts w:ascii="Times New Roman" w:hAnsi="Times New Roman"/>
          <w:color w:val="292425"/>
          <w:spacing w:val="-3"/>
        </w:rPr>
        <w:t xml:space="preserve"> </w:t>
      </w:r>
      <w:r w:rsidR="008D4F5A" w:rsidRPr="007F25B6">
        <w:rPr>
          <w:rFonts w:ascii="Times New Roman" w:hAnsi="Times New Roman"/>
          <w:color w:val="292425"/>
        </w:rPr>
        <w:t>of</w:t>
      </w:r>
      <w:r w:rsidR="008D4F5A" w:rsidRPr="007F25B6">
        <w:rPr>
          <w:rFonts w:ascii="Times New Roman" w:hAnsi="Times New Roman"/>
          <w:color w:val="292425"/>
          <w:spacing w:val="-3"/>
        </w:rPr>
        <w:t xml:space="preserve"> </w:t>
      </w:r>
      <w:r w:rsidRPr="007F25B6">
        <w:rPr>
          <w:rFonts w:ascii="Times New Roman" w:hAnsi="Times New Roman"/>
          <w:color w:val="292425"/>
        </w:rPr>
        <w:t xml:space="preserve">any of his </w:t>
      </w:r>
    </w:p>
    <w:p w14:paraId="50CDA95C" w14:textId="77777777" w:rsidR="008D4F5A" w:rsidRPr="007F25B6" w:rsidRDefault="008D4F5A" w:rsidP="00083D45">
      <w:pPr>
        <w:pStyle w:val="ListParagraph"/>
        <w:widowControl w:val="0"/>
        <w:autoSpaceDE w:val="0"/>
        <w:autoSpaceDN w:val="0"/>
        <w:adjustRightInd w:val="0"/>
        <w:spacing w:after="0" w:line="360" w:lineRule="auto"/>
        <w:ind w:left="806" w:right="401" w:firstLine="634"/>
        <w:jc w:val="both"/>
        <w:rPr>
          <w:rFonts w:ascii="Times New Roman" w:hAnsi="Times New Roman"/>
          <w:color w:val="000000"/>
        </w:rPr>
      </w:pPr>
      <w:proofErr w:type="gramStart"/>
      <w:r w:rsidRPr="007F25B6">
        <w:rPr>
          <w:rFonts w:ascii="Times New Roman" w:hAnsi="Times New Roman"/>
          <w:color w:val="292425"/>
        </w:rPr>
        <w:t>her</w:t>
      </w:r>
      <w:proofErr w:type="gramEnd"/>
      <w:r w:rsidRPr="007F25B6">
        <w:rPr>
          <w:rFonts w:ascii="Times New Roman" w:hAnsi="Times New Roman"/>
          <w:color w:val="292425"/>
        </w:rPr>
        <w:t xml:space="preserve"> powers, and the performance of any of his or her duties or functions, to -</w:t>
      </w:r>
    </w:p>
    <w:p w14:paraId="7CE71E49" w14:textId="77777777" w:rsidR="008D4F5A" w:rsidRPr="007F25B6" w:rsidRDefault="008D4F5A" w:rsidP="00083D45">
      <w:pPr>
        <w:widowControl w:val="0"/>
        <w:tabs>
          <w:tab w:val="left" w:pos="1560"/>
        </w:tabs>
        <w:autoSpaceDE w:val="0"/>
        <w:autoSpaceDN w:val="0"/>
        <w:adjustRightInd w:val="0"/>
        <w:spacing w:after="0" w:line="360" w:lineRule="auto"/>
        <w:ind w:left="2006" w:right="402" w:hanging="566"/>
        <w:jc w:val="both"/>
        <w:rPr>
          <w:rFonts w:ascii="Times New Roman" w:hAnsi="Times New Roman"/>
          <w:color w:val="000000"/>
        </w:rPr>
      </w:pPr>
      <w:r w:rsidRPr="007F25B6">
        <w:rPr>
          <w:rFonts w:ascii="Times New Roman" w:hAnsi="Times New Roman"/>
          <w:color w:val="292425"/>
        </w:rPr>
        <w:t>(a)</w:t>
      </w:r>
      <w:r w:rsidRPr="007F25B6">
        <w:rPr>
          <w:rFonts w:ascii="Times New Roman" w:hAnsi="Times New Roman"/>
          <w:color w:val="292425"/>
        </w:rPr>
        <w:tab/>
      </w:r>
      <w:proofErr w:type="gramStart"/>
      <w:r w:rsidRPr="007F25B6">
        <w:rPr>
          <w:rFonts w:ascii="Times New Roman" w:hAnsi="Times New Roman"/>
          <w:color w:val="292425"/>
        </w:rPr>
        <w:t>the</w:t>
      </w:r>
      <w:proofErr w:type="gramEnd"/>
      <w:r w:rsidRPr="007F25B6">
        <w:rPr>
          <w:rFonts w:ascii="Times New Roman" w:hAnsi="Times New Roman"/>
          <w:color w:val="292425"/>
          <w:spacing w:val="-5"/>
        </w:rPr>
        <w:t xml:space="preserve"> </w:t>
      </w:r>
      <w:r w:rsidRPr="007F25B6">
        <w:rPr>
          <w:rFonts w:ascii="Times New Roman" w:hAnsi="Times New Roman"/>
          <w:color w:val="292425"/>
        </w:rPr>
        <w:t>holder</w:t>
      </w:r>
      <w:r w:rsidRPr="007F25B6">
        <w:rPr>
          <w:rFonts w:ascii="Times New Roman" w:hAnsi="Times New Roman"/>
          <w:color w:val="292425"/>
          <w:spacing w:val="-5"/>
        </w:rPr>
        <w:t xml:space="preserve"> </w:t>
      </w:r>
      <w:r w:rsidRPr="007F25B6">
        <w:rPr>
          <w:rFonts w:ascii="Times New Roman" w:hAnsi="Times New Roman"/>
          <w:color w:val="292425"/>
        </w:rPr>
        <w:t>of</w:t>
      </w:r>
      <w:r w:rsidRPr="007F25B6">
        <w:rPr>
          <w:rFonts w:ascii="Times New Roman" w:hAnsi="Times New Roman"/>
          <w:color w:val="292425"/>
          <w:spacing w:val="-5"/>
        </w:rPr>
        <w:t xml:space="preserve"> </w:t>
      </w:r>
      <w:r w:rsidRPr="007F25B6">
        <w:rPr>
          <w:rFonts w:ascii="Times New Roman" w:hAnsi="Times New Roman"/>
          <w:color w:val="292425"/>
        </w:rPr>
        <w:t>an</w:t>
      </w:r>
      <w:r w:rsidRPr="007F25B6">
        <w:rPr>
          <w:rFonts w:ascii="Times New Roman" w:hAnsi="Times New Roman"/>
          <w:color w:val="292425"/>
          <w:spacing w:val="-5"/>
        </w:rPr>
        <w:t xml:space="preserve"> </w:t>
      </w:r>
      <w:r w:rsidRPr="007F25B6">
        <w:rPr>
          <w:rFonts w:ascii="Times New Roman" w:hAnsi="Times New Roman"/>
          <w:color w:val="292425"/>
        </w:rPr>
        <w:t>office</w:t>
      </w:r>
      <w:r w:rsidRPr="007F25B6">
        <w:rPr>
          <w:rFonts w:ascii="Times New Roman" w:hAnsi="Times New Roman"/>
          <w:color w:val="292425"/>
          <w:spacing w:val="-5"/>
        </w:rPr>
        <w:t xml:space="preserve"> </w:t>
      </w:r>
      <w:r w:rsidRPr="007F25B6">
        <w:rPr>
          <w:rFonts w:ascii="Times New Roman" w:hAnsi="Times New Roman"/>
          <w:color w:val="292425"/>
        </w:rPr>
        <w:t>in</w:t>
      </w:r>
      <w:r w:rsidRPr="007F25B6">
        <w:rPr>
          <w:rFonts w:ascii="Times New Roman" w:hAnsi="Times New Roman"/>
          <w:color w:val="292425"/>
          <w:spacing w:val="-5"/>
        </w:rPr>
        <w:t xml:space="preserve"> </w:t>
      </w:r>
      <w:r w:rsidRPr="007F25B6">
        <w:rPr>
          <w:rFonts w:ascii="Times New Roman" w:hAnsi="Times New Roman"/>
          <w:color w:val="292425"/>
        </w:rPr>
        <w:t>the</w:t>
      </w:r>
      <w:r w:rsidRPr="007F25B6">
        <w:rPr>
          <w:rFonts w:ascii="Times New Roman" w:hAnsi="Times New Roman"/>
          <w:color w:val="292425"/>
          <w:spacing w:val="-5"/>
        </w:rPr>
        <w:t xml:space="preserve"> </w:t>
      </w:r>
      <w:r w:rsidRPr="007F25B6">
        <w:rPr>
          <w:rFonts w:ascii="Times New Roman" w:hAnsi="Times New Roman"/>
          <w:color w:val="292425"/>
        </w:rPr>
        <w:t>Ministry,</w:t>
      </w:r>
      <w:r w:rsidRPr="007F25B6">
        <w:rPr>
          <w:rFonts w:ascii="Times New Roman" w:hAnsi="Times New Roman"/>
          <w:color w:val="292425"/>
          <w:spacing w:val="-5"/>
        </w:rPr>
        <w:t xml:space="preserve"> </w:t>
      </w:r>
      <w:r w:rsidRPr="007F25B6">
        <w:rPr>
          <w:rFonts w:ascii="Times New Roman" w:hAnsi="Times New Roman"/>
          <w:color w:val="292425"/>
        </w:rPr>
        <w:t>who</w:t>
      </w:r>
      <w:r w:rsidRPr="007F25B6">
        <w:rPr>
          <w:rFonts w:ascii="Times New Roman" w:hAnsi="Times New Roman"/>
          <w:color w:val="292425"/>
          <w:spacing w:val="-5"/>
        </w:rPr>
        <w:t xml:space="preserve"> </w:t>
      </w:r>
      <w:r w:rsidRPr="007F25B6">
        <w:rPr>
          <w:rFonts w:ascii="Times New Roman" w:hAnsi="Times New Roman"/>
          <w:color w:val="292425"/>
        </w:rPr>
        <w:t>has</w:t>
      </w:r>
      <w:r w:rsidRPr="007F25B6">
        <w:rPr>
          <w:rFonts w:ascii="Times New Roman" w:hAnsi="Times New Roman"/>
          <w:color w:val="292425"/>
          <w:spacing w:val="-5"/>
        </w:rPr>
        <w:t xml:space="preserve"> </w:t>
      </w:r>
      <w:r w:rsidRPr="007F25B6">
        <w:rPr>
          <w:rFonts w:ascii="Times New Roman" w:hAnsi="Times New Roman"/>
          <w:color w:val="292425"/>
        </w:rPr>
        <w:t>the</w:t>
      </w:r>
      <w:r w:rsidRPr="007F25B6">
        <w:rPr>
          <w:rFonts w:ascii="Times New Roman" w:hAnsi="Times New Roman"/>
          <w:color w:val="292425"/>
          <w:spacing w:val="-5"/>
        </w:rPr>
        <w:t xml:space="preserve"> </w:t>
      </w:r>
      <w:r w:rsidRPr="007F25B6">
        <w:rPr>
          <w:rFonts w:ascii="Times New Roman" w:hAnsi="Times New Roman"/>
          <w:color w:val="292425"/>
        </w:rPr>
        <w:t>qualifications</w:t>
      </w:r>
      <w:r w:rsidRPr="007F25B6">
        <w:rPr>
          <w:rFonts w:ascii="Times New Roman" w:hAnsi="Times New Roman"/>
          <w:color w:val="292425"/>
          <w:spacing w:val="-5"/>
        </w:rPr>
        <w:t xml:space="preserve"> </w:t>
      </w:r>
      <w:r w:rsidRPr="007F25B6">
        <w:rPr>
          <w:rFonts w:ascii="Times New Roman" w:hAnsi="Times New Roman"/>
          <w:color w:val="292425"/>
        </w:rPr>
        <w:t>set</w:t>
      </w:r>
      <w:r w:rsidRPr="007F25B6">
        <w:rPr>
          <w:rFonts w:ascii="Times New Roman" w:hAnsi="Times New Roman"/>
          <w:color w:val="292425"/>
          <w:spacing w:val="-5"/>
        </w:rPr>
        <w:t xml:space="preserve"> </w:t>
      </w:r>
      <w:r w:rsidRPr="007F25B6">
        <w:rPr>
          <w:rFonts w:ascii="Times New Roman" w:hAnsi="Times New Roman"/>
          <w:color w:val="292425"/>
        </w:rPr>
        <w:t>out</w:t>
      </w:r>
      <w:r w:rsidRPr="007F25B6">
        <w:rPr>
          <w:rFonts w:ascii="Times New Roman" w:hAnsi="Times New Roman"/>
          <w:color w:val="292425"/>
          <w:spacing w:val="-5"/>
        </w:rPr>
        <w:t xml:space="preserve"> </w:t>
      </w:r>
      <w:r w:rsidRPr="007F25B6">
        <w:rPr>
          <w:rFonts w:ascii="Times New Roman" w:hAnsi="Times New Roman"/>
          <w:color w:val="292425"/>
        </w:rPr>
        <w:t xml:space="preserve">in </w:t>
      </w:r>
      <w:r w:rsidRPr="007F25B6">
        <w:rPr>
          <w:rFonts w:ascii="Times New Roman" w:hAnsi="Times New Roman"/>
          <w:color w:val="FF0000"/>
        </w:rPr>
        <w:t>section 1</w:t>
      </w:r>
      <w:r w:rsidR="002F5040" w:rsidRPr="007F25B6">
        <w:rPr>
          <w:rFonts w:ascii="Times New Roman" w:hAnsi="Times New Roman"/>
          <w:color w:val="FF0000"/>
        </w:rPr>
        <w:t>8</w:t>
      </w:r>
      <w:r w:rsidRPr="007F25B6">
        <w:rPr>
          <w:rFonts w:ascii="Times New Roman" w:hAnsi="Times New Roman"/>
          <w:color w:val="FF0000"/>
        </w:rPr>
        <w:t xml:space="preserve">(1); </w:t>
      </w:r>
      <w:r w:rsidRPr="007F25B6">
        <w:rPr>
          <w:rFonts w:ascii="Times New Roman" w:hAnsi="Times New Roman"/>
          <w:color w:val="292425"/>
        </w:rPr>
        <w:t>or</w:t>
      </w:r>
    </w:p>
    <w:p w14:paraId="4981DDFD" w14:textId="77777777" w:rsidR="008D4F5A" w:rsidRPr="007F25B6" w:rsidRDefault="008D4F5A" w:rsidP="00083D45">
      <w:pPr>
        <w:widowControl w:val="0"/>
        <w:autoSpaceDE w:val="0"/>
        <w:autoSpaceDN w:val="0"/>
        <w:adjustRightInd w:val="0"/>
        <w:spacing w:after="0" w:line="360" w:lineRule="auto"/>
        <w:ind w:left="1440"/>
        <w:jc w:val="both"/>
        <w:rPr>
          <w:rFonts w:ascii="Times New Roman" w:hAnsi="Times New Roman"/>
          <w:color w:val="000000"/>
        </w:rPr>
      </w:pPr>
      <w:r w:rsidRPr="007F25B6">
        <w:rPr>
          <w:rFonts w:ascii="Times New Roman" w:hAnsi="Times New Roman"/>
          <w:color w:val="292425"/>
        </w:rPr>
        <w:t xml:space="preserve">(b)    </w:t>
      </w:r>
      <w:r w:rsidRPr="007F25B6">
        <w:rPr>
          <w:rFonts w:ascii="Times New Roman" w:hAnsi="Times New Roman"/>
          <w:color w:val="292425"/>
          <w:spacing w:val="35"/>
        </w:rPr>
        <w:t xml:space="preserve"> </w:t>
      </w:r>
      <w:proofErr w:type="gramStart"/>
      <w:r w:rsidRPr="007F25B6">
        <w:rPr>
          <w:rFonts w:ascii="Times New Roman" w:hAnsi="Times New Roman"/>
          <w:color w:val="292425"/>
        </w:rPr>
        <w:t>an</w:t>
      </w:r>
      <w:proofErr w:type="gramEnd"/>
      <w:r w:rsidRPr="007F25B6">
        <w:rPr>
          <w:rFonts w:ascii="Times New Roman" w:hAnsi="Times New Roman"/>
          <w:color w:val="292425"/>
          <w:spacing w:val="-1"/>
        </w:rPr>
        <w:t xml:space="preserve"> </w:t>
      </w:r>
      <w:r w:rsidRPr="007F25B6">
        <w:rPr>
          <w:rFonts w:ascii="Times New Roman" w:hAnsi="Times New Roman"/>
          <w:color w:val="292425"/>
        </w:rPr>
        <w:t>organ</w:t>
      </w:r>
      <w:r w:rsidRPr="007F25B6">
        <w:rPr>
          <w:rFonts w:ascii="Times New Roman" w:hAnsi="Times New Roman"/>
          <w:color w:val="292425"/>
          <w:spacing w:val="-1"/>
        </w:rPr>
        <w:t xml:space="preserve"> </w:t>
      </w:r>
      <w:r w:rsidRPr="007F25B6">
        <w:rPr>
          <w:rFonts w:ascii="Times New Roman" w:hAnsi="Times New Roman"/>
          <w:color w:val="292425"/>
        </w:rPr>
        <w:t>of</w:t>
      </w:r>
      <w:r w:rsidRPr="007F25B6">
        <w:rPr>
          <w:rFonts w:ascii="Times New Roman" w:hAnsi="Times New Roman"/>
          <w:color w:val="292425"/>
          <w:spacing w:val="-1"/>
        </w:rPr>
        <w:t xml:space="preserve"> </w:t>
      </w:r>
      <w:r w:rsidRPr="007F25B6">
        <w:rPr>
          <w:rFonts w:ascii="Times New Roman" w:hAnsi="Times New Roman"/>
          <w:color w:val="292425"/>
        </w:rPr>
        <w:t>state.</w:t>
      </w:r>
    </w:p>
    <w:p w14:paraId="162E1C56" w14:textId="77777777" w:rsidR="00083D45" w:rsidRPr="007F25B6" w:rsidRDefault="008D4F5A" w:rsidP="00083D45">
      <w:pPr>
        <w:widowControl w:val="0"/>
        <w:autoSpaceDE w:val="0"/>
        <w:autoSpaceDN w:val="0"/>
        <w:adjustRightInd w:val="0"/>
        <w:spacing w:after="0" w:line="360" w:lineRule="auto"/>
        <w:ind w:left="720" w:right="3179"/>
        <w:jc w:val="both"/>
        <w:rPr>
          <w:rFonts w:ascii="Times New Roman" w:hAnsi="Times New Roman"/>
          <w:color w:val="292425"/>
          <w:spacing w:val="47"/>
        </w:rPr>
      </w:pPr>
      <w:r w:rsidRPr="007F25B6">
        <w:rPr>
          <w:rFonts w:ascii="Times New Roman" w:hAnsi="Times New Roman"/>
          <w:color w:val="292425"/>
        </w:rPr>
        <w:t xml:space="preserve">(2)    </w:t>
      </w:r>
      <w:r w:rsidRPr="007F25B6">
        <w:rPr>
          <w:rFonts w:ascii="Times New Roman" w:hAnsi="Times New Roman"/>
          <w:color w:val="292425"/>
          <w:spacing w:val="35"/>
        </w:rPr>
        <w:t xml:space="preserve"> </w:t>
      </w:r>
      <w:r w:rsidR="00083D45" w:rsidRPr="007F25B6">
        <w:rPr>
          <w:rFonts w:ascii="Times New Roman" w:hAnsi="Times New Roman"/>
          <w:color w:val="292425"/>
          <w:spacing w:val="35"/>
        </w:rPr>
        <w:tab/>
      </w:r>
      <w:r w:rsidRPr="007F25B6">
        <w:rPr>
          <w:rFonts w:ascii="Times New Roman" w:hAnsi="Times New Roman"/>
          <w:color w:val="292425"/>
        </w:rPr>
        <w:t>A</w:t>
      </w:r>
      <w:r w:rsidRPr="007F25B6">
        <w:rPr>
          <w:rFonts w:ascii="Times New Roman" w:hAnsi="Times New Roman"/>
          <w:color w:val="292425"/>
          <w:spacing w:val="-2"/>
        </w:rPr>
        <w:t xml:space="preserve"> </w:t>
      </w:r>
      <w:r w:rsidRPr="007F25B6">
        <w:rPr>
          <w:rFonts w:ascii="Times New Roman" w:hAnsi="Times New Roman"/>
          <w:color w:val="292425"/>
        </w:rPr>
        <w:t>delegation</w:t>
      </w:r>
      <w:r w:rsidRPr="007F25B6">
        <w:rPr>
          <w:rFonts w:ascii="Times New Roman" w:hAnsi="Times New Roman"/>
          <w:color w:val="292425"/>
          <w:spacing w:val="-2"/>
        </w:rPr>
        <w:t xml:space="preserve"> </w:t>
      </w:r>
      <w:r w:rsidRPr="007F25B6">
        <w:rPr>
          <w:rFonts w:ascii="Times New Roman" w:hAnsi="Times New Roman"/>
          <w:color w:val="292425"/>
        </w:rPr>
        <w:t>referred</w:t>
      </w:r>
      <w:r w:rsidRPr="007F25B6">
        <w:rPr>
          <w:rFonts w:ascii="Times New Roman" w:hAnsi="Times New Roman"/>
          <w:color w:val="292425"/>
          <w:spacing w:val="-2"/>
        </w:rPr>
        <w:t xml:space="preserve"> </w:t>
      </w:r>
      <w:r w:rsidRPr="007F25B6">
        <w:rPr>
          <w:rFonts w:ascii="Times New Roman" w:hAnsi="Times New Roman"/>
          <w:color w:val="292425"/>
        </w:rPr>
        <w:t>to</w:t>
      </w:r>
      <w:r w:rsidRPr="007F25B6">
        <w:rPr>
          <w:rFonts w:ascii="Times New Roman" w:hAnsi="Times New Roman"/>
          <w:color w:val="292425"/>
          <w:spacing w:val="-2"/>
        </w:rPr>
        <w:t xml:space="preserve"> </w:t>
      </w:r>
      <w:r w:rsidRPr="007F25B6">
        <w:rPr>
          <w:rFonts w:ascii="Times New Roman" w:hAnsi="Times New Roman"/>
          <w:color w:val="292425"/>
        </w:rPr>
        <w:t>in</w:t>
      </w:r>
      <w:r w:rsidRPr="007F25B6">
        <w:rPr>
          <w:rFonts w:ascii="Times New Roman" w:hAnsi="Times New Roman"/>
          <w:color w:val="292425"/>
          <w:spacing w:val="-2"/>
        </w:rPr>
        <w:t xml:space="preserve"> </w:t>
      </w:r>
      <w:r w:rsidRPr="007F25B6">
        <w:rPr>
          <w:rFonts w:ascii="Times New Roman" w:hAnsi="Times New Roman"/>
          <w:color w:val="292425"/>
        </w:rPr>
        <w:t>subsection</w:t>
      </w:r>
      <w:r w:rsidRPr="007F25B6">
        <w:rPr>
          <w:rFonts w:ascii="Times New Roman" w:hAnsi="Times New Roman"/>
          <w:color w:val="292425"/>
          <w:spacing w:val="-2"/>
        </w:rPr>
        <w:t xml:space="preserve"> </w:t>
      </w:r>
      <w:r w:rsidRPr="007F25B6">
        <w:rPr>
          <w:rFonts w:ascii="Times New Roman" w:hAnsi="Times New Roman"/>
          <w:color w:val="292425"/>
        </w:rPr>
        <w:t>(1)</w:t>
      </w:r>
      <w:r w:rsidRPr="007F25B6">
        <w:rPr>
          <w:rFonts w:ascii="Times New Roman" w:hAnsi="Times New Roman"/>
          <w:color w:val="292425"/>
          <w:spacing w:val="-2"/>
        </w:rPr>
        <w:t xml:space="preserve"> </w:t>
      </w:r>
      <w:r w:rsidR="00083D45" w:rsidRPr="007F25B6">
        <w:rPr>
          <w:rFonts w:ascii="Times New Roman" w:hAnsi="Times New Roman"/>
          <w:color w:val="292425"/>
        </w:rPr>
        <w:t xml:space="preserve">- </w:t>
      </w:r>
      <w:r w:rsidRPr="007F25B6">
        <w:rPr>
          <w:rFonts w:ascii="Times New Roman" w:hAnsi="Times New Roman"/>
          <w:color w:val="292425"/>
        </w:rPr>
        <w:t xml:space="preserve">  </w:t>
      </w:r>
      <w:r w:rsidRPr="007F25B6">
        <w:rPr>
          <w:rFonts w:ascii="Times New Roman" w:hAnsi="Times New Roman"/>
          <w:color w:val="292425"/>
          <w:spacing w:val="47"/>
        </w:rPr>
        <w:t xml:space="preserve"> </w:t>
      </w:r>
    </w:p>
    <w:p w14:paraId="0201D887" w14:textId="77777777" w:rsidR="008D4F5A" w:rsidRPr="007F25B6" w:rsidRDefault="00083D45" w:rsidP="00083D45">
      <w:pPr>
        <w:widowControl w:val="0"/>
        <w:autoSpaceDE w:val="0"/>
        <w:autoSpaceDN w:val="0"/>
        <w:adjustRightInd w:val="0"/>
        <w:spacing w:after="0" w:line="360" w:lineRule="auto"/>
        <w:ind w:left="720" w:right="3179" w:firstLine="720"/>
        <w:jc w:val="both"/>
        <w:rPr>
          <w:rFonts w:ascii="Times New Roman" w:hAnsi="Times New Roman"/>
          <w:color w:val="000000"/>
        </w:rPr>
      </w:pPr>
      <w:r w:rsidRPr="007F25B6">
        <w:rPr>
          <w:rFonts w:ascii="Times New Roman" w:hAnsi="Times New Roman"/>
          <w:color w:val="292425"/>
        </w:rPr>
        <w:t xml:space="preserve">(a)     </w:t>
      </w:r>
      <w:proofErr w:type="gramStart"/>
      <w:r w:rsidR="008D4F5A" w:rsidRPr="007F25B6">
        <w:rPr>
          <w:rFonts w:ascii="Times New Roman" w:hAnsi="Times New Roman"/>
          <w:color w:val="292425"/>
        </w:rPr>
        <w:t>must</w:t>
      </w:r>
      <w:proofErr w:type="gramEnd"/>
      <w:r w:rsidR="008D4F5A" w:rsidRPr="007F25B6">
        <w:rPr>
          <w:rFonts w:ascii="Times New Roman" w:hAnsi="Times New Roman"/>
          <w:color w:val="292425"/>
        </w:rPr>
        <w:t xml:space="preserve"> be in writing;</w:t>
      </w:r>
    </w:p>
    <w:p w14:paraId="1BDC58E2" w14:textId="77777777" w:rsidR="008D4F5A" w:rsidRPr="007F25B6" w:rsidRDefault="008D4F5A" w:rsidP="00083D45">
      <w:pPr>
        <w:widowControl w:val="0"/>
        <w:autoSpaceDE w:val="0"/>
        <w:autoSpaceDN w:val="0"/>
        <w:adjustRightInd w:val="0"/>
        <w:spacing w:before="10" w:after="0" w:line="360" w:lineRule="auto"/>
        <w:ind w:left="1440"/>
        <w:jc w:val="both"/>
        <w:rPr>
          <w:rFonts w:ascii="Times New Roman" w:hAnsi="Times New Roman"/>
          <w:color w:val="000000"/>
        </w:rPr>
      </w:pPr>
      <w:r w:rsidRPr="007F25B6">
        <w:rPr>
          <w:rFonts w:ascii="Times New Roman" w:hAnsi="Times New Roman"/>
          <w:color w:val="292425"/>
        </w:rPr>
        <w:t xml:space="preserve">(b)    </w:t>
      </w:r>
      <w:r w:rsidRPr="007F25B6">
        <w:rPr>
          <w:rFonts w:ascii="Times New Roman" w:hAnsi="Times New Roman"/>
          <w:color w:val="292425"/>
          <w:spacing w:val="35"/>
        </w:rPr>
        <w:t xml:space="preserve"> </w:t>
      </w:r>
      <w:proofErr w:type="gramStart"/>
      <w:r w:rsidRPr="007F25B6">
        <w:rPr>
          <w:rFonts w:ascii="Times New Roman" w:hAnsi="Times New Roman"/>
          <w:color w:val="292425"/>
        </w:rPr>
        <w:t>may</w:t>
      </w:r>
      <w:proofErr w:type="gramEnd"/>
      <w:r w:rsidRPr="007F25B6">
        <w:rPr>
          <w:rFonts w:ascii="Times New Roman" w:hAnsi="Times New Roman"/>
          <w:color w:val="292425"/>
        </w:rPr>
        <w:t xml:space="preserve"> be subject to conditions; and</w:t>
      </w:r>
    </w:p>
    <w:p w14:paraId="6F4AA586" w14:textId="77777777" w:rsidR="008D4F5A" w:rsidRPr="007F25B6" w:rsidRDefault="008D4F5A" w:rsidP="00083D45">
      <w:pPr>
        <w:widowControl w:val="0"/>
        <w:tabs>
          <w:tab w:val="left" w:pos="1560"/>
        </w:tabs>
        <w:autoSpaceDE w:val="0"/>
        <w:autoSpaceDN w:val="0"/>
        <w:adjustRightInd w:val="0"/>
        <w:spacing w:after="0" w:line="360" w:lineRule="auto"/>
        <w:ind w:left="2006" w:right="402" w:hanging="566"/>
        <w:jc w:val="both"/>
        <w:rPr>
          <w:rFonts w:ascii="Times New Roman" w:hAnsi="Times New Roman"/>
          <w:color w:val="000000"/>
        </w:rPr>
      </w:pPr>
      <w:r w:rsidRPr="007F25B6">
        <w:rPr>
          <w:rFonts w:ascii="Times New Roman" w:hAnsi="Times New Roman"/>
          <w:color w:val="292425"/>
        </w:rPr>
        <w:t>(c)</w:t>
      </w:r>
      <w:r w:rsidRPr="007F25B6">
        <w:rPr>
          <w:rFonts w:ascii="Times New Roman" w:hAnsi="Times New Roman"/>
          <w:color w:val="292425"/>
        </w:rPr>
        <w:tab/>
      </w:r>
      <w:proofErr w:type="gramStart"/>
      <w:r w:rsidRPr="007F25B6">
        <w:rPr>
          <w:rFonts w:ascii="Times New Roman" w:hAnsi="Times New Roman"/>
          <w:color w:val="292425"/>
        </w:rPr>
        <w:t>does</w:t>
      </w:r>
      <w:proofErr w:type="gramEnd"/>
      <w:r w:rsidRPr="007F25B6">
        <w:rPr>
          <w:rFonts w:ascii="Times New Roman" w:hAnsi="Times New Roman"/>
          <w:color w:val="292425"/>
          <w:spacing w:val="5"/>
        </w:rPr>
        <w:t xml:space="preserve"> </w:t>
      </w:r>
      <w:r w:rsidRPr="007F25B6">
        <w:rPr>
          <w:rFonts w:ascii="Times New Roman" w:hAnsi="Times New Roman"/>
          <w:color w:val="292425"/>
        </w:rPr>
        <w:t>not</w:t>
      </w:r>
      <w:r w:rsidRPr="007F25B6">
        <w:rPr>
          <w:rFonts w:ascii="Times New Roman" w:hAnsi="Times New Roman"/>
          <w:color w:val="292425"/>
          <w:spacing w:val="5"/>
        </w:rPr>
        <w:t xml:space="preserve"> </w:t>
      </w:r>
      <w:r w:rsidRPr="007F25B6">
        <w:rPr>
          <w:rFonts w:ascii="Times New Roman" w:hAnsi="Times New Roman"/>
          <w:color w:val="292425"/>
        </w:rPr>
        <w:t>prevent</w:t>
      </w:r>
      <w:r w:rsidRPr="007F25B6">
        <w:rPr>
          <w:rFonts w:ascii="Times New Roman" w:hAnsi="Times New Roman"/>
          <w:color w:val="292425"/>
          <w:spacing w:val="5"/>
        </w:rPr>
        <w:t xml:space="preserve"> </w:t>
      </w:r>
      <w:r w:rsidRPr="007F25B6">
        <w:rPr>
          <w:rFonts w:ascii="Times New Roman" w:hAnsi="Times New Roman"/>
          <w:color w:val="292425"/>
        </w:rPr>
        <w:t>the</w:t>
      </w:r>
      <w:r w:rsidRPr="007F25B6">
        <w:rPr>
          <w:rFonts w:ascii="Times New Roman" w:hAnsi="Times New Roman"/>
          <w:color w:val="292425"/>
          <w:spacing w:val="5"/>
        </w:rPr>
        <w:t xml:space="preserve"> </w:t>
      </w:r>
      <w:r w:rsidRPr="007F25B6">
        <w:rPr>
          <w:rFonts w:ascii="Times New Roman" w:hAnsi="Times New Roman"/>
          <w:color w:val="292425"/>
        </w:rPr>
        <w:t>exercise</w:t>
      </w:r>
      <w:r w:rsidRPr="007F25B6">
        <w:rPr>
          <w:rFonts w:ascii="Times New Roman" w:hAnsi="Times New Roman"/>
          <w:color w:val="292425"/>
          <w:spacing w:val="5"/>
        </w:rPr>
        <w:t xml:space="preserve"> </w:t>
      </w:r>
      <w:r w:rsidRPr="007F25B6">
        <w:rPr>
          <w:rFonts w:ascii="Times New Roman" w:hAnsi="Times New Roman"/>
          <w:color w:val="292425"/>
        </w:rPr>
        <w:t>of</w:t>
      </w:r>
      <w:r w:rsidRPr="007F25B6">
        <w:rPr>
          <w:rFonts w:ascii="Times New Roman" w:hAnsi="Times New Roman"/>
          <w:color w:val="292425"/>
          <w:spacing w:val="5"/>
        </w:rPr>
        <w:t xml:space="preserve"> </w:t>
      </w:r>
      <w:r w:rsidRPr="007F25B6">
        <w:rPr>
          <w:rFonts w:ascii="Times New Roman" w:hAnsi="Times New Roman"/>
          <w:color w:val="292425"/>
        </w:rPr>
        <w:t>the</w:t>
      </w:r>
      <w:r w:rsidRPr="007F25B6">
        <w:rPr>
          <w:rFonts w:ascii="Times New Roman" w:hAnsi="Times New Roman"/>
          <w:color w:val="292425"/>
          <w:spacing w:val="5"/>
        </w:rPr>
        <w:t xml:space="preserve"> </w:t>
      </w:r>
      <w:r w:rsidRPr="007F25B6">
        <w:rPr>
          <w:rFonts w:ascii="Times New Roman" w:hAnsi="Times New Roman"/>
          <w:color w:val="292425"/>
        </w:rPr>
        <w:t>power</w:t>
      </w:r>
      <w:r w:rsidRPr="007F25B6">
        <w:rPr>
          <w:rFonts w:ascii="Times New Roman" w:hAnsi="Times New Roman"/>
          <w:color w:val="292425"/>
          <w:spacing w:val="5"/>
        </w:rPr>
        <w:t xml:space="preserve"> </w:t>
      </w:r>
      <w:r w:rsidRPr="007F25B6">
        <w:rPr>
          <w:rFonts w:ascii="Times New Roman" w:hAnsi="Times New Roman"/>
          <w:color w:val="292425"/>
        </w:rPr>
        <w:t>or</w:t>
      </w:r>
      <w:r w:rsidRPr="007F25B6">
        <w:rPr>
          <w:rFonts w:ascii="Times New Roman" w:hAnsi="Times New Roman"/>
          <w:color w:val="292425"/>
          <w:spacing w:val="5"/>
        </w:rPr>
        <w:t xml:space="preserve"> </w:t>
      </w:r>
      <w:r w:rsidRPr="007F25B6">
        <w:rPr>
          <w:rFonts w:ascii="Times New Roman" w:hAnsi="Times New Roman"/>
          <w:color w:val="292425"/>
        </w:rPr>
        <w:t>the</w:t>
      </w:r>
      <w:r w:rsidRPr="007F25B6">
        <w:rPr>
          <w:rFonts w:ascii="Times New Roman" w:hAnsi="Times New Roman"/>
          <w:color w:val="292425"/>
          <w:spacing w:val="5"/>
        </w:rPr>
        <w:t xml:space="preserve"> </w:t>
      </w:r>
      <w:r w:rsidRPr="007F25B6">
        <w:rPr>
          <w:rFonts w:ascii="Times New Roman" w:hAnsi="Times New Roman"/>
          <w:color w:val="292425"/>
        </w:rPr>
        <w:t>performance</w:t>
      </w:r>
      <w:r w:rsidRPr="007F25B6">
        <w:rPr>
          <w:rFonts w:ascii="Times New Roman" w:hAnsi="Times New Roman"/>
          <w:color w:val="292425"/>
          <w:spacing w:val="5"/>
        </w:rPr>
        <w:t xml:space="preserve"> </w:t>
      </w:r>
      <w:r w:rsidRPr="007F25B6">
        <w:rPr>
          <w:rFonts w:ascii="Times New Roman" w:hAnsi="Times New Roman"/>
          <w:color w:val="292425"/>
        </w:rPr>
        <w:t>of</w:t>
      </w:r>
      <w:r w:rsidRPr="007F25B6">
        <w:rPr>
          <w:rFonts w:ascii="Times New Roman" w:hAnsi="Times New Roman"/>
          <w:color w:val="292425"/>
          <w:spacing w:val="5"/>
        </w:rPr>
        <w:t xml:space="preserve"> </w:t>
      </w:r>
      <w:r w:rsidRPr="007F25B6">
        <w:rPr>
          <w:rFonts w:ascii="Times New Roman" w:hAnsi="Times New Roman"/>
          <w:color w:val="292425"/>
        </w:rPr>
        <w:t>the</w:t>
      </w:r>
      <w:r w:rsidRPr="007F25B6">
        <w:rPr>
          <w:rFonts w:ascii="Times New Roman" w:hAnsi="Times New Roman"/>
          <w:color w:val="292425"/>
          <w:spacing w:val="5"/>
        </w:rPr>
        <w:t xml:space="preserve"> </w:t>
      </w:r>
      <w:r w:rsidRPr="007F25B6">
        <w:rPr>
          <w:rFonts w:ascii="Times New Roman" w:hAnsi="Times New Roman"/>
          <w:color w:val="292425"/>
        </w:rPr>
        <w:t>duty by</w:t>
      </w:r>
      <w:r w:rsidRPr="007F25B6">
        <w:rPr>
          <w:rFonts w:ascii="Times New Roman" w:hAnsi="Times New Roman"/>
          <w:color w:val="292425"/>
          <w:spacing w:val="-4"/>
        </w:rPr>
        <w:t xml:space="preserve"> </w:t>
      </w:r>
      <w:r w:rsidRPr="007F25B6">
        <w:rPr>
          <w:rFonts w:ascii="Times New Roman" w:hAnsi="Times New Roman"/>
          <w:color w:val="292425"/>
        </w:rPr>
        <w:t>the</w:t>
      </w:r>
      <w:r w:rsidRPr="007F25B6">
        <w:rPr>
          <w:rFonts w:ascii="Times New Roman" w:hAnsi="Times New Roman"/>
          <w:color w:val="292425"/>
          <w:spacing w:val="-4"/>
        </w:rPr>
        <w:t xml:space="preserve"> </w:t>
      </w:r>
      <w:r w:rsidRPr="007F25B6">
        <w:rPr>
          <w:rFonts w:ascii="Times New Roman" w:hAnsi="Times New Roman"/>
          <w:color w:val="292425"/>
        </w:rPr>
        <w:t>Environmental</w:t>
      </w:r>
      <w:r w:rsidRPr="007F25B6">
        <w:rPr>
          <w:rFonts w:ascii="Times New Roman" w:hAnsi="Times New Roman"/>
          <w:color w:val="292425"/>
          <w:spacing w:val="-4"/>
        </w:rPr>
        <w:t xml:space="preserve"> </w:t>
      </w:r>
      <w:r w:rsidRPr="007F25B6">
        <w:rPr>
          <w:rFonts w:ascii="Times New Roman" w:hAnsi="Times New Roman"/>
          <w:color w:val="292425"/>
        </w:rPr>
        <w:t>Commissioner.</w:t>
      </w:r>
    </w:p>
    <w:p w14:paraId="1DBD0B34" w14:textId="77777777" w:rsidR="008D4F5A" w:rsidRPr="007F25B6" w:rsidRDefault="00083D45" w:rsidP="00083D45">
      <w:pPr>
        <w:widowControl w:val="0"/>
        <w:autoSpaceDE w:val="0"/>
        <w:autoSpaceDN w:val="0"/>
        <w:adjustRightInd w:val="0"/>
        <w:spacing w:after="0" w:line="360" w:lineRule="auto"/>
        <w:ind w:left="1436" w:right="401" w:hanging="716"/>
        <w:jc w:val="both"/>
        <w:rPr>
          <w:rFonts w:ascii="Times New Roman" w:hAnsi="Times New Roman"/>
          <w:color w:val="000000"/>
        </w:rPr>
      </w:pPr>
      <w:r w:rsidRPr="007F25B6">
        <w:rPr>
          <w:rFonts w:ascii="Times New Roman" w:hAnsi="Times New Roman"/>
          <w:color w:val="292425"/>
        </w:rPr>
        <w:t>(3)</w:t>
      </w:r>
      <w:r w:rsidRPr="007F25B6">
        <w:rPr>
          <w:rFonts w:ascii="Times New Roman" w:hAnsi="Times New Roman"/>
          <w:color w:val="292425"/>
        </w:rPr>
        <w:tab/>
      </w:r>
      <w:r w:rsidRPr="007F25B6">
        <w:rPr>
          <w:rFonts w:ascii="Times New Roman" w:hAnsi="Times New Roman"/>
          <w:color w:val="292425"/>
        </w:rPr>
        <w:tab/>
      </w:r>
      <w:r w:rsidR="008D4F5A" w:rsidRPr="007F25B6">
        <w:rPr>
          <w:rFonts w:ascii="Times New Roman" w:hAnsi="Times New Roman"/>
          <w:color w:val="292425"/>
        </w:rPr>
        <w:t>The Environmental Commissioner may withdraw any delegation made in terms of subsection (1).</w:t>
      </w:r>
    </w:p>
    <w:p w14:paraId="786397BD" w14:textId="77777777" w:rsidR="008D4F5A" w:rsidRPr="007F25B6" w:rsidRDefault="00A7396F" w:rsidP="00004671">
      <w:pPr>
        <w:pStyle w:val="Heading2"/>
        <w:rPr>
          <w:color w:val="000000"/>
        </w:rPr>
      </w:pPr>
      <w:bookmarkStart w:id="147" w:name="_Toc410965144"/>
      <w:r w:rsidRPr="007F25B6">
        <w:t xml:space="preserve"> </w:t>
      </w:r>
      <w:bookmarkStart w:id="148" w:name="_Toc427492907"/>
      <w:r w:rsidR="008D4F5A" w:rsidRPr="007F25B6">
        <w:t>Appeals to Minister</w:t>
      </w:r>
      <w:bookmarkEnd w:id="147"/>
      <w:bookmarkEnd w:id="148"/>
    </w:p>
    <w:p w14:paraId="1FC1234D" w14:textId="77777777" w:rsidR="00083D45" w:rsidRPr="007F25B6" w:rsidRDefault="008D4F5A" w:rsidP="006454B6">
      <w:pPr>
        <w:pStyle w:val="ListParagraph"/>
        <w:widowControl w:val="0"/>
        <w:autoSpaceDE w:val="0"/>
        <w:autoSpaceDN w:val="0"/>
        <w:adjustRightInd w:val="0"/>
        <w:spacing w:after="0" w:line="360" w:lineRule="auto"/>
        <w:ind w:right="402"/>
        <w:jc w:val="both"/>
        <w:rPr>
          <w:rFonts w:ascii="Times New Roman" w:hAnsi="Times New Roman"/>
          <w:color w:val="000000"/>
        </w:rPr>
      </w:pPr>
      <w:r w:rsidRPr="007F25B6">
        <w:rPr>
          <w:rFonts w:ascii="Times New Roman" w:hAnsi="Times New Roman"/>
          <w:color w:val="292425"/>
        </w:rPr>
        <w:t xml:space="preserve">(1)   </w:t>
      </w:r>
      <w:r w:rsidR="006454B6">
        <w:rPr>
          <w:rFonts w:ascii="Times New Roman" w:hAnsi="Times New Roman"/>
          <w:color w:val="292425"/>
        </w:rPr>
        <w:tab/>
      </w:r>
      <w:r w:rsidRPr="007F25B6">
        <w:rPr>
          <w:rFonts w:ascii="Times New Roman" w:hAnsi="Times New Roman"/>
          <w:color w:val="292425"/>
          <w:spacing w:val="-5"/>
        </w:rPr>
        <w:t>An</w:t>
      </w:r>
      <w:r w:rsidRPr="007F25B6">
        <w:rPr>
          <w:rFonts w:ascii="Times New Roman" w:hAnsi="Times New Roman"/>
          <w:color w:val="292425"/>
        </w:rPr>
        <w:t>y</w:t>
      </w:r>
      <w:r w:rsidRPr="007F25B6">
        <w:rPr>
          <w:rFonts w:ascii="Times New Roman" w:hAnsi="Times New Roman"/>
          <w:color w:val="292425"/>
          <w:spacing w:val="-24"/>
        </w:rPr>
        <w:t xml:space="preserve"> </w:t>
      </w:r>
      <w:r w:rsidRPr="007F25B6">
        <w:rPr>
          <w:rFonts w:ascii="Times New Roman" w:hAnsi="Times New Roman"/>
          <w:color w:val="292425"/>
          <w:spacing w:val="-5"/>
        </w:rPr>
        <w:t>perso</w:t>
      </w:r>
      <w:r w:rsidRPr="007F25B6">
        <w:rPr>
          <w:rFonts w:ascii="Times New Roman" w:hAnsi="Times New Roman"/>
          <w:color w:val="292425"/>
        </w:rPr>
        <w:t>n</w:t>
      </w:r>
      <w:r w:rsidRPr="007F25B6">
        <w:rPr>
          <w:rFonts w:ascii="Times New Roman" w:hAnsi="Times New Roman"/>
          <w:color w:val="292425"/>
          <w:spacing w:val="-24"/>
        </w:rPr>
        <w:t xml:space="preserve"> </w:t>
      </w:r>
      <w:r w:rsidRPr="007F25B6">
        <w:rPr>
          <w:rFonts w:ascii="Times New Roman" w:hAnsi="Times New Roman"/>
          <w:color w:val="292425"/>
          <w:spacing w:val="-5"/>
        </w:rPr>
        <w:t>aggrieve</w:t>
      </w:r>
      <w:r w:rsidRPr="007F25B6">
        <w:rPr>
          <w:rFonts w:ascii="Times New Roman" w:hAnsi="Times New Roman"/>
          <w:color w:val="292425"/>
        </w:rPr>
        <w:t>d</w:t>
      </w:r>
      <w:r w:rsidRPr="007F25B6">
        <w:rPr>
          <w:rFonts w:ascii="Times New Roman" w:hAnsi="Times New Roman"/>
          <w:color w:val="292425"/>
          <w:spacing w:val="-24"/>
        </w:rPr>
        <w:t xml:space="preserve"> </w:t>
      </w:r>
      <w:r w:rsidRPr="007F25B6">
        <w:rPr>
          <w:rFonts w:ascii="Times New Roman" w:hAnsi="Times New Roman"/>
          <w:color w:val="292425"/>
          <w:spacing w:val="-5"/>
        </w:rPr>
        <w:t>b</w:t>
      </w:r>
      <w:r w:rsidRPr="007F25B6">
        <w:rPr>
          <w:rFonts w:ascii="Times New Roman" w:hAnsi="Times New Roman"/>
          <w:color w:val="292425"/>
        </w:rPr>
        <w:t>y</w:t>
      </w:r>
      <w:r w:rsidRPr="007F25B6">
        <w:rPr>
          <w:rFonts w:ascii="Times New Roman" w:hAnsi="Times New Roman"/>
          <w:color w:val="292425"/>
          <w:spacing w:val="-24"/>
        </w:rPr>
        <w:t xml:space="preserve"> </w:t>
      </w:r>
      <w:r w:rsidRPr="007F25B6">
        <w:rPr>
          <w:rFonts w:ascii="Times New Roman" w:hAnsi="Times New Roman"/>
          <w:color w:val="292425"/>
        </w:rPr>
        <w:t>a</w:t>
      </w:r>
      <w:r w:rsidRPr="007F25B6">
        <w:rPr>
          <w:rFonts w:ascii="Times New Roman" w:hAnsi="Times New Roman"/>
          <w:color w:val="292425"/>
          <w:spacing w:val="-24"/>
        </w:rPr>
        <w:t xml:space="preserve"> </w:t>
      </w:r>
      <w:r w:rsidRPr="007F25B6">
        <w:rPr>
          <w:rFonts w:ascii="Times New Roman" w:hAnsi="Times New Roman"/>
          <w:color w:val="292425"/>
          <w:spacing w:val="-5"/>
        </w:rPr>
        <w:t>decisio</w:t>
      </w:r>
      <w:r w:rsidRPr="007F25B6">
        <w:rPr>
          <w:rFonts w:ascii="Times New Roman" w:hAnsi="Times New Roman"/>
          <w:color w:val="292425"/>
        </w:rPr>
        <w:t>n</w:t>
      </w:r>
      <w:r w:rsidRPr="007F25B6">
        <w:rPr>
          <w:rFonts w:ascii="Times New Roman" w:hAnsi="Times New Roman"/>
          <w:color w:val="292425"/>
          <w:spacing w:val="-24"/>
        </w:rPr>
        <w:t xml:space="preserve"> </w:t>
      </w:r>
      <w:r w:rsidRPr="007F25B6">
        <w:rPr>
          <w:rFonts w:ascii="Times New Roman" w:hAnsi="Times New Roman"/>
          <w:color w:val="292425"/>
          <w:spacing w:val="-5"/>
        </w:rPr>
        <w:t>o</w:t>
      </w:r>
      <w:r w:rsidRPr="007F25B6">
        <w:rPr>
          <w:rFonts w:ascii="Times New Roman" w:hAnsi="Times New Roman"/>
          <w:color w:val="292425"/>
        </w:rPr>
        <w:t>f</w:t>
      </w:r>
      <w:r w:rsidRPr="007F25B6">
        <w:rPr>
          <w:rFonts w:ascii="Times New Roman" w:hAnsi="Times New Roman"/>
          <w:color w:val="292425"/>
          <w:spacing w:val="-24"/>
        </w:rPr>
        <w:t xml:space="preserve"> </w:t>
      </w:r>
      <w:r w:rsidRPr="007F25B6">
        <w:rPr>
          <w:rFonts w:ascii="Times New Roman" w:hAnsi="Times New Roman"/>
          <w:color w:val="292425"/>
          <w:spacing w:val="-5"/>
        </w:rPr>
        <w:t>th</w:t>
      </w:r>
      <w:r w:rsidRPr="007F25B6">
        <w:rPr>
          <w:rFonts w:ascii="Times New Roman" w:hAnsi="Times New Roman"/>
          <w:color w:val="292425"/>
        </w:rPr>
        <w:t>e</w:t>
      </w:r>
      <w:r w:rsidRPr="007F25B6">
        <w:rPr>
          <w:rFonts w:ascii="Times New Roman" w:hAnsi="Times New Roman"/>
          <w:color w:val="292425"/>
          <w:spacing w:val="-24"/>
        </w:rPr>
        <w:t xml:space="preserve"> </w:t>
      </w:r>
      <w:r w:rsidRPr="007F25B6">
        <w:rPr>
          <w:rFonts w:ascii="Times New Roman" w:hAnsi="Times New Roman"/>
          <w:color w:val="292425"/>
          <w:spacing w:val="-5"/>
        </w:rPr>
        <w:t>Environmenta</w:t>
      </w:r>
      <w:r w:rsidRPr="007F25B6">
        <w:rPr>
          <w:rFonts w:ascii="Times New Roman" w:hAnsi="Times New Roman"/>
          <w:color w:val="292425"/>
        </w:rPr>
        <w:t>l</w:t>
      </w:r>
      <w:r w:rsidRPr="007F25B6">
        <w:rPr>
          <w:rFonts w:ascii="Times New Roman" w:hAnsi="Times New Roman"/>
          <w:color w:val="292425"/>
          <w:spacing w:val="-24"/>
        </w:rPr>
        <w:t xml:space="preserve"> </w:t>
      </w:r>
      <w:r w:rsidRPr="007F25B6">
        <w:rPr>
          <w:rFonts w:ascii="Times New Roman" w:hAnsi="Times New Roman"/>
          <w:color w:val="292425"/>
          <w:spacing w:val="-5"/>
        </w:rPr>
        <w:t xml:space="preserve">Commissioner </w:t>
      </w:r>
      <w:r w:rsidRPr="007F25B6">
        <w:rPr>
          <w:rFonts w:ascii="Times New Roman" w:hAnsi="Times New Roman"/>
          <w:color w:val="292425"/>
        </w:rPr>
        <w:t>in</w:t>
      </w:r>
      <w:r w:rsidRPr="007F25B6">
        <w:rPr>
          <w:rFonts w:ascii="Times New Roman" w:hAnsi="Times New Roman"/>
          <w:color w:val="292425"/>
          <w:spacing w:val="-4"/>
        </w:rPr>
        <w:t xml:space="preserve"> </w:t>
      </w:r>
      <w:r w:rsidRPr="007F25B6">
        <w:rPr>
          <w:rFonts w:ascii="Times New Roman" w:hAnsi="Times New Roman"/>
          <w:color w:val="292425"/>
        </w:rPr>
        <w:t>the</w:t>
      </w:r>
      <w:r w:rsidRPr="007F25B6">
        <w:rPr>
          <w:rFonts w:ascii="Times New Roman" w:hAnsi="Times New Roman"/>
          <w:color w:val="292425"/>
          <w:spacing w:val="-4"/>
        </w:rPr>
        <w:t xml:space="preserve"> </w:t>
      </w:r>
    </w:p>
    <w:p w14:paraId="4F73FB57" w14:textId="77777777" w:rsidR="008D4F5A" w:rsidRPr="007F25B6" w:rsidRDefault="008D4F5A" w:rsidP="006454B6">
      <w:pPr>
        <w:pStyle w:val="ListParagraph"/>
        <w:widowControl w:val="0"/>
        <w:autoSpaceDE w:val="0"/>
        <w:autoSpaceDN w:val="0"/>
        <w:adjustRightInd w:val="0"/>
        <w:spacing w:after="0" w:line="360" w:lineRule="auto"/>
        <w:ind w:left="1440" w:right="402"/>
        <w:jc w:val="both"/>
        <w:rPr>
          <w:rFonts w:ascii="Times New Roman" w:hAnsi="Times New Roman"/>
          <w:color w:val="000000"/>
        </w:rPr>
      </w:pPr>
      <w:proofErr w:type="gramStart"/>
      <w:r w:rsidRPr="007F25B6">
        <w:rPr>
          <w:rFonts w:ascii="Times New Roman" w:hAnsi="Times New Roman"/>
          <w:color w:val="292425"/>
        </w:rPr>
        <w:t>exercise</w:t>
      </w:r>
      <w:proofErr w:type="gramEnd"/>
      <w:r w:rsidRPr="007F25B6">
        <w:rPr>
          <w:rFonts w:ascii="Times New Roman" w:hAnsi="Times New Roman"/>
          <w:color w:val="292425"/>
          <w:spacing w:val="-4"/>
        </w:rPr>
        <w:t xml:space="preserve"> </w:t>
      </w:r>
      <w:r w:rsidRPr="007F25B6">
        <w:rPr>
          <w:rFonts w:ascii="Times New Roman" w:hAnsi="Times New Roman"/>
          <w:color w:val="292425"/>
        </w:rPr>
        <w:t>of</w:t>
      </w:r>
      <w:r w:rsidRPr="007F25B6">
        <w:rPr>
          <w:rFonts w:ascii="Times New Roman" w:hAnsi="Times New Roman"/>
          <w:color w:val="292425"/>
          <w:spacing w:val="-4"/>
        </w:rPr>
        <w:t xml:space="preserve"> </w:t>
      </w:r>
      <w:r w:rsidRPr="007F25B6">
        <w:rPr>
          <w:rFonts w:ascii="Times New Roman" w:hAnsi="Times New Roman"/>
          <w:color w:val="292425"/>
        </w:rPr>
        <w:t>any</w:t>
      </w:r>
      <w:r w:rsidRPr="007F25B6">
        <w:rPr>
          <w:rFonts w:ascii="Times New Roman" w:hAnsi="Times New Roman"/>
          <w:color w:val="292425"/>
          <w:spacing w:val="-4"/>
        </w:rPr>
        <w:t xml:space="preserve"> </w:t>
      </w:r>
      <w:r w:rsidRPr="007F25B6">
        <w:rPr>
          <w:rFonts w:ascii="Times New Roman" w:hAnsi="Times New Roman"/>
          <w:color w:val="292425"/>
        </w:rPr>
        <w:t>power</w:t>
      </w:r>
      <w:r w:rsidRPr="007F25B6">
        <w:rPr>
          <w:rFonts w:ascii="Times New Roman" w:hAnsi="Times New Roman"/>
          <w:color w:val="292425"/>
          <w:spacing w:val="-4"/>
        </w:rPr>
        <w:t xml:space="preserve"> </w:t>
      </w:r>
      <w:r w:rsidRPr="007F25B6">
        <w:rPr>
          <w:rFonts w:ascii="Times New Roman" w:hAnsi="Times New Roman"/>
          <w:color w:val="292425"/>
        </w:rPr>
        <w:t>in</w:t>
      </w:r>
      <w:r w:rsidRPr="007F25B6">
        <w:rPr>
          <w:rFonts w:ascii="Times New Roman" w:hAnsi="Times New Roman"/>
          <w:color w:val="292425"/>
          <w:spacing w:val="-4"/>
        </w:rPr>
        <w:t xml:space="preserve"> </w:t>
      </w:r>
      <w:r w:rsidRPr="007F25B6">
        <w:rPr>
          <w:rFonts w:ascii="Times New Roman" w:hAnsi="Times New Roman"/>
          <w:color w:val="292425"/>
        </w:rPr>
        <w:t>terms</w:t>
      </w:r>
      <w:r w:rsidRPr="007F25B6">
        <w:rPr>
          <w:rFonts w:ascii="Times New Roman" w:hAnsi="Times New Roman"/>
          <w:color w:val="292425"/>
          <w:spacing w:val="-4"/>
        </w:rPr>
        <w:t xml:space="preserve"> </w:t>
      </w:r>
      <w:r w:rsidRPr="007F25B6">
        <w:rPr>
          <w:rFonts w:ascii="Times New Roman" w:hAnsi="Times New Roman"/>
          <w:color w:val="292425"/>
        </w:rPr>
        <w:t>of</w:t>
      </w:r>
      <w:r w:rsidRPr="007F25B6">
        <w:rPr>
          <w:rFonts w:ascii="Times New Roman" w:hAnsi="Times New Roman"/>
          <w:color w:val="292425"/>
          <w:spacing w:val="-4"/>
        </w:rPr>
        <w:t xml:space="preserve"> </w:t>
      </w:r>
      <w:r w:rsidRPr="007F25B6">
        <w:rPr>
          <w:rFonts w:ascii="Times New Roman" w:hAnsi="Times New Roman"/>
          <w:color w:val="292425"/>
        </w:rPr>
        <w:t>this</w:t>
      </w:r>
      <w:r w:rsidRPr="007F25B6">
        <w:rPr>
          <w:rFonts w:ascii="Times New Roman" w:hAnsi="Times New Roman"/>
          <w:color w:val="292425"/>
          <w:spacing w:val="-4"/>
        </w:rPr>
        <w:t xml:space="preserve"> </w:t>
      </w:r>
      <w:r w:rsidRPr="007F25B6">
        <w:rPr>
          <w:rFonts w:ascii="Times New Roman" w:hAnsi="Times New Roman"/>
          <w:color w:val="292425"/>
        </w:rPr>
        <w:t>Act</w:t>
      </w:r>
      <w:r w:rsidRPr="007F25B6">
        <w:rPr>
          <w:rFonts w:ascii="Times New Roman" w:hAnsi="Times New Roman"/>
          <w:color w:val="292425"/>
          <w:spacing w:val="-4"/>
        </w:rPr>
        <w:t xml:space="preserve"> </w:t>
      </w:r>
      <w:r w:rsidRPr="007F25B6">
        <w:rPr>
          <w:rFonts w:ascii="Times New Roman" w:hAnsi="Times New Roman"/>
          <w:color w:val="292425"/>
        </w:rPr>
        <w:t>may</w:t>
      </w:r>
      <w:r w:rsidRPr="007F25B6">
        <w:rPr>
          <w:rFonts w:ascii="Times New Roman" w:hAnsi="Times New Roman"/>
          <w:color w:val="292425"/>
          <w:spacing w:val="-4"/>
        </w:rPr>
        <w:t xml:space="preserve"> </w:t>
      </w:r>
      <w:r w:rsidRPr="007F25B6">
        <w:rPr>
          <w:rFonts w:ascii="Times New Roman" w:hAnsi="Times New Roman"/>
          <w:color w:val="292425"/>
        </w:rPr>
        <w:t>appeal</w:t>
      </w:r>
      <w:r w:rsidRPr="007F25B6">
        <w:rPr>
          <w:rFonts w:ascii="Times New Roman" w:hAnsi="Times New Roman"/>
          <w:color w:val="292425"/>
          <w:spacing w:val="-4"/>
        </w:rPr>
        <w:t xml:space="preserve"> </w:t>
      </w:r>
      <w:r w:rsidRPr="007F25B6">
        <w:rPr>
          <w:rFonts w:ascii="Times New Roman" w:hAnsi="Times New Roman"/>
          <w:color w:val="292425"/>
        </w:rPr>
        <w:t>to</w:t>
      </w:r>
      <w:r w:rsidRPr="007F25B6">
        <w:rPr>
          <w:rFonts w:ascii="Times New Roman" w:hAnsi="Times New Roman"/>
          <w:color w:val="292425"/>
          <w:spacing w:val="-4"/>
        </w:rPr>
        <w:t xml:space="preserve"> </w:t>
      </w:r>
      <w:r w:rsidRPr="007F25B6">
        <w:rPr>
          <w:rFonts w:ascii="Times New Roman" w:hAnsi="Times New Roman"/>
          <w:color w:val="292425"/>
        </w:rPr>
        <w:t>the</w:t>
      </w:r>
      <w:r w:rsidRPr="007F25B6">
        <w:rPr>
          <w:rFonts w:ascii="Times New Roman" w:hAnsi="Times New Roman"/>
          <w:color w:val="292425"/>
          <w:spacing w:val="-4"/>
        </w:rPr>
        <w:t xml:space="preserve"> </w:t>
      </w:r>
      <w:r w:rsidRPr="007F25B6">
        <w:rPr>
          <w:rFonts w:ascii="Times New Roman" w:hAnsi="Times New Roman"/>
          <w:color w:val="292425"/>
        </w:rPr>
        <w:t>Minister</w:t>
      </w:r>
      <w:r w:rsidRPr="007F25B6">
        <w:rPr>
          <w:rFonts w:ascii="Times New Roman" w:hAnsi="Times New Roman"/>
          <w:color w:val="292425"/>
          <w:spacing w:val="-4"/>
        </w:rPr>
        <w:t xml:space="preserve"> </w:t>
      </w:r>
      <w:r w:rsidRPr="007F25B6">
        <w:rPr>
          <w:rFonts w:ascii="Times New Roman" w:hAnsi="Times New Roman"/>
          <w:color w:val="292425"/>
        </w:rPr>
        <w:t>against</w:t>
      </w:r>
      <w:r w:rsidRPr="007F25B6">
        <w:rPr>
          <w:rFonts w:ascii="Times New Roman" w:hAnsi="Times New Roman"/>
          <w:color w:val="292425"/>
          <w:spacing w:val="-4"/>
        </w:rPr>
        <w:t xml:space="preserve"> </w:t>
      </w:r>
      <w:r w:rsidRPr="007F25B6">
        <w:rPr>
          <w:rFonts w:ascii="Times New Roman" w:hAnsi="Times New Roman"/>
          <w:color w:val="292425"/>
        </w:rPr>
        <w:t>that decision.</w:t>
      </w:r>
    </w:p>
    <w:p w14:paraId="2F7E258D" w14:textId="77777777" w:rsidR="00083D45" w:rsidRPr="007F25B6" w:rsidRDefault="00083D45" w:rsidP="006454B6">
      <w:pPr>
        <w:widowControl w:val="0"/>
        <w:autoSpaceDE w:val="0"/>
        <w:autoSpaceDN w:val="0"/>
        <w:adjustRightInd w:val="0"/>
        <w:spacing w:after="0" w:line="360" w:lineRule="auto"/>
        <w:ind w:left="720" w:right="402"/>
        <w:jc w:val="both"/>
        <w:rPr>
          <w:rFonts w:ascii="Times New Roman" w:hAnsi="Times New Roman"/>
          <w:color w:val="292425"/>
          <w:spacing w:val="-3"/>
        </w:rPr>
      </w:pPr>
      <w:r w:rsidRPr="007F25B6">
        <w:rPr>
          <w:rFonts w:ascii="Times New Roman" w:hAnsi="Times New Roman"/>
          <w:color w:val="292425"/>
        </w:rPr>
        <w:t>(2)</w:t>
      </w:r>
      <w:r w:rsidRPr="007F25B6">
        <w:rPr>
          <w:rFonts w:ascii="Times New Roman" w:hAnsi="Times New Roman"/>
          <w:color w:val="292425"/>
        </w:rPr>
        <w:tab/>
      </w:r>
      <w:r w:rsidR="008D4F5A" w:rsidRPr="007F25B6">
        <w:rPr>
          <w:rFonts w:ascii="Times New Roman" w:hAnsi="Times New Roman"/>
          <w:color w:val="292425"/>
        </w:rPr>
        <w:t>An</w:t>
      </w:r>
      <w:r w:rsidR="008D4F5A" w:rsidRPr="007F25B6">
        <w:rPr>
          <w:rFonts w:ascii="Times New Roman" w:hAnsi="Times New Roman"/>
          <w:color w:val="292425"/>
          <w:spacing w:val="-12"/>
        </w:rPr>
        <w:t xml:space="preserve"> </w:t>
      </w:r>
      <w:r w:rsidR="008D4F5A" w:rsidRPr="007F25B6">
        <w:rPr>
          <w:rFonts w:ascii="Times New Roman" w:hAnsi="Times New Roman"/>
          <w:color w:val="292425"/>
        </w:rPr>
        <w:t>appeal</w:t>
      </w:r>
      <w:r w:rsidR="008D4F5A" w:rsidRPr="007F25B6">
        <w:rPr>
          <w:rFonts w:ascii="Times New Roman" w:hAnsi="Times New Roman"/>
          <w:color w:val="292425"/>
          <w:spacing w:val="-12"/>
        </w:rPr>
        <w:t xml:space="preserve"> </w:t>
      </w:r>
      <w:r w:rsidR="008D4F5A" w:rsidRPr="007F25B6">
        <w:rPr>
          <w:rFonts w:ascii="Times New Roman" w:hAnsi="Times New Roman"/>
          <w:color w:val="292425"/>
        </w:rPr>
        <w:t>made</w:t>
      </w:r>
      <w:r w:rsidR="008D4F5A" w:rsidRPr="007F25B6">
        <w:rPr>
          <w:rFonts w:ascii="Times New Roman" w:hAnsi="Times New Roman"/>
          <w:color w:val="292425"/>
          <w:spacing w:val="-12"/>
        </w:rPr>
        <w:t xml:space="preserve"> </w:t>
      </w:r>
      <w:r w:rsidR="008D4F5A" w:rsidRPr="007F25B6">
        <w:rPr>
          <w:rFonts w:ascii="Times New Roman" w:hAnsi="Times New Roman"/>
          <w:color w:val="292425"/>
        </w:rPr>
        <w:t>under</w:t>
      </w:r>
      <w:r w:rsidR="008D4F5A" w:rsidRPr="007F25B6">
        <w:rPr>
          <w:rFonts w:ascii="Times New Roman" w:hAnsi="Times New Roman"/>
          <w:color w:val="292425"/>
          <w:spacing w:val="-12"/>
        </w:rPr>
        <w:t xml:space="preserve"> </w:t>
      </w:r>
      <w:r w:rsidR="008D4F5A" w:rsidRPr="007F25B6">
        <w:rPr>
          <w:rFonts w:ascii="Times New Roman" w:hAnsi="Times New Roman"/>
          <w:color w:val="292425"/>
        </w:rPr>
        <w:t>subsection</w:t>
      </w:r>
      <w:r w:rsidR="008D4F5A" w:rsidRPr="007F25B6">
        <w:rPr>
          <w:rFonts w:ascii="Times New Roman" w:hAnsi="Times New Roman"/>
          <w:color w:val="292425"/>
          <w:spacing w:val="-12"/>
        </w:rPr>
        <w:t xml:space="preserve"> </w:t>
      </w:r>
      <w:r w:rsidR="008D4F5A" w:rsidRPr="007F25B6">
        <w:rPr>
          <w:rFonts w:ascii="Times New Roman" w:hAnsi="Times New Roman"/>
          <w:color w:val="292425"/>
        </w:rPr>
        <w:t>(1),</w:t>
      </w:r>
      <w:r w:rsidR="008D4F5A" w:rsidRPr="007F25B6">
        <w:rPr>
          <w:rFonts w:ascii="Times New Roman" w:hAnsi="Times New Roman"/>
          <w:color w:val="292425"/>
          <w:spacing w:val="-12"/>
        </w:rPr>
        <w:t xml:space="preserve"> </w:t>
      </w:r>
      <w:r w:rsidR="008D4F5A" w:rsidRPr="007F25B6">
        <w:rPr>
          <w:rFonts w:ascii="Times New Roman" w:hAnsi="Times New Roman"/>
          <w:color w:val="292425"/>
        </w:rPr>
        <w:t>must</w:t>
      </w:r>
      <w:r w:rsidR="008D4F5A" w:rsidRPr="007F25B6">
        <w:rPr>
          <w:rFonts w:ascii="Times New Roman" w:hAnsi="Times New Roman"/>
          <w:color w:val="292425"/>
          <w:spacing w:val="-12"/>
        </w:rPr>
        <w:t xml:space="preserve"> </w:t>
      </w:r>
      <w:r w:rsidR="008D4F5A" w:rsidRPr="007F25B6">
        <w:rPr>
          <w:rFonts w:ascii="Times New Roman" w:hAnsi="Times New Roman"/>
          <w:color w:val="292425"/>
        </w:rPr>
        <w:t>be</w:t>
      </w:r>
      <w:r w:rsidR="008D4F5A" w:rsidRPr="007F25B6">
        <w:rPr>
          <w:rFonts w:ascii="Times New Roman" w:hAnsi="Times New Roman"/>
          <w:color w:val="292425"/>
          <w:spacing w:val="-12"/>
        </w:rPr>
        <w:t xml:space="preserve"> </w:t>
      </w:r>
      <w:r w:rsidR="008D4F5A" w:rsidRPr="007F25B6">
        <w:rPr>
          <w:rFonts w:ascii="Times New Roman" w:hAnsi="Times New Roman"/>
          <w:color w:val="292425"/>
        </w:rPr>
        <w:t>noted</w:t>
      </w:r>
      <w:r w:rsidR="008D4F5A" w:rsidRPr="007F25B6">
        <w:rPr>
          <w:rFonts w:ascii="Times New Roman" w:hAnsi="Times New Roman"/>
          <w:color w:val="292425"/>
          <w:spacing w:val="-12"/>
        </w:rPr>
        <w:t xml:space="preserve"> </w:t>
      </w:r>
      <w:r w:rsidR="008D4F5A" w:rsidRPr="007F25B6">
        <w:rPr>
          <w:rFonts w:ascii="Times New Roman" w:hAnsi="Times New Roman"/>
          <w:color w:val="292425"/>
        </w:rPr>
        <w:t>and</w:t>
      </w:r>
      <w:r w:rsidR="008D4F5A" w:rsidRPr="007F25B6">
        <w:rPr>
          <w:rFonts w:ascii="Times New Roman" w:hAnsi="Times New Roman"/>
          <w:color w:val="292425"/>
          <w:spacing w:val="-12"/>
        </w:rPr>
        <w:t xml:space="preserve"> </w:t>
      </w:r>
      <w:r w:rsidR="008D4F5A" w:rsidRPr="007F25B6">
        <w:rPr>
          <w:rFonts w:ascii="Times New Roman" w:hAnsi="Times New Roman"/>
          <w:color w:val="292425"/>
        </w:rPr>
        <w:t>must</w:t>
      </w:r>
      <w:r w:rsidR="008D4F5A" w:rsidRPr="007F25B6">
        <w:rPr>
          <w:rFonts w:ascii="Times New Roman" w:hAnsi="Times New Roman"/>
          <w:color w:val="292425"/>
          <w:spacing w:val="-12"/>
        </w:rPr>
        <w:t xml:space="preserve"> </w:t>
      </w:r>
      <w:r w:rsidR="008D4F5A" w:rsidRPr="007F25B6">
        <w:rPr>
          <w:rFonts w:ascii="Times New Roman" w:hAnsi="Times New Roman"/>
          <w:color w:val="292425"/>
        </w:rPr>
        <w:t>be</w:t>
      </w:r>
      <w:r w:rsidR="008D4F5A" w:rsidRPr="007F25B6">
        <w:rPr>
          <w:rFonts w:ascii="Times New Roman" w:hAnsi="Times New Roman"/>
          <w:color w:val="292425"/>
          <w:spacing w:val="-12"/>
        </w:rPr>
        <w:t xml:space="preserve"> </w:t>
      </w:r>
      <w:r w:rsidR="008D4F5A" w:rsidRPr="007F25B6">
        <w:rPr>
          <w:rFonts w:ascii="Times New Roman" w:hAnsi="Times New Roman"/>
          <w:color w:val="292425"/>
        </w:rPr>
        <w:t>dealt</w:t>
      </w:r>
      <w:r w:rsidR="008D4F5A" w:rsidRPr="007F25B6">
        <w:rPr>
          <w:rFonts w:ascii="Times New Roman" w:hAnsi="Times New Roman"/>
          <w:color w:val="292425"/>
          <w:spacing w:val="-12"/>
        </w:rPr>
        <w:t xml:space="preserve"> </w:t>
      </w:r>
      <w:r w:rsidR="008D4F5A" w:rsidRPr="007F25B6">
        <w:rPr>
          <w:rFonts w:ascii="Times New Roman" w:hAnsi="Times New Roman"/>
          <w:color w:val="292425"/>
        </w:rPr>
        <w:t>with in</w:t>
      </w:r>
      <w:r w:rsidR="008D4F5A" w:rsidRPr="007F25B6">
        <w:rPr>
          <w:rFonts w:ascii="Times New Roman" w:hAnsi="Times New Roman"/>
          <w:color w:val="292425"/>
          <w:spacing w:val="-3"/>
        </w:rPr>
        <w:t xml:space="preserve"> </w:t>
      </w:r>
    </w:p>
    <w:p w14:paraId="1573701C" w14:textId="77777777" w:rsidR="008D4F5A" w:rsidRPr="007F25B6" w:rsidRDefault="008D4F5A" w:rsidP="006454B6">
      <w:pPr>
        <w:widowControl w:val="0"/>
        <w:autoSpaceDE w:val="0"/>
        <w:autoSpaceDN w:val="0"/>
        <w:adjustRightInd w:val="0"/>
        <w:spacing w:after="0" w:line="360" w:lineRule="auto"/>
        <w:ind w:left="720" w:right="402" w:firstLine="720"/>
        <w:jc w:val="both"/>
        <w:rPr>
          <w:rFonts w:ascii="Times New Roman" w:hAnsi="Times New Roman"/>
          <w:color w:val="000000"/>
        </w:rPr>
      </w:pPr>
      <w:proofErr w:type="gramStart"/>
      <w:r w:rsidRPr="007F25B6">
        <w:rPr>
          <w:rFonts w:ascii="Times New Roman" w:hAnsi="Times New Roman"/>
          <w:color w:val="292425"/>
        </w:rPr>
        <w:t>the</w:t>
      </w:r>
      <w:proofErr w:type="gramEnd"/>
      <w:r w:rsidRPr="007F25B6">
        <w:rPr>
          <w:rFonts w:ascii="Times New Roman" w:hAnsi="Times New Roman"/>
          <w:color w:val="292425"/>
          <w:spacing w:val="-3"/>
        </w:rPr>
        <w:t xml:space="preserve"> </w:t>
      </w:r>
      <w:r w:rsidRPr="007F25B6">
        <w:rPr>
          <w:rFonts w:ascii="Times New Roman" w:hAnsi="Times New Roman"/>
          <w:color w:val="292425"/>
        </w:rPr>
        <w:t>prescribed</w:t>
      </w:r>
      <w:r w:rsidRPr="007F25B6">
        <w:rPr>
          <w:rFonts w:ascii="Times New Roman" w:hAnsi="Times New Roman"/>
          <w:color w:val="292425"/>
          <w:spacing w:val="-3"/>
        </w:rPr>
        <w:t xml:space="preserve"> </w:t>
      </w:r>
      <w:r w:rsidRPr="007F25B6">
        <w:rPr>
          <w:rFonts w:ascii="Times New Roman" w:hAnsi="Times New Roman"/>
          <w:color w:val="292425"/>
        </w:rPr>
        <w:t>form</w:t>
      </w:r>
      <w:r w:rsidRPr="007F25B6">
        <w:rPr>
          <w:rFonts w:ascii="Times New Roman" w:hAnsi="Times New Roman"/>
          <w:color w:val="292425"/>
          <w:spacing w:val="-3"/>
        </w:rPr>
        <w:t xml:space="preserve"> </w:t>
      </w:r>
      <w:r w:rsidRPr="007F25B6">
        <w:rPr>
          <w:rFonts w:ascii="Times New Roman" w:hAnsi="Times New Roman"/>
          <w:color w:val="292425"/>
        </w:rPr>
        <w:t>and</w:t>
      </w:r>
      <w:r w:rsidRPr="007F25B6">
        <w:rPr>
          <w:rFonts w:ascii="Times New Roman" w:hAnsi="Times New Roman"/>
          <w:color w:val="292425"/>
          <w:spacing w:val="-3"/>
        </w:rPr>
        <w:t xml:space="preserve"> </w:t>
      </w:r>
      <w:r w:rsidRPr="007F25B6">
        <w:rPr>
          <w:rFonts w:ascii="Times New Roman" w:hAnsi="Times New Roman"/>
          <w:color w:val="292425"/>
        </w:rPr>
        <w:t>manner.</w:t>
      </w:r>
    </w:p>
    <w:p w14:paraId="08A0AC81" w14:textId="77777777" w:rsidR="008D4F5A" w:rsidRPr="007F25B6" w:rsidRDefault="00083D45" w:rsidP="006454B6">
      <w:pPr>
        <w:widowControl w:val="0"/>
        <w:autoSpaceDE w:val="0"/>
        <w:autoSpaceDN w:val="0"/>
        <w:adjustRightInd w:val="0"/>
        <w:spacing w:after="0" w:line="360" w:lineRule="auto"/>
        <w:ind w:left="1440" w:right="402" w:hanging="720"/>
        <w:jc w:val="both"/>
        <w:rPr>
          <w:rFonts w:ascii="Times New Roman" w:hAnsi="Times New Roman"/>
          <w:color w:val="000000"/>
        </w:rPr>
      </w:pPr>
      <w:r w:rsidRPr="007F25B6">
        <w:rPr>
          <w:rFonts w:ascii="Times New Roman" w:hAnsi="Times New Roman"/>
          <w:color w:val="292425"/>
        </w:rPr>
        <w:t>(3)</w:t>
      </w:r>
      <w:r w:rsidRPr="007F25B6">
        <w:rPr>
          <w:rFonts w:ascii="Times New Roman" w:hAnsi="Times New Roman"/>
          <w:color w:val="292425"/>
        </w:rPr>
        <w:tab/>
      </w:r>
      <w:r w:rsidR="008D4F5A" w:rsidRPr="007F25B6">
        <w:rPr>
          <w:rFonts w:ascii="Times New Roman" w:hAnsi="Times New Roman"/>
          <w:color w:val="292425"/>
        </w:rPr>
        <w:t>The Minister may consider and determine the appeal or may appoint an appeal panel consisting of persons who have knowledge of, and are experienced, in environmental matters to advise the Minister on the appeal.</w:t>
      </w:r>
    </w:p>
    <w:p w14:paraId="17068B89" w14:textId="77777777" w:rsidR="008D4F5A" w:rsidRPr="007F25B6" w:rsidRDefault="00083D45" w:rsidP="006454B6">
      <w:pPr>
        <w:widowControl w:val="0"/>
        <w:autoSpaceDE w:val="0"/>
        <w:autoSpaceDN w:val="0"/>
        <w:adjustRightInd w:val="0"/>
        <w:spacing w:after="0" w:line="360" w:lineRule="auto"/>
        <w:ind w:left="1436" w:right="400" w:hanging="716"/>
        <w:jc w:val="both"/>
        <w:rPr>
          <w:rFonts w:ascii="Times New Roman" w:hAnsi="Times New Roman"/>
          <w:color w:val="000000"/>
        </w:rPr>
      </w:pPr>
      <w:r w:rsidRPr="007F25B6">
        <w:rPr>
          <w:rFonts w:ascii="Times New Roman" w:hAnsi="Times New Roman"/>
          <w:color w:val="292425"/>
        </w:rPr>
        <w:t>(4)</w:t>
      </w:r>
      <w:r w:rsidRPr="007F25B6">
        <w:rPr>
          <w:rFonts w:ascii="Times New Roman" w:hAnsi="Times New Roman"/>
          <w:color w:val="292425"/>
        </w:rPr>
        <w:tab/>
      </w:r>
      <w:r w:rsidRPr="007F25B6">
        <w:rPr>
          <w:rFonts w:ascii="Times New Roman" w:hAnsi="Times New Roman"/>
          <w:color w:val="292425"/>
        </w:rPr>
        <w:tab/>
      </w:r>
      <w:r w:rsidR="008D4F5A" w:rsidRPr="007F25B6">
        <w:rPr>
          <w:rFonts w:ascii="Times New Roman" w:hAnsi="Times New Roman"/>
          <w:color w:val="292425"/>
        </w:rPr>
        <w:t>The</w:t>
      </w:r>
      <w:r w:rsidR="008D4F5A" w:rsidRPr="007F25B6">
        <w:rPr>
          <w:rFonts w:ascii="Times New Roman" w:hAnsi="Times New Roman"/>
          <w:color w:val="292425"/>
          <w:spacing w:val="-10"/>
        </w:rPr>
        <w:t xml:space="preserve"> </w:t>
      </w:r>
      <w:r w:rsidR="008D4F5A" w:rsidRPr="007F25B6">
        <w:rPr>
          <w:rFonts w:ascii="Times New Roman" w:hAnsi="Times New Roman"/>
          <w:color w:val="292425"/>
        </w:rPr>
        <w:t>Minister</w:t>
      </w:r>
      <w:r w:rsidR="008D4F5A" w:rsidRPr="007F25B6">
        <w:rPr>
          <w:rFonts w:ascii="Times New Roman" w:hAnsi="Times New Roman"/>
          <w:color w:val="292425"/>
          <w:spacing w:val="-10"/>
        </w:rPr>
        <w:t xml:space="preserve"> </w:t>
      </w:r>
      <w:r w:rsidR="008D4F5A" w:rsidRPr="007F25B6">
        <w:rPr>
          <w:rFonts w:ascii="Times New Roman" w:hAnsi="Times New Roman"/>
          <w:color w:val="292425"/>
        </w:rPr>
        <w:t>must</w:t>
      </w:r>
      <w:r w:rsidR="008D4F5A" w:rsidRPr="007F25B6">
        <w:rPr>
          <w:rFonts w:ascii="Times New Roman" w:hAnsi="Times New Roman"/>
          <w:color w:val="292425"/>
          <w:spacing w:val="-10"/>
        </w:rPr>
        <w:t xml:space="preserve"> </w:t>
      </w:r>
      <w:r w:rsidR="008D4F5A" w:rsidRPr="007F25B6">
        <w:rPr>
          <w:rFonts w:ascii="Times New Roman" w:hAnsi="Times New Roman"/>
          <w:color w:val="292425"/>
        </w:rPr>
        <w:t>consider</w:t>
      </w:r>
      <w:r w:rsidR="008D4F5A" w:rsidRPr="007F25B6">
        <w:rPr>
          <w:rFonts w:ascii="Times New Roman" w:hAnsi="Times New Roman"/>
          <w:color w:val="292425"/>
          <w:spacing w:val="-10"/>
        </w:rPr>
        <w:t xml:space="preserve"> </w:t>
      </w:r>
      <w:r w:rsidR="008D4F5A" w:rsidRPr="007F25B6">
        <w:rPr>
          <w:rFonts w:ascii="Times New Roman" w:hAnsi="Times New Roman"/>
          <w:color w:val="292425"/>
        </w:rPr>
        <w:t>the</w:t>
      </w:r>
      <w:r w:rsidR="008D4F5A" w:rsidRPr="007F25B6">
        <w:rPr>
          <w:rFonts w:ascii="Times New Roman" w:hAnsi="Times New Roman"/>
          <w:color w:val="292425"/>
          <w:spacing w:val="-10"/>
        </w:rPr>
        <w:t xml:space="preserve"> </w:t>
      </w:r>
      <w:r w:rsidR="008D4F5A" w:rsidRPr="007F25B6">
        <w:rPr>
          <w:rFonts w:ascii="Times New Roman" w:hAnsi="Times New Roman"/>
          <w:color w:val="292425"/>
        </w:rPr>
        <w:t>appeal</w:t>
      </w:r>
      <w:r w:rsidR="008D4F5A" w:rsidRPr="007F25B6">
        <w:rPr>
          <w:rFonts w:ascii="Times New Roman" w:hAnsi="Times New Roman"/>
          <w:color w:val="292425"/>
          <w:spacing w:val="-10"/>
        </w:rPr>
        <w:t xml:space="preserve"> </w:t>
      </w:r>
      <w:r w:rsidR="008D4F5A" w:rsidRPr="007F25B6">
        <w:rPr>
          <w:rFonts w:ascii="Times New Roman" w:hAnsi="Times New Roman"/>
          <w:color w:val="292425"/>
        </w:rPr>
        <w:t>made</w:t>
      </w:r>
      <w:r w:rsidR="008D4F5A" w:rsidRPr="007F25B6">
        <w:rPr>
          <w:rFonts w:ascii="Times New Roman" w:hAnsi="Times New Roman"/>
          <w:color w:val="292425"/>
          <w:spacing w:val="-10"/>
        </w:rPr>
        <w:t xml:space="preserve"> </w:t>
      </w:r>
      <w:r w:rsidR="008D4F5A" w:rsidRPr="007F25B6">
        <w:rPr>
          <w:rFonts w:ascii="Times New Roman" w:hAnsi="Times New Roman"/>
          <w:color w:val="292425"/>
        </w:rPr>
        <w:t>under</w:t>
      </w:r>
      <w:r w:rsidR="008D4F5A" w:rsidRPr="007F25B6">
        <w:rPr>
          <w:rFonts w:ascii="Times New Roman" w:hAnsi="Times New Roman"/>
          <w:color w:val="292425"/>
          <w:spacing w:val="-10"/>
        </w:rPr>
        <w:t xml:space="preserve"> </w:t>
      </w:r>
      <w:r w:rsidR="008D4F5A" w:rsidRPr="007F25B6">
        <w:rPr>
          <w:rFonts w:ascii="Times New Roman" w:hAnsi="Times New Roman"/>
          <w:color w:val="292425"/>
        </w:rPr>
        <w:t>subsection</w:t>
      </w:r>
      <w:r w:rsidR="008D4F5A" w:rsidRPr="007F25B6">
        <w:rPr>
          <w:rFonts w:ascii="Times New Roman" w:hAnsi="Times New Roman"/>
          <w:color w:val="292425"/>
          <w:spacing w:val="-10"/>
        </w:rPr>
        <w:t xml:space="preserve"> </w:t>
      </w:r>
      <w:r w:rsidR="008D4F5A" w:rsidRPr="007F25B6">
        <w:rPr>
          <w:rFonts w:ascii="Times New Roman" w:hAnsi="Times New Roman"/>
          <w:color w:val="292425"/>
        </w:rPr>
        <w:t>(1),</w:t>
      </w:r>
      <w:r w:rsidR="008D4F5A" w:rsidRPr="007F25B6">
        <w:rPr>
          <w:rFonts w:ascii="Times New Roman" w:hAnsi="Times New Roman"/>
          <w:color w:val="292425"/>
          <w:spacing w:val="-10"/>
        </w:rPr>
        <w:t xml:space="preserve"> </w:t>
      </w:r>
      <w:r w:rsidR="008D4F5A" w:rsidRPr="007F25B6">
        <w:rPr>
          <w:rFonts w:ascii="Times New Roman" w:hAnsi="Times New Roman"/>
          <w:color w:val="292425"/>
        </w:rPr>
        <w:t>and</w:t>
      </w:r>
      <w:r w:rsidR="008D4F5A" w:rsidRPr="007F25B6">
        <w:rPr>
          <w:rFonts w:ascii="Times New Roman" w:hAnsi="Times New Roman"/>
          <w:color w:val="292425"/>
          <w:spacing w:val="-10"/>
        </w:rPr>
        <w:t xml:space="preserve"> </w:t>
      </w:r>
      <w:r w:rsidR="008D4F5A" w:rsidRPr="007F25B6">
        <w:rPr>
          <w:rFonts w:ascii="Times New Roman" w:hAnsi="Times New Roman"/>
          <w:color w:val="292425"/>
        </w:rPr>
        <w:t>may confirm,</w:t>
      </w:r>
      <w:r w:rsidR="008D4F5A" w:rsidRPr="007F25B6">
        <w:rPr>
          <w:rFonts w:ascii="Times New Roman" w:hAnsi="Times New Roman"/>
          <w:color w:val="292425"/>
          <w:spacing w:val="-1"/>
        </w:rPr>
        <w:t xml:space="preserve"> </w:t>
      </w:r>
      <w:r w:rsidR="008D4F5A" w:rsidRPr="007F25B6">
        <w:rPr>
          <w:rFonts w:ascii="Times New Roman" w:hAnsi="Times New Roman"/>
          <w:color w:val="292425"/>
        </w:rPr>
        <w:t>set</w:t>
      </w:r>
      <w:r w:rsidR="008D4F5A" w:rsidRPr="007F25B6">
        <w:rPr>
          <w:rFonts w:ascii="Times New Roman" w:hAnsi="Times New Roman"/>
          <w:color w:val="292425"/>
          <w:spacing w:val="-1"/>
        </w:rPr>
        <w:t xml:space="preserve"> </w:t>
      </w:r>
      <w:r w:rsidR="008D4F5A" w:rsidRPr="007F25B6">
        <w:rPr>
          <w:rFonts w:ascii="Times New Roman" w:hAnsi="Times New Roman"/>
          <w:color w:val="292425"/>
        </w:rPr>
        <w:t>aside</w:t>
      </w:r>
      <w:r w:rsidR="008D4F5A" w:rsidRPr="007F25B6">
        <w:rPr>
          <w:rFonts w:ascii="Times New Roman" w:hAnsi="Times New Roman"/>
          <w:color w:val="292425"/>
          <w:spacing w:val="-1"/>
        </w:rPr>
        <w:t xml:space="preserve"> </w:t>
      </w:r>
      <w:r w:rsidR="008D4F5A" w:rsidRPr="007F25B6">
        <w:rPr>
          <w:rFonts w:ascii="Times New Roman" w:hAnsi="Times New Roman"/>
          <w:color w:val="292425"/>
        </w:rPr>
        <w:t>or</w:t>
      </w:r>
      <w:r w:rsidR="008D4F5A" w:rsidRPr="007F25B6">
        <w:rPr>
          <w:rFonts w:ascii="Times New Roman" w:hAnsi="Times New Roman"/>
          <w:color w:val="292425"/>
          <w:spacing w:val="-1"/>
        </w:rPr>
        <w:t xml:space="preserve"> </w:t>
      </w:r>
      <w:r w:rsidR="008D4F5A" w:rsidRPr="007F25B6">
        <w:rPr>
          <w:rFonts w:ascii="Times New Roman" w:hAnsi="Times New Roman"/>
          <w:color w:val="292425"/>
        </w:rPr>
        <w:t>vary</w:t>
      </w:r>
      <w:r w:rsidR="008D4F5A" w:rsidRPr="007F25B6">
        <w:rPr>
          <w:rFonts w:ascii="Times New Roman" w:hAnsi="Times New Roman"/>
          <w:color w:val="292425"/>
          <w:spacing w:val="-1"/>
        </w:rPr>
        <w:t xml:space="preserve"> </w:t>
      </w:r>
      <w:r w:rsidR="008D4F5A" w:rsidRPr="007F25B6">
        <w:rPr>
          <w:rFonts w:ascii="Times New Roman" w:hAnsi="Times New Roman"/>
          <w:color w:val="292425"/>
        </w:rPr>
        <w:t>the</w:t>
      </w:r>
      <w:r w:rsidR="008D4F5A" w:rsidRPr="007F25B6">
        <w:rPr>
          <w:rFonts w:ascii="Times New Roman" w:hAnsi="Times New Roman"/>
          <w:color w:val="292425"/>
          <w:spacing w:val="-1"/>
        </w:rPr>
        <w:t xml:space="preserve"> </w:t>
      </w:r>
      <w:r w:rsidR="008D4F5A" w:rsidRPr="007F25B6">
        <w:rPr>
          <w:rFonts w:ascii="Times New Roman" w:hAnsi="Times New Roman"/>
          <w:color w:val="292425"/>
        </w:rPr>
        <w:t>order or the decision</w:t>
      </w:r>
      <w:r w:rsidR="008D4F5A" w:rsidRPr="007F25B6">
        <w:rPr>
          <w:rFonts w:ascii="Times New Roman" w:hAnsi="Times New Roman"/>
          <w:color w:val="292425"/>
          <w:spacing w:val="-1"/>
        </w:rPr>
        <w:t xml:space="preserve"> </w:t>
      </w:r>
      <w:r w:rsidR="008D4F5A" w:rsidRPr="007F25B6">
        <w:rPr>
          <w:rFonts w:ascii="Times New Roman" w:hAnsi="Times New Roman"/>
          <w:color w:val="292425"/>
        </w:rPr>
        <w:t>or make any other appropriate order including an order that the prescribed fee paid by the appellant, or any part thereof, be refunded.</w:t>
      </w:r>
    </w:p>
    <w:p w14:paraId="7123C2DC" w14:textId="77777777" w:rsidR="008D4F5A" w:rsidRPr="007F25B6" w:rsidRDefault="00083D45" w:rsidP="006454B6">
      <w:pPr>
        <w:widowControl w:val="0"/>
        <w:autoSpaceDE w:val="0"/>
        <w:autoSpaceDN w:val="0"/>
        <w:adjustRightInd w:val="0"/>
        <w:spacing w:after="0" w:line="360" w:lineRule="auto"/>
        <w:ind w:left="1436" w:right="401" w:hanging="716"/>
        <w:jc w:val="both"/>
        <w:rPr>
          <w:rFonts w:ascii="Times New Roman" w:hAnsi="Times New Roman"/>
          <w:color w:val="000000"/>
        </w:rPr>
      </w:pPr>
      <w:r w:rsidRPr="007F25B6">
        <w:rPr>
          <w:rFonts w:ascii="Times New Roman" w:hAnsi="Times New Roman"/>
          <w:color w:val="292425"/>
        </w:rPr>
        <w:t>(5)</w:t>
      </w:r>
      <w:r w:rsidRPr="007F25B6">
        <w:rPr>
          <w:rFonts w:ascii="Times New Roman" w:hAnsi="Times New Roman"/>
          <w:color w:val="292425"/>
        </w:rPr>
        <w:tab/>
      </w:r>
      <w:r w:rsidRPr="007F25B6">
        <w:rPr>
          <w:rFonts w:ascii="Times New Roman" w:hAnsi="Times New Roman"/>
          <w:color w:val="292425"/>
        </w:rPr>
        <w:tab/>
      </w:r>
      <w:r w:rsidR="008D4F5A" w:rsidRPr="007F25B6">
        <w:rPr>
          <w:rFonts w:ascii="Times New Roman" w:hAnsi="Times New Roman"/>
          <w:color w:val="292425"/>
        </w:rPr>
        <w:t>Any expenditure resulting from the performance of duties by the appeal panel</w:t>
      </w:r>
      <w:r w:rsidR="008D4F5A" w:rsidRPr="007F25B6">
        <w:rPr>
          <w:rFonts w:ascii="Times New Roman" w:hAnsi="Times New Roman"/>
          <w:color w:val="292425"/>
          <w:spacing w:val="-11"/>
        </w:rPr>
        <w:t xml:space="preserve"> </w:t>
      </w:r>
      <w:r w:rsidR="008D4F5A" w:rsidRPr="007F25B6">
        <w:rPr>
          <w:rFonts w:ascii="Times New Roman" w:hAnsi="Times New Roman"/>
          <w:color w:val="292425"/>
        </w:rPr>
        <w:t>in</w:t>
      </w:r>
      <w:r w:rsidR="008D4F5A" w:rsidRPr="007F25B6">
        <w:rPr>
          <w:rFonts w:ascii="Times New Roman" w:hAnsi="Times New Roman"/>
          <w:color w:val="292425"/>
          <w:spacing w:val="-11"/>
        </w:rPr>
        <w:t xml:space="preserve"> </w:t>
      </w:r>
      <w:r w:rsidR="008D4F5A" w:rsidRPr="007F25B6">
        <w:rPr>
          <w:rFonts w:ascii="Times New Roman" w:hAnsi="Times New Roman"/>
          <w:color w:val="292425"/>
        </w:rPr>
        <w:t>terms</w:t>
      </w:r>
      <w:r w:rsidR="008D4F5A" w:rsidRPr="007F25B6">
        <w:rPr>
          <w:rFonts w:ascii="Times New Roman" w:hAnsi="Times New Roman"/>
          <w:color w:val="292425"/>
          <w:spacing w:val="-11"/>
        </w:rPr>
        <w:t xml:space="preserve"> </w:t>
      </w:r>
      <w:r w:rsidR="008D4F5A" w:rsidRPr="007F25B6">
        <w:rPr>
          <w:rFonts w:ascii="Times New Roman" w:hAnsi="Times New Roman"/>
          <w:color w:val="292425"/>
        </w:rPr>
        <w:t>of</w:t>
      </w:r>
      <w:r w:rsidR="008D4F5A" w:rsidRPr="007F25B6">
        <w:rPr>
          <w:rFonts w:ascii="Times New Roman" w:hAnsi="Times New Roman"/>
          <w:color w:val="292425"/>
          <w:spacing w:val="-11"/>
        </w:rPr>
        <w:t xml:space="preserve"> </w:t>
      </w:r>
      <w:r w:rsidR="008D4F5A" w:rsidRPr="007F25B6">
        <w:rPr>
          <w:rFonts w:ascii="Times New Roman" w:hAnsi="Times New Roman"/>
          <w:color w:val="292425"/>
        </w:rPr>
        <w:t>subsection</w:t>
      </w:r>
      <w:r w:rsidR="008D4F5A" w:rsidRPr="007F25B6">
        <w:rPr>
          <w:rFonts w:ascii="Times New Roman" w:hAnsi="Times New Roman"/>
          <w:color w:val="292425"/>
          <w:spacing w:val="-11"/>
        </w:rPr>
        <w:t xml:space="preserve"> </w:t>
      </w:r>
      <w:r w:rsidR="008D4F5A" w:rsidRPr="007F25B6">
        <w:rPr>
          <w:rFonts w:ascii="Times New Roman" w:hAnsi="Times New Roman"/>
          <w:color w:val="292425"/>
        </w:rPr>
        <w:t>(3)</w:t>
      </w:r>
      <w:r w:rsidR="008D4F5A" w:rsidRPr="007F25B6">
        <w:rPr>
          <w:rFonts w:ascii="Times New Roman" w:hAnsi="Times New Roman"/>
          <w:color w:val="292425"/>
          <w:spacing w:val="-11"/>
        </w:rPr>
        <w:t xml:space="preserve"> </w:t>
      </w:r>
      <w:r w:rsidR="008D4F5A" w:rsidRPr="007F25B6">
        <w:rPr>
          <w:rFonts w:ascii="Times New Roman" w:hAnsi="Times New Roman"/>
          <w:color w:val="292425"/>
        </w:rPr>
        <w:t>must</w:t>
      </w:r>
      <w:r w:rsidR="008D4F5A" w:rsidRPr="007F25B6">
        <w:rPr>
          <w:rFonts w:ascii="Times New Roman" w:hAnsi="Times New Roman"/>
          <w:color w:val="292425"/>
          <w:spacing w:val="-11"/>
        </w:rPr>
        <w:t xml:space="preserve"> </w:t>
      </w:r>
      <w:r w:rsidR="008D4F5A" w:rsidRPr="007F25B6">
        <w:rPr>
          <w:rFonts w:ascii="Times New Roman" w:hAnsi="Times New Roman"/>
          <w:color w:val="292425"/>
        </w:rPr>
        <w:t>be</w:t>
      </w:r>
      <w:r w:rsidR="008D4F5A" w:rsidRPr="007F25B6">
        <w:rPr>
          <w:rFonts w:ascii="Times New Roman" w:hAnsi="Times New Roman"/>
          <w:color w:val="292425"/>
          <w:spacing w:val="-11"/>
        </w:rPr>
        <w:t xml:space="preserve"> </w:t>
      </w:r>
      <w:r w:rsidR="008D4F5A" w:rsidRPr="007F25B6">
        <w:rPr>
          <w:rFonts w:ascii="Times New Roman" w:hAnsi="Times New Roman"/>
          <w:color w:val="292425"/>
        </w:rPr>
        <w:t>paid</w:t>
      </w:r>
      <w:r w:rsidR="008D4F5A" w:rsidRPr="007F25B6">
        <w:rPr>
          <w:rFonts w:ascii="Times New Roman" w:hAnsi="Times New Roman"/>
          <w:color w:val="292425"/>
          <w:spacing w:val="-11"/>
        </w:rPr>
        <w:t xml:space="preserve"> </w:t>
      </w:r>
      <w:r w:rsidR="008D4F5A" w:rsidRPr="007F25B6">
        <w:rPr>
          <w:rFonts w:ascii="Times New Roman" w:hAnsi="Times New Roman"/>
          <w:color w:val="292425"/>
        </w:rPr>
        <w:t>from</w:t>
      </w:r>
      <w:r w:rsidR="008D4F5A" w:rsidRPr="007F25B6">
        <w:rPr>
          <w:rFonts w:ascii="Times New Roman" w:hAnsi="Times New Roman"/>
          <w:color w:val="292425"/>
          <w:spacing w:val="-11"/>
        </w:rPr>
        <w:t xml:space="preserve"> </w:t>
      </w:r>
      <w:r w:rsidR="008D4F5A" w:rsidRPr="007F25B6">
        <w:rPr>
          <w:rFonts w:ascii="Times New Roman" w:hAnsi="Times New Roman"/>
          <w:color w:val="292425"/>
        </w:rPr>
        <w:t>the</w:t>
      </w:r>
      <w:r w:rsidR="008D4F5A" w:rsidRPr="007F25B6">
        <w:rPr>
          <w:rFonts w:ascii="Times New Roman" w:hAnsi="Times New Roman"/>
          <w:color w:val="292425"/>
          <w:spacing w:val="-11"/>
        </w:rPr>
        <w:t xml:space="preserve"> </w:t>
      </w:r>
      <w:r w:rsidR="008D4F5A" w:rsidRPr="007F25B6">
        <w:rPr>
          <w:rFonts w:ascii="Times New Roman" w:hAnsi="Times New Roman"/>
          <w:color w:val="292425"/>
        </w:rPr>
        <w:t>State</w:t>
      </w:r>
      <w:r w:rsidR="008D4F5A" w:rsidRPr="007F25B6">
        <w:rPr>
          <w:rFonts w:ascii="Times New Roman" w:hAnsi="Times New Roman"/>
          <w:color w:val="292425"/>
          <w:spacing w:val="-11"/>
        </w:rPr>
        <w:t xml:space="preserve"> </w:t>
      </w:r>
      <w:r w:rsidR="008D4F5A" w:rsidRPr="007F25B6">
        <w:rPr>
          <w:rFonts w:ascii="Times New Roman" w:hAnsi="Times New Roman"/>
          <w:color w:val="292425"/>
        </w:rPr>
        <w:t>Revenue</w:t>
      </w:r>
      <w:r w:rsidR="008D4F5A" w:rsidRPr="007F25B6">
        <w:rPr>
          <w:rFonts w:ascii="Times New Roman" w:hAnsi="Times New Roman"/>
          <w:color w:val="292425"/>
          <w:spacing w:val="-11"/>
        </w:rPr>
        <w:t xml:space="preserve"> </w:t>
      </w:r>
      <w:r w:rsidR="008D4F5A" w:rsidRPr="007F25B6">
        <w:rPr>
          <w:rFonts w:ascii="Times New Roman" w:hAnsi="Times New Roman"/>
          <w:color w:val="292425"/>
        </w:rPr>
        <w:t>Fund</w:t>
      </w:r>
      <w:r w:rsidR="008D4F5A" w:rsidRPr="007F25B6">
        <w:rPr>
          <w:rFonts w:ascii="Times New Roman" w:hAnsi="Times New Roman"/>
          <w:color w:val="292425"/>
          <w:spacing w:val="-11"/>
        </w:rPr>
        <w:t xml:space="preserve"> </w:t>
      </w:r>
      <w:r w:rsidR="008D4F5A" w:rsidRPr="007F25B6">
        <w:rPr>
          <w:rFonts w:ascii="Times New Roman" w:hAnsi="Times New Roman"/>
          <w:color w:val="292425"/>
        </w:rPr>
        <w:t>from</w:t>
      </w:r>
      <w:r w:rsidR="008D4F5A" w:rsidRPr="007F25B6">
        <w:rPr>
          <w:rFonts w:ascii="Times New Roman" w:hAnsi="Times New Roman"/>
          <w:color w:val="292425"/>
          <w:spacing w:val="-11"/>
        </w:rPr>
        <w:t xml:space="preserve"> </w:t>
      </w:r>
      <w:r w:rsidR="008D4F5A" w:rsidRPr="007F25B6">
        <w:rPr>
          <w:rFonts w:ascii="Times New Roman" w:hAnsi="Times New Roman"/>
          <w:color w:val="292425"/>
        </w:rPr>
        <w:t>moneys appropriated by Parliament for that purpose.</w:t>
      </w:r>
    </w:p>
    <w:p w14:paraId="03F765B1" w14:textId="77777777" w:rsidR="008D4F5A" w:rsidRPr="007F25B6" w:rsidRDefault="008D4F5A" w:rsidP="006454B6">
      <w:pPr>
        <w:widowControl w:val="0"/>
        <w:autoSpaceDE w:val="0"/>
        <w:autoSpaceDN w:val="0"/>
        <w:adjustRightInd w:val="0"/>
        <w:spacing w:after="0" w:line="360" w:lineRule="auto"/>
        <w:ind w:left="1436" w:right="401" w:hanging="716"/>
        <w:jc w:val="both"/>
        <w:rPr>
          <w:rFonts w:ascii="Times New Roman" w:hAnsi="Times New Roman"/>
          <w:color w:val="000000"/>
        </w:rPr>
      </w:pPr>
      <w:r w:rsidRPr="007F25B6">
        <w:rPr>
          <w:rFonts w:ascii="Times New Roman" w:hAnsi="Times New Roman"/>
          <w:color w:val="292425"/>
        </w:rPr>
        <w:t>(6)</w:t>
      </w:r>
      <w:r w:rsidR="00083D45" w:rsidRPr="007F25B6">
        <w:rPr>
          <w:rFonts w:ascii="Times New Roman" w:hAnsi="Times New Roman"/>
          <w:color w:val="292425"/>
        </w:rPr>
        <w:tab/>
      </w:r>
      <w:r w:rsidRPr="007F25B6">
        <w:rPr>
          <w:rFonts w:ascii="Times New Roman" w:hAnsi="Times New Roman"/>
          <w:color w:val="292425"/>
        </w:rPr>
        <w:t>An appeal made under subsection (1) does not suspend the operation or execution</w:t>
      </w:r>
      <w:r w:rsidRPr="007F25B6">
        <w:rPr>
          <w:rFonts w:ascii="Times New Roman" w:hAnsi="Times New Roman"/>
          <w:color w:val="292425"/>
          <w:spacing w:val="-12"/>
        </w:rPr>
        <w:t xml:space="preserve"> </w:t>
      </w:r>
      <w:r w:rsidRPr="007F25B6">
        <w:rPr>
          <w:rFonts w:ascii="Times New Roman" w:hAnsi="Times New Roman"/>
          <w:color w:val="292425"/>
        </w:rPr>
        <w:t>of</w:t>
      </w:r>
      <w:r w:rsidRPr="007F25B6">
        <w:rPr>
          <w:rFonts w:ascii="Times New Roman" w:hAnsi="Times New Roman"/>
          <w:color w:val="292425"/>
          <w:spacing w:val="-12"/>
        </w:rPr>
        <w:t xml:space="preserve"> </w:t>
      </w:r>
      <w:r w:rsidRPr="007F25B6">
        <w:rPr>
          <w:rFonts w:ascii="Times New Roman" w:hAnsi="Times New Roman"/>
          <w:color w:val="292425"/>
        </w:rPr>
        <w:t>the</w:t>
      </w:r>
      <w:r w:rsidRPr="007F25B6">
        <w:rPr>
          <w:rFonts w:ascii="Times New Roman" w:hAnsi="Times New Roman"/>
          <w:color w:val="292425"/>
          <w:spacing w:val="-12"/>
        </w:rPr>
        <w:t xml:space="preserve"> </w:t>
      </w:r>
      <w:r w:rsidRPr="007F25B6">
        <w:rPr>
          <w:rFonts w:ascii="Times New Roman" w:hAnsi="Times New Roman"/>
          <w:color w:val="292425"/>
        </w:rPr>
        <w:t>decision</w:t>
      </w:r>
      <w:r w:rsidRPr="007F25B6">
        <w:rPr>
          <w:rFonts w:ascii="Times New Roman" w:hAnsi="Times New Roman"/>
          <w:color w:val="292425"/>
          <w:spacing w:val="-12"/>
        </w:rPr>
        <w:t xml:space="preserve"> </w:t>
      </w:r>
      <w:r w:rsidRPr="007F25B6">
        <w:rPr>
          <w:rFonts w:ascii="Times New Roman" w:hAnsi="Times New Roman"/>
          <w:color w:val="292425"/>
        </w:rPr>
        <w:t>pending</w:t>
      </w:r>
      <w:r w:rsidRPr="007F25B6">
        <w:rPr>
          <w:rFonts w:ascii="Times New Roman" w:hAnsi="Times New Roman"/>
          <w:color w:val="292425"/>
          <w:spacing w:val="-12"/>
        </w:rPr>
        <w:t xml:space="preserve"> </w:t>
      </w:r>
      <w:r w:rsidRPr="007F25B6">
        <w:rPr>
          <w:rFonts w:ascii="Times New Roman" w:hAnsi="Times New Roman"/>
          <w:color w:val="292425"/>
        </w:rPr>
        <w:t>the</w:t>
      </w:r>
      <w:r w:rsidRPr="007F25B6">
        <w:rPr>
          <w:rFonts w:ascii="Times New Roman" w:hAnsi="Times New Roman"/>
          <w:color w:val="292425"/>
          <w:spacing w:val="-12"/>
        </w:rPr>
        <w:t xml:space="preserve"> </w:t>
      </w:r>
      <w:r w:rsidRPr="007F25B6">
        <w:rPr>
          <w:rFonts w:ascii="Times New Roman" w:hAnsi="Times New Roman"/>
          <w:color w:val="292425"/>
        </w:rPr>
        <w:t>decision</w:t>
      </w:r>
      <w:r w:rsidRPr="007F25B6">
        <w:rPr>
          <w:rFonts w:ascii="Times New Roman" w:hAnsi="Times New Roman"/>
          <w:color w:val="292425"/>
          <w:spacing w:val="-12"/>
        </w:rPr>
        <w:t xml:space="preserve"> </w:t>
      </w:r>
      <w:r w:rsidRPr="007F25B6">
        <w:rPr>
          <w:rFonts w:ascii="Times New Roman" w:hAnsi="Times New Roman"/>
          <w:color w:val="292425"/>
        </w:rPr>
        <w:t>of</w:t>
      </w:r>
      <w:r w:rsidRPr="007F25B6">
        <w:rPr>
          <w:rFonts w:ascii="Times New Roman" w:hAnsi="Times New Roman"/>
          <w:color w:val="292425"/>
          <w:spacing w:val="-12"/>
        </w:rPr>
        <w:t xml:space="preserve"> </w:t>
      </w:r>
      <w:r w:rsidRPr="007F25B6">
        <w:rPr>
          <w:rFonts w:ascii="Times New Roman" w:hAnsi="Times New Roman"/>
          <w:color w:val="292425"/>
        </w:rPr>
        <w:t>the</w:t>
      </w:r>
      <w:r w:rsidRPr="007F25B6">
        <w:rPr>
          <w:rFonts w:ascii="Times New Roman" w:hAnsi="Times New Roman"/>
          <w:color w:val="292425"/>
          <w:spacing w:val="-12"/>
        </w:rPr>
        <w:t xml:space="preserve"> </w:t>
      </w:r>
      <w:r w:rsidRPr="007F25B6">
        <w:rPr>
          <w:rFonts w:ascii="Times New Roman" w:hAnsi="Times New Roman"/>
          <w:color w:val="292425"/>
        </w:rPr>
        <w:t>Minister,</w:t>
      </w:r>
      <w:r w:rsidRPr="007F25B6">
        <w:rPr>
          <w:rFonts w:ascii="Times New Roman" w:hAnsi="Times New Roman"/>
          <w:color w:val="292425"/>
          <w:spacing w:val="-12"/>
        </w:rPr>
        <w:t xml:space="preserve"> </w:t>
      </w:r>
      <w:r w:rsidRPr="007F25B6">
        <w:rPr>
          <w:rFonts w:ascii="Times New Roman" w:hAnsi="Times New Roman"/>
          <w:color w:val="292425"/>
        </w:rPr>
        <w:t>unless</w:t>
      </w:r>
      <w:r w:rsidRPr="007F25B6">
        <w:rPr>
          <w:rFonts w:ascii="Times New Roman" w:hAnsi="Times New Roman"/>
          <w:color w:val="292425"/>
          <w:spacing w:val="-12"/>
        </w:rPr>
        <w:t xml:space="preserve"> </w:t>
      </w:r>
      <w:r w:rsidRPr="007F25B6">
        <w:rPr>
          <w:rFonts w:ascii="Times New Roman" w:hAnsi="Times New Roman"/>
          <w:color w:val="292425"/>
        </w:rPr>
        <w:t>the</w:t>
      </w:r>
      <w:r w:rsidRPr="007F25B6">
        <w:rPr>
          <w:rFonts w:ascii="Times New Roman" w:hAnsi="Times New Roman"/>
          <w:color w:val="292425"/>
          <w:spacing w:val="-12"/>
        </w:rPr>
        <w:t xml:space="preserve"> </w:t>
      </w:r>
      <w:r w:rsidRPr="007F25B6">
        <w:rPr>
          <w:rFonts w:ascii="Times New Roman" w:hAnsi="Times New Roman"/>
          <w:color w:val="292425"/>
        </w:rPr>
        <w:t>Minster,</w:t>
      </w:r>
      <w:r w:rsidRPr="007F25B6">
        <w:rPr>
          <w:rFonts w:ascii="Times New Roman" w:hAnsi="Times New Roman"/>
          <w:color w:val="292425"/>
          <w:spacing w:val="-12"/>
        </w:rPr>
        <w:t xml:space="preserve"> </w:t>
      </w:r>
      <w:r w:rsidRPr="007F25B6">
        <w:rPr>
          <w:rFonts w:ascii="Times New Roman" w:hAnsi="Times New Roman"/>
          <w:color w:val="292425"/>
        </w:rPr>
        <w:t>on</w:t>
      </w:r>
      <w:r w:rsidRPr="007F25B6">
        <w:rPr>
          <w:rFonts w:ascii="Times New Roman" w:hAnsi="Times New Roman"/>
          <w:color w:val="292425"/>
          <w:spacing w:val="-12"/>
        </w:rPr>
        <w:t xml:space="preserve"> </w:t>
      </w:r>
      <w:r w:rsidRPr="007F25B6">
        <w:rPr>
          <w:rFonts w:ascii="Times New Roman" w:hAnsi="Times New Roman"/>
          <w:color w:val="292425"/>
        </w:rPr>
        <w:t>the application</w:t>
      </w:r>
      <w:r w:rsidRPr="007F25B6">
        <w:rPr>
          <w:rFonts w:ascii="Times New Roman" w:hAnsi="Times New Roman"/>
          <w:color w:val="292425"/>
          <w:spacing w:val="-3"/>
        </w:rPr>
        <w:t xml:space="preserve"> </w:t>
      </w:r>
      <w:r w:rsidRPr="007F25B6">
        <w:rPr>
          <w:rFonts w:ascii="Times New Roman" w:hAnsi="Times New Roman"/>
          <w:color w:val="292425"/>
        </w:rPr>
        <w:t>of</w:t>
      </w:r>
      <w:r w:rsidRPr="007F25B6">
        <w:rPr>
          <w:rFonts w:ascii="Times New Roman" w:hAnsi="Times New Roman"/>
          <w:color w:val="292425"/>
          <w:spacing w:val="-3"/>
        </w:rPr>
        <w:t xml:space="preserve"> </w:t>
      </w:r>
      <w:r w:rsidRPr="007F25B6">
        <w:rPr>
          <w:rFonts w:ascii="Times New Roman" w:hAnsi="Times New Roman"/>
          <w:color w:val="292425"/>
        </w:rPr>
        <w:t>a</w:t>
      </w:r>
      <w:r w:rsidRPr="007F25B6">
        <w:rPr>
          <w:rFonts w:ascii="Times New Roman" w:hAnsi="Times New Roman"/>
          <w:color w:val="292425"/>
          <w:spacing w:val="-3"/>
        </w:rPr>
        <w:t xml:space="preserve"> </w:t>
      </w:r>
      <w:r w:rsidRPr="007F25B6">
        <w:rPr>
          <w:rFonts w:ascii="Times New Roman" w:hAnsi="Times New Roman"/>
          <w:color w:val="292425"/>
        </w:rPr>
        <w:t>party,</w:t>
      </w:r>
      <w:r w:rsidRPr="007F25B6">
        <w:rPr>
          <w:rFonts w:ascii="Times New Roman" w:hAnsi="Times New Roman"/>
          <w:color w:val="292425"/>
          <w:spacing w:val="-3"/>
        </w:rPr>
        <w:t xml:space="preserve"> </w:t>
      </w:r>
      <w:r w:rsidRPr="007F25B6">
        <w:rPr>
          <w:rFonts w:ascii="Times New Roman" w:hAnsi="Times New Roman"/>
          <w:color w:val="292425"/>
        </w:rPr>
        <w:t>directs</w:t>
      </w:r>
      <w:r w:rsidRPr="007F25B6">
        <w:rPr>
          <w:rFonts w:ascii="Times New Roman" w:hAnsi="Times New Roman"/>
          <w:color w:val="292425"/>
          <w:spacing w:val="-3"/>
        </w:rPr>
        <w:t xml:space="preserve"> </w:t>
      </w:r>
      <w:r w:rsidRPr="007F25B6">
        <w:rPr>
          <w:rFonts w:ascii="Times New Roman" w:hAnsi="Times New Roman"/>
          <w:color w:val="292425"/>
        </w:rPr>
        <w:t>otherwise.</w:t>
      </w:r>
    </w:p>
    <w:p w14:paraId="4504DCD7" w14:textId="77777777" w:rsidR="008D4F5A" w:rsidRPr="007F25B6" w:rsidRDefault="008D4F5A" w:rsidP="00CA5119">
      <w:pPr>
        <w:widowControl w:val="0"/>
        <w:autoSpaceDE w:val="0"/>
        <w:autoSpaceDN w:val="0"/>
        <w:adjustRightInd w:val="0"/>
        <w:spacing w:after="0" w:line="360" w:lineRule="auto"/>
        <w:ind w:left="446" w:right="401" w:firstLine="566"/>
        <w:jc w:val="both"/>
        <w:rPr>
          <w:rFonts w:ascii="Times New Roman" w:hAnsi="Times New Roman"/>
          <w:color w:val="000000"/>
        </w:rPr>
        <w:sectPr w:rsidR="008D4F5A" w:rsidRPr="007F25B6">
          <w:pgSz w:w="11900" w:h="16840"/>
          <w:pgMar w:top="840" w:right="1680" w:bottom="280" w:left="1680" w:header="595" w:footer="0" w:gutter="0"/>
          <w:cols w:space="720"/>
          <w:noEndnote/>
        </w:sectPr>
      </w:pPr>
    </w:p>
    <w:p w14:paraId="6698FE04" w14:textId="77777777" w:rsidR="008D4F5A" w:rsidRPr="007F25B6" w:rsidRDefault="008D4F5A" w:rsidP="00CA5119">
      <w:pPr>
        <w:widowControl w:val="0"/>
        <w:autoSpaceDE w:val="0"/>
        <w:autoSpaceDN w:val="0"/>
        <w:adjustRightInd w:val="0"/>
        <w:spacing w:before="2" w:after="0" w:line="360" w:lineRule="auto"/>
        <w:jc w:val="both"/>
        <w:rPr>
          <w:rFonts w:ascii="Times New Roman" w:hAnsi="Times New Roman"/>
          <w:color w:val="000000"/>
          <w:sz w:val="20"/>
          <w:szCs w:val="20"/>
        </w:rPr>
      </w:pPr>
    </w:p>
    <w:p w14:paraId="1655DE76" w14:textId="77777777" w:rsidR="008D4F5A" w:rsidRPr="007F25B6" w:rsidRDefault="00A7396F" w:rsidP="00004671">
      <w:pPr>
        <w:pStyle w:val="Heading2"/>
        <w:rPr>
          <w:color w:val="000000"/>
        </w:rPr>
      </w:pPr>
      <w:bookmarkStart w:id="149" w:name="_Toc410965145"/>
      <w:r w:rsidRPr="007F25B6">
        <w:t xml:space="preserve"> </w:t>
      </w:r>
      <w:bookmarkStart w:id="150" w:name="_Toc427492908"/>
      <w:r w:rsidR="008D4F5A" w:rsidRPr="007F25B6">
        <w:t>Appeal</w:t>
      </w:r>
      <w:r w:rsidR="008D4F5A" w:rsidRPr="007F25B6">
        <w:rPr>
          <w:spacing w:val="-1"/>
        </w:rPr>
        <w:t xml:space="preserve"> </w:t>
      </w:r>
      <w:r w:rsidR="008D4F5A" w:rsidRPr="007F25B6">
        <w:t>to</w:t>
      </w:r>
      <w:r w:rsidR="008D4F5A" w:rsidRPr="007F25B6">
        <w:rPr>
          <w:spacing w:val="-1"/>
        </w:rPr>
        <w:t xml:space="preserve"> </w:t>
      </w:r>
      <w:r w:rsidR="008D4F5A" w:rsidRPr="007F25B6">
        <w:t>High</w:t>
      </w:r>
      <w:r w:rsidR="008D4F5A" w:rsidRPr="007F25B6">
        <w:rPr>
          <w:spacing w:val="-1"/>
        </w:rPr>
        <w:t xml:space="preserve"> </w:t>
      </w:r>
      <w:r w:rsidR="008D4F5A" w:rsidRPr="007F25B6">
        <w:t>Court</w:t>
      </w:r>
      <w:r w:rsidR="008D4F5A" w:rsidRPr="007F25B6">
        <w:rPr>
          <w:spacing w:val="-1"/>
        </w:rPr>
        <w:t xml:space="preserve"> </w:t>
      </w:r>
      <w:r w:rsidR="008D4F5A" w:rsidRPr="007F25B6">
        <w:t>against</w:t>
      </w:r>
      <w:r w:rsidR="008D4F5A" w:rsidRPr="007F25B6">
        <w:rPr>
          <w:spacing w:val="-1"/>
        </w:rPr>
        <w:t xml:space="preserve"> </w:t>
      </w:r>
      <w:r w:rsidR="008D4F5A" w:rsidRPr="007F25B6">
        <w:t>Minister’s</w:t>
      </w:r>
      <w:r w:rsidR="008D4F5A" w:rsidRPr="007F25B6">
        <w:rPr>
          <w:spacing w:val="-1"/>
        </w:rPr>
        <w:t xml:space="preserve"> </w:t>
      </w:r>
      <w:r w:rsidR="008D4F5A" w:rsidRPr="007F25B6">
        <w:t>decision</w:t>
      </w:r>
      <w:bookmarkEnd w:id="149"/>
      <w:bookmarkEnd w:id="150"/>
    </w:p>
    <w:p w14:paraId="774403C5" w14:textId="77777777" w:rsidR="00BF5A1B" w:rsidRPr="007F25B6" w:rsidRDefault="00083D45" w:rsidP="0093519E">
      <w:pPr>
        <w:pStyle w:val="ListParagraph"/>
        <w:widowControl w:val="0"/>
        <w:autoSpaceDE w:val="0"/>
        <w:autoSpaceDN w:val="0"/>
        <w:adjustRightInd w:val="0"/>
        <w:spacing w:after="0" w:line="360" w:lineRule="auto"/>
        <w:ind w:left="926" w:right="401"/>
        <w:jc w:val="both"/>
        <w:rPr>
          <w:rFonts w:ascii="Times New Roman" w:hAnsi="Times New Roman"/>
          <w:color w:val="000000"/>
        </w:rPr>
      </w:pPr>
      <w:r w:rsidRPr="007F25B6">
        <w:rPr>
          <w:rFonts w:ascii="Times New Roman" w:hAnsi="Times New Roman"/>
          <w:color w:val="292425"/>
        </w:rPr>
        <w:t>(1)</w:t>
      </w:r>
      <w:r w:rsidRPr="007F25B6">
        <w:rPr>
          <w:rFonts w:ascii="Times New Roman" w:hAnsi="Times New Roman"/>
          <w:color w:val="292425"/>
        </w:rPr>
        <w:tab/>
      </w:r>
      <w:r w:rsidR="008D4F5A" w:rsidRPr="007F25B6">
        <w:rPr>
          <w:rFonts w:ascii="Times New Roman" w:hAnsi="Times New Roman"/>
          <w:color w:val="292425"/>
        </w:rPr>
        <w:t>Any</w:t>
      </w:r>
      <w:r w:rsidR="008D4F5A" w:rsidRPr="007F25B6">
        <w:rPr>
          <w:rFonts w:ascii="Times New Roman" w:hAnsi="Times New Roman"/>
          <w:color w:val="292425"/>
          <w:spacing w:val="-9"/>
        </w:rPr>
        <w:t xml:space="preserve"> </w:t>
      </w:r>
      <w:r w:rsidR="008D4F5A" w:rsidRPr="007F25B6">
        <w:rPr>
          <w:rFonts w:ascii="Times New Roman" w:hAnsi="Times New Roman"/>
          <w:color w:val="292425"/>
        </w:rPr>
        <w:t>person</w:t>
      </w:r>
      <w:r w:rsidR="008D4F5A" w:rsidRPr="007F25B6">
        <w:rPr>
          <w:rFonts w:ascii="Times New Roman" w:hAnsi="Times New Roman"/>
          <w:color w:val="292425"/>
          <w:spacing w:val="-9"/>
        </w:rPr>
        <w:t xml:space="preserve"> </w:t>
      </w:r>
      <w:r w:rsidR="008D4F5A" w:rsidRPr="007F25B6">
        <w:rPr>
          <w:rFonts w:ascii="Times New Roman" w:hAnsi="Times New Roman"/>
          <w:color w:val="292425"/>
        </w:rPr>
        <w:t>aggrieved</w:t>
      </w:r>
      <w:r w:rsidR="008D4F5A" w:rsidRPr="007F25B6">
        <w:rPr>
          <w:rFonts w:ascii="Times New Roman" w:hAnsi="Times New Roman"/>
          <w:color w:val="292425"/>
          <w:spacing w:val="-9"/>
        </w:rPr>
        <w:t xml:space="preserve"> </w:t>
      </w:r>
      <w:r w:rsidR="008D4F5A" w:rsidRPr="007F25B6">
        <w:rPr>
          <w:rFonts w:ascii="Times New Roman" w:hAnsi="Times New Roman"/>
          <w:color w:val="292425"/>
        </w:rPr>
        <w:t>by</w:t>
      </w:r>
      <w:r w:rsidR="008D4F5A" w:rsidRPr="007F25B6">
        <w:rPr>
          <w:rFonts w:ascii="Times New Roman" w:hAnsi="Times New Roman"/>
          <w:color w:val="292425"/>
          <w:spacing w:val="-9"/>
        </w:rPr>
        <w:t xml:space="preserve"> </w:t>
      </w:r>
      <w:r w:rsidR="008D4F5A" w:rsidRPr="007F25B6">
        <w:rPr>
          <w:rFonts w:ascii="Times New Roman" w:hAnsi="Times New Roman"/>
          <w:color w:val="292425"/>
        </w:rPr>
        <w:t>a</w:t>
      </w:r>
      <w:r w:rsidR="008D4F5A" w:rsidRPr="007F25B6">
        <w:rPr>
          <w:rFonts w:ascii="Times New Roman" w:hAnsi="Times New Roman"/>
          <w:color w:val="292425"/>
          <w:spacing w:val="-9"/>
        </w:rPr>
        <w:t xml:space="preserve"> </w:t>
      </w:r>
      <w:r w:rsidR="008D4F5A" w:rsidRPr="007F25B6">
        <w:rPr>
          <w:rFonts w:ascii="Times New Roman" w:hAnsi="Times New Roman"/>
          <w:color w:val="292425"/>
        </w:rPr>
        <w:t>decision</w:t>
      </w:r>
      <w:r w:rsidR="008D4F5A" w:rsidRPr="007F25B6">
        <w:rPr>
          <w:rFonts w:ascii="Times New Roman" w:hAnsi="Times New Roman"/>
          <w:color w:val="292425"/>
          <w:spacing w:val="-9"/>
        </w:rPr>
        <w:t xml:space="preserve"> </w:t>
      </w:r>
      <w:r w:rsidR="008D4F5A" w:rsidRPr="007F25B6">
        <w:rPr>
          <w:rFonts w:ascii="Times New Roman" w:hAnsi="Times New Roman"/>
          <w:color w:val="292425"/>
        </w:rPr>
        <w:t>of</w:t>
      </w:r>
      <w:r w:rsidR="008D4F5A" w:rsidRPr="007F25B6">
        <w:rPr>
          <w:rFonts w:ascii="Times New Roman" w:hAnsi="Times New Roman"/>
          <w:color w:val="292425"/>
          <w:spacing w:val="-9"/>
        </w:rPr>
        <w:t xml:space="preserve"> </w:t>
      </w:r>
      <w:r w:rsidR="008D4F5A" w:rsidRPr="007F25B6">
        <w:rPr>
          <w:rFonts w:ascii="Times New Roman" w:hAnsi="Times New Roman"/>
          <w:color w:val="292425"/>
        </w:rPr>
        <w:t>the</w:t>
      </w:r>
      <w:r w:rsidR="008D4F5A" w:rsidRPr="007F25B6">
        <w:rPr>
          <w:rFonts w:ascii="Times New Roman" w:hAnsi="Times New Roman"/>
          <w:color w:val="292425"/>
          <w:spacing w:val="-9"/>
        </w:rPr>
        <w:t xml:space="preserve"> </w:t>
      </w:r>
      <w:r w:rsidR="008D4F5A" w:rsidRPr="007F25B6">
        <w:rPr>
          <w:rFonts w:ascii="Times New Roman" w:hAnsi="Times New Roman"/>
          <w:color w:val="292425"/>
        </w:rPr>
        <w:t>Minister</w:t>
      </w:r>
      <w:r w:rsidR="008D4F5A" w:rsidRPr="007F25B6">
        <w:rPr>
          <w:rFonts w:ascii="Times New Roman" w:hAnsi="Times New Roman"/>
          <w:color w:val="292425"/>
          <w:spacing w:val="-9"/>
        </w:rPr>
        <w:t xml:space="preserve"> </w:t>
      </w:r>
      <w:r w:rsidR="008D4F5A" w:rsidRPr="007F25B6">
        <w:rPr>
          <w:rFonts w:ascii="Times New Roman" w:hAnsi="Times New Roman"/>
          <w:color w:val="292425"/>
        </w:rPr>
        <w:t>made</w:t>
      </w:r>
      <w:r w:rsidR="008D4F5A" w:rsidRPr="007F25B6">
        <w:rPr>
          <w:rFonts w:ascii="Times New Roman" w:hAnsi="Times New Roman"/>
          <w:color w:val="292425"/>
          <w:spacing w:val="-9"/>
        </w:rPr>
        <w:t xml:space="preserve"> </w:t>
      </w:r>
      <w:r w:rsidR="008D4F5A" w:rsidRPr="007F25B6">
        <w:rPr>
          <w:rFonts w:ascii="Times New Roman" w:hAnsi="Times New Roman"/>
          <w:color w:val="292425"/>
        </w:rPr>
        <w:t>in</w:t>
      </w:r>
      <w:r w:rsidR="008D4F5A" w:rsidRPr="007F25B6">
        <w:rPr>
          <w:rFonts w:ascii="Times New Roman" w:hAnsi="Times New Roman"/>
          <w:color w:val="292425"/>
          <w:spacing w:val="-9"/>
        </w:rPr>
        <w:t xml:space="preserve"> </w:t>
      </w:r>
      <w:r w:rsidR="008D4F5A" w:rsidRPr="007F25B6">
        <w:rPr>
          <w:rFonts w:ascii="Times New Roman" w:hAnsi="Times New Roman"/>
          <w:color w:val="292425"/>
        </w:rPr>
        <w:t>terms</w:t>
      </w:r>
      <w:r w:rsidR="008D4F5A" w:rsidRPr="007F25B6">
        <w:rPr>
          <w:rFonts w:ascii="Times New Roman" w:hAnsi="Times New Roman"/>
          <w:color w:val="292425"/>
          <w:spacing w:val="-9"/>
        </w:rPr>
        <w:t xml:space="preserve"> </w:t>
      </w:r>
      <w:r w:rsidR="008D4F5A" w:rsidRPr="007F25B6">
        <w:rPr>
          <w:rFonts w:ascii="Times New Roman" w:hAnsi="Times New Roman"/>
          <w:color w:val="292425"/>
        </w:rPr>
        <w:t xml:space="preserve">of </w:t>
      </w:r>
      <w:r w:rsidR="00BF5A1B" w:rsidRPr="007F25B6">
        <w:rPr>
          <w:rFonts w:ascii="Times New Roman" w:hAnsi="Times New Roman"/>
          <w:color w:val="292425"/>
        </w:rPr>
        <w:t xml:space="preserve">this </w:t>
      </w:r>
      <w:r w:rsidR="00BF5A1B" w:rsidRPr="007F25B6">
        <w:rPr>
          <w:rFonts w:ascii="Times New Roman" w:hAnsi="Times New Roman"/>
        </w:rPr>
        <w:t xml:space="preserve">Act </w:t>
      </w:r>
    </w:p>
    <w:p w14:paraId="07519189" w14:textId="77777777" w:rsidR="008D4F5A" w:rsidRPr="007F25B6" w:rsidRDefault="008D4F5A" w:rsidP="00BF5A1B">
      <w:pPr>
        <w:pStyle w:val="ListParagraph"/>
        <w:widowControl w:val="0"/>
        <w:autoSpaceDE w:val="0"/>
        <w:autoSpaceDN w:val="0"/>
        <w:adjustRightInd w:val="0"/>
        <w:spacing w:after="0" w:line="360" w:lineRule="auto"/>
        <w:ind w:left="1440" w:right="401"/>
        <w:jc w:val="both"/>
        <w:rPr>
          <w:rFonts w:ascii="Times New Roman" w:hAnsi="Times New Roman"/>
          <w:color w:val="000000"/>
        </w:rPr>
      </w:pPr>
      <w:proofErr w:type="gramStart"/>
      <w:r w:rsidRPr="007F25B6">
        <w:rPr>
          <w:rFonts w:ascii="Times New Roman" w:hAnsi="Times New Roman"/>
          <w:color w:val="292425"/>
        </w:rPr>
        <w:t>may</w:t>
      </w:r>
      <w:proofErr w:type="gramEnd"/>
      <w:r w:rsidRPr="007F25B6">
        <w:rPr>
          <w:rFonts w:ascii="Times New Roman" w:hAnsi="Times New Roman"/>
          <w:color w:val="292425"/>
        </w:rPr>
        <w:t xml:space="preserve"> appeal, on points of law only, against that</w:t>
      </w:r>
      <w:r w:rsidRPr="007F25B6">
        <w:rPr>
          <w:rFonts w:ascii="Times New Roman" w:hAnsi="Times New Roman"/>
          <w:color w:val="292425"/>
          <w:spacing w:val="-6"/>
        </w:rPr>
        <w:t xml:space="preserve"> </w:t>
      </w:r>
      <w:r w:rsidRPr="007F25B6">
        <w:rPr>
          <w:rFonts w:ascii="Times New Roman" w:hAnsi="Times New Roman"/>
          <w:color w:val="292425"/>
        </w:rPr>
        <w:t>decision</w:t>
      </w:r>
      <w:r w:rsidRPr="007F25B6">
        <w:rPr>
          <w:rFonts w:ascii="Times New Roman" w:hAnsi="Times New Roman"/>
          <w:color w:val="292425"/>
          <w:spacing w:val="-6"/>
        </w:rPr>
        <w:t xml:space="preserve"> </w:t>
      </w:r>
      <w:r w:rsidRPr="007F25B6">
        <w:rPr>
          <w:rFonts w:ascii="Times New Roman" w:hAnsi="Times New Roman"/>
          <w:color w:val="292425"/>
        </w:rPr>
        <w:t>to</w:t>
      </w:r>
      <w:r w:rsidRPr="007F25B6">
        <w:rPr>
          <w:rFonts w:ascii="Times New Roman" w:hAnsi="Times New Roman"/>
          <w:color w:val="292425"/>
          <w:spacing w:val="-6"/>
        </w:rPr>
        <w:t xml:space="preserve"> </w:t>
      </w:r>
      <w:r w:rsidRPr="007F25B6">
        <w:rPr>
          <w:rFonts w:ascii="Times New Roman" w:hAnsi="Times New Roman"/>
          <w:color w:val="292425"/>
        </w:rPr>
        <w:t>the</w:t>
      </w:r>
      <w:r w:rsidRPr="007F25B6">
        <w:rPr>
          <w:rFonts w:ascii="Times New Roman" w:hAnsi="Times New Roman"/>
          <w:color w:val="292425"/>
          <w:spacing w:val="-6"/>
        </w:rPr>
        <w:t xml:space="preserve"> </w:t>
      </w:r>
      <w:r w:rsidRPr="007F25B6">
        <w:rPr>
          <w:rFonts w:ascii="Times New Roman" w:hAnsi="Times New Roman"/>
          <w:color w:val="292425"/>
        </w:rPr>
        <w:t>High</w:t>
      </w:r>
      <w:r w:rsidRPr="007F25B6">
        <w:rPr>
          <w:rFonts w:ascii="Times New Roman" w:hAnsi="Times New Roman"/>
          <w:color w:val="292425"/>
          <w:spacing w:val="-6"/>
        </w:rPr>
        <w:t xml:space="preserve"> </w:t>
      </w:r>
      <w:r w:rsidRPr="007F25B6">
        <w:rPr>
          <w:rFonts w:ascii="Times New Roman" w:hAnsi="Times New Roman"/>
          <w:color w:val="292425"/>
        </w:rPr>
        <w:t>Court</w:t>
      </w:r>
      <w:r w:rsidRPr="007F25B6">
        <w:rPr>
          <w:rFonts w:ascii="Times New Roman" w:hAnsi="Times New Roman"/>
          <w:color w:val="292425"/>
          <w:spacing w:val="-6"/>
        </w:rPr>
        <w:t xml:space="preserve"> </w:t>
      </w:r>
      <w:r w:rsidRPr="007F25B6">
        <w:rPr>
          <w:rFonts w:ascii="Times New Roman" w:hAnsi="Times New Roman"/>
          <w:color w:val="292425"/>
        </w:rPr>
        <w:t>within</w:t>
      </w:r>
      <w:r w:rsidRPr="007F25B6">
        <w:rPr>
          <w:rFonts w:ascii="Times New Roman" w:hAnsi="Times New Roman"/>
          <w:color w:val="292425"/>
          <w:spacing w:val="-6"/>
        </w:rPr>
        <w:t xml:space="preserve"> </w:t>
      </w:r>
      <w:r w:rsidRPr="007F25B6">
        <w:rPr>
          <w:rFonts w:ascii="Times New Roman" w:hAnsi="Times New Roman"/>
          <w:color w:val="292425"/>
        </w:rPr>
        <w:t>the</w:t>
      </w:r>
      <w:r w:rsidRPr="007F25B6">
        <w:rPr>
          <w:rFonts w:ascii="Times New Roman" w:hAnsi="Times New Roman"/>
          <w:color w:val="292425"/>
          <w:spacing w:val="-6"/>
        </w:rPr>
        <w:t xml:space="preserve"> </w:t>
      </w:r>
      <w:r w:rsidRPr="007F25B6">
        <w:rPr>
          <w:rFonts w:ascii="Times New Roman" w:hAnsi="Times New Roman"/>
          <w:color w:val="292425"/>
        </w:rPr>
        <w:t>prescribed</w:t>
      </w:r>
      <w:r w:rsidRPr="007F25B6">
        <w:rPr>
          <w:rFonts w:ascii="Times New Roman" w:hAnsi="Times New Roman"/>
          <w:color w:val="292425"/>
          <w:spacing w:val="-6"/>
        </w:rPr>
        <w:t xml:space="preserve"> </w:t>
      </w:r>
      <w:r w:rsidRPr="007F25B6">
        <w:rPr>
          <w:rFonts w:ascii="Times New Roman" w:hAnsi="Times New Roman"/>
          <w:color w:val="292425"/>
        </w:rPr>
        <w:t>time</w:t>
      </w:r>
      <w:r w:rsidRPr="007F25B6">
        <w:rPr>
          <w:rFonts w:ascii="Times New Roman" w:hAnsi="Times New Roman"/>
          <w:color w:val="292425"/>
          <w:spacing w:val="-6"/>
        </w:rPr>
        <w:t xml:space="preserve"> </w:t>
      </w:r>
      <w:r w:rsidRPr="007F25B6">
        <w:rPr>
          <w:rFonts w:ascii="Times New Roman" w:hAnsi="Times New Roman"/>
          <w:color w:val="292425"/>
        </w:rPr>
        <w:t>and</w:t>
      </w:r>
      <w:r w:rsidRPr="007F25B6">
        <w:rPr>
          <w:rFonts w:ascii="Times New Roman" w:hAnsi="Times New Roman"/>
          <w:color w:val="292425"/>
          <w:spacing w:val="-6"/>
        </w:rPr>
        <w:t xml:space="preserve"> </w:t>
      </w:r>
      <w:r w:rsidRPr="007F25B6">
        <w:rPr>
          <w:rFonts w:ascii="Times New Roman" w:hAnsi="Times New Roman"/>
          <w:color w:val="292425"/>
        </w:rPr>
        <w:t>in</w:t>
      </w:r>
      <w:r w:rsidRPr="007F25B6">
        <w:rPr>
          <w:rFonts w:ascii="Times New Roman" w:hAnsi="Times New Roman"/>
          <w:color w:val="292425"/>
          <w:spacing w:val="-6"/>
        </w:rPr>
        <w:t xml:space="preserve"> </w:t>
      </w:r>
      <w:r w:rsidRPr="007F25B6">
        <w:rPr>
          <w:rFonts w:ascii="Times New Roman" w:hAnsi="Times New Roman"/>
          <w:color w:val="292425"/>
        </w:rPr>
        <w:t>the</w:t>
      </w:r>
      <w:r w:rsidRPr="007F25B6">
        <w:rPr>
          <w:rFonts w:ascii="Times New Roman" w:hAnsi="Times New Roman"/>
          <w:color w:val="292425"/>
          <w:spacing w:val="-6"/>
        </w:rPr>
        <w:t xml:space="preserve"> </w:t>
      </w:r>
      <w:r w:rsidRPr="007F25B6">
        <w:rPr>
          <w:rFonts w:ascii="Times New Roman" w:hAnsi="Times New Roman"/>
          <w:color w:val="292425"/>
        </w:rPr>
        <w:t>prescribed</w:t>
      </w:r>
      <w:r w:rsidRPr="007F25B6">
        <w:rPr>
          <w:rFonts w:ascii="Times New Roman" w:hAnsi="Times New Roman"/>
          <w:color w:val="292425"/>
          <w:spacing w:val="-6"/>
        </w:rPr>
        <w:t xml:space="preserve"> </w:t>
      </w:r>
      <w:r w:rsidRPr="007F25B6">
        <w:rPr>
          <w:rFonts w:ascii="Times New Roman" w:hAnsi="Times New Roman"/>
          <w:color w:val="292425"/>
        </w:rPr>
        <w:t>manner.</w:t>
      </w:r>
    </w:p>
    <w:p w14:paraId="5F48D6B6" w14:textId="77777777" w:rsidR="008D4F5A" w:rsidRPr="007F25B6" w:rsidRDefault="00083D45" w:rsidP="00BF5A1B">
      <w:pPr>
        <w:widowControl w:val="0"/>
        <w:autoSpaceDE w:val="0"/>
        <w:autoSpaceDN w:val="0"/>
        <w:adjustRightInd w:val="0"/>
        <w:spacing w:after="0" w:line="360" w:lineRule="auto"/>
        <w:ind w:left="892" w:right="401"/>
        <w:jc w:val="both"/>
        <w:rPr>
          <w:rFonts w:ascii="Times New Roman" w:hAnsi="Times New Roman"/>
          <w:color w:val="000000"/>
        </w:rPr>
      </w:pPr>
      <w:r w:rsidRPr="007F25B6">
        <w:rPr>
          <w:rFonts w:ascii="Times New Roman" w:hAnsi="Times New Roman"/>
          <w:color w:val="292425"/>
        </w:rPr>
        <w:t>(2)</w:t>
      </w:r>
      <w:r w:rsidRPr="007F25B6">
        <w:rPr>
          <w:rFonts w:ascii="Times New Roman" w:hAnsi="Times New Roman"/>
          <w:color w:val="292425"/>
        </w:rPr>
        <w:tab/>
      </w:r>
      <w:r w:rsidR="008D4F5A" w:rsidRPr="007F25B6">
        <w:rPr>
          <w:rFonts w:ascii="Times New Roman" w:hAnsi="Times New Roman"/>
          <w:color w:val="292425"/>
          <w:spacing w:val="-2"/>
        </w:rPr>
        <w:t>Th</w:t>
      </w:r>
      <w:r w:rsidR="008D4F5A" w:rsidRPr="007F25B6">
        <w:rPr>
          <w:rFonts w:ascii="Times New Roman" w:hAnsi="Times New Roman"/>
          <w:color w:val="292425"/>
        </w:rPr>
        <w:t>e</w:t>
      </w:r>
      <w:r w:rsidR="008D4F5A" w:rsidRPr="007F25B6">
        <w:rPr>
          <w:rFonts w:ascii="Times New Roman" w:hAnsi="Times New Roman"/>
          <w:color w:val="292425"/>
          <w:spacing w:val="-18"/>
        </w:rPr>
        <w:t xml:space="preserve"> </w:t>
      </w:r>
      <w:r w:rsidR="008D4F5A" w:rsidRPr="007F25B6">
        <w:rPr>
          <w:rFonts w:ascii="Times New Roman" w:hAnsi="Times New Roman"/>
          <w:color w:val="292425"/>
          <w:spacing w:val="-2"/>
        </w:rPr>
        <w:t>appea</w:t>
      </w:r>
      <w:r w:rsidR="008D4F5A" w:rsidRPr="007F25B6">
        <w:rPr>
          <w:rFonts w:ascii="Times New Roman" w:hAnsi="Times New Roman"/>
          <w:color w:val="292425"/>
        </w:rPr>
        <w:t>l</w:t>
      </w:r>
      <w:r w:rsidR="008D4F5A" w:rsidRPr="007F25B6">
        <w:rPr>
          <w:rFonts w:ascii="Times New Roman" w:hAnsi="Times New Roman"/>
          <w:color w:val="292425"/>
          <w:spacing w:val="-18"/>
        </w:rPr>
        <w:t xml:space="preserve"> </w:t>
      </w:r>
      <w:r w:rsidR="008D4F5A" w:rsidRPr="007F25B6">
        <w:rPr>
          <w:rFonts w:ascii="Times New Roman" w:hAnsi="Times New Roman"/>
          <w:color w:val="292425"/>
          <w:spacing w:val="-2"/>
        </w:rPr>
        <w:t>mus</w:t>
      </w:r>
      <w:r w:rsidR="008D4F5A" w:rsidRPr="007F25B6">
        <w:rPr>
          <w:rFonts w:ascii="Times New Roman" w:hAnsi="Times New Roman"/>
          <w:color w:val="292425"/>
        </w:rPr>
        <w:t>t</w:t>
      </w:r>
      <w:r w:rsidR="008D4F5A" w:rsidRPr="007F25B6">
        <w:rPr>
          <w:rFonts w:ascii="Times New Roman" w:hAnsi="Times New Roman"/>
          <w:color w:val="292425"/>
          <w:spacing w:val="-18"/>
        </w:rPr>
        <w:t xml:space="preserve"> </w:t>
      </w:r>
      <w:r w:rsidR="008D4F5A" w:rsidRPr="007F25B6">
        <w:rPr>
          <w:rFonts w:ascii="Times New Roman" w:hAnsi="Times New Roman"/>
          <w:color w:val="292425"/>
          <w:spacing w:val="-2"/>
        </w:rPr>
        <w:t>b</w:t>
      </w:r>
      <w:r w:rsidR="008D4F5A" w:rsidRPr="007F25B6">
        <w:rPr>
          <w:rFonts w:ascii="Times New Roman" w:hAnsi="Times New Roman"/>
          <w:color w:val="292425"/>
        </w:rPr>
        <w:t>e</w:t>
      </w:r>
      <w:r w:rsidR="008D4F5A" w:rsidRPr="007F25B6">
        <w:rPr>
          <w:rFonts w:ascii="Times New Roman" w:hAnsi="Times New Roman"/>
          <w:color w:val="292425"/>
          <w:spacing w:val="-18"/>
        </w:rPr>
        <w:t xml:space="preserve"> </w:t>
      </w:r>
      <w:r w:rsidR="008D4F5A" w:rsidRPr="007F25B6">
        <w:rPr>
          <w:rFonts w:ascii="Times New Roman" w:hAnsi="Times New Roman"/>
          <w:color w:val="292425"/>
          <w:spacing w:val="-2"/>
        </w:rPr>
        <w:t>proceede</w:t>
      </w:r>
      <w:r w:rsidR="008D4F5A" w:rsidRPr="007F25B6">
        <w:rPr>
          <w:rFonts w:ascii="Times New Roman" w:hAnsi="Times New Roman"/>
          <w:color w:val="292425"/>
        </w:rPr>
        <w:t>d</w:t>
      </w:r>
      <w:r w:rsidR="008D4F5A" w:rsidRPr="007F25B6">
        <w:rPr>
          <w:rFonts w:ascii="Times New Roman" w:hAnsi="Times New Roman"/>
          <w:color w:val="292425"/>
          <w:spacing w:val="-18"/>
        </w:rPr>
        <w:t xml:space="preserve"> </w:t>
      </w:r>
      <w:r w:rsidR="008D4F5A" w:rsidRPr="007F25B6">
        <w:rPr>
          <w:rFonts w:ascii="Times New Roman" w:hAnsi="Times New Roman"/>
          <w:color w:val="292425"/>
          <w:spacing w:val="-2"/>
        </w:rPr>
        <w:t>wit</w:t>
      </w:r>
      <w:r w:rsidR="008D4F5A" w:rsidRPr="007F25B6">
        <w:rPr>
          <w:rFonts w:ascii="Times New Roman" w:hAnsi="Times New Roman"/>
          <w:color w:val="292425"/>
        </w:rPr>
        <w:t>h</w:t>
      </w:r>
      <w:r w:rsidR="008D4F5A" w:rsidRPr="007F25B6">
        <w:rPr>
          <w:rFonts w:ascii="Times New Roman" w:hAnsi="Times New Roman"/>
          <w:color w:val="292425"/>
          <w:spacing w:val="-18"/>
        </w:rPr>
        <w:t xml:space="preserve"> </w:t>
      </w:r>
      <w:r w:rsidR="008D4F5A" w:rsidRPr="007F25B6">
        <w:rPr>
          <w:rFonts w:ascii="Times New Roman" w:hAnsi="Times New Roman"/>
          <w:color w:val="292425"/>
          <w:spacing w:val="-2"/>
        </w:rPr>
        <w:t>a</w:t>
      </w:r>
      <w:r w:rsidR="008D4F5A" w:rsidRPr="007F25B6">
        <w:rPr>
          <w:rFonts w:ascii="Times New Roman" w:hAnsi="Times New Roman"/>
          <w:color w:val="292425"/>
        </w:rPr>
        <w:t>s</w:t>
      </w:r>
      <w:r w:rsidR="008D4F5A" w:rsidRPr="007F25B6">
        <w:rPr>
          <w:rFonts w:ascii="Times New Roman" w:hAnsi="Times New Roman"/>
          <w:color w:val="292425"/>
          <w:spacing w:val="-18"/>
        </w:rPr>
        <w:t xml:space="preserve"> </w:t>
      </w:r>
      <w:r w:rsidR="008D4F5A" w:rsidRPr="007F25B6">
        <w:rPr>
          <w:rFonts w:ascii="Times New Roman" w:hAnsi="Times New Roman"/>
          <w:color w:val="292425"/>
          <w:spacing w:val="-2"/>
        </w:rPr>
        <w:t>i</w:t>
      </w:r>
      <w:r w:rsidR="008D4F5A" w:rsidRPr="007F25B6">
        <w:rPr>
          <w:rFonts w:ascii="Times New Roman" w:hAnsi="Times New Roman"/>
          <w:color w:val="292425"/>
        </w:rPr>
        <w:t>f</w:t>
      </w:r>
      <w:r w:rsidR="008D4F5A" w:rsidRPr="007F25B6">
        <w:rPr>
          <w:rFonts w:ascii="Times New Roman" w:hAnsi="Times New Roman"/>
          <w:color w:val="292425"/>
          <w:spacing w:val="-18"/>
        </w:rPr>
        <w:t xml:space="preserve"> </w:t>
      </w:r>
      <w:r w:rsidR="008D4F5A" w:rsidRPr="007F25B6">
        <w:rPr>
          <w:rFonts w:ascii="Times New Roman" w:hAnsi="Times New Roman"/>
          <w:color w:val="292425"/>
          <w:spacing w:val="-2"/>
        </w:rPr>
        <w:t>i</w:t>
      </w:r>
      <w:r w:rsidR="008D4F5A" w:rsidRPr="007F25B6">
        <w:rPr>
          <w:rFonts w:ascii="Times New Roman" w:hAnsi="Times New Roman"/>
          <w:color w:val="292425"/>
        </w:rPr>
        <w:t>t</w:t>
      </w:r>
      <w:r w:rsidR="008D4F5A" w:rsidRPr="007F25B6">
        <w:rPr>
          <w:rFonts w:ascii="Times New Roman" w:hAnsi="Times New Roman"/>
          <w:color w:val="292425"/>
          <w:spacing w:val="-18"/>
        </w:rPr>
        <w:t xml:space="preserve"> </w:t>
      </w:r>
      <w:r w:rsidR="008D4F5A" w:rsidRPr="007F25B6">
        <w:rPr>
          <w:rFonts w:ascii="Times New Roman" w:hAnsi="Times New Roman"/>
          <w:color w:val="292425"/>
          <w:spacing w:val="-2"/>
        </w:rPr>
        <w:t>wer</w:t>
      </w:r>
      <w:r w:rsidR="008D4F5A" w:rsidRPr="007F25B6">
        <w:rPr>
          <w:rFonts w:ascii="Times New Roman" w:hAnsi="Times New Roman"/>
          <w:color w:val="292425"/>
        </w:rPr>
        <w:t>e</w:t>
      </w:r>
      <w:r w:rsidR="008D4F5A" w:rsidRPr="007F25B6">
        <w:rPr>
          <w:rFonts w:ascii="Times New Roman" w:hAnsi="Times New Roman"/>
          <w:color w:val="292425"/>
          <w:spacing w:val="-18"/>
        </w:rPr>
        <w:t xml:space="preserve"> </w:t>
      </w:r>
      <w:r w:rsidR="008D4F5A" w:rsidRPr="007F25B6">
        <w:rPr>
          <w:rFonts w:ascii="Times New Roman" w:hAnsi="Times New Roman"/>
          <w:color w:val="292425"/>
          <w:spacing w:val="-2"/>
        </w:rPr>
        <w:t>a</w:t>
      </w:r>
      <w:r w:rsidR="008D4F5A" w:rsidRPr="007F25B6">
        <w:rPr>
          <w:rFonts w:ascii="Times New Roman" w:hAnsi="Times New Roman"/>
          <w:color w:val="292425"/>
        </w:rPr>
        <w:t>n</w:t>
      </w:r>
      <w:r w:rsidR="008D4F5A" w:rsidRPr="007F25B6">
        <w:rPr>
          <w:rFonts w:ascii="Times New Roman" w:hAnsi="Times New Roman"/>
          <w:color w:val="292425"/>
          <w:spacing w:val="-18"/>
        </w:rPr>
        <w:t xml:space="preserve"> </w:t>
      </w:r>
      <w:r w:rsidR="008D4F5A" w:rsidRPr="007F25B6">
        <w:rPr>
          <w:rFonts w:ascii="Times New Roman" w:hAnsi="Times New Roman"/>
          <w:color w:val="292425"/>
          <w:spacing w:val="-2"/>
        </w:rPr>
        <w:t>appea</w:t>
      </w:r>
      <w:r w:rsidR="008D4F5A" w:rsidRPr="007F25B6">
        <w:rPr>
          <w:rFonts w:ascii="Times New Roman" w:hAnsi="Times New Roman"/>
          <w:color w:val="292425"/>
        </w:rPr>
        <w:t>l</w:t>
      </w:r>
      <w:r w:rsidR="008D4F5A" w:rsidRPr="007F25B6">
        <w:rPr>
          <w:rFonts w:ascii="Times New Roman" w:hAnsi="Times New Roman"/>
          <w:color w:val="292425"/>
          <w:spacing w:val="-18"/>
        </w:rPr>
        <w:t xml:space="preserve"> </w:t>
      </w:r>
      <w:r w:rsidR="008D4F5A" w:rsidRPr="007F25B6">
        <w:rPr>
          <w:rFonts w:ascii="Times New Roman" w:hAnsi="Times New Roman"/>
          <w:color w:val="292425"/>
          <w:spacing w:val="-2"/>
        </w:rPr>
        <w:t>fro</w:t>
      </w:r>
      <w:r w:rsidR="008D4F5A" w:rsidRPr="007F25B6">
        <w:rPr>
          <w:rFonts w:ascii="Times New Roman" w:hAnsi="Times New Roman"/>
          <w:color w:val="292425"/>
        </w:rPr>
        <w:t>m</w:t>
      </w:r>
      <w:r w:rsidR="008D4F5A" w:rsidRPr="007F25B6">
        <w:rPr>
          <w:rFonts w:ascii="Times New Roman" w:hAnsi="Times New Roman"/>
          <w:color w:val="292425"/>
          <w:spacing w:val="-18"/>
        </w:rPr>
        <w:t xml:space="preserve"> </w:t>
      </w:r>
      <w:r w:rsidR="008D4F5A" w:rsidRPr="007F25B6">
        <w:rPr>
          <w:rFonts w:ascii="Times New Roman" w:hAnsi="Times New Roman"/>
          <w:color w:val="292425"/>
        </w:rPr>
        <w:t>a</w:t>
      </w:r>
      <w:r w:rsidR="008D4F5A" w:rsidRPr="007F25B6">
        <w:rPr>
          <w:rFonts w:ascii="Times New Roman" w:hAnsi="Times New Roman"/>
          <w:color w:val="292425"/>
          <w:spacing w:val="-18"/>
        </w:rPr>
        <w:t xml:space="preserve"> </w:t>
      </w:r>
      <w:r w:rsidR="008D4F5A" w:rsidRPr="007F25B6">
        <w:rPr>
          <w:rFonts w:ascii="Times New Roman" w:hAnsi="Times New Roman"/>
          <w:color w:val="292425"/>
          <w:spacing w:val="-2"/>
        </w:rPr>
        <w:t>Magistrate’s</w:t>
      </w:r>
    </w:p>
    <w:p w14:paraId="0861E8D3" w14:textId="77777777" w:rsidR="008D4F5A" w:rsidRPr="007F25B6" w:rsidRDefault="008D4F5A" w:rsidP="00083D45">
      <w:pPr>
        <w:widowControl w:val="0"/>
        <w:autoSpaceDE w:val="0"/>
        <w:autoSpaceDN w:val="0"/>
        <w:adjustRightInd w:val="0"/>
        <w:spacing w:before="11" w:after="0" w:line="360" w:lineRule="auto"/>
        <w:ind w:left="1166" w:firstLine="274"/>
        <w:jc w:val="both"/>
        <w:rPr>
          <w:rFonts w:ascii="Times New Roman" w:hAnsi="Times New Roman"/>
          <w:color w:val="000000"/>
        </w:rPr>
      </w:pPr>
      <w:r w:rsidRPr="007F25B6">
        <w:rPr>
          <w:rFonts w:ascii="Times New Roman" w:hAnsi="Times New Roman"/>
          <w:color w:val="292425"/>
        </w:rPr>
        <w:t>Court to a High Court.</w:t>
      </w:r>
    </w:p>
    <w:p w14:paraId="2F2D9EED" w14:textId="77777777" w:rsidR="008D4F5A" w:rsidRPr="007F25B6" w:rsidRDefault="00A7396F" w:rsidP="00004671">
      <w:pPr>
        <w:pStyle w:val="Heading2"/>
      </w:pPr>
      <w:bookmarkStart w:id="151" w:name="_Toc410965146"/>
      <w:r w:rsidRPr="007F25B6">
        <w:t xml:space="preserve"> </w:t>
      </w:r>
      <w:bookmarkStart w:id="152" w:name="_Toc427492909"/>
      <w:r w:rsidR="008D4F5A" w:rsidRPr="007F25B6">
        <w:t>Limitation</w:t>
      </w:r>
      <w:r w:rsidR="008D4F5A" w:rsidRPr="007F25B6">
        <w:rPr>
          <w:spacing w:val="1"/>
        </w:rPr>
        <w:t xml:space="preserve"> </w:t>
      </w:r>
      <w:r w:rsidR="008D4F5A" w:rsidRPr="007F25B6">
        <w:t>of</w:t>
      </w:r>
      <w:r w:rsidR="008D4F5A" w:rsidRPr="007F25B6">
        <w:rPr>
          <w:spacing w:val="1"/>
        </w:rPr>
        <w:t xml:space="preserve"> </w:t>
      </w:r>
      <w:r w:rsidR="008D4F5A" w:rsidRPr="007F25B6">
        <w:t>liability</w:t>
      </w:r>
      <w:bookmarkEnd w:id="151"/>
      <w:bookmarkEnd w:id="152"/>
    </w:p>
    <w:p w14:paraId="0436AD63" w14:textId="77777777" w:rsidR="00083D45" w:rsidRPr="007F25B6" w:rsidRDefault="004F48C7" w:rsidP="0093519E">
      <w:pPr>
        <w:pStyle w:val="ListParagraph"/>
        <w:widowControl w:val="0"/>
        <w:tabs>
          <w:tab w:val="left" w:pos="1580"/>
        </w:tabs>
        <w:autoSpaceDE w:val="0"/>
        <w:autoSpaceDN w:val="0"/>
        <w:adjustRightInd w:val="0"/>
        <w:spacing w:before="58" w:after="0" w:line="360" w:lineRule="auto"/>
        <w:ind w:left="1080" w:right="399"/>
        <w:jc w:val="both"/>
        <w:rPr>
          <w:rFonts w:ascii="Times New Roman" w:hAnsi="Times New Roman"/>
          <w:color w:val="000000"/>
        </w:rPr>
      </w:pPr>
      <w:r w:rsidRPr="007F25B6">
        <w:rPr>
          <w:rFonts w:ascii="Times New Roman" w:hAnsi="Times New Roman"/>
          <w:color w:val="292425"/>
          <w:spacing w:val="-2"/>
        </w:rPr>
        <w:t>(1)</w:t>
      </w:r>
      <w:r w:rsidRPr="007F25B6">
        <w:rPr>
          <w:rFonts w:ascii="Times New Roman" w:hAnsi="Times New Roman"/>
          <w:color w:val="292425"/>
          <w:spacing w:val="-2"/>
        </w:rPr>
        <w:tab/>
      </w:r>
      <w:r w:rsidR="008D4F5A" w:rsidRPr="007F25B6">
        <w:rPr>
          <w:rFonts w:ascii="Times New Roman" w:hAnsi="Times New Roman"/>
          <w:color w:val="292425"/>
          <w:spacing w:val="-2"/>
        </w:rPr>
        <w:t>Th</w:t>
      </w:r>
      <w:r w:rsidR="008D4F5A" w:rsidRPr="007F25B6">
        <w:rPr>
          <w:rFonts w:ascii="Times New Roman" w:hAnsi="Times New Roman"/>
          <w:color w:val="292425"/>
        </w:rPr>
        <w:t>e</w:t>
      </w:r>
      <w:r w:rsidR="008D4F5A" w:rsidRPr="007F25B6">
        <w:rPr>
          <w:rFonts w:ascii="Times New Roman" w:hAnsi="Times New Roman"/>
          <w:color w:val="292425"/>
          <w:spacing w:val="-11"/>
        </w:rPr>
        <w:t xml:space="preserve"> </w:t>
      </w:r>
      <w:r w:rsidR="008D4F5A" w:rsidRPr="007F25B6">
        <w:rPr>
          <w:rFonts w:ascii="Times New Roman" w:hAnsi="Times New Roman"/>
          <w:color w:val="292425"/>
          <w:spacing w:val="-2"/>
        </w:rPr>
        <w:t>Stat</w:t>
      </w:r>
      <w:r w:rsidR="008D4F5A" w:rsidRPr="007F25B6">
        <w:rPr>
          <w:rFonts w:ascii="Times New Roman" w:hAnsi="Times New Roman"/>
          <w:color w:val="292425"/>
        </w:rPr>
        <w:t>e</w:t>
      </w:r>
      <w:r w:rsidR="008D4F5A" w:rsidRPr="007F25B6">
        <w:rPr>
          <w:rFonts w:ascii="Times New Roman" w:hAnsi="Times New Roman"/>
          <w:color w:val="292425"/>
          <w:spacing w:val="-11"/>
        </w:rPr>
        <w:t xml:space="preserve"> </w:t>
      </w:r>
      <w:r w:rsidR="008D4F5A" w:rsidRPr="007F25B6">
        <w:rPr>
          <w:rFonts w:ascii="Times New Roman" w:hAnsi="Times New Roman"/>
          <w:color w:val="292425"/>
          <w:spacing w:val="-2"/>
        </w:rPr>
        <w:t>o</w:t>
      </w:r>
      <w:r w:rsidR="008D4F5A" w:rsidRPr="007F25B6">
        <w:rPr>
          <w:rFonts w:ascii="Times New Roman" w:hAnsi="Times New Roman"/>
          <w:color w:val="292425"/>
        </w:rPr>
        <w:t>r</w:t>
      </w:r>
      <w:r w:rsidR="008D4F5A" w:rsidRPr="007F25B6">
        <w:rPr>
          <w:rFonts w:ascii="Times New Roman" w:hAnsi="Times New Roman"/>
          <w:color w:val="292425"/>
          <w:spacing w:val="-11"/>
        </w:rPr>
        <w:t xml:space="preserve"> </w:t>
      </w:r>
      <w:r w:rsidR="008D4F5A" w:rsidRPr="007F25B6">
        <w:rPr>
          <w:rFonts w:ascii="Times New Roman" w:hAnsi="Times New Roman"/>
          <w:color w:val="292425"/>
          <w:spacing w:val="-2"/>
        </w:rPr>
        <w:t>an</w:t>
      </w:r>
      <w:r w:rsidR="008D4F5A" w:rsidRPr="007F25B6">
        <w:rPr>
          <w:rFonts w:ascii="Times New Roman" w:hAnsi="Times New Roman"/>
          <w:color w:val="292425"/>
        </w:rPr>
        <w:t>y</w:t>
      </w:r>
      <w:r w:rsidR="008D4F5A" w:rsidRPr="007F25B6">
        <w:rPr>
          <w:rFonts w:ascii="Times New Roman" w:hAnsi="Times New Roman"/>
          <w:color w:val="292425"/>
          <w:spacing w:val="-11"/>
        </w:rPr>
        <w:t xml:space="preserve"> </w:t>
      </w:r>
      <w:r w:rsidR="008D4F5A" w:rsidRPr="007F25B6">
        <w:rPr>
          <w:rFonts w:ascii="Times New Roman" w:hAnsi="Times New Roman"/>
          <w:color w:val="292425"/>
          <w:spacing w:val="-2"/>
        </w:rPr>
        <w:t>othe</w:t>
      </w:r>
      <w:r w:rsidR="008D4F5A" w:rsidRPr="007F25B6">
        <w:rPr>
          <w:rFonts w:ascii="Times New Roman" w:hAnsi="Times New Roman"/>
          <w:color w:val="292425"/>
        </w:rPr>
        <w:t>r</w:t>
      </w:r>
      <w:r w:rsidR="008D4F5A" w:rsidRPr="007F25B6">
        <w:rPr>
          <w:rFonts w:ascii="Times New Roman" w:hAnsi="Times New Roman"/>
          <w:color w:val="292425"/>
          <w:spacing w:val="-11"/>
        </w:rPr>
        <w:t xml:space="preserve"> </w:t>
      </w:r>
      <w:r w:rsidR="008D4F5A" w:rsidRPr="007F25B6">
        <w:rPr>
          <w:rFonts w:ascii="Times New Roman" w:hAnsi="Times New Roman"/>
          <w:color w:val="292425"/>
          <w:spacing w:val="-2"/>
        </w:rPr>
        <w:t>perso</w:t>
      </w:r>
      <w:r w:rsidR="008D4F5A" w:rsidRPr="007F25B6">
        <w:rPr>
          <w:rFonts w:ascii="Times New Roman" w:hAnsi="Times New Roman"/>
          <w:color w:val="292425"/>
        </w:rPr>
        <w:t>n</w:t>
      </w:r>
      <w:r w:rsidR="008D4F5A" w:rsidRPr="007F25B6">
        <w:rPr>
          <w:rFonts w:ascii="Times New Roman" w:hAnsi="Times New Roman"/>
          <w:color w:val="292425"/>
          <w:spacing w:val="-11"/>
        </w:rPr>
        <w:t xml:space="preserve"> </w:t>
      </w:r>
      <w:r w:rsidR="008D4F5A" w:rsidRPr="007F25B6">
        <w:rPr>
          <w:rFonts w:ascii="Times New Roman" w:hAnsi="Times New Roman"/>
          <w:color w:val="292425"/>
          <w:spacing w:val="-2"/>
        </w:rPr>
        <w:t>i</w:t>
      </w:r>
      <w:r w:rsidR="008D4F5A" w:rsidRPr="007F25B6">
        <w:rPr>
          <w:rFonts w:ascii="Times New Roman" w:hAnsi="Times New Roman"/>
          <w:color w:val="292425"/>
        </w:rPr>
        <w:t>s</w:t>
      </w:r>
      <w:r w:rsidR="008D4F5A" w:rsidRPr="007F25B6">
        <w:rPr>
          <w:rFonts w:ascii="Times New Roman" w:hAnsi="Times New Roman"/>
          <w:color w:val="292425"/>
          <w:spacing w:val="-11"/>
        </w:rPr>
        <w:t xml:space="preserve"> </w:t>
      </w:r>
      <w:r w:rsidR="008D4F5A" w:rsidRPr="007F25B6">
        <w:rPr>
          <w:rFonts w:ascii="Times New Roman" w:hAnsi="Times New Roman"/>
          <w:color w:val="292425"/>
          <w:spacing w:val="-2"/>
        </w:rPr>
        <w:t>no</w:t>
      </w:r>
      <w:r w:rsidR="008D4F5A" w:rsidRPr="007F25B6">
        <w:rPr>
          <w:rFonts w:ascii="Times New Roman" w:hAnsi="Times New Roman"/>
          <w:color w:val="292425"/>
        </w:rPr>
        <w:t>t</w:t>
      </w:r>
      <w:r w:rsidR="008D4F5A" w:rsidRPr="007F25B6">
        <w:rPr>
          <w:rFonts w:ascii="Times New Roman" w:hAnsi="Times New Roman"/>
          <w:color w:val="292425"/>
          <w:spacing w:val="-11"/>
        </w:rPr>
        <w:t xml:space="preserve"> </w:t>
      </w:r>
      <w:r w:rsidR="008D4F5A" w:rsidRPr="007F25B6">
        <w:rPr>
          <w:rFonts w:ascii="Times New Roman" w:hAnsi="Times New Roman"/>
          <w:color w:val="292425"/>
          <w:spacing w:val="-2"/>
        </w:rPr>
        <w:t>liabl</w:t>
      </w:r>
      <w:r w:rsidR="008D4F5A" w:rsidRPr="007F25B6">
        <w:rPr>
          <w:rFonts w:ascii="Times New Roman" w:hAnsi="Times New Roman"/>
          <w:color w:val="292425"/>
        </w:rPr>
        <w:t>e</w:t>
      </w:r>
      <w:r w:rsidR="008D4F5A" w:rsidRPr="007F25B6">
        <w:rPr>
          <w:rFonts w:ascii="Times New Roman" w:hAnsi="Times New Roman"/>
          <w:color w:val="292425"/>
          <w:spacing w:val="-11"/>
        </w:rPr>
        <w:t xml:space="preserve"> </w:t>
      </w:r>
      <w:r w:rsidR="008D4F5A" w:rsidRPr="007F25B6">
        <w:rPr>
          <w:rFonts w:ascii="Times New Roman" w:hAnsi="Times New Roman"/>
          <w:color w:val="292425"/>
          <w:spacing w:val="-2"/>
        </w:rPr>
        <w:t>fo</w:t>
      </w:r>
      <w:r w:rsidR="008D4F5A" w:rsidRPr="007F25B6">
        <w:rPr>
          <w:rFonts w:ascii="Times New Roman" w:hAnsi="Times New Roman"/>
          <w:color w:val="292425"/>
        </w:rPr>
        <w:t>r</w:t>
      </w:r>
      <w:r w:rsidR="008D4F5A" w:rsidRPr="007F25B6">
        <w:rPr>
          <w:rFonts w:ascii="Times New Roman" w:hAnsi="Times New Roman"/>
          <w:color w:val="292425"/>
          <w:spacing w:val="-11"/>
        </w:rPr>
        <w:t xml:space="preserve"> </w:t>
      </w:r>
      <w:r w:rsidR="008D4F5A" w:rsidRPr="007F25B6">
        <w:rPr>
          <w:rFonts w:ascii="Times New Roman" w:hAnsi="Times New Roman"/>
          <w:color w:val="292425"/>
          <w:spacing w:val="-2"/>
        </w:rPr>
        <w:t>an</w:t>
      </w:r>
      <w:r w:rsidR="008D4F5A" w:rsidRPr="007F25B6">
        <w:rPr>
          <w:rFonts w:ascii="Times New Roman" w:hAnsi="Times New Roman"/>
          <w:color w:val="292425"/>
        </w:rPr>
        <w:t>y</w:t>
      </w:r>
      <w:r w:rsidR="008D4F5A" w:rsidRPr="007F25B6">
        <w:rPr>
          <w:rFonts w:ascii="Times New Roman" w:hAnsi="Times New Roman"/>
          <w:color w:val="292425"/>
          <w:spacing w:val="-11"/>
        </w:rPr>
        <w:t xml:space="preserve"> </w:t>
      </w:r>
      <w:r w:rsidR="008D4F5A" w:rsidRPr="007F25B6">
        <w:rPr>
          <w:rFonts w:ascii="Times New Roman" w:hAnsi="Times New Roman"/>
          <w:color w:val="292425"/>
          <w:spacing w:val="-2"/>
        </w:rPr>
        <w:t>damag</w:t>
      </w:r>
      <w:r w:rsidR="008D4F5A" w:rsidRPr="007F25B6">
        <w:rPr>
          <w:rFonts w:ascii="Times New Roman" w:hAnsi="Times New Roman"/>
          <w:color w:val="292425"/>
        </w:rPr>
        <w:t>e</w:t>
      </w:r>
      <w:r w:rsidR="008D4F5A" w:rsidRPr="007F25B6">
        <w:rPr>
          <w:rFonts w:ascii="Times New Roman" w:hAnsi="Times New Roman"/>
          <w:color w:val="292425"/>
          <w:spacing w:val="-11"/>
        </w:rPr>
        <w:t xml:space="preserve"> </w:t>
      </w:r>
      <w:r w:rsidR="008D4F5A" w:rsidRPr="007F25B6">
        <w:rPr>
          <w:rFonts w:ascii="Times New Roman" w:hAnsi="Times New Roman"/>
          <w:color w:val="292425"/>
          <w:spacing w:val="-2"/>
        </w:rPr>
        <w:t>o</w:t>
      </w:r>
      <w:r w:rsidR="008D4F5A" w:rsidRPr="007F25B6">
        <w:rPr>
          <w:rFonts w:ascii="Times New Roman" w:hAnsi="Times New Roman"/>
          <w:color w:val="292425"/>
        </w:rPr>
        <w:t>r</w:t>
      </w:r>
      <w:r w:rsidR="008D4F5A" w:rsidRPr="007F25B6">
        <w:rPr>
          <w:rFonts w:ascii="Times New Roman" w:hAnsi="Times New Roman"/>
          <w:color w:val="292425"/>
          <w:spacing w:val="-11"/>
        </w:rPr>
        <w:t xml:space="preserve"> </w:t>
      </w:r>
      <w:r w:rsidR="008D4F5A" w:rsidRPr="007F25B6">
        <w:rPr>
          <w:rFonts w:ascii="Times New Roman" w:hAnsi="Times New Roman"/>
          <w:color w:val="292425"/>
          <w:spacing w:val="-2"/>
        </w:rPr>
        <w:t>los</w:t>
      </w:r>
      <w:r w:rsidR="008D4F5A" w:rsidRPr="007F25B6">
        <w:rPr>
          <w:rFonts w:ascii="Times New Roman" w:hAnsi="Times New Roman"/>
          <w:color w:val="292425"/>
        </w:rPr>
        <w:t>s</w:t>
      </w:r>
      <w:r w:rsidR="008D4F5A" w:rsidRPr="007F25B6">
        <w:rPr>
          <w:rFonts w:ascii="Times New Roman" w:hAnsi="Times New Roman"/>
          <w:color w:val="292425"/>
          <w:spacing w:val="-11"/>
        </w:rPr>
        <w:t xml:space="preserve"> </w:t>
      </w:r>
      <w:r w:rsidR="008D4F5A" w:rsidRPr="007F25B6">
        <w:rPr>
          <w:rFonts w:ascii="Times New Roman" w:hAnsi="Times New Roman"/>
          <w:color w:val="292425"/>
          <w:spacing w:val="-2"/>
        </w:rPr>
        <w:t>cause</w:t>
      </w:r>
      <w:r w:rsidR="008D4F5A" w:rsidRPr="007F25B6">
        <w:rPr>
          <w:rFonts w:ascii="Times New Roman" w:hAnsi="Times New Roman"/>
          <w:color w:val="292425"/>
        </w:rPr>
        <w:t>d</w:t>
      </w:r>
      <w:r w:rsidR="008D4F5A" w:rsidRPr="007F25B6">
        <w:rPr>
          <w:rFonts w:ascii="Times New Roman" w:hAnsi="Times New Roman"/>
          <w:color w:val="292425"/>
          <w:spacing w:val="-11"/>
        </w:rPr>
        <w:t xml:space="preserve"> </w:t>
      </w:r>
      <w:r w:rsidR="008D4F5A" w:rsidRPr="007F25B6">
        <w:rPr>
          <w:rFonts w:ascii="Times New Roman" w:hAnsi="Times New Roman"/>
          <w:color w:val="292425"/>
          <w:spacing w:val="-2"/>
        </w:rPr>
        <w:t>b</w:t>
      </w:r>
      <w:r w:rsidR="008D4F5A" w:rsidRPr="007F25B6">
        <w:rPr>
          <w:rFonts w:ascii="Times New Roman" w:hAnsi="Times New Roman"/>
          <w:color w:val="292425"/>
        </w:rPr>
        <w:t>y</w:t>
      </w:r>
      <w:r w:rsidR="008D4F5A" w:rsidRPr="007F25B6">
        <w:rPr>
          <w:rFonts w:ascii="Times New Roman" w:hAnsi="Times New Roman"/>
          <w:color w:val="292425"/>
          <w:spacing w:val="-11"/>
        </w:rPr>
        <w:t xml:space="preserve"> </w:t>
      </w:r>
      <w:r w:rsidR="00083D45" w:rsidRPr="007F25B6">
        <w:rPr>
          <w:rFonts w:ascii="Times New Roman" w:hAnsi="Times New Roman"/>
          <w:color w:val="292425"/>
        </w:rPr>
        <w:t>–</w:t>
      </w:r>
      <w:r w:rsidR="008D4F5A" w:rsidRPr="007F25B6">
        <w:rPr>
          <w:rFonts w:ascii="Times New Roman" w:hAnsi="Times New Roman"/>
          <w:color w:val="292425"/>
        </w:rPr>
        <w:t xml:space="preserve"> </w:t>
      </w:r>
    </w:p>
    <w:p w14:paraId="40A666C9" w14:textId="77777777" w:rsidR="00083D45" w:rsidRPr="007F25B6" w:rsidRDefault="00083D45" w:rsidP="004F48C7">
      <w:pPr>
        <w:widowControl w:val="0"/>
        <w:tabs>
          <w:tab w:val="left" w:pos="1580"/>
        </w:tabs>
        <w:autoSpaceDE w:val="0"/>
        <w:autoSpaceDN w:val="0"/>
        <w:adjustRightInd w:val="0"/>
        <w:spacing w:before="58" w:after="0" w:line="360" w:lineRule="auto"/>
        <w:ind w:left="2430" w:right="399" w:hanging="1710"/>
        <w:jc w:val="both"/>
        <w:rPr>
          <w:rFonts w:ascii="Times New Roman" w:hAnsi="Times New Roman"/>
          <w:color w:val="292425"/>
        </w:rPr>
      </w:pPr>
      <w:r w:rsidRPr="007F25B6">
        <w:rPr>
          <w:rFonts w:ascii="Times New Roman" w:hAnsi="Times New Roman"/>
          <w:color w:val="292425"/>
        </w:rPr>
        <w:tab/>
      </w:r>
      <w:r w:rsidR="008D4F5A" w:rsidRPr="007F25B6">
        <w:rPr>
          <w:rFonts w:ascii="Times New Roman" w:hAnsi="Times New Roman"/>
          <w:color w:val="292425"/>
        </w:rPr>
        <w:t>(a)</w:t>
      </w:r>
      <w:r w:rsidR="008D4F5A" w:rsidRPr="007F25B6">
        <w:rPr>
          <w:rFonts w:ascii="Times New Roman" w:hAnsi="Times New Roman"/>
          <w:color w:val="292425"/>
        </w:rPr>
        <w:tab/>
      </w:r>
      <w:proofErr w:type="gramStart"/>
      <w:r w:rsidR="008D4F5A" w:rsidRPr="007F25B6">
        <w:rPr>
          <w:rFonts w:ascii="Times New Roman" w:hAnsi="Times New Roman"/>
          <w:color w:val="292425"/>
        </w:rPr>
        <w:t>the</w:t>
      </w:r>
      <w:proofErr w:type="gramEnd"/>
      <w:r w:rsidR="008D4F5A" w:rsidRPr="007F25B6">
        <w:rPr>
          <w:rFonts w:ascii="Times New Roman" w:hAnsi="Times New Roman"/>
          <w:color w:val="292425"/>
          <w:spacing w:val="-9"/>
        </w:rPr>
        <w:t xml:space="preserve"> </w:t>
      </w:r>
      <w:r w:rsidR="008D4F5A" w:rsidRPr="007F25B6">
        <w:rPr>
          <w:rFonts w:ascii="Times New Roman" w:hAnsi="Times New Roman"/>
          <w:color w:val="292425"/>
        </w:rPr>
        <w:t>exercise</w:t>
      </w:r>
      <w:r w:rsidR="008D4F5A" w:rsidRPr="007F25B6">
        <w:rPr>
          <w:rFonts w:ascii="Times New Roman" w:hAnsi="Times New Roman"/>
          <w:color w:val="292425"/>
          <w:spacing w:val="-9"/>
        </w:rPr>
        <w:t xml:space="preserve"> </w:t>
      </w:r>
      <w:r w:rsidR="008D4F5A" w:rsidRPr="007F25B6">
        <w:rPr>
          <w:rFonts w:ascii="Times New Roman" w:hAnsi="Times New Roman"/>
          <w:color w:val="292425"/>
        </w:rPr>
        <w:t>of</w:t>
      </w:r>
      <w:r w:rsidR="008D4F5A" w:rsidRPr="007F25B6">
        <w:rPr>
          <w:rFonts w:ascii="Times New Roman" w:hAnsi="Times New Roman"/>
          <w:color w:val="292425"/>
          <w:spacing w:val="-9"/>
        </w:rPr>
        <w:t xml:space="preserve"> </w:t>
      </w:r>
      <w:r w:rsidR="008D4F5A" w:rsidRPr="007F25B6">
        <w:rPr>
          <w:rFonts w:ascii="Times New Roman" w:hAnsi="Times New Roman"/>
          <w:color w:val="292425"/>
        </w:rPr>
        <w:t>any</w:t>
      </w:r>
      <w:r w:rsidR="008D4F5A" w:rsidRPr="007F25B6">
        <w:rPr>
          <w:rFonts w:ascii="Times New Roman" w:hAnsi="Times New Roman"/>
          <w:color w:val="292425"/>
          <w:spacing w:val="-9"/>
        </w:rPr>
        <w:t xml:space="preserve"> </w:t>
      </w:r>
      <w:r w:rsidR="008D4F5A" w:rsidRPr="007F25B6">
        <w:rPr>
          <w:rFonts w:ascii="Times New Roman" w:hAnsi="Times New Roman"/>
          <w:color w:val="292425"/>
        </w:rPr>
        <w:t>power</w:t>
      </w:r>
      <w:r w:rsidR="008D4F5A" w:rsidRPr="007F25B6">
        <w:rPr>
          <w:rFonts w:ascii="Times New Roman" w:hAnsi="Times New Roman"/>
          <w:color w:val="292425"/>
          <w:spacing w:val="-9"/>
        </w:rPr>
        <w:t xml:space="preserve"> </w:t>
      </w:r>
      <w:r w:rsidR="008D4F5A" w:rsidRPr="007F25B6">
        <w:rPr>
          <w:rFonts w:ascii="Times New Roman" w:hAnsi="Times New Roman"/>
          <w:color w:val="292425"/>
        </w:rPr>
        <w:t>or</w:t>
      </w:r>
      <w:r w:rsidR="008D4F5A" w:rsidRPr="007F25B6">
        <w:rPr>
          <w:rFonts w:ascii="Times New Roman" w:hAnsi="Times New Roman"/>
          <w:color w:val="292425"/>
          <w:spacing w:val="-9"/>
        </w:rPr>
        <w:t xml:space="preserve"> </w:t>
      </w:r>
      <w:r w:rsidR="008D4F5A" w:rsidRPr="007F25B6">
        <w:rPr>
          <w:rFonts w:ascii="Times New Roman" w:hAnsi="Times New Roman"/>
          <w:color w:val="292425"/>
        </w:rPr>
        <w:t>the</w:t>
      </w:r>
      <w:r w:rsidR="008D4F5A" w:rsidRPr="007F25B6">
        <w:rPr>
          <w:rFonts w:ascii="Times New Roman" w:hAnsi="Times New Roman"/>
          <w:color w:val="292425"/>
          <w:spacing w:val="-9"/>
        </w:rPr>
        <w:t xml:space="preserve"> </w:t>
      </w:r>
      <w:r w:rsidR="008D4F5A" w:rsidRPr="007F25B6">
        <w:rPr>
          <w:rFonts w:ascii="Times New Roman" w:hAnsi="Times New Roman"/>
          <w:color w:val="292425"/>
        </w:rPr>
        <w:t>performance</w:t>
      </w:r>
      <w:r w:rsidR="008D4F5A" w:rsidRPr="007F25B6">
        <w:rPr>
          <w:rFonts w:ascii="Times New Roman" w:hAnsi="Times New Roman"/>
          <w:color w:val="292425"/>
          <w:spacing w:val="-9"/>
        </w:rPr>
        <w:t xml:space="preserve"> </w:t>
      </w:r>
      <w:r w:rsidR="008D4F5A" w:rsidRPr="007F25B6">
        <w:rPr>
          <w:rFonts w:ascii="Times New Roman" w:hAnsi="Times New Roman"/>
          <w:color w:val="292425"/>
        </w:rPr>
        <w:t>of</w:t>
      </w:r>
      <w:r w:rsidR="008D4F5A" w:rsidRPr="007F25B6">
        <w:rPr>
          <w:rFonts w:ascii="Times New Roman" w:hAnsi="Times New Roman"/>
          <w:color w:val="292425"/>
          <w:spacing w:val="-9"/>
        </w:rPr>
        <w:t xml:space="preserve"> </w:t>
      </w:r>
      <w:r w:rsidR="008D4F5A" w:rsidRPr="007F25B6">
        <w:rPr>
          <w:rFonts w:ascii="Times New Roman" w:hAnsi="Times New Roman"/>
          <w:color w:val="292425"/>
        </w:rPr>
        <w:t>any</w:t>
      </w:r>
      <w:r w:rsidR="008D4F5A" w:rsidRPr="007F25B6">
        <w:rPr>
          <w:rFonts w:ascii="Times New Roman" w:hAnsi="Times New Roman"/>
          <w:color w:val="292425"/>
          <w:spacing w:val="-9"/>
        </w:rPr>
        <w:t xml:space="preserve"> </w:t>
      </w:r>
      <w:r w:rsidR="008D4F5A" w:rsidRPr="007F25B6">
        <w:rPr>
          <w:rFonts w:ascii="Times New Roman" w:hAnsi="Times New Roman"/>
          <w:color w:val="292425"/>
        </w:rPr>
        <w:t>duty</w:t>
      </w:r>
      <w:r w:rsidR="008D4F5A" w:rsidRPr="007F25B6">
        <w:rPr>
          <w:rFonts w:ascii="Times New Roman" w:hAnsi="Times New Roman"/>
          <w:color w:val="292425"/>
          <w:spacing w:val="-9"/>
        </w:rPr>
        <w:t xml:space="preserve"> </w:t>
      </w:r>
      <w:r w:rsidR="008D4F5A" w:rsidRPr="007F25B6">
        <w:rPr>
          <w:rFonts w:ascii="Times New Roman" w:hAnsi="Times New Roman"/>
          <w:color w:val="292425"/>
        </w:rPr>
        <w:t>under</w:t>
      </w:r>
      <w:r w:rsidR="008D4F5A" w:rsidRPr="007F25B6">
        <w:rPr>
          <w:rFonts w:ascii="Times New Roman" w:hAnsi="Times New Roman"/>
          <w:color w:val="292425"/>
          <w:spacing w:val="-9"/>
        </w:rPr>
        <w:t xml:space="preserve"> </w:t>
      </w:r>
      <w:r w:rsidR="008D4F5A" w:rsidRPr="007F25B6">
        <w:rPr>
          <w:rFonts w:ascii="Times New Roman" w:hAnsi="Times New Roman"/>
          <w:color w:val="292425"/>
        </w:rPr>
        <w:t>this</w:t>
      </w:r>
      <w:r w:rsidR="008D4F5A" w:rsidRPr="007F25B6">
        <w:rPr>
          <w:rFonts w:ascii="Times New Roman" w:hAnsi="Times New Roman"/>
          <w:color w:val="292425"/>
          <w:spacing w:val="-9"/>
        </w:rPr>
        <w:t xml:space="preserve"> </w:t>
      </w:r>
      <w:r w:rsidR="008D4F5A" w:rsidRPr="007F25B6">
        <w:rPr>
          <w:rFonts w:ascii="Times New Roman" w:hAnsi="Times New Roman"/>
          <w:color w:val="292425"/>
        </w:rPr>
        <w:t>Act;</w:t>
      </w:r>
      <w:r w:rsidR="008D4F5A" w:rsidRPr="007F25B6">
        <w:rPr>
          <w:rFonts w:ascii="Times New Roman" w:hAnsi="Times New Roman"/>
          <w:color w:val="292425"/>
          <w:spacing w:val="-9"/>
        </w:rPr>
        <w:t xml:space="preserve"> </w:t>
      </w:r>
      <w:r w:rsidR="008D4F5A" w:rsidRPr="007F25B6">
        <w:rPr>
          <w:rFonts w:ascii="Times New Roman" w:hAnsi="Times New Roman"/>
          <w:color w:val="292425"/>
        </w:rPr>
        <w:t xml:space="preserve">or </w:t>
      </w:r>
    </w:p>
    <w:p w14:paraId="4AC21339" w14:textId="77777777" w:rsidR="008D4F5A" w:rsidRPr="007F25B6" w:rsidRDefault="00083D45" w:rsidP="004F48C7">
      <w:pPr>
        <w:widowControl w:val="0"/>
        <w:tabs>
          <w:tab w:val="left" w:pos="1580"/>
        </w:tabs>
        <w:autoSpaceDE w:val="0"/>
        <w:autoSpaceDN w:val="0"/>
        <w:adjustRightInd w:val="0"/>
        <w:spacing w:before="58" w:after="0" w:line="360" w:lineRule="auto"/>
        <w:ind w:left="2430" w:right="399" w:hanging="1710"/>
        <w:jc w:val="both"/>
        <w:rPr>
          <w:rFonts w:ascii="Times New Roman" w:hAnsi="Times New Roman"/>
          <w:color w:val="000000"/>
        </w:rPr>
      </w:pPr>
      <w:r w:rsidRPr="007F25B6">
        <w:rPr>
          <w:rFonts w:ascii="Times New Roman" w:hAnsi="Times New Roman"/>
          <w:color w:val="292425"/>
        </w:rPr>
        <w:tab/>
      </w:r>
      <w:r w:rsidR="008D4F5A" w:rsidRPr="007F25B6">
        <w:rPr>
          <w:rFonts w:ascii="Times New Roman" w:hAnsi="Times New Roman"/>
          <w:color w:val="292425"/>
        </w:rPr>
        <w:t>(b)</w:t>
      </w:r>
      <w:r w:rsidR="008D4F5A" w:rsidRPr="007F25B6">
        <w:rPr>
          <w:rFonts w:ascii="Times New Roman" w:hAnsi="Times New Roman"/>
          <w:color w:val="292425"/>
        </w:rPr>
        <w:tab/>
      </w:r>
      <w:proofErr w:type="gramStart"/>
      <w:r w:rsidR="008D4F5A" w:rsidRPr="007F25B6">
        <w:rPr>
          <w:rFonts w:ascii="Times New Roman" w:hAnsi="Times New Roman"/>
          <w:color w:val="292425"/>
        </w:rPr>
        <w:t>the</w:t>
      </w:r>
      <w:proofErr w:type="gramEnd"/>
      <w:r w:rsidR="008D4F5A" w:rsidRPr="007F25B6">
        <w:rPr>
          <w:rFonts w:ascii="Times New Roman" w:hAnsi="Times New Roman"/>
          <w:color w:val="292425"/>
          <w:spacing w:val="-14"/>
        </w:rPr>
        <w:t xml:space="preserve"> </w:t>
      </w:r>
      <w:r w:rsidR="008D4F5A" w:rsidRPr="007F25B6">
        <w:rPr>
          <w:rFonts w:ascii="Times New Roman" w:hAnsi="Times New Roman"/>
          <w:color w:val="292425"/>
        </w:rPr>
        <w:t>failure</w:t>
      </w:r>
      <w:r w:rsidR="008D4F5A" w:rsidRPr="007F25B6">
        <w:rPr>
          <w:rFonts w:ascii="Times New Roman" w:hAnsi="Times New Roman"/>
          <w:color w:val="292425"/>
          <w:spacing w:val="-14"/>
        </w:rPr>
        <w:t xml:space="preserve"> </w:t>
      </w:r>
      <w:r w:rsidR="008D4F5A" w:rsidRPr="007F25B6">
        <w:rPr>
          <w:rFonts w:ascii="Times New Roman" w:hAnsi="Times New Roman"/>
          <w:color w:val="292425"/>
        </w:rPr>
        <w:t>to</w:t>
      </w:r>
      <w:r w:rsidR="008D4F5A" w:rsidRPr="007F25B6">
        <w:rPr>
          <w:rFonts w:ascii="Times New Roman" w:hAnsi="Times New Roman"/>
          <w:color w:val="292425"/>
          <w:spacing w:val="-14"/>
        </w:rPr>
        <w:t xml:space="preserve"> </w:t>
      </w:r>
      <w:r w:rsidR="008D4F5A" w:rsidRPr="007F25B6">
        <w:rPr>
          <w:rFonts w:ascii="Times New Roman" w:hAnsi="Times New Roman"/>
          <w:color w:val="292425"/>
        </w:rPr>
        <w:t>exercise</w:t>
      </w:r>
      <w:r w:rsidR="008D4F5A" w:rsidRPr="007F25B6">
        <w:rPr>
          <w:rFonts w:ascii="Times New Roman" w:hAnsi="Times New Roman"/>
          <w:color w:val="292425"/>
          <w:spacing w:val="-14"/>
        </w:rPr>
        <w:t xml:space="preserve"> </w:t>
      </w:r>
      <w:r w:rsidR="008D4F5A" w:rsidRPr="007F25B6">
        <w:rPr>
          <w:rFonts w:ascii="Times New Roman" w:hAnsi="Times New Roman"/>
          <w:color w:val="292425"/>
        </w:rPr>
        <w:t>any</w:t>
      </w:r>
      <w:r w:rsidR="008D4F5A" w:rsidRPr="007F25B6">
        <w:rPr>
          <w:rFonts w:ascii="Times New Roman" w:hAnsi="Times New Roman"/>
          <w:color w:val="292425"/>
          <w:spacing w:val="-14"/>
        </w:rPr>
        <w:t xml:space="preserve"> </w:t>
      </w:r>
      <w:r w:rsidR="008D4F5A" w:rsidRPr="007F25B6">
        <w:rPr>
          <w:rFonts w:ascii="Times New Roman" w:hAnsi="Times New Roman"/>
          <w:color w:val="292425"/>
        </w:rPr>
        <w:t>power,</w:t>
      </w:r>
      <w:r w:rsidR="008D4F5A" w:rsidRPr="007F25B6">
        <w:rPr>
          <w:rFonts w:ascii="Times New Roman" w:hAnsi="Times New Roman"/>
          <w:color w:val="292425"/>
          <w:spacing w:val="-14"/>
        </w:rPr>
        <w:t xml:space="preserve"> </w:t>
      </w:r>
      <w:r w:rsidR="008D4F5A" w:rsidRPr="007F25B6">
        <w:rPr>
          <w:rFonts w:ascii="Times New Roman" w:hAnsi="Times New Roman"/>
          <w:color w:val="292425"/>
        </w:rPr>
        <w:t>or</w:t>
      </w:r>
      <w:r w:rsidR="008D4F5A" w:rsidRPr="007F25B6">
        <w:rPr>
          <w:rFonts w:ascii="Times New Roman" w:hAnsi="Times New Roman"/>
          <w:color w:val="292425"/>
          <w:spacing w:val="-14"/>
        </w:rPr>
        <w:t xml:space="preserve"> </w:t>
      </w:r>
      <w:r w:rsidR="008D4F5A" w:rsidRPr="007F25B6">
        <w:rPr>
          <w:rFonts w:ascii="Times New Roman" w:hAnsi="Times New Roman"/>
          <w:color w:val="292425"/>
        </w:rPr>
        <w:t>perform</w:t>
      </w:r>
      <w:r w:rsidR="008D4F5A" w:rsidRPr="007F25B6">
        <w:rPr>
          <w:rFonts w:ascii="Times New Roman" w:hAnsi="Times New Roman"/>
          <w:color w:val="292425"/>
          <w:spacing w:val="-14"/>
        </w:rPr>
        <w:t xml:space="preserve"> </w:t>
      </w:r>
      <w:r w:rsidR="008D4F5A" w:rsidRPr="007F25B6">
        <w:rPr>
          <w:rFonts w:ascii="Times New Roman" w:hAnsi="Times New Roman"/>
          <w:color w:val="292425"/>
        </w:rPr>
        <w:t>any</w:t>
      </w:r>
      <w:r w:rsidR="008D4F5A" w:rsidRPr="007F25B6">
        <w:rPr>
          <w:rFonts w:ascii="Times New Roman" w:hAnsi="Times New Roman"/>
          <w:color w:val="292425"/>
          <w:spacing w:val="-14"/>
        </w:rPr>
        <w:t xml:space="preserve"> </w:t>
      </w:r>
      <w:r w:rsidR="008D4F5A" w:rsidRPr="007F25B6">
        <w:rPr>
          <w:rFonts w:ascii="Times New Roman" w:hAnsi="Times New Roman"/>
          <w:color w:val="292425"/>
        </w:rPr>
        <w:t>function</w:t>
      </w:r>
      <w:r w:rsidR="008D4F5A" w:rsidRPr="007F25B6">
        <w:rPr>
          <w:rFonts w:ascii="Times New Roman" w:hAnsi="Times New Roman"/>
          <w:color w:val="292425"/>
          <w:spacing w:val="-14"/>
        </w:rPr>
        <w:t xml:space="preserve"> </w:t>
      </w:r>
      <w:r w:rsidR="008D4F5A" w:rsidRPr="007F25B6">
        <w:rPr>
          <w:rFonts w:ascii="Times New Roman" w:hAnsi="Times New Roman"/>
          <w:color w:val="292425"/>
        </w:rPr>
        <w:t>or</w:t>
      </w:r>
      <w:r w:rsidR="008D4F5A" w:rsidRPr="007F25B6">
        <w:rPr>
          <w:rFonts w:ascii="Times New Roman" w:hAnsi="Times New Roman"/>
          <w:color w:val="292425"/>
          <w:spacing w:val="-14"/>
        </w:rPr>
        <w:t xml:space="preserve"> </w:t>
      </w:r>
      <w:r w:rsidR="008D4F5A" w:rsidRPr="007F25B6">
        <w:rPr>
          <w:rFonts w:ascii="Times New Roman" w:hAnsi="Times New Roman"/>
          <w:color w:val="292425"/>
        </w:rPr>
        <w:t>duty</w:t>
      </w:r>
      <w:r w:rsidR="008D4F5A" w:rsidRPr="007F25B6">
        <w:rPr>
          <w:rFonts w:ascii="Times New Roman" w:hAnsi="Times New Roman"/>
          <w:color w:val="292425"/>
          <w:spacing w:val="-14"/>
        </w:rPr>
        <w:t xml:space="preserve"> </w:t>
      </w:r>
      <w:r w:rsidR="008D4F5A" w:rsidRPr="007F25B6">
        <w:rPr>
          <w:rFonts w:ascii="Times New Roman" w:hAnsi="Times New Roman"/>
          <w:color w:val="292425"/>
        </w:rPr>
        <w:t>under</w:t>
      </w:r>
      <w:r w:rsidR="008D4F5A" w:rsidRPr="007F25B6">
        <w:rPr>
          <w:rFonts w:ascii="Times New Roman" w:hAnsi="Times New Roman"/>
          <w:color w:val="292425"/>
          <w:spacing w:val="-14"/>
        </w:rPr>
        <w:t xml:space="preserve"> </w:t>
      </w:r>
      <w:r w:rsidR="008D4F5A" w:rsidRPr="007F25B6">
        <w:rPr>
          <w:rFonts w:ascii="Times New Roman" w:hAnsi="Times New Roman"/>
          <w:color w:val="292425"/>
        </w:rPr>
        <w:t>this</w:t>
      </w:r>
      <w:r w:rsidRPr="007F25B6">
        <w:rPr>
          <w:rFonts w:ascii="Times New Roman" w:hAnsi="Times New Roman"/>
          <w:color w:val="292425"/>
        </w:rPr>
        <w:t xml:space="preserve"> </w:t>
      </w:r>
      <w:r w:rsidR="008D4F5A" w:rsidRPr="007F25B6">
        <w:rPr>
          <w:rFonts w:ascii="Times New Roman" w:hAnsi="Times New Roman"/>
          <w:color w:val="292425"/>
          <w:position w:val="1"/>
        </w:rPr>
        <w:t>Act,</w:t>
      </w:r>
      <w:r w:rsidRPr="007F25B6">
        <w:rPr>
          <w:rFonts w:ascii="Times New Roman" w:hAnsi="Times New Roman"/>
          <w:color w:val="292425"/>
          <w:position w:val="1"/>
        </w:rPr>
        <w:t xml:space="preserve"> </w:t>
      </w:r>
      <w:r w:rsidR="008D4F5A" w:rsidRPr="007F25B6">
        <w:rPr>
          <w:rFonts w:ascii="Times New Roman" w:hAnsi="Times New Roman"/>
          <w:color w:val="292425"/>
          <w:spacing w:val="-2"/>
        </w:rPr>
        <w:t>unles</w:t>
      </w:r>
      <w:r w:rsidR="008D4F5A" w:rsidRPr="007F25B6">
        <w:rPr>
          <w:rFonts w:ascii="Times New Roman" w:hAnsi="Times New Roman"/>
          <w:color w:val="292425"/>
        </w:rPr>
        <w:t>s</w:t>
      </w:r>
      <w:r w:rsidR="008D4F5A" w:rsidRPr="007F25B6">
        <w:rPr>
          <w:rFonts w:ascii="Times New Roman" w:hAnsi="Times New Roman"/>
          <w:color w:val="292425"/>
          <w:spacing w:val="-17"/>
        </w:rPr>
        <w:t xml:space="preserve"> </w:t>
      </w:r>
      <w:r w:rsidR="008D4F5A" w:rsidRPr="007F25B6">
        <w:rPr>
          <w:rFonts w:ascii="Times New Roman" w:hAnsi="Times New Roman"/>
          <w:color w:val="292425"/>
          <w:spacing w:val="-2"/>
        </w:rPr>
        <w:t>th</w:t>
      </w:r>
      <w:r w:rsidR="008D4F5A" w:rsidRPr="007F25B6">
        <w:rPr>
          <w:rFonts w:ascii="Times New Roman" w:hAnsi="Times New Roman"/>
          <w:color w:val="292425"/>
        </w:rPr>
        <w:t>e</w:t>
      </w:r>
      <w:r w:rsidR="008D4F5A" w:rsidRPr="007F25B6">
        <w:rPr>
          <w:rFonts w:ascii="Times New Roman" w:hAnsi="Times New Roman"/>
          <w:color w:val="292425"/>
          <w:spacing w:val="-17"/>
        </w:rPr>
        <w:t xml:space="preserve"> </w:t>
      </w:r>
      <w:r w:rsidR="008D4F5A" w:rsidRPr="007F25B6">
        <w:rPr>
          <w:rFonts w:ascii="Times New Roman" w:hAnsi="Times New Roman"/>
          <w:color w:val="292425"/>
          <w:spacing w:val="-2"/>
        </w:rPr>
        <w:t>exercis</w:t>
      </w:r>
      <w:r w:rsidR="008D4F5A" w:rsidRPr="007F25B6">
        <w:rPr>
          <w:rFonts w:ascii="Times New Roman" w:hAnsi="Times New Roman"/>
          <w:color w:val="292425"/>
        </w:rPr>
        <w:t>e</w:t>
      </w:r>
      <w:r w:rsidR="008D4F5A" w:rsidRPr="007F25B6">
        <w:rPr>
          <w:rFonts w:ascii="Times New Roman" w:hAnsi="Times New Roman"/>
          <w:color w:val="292425"/>
          <w:spacing w:val="-17"/>
        </w:rPr>
        <w:t xml:space="preserve"> </w:t>
      </w:r>
      <w:r w:rsidR="008D4F5A" w:rsidRPr="007F25B6">
        <w:rPr>
          <w:rFonts w:ascii="Times New Roman" w:hAnsi="Times New Roman"/>
          <w:color w:val="292425"/>
          <w:spacing w:val="-2"/>
        </w:rPr>
        <w:t>o</w:t>
      </w:r>
      <w:r w:rsidR="008D4F5A" w:rsidRPr="007F25B6">
        <w:rPr>
          <w:rFonts w:ascii="Times New Roman" w:hAnsi="Times New Roman"/>
          <w:color w:val="292425"/>
        </w:rPr>
        <w:t>f</w:t>
      </w:r>
      <w:r w:rsidR="008D4F5A" w:rsidRPr="007F25B6">
        <w:rPr>
          <w:rFonts w:ascii="Times New Roman" w:hAnsi="Times New Roman"/>
          <w:color w:val="292425"/>
          <w:spacing w:val="-17"/>
        </w:rPr>
        <w:t xml:space="preserve"> </w:t>
      </w:r>
      <w:r w:rsidR="008D4F5A" w:rsidRPr="007F25B6">
        <w:rPr>
          <w:rFonts w:ascii="Times New Roman" w:hAnsi="Times New Roman"/>
          <w:color w:val="292425"/>
          <w:spacing w:val="-2"/>
        </w:rPr>
        <w:t>o</w:t>
      </w:r>
      <w:r w:rsidR="008D4F5A" w:rsidRPr="007F25B6">
        <w:rPr>
          <w:rFonts w:ascii="Times New Roman" w:hAnsi="Times New Roman"/>
          <w:color w:val="292425"/>
        </w:rPr>
        <w:t>r</w:t>
      </w:r>
      <w:r w:rsidR="008D4F5A" w:rsidRPr="007F25B6">
        <w:rPr>
          <w:rFonts w:ascii="Times New Roman" w:hAnsi="Times New Roman"/>
          <w:color w:val="292425"/>
          <w:spacing w:val="-17"/>
        </w:rPr>
        <w:t xml:space="preserve"> </w:t>
      </w:r>
      <w:r w:rsidR="008D4F5A" w:rsidRPr="007F25B6">
        <w:rPr>
          <w:rFonts w:ascii="Times New Roman" w:hAnsi="Times New Roman"/>
          <w:color w:val="292425"/>
          <w:spacing w:val="-2"/>
        </w:rPr>
        <w:t>failur</w:t>
      </w:r>
      <w:r w:rsidR="008D4F5A" w:rsidRPr="007F25B6">
        <w:rPr>
          <w:rFonts w:ascii="Times New Roman" w:hAnsi="Times New Roman"/>
          <w:color w:val="292425"/>
        </w:rPr>
        <w:t>e</w:t>
      </w:r>
      <w:r w:rsidR="008D4F5A" w:rsidRPr="007F25B6">
        <w:rPr>
          <w:rFonts w:ascii="Times New Roman" w:hAnsi="Times New Roman"/>
          <w:color w:val="292425"/>
          <w:spacing w:val="-17"/>
        </w:rPr>
        <w:t xml:space="preserve"> </w:t>
      </w:r>
      <w:r w:rsidR="008D4F5A" w:rsidRPr="007F25B6">
        <w:rPr>
          <w:rFonts w:ascii="Times New Roman" w:hAnsi="Times New Roman"/>
          <w:color w:val="292425"/>
          <w:spacing w:val="-2"/>
        </w:rPr>
        <w:t>t</w:t>
      </w:r>
      <w:r w:rsidR="008D4F5A" w:rsidRPr="007F25B6">
        <w:rPr>
          <w:rFonts w:ascii="Times New Roman" w:hAnsi="Times New Roman"/>
          <w:color w:val="292425"/>
        </w:rPr>
        <w:t>o</w:t>
      </w:r>
      <w:r w:rsidR="008D4F5A" w:rsidRPr="007F25B6">
        <w:rPr>
          <w:rFonts w:ascii="Times New Roman" w:hAnsi="Times New Roman"/>
          <w:color w:val="292425"/>
          <w:spacing w:val="-17"/>
        </w:rPr>
        <w:t xml:space="preserve"> </w:t>
      </w:r>
      <w:r w:rsidR="008D4F5A" w:rsidRPr="007F25B6">
        <w:rPr>
          <w:rFonts w:ascii="Times New Roman" w:hAnsi="Times New Roman"/>
          <w:color w:val="292425"/>
          <w:spacing w:val="-2"/>
        </w:rPr>
        <w:t>exercis</w:t>
      </w:r>
      <w:r w:rsidR="008D4F5A" w:rsidRPr="007F25B6">
        <w:rPr>
          <w:rFonts w:ascii="Times New Roman" w:hAnsi="Times New Roman"/>
          <w:color w:val="292425"/>
        </w:rPr>
        <w:t>e</w:t>
      </w:r>
      <w:r w:rsidR="008D4F5A" w:rsidRPr="007F25B6">
        <w:rPr>
          <w:rFonts w:ascii="Times New Roman" w:hAnsi="Times New Roman"/>
          <w:color w:val="292425"/>
          <w:spacing w:val="-17"/>
        </w:rPr>
        <w:t xml:space="preserve"> </w:t>
      </w:r>
      <w:r w:rsidR="008D4F5A" w:rsidRPr="007F25B6">
        <w:rPr>
          <w:rFonts w:ascii="Times New Roman" w:hAnsi="Times New Roman"/>
          <w:color w:val="292425"/>
          <w:spacing w:val="-2"/>
        </w:rPr>
        <w:t>th</w:t>
      </w:r>
      <w:r w:rsidR="008D4F5A" w:rsidRPr="007F25B6">
        <w:rPr>
          <w:rFonts w:ascii="Times New Roman" w:hAnsi="Times New Roman"/>
          <w:color w:val="292425"/>
        </w:rPr>
        <w:t>e</w:t>
      </w:r>
      <w:r w:rsidR="008D4F5A" w:rsidRPr="007F25B6">
        <w:rPr>
          <w:rFonts w:ascii="Times New Roman" w:hAnsi="Times New Roman"/>
          <w:color w:val="292425"/>
          <w:spacing w:val="-17"/>
        </w:rPr>
        <w:t xml:space="preserve"> </w:t>
      </w:r>
      <w:r w:rsidR="008D4F5A" w:rsidRPr="007F25B6">
        <w:rPr>
          <w:rFonts w:ascii="Times New Roman" w:hAnsi="Times New Roman"/>
          <w:color w:val="292425"/>
          <w:spacing w:val="-2"/>
        </w:rPr>
        <w:t>power</w:t>
      </w:r>
      <w:r w:rsidR="008D4F5A" w:rsidRPr="007F25B6">
        <w:rPr>
          <w:rFonts w:ascii="Times New Roman" w:hAnsi="Times New Roman"/>
          <w:color w:val="292425"/>
        </w:rPr>
        <w:t>,</w:t>
      </w:r>
      <w:r w:rsidR="008D4F5A" w:rsidRPr="007F25B6">
        <w:rPr>
          <w:rFonts w:ascii="Times New Roman" w:hAnsi="Times New Roman"/>
          <w:color w:val="292425"/>
          <w:spacing w:val="-17"/>
        </w:rPr>
        <w:t xml:space="preserve"> </w:t>
      </w:r>
      <w:r w:rsidR="008D4F5A" w:rsidRPr="007F25B6">
        <w:rPr>
          <w:rFonts w:ascii="Times New Roman" w:hAnsi="Times New Roman"/>
          <w:color w:val="292425"/>
          <w:spacing w:val="-2"/>
        </w:rPr>
        <w:t>o</w:t>
      </w:r>
      <w:r w:rsidR="008D4F5A" w:rsidRPr="007F25B6">
        <w:rPr>
          <w:rFonts w:ascii="Times New Roman" w:hAnsi="Times New Roman"/>
          <w:color w:val="292425"/>
        </w:rPr>
        <w:t>r</w:t>
      </w:r>
      <w:r w:rsidR="008D4F5A" w:rsidRPr="007F25B6">
        <w:rPr>
          <w:rFonts w:ascii="Times New Roman" w:hAnsi="Times New Roman"/>
          <w:color w:val="292425"/>
          <w:spacing w:val="-17"/>
        </w:rPr>
        <w:t xml:space="preserve"> </w:t>
      </w:r>
      <w:r w:rsidR="008D4F5A" w:rsidRPr="007F25B6">
        <w:rPr>
          <w:rFonts w:ascii="Times New Roman" w:hAnsi="Times New Roman"/>
          <w:color w:val="292425"/>
          <w:spacing w:val="-2"/>
        </w:rPr>
        <w:t>performanc</w:t>
      </w:r>
      <w:r w:rsidR="008D4F5A" w:rsidRPr="007F25B6">
        <w:rPr>
          <w:rFonts w:ascii="Times New Roman" w:hAnsi="Times New Roman"/>
          <w:color w:val="292425"/>
        </w:rPr>
        <w:t>e</w:t>
      </w:r>
      <w:r w:rsidR="008D4F5A" w:rsidRPr="007F25B6">
        <w:rPr>
          <w:rFonts w:ascii="Times New Roman" w:hAnsi="Times New Roman"/>
          <w:color w:val="292425"/>
          <w:spacing w:val="-17"/>
        </w:rPr>
        <w:t xml:space="preserve"> </w:t>
      </w:r>
      <w:r w:rsidR="008D4F5A" w:rsidRPr="007F25B6">
        <w:rPr>
          <w:rFonts w:ascii="Times New Roman" w:hAnsi="Times New Roman"/>
          <w:color w:val="292425"/>
          <w:spacing w:val="-2"/>
        </w:rPr>
        <w:t>o</w:t>
      </w:r>
      <w:r w:rsidR="008D4F5A" w:rsidRPr="007F25B6">
        <w:rPr>
          <w:rFonts w:ascii="Times New Roman" w:hAnsi="Times New Roman"/>
          <w:color w:val="292425"/>
        </w:rPr>
        <w:t>r</w:t>
      </w:r>
      <w:r w:rsidR="008D4F5A" w:rsidRPr="007F25B6">
        <w:rPr>
          <w:rFonts w:ascii="Times New Roman" w:hAnsi="Times New Roman"/>
          <w:color w:val="292425"/>
          <w:spacing w:val="-17"/>
        </w:rPr>
        <w:t xml:space="preserve"> </w:t>
      </w:r>
      <w:r w:rsidR="008D4F5A" w:rsidRPr="007F25B6">
        <w:rPr>
          <w:rFonts w:ascii="Times New Roman" w:hAnsi="Times New Roman"/>
          <w:color w:val="292425"/>
          <w:spacing w:val="-2"/>
        </w:rPr>
        <w:t>failur</w:t>
      </w:r>
      <w:r w:rsidR="008D4F5A" w:rsidRPr="007F25B6">
        <w:rPr>
          <w:rFonts w:ascii="Times New Roman" w:hAnsi="Times New Roman"/>
          <w:color w:val="292425"/>
        </w:rPr>
        <w:t>e</w:t>
      </w:r>
      <w:r w:rsidR="008D4F5A" w:rsidRPr="007F25B6">
        <w:rPr>
          <w:rFonts w:ascii="Times New Roman" w:hAnsi="Times New Roman"/>
          <w:color w:val="292425"/>
          <w:spacing w:val="-17"/>
        </w:rPr>
        <w:t xml:space="preserve"> </w:t>
      </w:r>
      <w:r w:rsidR="008D4F5A" w:rsidRPr="007F25B6">
        <w:rPr>
          <w:rFonts w:ascii="Times New Roman" w:hAnsi="Times New Roman"/>
          <w:color w:val="292425"/>
          <w:spacing w:val="-2"/>
        </w:rPr>
        <w:t>t</w:t>
      </w:r>
      <w:r w:rsidR="008D4F5A" w:rsidRPr="007F25B6">
        <w:rPr>
          <w:rFonts w:ascii="Times New Roman" w:hAnsi="Times New Roman"/>
          <w:color w:val="292425"/>
        </w:rPr>
        <w:t>o</w:t>
      </w:r>
      <w:r w:rsidR="008D4F5A" w:rsidRPr="007F25B6">
        <w:rPr>
          <w:rFonts w:ascii="Times New Roman" w:hAnsi="Times New Roman"/>
          <w:color w:val="292425"/>
          <w:spacing w:val="-17"/>
        </w:rPr>
        <w:t xml:space="preserve"> </w:t>
      </w:r>
      <w:r w:rsidR="008D4F5A" w:rsidRPr="007F25B6">
        <w:rPr>
          <w:rFonts w:ascii="Times New Roman" w:hAnsi="Times New Roman"/>
          <w:color w:val="292425"/>
          <w:spacing w:val="-2"/>
        </w:rPr>
        <w:t xml:space="preserve">perform </w:t>
      </w:r>
      <w:r w:rsidR="008D4F5A" w:rsidRPr="007F25B6">
        <w:rPr>
          <w:rFonts w:ascii="Times New Roman" w:hAnsi="Times New Roman"/>
          <w:color w:val="292425"/>
        </w:rPr>
        <w:t>the duty was unlawful, negligent or in bad faith.</w:t>
      </w:r>
    </w:p>
    <w:p w14:paraId="12684242" w14:textId="77777777" w:rsidR="008D4F5A" w:rsidRPr="007F25B6" w:rsidRDefault="00A7396F" w:rsidP="00004671">
      <w:pPr>
        <w:pStyle w:val="Heading2"/>
        <w:rPr>
          <w:color w:val="000000"/>
        </w:rPr>
      </w:pPr>
      <w:bookmarkStart w:id="153" w:name="_Toc410965147"/>
      <w:r w:rsidRPr="007F25B6">
        <w:t xml:space="preserve"> </w:t>
      </w:r>
      <w:bookmarkStart w:id="154" w:name="_Toc427492910"/>
      <w:r w:rsidR="008D4F5A" w:rsidRPr="007F25B6">
        <w:t>Offence by a body corporate and jurisdiction</w:t>
      </w:r>
      <w:bookmarkEnd w:id="153"/>
      <w:bookmarkEnd w:id="154"/>
    </w:p>
    <w:p w14:paraId="44C29B91" w14:textId="77777777" w:rsidR="004F48C7" w:rsidRPr="007F25B6" w:rsidRDefault="008D4F5A" w:rsidP="0093519E">
      <w:pPr>
        <w:pStyle w:val="ListParagraph"/>
        <w:widowControl w:val="0"/>
        <w:autoSpaceDE w:val="0"/>
        <w:autoSpaceDN w:val="0"/>
        <w:adjustRightInd w:val="0"/>
        <w:spacing w:after="0" w:line="360" w:lineRule="auto"/>
        <w:ind w:left="926" w:right="401"/>
        <w:jc w:val="both"/>
        <w:rPr>
          <w:rFonts w:ascii="Times New Roman" w:hAnsi="Times New Roman"/>
          <w:color w:val="000000"/>
        </w:rPr>
      </w:pPr>
      <w:r w:rsidRPr="007F25B6">
        <w:rPr>
          <w:rFonts w:ascii="Times New Roman" w:hAnsi="Times New Roman"/>
          <w:b/>
          <w:bCs/>
          <w:color w:val="292425"/>
          <w:spacing w:val="2"/>
        </w:rPr>
        <w:t xml:space="preserve"> </w:t>
      </w:r>
      <w:r w:rsidR="004F48C7" w:rsidRPr="007F25B6">
        <w:rPr>
          <w:rFonts w:ascii="Times New Roman" w:hAnsi="Times New Roman"/>
          <w:color w:val="292425"/>
        </w:rPr>
        <w:t>(1)</w:t>
      </w:r>
      <w:r w:rsidR="004F48C7" w:rsidRPr="007F25B6">
        <w:rPr>
          <w:rFonts w:ascii="Times New Roman" w:hAnsi="Times New Roman"/>
          <w:color w:val="292425"/>
        </w:rPr>
        <w:tab/>
      </w:r>
      <w:r w:rsidRPr="007F25B6">
        <w:rPr>
          <w:rFonts w:ascii="Times New Roman" w:hAnsi="Times New Roman"/>
          <w:color w:val="292425"/>
        </w:rPr>
        <w:t xml:space="preserve">If </w:t>
      </w:r>
      <w:proofErr w:type="gramStart"/>
      <w:r w:rsidRPr="007F25B6">
        <w:rPr>
          <w:rFonts w:ascii="Times New Roman" w:hAnsi="Times New Roman"/>
          <w:color w:val="292425"/>
        </w:rPr>
        <w:t>an</w:t>
      </w:r>
      <w:proofErr w:type="gramEnd"/>
      <w:r w:rsidRPr="007F25B6">
        <w:rPr>
          <w:rFonts w:ascii="Times New Roman" w:hAnsi="Times New Roman"/>
          <w:color w:val="292425"/>
        </w:rPr>
        <w:t xml:space="preserve"> offence under this Act which has been committed by a body corporate</w:t>
      </w:r>
      <w:r w:rsidRPr="007F25B6">
        <w:rPr>
          <w:rFonts w:ascii="Times New Roman" w:hAnsi="Times New Roman"/>
          <w:color w:val="292425"/>
          <w:spacing w:val="-1"/>
        </w:rPr>
        <w:t xml:space="preserve"> </w:t>
      </w:r>
    </w:p>
    <w:p w14:paraId="78D6EF5A" w14:textId="77777777" w:rsidR="008D4F5A" w:rsidRPr="007F25B6" w:rsidRDefault="008D4F5A" w:rsidP="004F48C7">
      <w:pPr>
        <w:widowControl w:val="0"/>
        <w:autoSpaceDE w:val="0"/>
        <w:autoSpaceDN w:val="0"/>
        <w:adjustRightInd w:val="0"/>
        <w:spacing w:after="0" w:line="360" w:lineRule="auto"/>
        <w:ind w:left="1440" w:right="401"/>
        <w:jc w:val="both"/>
        <w:rPr>
          <w:rFonts w:ascii="Times New Roman" w:hAnsi="Times New Roman"/>
          <w:color w:val="000000"/>
        </w:rPr>
      </w:pPr>
      <w:proofErr w:type="gramStart"/>
      <w:r w:rsidRPr="007F25B6">
        <w:rPr>
          <w:rFonts w:ascii="Times New Roman" w:hAnsi="Times New Roman"/>
          <w:color w:val="292425"/>
        </w:rPr>
        <w:t>is</w:t>
      </w:r>
      <w:proofErr w:type="gramEnd"/>
      <w:r w:rsidRPr="007F25B6">
        <w:rPr>
          <w:rFonts w:ascii="Times New Roman" w:hAnsi="Times New Roman"/>
          <w:color w:val="292425"/>
          <w:spacing w:val="-1"/>
        </w:rPr>
        <w:t xml:space="preserve"> </w:t>
      </w:r>
      <w:r w:rsidRPr="007F25B6">
        <w:rPr>
          <w:rFonts w:ascii="Times New Roman" w:hAnsi="Times New Roman"/>
          <w:color w:val="292425"/>
        </w:rPr>
        <w:t>proven</w:t>
      </w:r>
      <w:r w:rsidRPr="007F25B6">
        <w:rPr>
          <w:rFonts w:ascii="Times New Roman" w:hAnsi="Times New Roman"/>
          <w:color w:val="292425"/>
          <w:spacing w:val="-1"/>
        </w:rPr>
        <w:t xml:space="preserve"> </w:t>
      </w:r>
      <w:r w:rsidRPr="007F25B6">
        <w:rPr>
          <w:rFonts w:ascii="Times New Roman" w:hAnsi="Times New Roman"/>
          <w:color w:val="292425"/>
        </w:rPr>
        <w:t>to</w:t>
      </w:r>
      <w:r w:rsidRPr="007F25B6">
        <w:rPr>
          <w:rFonts w:ascii="Times New Roman" w:hAnsi="Times New Roman"/>
          <w:color w:val="292425"/>
          <w:spacing w:val="-1"/>
        </w:rPr>
        <w:t xml:space="preserve"> </w:t>
      </w:r>
      <w:r w:rsidRPr="007F25B6">
        <w:rPr>
          <w:rFonts w:ascii="Times New Roman" w:hAnsi="Times New Roman"/>
          <w:color w:val="292425"/>
        </w:rPr>
        <w:t>have</w:t>
      </w:r>
      <w:r w:rsidRPr="007F25B6">
        <w:rPr>
          <w:rFonts w:ascii="Times New Roman" w:hAnsi="Times New Roman"/>
          <w:color w:val="292425"/>
          <w:spacing w:val="-1"/>
        </w:rPr>
        <w:t xml:space="preserve"> </w:t>
      </w:r>
      <w:r w:rsidRPr="007F25B6">
        <w:rPr>
          <w:rFonts w:ascii="Times New Roman" w:hAnsi="Times New Roman"/>
          <w:color w:val="292425"/>
        </w:rPr>
        <w:t>been</w:t>
      </w:r>
      <w:r w:rsidRPr="007F25B6">
        <w:rPr>
          <w:rFonts w:ascii="Times New Roman" w:hAnsi="Times New Roman"/>
          <w:color w:val="292425"/>
          <w:spacing w:val="-1"/>
        </w:rPr>
        <w:t xml:space="preserve"> </w:t>
      </w:r>
      <w:r w:rsidRPr="007F25B6">
        <w:rPr>
          <w:rFonts w:ascii="Times New Roman" w:hAnsi="Times New Roman"/>
          <w:color w:val="292425"/>
        </w:rPr>
        <w:t>committed</w:t>
      </w:r>
      <w:r w:rsidRPr="007F25B6">
        <w:rPr>
          <w:rFonts w:ascii="Times New Roman" w:hAnsi="Times New Roman"/>
          <w:color w:val="292425"/>
          <w:spacing w:val="-1"/>
        </w:rPr>
        <w:t xml:space="preserve"> </w:t>
      </w:r>
      <w:r w:rsidRPr="007F25B6">
        <w:rPr>
          <w:rFonts w:ascii="Times New Roman" w:hAnsi="Times New Roman"/>
          <w:color w:val="292425"/>
        </w:rPr>
        <w:t>with</w:t>
      </w:r>
      <w:r w:rsidRPr="007F25B6">
        <w:rPr>
          <w:rFonts w:ascii="Times New Roman" w:hAnsi="Times New Roman"/>
          <w:color w:val="292425"/>
          <w:spacing w:val="-1"/>
        </w:rPr>
        <w:t xml:space="preserve"> </w:t>
      </w:r>
      <w:r w:rsidRPr="007F25B6">
        <w:rPr>
          <w:rFonts w:ascii="Times New Roman" w:hAnsi="Times New Roman"/>
          <w:color w:val="292425"/>
        </w:rPr>
        <w:t>the</w:t>
      </w:r>
      <w:r w:rsidRPr="007F25B6">
        <w:rPr>
          <w:rFonts w:ascii="Times New Roman" w:hAnsi="Times New Roman"/>
          <w:color w:val="292425"/>
          <w:spacing w:val="-1"/>
        </w:rPr>
        <w:t xml:space="preserve"> </w:t>
      </w:r>
      <w:r w:rsidRPr="007F25B6">
        <w:rPr>
          <w:rFonts w:ascii="Times New Roman" w:hAnsi="Times New Roman"/>
          <w:color w:val="292425"/>
        </w:rPr>
        <w:t>consent</w:t>
      </w:r>
      <w:r w:rsidRPr="007F25B6">
        <w:rPr>
          <w:rFonts w:ascii="Times New Roman" w:hAnsi="Times New Roman"/>
          <w:color w:val="292425"/>
          <w:spacing w:val="-1"/>
        </w:rPr>
        <w:t xml:space="preserve"> </w:t>
      </w:r>
      <w:r w:rsidRPr="007F25B6">
        <w:rPr>
          <w:rFonts w:ascii="Times New Roman" w:hAnsi="Times New Roman"/>
          <w:color w:val="292425"/>
        </w:rPr>
        <w:t>or</w:t>
      </w:r>
      <w:r w:rsidRPr="007F25B6">
        <w:rPr>
          <w:rFonts w:ascii="Times New Roman" w:hAnsi="Times New Roman"/>
          <w:color w:val="292425"/>
          <w:spacing w:val="-1"/>
        </w:rPr>
        <w:t xml:space="preserve"> </w:t>
      </w:r>
      <w:r w:rsidRPr="007F25B6">
        <w:rPr>
          <w:rFonts w:ascii="Times New Roman" w:hAnsi="Times New Roman"/>
          <w:color w:val="292425"/>
        </w:rPr>
        <w:t>connivance</w:t>
      </w:r>
      <w:r w:rsidRPr="007F25B6">
        <w:rPr>
          <w:rFonts w:ascii="Times New Roman" w:hAnsi="Times New Roman"/>
          <w:color w:val="292425"/>
          <w:spacing w:val="-1"/>
        </w:rPr>
        <w:t xml:space="preserve"> </w:t>
      </w:r>
      <w:r w:rsidRPr="007F25B6">
        <w:rPr>
          <w:rFonts w:ascii="Times New Roman" w:hAnsi="Times New Roman"/>
          <w:color w:val="292425"/>
        </w:rPr>
        <w:t>or,</w:t>
      </w:r>
      <w:r w:rsidRPr="007F25B6">
        <w:rPr>
          <w:rFonts w:ascii="Times New Roman" w:hAnsi="Times New Roman"/>
          <w:color w:val="292425"/>
          <w:spacing w:val="-1"/>
        </w:rPr>
        <w:t xml:space="preserve"> </w:t>
      </w:r>
      <w:r w:rsidRPr="007F25B6">
        <w:rPr>
          <w:rFonts w:ascii="Times New Roman" w:hAnsi="Times New Roman"/>
          <w:color w:val="292425"/>
        </w:rPr>
        <w:t>or</w:t>
      </w:r>
      <w:r w:rsidRPr="007F25B6">
        <w:rPr>
          <w:rFonts w:ascii="Times New Roman" w:hAnsi="Times New Roman"/>
          <w:color w:val="292425"/>
          <w:spacing w:val="-1"/>
        </w:rPr>
        <w:t xml:space="preserve"> </w:t>
      </w:r>
      <w:r w:rsidRPr="007F25B6">
        <w:rPr>
          <w:rFonts w:ascii="Times New Roman" w:hAnsi="Times New Roman"/>
          <w:color w:val="292425"/>
        </w:rPr>
        <w:t>to</w:t>
      </w:r>
      <w:r w:rsidRPr="007F25B6">
        <w:rPr>
          <w:rFonts w:ascii="Times New Roman" w:hAnsi="Times New Roman"/>
          <w:color w:val="292425"/>
          <w:spacing w:val="-1"/>
        </w:rPr>
        <w:t xml:space="preserve"> </w:t>
      </w:r>
      <w:r w:rsidRPr="007F25B6">
        <w:rPr>
          <w:rFonts w:ascii="Times New Roman" w:hAnsi="Times New Roman"/>
          <w:color w:val="292425"/>
        </w:rPr>
        <w:t>be attributable to any neglect on the part of -</w:t>
      </w:r>
    </w:p>
    <w:p w14:paraId="68A93C30" w14:textId="77777777" w:rsidR="008D4F5A" w:rsidRPr="007F25B6" w:rsidRDefault="008D4F5A" w:rsidP="004F48C7">
      <w:pPr>
        <w:widowControl w:val="0"/>
        <w:tabs>
          <w:tab w:val="left" w:pos="1580"/>
        </w:tabs>
        <w:autoSpaceDE w:val="0"/>
        <w:autoSpaceDN w:val="0"/>
        <w:adjustRightInd w:val="0"/>
        <w:spacing w:after="0" w:line="360" w:lineRule="auto"/>
        <w:ind w:left="2009" w:right="398" w:hanging="569"/>
        <w:jc w:val="both"/>
        <w:rPr>
          <w:rFonts w:ascii="Times New Roman" w:hAnsi="Times New Roman"/>
          <w:color w:val="000000"/>
        </w:rPr>
      </w:pPr>
      <w:r w:rsidRPr="007F25B6">
        <w:rPr>
          <w:rFonts w:ascii="Times New Roman" w:hAnsi="Times New Roman"/>
          <w:color w:val="292425"/>
        </w:rPr>
        <w:t>(a)</w:t>
      </w:r>
      <w:r w:rsidRPr="007F25B6">
        <w:rPr>
          <w:rFonts w:ascii="Times New Roman" w:hAnsi="Times New Roman"/>
          <w:color w:val="292425"/>
        </w:rPr>
        <w:tab/>
      </w:r>
      <w:proofErr w:type="gramStart"/>
      <w:r w:rsidRPr="007F25B6">
        <w:rPr>
          <w:rFonts w:ascii="Times New Roman" w:hAnsi="Times New Roman"/>
          <w:color w:val="292425"/>
        </w:rPr>
        <w:t>any</w:t>
      </w:r>
      <w:proofErr w:type="gramEnd"/>
      <w:r w:rsidRPr="007F25B6">
        <w:rPr>
          <w:rFonts w:ascii="Times New Roman" w:hAnsi="Times New Roman"/>
          <w:color w:val="292425"/>
          <w:spacing w:val="-4"/>
        </w:rPr>
        <w:t xml:space="preserve"> </w:t>
      </w:r>
      <w:r w:rsidRPr="007F25B6">
        <w:rPr>
          <w:rFonts w:ascii="Times New Roman" w:hAnsi="Times New Roman"/>
          <w:color w:val="292425"/>
        </w:rPr>
        <w:t>director,</w:t>
      </w:r>
      <w:r w:rsidRPr="007F25B6">
        <w:rPr>
          <w:rFonts w:ascii="Times New Roman" w:hAnsi="Times New Roman"/>
          <w:color w:val="292425"/>
          <w:spacing w:val="-4"/>
        </w:rPr>
        <w:t xml:space="preserve"> </w:t>
      </w:r>
      <w:r w:rsidRPr="007F25B6">
        <w:rPr>
          <w:rFonts w:ascii="Times New Roman" w:hAnsi="Times New Roman"/>
          <w:color w:val="292425"/>
        </w:rPr>
        <w:t>member,</w:t>
      </w:r>
      <w:r w:rsidRPr="007F25B6">
        <w:rPr>
          <w:rFonts w:ascii="Times New Roman" w:hAnsi="Times New Roman"/>
          <w:color w:val="292425"/>
          <w:spacing w:val="-4"/>
        </w:rPr>
        <w:t xml:space="preserve"> </w:t>
      </w:r>
      <w:r w:rsidRPr="007F25B6">
        <w:rPr>
          <w:rFonts w:ascii="Times New Roman" w:hAnsi="Times New Roman"/>
          <w:color w:val="292425"/>
        </w:rPr>
        <w:t>trustee,</w:t>
      </w:r>
      <w:r w:rsidRPr="007F25B6">
        <w:rPr>
          <w:rFonts w:ascii="Times New Roman" w:hAnsi="Times New Roman"/>
          <w:color w:val="292425"/>
          <w:spacing w:val="-4"/>
        </w:rPr>
        <w:t xml:space="preserve"> </w:t>
      </w:r>
      <w:r w:rsidRPr="007F25B6">
        <w:rPr>
          <w:rFonts w:ascii="Times New Roman" w:hAnsi="Times New Roman"/>
          <w:color w:val="292425"/>
        </w:rPr>
        <w:t>manager</w:t>
      </w:r>
      <w:r w:rsidRPr="007F25B6">
        <w:rPr>
          <w:rFonts w:ascii="Times New Roman" w:hAnsi="Times New Roman"/>
          <w:color w:val="292425"/>
          <w:spacing w:val="-4"/>
        </w:rPr>
        <w:t xml:space="preserve"> </w:t>
      </w:r>
      <w:r w:rsidRPr="007F25B6">
        <w:rPr>
          <w:rFonts w:ascii="Times New Roman" w:hAnsi="Times New Roman"/>
          <w:color w:val="292425"/>
        </w:rPr>
        <w:t>or</w:t>
      </w:r>
      <w:r w:rsidRPr="007F25B6">
        <w:rPr>
          <w:rFonts w:ascii="Times New Roman" w:hAnsi="Times New Roman"/>
          <w:color w:val="292425"/>
          <w:spacing w:val="-4"/>
        </w:rPr>
        <w:t xml:space="preserve"> </w:t>
      </w:r>
      <w:r w:rsidRPr="007F25B6">
        <w:rPr>
          <w:rFonts w:ascii="Times New Roman" w:hAnsi="Times New Roman"/>
          <w:color w:val="292425"/>
        </w:rPr>
        <w:t>other</w:t>
      </w:r>
      <w:r w:rsidRPr="007F25B6">
        <w:rPr>
          <w:rFonts w:ascii="Times New Roman" w:hAnsi="Times New Roman"/>
          <w:color w:val="292425"/>
          <w:spacing w:val="-4"/>
        </w:rPr>
        <w:t xml:space="preserve"> </w:t>
      </w:r>
      <w:r w:rsidRPr="007F25B6">
        <w:rPr>
          <w:rFonts w:ascii="Times New Roman" w:hAnsi="Times New Roman"/>
          <w:color w:val="292425"/>
        </w:rPr>
        <w:t>similar</w:t>
      </w:r>
      <w:r w:rsidRPr="007F25B6">
        <w:rPr>
          <w:rFonts w:ascii="Times New Roman" w:hAnsi="Times New Roman"/>
          <w:color w:val="292425"/>
          <w:spacing w:val="-4"/>
        </w:rPr>
        <w:t xml:space="preserve"> </w:t>
      </w:r>
      <w:r w:rsidRPr="007F25B6">
        <w:rPr>
          <w:rFonts w:ascii="Times New Roman" w:hAnsi="Times New Roman"/>
          <w:color w:val="292425"/>
        </w:rPr>
        <w:t>officer</w:t>
      </w:r>
      <w:r w:rsidRPr="007F25B6">
        <w:rPr>
          <w:rFonts w:ascii="Times New Roman" w:hAnsi="Times New Roman"/>
          <w:color w:val="292425"/>
          <w:spacing w:val="-4"/>
        </w:rPr>
        <w:t xml:space="preserve"> </w:t>
      </w:r>
      <w:r w:rsidRPr="007F25B6">
        <w:rPr>
          <w:rFonts w:ascii="Times New Roman" w:hAnsi="Times New Roman"/>
          <w:color w:val="292425"/>
        </w:rPr>
        <w:t>of</w:t>
      </w:r>
      <w:r w:rsidRPr="007F25B6">
        <w:rPr>
          <w:rFonts w:ascii="Times New Roman" w:hAnsi="Times New Roman"/>
          <w:color w:val="292425"/>
          <w:spacing w:val="-4"/>
        </w:rPr>
        <w:t xml:space="preserve"> </w:t>
      </w:r>
      <w:r w:rsidRPr="007F25B6">
        <w:rPr>
          <w:rFonts w:ascii="Times New Roman" w:hAnsi="Times New Roman"/>
          <w:color w:val="292425"/>
        </w:rPr>
        <w:t>the</w:t>
      </w:r>
      <w:r w:rsidRPr="007F25B6">
        <w:rPr>
          <w:rFonts w:ascii="Times New Roman" w:hAnsi="Times New Roman"/>
          <w:color w:val="292425"/>
          <w:spacing w:val="-4"/>
        </w:rPr>
        <w:t xml:space="preserve"> </w:t>
      </w:r>
      <w:r w:rsidRPr="007F25B6">
        <w:rPr>
          <w:rFonts w:ascii="Times New Roman" w:hAnsi="Times New Roman"/>
          <w:color w:val="292425"/>
        </w:rPr>
        <w:t>body corporate; or</w:t>
      </w:r>
    </w:p>
    <w:p w14:paraId="3F76FE3D" w14:textId="77777777" w:rsidR="008D4F5A" w:rsidRPr="007F25B6" w:rsidRDefault="008D4F5A" w:rsidP="004F48C7">
      <w:pPr>
        <w:widowControl w:val="0"/>
        <w:tabs>
          <w:tab w:val="left" w:pos="1580"/>
        </w:tabs>
        <w:autoSpaceDE w:val="0"/>
        <w:autoSpaceDN w:val="0"/>
        <w:adjustRightInd w:val="0"/>
        <w:spacing w:after="0" w:line="360" w:lineRule="auto"/>
        <w:ind w:left="2009" w:right="400" w:hanging="569"/>
        <w:jc w:val="both"/>
        <w:rPr>
          <w:rFonts w:ascii="Times New Roman" w:hAnsi="Times New Roman"/>
          <w:color w:val="000000"/>
        </w:rPr>
      </w:pPr>
      <w:r w:rsidRPr="007F25B6">
        <w:rPr>
          <w:rFonts w:ascii="Times New Roman" w:hAnsi="Times New Roman"/>
          <w:color w:val="292425"/>
        </w:rPr>
        <w:t>(b)</w:t>
      </w:r>
      <w:r w:rsidRPr="007F25B6">
        <w:rPr>
          <w:rFonts w:ascii="Times New Roman" w:hAnsi="Times New Roman"/>
          <w:color w:val="292425"/>
        </w:rPr>
        <w:tab/>
      </w:r>
      <w:proofErr w:type="gramStart"/>
      <w:r w:rsidRPr="007F25B6">
        <w:rPr>
          <w:rFonts w:ascii="Times New Roman" w:hAnsi="Times New Roman"/>
          <w:color w:val="292425"/>
        </w:rPr>
        <w:t>any</w:t>
      </w:r>
      <w:proofErr w:type="gramEnd"/>
      <w:r w:rsidRPr="007F25B6">
        <w:rPr>
          <w:rFonts w:ascii="Times New Roman" w:hAnsi="Times New Roman"/>
          <w:color w:val="292425"/>
          <w:spacing w:val="-11"/>
        </w:rPr>
        <w:t xml:space="preserve"> </w:t>
      </w:r>
      <w:r w:rsidRPr="007F25B6">
        <w:rPr>
          <w:rFonts w:ascii="Times New Roman" w:hAnsi="Times New Roman"/>
          <w:color w:val="292425"/>
        </w:rPr>
        <w:t>person</w:t>
      </w:r>
      <w:r w:rsidRPr="007F25B6">
        <w:rPr>
          <w:rFonts w:ascii="Times New Roman" w:hAnsi="Times New Roman"/>
          <w:color w:val="292425"/>
          <w:spacing w:val="-11"/>
        </w:rPr>
        <w:t xml:space="preserve"> </w:t>
      </w:r>
      <w:r w:rsidRPr="007F25B6">
        <w:rPr>
          <w:rFonts w:ascii="Times New Roman" w:hAnsi="Times New Roman"/>
          <w:color w:val="292425"/>
        </w:rPr>
        <w:t>who</w:t>
      </w:r>
      <w:r w:rsidRPr="007F25B6">
        <w:rPr>
          <w:rFonts w:ascii="Times New Roman" w:hAnsi="Times New Roman"/>
          <w:color w:val="292425"/>
          <w:spacing w:val="-11"/>
        </w:rPr>
        <w:t xml:space="preserve"> </w:t>
      </w:r>
      <w:r w:rsidRPr="007F25B6">
        <w:rPr>
          <w:rFonts w:ascii="Times New Roman" w:hAnsi="Times New Roman"/>
          <w:color w:val="292425"/>
        </w:rPr>
        <w:t>was</w:t>
      </w:r>
      <w:r w:rsidRPr="007F25B6">
        <w:rPr>
          <w:rFonts w:ascii="Times New Roman" w:hAnsi="Times New Roman"/>
          <w:color w:val="292425"/>
          <w:spacing w:val="-11"/>
        </w:rPr>
        <w:t xml:space="preserve"> </w:t>
      </w:r>
      <w:r w:rsidRPr="007F25B6">
        <w:rPr>
          <w:rFonts w:ascii="Times New Roman" w:hAnsi="Times New Roman"/>
          <w:color w:val="292425"/>
        </w:rPr>
        <w:t>purporting</w:t>
      </w:r>
      <w:r w:rsidRPr="007F25B6">
        <w:rPr>
          <w:rFonts w:ascii="Times New Roman" w:hAnsi="Times New Roman"/>
          <w:color w:val="292425"/>
          <w:spacing w:val="-11"/>
        </w:rPr>
        <w:t xml:space="preserve"> </w:t>
      </w:r>
      <w:r w:rsidRPr="007F25B6">
        <w:rPr>
          <w:rFonts w:ascii="Times New Roman" w:hAnsi="Times New Roman"/>
          <w:color w:val="292425"/>
        </w:rPr>
        <w:t>to</w:t>
      </w:r>
      <w:r w:rsidRPr="007F25B6">
        <w:rPr>
          <w:rFonts w:ascii="Times New Roman" w:hAnsi="Times New Roman"/>
          <w:color w:val="292425"/>
          <w:spacing w:val="-11"/>
        </w:rPr>
        <w:t xml:space="preserve"> </w:t>
      </w:r>
      <w:r w:rsidRPr="007F25B6">
        <w:rPr>
          <w:rFonts w:ascii="Times New Roman" w:hAnsi="Times New Roman"/>
          <w:color w:val="292425"/>
        </w:rPr>
        <w:t>act</w:t>
      </w:r>
      <w:r w:rsidRPr="007F25B6">
        <w:rPr>
          <w:rFonts w:ascii="Times New Roman" w:hAnsi="Times New Roman"/>
          <w:color w:val="292425"/>
          <w:spacing w:val="-11"/>
        </w:rPr>
        <w:t xml:space="preserve"> </w:t>
      </w:r>
      <w:r w:rsidRPr="007F25B6">
        <w:rPr>
          <w:rFonts w:ascii="Times New Roman" w:hAnsi="Times New Roman"/>
          <w:color w:val="292425"/>
        </w:rPr>
        <w:t>in</w:t>
      </w:r>
      <w:r w:rsidRPr="007F25B6">
        <w:rPr>
          <w:rFonts w:ascii="Times New Roman" w:hAnsi="Times New Roman"/>
          <w:color w:val="292425"/>
          <w:spacing w:val="-11"/>
        </w:rPr>
        <w:t xml:space="preserve"> </w:t>
      </w:r>
      <w:r w:rsidRPr="007F25B6">
        <w:rPr>
          <w:rFonts w:ascii="Times New Roman" w:hAnsi="Times New Roman"/>
          <w:color w:val="292425"/>
        </w:rPr>
        <w:t>the</w:t>
      </w:r>
      <w:r w:rsidRPr="007F25B6">
        <w:rPr>
          <w:rFonts w:ascii="Times New Roman" w:hAnsi="Times New Roman"/>
          <w:color w:val="292425"/>
          <w:spacing w:val="-11"/>
        </w:rPr>
        <w:t xml:space="preserve"> </w:t>
      </w:r>
      <w:r w:rsidRPr="007F25B6">
        <w:rPr>
          <w:rFonts w:ascii="Times New Roman" w:hAnsi="Times New Roman"/>
          <w:color w:val="292425"/>
        </w:rPr>
        <w:t>capacity</w:t>
      </w:r>
      <w:r w:rsidRPr="007F25B6">
        <w:rPr>
          <w:rFonts w:ascii="Times New Roman" w:hAnsi="Times New Roman"/>
          <w:color w:val="292425"/>
          <w:spacing w:val="-11"/>
        </w:rPr>
        <w:t xml:space="preserve"> </w:t>
      </w:r>
      <w:r w:rsidRPr="007F25B6">
        <w:rPr>
          <w:rFonts w:ascii="Times New Roman" w:hAnsi="Times New Roman"/>
          <w:color w:val="292425"/>
        </w:rPr>
        <w:t>of</w:t>
      </w:r>
      <w:r w:rsidRPr="007F25B6">
        <w:rPr>
          <w:rFonts w:ascii="Times New Roman" w:hAnsi="Times New Roman"/>
          <w:color w:val="292425"/>
          <w:spacing w:val="-11"/>
        </w:rPr>
        <w:t xml:space="preserve"> </w:t>
      </w:r>
      <w:r w:rsidRPr="007F25B6">
        <w:rPr>
          <w:rFonts w:ascii="Times New Roman" w:hAnsi="Times New Roman"/>
          <w:color w:val="292425"/>
        </w:rPr>
        <w:t>a</w:t>
      </w:r>
      <w:r w:rsidRPr="007F25B6">
        <w:rPr>
          <w:rFonts w:ascii="Times New Roman" w:hAnsi="Times New Roman"/>
          <w:color w:val="292425"/>
          <w:spacing w:val="-11"/>
        </w:rPr>
        <w:t xml:space="preserve"> </w:t>
      </w:r>
      <w:r w:rsidRPr="007F25B6">
        <w:rPr>
          <w:rFonts w:ascii="Times New Roman" w:hAnsi="Times New Roman"/>
          <w:color w:val="292425"/>
        </w:rPr>
        <w:t>director,</w:t>
      </w:r>
      <w:r w:rsidRPr="007F25B6">
        <w:rPr>
          <w:rFonts w:ascii="Times New Roman" w:hAnsi="Times New Roman"/>
          <w:color w:val="292425"/>
          <w:spacing w:val="-11"/>
        </w:rPr>
        <w:t xml:space="preserve"> </w:t>
      </w:r>
      <w:r w:rsidRPr="007F25B6">
        <w:rPr>
          <w:rFonts w:ascii="Times New Roman" w:hAnsi="Times New Roman"/>
          <w:color w:val="292425"/>
        </w:rPr>
        <w:t>member, trustee,</w:t>
      </w:r>
      <w:r w:rsidRPr="007F25B6">
        <w:rPr>
          <w:rFonts w:ascii="Times New Roman" w:hAnsi="Times New Roman"/>
          <w:color w:val="292425"/>
          <w:spacing w:val="-3"/>
        </w:rPr>
        <w:t xml:space="preserve"> </w:t>
      </w:r>
      <w:r w:rsidRPr="007F25B6">
        <w:rPr>
          <w:rFonts w:ascii="Times New Roman" w:hAnsi="Times New Roman"/>
          <w:color w:val="292425"/>
        </w:rPr>
        <w:t>manager</w:t>
      </w:r>
      <w:r w:rsidRPr="007F25B6">
        <w:rPr>
          <w:rFonts w:ascii="Times New Roman" w:hAnsi="Times New Roman"/>
          <w:color w:val="292425"/>
          <w:spacing w:val="-3"/>
        </w:rPr>
        <w:t xml:space="preserve"> </w:t>
      </w:r>
      <w:r w:rsidRPr="007F25B6">
        <w:rPr>
          <w:rFonts w:ascii="Times New Roman" w:hAnsi="Times New Roman"/>
          <w:color w:val="292425"/>
        </w:rPr>
        <w:t>or</w:t>
      </w:r>
      <w:r w:rsidRPr="007F25B6">
        <w:rPr>
          <w:rFonts w:ascii="Times New Roman" w:hAnsi="Times New Roman"/>
          <w:color w:val="292425"/>
          <w:spacing w:val="-3"/>
        </w:rPr>
        <w:t xml:space="preserve"> </w:t>
      </w:r>
      <w:r w:rsidRPr="007F25B6">
        <w:rPr>
          <w:rFonts w:ascii="Times New Roman" w:hAnsi="Times New Roman"/>
          <w:color w:val="292425"/>
        </w:rPr>
        <w:t>similar</w:t>
      </w:r>
      <w:r w:rsidRPr="007F25B6">
        <w:rPr>
          <w:rFonts w:ascii="Times New Roman" w:hAnsi="Times New Roman"/>
          <w:color w:val="292425"/>
          <w:spacing w:val="-3"/>
        </w:rPr>
        <w:t xml:space="preserve"> </w:t>
      </w:r>
      <w:r w:rsidRPr="007F25B6">
        <w:rPr>
          <w:rFonts w:ascii="Times New Roman" w:hAnsi="Times New Roman"/>
          <w:color w:val="292425"/>
        </w:rPr>
        <w:t>officer,</w:t>
      </w:r>
      <w:r w:rsidR="004F48C7" w:rsidRPr="007F25B6">
        <w:rPr>
          <w:rFonts w:ascii="Times New Roman" w:hAnsi="Times New Roman"/>
          <w:color w:val="292425"/>
        </w:rPr>
        <w:t xml:space="preserve"> </w:t>
      </w:r>
      <w:r w:rsidRPr="007F25B6">
        <w:rPr>
          <w:rFonts w:ascii="Times New Roman" w:hAnsi="Times New Roman"/>
          <w:color w:val="292425"/>
        </w:rPr>
        <w:t>that</w:t>
      </w:r>
      <w:r w:rsidRPr="007F25B6">
        <w:rPr>
          <w:rFonts w:ascii="Times New Roman" w:hAnsi="Times New Roman"/>
          <w:color w:val="292425"/>
          <w:spacing w:val="-11"/>
        </w:rPr>
        <w:t xml:space="preserve"> </w:t>
      </w:r>
      <w:r w:rsidRPr="007F25B6">
        <w:rPr>
          <w:rFonts w:ascii="Times New Roman" w:hAnsi="Times New Roman"/>
          <w:color w:val="292425"/>
        </w:rPr>
        <w:t>person</w:t>
      </w:r>
      <w:r w:rsidRPr="007F25B6">
        <w:rPr>
          <w:rFonts w:ascii="Times New Roman" w:hAnsi="Times New Roman"/>
          <w:color w:val="292425"/>
          <w:spacing w:val="-11"/>
        </w:rPr>
        <w:t xml:space="preserve"> </w:t>
      </w:r>
      <w:r w:rsidRPr="007F25B6">
        <w:rPr>
          <w:rFonts w:ascii="Times New Roman" w:hAnsi="Times New Roman"/>
          <w:color w:val="292425"/>
        </w:rPr>
        <w:t>as</w:t>
      </w:r>
      <w:r w:rsidRPr="007F25B6">
        <w:rPr>
          <w:rFonts w:ascii="Times New Roman" w:hAnsi="Times New Roman"/>
          <w:color w:val="292425"/>
          <w:spacing w:val="-11"/>
        </w:rPr>
        <w:t xml:space="preserve"> </w:t>
      </w:r>
      <w:r w:rsidRPr="007F25B6">
        <w:rPr>
          <w:rFonts w:ascii="Times New Roman" w:hAnsi="Times New Roman"/>
          <w:color w:val="292425"/>
        </w:rPr>
        <w:t>well</w:t>
      </w:r>
      <w:r w:rsidRPr="007F25B6">
        <w:rPr>
          <w:rFonts w:ascii="Times New Roman" w:hAnsi="Times New Roman"/>
          <w:color w:val="292425"/>
          <w:spacing w:val="-11"/>
        </w:rPr>
        <w:t xml:space="preserve"> </w:t>
      </w:r>
      <w:r w:rsidRPr="007F25B6">
        <w:rPr>
          <w:rFonts w:ascii="Times New Roman" w:hAnsi="Times New Roman"/>
          <w:color w:val="292425"/>
        </w:rPr>
        <w:t>as</w:t>
      </w:r>
      <w:r w:rsidRPr="007F25B6">
        <w:rPr>
          <w:rFonts w:ascii="Times New Roman" w:hAnsi="Times New Roman"/>
          <w:color w:val="292425"/>
          <w:spacing w:val="-11"/>
        </w:rPr>
        <w:t xml:space="preserve"> </w:t>
      </w:r>
      <w:r w:rsidRPr="007F25B6">
        <w:rPr>
          <w:rFonts w:ascii="Times New Roman" w:hAnsi="Times New Roman"/>
          <w:color w:val="292425"/>
        </w:rPr>
        <w:t>the</w:t>
      </w:r>
      <w:r w:rsidRPr="007F25B6">
        <w:rPr>
          <w:rFonts w:ascii="Times New Roman" w:hAnsi="Times New Roman"/>
          <w:color w:val="292425"/>
          <w:spacing w:val="-11"/>
        </w:rPr>
        <w:t xml:space="preserve"> </w:t>
      </w:r>
      <w:r w:rsidRPr="007F25B6">
        <w:rPr>
          <w:rFonts w:ascii="Times New Roman" w:hAnsi="Times New Roman"/>
          <w:color w:val="292425"/>
        </w:rPr>
        <w:t>body</w:t>
      </w:r>
      <w:r w:rsidRPr="007F25B6">
        <w:rPr>
          <w:rFonts w:ascii="Times New Roman" w:hAnsi="Times New Roman"/>
          <w:color w:val="292425"/>
          <w:spacing w:val="-11"/>
        </w:rPr>
        <w:t xml:space="preserve"> </w:t>
      </w:r>
      <w:r w:rsidRPr="007F25B6">
        <w:rPr>
          <w:rFonts w:ascii="Times New Roman" w:hAnsi="Times New Roman"/>
          <w:color w:val="292425"/>
        </w:rPr>
        <w:t>corporate</w:t>
      </w:r>
      <w:r w:rsidRPr="007F25B6">
        <w:rPr>
          <w:rFonts w:ascii="Times New Roman" w:hAnsi="Times New Roman"/>
          <w:color w:val="292425"/>
          <w:spacing w:val="-11"/>
        </w:rPr>
        <w:t xml:space="preserve"> </w:t>
      </w:r>
      <w:r w:rsidRPr="007F25B6">
        <w:rPr>
          <w:rFonts w:ascii="Times New Roman" w:hAnsi="Times New Roman"/>
          <w:color w:val="292425"/>
        </w:rPr>
        <w:t>is</w:t>
      </w:r>
      <w:r w:rsidRPr="007F25B6">
        <w:rPr>
          <w:rFonts w:ascii="Times New Roman" w:hAnsi="Times New Roman"/>
          <w:color w:val="292425"/>
          <w:spacing w:val="-11"/>
        </w:rPr>
        <w:t xml:space="preserve"> </w:t>
      </w:r>
      <w:r w:rsidRPr="007F25B6">
        <w:rPr>
          <w:rFonts w:ascii="Times New Roman" w:hAnsi="Times New Roman"/>
          <w:color w:val="292425"/>
        </w:rPr>
        <w:t>deemed</w:t>
      </w:r>
      <w:r w:rsidRPr="007F25B6">
        <w:rPr>
          <w:rFonts w:ascii="Times New Roman" w:hAnsi="Times New Roman"/>
          <w:color w:val="292425"/>
          <w:spacing w:val="-11"/>
        </w:rPr>
        <w:t xml:space="preserve"> </w:t>
      </w:r>
      <w:r w:rsidRPr="007F25B6">
        <w:rPr>
          <w:rFonts w:ascii="Times New Roman" w:hAnsi="Times New Roman"/>
          <w:color w:val="292425"/>
        </w:rPr>
        <w:t>to</w:t>
      </w:r>
      <w:r w:rsidRPr="007F25B6">
        <w:rPr>
          <w:rFonts w:ascii="Times New Roman" w:hAnsi="Times New Roman"/>
          <w:color w:val="292425"/>
          <w:spacing w:val="-11"/>
        </w:rPr>
        <w:t xml:space="preserve"> </w:t>
      </w:r>
      <w:r w:rsidRPr="007F25B6">
        <w:rPr>
          <w:rFonts w:ascii="Times New Roman" w:hAnsi="Times New Roman"/>
          <w:color w:val="292425"/>
        </w:rPr>
        <w:t>have</w:t>
      </w:r>
      <w:r w:rsidRPr="007F25B6">
        <w:rPr>
          <w:rFonts w:ascii="Times New Roman" w:hAnsi="Times New Roman"/>
          <w:color w:val="292425"/>
          <w:spacing w:val="-11"/>
        </w:rPr>
        <w:t xml:space="preserve"> </w:t>
      </w:r>
      <w:r w:rsidRPr="007F25B6">
        <w:rPr>
          <w:rFonts w:ascii="Times New Roman" w:hAnsi="Times New Roman"/>
          <w:color w:val="292425"/>
        </w:rPr>
        <w:t>committed</w:t>
      </w:r>
      <w:r w:rsidRPr="007F25B6">
        <w:rPr>
          <w:rFonts w:ascii="Times New Roman" w:hAnsi="Times New Roman"/>
          <w:color w:val="292425"/>
          <w:spacing w:val="-11"/>
        </w:rPr>
        <w:t xml:space="preserve"> </w:t>
      </w:r>
      <w:r w:rsidRPr="007F25B6">
        <w:rPr>
          <w:rFonts w:ascii="Times New Roman" w:hAnsi="Times New Roman"/>
          <w:color w:val="292425"/>
        </w:rPr>
        <w:t>the</w:t>
      </w:r>
      <w:r w:rsidRPr="007F25B6">
        <w:rPr>
          <w:rFonts w:ascii="Times New Roman" w:hAnsi="Times New Roman"/>
          <w:color w:val="292425"/>
          <w:spacing w:val="-11"/>
        </w:rPr>
        <w:t xml:space="preserve"> </w:t>
      </w:r>
      <w:r w:rsidRPr="007F25B6">
        <w:rPr>
          <w:rFonts w:ascii="Times New Roman" w:hAnsi="Times New Roman"/>
          <w:color w:val="292425"/>
        </w:rPr>
        <w:t>offence</w:t>
      </w:r>
      <w:r w:rsidRPr="007F25B6">
        <w:rPr>
          <w:rFonts w:ascii="Times New Roman" w:hAnsi="Times New Roman"/>
          <w:color w:val="292425"/>
          <w:spacing w:val="-11"/>
        </w:rPr>
        <w:t xml:space="preserve"> </w:t>
      </w:r>
      <w:r w:rsidRPr="007F25B6">
        <w:rPr>
          <w:rFonts w:ascii="Times New Roman" w:hAnsi="Times New Roman"/>
          <w:color w:val="292425"/>
        </w:rPr>
        <w:t>and</w:t>
      </w:r>
      <w:r w:rsidRPr="007F25B6">
        <w:rPr>
          <w:rFonts w:ascii="Times New Roman" w:hAnsi="Times New Roman"/>
          <w:color w:val="292425"/>
          <w:spacing w:val="-11"/>
        </w:rPr>
        <w:t xml:space="preserve"> </w:t>
      </w:r>
      <w:r w:rsidRPr="007F25B6">
        <w:rPr>
          <w:rFonts w:ascii="Times New Roman" w:hAnsi="Times New Roman"/>
          <w:color w:val="292425"/>
        </w:rPr>
        <w:t>is liable</w:t>
      </w:r>
      <w:r w:rsidRPr="007F25B6">
        <w:rPr>
          <w:rFonts w:ascii="Times New Roman" w:hAnsi="Times New Roman"/>
          <w:color w:val="292425"/>
          <w:spacing w:val="-2"/>
        </w:rPr>
        <w:t xml:space="preserve"> </w:t>
      </w:r>
      <w:r w:rsidRPr="007F25B6">
        <w:rPr>
          <w:rFonts w:ascii="Times New Roman" w:hAnsi="Times New Roman"/>
          <w:color w:val="292425"/>
        </w:rPr>
        <w:t>to</w:t>
      </w:r>
      <w:r w:rsidRPr="007F25B6">
        <w:rPr>
          <w:rFonts w:ascii="Times New Roman" w:hAnsi="Times New Roman"/>
          <w:color w:val="292425"/>
          <w:spacing w:val="-2"/>
        </w:rPr>
        <w:t xml:space="preserve"> </w:t>
      </w:r>
      <w:r w:rsidRPr="007F25B6">
        <w:rPr>
          <w:rFonts w:ascii="Times New Roman" w:hAnsi="Times New Roman"/>
          <w:color w:val="292425"/>
        </w:rPr>
        <w:t>be</w:t>
      </w:r>
      <w:r w:rsidRPr="007F25B6">
        <w:rPr>
          <w:rFonts w:ascii="Times New Roman" w:hAnsi="Times New Roman"/>
          <w:color w:val="292425"/>
          <w:spacing w:val="-2"/>
        </w:rPr>
        <w:t xml:space="preserve"> </w:t>
      </w:r>
      <w:r w:rsidRPr="007F25B6">
        <w:rPr>
          <w:rFonts w:ascii="Times New Roman" w:hAnsi="Times New Roman"/>
          <w:color w:val="292425"/>
        </w:rPr>
        <w:t>proceeded</w:t>
      </w:r>
      <w:r w:rsidRPr="007F25B6">
        <w:rPr>
          <w:rFonts w:ascii="Times New Roman" w:hAnsi="Times New Roman"/>
          <w:color w:val="292425"/>
          <w:spacing w:val="-2"/>
        </w:rPr>
        <w:t xml:space="preserve"> </w:t>
      </w:r>
      <w:r w:rsidRPr="007F25B6">
        <w:rPr>
          <w:rFonts w:ascii="Times New Roman" w:hAnsi="Times New Roman"/>
          <w:color w:val="292425"/>
        </w:rPr>
        <w:t>against</w:t>
      </w:r>
      <w:r w:rsidRPr="007F25B6">
        <w:rPr>
          <w:rFonts w:ascii="Times New Roman" w:hAnsi="Times New Roman"/>
          <w:color w:val="292425"/>
          <w:spacing w:val="-2"/>
        </w:rPr>
        <w:t xml:space="preserve"> </w:t>
      </w:r>
      <w:r w:rsidRPr="007F25B6">
        <w:rPr>
          <w:rFonts w:ascii="Times New Roman" w:hAnsi="Times New Roman"/>
          <w:color w:val="292425"/>
        </w:rPr>
        <w:t>and</w:t>
      </w:r>
      <w:r w:rsidRPr="007F25B6">
        <w:rPr>
          <w:rFonts w:ascii="Times New Roman" w:hAnsi="Times New Roman"/>
          <w:color w:val="292425"/>
          <w:spacing w:val="-2"/>
        </w:rPr>
        <w:t xml:space="preserve"> </w:t>
      </w:r>
      <w:r w:rsidRPr="007F25B6">
        <w:rPr>
          <w:rFonts w:ascii="Times New Roman" w:hAnsi="Times New Roman"/>
          <w:color w:val="292425"/>
        </w:rPr>
        <w:t>punished</w:t>
      </w:r>
      <w:r w:rsidRPr="007F25B6">
        <w:rPr>
          <w:rFonts w:ascii="Times New Roman" w:hAnsi="Times New Roman"/>
          <w:color w:val="292425"/>
          <w:spacing w:val="-2"/>
        </w:rPr>
        <w:t xml:space="preserve"> </w:t>
      </w:r>
      <w:r w:rsidRPr="007F25B6">
        <w:rPr>
          <w:rFonts w:ascii="Times New Roman" w:hAnsi="Times New Roman"/>
          <w:color w:val="292425"/>
        </w:rPr>
        <w:t>accordingly.</w:t>
      </w:r>
    </w:p>
    <w:p w14:paraId="53044D37" w14:textId="77777777" w:rsidR="008D4F5A" w:rsidRPr="007F25B6" w:rsidRDefault="004F48C7" w:rsidP="004F48C7">
      <w:pPr>
        <w:widowControl w:val="0"/>
        <w:autoSpaceDE w:val="0"/>
        <w:autoSpaceDN w:val="0"/>
        <w:adjustRightInd w:val="0"/>
        <w:spacing w:after="0" w:line="360" w:lineRule="auto"/>
        <w:ind w:left="1440" w:right="399" w:hanging="428"/>
        <w:jc w:val="both"/>
        <w:rPr>
          <w:rFonts w:ascii="Times New Roman" w:hAnsi="Times New Roman"/>
          <w:color w:val="000000"/>
        </w:rPr>
      </w:pPr>
      <w:r w:rsidRPr="007F25B6">
        <w:rPr>
          <w:rFonts w:ascii="Times New Roman" w:hAnsi="Times New Roman"/>
          <w:color w:val="292425"/>
        </w:rPr>
        <w:t>(2)</w:t>
      </w:r>
      <w:r w:rsidRPr="007F25B6">
        <w:rPr>
          <w:rFonts w:ascii="Times New Roman" w:hAnsi="Times New Roman"/>
          <w:color w:val="292425"/>
        </w:rPr>
        <w:tab/>
      </w:r>
      <w:r w:rsidR="008D4F5A" w:rsidRPr="007F25B6">
        <w:rPr>
          <w:rFonts w:ascii="Times New Roman" w:hAnsi="Times New Roman"/>
          <w:color w:val="292425"/>
        </w:rPr>
        <w:t>Despite any other law to the contrary, a magistrate’s court has jurisdiction to</w:t>
      </w:r>
      <w:r w:rsidR="008D4F5A" w:rsidRPr="007F25B6">
        <w:rPr>
          <w:rFonts w:ascii="Times New Roman" w:hAnsi="Times New Roman"/>
          <w:color w:val="292425"/>
          <w:spacing w:val="-1"/>
        </w:rPr>
        <w:t xml:space="preserve"> </w:t>
      </w:r>
      <w:r w:rsidR="008D4F5A" w:rsidRPr="007F25B6">
        <w:rPr>
          <w:rFonts w:ascii="Times New Roman" w:hAnsi="Times New Roman"/>
          <w:color w:val="292425"/>
        </w:rPr>
        <w:t>impose</w:t>
      </w:r>
      <w:r w:rsidR="008D4F5A" w:rsidRPr="007F25B6">
        <w:rPr>
          <w:rFonts w:ascii="Times New Roman" w:hAnsi="Times New Roman"/>
          <w:color w:val="292425"/>
          <w:spacing w:val="-1"/>
        </w:rPr>
        <w:t xml:space="preserve"> </w:t>
      </w:r>
      <w:r w:rsidR="008D4F5A" w:rsidRPr="007F25B6">
        <w:rPr>
          <w:rFonts w:ascii="Times New Roman" w:hAnsi="Times New Roman"/>
          <w:color w:val="292425"/>
        </w:rPr>
        <w:t>any</w:t>
      </w:r>
      <w:r w:rsidR="008D4F5A" w:rsidRPr="007F25B6">
        <w:rPr>
          <w:rFonts w:ascii="Times New Roman" w:hAnsi="Times New Roman"/>
          <w:color w:val="292425"/>
          <w:spacing w:val="-1"/>
        </w:rPr>
        <w:t xml:space="preserve"> </w:t>
      </w:r>
      <w:r w:rsidR="008D4F5A" w:rsidRPr="007F25B6">
        <w:rPr>
          <w:rFonts w:ascii="Times New Roman" w:hAnsi="Times New Roman"/>
          <w:color w:val="292425"/>
        </w:rPr>
        <w:t>penalty</w:t>
      </w:r>
      <w:r w:rsidR="008D4F5A" w:rsidRPr="007F25B6">
        <w:rPr>
          <w:rFonts w:ascii="Times New Roman" w:hAnsi="Times New Roman"/>
          <w:color w:val="292425"/>
          <w:spacing w:val="-1"/>
        </w:rPr>
        <w:t xml:space="preserve"> </w:t>
      </w:r>
      <w:r w:rsidR="008D4F5A" w:rsidRPr="007F25B6">
        <w:rPr>
          <w:rFonts w:ascii="Times New Roman" w:hAnsi="Times New Roman"/>
          <w:color w:val="292425"/>
        </w:rPr>
        <w:t>provided</w:t>
      </w:r>
      <w:r w:rsidR="008D4F5A" w:rsidRPr="007F25B6">
        <w:rPr>
          <w:rFonts w:ascii="Times New Roman" w:hAnsi="Times New Roman"/>
          <w:color w:val="292425"/>
          <w:spacing w:val="-1"/>
        </w:rPr>
        <w:t xml:space="preserve"> </w:t>
      </w:r>
      <w:r w:rsidR="008D4F5A" w:rsidRPr="007F25B6">
        <w:rPr>
          <w:rFonts w:ascii="Times New Roman" w:hAnsi="Times New Roman"/>
          <w:color w:val="292425"/>
        </w:rPr>
        <w:t>for</w:t>
      </w:r>
      <w:r w:rsidR="008D4F5A" w:rsidRPr="007F25B6">
        <w:rPr>
          <w:rFonts w:ascii="Times New Roman" w:hAnsi="Times New Roman"/>
          <w:color w:val="292425"/>
          <w:spacing w:val="-1"/>
        </w:rPr>
        <w:t xml:space="preserve"> </w:t>
      </w:r>
      <w:r w:rsidR="008D4F5A" w:rsidRPr="007F25B6">
        <w:rPr>
          <w:rFonts w:ascii="Times New Roman" w:hAnsi="Times New Roman"/>
          <w:color w:val="292425"/>
        </w:rPr>
        <w:t>in</w:t>
      </w:r>
      <w:r w:rsidR="008D4F5A" w:rsidRPr="007F25B6">
        <w:rPr>
          <w:rFonts w:ascii="Times New Roman" w:hAnsi="Times New Roman"/>
          <w:color w:val="292425"/>
          <w:spacing w:val="-1"/>
        </w:rPr>
        <w:t xml:space="preserve"> </w:t>
      </w:r>
      <w:r w:rsidR="008D4F5A" w:rsidRPr="007F25B6">
        <w:rPr>
          <w:rFonts w:ascii="Times New Roman" w:hAnsi="Times New Roman"/>
          <w:color w:val="292425"/>
        </w:rPr>
        <w:t>terms</w:t>
      </w:r>
      <w:r w:rsidR="008D4F5A" w:rsidRPr="007F25B6">
        <w:rPr>
          <w:rFonts w:ascii="Times New Roman" w:hAnsi="Times New Roman"/>
          <w:color w:val="292425"/>
          <w:spacing w:val="-1"/>
        </w:rPr>
        <w:t xml:space="preserve"> </w:t>
      </w:r>
      <w:r w:rsidR="008D4F5A" w:rsidRPr="007F25B6">
        <w:rPr>
          <w:rFonts w:ascii="Times New Roman" w:hAnsi="Times New Roman"/>
          <w:color w:val="292425"/>
        </w:rPr>
        <w:t>of</w:t>
      </w:r>
      <w:r w:rsidR="008D4F5A" w:rsidRPr="007F25B6">
        <w:rPr>
          <w:rFonts w:ascii="Times New Roman" w:hAnsi="Times New Roman"/>
          <w:color w:val="292425"/>
          <w:spacing w:val="-1"/>
        </w:rPr>
        <w:t xml:space="preserve"> </w:t>
      </w:r>
      <w:r w:rsidR="008D4F5A" w:rsidRPr="007F25B6">
        <w:rPr>
          <w:rFonts w:ascii="Times New Roman" w:hAnsi="Times New Roman"/>
          <w:color w:val="292425"/>
        </w:rPr>
        <w:t>this</w:t>
      </w:r>
      <w:r w:rsidR="008D4F5A" w:rsidRPr="007F25B6">
        <w:rPr>
          <w:rFonts w:ascii="Times New Roman" w:hAnsi="Times New Roman"/>
          <w:color w:val="292425"/>
          <w:spacing w:val="-1"/>
        </w:rPr>
        <w:t xml:space="preserve"> </w:t>
      </w:r>
      <w:r w:rsidR="008D4F5A" w:rsidRPr="007F25B6">
        <w:rPr>
          <w:rFonts w:ascii="Times New Roman" w:hAnsi="Times New Roman"/>
          <w:color w:val="292425"/>
        </w:rPr>
        <w:t>Act.</w:t>
      </w:r>
    </w:p>
    <w:p w14:paraId="671315C3" w14:textId="77777777" w:rsidR="008D4F5A" w:rsidRPr="007F25B6" w:rsidRDefault="00A7396F" w:rsidP="00004671">
      <w:pPr>
        <w:pStyle w:val="Heading2"/>
        <w:rPr>
          <w:color w:val="000000"/>
        </w:rPr>
      </w:pPr>
      <w:bookmarkStart w:id="155" w:name="_Toc410965148"/>
      <w:r w:rsidRPr="007F25B6">
        <w:t xml:space="preserve"> </w:t>
      </w:r>
      <w:bookmarkStart w:id="156" w:name="_Toc427492911"/>
      <w:r w:rsidR="008D4F5A" w:rsidRPr="007F25B6">
        <w:t>Forfeiture and payment into Fund</w:t>
      </w:r>
      <w:bookmarkEnd w:id="155"/>
      <w:bookmarkEnd w:id="156"/>
    </w:p>
    <w:p w14:paraId="6236D16C" w14:textId="77777777" w:rsidR="004F48C7" w:rsidRPr="007F25B6" w:rsidRDefault="008D4F5A" w:rsidP="0093519E">
      <w:pPr>
        <w:pStyle w:val="ListParagraph"/>
        <w:widowControl w:val="0"/>
        <w:autoSpaceDE w:val="0"/>
        <w:autoSpaceDN w:val="0"/>
        <w:adjustRightInd w:val="0"/>
        <w:spacing w:after="0" w:line="360" w:lineRule="auto"/>
        <w:ind w:left="926" w:right="402"/>
        <w:jc w:val="both"/>
        <w:rPr>
          <w:rFonts w:ascii="Times New Roman" w:hAnsi="Times New Roman"/>
          <w:color w:val="000000"/>
        </w:rPr>
      </w:pPr>
      <w:r w:rsidRPr="007F25B6">
        <w:rPr>
          <w:rFonts w:ascii="Times New Roman" w:hAnsi="Times New Roman"/>
          <w:b/>
          <w:bCs/>
          <w:color w:val="292425"/>
        </w:rPr>
        <w:t xml:space="preserve"> </w:t>
      </w:r>
      <w:r w:rsidR="004F48C7" w:rsidRPr="007F25B6">
        <w:rPr>
          <w:rFonts w:ascii="Times New Roman" w:hAnsi="Times New Roman"/>
          <w:color w:val="292425"/>
        </w:rPr>
        <w:t>(1)</w:t>
      </w:r>
      <w:r w:rsidR="004F48C7" w:rsidRPr="007F25B6">
        <w:rPr>
          <w:rFonts w:ascii="Times New Roman" w:hAnsi="Times New Roman"/>
          <w:color w:val="292425"/>
        </w:rPr>
        <w:tab/>
      </w:r>
      <w:r w:rsidRPr="007F25B6">
        <w:rPr>
          <w:rFonts w:ascii="Times New Roman" w:hAnsi="Times New Roman"/>
          <w:color w:val="292425"/>
        </w:rPr>
        <w:t>A</w:t>
      </w:r>
      <w:r w:rsidRPr="007F25B6">
        <w:rPr>
          <w:rFonts w:ascii="Times New Roman" w:hAnsi="Times New Roman"/>
          <w:color w:val="292425"/>
          <w:spacing w:val="5"/>
        </w:rPr>
        <w:t xml:space="preserve"> </w:t>
      </w:r>
      <w:r w:rsidRPr="007F25B6">
        <w:rPr>
          <w:rFonts w:ascii="Times New Roman" w:hAnsi="Times New Roman"/>
          <w:color w:val="292425"/>
        </w:rPr>
        <w:t>court</w:t>
      </w:r>
      <w:r w:rsidRPr="007F25B6">
        <w:rPr>
          <w:rFonts w:ascii="Times New Roman" w:hAnsi="Times New Roman"/>
          <w:color w:val="292425"/>
          <w:spacing w:val="5"/>
        </w:rPr>
        <w:t xml:space="preserve"> </w:t>
      </w:r>
      <w:r w:rsidRPr="007F25B6">
        <w:rPr>
          <w:rFonts w:ascii="Times New Roman" w:hAnsi="Times New Roman"/>
          <w:color w:val="292425"/>
        </w:rPr>
        <w:t>convicting</w:t>
      </w:r>
      <w:r w:rsidRPr="007F25B6">
        <w:rPr>
          <w:rFonts w:ascii="Times New Roman" w:hAnsi="Times New Roman"/>
          <w:color w:val="292425"/>
          <w:spacing w:val="5"/>
        </w:rPr>
        <w:t xml:space="preserve"> </w:t>
      </w:r>
      <w:r w:rsidRPr="007F25B6">
        <w:rPr>
          <w:rFonts w:ascii="Times New Roman" w:hAnsi="Times New Roman"/>
          <w:color w:val="292425"/>
        </w:rPr>
        <w:t>a</w:t>
      </w:r>
      <w:r w:rsidRPr="007F25B6">
        <w:rPr>
          <w:rFonts w:ascii="Times New Roman" w:hAnsi="Times New Roman"/>
          <w:color w:val="292425"/>
          <w:spacing w:val="5"/>
        </w:rPr>
        <w:t xml:space="preserve"> </w:t>
      </w:r>
      <w:r w:rsidRPr="007F25B6">
        <w:rPr>
          <w:rFonts w:ascii="Times New Roman" w:hAnsi="Times New Roman"/>
          <w:color w:val="292425"/>
        </w:rPr>
        <w:t>person</w:t>
      </w:r>
      <w:r w:rsidRPr="007F25B6">
        <w:rPr>
          <w:rFonts w:ascii="Times New Roman" w:hAnsi="Times New Roman"/>
          <w:color w:val="292425"/>
          <w:spacing w:val="5"/>
        </w:rPr>
        <w:t xml:space="preserve"> </w:t>
      </w:r>
      <w:r w:rsidRPr="007F25B6">
        <w:rPr>
          <w:rFonts w:ascii="Times New Roman" w:hAnsi="Times New Roman"/>
          <w:color w:val="292425"/>
        </w:rPr>
        <w:t>of</w:t>
      </w:r>
      <w:r w:rsidRPr="007F25B6">
        <w:rPr>
          <w:rFonts w:ascii="Times New Roman" w:hAnsi="Times New Roman"/>
          <w:color w:val="292425"/>
          <w:spacing w:val="5"/>
        </w:rPr>
        <w:t xml:space="preserve"> </w:t>
      </w:r>
      <w:r w:rsidRPr="007F25B6">
        <w:rPr>
          <w:rFonts w:ascii="Times New Roman" w:hAnsi="Times New Roman"/>
          <w:color w:val="292425"/>
        </w:rPr>
        <w:t>an</w:t>
      </w:r>
      <w:r w:rsidRPr="007F25B6">
        <w:rPr>
          <w:rFonts w:ascii="Times New Roman" w:hAnsi="Times New Roman"/>
          <w:color w:val="292425"/>
          <w:spacing w:val="5"/>
        </w:rPr>
        <w:t xml:space="preserve"> </w:t>
      </w:r>
      <w:r w:rsidRPr="007F25B6">
        <w:rPr>
          <w:rFonts w:ascii="Times New Roman" w:hAnsi="Times New Roman"/>
          <w:color w:val="292425"/>
        </w:rPr>
        <w:t>offence</w:t>
      </w:r>
      <w:r w:rsidRPr="007F25B6">
        <w:rPr>
          <w:rFonts w:ascii="Times New Roman" w:hAnsi="Times New Roman"/>
          <w:color w:val="292425"/>
          <w:spacing w:val="5"/>
        </w:rPr>
        <w:t xml:space="preserve"> </w:t>
      </w:r>
      <w:r w:rsidRPr="007F25B6">
        <w:rPr>
          <w:rFonts w:ascii="Times New Roman" w:hAnsi="Times New Roman"/>
          <w:color w:val="292425"/>
        </w:rPr>
        <w:t>under</w:t>
      </w:r>
      <w:r w:rsidRPr="007F25B6">
        <w:rPr>
          <w:rFonts w:ascii="Times New Roman" w:hAnsi="Times New Roman"/>
          <w:color w:val="292425"/>
          <w:spacing w:val="5"/>
        </w:rPr>
        <w:t xml:space="preserve"> </w:t>
      </w:r>
      <w:r w:rsidRPr="007F25B6">
        <w:rPr>
          <w:rFonts w:ascii="Times New Roman" w:hAnsi="Times New Roman"/>
          <w:color w:val="292425"/>
        </w:rPr>
        <w:t>this</w:t>
      </w:r>
      <w:r w:rsidRPr="007F25B6">
        <w:rPr>
          <w:rFonts w:ascii="Times New Roman" w:hAnsi="Times New Roman"/>
          <w:color w:val="292425"/>
          <w:spacing w:val="5"/>
        </w:rPr>
        <w:t xml:space="preserve"> </w:t>
      </w:r>
      <w:r w:rsidRPr="007F25B6">
        <w:rPr>
          <w:rFonts w:ascii="Times New Roman" w:hAnsi="Times New Roman"/>
          <w:color w:val="292425"/>
        </w:rPr>
        <w:t>Act</w:t>
      </w:r>
      <w:r w:rsidRPr="007F25B6">
        <w:rPr>
          <w:rFonts w:ascii="Times New Roman" w:hAnsi="Times New Roman"/>
          <w:color w:val="292425"/>
          <w:spacing w:val="5"/>
        </w:rPr>
        <w:t xml:space="preserve"> </w:t>
      </w:r>
      <w:proofErr w:type="gramStart"/>
      <w:r w:rsidRPr="007F25B6">
        <w:rPr>
          <w:rFonts w:ascii="Times New Roman" w:hAnsi="Times New Roman"/>
          <w:color w:val="292425"/>
        </w:rPr>
        <w:t>may</w:t>
      </w:r>
      <w:proofErr w:type="gramEnd"/>
      <w:r w:rsidRPr="007F25B6">
        <w:rPr>
          <w:rFonts w:ascii="Times New Roman" w:hAnsi="Times New Roman"/>
          <w:color w:val="292425"/>
        </w:rPr>
        <w:t>,</w:t>
      </w:r>
      <w:r w:rsidRPr="007F25B6">
        <w:rPr>
          <w:rFonts w:ascii="Times New Roman" w:hAnsi="Times New Roman"/>
          <w:color w:val="292425"/>
          <w:spacing w:val="5"/>
        </w:rPr>
        <w:t xml:space="preserve"> </w:t>
      </w:r>
      <w:r w:rsidRPr="007F25B6">
        <w:rPr>
          <w:rFonts w:ascii="Times New Roman" w:hAnsi="Times New Roman"/>
          <w:color w:val="292425"/>
        </w:rPr>
        <w:t xml:space="preserve">in addition to </w:t>
      </w:r>
    </w:p>
    <w:p w14:paraId="6C0D188A" w14:textId="77777777" w:rsidR="008D4F5A" w:rsidRPr="007F25B6" w:rsidRDefault="008D4F5A" w:rsidP="004F48C7">
      <w:pPr>
        <w:widowControl w:val="0"/>
        <w:autoSpaceDE w:val="0"/>
        <w:autoSpaceDN w:val="0"/>
        <w:adjustRightInd w:val="0"/>
        <w:spacing w:after="0" w:line="360" w:lineRule="auto"/>
        <w:ind w:left="720" w:right="402" w:firstLine="720"/>
        <w:jc w:val="both"/>
        <w:rPr>
          <w:rFonts w:ascii="Times New Roman" w:hAnsi="Times New Roman"/>
          <w:color w:val="000000"/>
        </w:rPr>
      </w:pPr>
      <w:proofErr w:type="gramStart"/>
      <w:r w:rsidRPr="007F25B6">
        <w:rPr>
          <w:rFonts w:ascii="Times New Roman" w:hAnsi="Times New Roman"/>
          <w:color w:val="292425"/>
        </w:rPr>
        <w:t>any</w:t>
      </w:r>
      <w:proofErr w:type="gramEnd"/>
      <w:r w:rsidRPr="007F25B6">
        <w:rPr>
          <w:rFonts w:ascii="Times New Roman" w:hAnsi="Times New Roman"/>
          <w:color w:val="292425"/>
        </w:rPr>
        <w:t xml:space="preserve"> penalty imposed in respect of that offence -</w:t>
      </w:r>
    </w:p>
    <w:p w14:paraId="4D734D15" w14:textId="77777777" w:rsidR="008D4F5A" w:rsidRPr="007F25B6" w:rsidRDefault="008D4F5A" w:rsidP="004F48C7">
      <w:pPr>
        <w:widowControl w:val="0"/>
        <w:autoSpaceDE w:val="0"/>
        <w:autoSpaceDN w:val="0"/>
        <w:adjustRightInd w:val="0"/>
        <w:spacing w:after="0" w:line="360" w:lineRule="auto"/>
        <w:ind w:left="2009" w:right="400" w:hanging="569"/>
        <w:jc w:val="both"/>
        <w:rPr>
          <w:rFonts w:ascii="Times New Roman" w:hAnsi="Times New Roman"/>
          <w:color w:val="000000"/>
        </w:rPr>
      </w:pPr>
      <w:r w:rsidRPr="007F25B6">
        <w:rPr>
          <w:rFonts w:ascii="Times New Roman" w:hAnsi="Times New Roman"/>
          <w:color w:val="292425"/>
        </w:rPr>
        <w:t xml:space="preserve">(a)   </w:t>
      </w:r>
      <w:r w:rsidRPr="007F25B6">
        <w:rPr>
          <w:rFonts w:ascii="Times New Roman" w:hAnsi="Times New Roman"/>
          <w:color w:val="292425"/>
          <w:spacing w:val="-2"/>
        </w:rPr>
        <w:t>orde</w:t>
      </w:r>
      <w:r w:rsidRPr="007F25B6">
        <w:rPr>
          <w:rFonts w:ascii="Times New Roman" w:hAnsi="Times New Roman"/>
          <w:color w:val="292425"/>
        </w:rPr>
        <w:t>r</w:t>
      </w:r>
      <w:r w:rsidRPr="007F25B6">
        <w:rPr>
          <w:rFonts w:ascii="Times New Roman" w:hAnsi="Times New Roman"/>
          <w:color w:val="292425"/>
          <w:spacing w:val="-18"/>
        </w:rPr>
        <w:t xml:space="preserve"> </w:t>
      </w:r>
      <w:r w:rsidRPr="007F25B6">
        <w:rPr>
          <w:rFonts w:ascii="Times New Roman" w:hAnsi="Times New Roman"/>
          <w:color w:val="292425"/>
          <w:spacing w:val="-2"/>
        </w:rPr>
        <w:t>tha</w:t>
      </w:r>
      <w:r w:rsidRPr="007F25B6">
        <w:rPr>
          <w:rFonts w:ascii="Times New Roman" w:hAnsi="Times New Roman"/>
          <w:color w:val="292425"/>
        </w:rPr>
        <w:t>t</w:t>
      </w:r>
      <w:r w:rsidRPr="007F25B6">
        <w:rPr>
          <w:rFonts w:ascii="Times New Roman" w:hAnsi="Times New Roman"/>
          <w:color w:val="292425"/>
          <w:spacing w:val="-18"/>
        </w:rPr>
        <w:t xml:space="preserve"> </w:t>
      </w:r>
      <w:r w:rsidRPr="007F25B6">
        <w:rPr>
          <w:rFonts w:ascii="Times New Roman" w:hAnsi="Times New Roman"/>
          <w:color w:val="292425"/>
          <w:spacing w:val="-2"/>
        </w:rPr>
        <w:t>th</w:t>
      </w:r>
      <w:r w:rsidRPr="007F25B6">
        <w:rPr>
          <w:rFonts w:ascii="Times New Roman" w:hAnsi="Times New Roman"/>
          <w:color w:val="292425"/>
        </w:rPr>
        <w:t>e</w:t>
      </w:r>
      <w:r w:rsidRPr="007F25B6">
        <w:rPr>
          <w:rFonts w:ascii="Times New Roman" w:hAnsi="Times New Roman"/>
          <w:color w:val="292425"/>
          <w:spacing w:val="-18"/>
        </w:rPr>
        <w:t xml:space="preserve"> </w:t>
      </w:r>
      <w:r w:rsidRPr="007F25B6">
        <w:rPr>
          <w:rFonts w:ascii="Times New Roman" w:hAnsi="Times New Roman"/>
          <w:color w:val="292425"/>
          <w:spacing w:val="-2"/>
        </w:rPr>
        <w:t>an</w:t>
      </w:r>
      <w:r w:rsidRPr="007F25B6">
        <w:rPr>
          <w:rFonts w:ascii="Times New Roman" w:hAnsi="Times New Roman"/>
          <w:color w:val="292425"/>
        </w:rPr>
        <w:t>y</w:t>
      </w:r>
      <w:r w:rsidRPr="007F25B6">
        <w:rPr>
          <w:rFonts w:ascii="Times New Roman" w:hAnsi="Times New Roman"/>
          <w:color w:val="292425"/>
          <w:spacing w:val="-18"/>
        </w:rPr>
        <w:t xml:space="preserve"> </w:t>
      </w:r>
      <w:r w:rsidRPr="007F25B6">
        <w:rPr>
          <w:rFonts w:ascii="Times New Roman" w:hAnsi="Times New Roman"/>
          <w:color w:val="292425"/>
          <w:spacing w:val="-2"/>
        </w:rPr>
        <w:t>equipment</w:t>
      </w:r>
      <w:r w:rsidRPr="007F25B6">
        <w:rPr>
          <w:rFonts w:ascii="Times New Roman" w:hAnsi="Times New Roman"/>
          <w:color w:val="292425"/>
        </w:rPr>
        <w:t>,</w:t>
      </w:r>
      <w:r w:rsidRPr="007F25B6">
        <w:rPr>
          <w:rFonts w:ascii="Times New Roman" w:hAnsi="Times New Roman"/>
          <w:color w:val="292425"/>
          <w:spacing w:val="-18"/>
        </w:rPr>
        <w:t xml:space="preserve"> </w:t>
      </w:r>
      <w:r w:rsidRPr="007F25B6">
        <w:rPr>
          <w:rFonts w:ascii="Times New Roman" w:hAnsi="Times New Roman"/>
          <w:color w:val="292425"/>
          <w:spacing w:val="-2"/>
        </w:rPr>
        <w:t>record</w:t>
      </w:r>
      <w:r w:rsidRPr="007F25B6">
        <w:rPr>
          <w:rFonts w:ascii="Times New Roman" w:hAnsi="Times New Roman"/>
          <w:color w:val="292425"/>
        </w:rPr>
        <w:t>,</w:t>
      </w:r>
      <w:r w:rsidRPr="007F25B6">
        <w:rPr>
          <w:rFonts w:ascii="Times New Roman" w:hAnsi="Times New Roman"/>
          <w:color w:val="292425"/>
          <w:spacing w:val="-18"/>
        </w:rPr>
        <w:t xml:space="preserve"> </w:t>
      </w:r>
      <w:r w:rsidRPr="007F25B6">
        <w:rPr>
          <w:rFonts w:ascii="Times New Roman" w:hAnsi="Times New Roman"/>
          <w:color w:val="292425"/>
          <w:spacing w:val="-2"/>
        </w:rPr>
        <w:t>register</w:t>
      </w:r>
      <w:r w:rsidRPr="007F25B6">
        <w:rPr>
          <w:rFonts w:ascii="Times New Roman" w:hAnsi="Times New Roman"/>
          <w:color w:val="292425"/>
        </w:rPr>
        <w:t>,</w:t>
      </w:r>
      <w:r w:rsidRPr="007F25B6">
        <w:rPr>
          <w:rFonts w:ascii="Times New Roman" w:hAnsi="Times New Roman"/>
          <w:color w:val="292425"/>
          <w:spacing w:val="-18"/>
        </w:rPr>
        <w:t xml:space="preserve"> </w:t>
      </w:r>
      <w:r w:rsidRPr="007F25B6">
        <w:rPr>
          <w:rFonts w:ascii="Times New Roman" w:hAnsi="Times New Roman"/>
          <w:color w:val="292425"/>
          <w:spacing w:val="-2"/>
        </w:rPr>
        <w:t>documen</w:t>
      </w:r>
      <w:r w:rsidRPr="007F25B6">
        <w:rPr>
          <w:rFonts w:ascii="Times New Roman" w:hAnsi="Times New Roman"/>
          <w:color w:val="292425"/>
        </w:rPr>
        <w:t>t</w:t>
      </w:r>
      <w:r w:rsidRPr="007F25B6">
        <w:rPr>
          <w:rFonts w:ascii="Times New Roman" w:hAnsi="Times New Roman"/>
          <w:color w:val="292425"/>
          <w:spacing w:val="-18"/>
        </w:rPr>
        <w:t xml:space="preserve"> </w:t>
      </w:r>
      <w:r w:rsidRPr="007F25B6">
        <w:rPr>
          <w:rFonts w:ascii="Times New Roman" w:hAnsi="Times New Roman"/>
          <w:color w:val="292425"/>
          <w:spacing w:val="-2"/>
        </w:rPr>
        <w:t>o</w:t>
      </w:r>
      <w:r w:rsidRPr="007F25B6">
        <w:rPr>
          <w:rFonts w:ascii="Times New Roman" w:hAnsi="Times New Roman"/>
          <w:color w:val="292425"/>
        </w:rPr>
        <w:t>r</w:t>
      </w:r>
      <w:r w:rsidRPr="007F25B6">
        <w:rPr>
          <w:rFonts w:ascii="Times New Roman" w:hAnsi="Times New Roman"/>
          <w:color w:val="292425"/>
          <w:spacing w:val="-18"/>
        </w:rPr>
        <w:t xml:space="preserve"> </w:t>
      </w:r>
      <w:r w:rsidRPr="007F25B6">
        <w:rPr>
          <w:rFonts w:ascii="Times New Roman" w:hAnsi="Times New Roman"/>
          <w:color w:val="292425"/>
          <w:spacing w:val="-2"/>
        </w:rPr>
        <w:t>an</w:t>
      </w:r>
      <w:r w:rsidRPr="007F25B6">
        <w:rPr>
          <w:rFonts w:ascii="Times New Roman" w:hAnsi="Times New Roman"/>
          <w:color w:val="292425"/>
        </w:rPr>
        <w:t>y</w:t>
      </w:r>
      <w:r w:rsidRPr="007F25B6">
        <w:rPr>
          <w:rFonts w:ascii="Times New Roman" w:hAnsi="Times New Roman"/>
          <w:color w:val="292425"/>
          <w:spacing w:val="-18"/>
        </w:rPr>
        <w:t xml:space="preserve"> </w:t>
      </w:r>
      <w:r w:rsidRPr="007F25B6">
        <w:rPr>
          <w:rFonts w:ascii="Times New Roman" w:hAnsi="Times New Roman"/>
          <w:color w:val="292425"/>
          <w:spacing w:val="-2"/>
        </w:rPr>
        <w:t>othe</w:t>
      </w:r>
      <w:r w:rsidRPr="007F25B6">
        <w:rPr>
          <w:rFonts w:ascii="Times New Roman" w:hAnsi="Times New Roman"/>
          <w:color w:val="292425"/>
        </w:rPr>
        <w:t>r</w:t>
      </w:r>
      <w:r w:rsidRPr="007F25B6">
        <w:rPr>
          <w:rFonts w:ascii="Times New Roman" w:hAnsi="Times New Roman"/>
          <w:color w:val="292425"/>
          <w:spacing w:val="-18"/>
        </w:rPr>
        <w:t xml:space="preserve"> </w:t>
      </w:r>
      <w:r w:rsidRPr="007F25B6">
        <w:rPr>
          <w:rFonts w:ascii="Times New Roman" w:hAnsi="Times New Roman"/>
          <w:color w:val="292425"/>
          <w:spacing w:val="-2"/>
        </w:rPr>
        <w:t xml:space="preserve">material </w:t>
      </w:r>
      <w:r w:rsidRPr="007F25B6">
        <w:rPr>
          <w:rFonts w:ascii="Times New Roman" w:hAnsi="Times New Roman"/>
          <w:color w:val="292425"/>
          <w:spacing w:val="-1"/>
        </w:rPr>
        <w:t>objec</w:t>
      </w:r>
      <w:r w:rsidRPr="007F25B6">
        <w:rPr>
          <w:rFonts w:ascii="Times New Roman" w:hAnsi="Times New Roman"/>
          <w:color w:val="292425"/>
        </w:rPr>
        <w:t>t</w:t>
      </w:r>
      <w:r w:rsidRPr="007F25B6">
        <w:rPr>
          <w:rFonts w:ascii="Times New Roman" w:hAnsi="Times New Roman"/>
          <w:color w:val="292425"/>
          <w:spacing w:val="-16"/>
        </w:rPr>
        <w:t xml:space="preserve"> </w:t>
      </w:r>
      <w:r w:rsidRPr="007F25B6">
        <w:rPr>
          <w:rFonts w:ascii="Times New Roman" w:hAnsi="Times New Roman"/>
          <w:color w:val="292425"/>
          <w:spacing w:val="-1"/>
        </w:rPr>
        <w:t>tha</w:t>
      </w:r>
      <w:r w:rsidRPr="007F25B6">
        <w:rPr>
          <w:rFonts w:ascii="Times New Roman" w:hAnsi="Times New Roman"/>
          <w:color w:val="292425"/>
        </w:rPr>
        <w:t>t</w:t>
      </w:r>
      <w:r w:rsidRPr="007F25B6">
        <w:rPr>
          <w:rFonts w:ascii="Times New Roman" w:hAnsi="Times New Roman"/>
          <w:color w:val="292425"/>
          <w:spacing w:val="-16"/>
        </w:rPr>
        <w:t xml:space="preserve"> </w:t>
      </w:r>
      <w:r w:rsidRPr="007F25B6">
        <w:rPr>
          <w:rFonts w:ascii="Times New Roman" w:hAnsi="Times New Roman"/>
          <w:color w:val="292425"/>
          <w:spacing w:val="-1"/>
        </w:rPr>
        <w:t>wa</w:t>
      </w:r>
      <w:r w:rsidRPr="007F25B6">
        <w:rPr>
          <w:rFonts w:ascii="Times New Roman" w:hAnsi="Times New Roman"/>
          <w:color w:val="292425"/>
        </w:rPr>
        <w:t>s</w:t>
      </w:r>
      <w:r w:rsidRPr="007F25B6">
        <w:rPr>
          <w:rFonts w:ascii="Times New Roman" w:hAnsi="Times New Roman"/>
          <w:color w:val="292425"/>
          <w:spacing w:val="-16"/>
        </w:rPr>
        <w:t xml:space="preserve"> </w:t>
      </w:r>
      <w:r w:rsidRPr="007F25B6">
        <w:rPr>
          <w:rFonts w:ascii="Times New Roman" w:hAnsi="Times New Roman"/>
          <w:color w:val="292425"/>
          <w:spacing w:val="-1"/>
        </w:rPr>
        <w:t>use</w:t>
      </w:r>
      <w:r w:rsidRPr="007F25B6">
        <w:rPr>
          <w:rFonts w:ascii="Times New Roman" w:hAnsi="Times New Roman"/>
          <w:color w:val="292425"/>
        </w:rPr>
        <w:t>d</w:t>
      </w:r>
      <w:r w:rsidRPr="007F25B6">
        <w:rPr>
          <w:rFonts w:ascii="Times New Roman" w:hAnsi="Times New Roman"/>
          <w:color w:val="292425"/>
          <w:spacing w:val="-16"/>
        </w:rPr>
        <w:t xml:space="preserve"> </w:t>
      </w:r>
      <w:r w:rsidRPr="007F25B6">
        <w:rPr>
          <w:rFonts w:ascii="Times New Roman" w:hAnsi="Times New Roman"/>
          <w:color w:val="292425"/>
          <w:spacing w:val="-1"/>
        </w:rPr>
        <w:t>fo</w:t>
      </w:r>
      <w:r w:rsidRPr="007F25B6">
        <w:rPr>
          <w:rFonts w:ascii="Times New Roman" w:hAnsi="Times New Roman"/>
          <w:color w:val="292425"/>
        </w:rPr>
        <w:t>r</w:t>
      </w:r>
      <w:r w:rsidRPr="007F25B6">
        <w:rPr>
          <w:rFonts w:ascii="Times New Roman" w:hAnsi="Times New Roman"/>
          <w:color w:val="292425"/>
          <w:spacing w:val="-16"/>
        </w:rPr>
        <w:t xml:space="preserve"> </w:t>
      </w:r>
      <w:r w:rsidRPr="007F25B6">
        <w:rPr>
          <w:rFonts w:ascii="Times New Roman" w:hAnsi="Times New Roman"/>
          <w:color w:val="292425"/>
          <w:spacing w:val="-1"/>
        </w:rPr>
        <w:t>th</w:t>
      </w:r>
      <w:r w:rsidRPr="007F25B6">
        <w:rPr>
          <w:rFonts w:ascii="Times New Roman" w:hAnsi="Times New Roman"/>
          <w:color w:val="292425"/>
        </w:rPr>
        <w:t>e</w:t>
      </w:r>
      <w:r w:rsidRPr="007F25B6">
        <w:rPr>
          <w:rFonts w:ascii="Times New Roman" w:hAnsi="Times New Roman"/>
          <w:color w:val="292425"/>
          <w:spacing w:val="-16"/>
        </w:rPr>
        <w:t xml:space="preserve"> </w:t>
      </w:r>
      <w:r w:rsidRPr="007F25B6">
        <w:rPr>
          <w:rFonts w:ascii="Times New Roman" w:hAnsi="Times New Roman"/>
          <w:color w:val="292425"/>
          <w:spacing w:val="-1"/>
        </w:rPr>
        <w:t>purpos</w:t>
      </w:r>
      <w:r w:rsidRPr="007F25B6">
        <w:rPr>
          <w:rFonts w:ascii="Times New Roman" w:hAnsi="Times New Roman"/>
          <w:color w:val="292425"/>
        </w:rPr>
        <w:t>e</w:t>
      </w:r>
      <w:r w:rsidRPr="007F25B6">
        <w:rPr>
          <w:rFonts w:ascii="Times New Roman" w:hAnsi="Times New Roman"/>
          <w:color w:val="292425"/>
          <w:spacing w:val="-16"/>
        </w:rPr>
        <w:t xml:space="preserve"> </w:t>
      </w:r>
      <w:r w:rsidRPr="007F25B6">
        <w:rPr>
          <w:rFonts w:ascii="Times New Roman" w:hAnsi="Times New Roman"/>
          <w:color w:val="292425"/>
          <w:spacing w:val="-1"/>
        </w:rPr>
        <w:t>o</w:t>
      </w:r>
      <w:r w:rsidRPr="007F25B6">
        <w:rPr>
          <w:rFonts w:ascii="Times New Roman" w:hAnsi="Times New Roman"/>
          <w:color w:val="292425"/>
        </w:rPr>
        <w:t>f</w:t>
      </w:r>
      <w:r w:rsidRPr="007F25B6">
        <w:rPr>
          <w:rFonts w:ascii="Times New Roman" w:hAnsi="Times New Roman"/>
          <w:color w:val="292425"/>
          <w:spacing w:val="-16"/>
        </w:rPr>
        <w:t xml:space="preserve"> </w:t>
      </w:r>
      <w:r w:rsidRPr="007F25B6">
        <w:rPr>
          <w:rFonts w:ascii="Times New Roman" w:hAnsi="Times New Roman"/>
          <w:color w:val="292425"/>
          <w:spacing w:val="-1"/>
        </w:rPr>
        <w:t>o</w:t>
      </w:r>
      <w:r w:rsidRPr="007F25B6">
        <w:rPr>
          <w:rFonts w:ascii="Times New Roman" w:hAnsi="Times New Roman"/>
          <w:color w:val="292425"/>
        </w:rPr>
        <w:t>r</w:t>
      </w:r>
      <w:r w:rsidRPr="007F25B6">
        <w:rPr>
          <w:rFonts w:ascii="Times New Roman" w:hAnsi="Times New Roman"/>
          <w:color w:val="292425"/>
          <w:spacing w:val="-16"/>
        </w:rPr>
        <w:t xml:space="preserve"> </w:t>
      </w:r>
      <w:r w:rsidRPr="007F25B6">
        <w:rPr>
          <w:rFonts w:ascii="Times New Roman" w:hAnsi="Times New Roman"/>
          <w:color w:val="292425"/>
          <w:spacing w:val="-1"/>
        </w:rPr>
        <w:t>i</w:t>
      </w:r>
      <w:r w:rsidRPr="007F25B6">
        <w:rPr>
          <w:rFonts w:ascii="Times New Roman" w:hAnsi="Times New Roman"/>
          <w:color w:val="292425"/>
        </w:rPr>
        <w:t>n</w:t>
      </w:r>
      <w:r w:rsidRPr="007F25B6">
        <w:rPr>
          <w:rFonts w:ascii="Times New Roman" w:hAnsi="Times New Roman"/>
          <w:color w:val="292425"/>
          <w:spacing w:val="-16"/>
        </w:rPr>
        <w:t xml:space="preserve"> </w:t>
      </w:r>
      <w:r w:rsidRPr="007F25B6">
        <w:rPr>
          <w:rFonts w:ascii="Times New Roman" w:hAnsi="Times New Roman"/>
          <w:color w:val="292425"/>
          <w:spacing w:val="-1"/>
        </w:rPr>
        <w:t>connectio</w:t>
      </w:r>
      <w:r w:rsidRPr="007F25B6">
        <w:rPr>
          <w:rFonts w:ascii="Times New Roman" w:hAnsi="Times New Roman"/>
          <w:color w:val="292425"/>
        </w:rPr>
        <w:t>n</w:t>
      </w:r>
      <w:r w:rsidRPr="007F25B6">
        <w:rPr>
          <w:rFonts w:ascii="Times New Roman" w:hAnsi="Times New Roman"/>
          <w:color w:val="292425"/>
          <w:spacing w:val="-16"/>
        </w:rPr>
        <w:t xml:space="preserve"> </w:t>
      </w:r>
      <w:r w:rsidRPr="007F25B6">
        <w:rPr>
          <w:rFonts w:ascii="Times New Roman" w:hAnsi="Times New Roman"/>
          <w:color w:val="292425"/>
          <w:spacing w:val="-1"/>
        </w:rPr>
        <w:t>wit</w:t>
      </w:r>
      <w:r w:rsidRPr="007F25B6">
        <w:rPr>
          <w:rFonts w:ascii="Times New Roman" w:hAnsi="Times New Roman"/>
          <w:color w:val="292425"/>
        </w:rPr>
        <w:t>h</w:t>
      </w:r>
      <w:r w:rsidRPr="007F25B6">
        <w:rPr>
          <w:rFonts w:ascii="Times New Roman" w:hAnsi="Times New Roman"/>
          <w:color w:val="292425"/>
          <w:spacing w:val="-16"/>
        </w:rPr>
        <w:t xml:space="preserve"> </w:t>
      </w:r>
      <w:r w:rsidRPr="007F25B6">
        <w:rPr>
          <w:rFonts w:ascii="Times New Roman" w:hAnsi="Times New Roman"/>
          <w:color w:val="292425"/>
          <w:spacing w:val="-1"/>
        </w:rPr>
        <w:t>th</w:t>
      </w:r>
      <w:r w:rsidRPr="007F25B6">
        <w:rPr>
          <w:rFonts w:ascii="Times New Roman" w:hAnsi="Times New Roman"/>
          <w:color w:val="292425"/>
        </w:rPr>
        <w:t>e</w:t>
      </w:r>
      <w:r w:rsidRPr="007F25B6">
        <w:rPr>
          <w:rFonts w:ascii="Times New Roman" w:hAnsi="Times New Roman"/>
          <w:color w:val="292425"/>
          <w:spacing w:val="-16"/>
        </w:rPr>
        <w:t xml:space="preserve"> </w:t>
      </w:r>
      <w:r w:rsidRPr="007F25B6">
        <w:rPr>
          <w:rFonts w:ascii="Times New Roman" w:hAnsi="Times New Roman"/>
          <w:color w:val="292425"/>
          <w:spacing w:val="-1"/>
        </w:rPr>
        <w:t xml:space="preserve">commission </w:t>
      </w:r>
      <w:r w:rsidRPr="007F25B6">
        <w:rPr>
          <w:rFonts w:ascii="Times New Roman" w:hAnsi="Times New Roman"/>
          <w:color w:val="292425"/>
        </w:rPr>
        <w:t>of</w:t>
      </w:r>
      <w:r w:rsidRPr="007F25B6">
        <w:rPr>
          <w:rFonts w:ascii="Times New Roman" w:hAnsi="Times New Roman"/>
          <w:color w:val="292425"/>
          <w:spacing w:val="-1"/>
        </w:rPr>
        <w:t xml:space="preserve"> </w:t>
      </w:r>
      <w:r w:rsidRPr="007F25B6">
        <w:rPr>
          <w:rFonts w:ascii="Times New Roman" w:hAnsi="Times New Roman"/>
          <w:color w:val="292425"/>
        </w:rPr>
        <w:t>the</w:t>
      </w:r>
      <w:r w:rsidRPr="007F25B6">
        <w:rPr>
          <w:rFonts w:ascii="Times New Roman" w:hAnsi="Times New Roman"/>
          <w:color w:val="292425"/>
          <w:spacing w:val="-1"/>
        </w:rPr>
        <w:t xml:space="preserve"> </w:t>
      </w:r>
      <w:r w:rsidRPr="007F25B6">
        <w:rPr>
          <w:rFonts w:ascii="Times New Roman" w:hAnsi="Times New Roman"/>
          <w:color w:val="292425"/>
        </w:rPr>
        <w:t>offence</w:t>
      </w:r>
      <w:r w:rsidRPr="007F25B6">
        <w:rPr>
          <w:rFonts w:ascii="Times New Roman" w:hAnsi="Times New Roman"/>
          <w:color w:val="292425"/>
          <w:spacing w:val="-1"/>
        </w:rPr>
        <w:t xml:space="preserve"> </w:t>
      </w:r>
      <w:r w:rsidRPr="007F25B6">
        <w:rPr>
          <w:rFonts w:ascii="Times New Roman" w:hAnsi="Times New Roman"/>
          <w:color w:val="292425"/>
        </w:rPr>
        <w:t>be</w:t>
      </w:r>
      <w:r w:rsidRPr="007F25B6">
        <w:rPr>
          <w:rFonts w:ascii="Times New Roman" w:hAnsi="Times New Roman"/>
          <w:color w:val="292425"/>
          <w:spacing w:val="-1"/>
        </w:rPr>
        <w:t xml:space="preserve"> </w:t>
      </w:r>
      <w:r w:rsidRPr="007F25B6">
        <w:rPr>
          <w:rFonts w:ascii="Times New Roman" w:hAnsi="Times New Roman"/>
          <w:color w:val="292425"/>
        </w:rPr>
        <w:t>forfeited</w:t>
      </w:r>
      <w:r w:rsidRPr="007F25B6">
        <w:rPr>
          <w:rFonts w:ascii="Times New Roman" w:hAnsi="Times New Roman"/>
          <w:color w:val="292425"/>
          <w:spacing w:val="-1"/>
        </w:rPr>
        <w:t xml:space="preserve"> </w:t>
      </w:r>
      <w:r w:rsidRPr="007F25B6">
        <w:rPr>
          <w:rFonts w:ascii="Times New Roman" w:hAnsi="Times New Roman"/>
          <w:color w:val="292425"/>
        </w:rPr>
        <w:t>to</w:t>
      </w:r>
      <w:r w:rsidRPr="007F25B6">
        <w:rPr>
          <w:rFonts w:ascii="Times New Roman" w:hAnsi="Times New Roman"/>
          <w:color w:val="292425"/>
          <w:spacing w:val="-1"/>
        </w:rPr>
        <w:t xml:space="preserve"> </w:t>
      </w:r>
      <w:r w:rsidRPr="007F25B6">
        <w:rPr>
          <w:rFonts w:ascii="Times New Roman" w:hAnsi="Times New Roman"/>
          <w:color w:val="292425"/>
        </w:rPr>
        <w:t>the</w:t>
      </w:r>
      <w:r w:rsidRPr="007F25B6">
        <w:rPr>
          <w:rFonts w:ascii="Times New Roman" w:hAnsi="Times New Roman"/>
          <w:color w:val="292425"/>
          <w:spacing w:val="-1"/>
        </w:rPr>
        <w:t xml:space="preserve"> </w:t>
      </w:r>
      <w:r w:rsidRPr="007F25B6">
        <w:rPr>
          <w:rFonts w:ascii="Times New Roman" w:hAnsi="Times New Roman"/>
          <w:color w:val="292425"/>
        </w:rPr>
        <w:t>State;</w:t>
      </w:r>
      <w:r w:rsidRPr="007F25B6">
        <w:rPr>
          <w:rFonts w:ascii="Times New Roman" w:hAnsi="Times New Roman"/>
          <w:color w:val="292425"/>
          <w:spacing w:val="-1"/>
        </w:rPr>
        <w:t xml:space="preserve"> </w:t>
      </w:r>
      <w:r w:rsidRPr="007F25B6">
        <w:rPr>
          <w:rFonts w:ascii="Times New Roman" w:hAnsi="Times New Roman"/>
          <w:color w:val="292425"/>
        </w:rPr>
        <w:t>and</w:t>
      </w:r>
    </w:p>
    <w:p w14:paraId="5B610EA5" w14:textId="77777777" w:rsidR="008D4F5A" w:rsidRPr="007F25B6" w:rsidRDefault="008D4F5A" w:rsidP="004F48C7">
      <w:pPr>
        <w:widowControl w:val="0"/>
        <w:tabs>
          <w:tab w:val="left" w:pos="1580"/>
        </w:tabs>
        <w:autoSpaceDE w:val="0"/>
        <w:autoSpaceDN w:val="0"/>
        <w:adjustRightInd w:val="0"/>
        <w:spacing w:after="0" w:line="360" w:lineRule="auto"/>
        <w:ind w:left="2009" w:right="397" w:hanging="569"/>
        <w:jc w:val="both"/>
        <w:rPr>
          <w:rFonts w:ascii="Times New Roman" w:hAnsi="Times New Roman"/>
          <w:color w:val="000000"/>
        </w:rPr>
      </w:pPr>
      <w:r w:rsidRPr="007F25B6">
        <w:rPr>
          <w:rFonts w:ascii="Times New Roman" w:hAnsi="Times New Roman"/>
          <w:color w:val="292425"/>
        </w:rPr>
        <w:t>(b)</w:t>
      </w:r>
      <w:r w:rsidRPr="007F25B6">
        <w:rPr>
          <w:rFonts w:ascii="Times New Roman" w:hAnsi="Times New Roman"/>
          <w:color w:val="292425"/>
        </w:rPr>
        <w:tab/>
        <w:t>summarily</w:t>
      </w:r>
      <w:r w:rsidRPr="007F25B6">
        <w:rPr>
          <w:rFonts w:ascii="Times New Roman" w:hAnsi="Times New Roman"/>
          <w:color w:val="292425"/>
          <w:spacing w:val="20"/>
        </w:rPr>
        <w:t xml:space="preserve"> </w:t>
      </w:r>
      <w:r w:rsidRPr="007F25B6">
        <w:rPr>
          <w:rFonts w:ascii="Times New Roman" w:hAnsi="Times New Roman"/>
          <w:color w:val="292425"/>
        </w:rPr>
        <w:t>enquire</w:t>
      </w:r>
      <w:r w:rsidRPr="007F25B6">
        <w:rPr>
          <w:rFonts w:ascii="Times New Roman" w:hAnsi="Times New Roman"/>
          <w:color w:val="292425"/>
          <w:spacing w:val="20"/>
        </w:rPr>
        <w:t xml:space="preserve"> </w:t>
      </w:r>
      <w:r w:rsidRPr="007F25B6">
        <w:rPr>
          <w:rFonts w:ascii="Times New Roman" w:hAnsi="Times New Roman"/>
          <w:color w:val="292425"/>
        </w:rPr>
        <w:t>into</w:t>
      </w:r>
      <w:r w:rsidRPr="007F25B6">
        <w:rPr>
          <w:rFonts w:ascii="Times New Roman" w:hAnsi="Times New Roman"/>
          <w:color w:val="292425"/>
          <w:spacing w:val="20"/>
        </w:rPr>
        <w:t xml:space="preserve"> </w:t>
      </w:r>
      <w:r w:rsidRPr="007F25B6">
        <w:rPr>
          <w:rFonts w:ascii="Times New Roman" w:hAnsi="Times New Roman"/>
          <w:color w:val="292425"/>
        </w:rPr>
        <w:t>and</w:t>
      </w:r>
      <w:r w:rsidRPr="007F25B6">
        <w:rPr>
          <w:rFonts w:ascii="Times New Roman" w:hAnsi="Times New Roman"/>
          <w:color w:val="292425"/>
          <w:spacing w:val="20"/>
        </w:rPr>
        <w:t xml:space="preserve"> </w:t>
      </w:r>
      <w:r w:rsidRPr="007F25B6">
        <w:rPr>
          <w:rFonts w:ascii="Times New Roman" w:hAnsi="Times New Roman"/>
          <w:color w:val="292425"/>
        </w:rPr>
        <w:t>assess</w:t>
      </w:r>
      <w:r w:rsidRPr="007F25B6">
        <w:rPr>
          <w:rFonts w:ascii="Times New Roman" w:hAnsi="Times New Roman"/>
          <w:color w:val="292425"/>
          <w:spacing w:val="20"/>
        </w:rPr>
        <w:t xml:space="preserve"> </w:t>
      </w:r>
      <w:r w:rsidRPr="007F25B6">
        <w:rPr>
          <w:rFonts w:ascii="Times New Roman" w:hAnsi="Times New Roman"/>
          <w:color w:val="292425"/>
        </w:rPr>
        <w:t>the</w:t>
      </w:r>
      <w:r w:rsidRPr="007F25B6">
        <w:rPr>
          <w:rFonts w:ascii="Times New Roman" w:hAnsi="Times New Roman"/>
          <w:color w:val="292425"/>
          <w:spacing w:val="20"/>
        </w:rPr>
        <w:t xml:space="preserve"> </w:t>
      </w:r>
      <w:r w:rsidRPr="007F25B6">
        <w:rPr>
          <w:rFonts w:ascii="Times New Roman" w:hAnsi="Times New Roman"/>
          <w:color w:val="292425"/>
        </w:rPr>
        <w:t>monetary</w:t>
      </w:r>
      <w:r w:rsidRPr="007F25B6">
        <w:rPr>
          <w:rFonts w:ascii="Times New Roman" w:hAnsi="Times New Roman"/>
          <w:color w:val="292425"/>
          <w:spacing w:val="20"/>
        </w:rPr>
        <w:t xml:space="preserve"> </w:t>
      </w:r>
      <w:r w:rsidRPr="007F25B6">
        <w:rPr>
          <w:rFonts w:ascii="Times New Roman" w:hAnsi="Times New Roman"/>
          <w:color w:val="292425"/>
        </w:rPr>
        <w:t>value</w:t>
      </w:r>
      <w:r w:rsidRPr="007F25B6">
        <w:rPr>
          <w:rFonts w:ascii="Times New Roman" w:hAnsi="Times New Roman"/>
          <w:color w:val="292425"/>
          <w:spacing w:val="20"/>
        </w:rPr>
        <w:t xml:space="preserve"> </w:t>
      </w:r>
      <w:r w:rsidRPr="007F25B6">
        <w:rPr>
          <w:rFonts w:ascii="Times New Roman" w:hAnsi="Times New Roman"/>
          <w:color w:val="292425"/>
        </w:rPr>
        <w:t>of</w:t>
      </w:r>
      <w:r w:rsidRPr="007F25B6">
        <w:rPr>
          <w:rFonts w:ascii="Times New Roman" w:hAnsi="Times New Roman"/>
          <w:color w:val="292425"/>
          <w:spacing w:val="20"/>
        </w:rPr>
        <w:t xml:space="preserve"> </w:t>
      </w:r>
      <w:r w:rsidRPr="007F25B6">
        <w:rPr>
          <w:rFonts w:ascii="Times New Roman" w:hAnsi="Times New Roman"/>
          <w:color w:val="292425"/>
        </w:rPr>
        <w:t>any</w:t>
      </w:r>
      <w:r w:rsidRPr="007F25B6">
        <w:rPr>
          <w:rFonts w:ascii="Times New Roman" w:hAnsi="Times New Roman"/>
          <w:color w:val="292425"/>
          <w:spacing w:val="20"/>
        </w:rPr>
        <w:t xml:space="preserve"> </w:t>
      </w:r>
      <w:r w:rsidRPr="007F25B6">
        <w:rPr>
          <w:rFonts w:ascii="Times New Roman" w:hAnsi="Times New Roman"/>
          <w:color w:val="292425"/>
        </w:rPr>
        <w:t>advantage gained</w:t>
      </w:r>
      <w:r w:rsidRPr="007F25B6">
        <w:rPr>
          <w:rFonts w:ascii="Times New Roman" w:hAnsi="Times New Roman"/>
          <w:color w:val="292425"/>
          <w:spacing w:val="-3"/>
        </w:rPr>
        <w:t xml:space="preserve"> </w:t>
      </w:r>
      <w:r w:rsidRPr="007F25B6">
        <w:rPr>
          <w:rFonts w:ascii="Times New Roman" w:hAnsi="Times New Roman"/>
          <w:color w:val="292425"/>
        </w:rPr>
        <w:t>or</w:t>
      </w:r>
      <w:r w:rsidRPr="007F25B6">
        <w:rPr>
          <w:rFonts w:ascii="Times New Roman" w:hAnsi="Times New Roman"/>
          <w:color w:val="292425"/>
          <w:spacing w:val="-3"/>
        </w:rPr>
        <w:t xml:space="preserve"> </w:t>
      </w:r>
      <w:r w:rsidRPr="007F25B6">
        <w:rPr>
          <w:rFonts w:ascii="Times New Roman" w:hAnsi="Times New Roman"/>
          <w:color w:val="292425"/>
        </w:rPr>
        <w:t>likely</w:t>
      </w:r>
      <w:r w:rsidRPr="007F25B6">
        <w:rPr>
          <w:rFonts w:ascii="Times New Roman" w:hAnsi="Times New Roman"/>
          <w:color w:val="292425"/>
          <w:spacing w:val="-3"/>
        </w:rPr>
        <w:t xml:space="preserve"> </w:t>
      </w:r>
      <w:r w:rsidRPr="007F25B6">
        <w:rPr>
          <w:rFonts w:ascii="Times New Roman" w:hAnsi="Times New Roman"/>
          <w:color w:val="292425"/>
        </w:rPr>
        <w:t>to</w:t>
      </w:r>
      <w:r w:rsidRPr="007F25B6">
        <w:rPr>
          <w:rFonts w:ascii="Times New Roman" w:hAnsi="Times New Roman"/>
          <w:color w:val="292425"/>
          <w:spacing w:val="-3"/>
        </w:rPr>
        <w:t xml:space="preserve"> </w:t>
      </w:r>
      <w:r w:rsidRPr="007F25B6">
        <w:rPr>
          <w:rFonts w:ascii="Times New Roman" w:hAnsi="Times New Roman"/>
          <w:color w:val="292425"/>
        </w:rPr>
        <w:t>be</w:t>
      </w:r>
      <w:r w:rsidRPr="007F25B6">
        <w:rPr>
          <w:rFonts w:ascii="Times New Roman" w:hAnsi="Times New Roman"/>
          <w:color w:val="292425"/>
          <w:spacing w:val="-3"/>
        </w:rPr>
        <w:t xml:space="preserve"> </w:t>
      </w:r>
      <w:r w:rsidRPr="007F25B6">
        <w:rPr>
          <w:rFonts w:ascii="Times New Roman" w:hAnsi="Times New Roman"/>
          <w:color w:val="292425"/>
        </w:rPr>
        <w:t>gained</w:t>
      </w:r>
      <w:r w:rsidRPr="007F25B6">
        <w:rPr>
          <w:rFonts w:ascii="Times New Roman" w:hAnsi="Times New Roman"/>
          <w:color w:val="292425"/>
          <w:spacing w:val="-3"/>
        </w:rPr>
        <w:t xml:space="preserve"> </w:t>
      </w:r>
      <w:r w:rsidRPr="007F25B6">
        <w:rPr>
          <w:rFonts w:ascii="Times New Roman" w:hAnsi="Times New Roman"/>
          <w:color w:val="292425"/>
        </w:rPr>
        <w:t>by</w:t>
      </w:r>
      <w:r w:rsidRPr="007F25B6">
        <w:rPr>
          <w:rFonts w:ascii="Times New Roman" w:hAnsi="Times New Roman"/>
          <w:color w:val="292425"/>
          <w:spacing w:val="-3"/>
        </w:rPr>
        <w:t xml:space="preserve"> </w:t>
      </w:r>
      <w:r w:rsidRPr="007F25B6">
        <w:rPr>
          <w:rFonts w:ascii="Times New Roman" w:hAnsi="Times New Roman"/>
          <w:color w:val="292425"/>
        </w:rPr>
        <w:t>that</w:t>
      </w:r>
      <w:r w:rsidRPr="007F25B6">
        <w:rPr>
          <w:rFonts w:ascii="Times New Roman" w:hAnsi="Times New Roman"/>
          <w:color w:val="292425"/>
          <w:spacing w:val="-3"/>
        </w:rPr>
        <w:t xml:space="preserve"> </w:t>
      </w:r>
      <w:r w:rsidRPr="007F25B6">
        <w:rPr>
          <w:rFonts w:ascii="Times New Roman" w:hAnsi="Times New Roman"/>
          <w:color w:val="292425"/>
        </w:rPr>
        <w:t>person</w:t>
      </w:r>
      <w:r w:rsidRPr="007F25B6">
        <w:rPr>
          <w:rFonts w:ascii="Times New Roman" w:hAnsi="Times New Roman"/>
          <w:color w:val="292425"/>
          <w:spacing w:val="-3"/>
        </w:rPr>
        <w:t xml:space="preserve"> </w:t>
      </w:r>
      <w:r w:rsidRPr="007F25B6">
        <w:rPr>
          <w:rFonts w:ascii="Times New Roman" w:hAnsi="Times New Roman"/>
          <w:color w:val="292425"/>
        </w:rPr>
        <w:t>in</w:t>
      </w:r>
      <w:r w:rsidRPr="007F25B6">
        <w:rPr>
          <w:rFonts w:ascii="Times New Roman" w:hAnsi="Times New Roman"/>
          <w:color w:val="292425"/>
          <w:spacing w:val="-3"/>
        </w:rPr>
        <w:t xml:space="preserve"> </w:t>
      </w:r>
      <w:r w:rsidRPr="007F25B6">
        <w:rPr>
          <w:rFonts w:ascii="Times New Roman" w:hAnsi="Times New Roman"/>
          <w:color w:val="292425"/>
        </w:rPr>
        <w:t>consequence</w:t>
      </w:r>
      <w:r w:rsidRPr="007F25B6">
        <w:rPr>
          <w:rFonts w:ascii="Times New Roman" w:hAnsi="Times New Roman"/>
          <w:color w:val="292425"/>
          <w:spacing w:val="-3"/>
        </w:rPr>
        <w:t xml:space="preserve"> </w:t>
      </w:r>
      <w:r w:rsidRPr="007F25B6">
        <w:rPr>
          <w:rFonts w:ascii="Times New Roman" w:hAnsi="Times New Roman"/>
          <w:color w:val="292425"/>
        </w:rPr>
        <w:t>of</w:t>
      </w:r>
      <w:r w:rsidRPr="007F25B6">
        <w:rPr>
          <w:rFonts w:ascii="Times New Roman" w:hAnsi="Times New Roman"/>
          <w:color w:val="292425"/>
          <w:spacing w:val="-3"/>
        </w:rPr>
        <w:t xml:space="preserve"> </w:t>
      </w:r>
      <w:r w:rsidRPr="007F25B6">
        <w:rPr>
          <w:rFonts w:ascii="Times New Roman" w:hAnsi="Times New Roman"/>
          <w:color w:val="292425"/>
        </w:rPr>
        <w:t>that</w:t>
      </w:r>
      <w:r w:rsidRPr="007F25B6">
        <w:rPr>
          <w:rFonts w:ascii="Times New Roman" w:hAnsi="Times New Roman"/>
          <w:color w:val="292425"/>
          <w:spacing w:val="-3"/>
        </w:rPr>
        <w:t xml:space="preserve"> </w:t>
      </w:r>
      <w:r w:rsidRPr="007F25B6">
        <w:rPr>
          <w:rFonts w:ascii="Times New Roman" w:hAnsi="Times New Roman"/>
          <w:color w:val="292425"/>
        </w:rPr>
        <w:t>offence and</w:t>
      </w:r>
      <w:r w:rsidRPr="007F25B6">
        <w:rPr>
          <w:rFonts w:ascii="Times New Roman" w:hAnsi="Times New Roman"/>
          <w:color w:val="292425"/>
          <w:spacing w:val="-12"/>
        </w:rPr>
        <w:t xml:space="preserve"> </w:t>
      </w:r>
      <w:r w:rsidRPr="007F25B6">
        <w:rPr>
          <w:rFonts w:ascii="Times New Roman" w:hAnsi="Times New Roman"/>
          <w:color w:val="292425"/>
        </w:rPr>
        <w:t>impose</w:t>
      </w:r>
      <w:r w:rsidRPr="007F25B6">
        <w:rPr>
          <w:rFonts w:ascii="Times New Roman" w:hAnsi="Times New Roman"/>
          <w:color w:val="292425"/>
          <w:spacing w:val="-12"/>
        </w:rPr>
        <w:t xml:space="preserve"> </w:t>
      </w:r>
      <w:r w:rsidRPr="007F25B6">
        <w:rPr>
          <w:rFonts w:ascii="Times New Roman" w:hAnsi="Times New Roman"/>
          <w:color w:val="292425"/>
        </w:rPr>
        <w:t>on</w:t>
      </w:r>
      <w:r w:rsidRPr="007F25B6">
        <w:rPr>
          <w:rFonts w:ascii="Times New Roman" w:hAnsi="Times New Roman"/>
          <w:color w:val="292425"/>
          <w:spacing w:val="-12"/>
        </w:rPr>
        <w:t xml:space="preserve"> </w:t>
      </w:r>
      <w:r w:rsidRPr="007F25B6">
        <w:rPr>
          <w:rFonts w:ascii="Times New Roman" w:hAnsi="Times New Roman"/>
          <w:color w:val="292425"/>
        </w:rPr>
        <w:t>that</w:t>
      </w:r>
      <w:r w:rsidRPr="007F25B6">
        <w:rPr>
          <w:rFonts w:ascii="Times New Roman" w:hAnsi="Times New Roman"/>
          <w:color w:val="292425"/>
          <w:spacing w:val="-12"/>
        </w:rPr>
        <w:t xml:space="preserve"> </w:t>
      </w:r>
      <w:r w:rsidRPr="007F25B6">
        <w:rPr>
          <w:rFonts w:ascii="Times New Roman" w:hAnsi="Times New Roman"/>
          <w:color w:val="292425"/>
        </w:rPr>
        <w:t>person</w:t>
      </w:r>
      <w:r w:rsidRPr="007F25B6">
        <w:rPr>
          <w:rFonts w:ascii="Times New Roman" w:hAnsi="Times New Roman"/>
          <w:color w:val="292425"/>
          <w:spacing w:val="-12"/>
        </w:rPr>
        <w:t xml:space="preserve"> </w:t>
      </w:r>
      <w:r w:rsidRPr="007F25B6">
        <w:rPr>
          <w:rFonts w:ascii="Times New Roman" w:hAnsi="Times New Roman"/>
          <w:color w:val="292425"/>
        </w:rPr>
        <w:t>a</w:t>
      </w:r>
      <w:r w:rsidRPr="007F25B6">
        <w:rPr>
          <w:rFonts w:ascii="Times New Roman" w:hAnsi="Times New Roman"/>
          <w:color w:val="292425"/>
          <w:spacing w:val="-12"/>
        </w:rPr>
        <w:t xml:space="preserve"> </w:t>
      </w:r>
      <w:r w:rsidRPr="007F25B6">
        <w:rPr>
          <w:rFonts w:ascii="Times New Roman" w:hAnsi="Times New Roman"/>
          <w:color w:val="292425"/>
        </w:rPr>
        <w:t>fine</w:t>
      </w:r>
      <w:r w:rsidRPr="007F25B6">
        <w:rPr>
          <w:rFonts w:ascii="Times New Roman" w:hAnsi="Times New Roman"/>
          <w:color w:val="292425"/>
          <w:spacing w:val="-12"/>
        </w:rPr>
        <w:t xml:space="preserve"> </w:t>
      </w:r>
      <w:r w:rsidRPr="007F25B6">
        <w:rPr>
          <w:rFonts w:ascii="Times New Roman" w:hAnsi="Times New Roman"/>
          <w:color w:val="292425"/>
        </w:rPr>
        <w:t>to</w:t>
      </w:r>
      <w:r w:rsidRPr="007F25B6">
        <w:rPr>
          <w:rFonts w:ascii="Times New Roman" w:hAnsi="Times New Roman"/>
          <w:color w:val="292425"/>
          <w:spacing w:val="-12"/>
        </w:rPr>
        <w:t xml:space="preserve"> </w:t>
      </w:r>
      <w:r w:rsidRPr="007F25B6">
        <w:rPr>
          <w:rFonts w:ascii="Times New Roman" w:hAnsi="Times New Roman"/>
          <w:color w:val="292425"/>
        </w:rPr>
        <w:t>a</w:t>
      </w:r>
      <w:r w:rsidRPr="007F25B6">
        <w:rPr>
          <w:rFonts w:ascii="Times New Roman" w:hAnsi="Times New Roman"/>
          <w:color w:val="292425"/>
          <w:spacing w:val="-12"/>
        </w:rPr>
        <w:t xml:space="preserve"> </w:t>
      </w:r>
      <w:r w:rsidRPr="007F25B6">
        <w:rPr>
          <w:rFonts w:ascii="Times New Roman" w:hAnsi="Times New Roman"/>
          <w:color w:val="292425"/>
        </w:rPr>
        <w:t>maximum</w:t>
      </w:r>
      <w:r w:rsidRPr="007F25B6">
        <w:rPr>
          <w:rFonts w:ascii="Times New Roman" w:hAnsi="Times New Roman"/>
          <w:color w:val="292425"/>
          <w:spacing w:val="-12"/>
        </w:rPr>
        <w:t xml:space="preserve"> </w:t>
      </w:r>
      <w:r w:rsidRPr="007F25B6">
        <w:rPr>
          <w:rFonts w:ascii="Times New Roman" w:hAnsi="Times New Roman"/>
          <w:color w:val="292425"/>
        </w:rPr>
        <w:t>equal</w:t>
      </w:r>
      <w:r w:rsidRPr="007F25B6">
        <w:rPr>
          <w:rFonts w:ascii="Times New Roman" w:hAnsi="Times New Roman"/>
          <w:color w:val="292425"/>
          <w:spacing w:val="-12"/>
        </w:rPr>
        <w:t xml:space="preserve"> </w:t>
      </w:r>
      <w:r w:rsidRPr="007F25B6">
        <w:rPr>
          <w:rFonts w:ascii="Times New Roman" w:hAnsi="Times New Roman"/>
          <w:color w:val="292425"/>
        </w:rPr>
        <w:t>to</w:t>
      </w:r>
      <w:r w:rsidRPr="007F25B6">
        <w:rPr>
          <w:rFonts w:ascii="Times New Roman" w:hAnsi="Times New Roman"/>
          <w:color w:val="292425"/>
          <w:spacing w:val="-12"/>
        </w:rPr>
        <w:t xml:space="preserve"> </w:t>
      </w:r>
      <w:r w:rsidRPr="007F25B6">
        <w:rPr>
          <w:rFonts w:ascii="Times New Roman" w:hAnsi="Times New Roman"/>
          <w:color w:val="292425"/>
        </w:rPr>
        <w:t>the</w:t>
      </w:r>
      <w:r w:rsidRPr="007F25B6">
        <w:rPr>
          <w:rFonts w:ascii="Times New Roman" w:hAnsi="Times New Roman"/>
          <w:color w:val="292425"/>
          <w:spacing w:val="-12"/>
        </w:rPr>
        <w:t xml:space="preserve"> </w:t>
      </w:r>
      <w:r w:rsidRPr="007F25B6">
        <w:rPr>
          <w:rFonts w:ascii="Times New Roman" w:hAnsi="Times New Roman"/>
          <w:color w:val="292425"/>
        </w:rPr>
        <w:t>monetary</w:t>
      </w:r>
      <w:r w:rsidRPr="007F25B6">
        <w:rPr>
          <w:rFonts w:ascii="Times New Roman" w:hAnsi="Times New Roman"/>
          <w:color w:val="292425"/>
          <w:spacing w:val="-12"/>
        </w:rPr>
        <w:t xml:space="preserve"> </w:t>
      </w:r>
      <w:r w:rsidRPr="007F25B6">
        <w:rPr>
          <w:rFonts w:ascii="Times New Roman" w:hAnsi="Times New Roman"/>
          <w:color w:val="292425"/>
        </w:rPr>
        <w:t>value so assessed or, in default of payment of the fine, to imprisonment for a period</w:t>
      </w:r>
      <w:r w:rsidRPr="007F25B6">
        <w:rPr>
          <w:rFonts w:ascii="Times New Roman" w:hAnsi="Times New Roman"/>
          <w:color w:val="292425"/>
          <w:spacing w:val="-3"/>
        </w:rPr>
        <w:t xml:space="preserve"> </w:t>
      </w:r>
      <w:r w:rsidRPr="007F25B6">
        <w:rPr>
          <w:rFonts w:ascii="Times New Roman" w:hAnsi="Times New Roman"/>
          <w:color w:val="292425"/>
        </w:rPr>
        <w:t>not</w:t>
      </w:r>
      <w:r w:rsidRPr="007F25B6">
        <w:rPr>
          <w:rFonts w:ascii="Times New Roman" w:hAnsi="Times New Roman"/>
          <w:color w:val="292425"/>
          <w:spacing w:val="-3"/>
        </w:rPr>
        <w:t xml:space="preserve"> </w:t>
      </w:r>
      <w:r w:rsidRPr="007F25B6">
        <w:rPr>
          <w:rFonts w:ascii="Times New Roman" w:hAnsi="Times New Roman"/>
          <w:color w:val="292425"/>
        </w:rPr>
        <w:t>exceeding</w:t>
      </w:r>
      <w:r w:rsidRPr="007F25B6">
        <w:rPr>
          <w:rFonts w:ascii="Times New Roman" w:hAnsi="Times New Roman"/>
          <w:color w:val="292425"/>
          <w:spacing w:val="-3"/>
        </w:rPr>
        <w:t xml:space="preserve"> </w:t>
      </w:r>
      <w:r w:rsidRPr="007F25B6">
        <w:rPr>
          <w:rFonts w:ascii="Times New Roman" w:hAnsi="Times New Roman"/>
          <w:color w:val="292425"/>
        </w:rPr>
        <w:t>one</w:t>
      </w:r>
      <w:r w:rsidRPr="007F25B6">
        <w:rPr>
          <w:rFonts w:ascii="Times New Roman" w:hAnsi="Times New Roman"/>
          <w:color w:val="292425"/>
          <w:spacing w:val="-3"/>
        </w:rPr>
        <w:t xml:space="preserve"> </w:t>
      </w:r>
      <w:r w:rsidRPr="007F25B6">
        <w:rPr>
          <w:rFonts w:ascii="Times New Roman" w:hAnsi="Times New Roman"/>
          <w:color w:val="292425"/>
        </w:rPr>
        <w:t>year.</w:t>
      </w:r>
    </w:p>
    <w:p w14:paraId="357BBEFC" w14:textId="77777777" w:rsidR="008D4F5A" w:rsidRPr="007F25B6" w:rsidRDefault="008D4F5A" w:rsidP="00CA5119">
      <w:pPr>
        <w:widowControl w:val="0"/>
        <w:autoSpaceDE w:val="0"/>
        <w:autoSpaceDN w:val="0"/>
        <w:adjustRightInd w:val="0"/>
        <w:spacing w:before="5" w:after="0" w:line="360" w:lineRule="auto"/>
        <w:jc w:val="both"/>
        <w:rPr>
          <w:rFonts w:ascii="Times New Roman" w:hAnsi="Times New Roman"/>
          <w:color w:val="000000"/>
          <w:sz w:val="12"/>
          <w:szCs w:val="12"/>
        </w:rPr>
      </w:pPr>
    </w:p>
    <w:p w14:paraId="675AAABA" w14:textId="77777777" w:rsidR="008D4F5A" w:rsidRPr="007F25B6" w:rsidRDefault="004F48C7" w:rsidP="004F48C7">
      <w:pPr>
        <w:widowControl w:val="0"/>
        <w:autoSpaceDE w:val="0"/>
        <w:autoSpaceDN w:val="0"/>
        <w:adjustRightInd w:val="0"/>
        <w:spacing w:after="0" w:line="360" w:lineRule="auto"/>
        <w:ind w:left="1440" w:right="403" w:hanging="428"/>
        <w:jc w:val="both"/>
        <w:rPr>
          <w:rFonts w:ascii="Times New Roman" w:hAnsi="Times New Roman"/>
          <w:color w:val="000000"/>
        </w:rPr>
      </w:pPr>
      <w:r w:rsidRPr="007F25B6">
        <w:rPr>
          <w:rFonts w:ascii="Times New Roman" w:hAnsi="Times New Roman"/>
          <w:color w:val="292425"/>
        </w:rPr>
        <w:t>(2)</w:t>
      </w:r>
      <w:r w:rsidRPr="007F25B6">
        <w:rPr>
          <w:rFonts w:ascii="Times New Roman" w:hAnsi="Times New Roman"/>
          <w:color w:val="292425"/>
        </w:rPr>
        <w:tab/>
      </w:r>
      <w:r w:rsidR="008D4F5A" w:rsidRPr="007F25B6">
        <w:rPr>
          <w:rFonts w:ascii="Times New Roman" w:hAnsi="Times New Roman"/>
          <w:color w:val="292425"/>
        </w:rPr>
        <w:t>Section</w:t>
      </w:r>
      <w:r w:rsidR="008D4F5A" w:rsidRPr="007F25B6">
        <w:rPr>
          <w:rFonts w:ascii="Times New Roman" w:hAnsi="Times New Roman"/>
          <w:color w:val="292425"/>
          <w:spacing w:val="-14"/>
        </w:rPr>
        <w:t xml:space="preserve"> </w:t>
      </w:r>
      <w:r w:rsidR="008D4F5A" w:rsidRPr="007F25B6">
        <w:rPr>
          <w:rFonts w:ascii="Times New Roman" w:hAnsi="Times New Roman"/>
          <w:color w:val="292425"/>
        </w:rPr>
        <w:t>35</w:t>
      </w:r>
      <w:r w:rsidR="008D4F5A" w:rsidRPr="007F25B6">
        <w:rPr>
          <w:rFonts w:ascii="Times New Roman" w:hAnsi="Times New Roman"/>
          <w:color w:val="292425"/>
          <w:spacing w:val="-14"/>
        </w:rPr>
        <w:t xml:space="preserve"> </w:t>
      </w:r>
      <w:r w:rsidR="008D4F5A" w:rsidRPr="007F25B6">
        <w:rPr>
          <w:rFonts w:ascii="Times New Roman" w:hAnsi="Times New Roman"/>
          <w:color w:val="292425"/>
        </w:rPr>
        <w:t>of</w:t>
      </w:r>
      <w:r w:rsidR="008D4F5A" w:rsidRPr="007F25B6">
        <w:rPr>
          <w:rFonts w:ascii="Times New Roman" w:hAnsi="Times New Roman"/>
          <w:color w:val="292425"/>
          <w:spacing w:val="-14"/>
        </w:rPr>
        <w:t xml:space="preserve"> </w:t>
      </w:r>
      <w:r w:rsidR="008D4F5A" w:rsidRPr="007F25B6">
        <w:rPr>
          <w:rFonts w:ascii="Times New Roman" w:hAnsi="Times New Roman"/>
          <w:color w:val="292425"/>
        </w:rPr>
        <w:t>the</w:t>
      </w:r>
      <w:r w:rsidR="008D4F5A" w:rsidRPr="007F25B6">
        <w:rPr>
          <w:rFonts w:ascii="Times New Roman" w:hAnsi="Times New Roman"/>
          <w:color w:val="292425"/>
          <w:spacing w:val="-14"/>
        </w:rPr>
        <w:t xml:space="preserve"> </w:t>
      </w:r>
      <w:r w:rsidR="008D4F5A" w:rsidRPr="007F25B6">
        <w:rPr>
          <w:rFonts w:ascii="Times New Roman" w:hAnsi="Times New Roman"/>
          <w:color w:val="292425"/>
        </w:rPr>
        <w:t>Criminal</w:t>
      </w:r>
      <w:r w:rsidR="008D4F5A" w:rsidRPr="007F25B6">
        <w:rPr>
          <w:rFonts w:ascii="Times New Roman" w:hAnsi="Times New Roman"/>
          <w:color w:val="292425"/>
          <w:spacing w:val="-14"/>
        </w:rPr>
        <w:t xml:space="preserve"> </w:t>
      </w:r>
      <w:r w:rsidR="008D4F5A" w:rsidRPr="007F25B6">
        <w:rPr>
          <w:rFonts w:ascii="Times New Roman" w:hAnsi="Times New Roman"/>
          <w:color w:val="292425"/>
        </w:rPr>
        <w:t>Procedure</w:t>
      </w:r>
      <w:r w:rsidR="008D4F5A" w:rsidRPr="007F25B6">
        <w:rPr>
          <w:rFonts w:ascii="Times New Roman" w:hAnsi="Times New Roman"/>
          <w:color w:val="292425"/>
          <w:spacing w:val="-14"/>
        </w:rPr>
        <w:t xml:space="preserve"> </w:t>
      </w:r>
      <w:r w:rsidR="008D4F5A" w:rsidRPr="007F25B6">
        <w:rPr>
          <w:rFonts w:ascii="Times New Roman" w:hAnsi="Times New Roman"/>
          <w:color w:val="292425"/>
        </w:rPr>
        <w:t>Act</w:t>
      </w:r>
      <w:r w:rsidR="008D4F5A" w:rsidRPr="007F25B6">
        <w:rPr>
          <w:rFonts w:ascii="Times New Roman" w:hAnsi="Times New Roman"/>
          <w:color w:val="292425"/>
          <w:spacing w:val="-14"/>
        </w:rPr>
        <w:t xml:space="preserve"> </w:t>
      </w:r>
      <w:r w:rsidR="008D4F5A" w:rsidRPr="007F25B6">
        <w:rPr>
          <w:rFonts w:ascii="Times New Roman" w:hAnsi="Times New Roman"/>
          <w:color w:val="292425"/>
        </w:rPr>
        <w:t>applies</w:t>
      </w:r>
      <w:r w:rsidR="008D4F5A" w:rsidRPr="007F25B6">
        <w:rPr>
          <w:rFonts w:ascii="Times New Roman" w:hAnsi="Times New Roman"/>
          <w:color w:val="292425"/>
          <w:spacing w:val="-14"/>
        </w:rPr>
        <w:t xml:space="preserve"> </w:t>
      </w:r>
      <w:r w:rsidR="008D4F5A" w:rsidRPr="007F25B6">
        <w:rPr>
          <w:rFonts w:ascii="Times New Roman" w:hAnsi="Times New Roman"/>
          <w:color w:val="292425"/>
        </w:rPr>
        <w:t>with</w:t>
      </w:r>
      <w:r w:rsidR="008D4F5A" w:rsidRPr="007F25B6">
        <w:rPr>
          <w:rFonts w:ascii="Times New Roman" w:hAnsi="Times New Roman"/>
          <w:color w:val="292425"/>
          <w:spacing w:val="-14"/>
        </w:rPr>
        <w:t xml:space="preserve"> </w:t>
      </w:r>
      <w:r w:rsidR="008D4F5A" w:rsidRPr="007F25B6">
        <w:rPr>
          <w:rFonts w:ascii="Times New Roman" w:hAnsi="Times New Roman"/>
          <w:color w:val="292425"/>
        </w:rPr>
        <w:t>necessary</w:t>
      </w:r>
      <w:r w:rsidR="008D4F5A" w:rsidRPr="007F25B6">
        <w:rPr>
          <w:rFonts w:ascii="Times New Roman" w:hAnsi="Times New Roman"/>
          <w:color w:val="292425"/>
          <w:spacing w:val="-14"/>
        </w:rPr>
        <w:t xml:space="preserve"> </w:t>
      </w:r>
      <w:r w:rsidR="008D4F5A" w:rsidRPr="007F25B6">
        <w:rPr>
          <w:rFonts w:ascii="Times New Roman" w:hAnsi="Times New Roman"/>
          <w:color w:val="292425"/>
        </w:rPr>
        <w:t>changes</w:t>
      </w:r>
      <w:r w:rsidR="008D4F5A" w:rsidRPr="007F25B6">
        <w:rPr>
          <w:rFonts w:ascii="Times New Roman" w:hAnsi="Times New Roman"/>
          <w:color w:val="292425"/>
          <w:spacing w:val="-14"/>
        </w:rPr>
        <w:t xml:space="preserve"> </w:t>
      </w:r>
      <w:r w:rsidR="008D4F5A" w:rsidRPr="007F25B6">
        <w:rPr>
          <w:rFonts w:ascii="Times New Roman" w:hAnsi="Times New Roman"/>
          <w:color w:val="292425"/>
        </w:rPr>
        <w:t xml:space="preserve">to a </w:t>
      </w:r>
      <w:r w:rsidR="008D4F5A" w:rsidRPr="007F25B6">
        <w:rPr>
          <w:rFonts w:ascii="Times New Roman" w:hAnsi="Times New Roman"/>
          <w:color w:val="292425"/>
        </w:rPr>
        <w:lastRenderedPageBreak/>
        <w:t>forfeiture under subsection (1).</w:t>
      </w:r>
    </w:p>
    <w:p w14:paraId="1C5491F7" w14:textId="77777777" w:rsidR="008D4F5A" w:rsidRPr="007F25B6" w:rsidRDefault="008D4F5A" w:rsidP="004F48C7">
      <w:pPr>
        <w:widowControl w:val="0"/>
        <w:autoSpaceDE w:val="0"/>
        <w:autoSpaceDN w:val="0"/>
        <w:adjustRightInd w:val="0"/>
        <w:spacing w:after="0" w:line="360" w:lineRule="auto"/>
        <w:ind w:left="1440" w:right="400" w:hanging="446"/>
        <w:jc w:val="both"/>
        <w:rPr>
          <w:rFonts w:ascii="Times New Roman" w:hAnsi="Times New Roman"/>
          <w:color w:val="000000"/>
        </w:rPr>
      </w:pPr>
      <w:r w:rsidRPr="007F25B6">
        <w:rPr>
          <w:rFonts w:ascii="Times New Roman" w:hAnsi="Times New Roman"/>
          <w:color w:val="292425"/>
        </w:rPr>
        <w:t>(3)</w:t>
      </w:r>
      <w:r w:rsidR="004F48C7" w:rsidRPr="007F25B6">
        <w:rPr>
          <w:rFonts w:ascii="Times New Roman" w:hAnsi="Times New Roman"/>
          <w:color w:val="292425"/>
        </w:rPr>
        <w:tab/>
      </w:r>
      <w:r w:rsidRPr="007F25B6">
        <w:rPr>
          <w:rFonts w:ascii="Times New Roman" w:hAnsi="Times New Roman"/>
          <w:color w:val="292425"/>
        </w:rPr>
        <w:t>Money</w:t>
      </w:r>
      <w:r w:rsidRPr="007F25B6">
        <w:rPr>
          <w:rFonts w:ascii="Times New Roman" w:hAnsi="Times New Roman"/>
          <w:color w:val="292425"/>
          <w:spacing w:val="-9"/>
        </w:rPr>
        <w:t xml:space="preserve"> </w:t>
      </w:r>
      <w:r w:rsidRPr="007F25B6">
        <w:rPr>
          <w:rFonts w:ascii="Times New Roman" w:hAnsi="Times New Roman"/>
          <w:color w:val="292425"/>
        </w:rPr>
        <w:t>received</w:t>
      </w:r>
      <w:r w:rsidRPr="007F25B6">
        <w:rPr>
          <w:rFonts w:ascii="Times New Roman" w:hAnsi="Times New Roman"/>
          <w:color w:val="292425"/>
          <w:spacing w:val="-9"/>
        </w:rPr>
        <w:t xml:space="preserve"> </w:t>
      </w:r>
      <w:r w:rsidRPr="007F25B6">
        <w:rPr>
          <w:rFonts w:ascii="Times New Roman" w:hAnsi="Times New Roman"/>
          <w:color w:val="292425"/>
        </w:rPr>
        <w:t>as</w:t>
      </w:r>
      <w:r w:rsidRPr="007F25B6">
        <w:rPr>
          <w:rFonts w:ascii="Times New Roman" w:hAnsi="Times New Roman"/>
          <w:color w:val="292425"/>
          <w:spacing w:val="-9"/>
        </w:rPr>
        <w:t xml:space="preserve"> </w:t>
      </w:r>
      <w:r w:rsidRPr="007F25B6">
        <w:rPr>
          <w:rFonts w:ascii="Times New Roman" w:hAnsi="Times New Roman"/>
          <w:color w:val="292425"/>
        </w:rPr>
        <w:t>payment</w:t>
      </w:r>
      <w:r w:rsidRPr="007F25B6">
        <w:rPr>
          <w:rFonts w:ascii="Times New Roman" w:hAnsi="Times New Roman"/>
          <w:color w:val="292425"/>
          <w:spacing w:val="-9"/>
        </w:rPr>
        <w:t xml:space="preserve"> </w:t>
      </w:r>
      <w:r w:rsidRPr="007F25B6">
        <w:rPr>
          <w:rFonts w:ascii="Times New Roman" w:hAnsi="Times New Roman"/>
          <w:color w:val="292425"/>
        </w:rPr>
        <w:t>of</w:t>
      </w:r>
      <w:r w:rsidRPr="007F25B6">
        <w:rPr>
          <w:rFonts w:ascii="Times New Roman" w:hAnsi="Times New Roman"/>
          <w:color w:val="292425"/>
          <w:spacing w:val="-9"/>
        </w:rPr>
        <w:t xml:space="preserve"> </w:t>
      </w:r>
      <w:r w:rsidRPr="007F25B6">
        <w:rPr>
          <w:rFonts w:ascii="Times New Roman" w:hAnsi="Times New Roman"/>
          <w:color w:val="292425"/>
        </w:rPr>
        <w:t>a</w:t>
      </w:r>
      <w:r w:rsidRPr="007F25B6">
        <w:rPr>
          <w:rFonts w:ascii="Times New Roman" w:hAnsi="Times New Roman"/>
          <w:color w:val="292425"/>
          <w:spacing w:val="-9"/>
        </w:rPr>
        <w:t xml:space="preserve"> </w:t>
      </w:r>
      <w:r w:rsidRPr="007F25B6">
        <w:rPr>
          <w:rFonts w:ascii="Times New Roman" w:hAnsi="Times New Roman"/>
          <w:color w:val="292425"/>
        </w:rPr>
        <w:t>penalty</w:t>
      </w:r>
      <w:r w:rsidRPr="007F25B6">
        <w:rPr>
          <w:rFonts w:ascii="Times New Roman" w:hAnsi="Times New Roman"/>
          <w:color w:val="292425"/>
          <w:spacing w:val="-9"/>
        </w:rPr>
        <w:t xml:space="preserve"> </w:t>
      </w:r>
      <w:r w:rsidRPr="007F25B6">
        <w:rPr>
          <w:rFonts w:ascii="Times New Roman" w:hAnsi="Times New Roman"/>
          <w:color w:val="292425"/>
        </w:rPr>
        <w:t>following</w:t>
      </w:r>
      <w:r w:rsidRPr="007F25B6">
        <w:rPr>
          <w:rFonts w:ascii="Times New Roman" w:hAnsi="Times New Roman"/>
          <w:color w:val="292425"/>
          <w:spacing w:val="-9"/>
        </w:rPr>
        <w:t xml:space="preserve"> </w:t>
      </w:r>
      <w:r w:rsidRPr="007F25B6">
        <w:rPr>
          <w:rFonts w:ascii="Times New Roman" w:hAnsi="Times New Roman"/>
          <w:color w:val="292425"/>
        </w:rPr>
        <w:t>a</w:t>
      </w:r>
      <w:r w:rsidRPr="007F25B6">
        <w:rPr>
          <w:rFonts w:ascii="Times New Roman" w:hAnsi="Times New Roman"/>
          <w:color w:val="292425"/>
          <w:spacing w:val="-9"/>
        </w:rPr>
        <w:t xml:space="preserve"> </w:t>
      </w:r>
      <w:r w:rsidRPr="007F25B6">
        <w:rPr>
          <w:rFonts w:ascii="Times New Roman" w:hAnsi="Times New Roman"/>
          <w:color w:val="292425"/>
        </w:rPr>
        <w:t>conviction</w:t>
      </w:r>
      <w:r w:rsidRPr="007F25B6">
        <w:rPr>
          <w:rFonts w:ascii="Times New Roman" w:hAnsi="Times New Roman"/>
          <w:color w:val="292425"/>
          <w:spacing w:val="-9"/>
        </w:rPr>
        <w:t xml:space="preserve"> </w:t>
      </w:r>
      <w:r w:rsidRPr="007F25B6">
        <w:rPr>
          <w:rFonts w:ascii="Times New Roman" w:hAnsi="Times New Roman"/>
          <w:color w:val="292425"/>
        </w:rPr>
        <w:t>in</w:t>
      </w:r>
      <w:r w:rsidRPr="007F25B6">
        <w:rPr>
          <w:rFonts w:ascii="Times New Roman" w:hAnsi="Times New Roman"/>
          <w:color w:val="292425"/>
          <w:spacing w:val="-9"/>
        </w:rPr>
        <w:t xml:space="preserve"> </w:t>
      </w:r>
      <w:r w:rsidRPr="007F25B6">
        <w:rPr>
          <w:rFonts w:ascii="Times New Roman" w:hAnsi="Times New Roman"/>
          <w:color w:val="292425"/>
        </w:rPr>
        <w:t>terms</w:t>
      </w:r>
      <w:r w:rsidRPr="007F25B6">
        <w:rPr>
          <w:rFonts w:ascii="Times New Roman" w:hAnsi="Times New Roman"/>
          <w:color w:val="292425"/>
          <w:spacing w:val="-9"/>
        </w:rPr>
        <w:t xml:space="preserve"> </w:t>
      </w:r>
      <w:r w:rsidRPr="007F25B6">
        <w:rPr>
          <w:rFonts w:ascii="Times New Roman" w:hAnsi="Times New Roman"/>
          <w:color w:val="292425"/>
        </w:rPr>
        <w:t>of this</w:t>
      </w:r>
      <w:r w:rsidRPr="007F25B6">
        <w:rPr>
          <w:rFonts w:ascii="Times New Roman" w:hAnsi="Times New Roman"/>
          <w:color w:val="292425"/>
          <w:spacing w:val="-4"/>
        </w:rPr>
        <w:t xml:space="preserve"> </w:t>
      </w:r>
      <w:r w:rsidRPr="007F25B6">
        <w:rPr>
          <w:rFonts w:ascii="Times New Roman" w:hAnsi="Times New Roman"/>
          <w:color w:val="292425"/>
        </w:rPr>
        <w:t>Act,</w:t>
      </w:r>
      <w:r w:rsidRPr="007F25B6">
        <w:rPr>
          <w:rFonts w:ascii="Times New Roman" w:hAnsi="Times New Roman"/>
          <w:color w:val="292425"/>
          <w:spacing w:val="-4"/>
        </w:rPr>
        <w:t xml:space="preserve"> </w:t>
      </w:r>
      <w:r w:rsidRPr="007F25B6">
        <w:rPr>
          <w:rFonts w:ascii="Times New Roman" w:hAnsi="Times New Roman"/>
          <w:color w:val="292425"/>
        </w:rPr>
        <w:t>or</w:t>
      </w:r>
      <w:r w:rsidRPr="007F25B6">
        <w:rPr>
          <w:rFonts w:ascii="Times New Roman" w:hAnsi="Times New Roman"/>
          <w:color w:val="292425"/>
          <w:spacing w:val="-4"/>
        </w:rPr>
        <w:t xml:space="preserve"> </w:t>
      </w:r>
      <w:r w:rsidRPr="007F25B6">
        <w:rPr>
          <w:rFonts w:ascii="Times New Roman" w:hAnsi="Times New Roman"/>
          <w:color w:val="292425"/>
        </w:rPr>
        <w:t>the</w:t>
      </w:r>
      <w:r w:rsidRPr="007F25B6">
        <w:rPr>
          <w:rFonts w:ascii="Times New Roman" w:hAnsi="Times New Roman"/>
          <w:color w:val="292425"/>
          <w:spacing w:val="-4"/>
        </w:rPr>
        <w:t xml:space="preserve"> </w:t>
      </w:r>
      <w:r w:rsidRPr="007F25B6">
        <w:rPr>
          <w:rFonts w:ascii="Times New Roman" w:hAnsi="Times New Roman"/>
          <w:color w:val="292425"/>
        </w:rPr>
        <w:t>proceeds</w:t>
      </w:r>
      <w:r w:rsidRPr="007F25B6">
        <w:rPr>
          <w:rFonts w:ascii="Times New Roman" w:hAnsi="Times New Roman"/>
          <w:color w:val="292425"/>
          <w:spacing w:val="-4"/>
        </w:rPr>
        <w:t xml:space="preserve"> </w:t>
      </w:r>
      <w:r w:rsidRPr="007F25B6">
        <w:rPr>
          <w:rFonts w:ascii="Times New Roman" w:hAnsi="Times New Roman"/>
          <w:color w:val="292425"/>
        </w:rPr>
        <w:t>from</w:t>
      </w:r>
      <w:r w:rsidRPr="007F25B6">
        <w:rPr>
          <w:rFonts w:ascii="Times New Roman" w:hAnsi="Times New Roman"/>
          <w:color w:val="292425"/>
          <w:spacing w:val="-4"/>
        </w:rPr>
        <w:t xml:space="preserve"> </w:t>
      </w:r>
      <w:r w:rsidRPr="007F25B6">
        <w:rPr>
          <w:rFonts w:ascii="Times New Roman" w:hAnsi="Times New Roman"/>
          <w:color w:val="292425"/>
        </w:rPr>
        <w:t>the</w:t>
      </w:r>
      <w:r w:rsidRPr="007F25B6">
        <w:rPr>
          <w:rFonts w:ascii="Times New Roman" w:hAnsi="Times New Roman"/>
          <w:color w:val="292425"/>
          <w:spacing w:val="-4"/>
        </w:rPr>
        <w:t xml:space="preserve"> </w:t>
      </w:r>
      <w:r w:rsidRPr="007F25B6">
        <w:rPr>
          <w:rFonts w:ascii="Times New Roman" w:hAnsi="Times New Roman"/>
          <w:color w:val="292425"/>
        </w:rPr>
        <w:t>sale</w:t>
      </w:r>
      <w:r w:rsidRPr="007F25B6">
        <w:rPr>
          <w:rFonts w:ascii="Times New Roman" w:hAnsi="Times New Roman"/>
          <w:color w:val="292425"/>
          <w:spacing w:val="-4"/>
        </w:rPr>
        <w:t xml:space="preserve"> </w:t>
      </w:r>
      <w:r w:rsidRPr="007F25B6">
        <w:rPr>
          <w:rFonts w:ascii="Times New Roman" w:hAnsi="Times New Roman"/>
          <w:color w:val="292425"/>
        </w:rPr>
        <w:t>of</w:t>
      </w:r>
      <w:r w:rsidRPr="007F25B6">
        <w:rPr>
          <w:rFonts w:ascii="Times New Roman" w:hAnsi="Times New Roman"/>
          <w:color w:val="292425"/>
          <w:spacing w:val="-4"/>
        </w:rPr>
        <w:t xml:space="preserve"> </w:t>
      </w:r>
      <w:r w:rsidRPr="007F25B6">
        <w:rPr>
          <w:rFonts w:ascii="Times New Roman" w:hAnsi="Times New Roman"/>
          <w:color w:val="292425"/>
        </w:rPr>
        <w:t>anything</w:t>
      </w:r>
      <w:r w:rsidRPr="007F25B6">
        <w:rPr>
          <w:rFonts w:ascii="Times New Roman" w:hAnsi="Times New Roman"/>
          <w:color w:val="292425"/>
          <w:spacing w:val="-4"/>
        </w:rPr>
        <w:t xml:space="preserve"> </w:t>
      </w:r>
      <w:r w:rsidRPr="007F25B6">
        <w:rPr>
          <w:rFonts w:ascii="Times New Roman" w:hAnsi="Times New Roman"/>
          <w:color w:val="292425"/>
        </w:rPr>
        <w:t>declared</w:t>
      </w:r>
      <w:r w:rsidRPr="007F25B6">
        <w:rPr>
          <w:rFonts w:ascii="Times New Roman" w:hAnsi="Times New Roman"/>
          <w:color w:val="292425"/>
          <w:spacing w:val="-4"/>
        </w:rPr>
        <w:t xml:space="preserve"> </w:t>
      </w:r>
      <w:r w:rsidRPr="007F25B6">
        <w:rPr>
          <w:rFonts w:ascii="Times New Roman" w:hAnsi="Times New Roman"/>
          <w:color w:val="292425"/>
        </w:rPr>
        <w:t>forfeited</w:t>
      </w:r>
      <w:r w:rsidRPr="007F25B6">
        <w:rPr>
          <w:rFonts w:ascii="Times New Roman" w:hAnsi="Times New Roman"/>
          <w:color w:val="292425"/>
          <w:spacing w:val="-4"/>
        </w:rPr>
        <w:t xml:space="preserve"> </w:t>
      </w:r>
      <w:r w:rsidRPr="007F25B6">
        <w:rPr>
          <w:rFonts w:ascii="Times New Roman" w:hAnsi="Times New Roman"/>
          <w:color w:val="292425"/>
        </w:rPr>
        <w:t>in</w:t>
      </w:r>
      <w:r w:rsidRPr="007F25B6">
        <w:rPr>
          <w:rFonts w:ascii="Times New Roman" w:hAnsi="Times New Roman"/>
          <w:color w:val="292425"/>
          <w:spacing w:val="-4"/>
        </w:rPr>
        <w:t xml:space="preserve"> </w:t>
      </w:r>
      <w:r w:rsidRPr="007F25B6">
        <w:rPr>
          <w:rFonts w:ascii="Times New Roman" w:hAnsi="Times New Roman"/>
          <w:color w:val="292425"/>
        </w:rPr>
        <w:t>terms</w:t>
      </w:r>
      <w:r w:rsidRPr="007F25B6">
        <w:rPr>
          <w:rFonts w:ascii="Times New Roman" w:hAnsi="Times New Roman"/>
          <w:color w:val="292425"/>
          <w:spacing w:val="-4"/>
        </w:rPr>
        <w:t xml:space="preserve"> </w:t>
      </w:r>
      <w:r w:rsidRPr="007F25B6">
        <w:rPr>
          <w:rFonts w:ascii="Times New Roman" w:hAnsi="Times New Roman"/>
          <w:color w:val="292425"/>
        </w:rPr>
        <w:t>of</w:t>
      </w:r>
      <w:r w:rsidRPr="007F25B6">
        <w:rPr>
          <w:rFonts w:ascii="Times New Roman" w:hAnsi="Times New Roman"/>
          <w:color w:val="292425"/>
          <w:spacing w:val="-4"/>
        </w:rPr>
        <w:t xml:space="preserve"> </w:t>
      </w:r>
      <w:r w:rsidRPr="007F25B6">
        <w:rPr>
          <w:rFonts w:ascii="Times New Roman" w:hAnsi="Times New Roman"/>
          <w:color w:val="292425"/>
        </w:rPr>
        <w:t>section</w:t>
      </w:r>
      <w:r w:rsidR="004F48C7" w:rsidRPr="007F25B6">
        <w:rPr>
          <w:rFonts w:ascii="Times New Roman" w:hAnsi="Times New Roman"/>
          <w:color w:val="292425"/>
        </w:rPr>
        <w:t xml:space="preserve"> </w:t>
      </w:r>
      <w:r w:rsidRPr="007F25B6">
        <w:rPr>
          <w:rFonts w:ascii="Times New Roman" w:hAnsi="Times New Roman"/>
          <w:color w:val="292425"/>
        </w:rPr>
        <w:t>35</w:t>
      </w:r>
      <w:r w:rsidRPr="007F25B6">
        <w:rPr>
          <w:rFonts w:ascii="Times New Roman" w:hAnsi="Times New Roman"/>
          <w:color w:val="292425"/>
          <w:spacing w:val="-5"/>
        </w:rPr>
        <w:t xml:space="preserve"> </w:t>
      </w:r>
      <w:r w:rsidRPr="007F25B6">
        <w:rPr>
          <w:rFonts w:ascii="Times New Roman" w:hAnsi="Times New Roman"/>
          <w:color w:val="292425"/>
        </w:rPr>
        <w:t>of</w:t>
      </w:r>
      <w:r w:rsidRPr="007F25B6">
        <w:rPr>
          <w:rFonts w:ascii="Times New Roman" w:hAnsi="Times New Roman"/>
          <w:color w:val="292425"/>
          <w:spacing w:val="-5"/>
        </w:rPr>
        <w:t xml:space="preserve"> </w:t>
      </w:r>
      <w:r w:rsidRPr="007F25B6">
        <w:rPr>
          <w:rFonts w:ascii="Times New Roman" w:hAnsi="Times New Roman"/>
          <w:color w:val="292425"/>
        </w:rPr>
        <w:t>the</w:t>
      </w:r>
      <w:r w:rsidRPr="007F25B6">
        <w:rPr>
          <w:rFonts w:ascii="Times New Roman" w:hAnsi="Times New Roman"/>
          <w:color w:val="292425"/>
          <w:spacing w:val="-5"/>
        </w:rPr>
        <w:t xml:space="preserve"> </w:t>
      </w:r>
      <w:r w:rsidRPr="007F25B6">
        <w:rPr>
          <w:rFonts w:ascii="Times New Roman" w:hAnsi="Times New Roman"/>
          <w:color w:val="292425"/>
        </w:rPr>
        <w:t>Criminal</w:t>
      </w:r>
      <w:r w:rsidRPr="007F25B6">
        <w:rPr>
          <w:rFonts w:ascii="Times New Roman" w:hAnsi="Times New Roman"/>
          <w:color w:val="292425"/>
          <w:spacing w:val="-5"/>
        </w:rPr>
        <w:t xml:space="preserve"> </w:t>
      </w:r>
      <w:r w:rsidRPr="007F25B6">
        <w:rPr>
          <w:rFonts w:ascii="Times New Roman" w:hAnsi="Times New Roman"/>
          <w:color w:val="292425"/>
        </w:rPr>
        <w:t>Procedure</w:t>
      </w:r>
      <w:r w:rsidRPr="007F25B6">
        <w:rPr>
          <w:rFonts w:ascii="Times New Roman" w:hAnsi="Times New Roman"/>
          <w:color w:val="292425"/>
          <w:spacing w:val="-5"/>
        </w:rPr>
        <w:t xml:space="preserve"> </w:t>
      </w:r>
      <w:r w:rsidRPr="007F25B6">
        <w:rPr>
          <w:rFonts w:ascii="Times New Roman" w:hAnsi="Times New Roman"/>
          <w:color w:val="292425"/>
        </w:rPr>
        <w:t>Act</w:t>
      </w:r>
      <w:r w:rsidRPr="007F25B6">
        <w:rPr>
          <w:rFonts w:ascii="Times New Roman" w:hAnsi="Times New Roman"/>
          <w:color w:val="292425"/>
          <w:spacing w:val="-5"/>
        </w:rPr>
        <w:t xml:space="preserve"> </w:t>
      </w:r>
      <w:r w:rsidRPr="007F25B6">
        <w:rPr>
          <w:rFonts w:ascii="Times New Roman" w:hAnsi="Times New Roman"/>
          <w:color w:val="292425"/>
        </w:rPr>
        <w:t>following</w:t>
      </w:r>
      <w:r w:rsidRPr="007F25B6">
        <w:rPr>
          <w:rFonts w:ascii="Times New Roman" w:hAnsi="Times New Roman"/>
          <w:color w:val="292425"/>
          <w:spacing w:val="-5"/>
        </w:rPr>
        <w:t xml:space="preserve"> </w:t>
      </w:r>
      <w:r w:rsidRPr="007F25B6">
        <w:rPr>
          <w:rFonts w:ascii="Times New Roman" w:hAnsi="Times New Roman"/>
          <w:color w:val="292425"/>
        </w:rPr>
        <w:t>a</w:t>
      </w:r>
      <w:r w:rsidRPr="007F25B6">
        <w:rPr>
          <w:rFonts w:ascii="Times New Roman" w:hAnsi="Times New Roman"/>
          <w:color w:val="292425"/>
          <w:spacing w:val="-5"/>
        </w:rPr>
        <w:t xml:space="preserve"> </w:t>
      </w:r>
      <w:r w:rsidRPr="007F25B6">
        <w:rPr>
          <w:rFonts w:ascii="Times New Roman" w:hAnsi="Times New Roman"/>
          <w:color w:val="292425"/>
        </w:rPr>
        <w:t>conviction</w:t>
      </w:r>
      <w:r w:rsidRPr="007F25B6">
        <w:rPr>
          <w:rFonts w:ascii="Times New Roman" w:hAnsi="Times New Roman"/>
          <w:color w:val="292425"/>
          <w:spacing w:val="-5"/>
        </w:rPr>
        <w:t xml:space="preserve"> </w:t>
      </w:r>
      <w:r w:rsidRPr="007F25B6">
        <w:rPr>
          <w:rFonts w:ascii="Times New Roman" w:hAnsi="Times New Roman"/>
          <w:color w:val="292425"/>
        </w:rPr>
        <w:t>in</w:t>
      </w:r>
      <w:r w:rsidRPr="007F25B6">
        <w:rPr>
          <w:rFonts w:ascii="Times New Roman" w:hAnsi="Times New Roman"/>
          <w:color w:val="292425"/>
          <w:spacing w:val="-5"/>
        </w:rPr>
        <w:t xml:space="preserve"> </w:t>
      </w:r>
      <w:r w:rsidRPr="007F25B6">
        <w:rPr>
          <w:rFonts w:ascii="Times New Roman" w:hAnsi="Times New Roman"/>
          <w:color w:val="292425"/>
        </w:rPr>
        <w:t>terms</w:t>
      </w:r>
      <w:r w:rsidRPr="007F25B6">
        <w:rPr>
          <w:rFonts w:ascii="Times New Roman" w:hAnsi="Times New Roman"/>
          <w:color w:val="292425"/>
          <w:spacing w:val="-5"/>
        </w:rPr>
        <w:t xml:space="preserve"> </w:t>
      </w:r>
      <w:r w:rsidRPr="007F25B6">
        <w:rPr>
          <w:rFonts w:ascii="Times New Roman" w:hAnsi="Times New Roman"/>
          <w:color w:val="292425"/>
        </w:rPr>
        <w:t>of</w:t>
      </w:r>
      <w:r w:rsidRPr="007F25B6">
        <w:rPr>
          <w:rFonts w:ascii="Times New Roman" w:hAnsi="Times New Roman"/>
          <w:color w:val="292425"/>
          <w:spacing w:val="-5"/>
        </w:rPr>
        <w:t xml:space="preserve"> </w:t>
      </w:r>
      <w:r w:rsidRPr="007F25B6">
        <w:rPr>
          <w:rFonts w:ascii="Times New Roman" w:hAnsi="Times New Roman"/>
          <w:color w:val="292425"/>
        </w:rPr>
        <w:t>this</w:t>
      </w:r>
      <w:r w:rsidRPr="007F25B6">
        <w:rPr>
          <w:rFonts w:ascii="Times New Roman" w:hAnsi="Times New Roman"/>
          <w:color w:val="292425"/>
          <w:spacing w:val="-5"/>
        </w:rPr>
        <w:t xml:space="preserve"> </w:t>
      </w:r>
      <w:r w:rsidRPr="007F25B6">
        <w:rPr>
          <w:rFonts w:ascii="Times New Roman" w:hAnsi="Times New Roman"/>
          <w:color w:val="292425"/>
        </w:rPr>
        <w:t>Act,</w:t>
      </w:r>
      <w:r w:rsidRPr="007F25B6">
        <w:rPr>
          <w:rFonts w:ascii="Times New Roman" w:hAnsi="Times New Roman"/>
          <w:color w:val="292425"/>
          <w:spacing w:val="-5"/>
        </w:rPr>
        <w:t xml:space="preserve"> </w:t>
      </w:r>
      <w:r w:rsidRPr="007F25B6">
        <w:rPr>
          <w:rFonts w:ascii="Times New Roman" w:hAnsi="Times New Roman"/>
          <w:color w:val="292425"/>
        </w:rPr>
        <w:t>or</w:t>
      </w:r>
      <w:r w:rsidRPr="007F25B6">
        <w:rPr>
          <w:rFonts w:ascii="Times New Roman" w:hAnsi="Times New Roman"/>
          <w:color w:val="292425"/>
          <w:spacing w:val="-5"/>
        </w:rPr>
        <w:t xml:space="preserve"> </w:t>
      </w:r>
      <w:r w:rsidRPr="007F25B6">
        <w:rPr>
          <w:rFonts w:ascii="Times New Roman" w:hAnsi="Times New Roman"/>
          <w:color w:val="292425"/>
        </w:rPr>
        <w:t>any</w:t>
      </w:r>
      <w:r w:rsidRPr="007F25B6">
        <w:rPr>
          <w:rFonts w:ascii="Times New Roman" w:hAnsi="Times New Roman"/>
          <w:color w:val="292425"/>
          <w:spacing w:val="-5"/>
        </w:rPr>
        <w:t xml:space="preserve"> </w:t>
      </w:r>
      <w:r w:rsidRPr="007F25B6">
        <w:rPr>
          <w:rFonts w:ascii="Times New Roman" w:hAnsi="Times New Roman"/>
          <w:color w:val="292425"/>
        </w:rPr>
        <w:t>fee or</w:t>
      </w:r>
      <w:r w:rsidRPr="007F25B6">
        <w:rPr>
          <w:rFonts w:ascii="Times New Roman" w:hAnsi="Times New Roman"/>
          <w:color w:val="292425"/>
          <w:spacing w:val="-1"/>
        </w:rPr>
        <w:t xml:space="preserve"> </w:t>
      </w:r>
      <w:r w:rsidRPr="007F25B6">
        <w:rPr>
          <w:rFonts w:ascii="Times New Roman" w:hAnsi="Times New Roman"/>
          <w:color w:val="292425"/>
        </w:rPr>
        <w:t>charge</w:t>
      </w:r>
      <w:r w:rsidRPr="007F25B6">
        <w:rPr>
          <w:rFonts w:ascii="Times New Roman" w:hAnsi="Times New Roman"/>
          <w:color w:val="292425"/>
          <w:spacing w:val="-1"/>
        </w:rPr>
        <w:t xml:space="preserve"> </w:t>
      </w:r>
      <w:r w:rsidRPr="007F25B6">
        <w:rPr>
          <w:rFonts w:ascii="Times New Roman" w:hAnsi="Times New Roman"/>
          <w:color w:val="292425"/>
        </w:rPr>
        <w:t>payable</w:t>
      </w:r>
      <w:r w:rsidRPr="007F25B6">
        <w:rPr>
          <w:rFonts w:ascii="Times New Roman" w:hAnsi="Times New Roman"/>
          <w:color w:val="292425"/>
          <w:spacing w:val="-1"/>
        </w:rPr>
        <w:t xml:space="preserve"> </w:t>
      </w:r>
      <w:r w:rsidRPr="007F25B6">
        <w:rPr>
          <w:rFonts w:ascii="Times New Roman" w:hAnsi="Times New Roman"/>
          <w:color w:val="292425"/>
        </w:rPr>
        <w:t>in</w:t>
      </w:r>
      <w:r w:rsidRPr="007F25B6">
        <w:rPr>
          <w:rFonts w:ascii="Times New Roman" w:hAnsi="Times New Roman"/>
          <w:color w:val="292425"/>
          <w:spacing w:val="-1"/>
        </w:rPr>
        <w:t xml:space="preserve"> </w:t>
      </w:r>
      <w:r w:rsidRPr="007F25B6">
        <w:rPr>
          <w:rFonts w:ascii="Times New Roman" w:hAnsi="Times New Roman"/>
          <w:color w:val="292425"/>
        </w:rPr>
        <w:t>terms</w:t>
      </w:r>
      <w:r w:rsidRPr="007F25B6">
        <w:rPr>
          <w:rFonts w:ascii="Times New Roman" w:hAnsi="Times New Roman"/>
          <w:color w:val="292425"/>
          <w:spacing w:val="-1"/>
        </w:rPr>
        <w:t xml:space="preserve"> </w:t>
      </w:r>
      <w:r w:rsidRPr="007F25B6">
        <w:rPr>
          <w:rFonts w:ascii="Times New Roman" w:hAnsi="Times New Roman"/>
          <w:color w:val="292425"/>
        </w:rPr>
        <w:t>of</w:t>
      </w:r>
      <w:r w:rsidRPr="007F25B6">
        <w:rPr>
          <w:rFonts w:ascii="Times New Roman" w:hAnsi="Times New Roman"/>
          <w:color w:val="292425"/>
          <w:spacing w:val="-1"/>
        </w:rPr>
        <w:t xml:space="preserve"> </w:t>
      </w:r>
      <w:r w:rsidRPr="007F25B6">
        <w:rPr>
          <w:rFonts w:ascii="Times New Roman" w:hAnsi="Times New Roman"/>
          <w:color w:val="292425"/>
        </w:rPr>
        <w:t>this</w:t>
      </w:r>
      <w:r w:rsidRPr="007F25B6">
        <w:rPr>
          <w:rFonts w:ascii="Times New Roman" w:hAnsi="Times New Roman"/>
          <w:color w:val="292425"/>
          <w:spacing w:val="-1"/>
        </w:rPr>
        <w:t xml:space="preserve"> </w:t>
      </w:r>
      <w:r w:rsidRPr="007F25B6">
        <w:rPr>
          <w:rFonts w:ascii="Times New Roman" w:hAnsi="Times New Roman"/>
          <w:color w:val="292425"/>
        </w:rPr>
        <w:t>Act,</w:t>
      </w:r>
      <w:r w:rsidRPr="007F25B6">
        <w:rPr>
          <w:rFonts w:ascii="Times New Roman" w:hAnsi="Times New Roman"/>
          <w:color w:val="292425"/>
          <w:spacing w:val="-1"/>
        </w:rPr>
        <w:t xml:space="preserve"> </w:t>
      </w:r>
      <w:r w:rsidRPr="007F25B6">
        <w:rPr>
          <w:rFonts w:ascii="Times New Roman" w:hAnsi="Times New Roman"/>
          <w:color w:val="292425"/>
        </w:rPr>
        <w:t>must</w:t>
      </w:r>
      <w:r w:rsidRPr="007F25B6">
        <w:rPr>
          <w:rFonts w:ascii="Times New Roman" w:hAnsi="Times New Roman"/>
          <w:color w:val="292425"/>
          <w:spacing w:val="-1"/>
        </w:rPr>
        <w:t xml:space="preserve"> </w:t>
      </w:r>
      <w:r w:rsidRPr="007F25B6">
        <w:rPr>
          <w:rFonts w:ascii="Times New Roman" w:hAnsi="Times New Roman"/>
          <w:color w:val="292425"/>
        </w:rPr>
        <w:t>be</w:t>
      </w:r>
      <w:r w:rsidRPr="007F25B6">
        <w:rPr>
          <w:rFonts w:ascii="Times New Roman" w:hAnsi="Times New Roman"/>
          <w:color w:val="292425"/>
          <w:spacing w:val="-1"/>
        </w:rPr>
        <w:t xml:space="preserve"> </w:t>
      </w:r>
      <w:r w:rsidRPr="007F25B6">
        <w:rPr>
          <w:rFonts w:ascii="Times New Roman" w:hAnsi="Times New Roman"/>
          <w:color w:val="292425"/>
        </w:rPr>
        <w:t>paid</w:t>
      </w:r>
      <w:r w:rsidRPr="007F25B6">
        <w:rPr>
          <w:rFonts w:ascii="Times New Roman" w:hAnsi="Times New Roman"/>
          <w:color w:val="292425"/>
          <w:spacing w:val="-1"/>
        </w:rPr>
        <w:t xml:space="preserve"> </w:t>
      </w:r>
      <w:r w:rsidRPr="007F25B6">
        <w:rPr>
          <w:rFonts w:ascii="Times New Roman" w:hAnsi="Times New Roman"/>
          <w:color w:val="292425"/>
        </w:rPr>
        <w:t>into</w:t>
      </w:r>
      <w:r w:rsidRPr="007F25B6">
        <w:rPr>
          <w:rFonts w:ascii="Times New Roman" w:hAnsi="Times New Roman"/>
          <w:color w:val="292425"/>
          <w:spacing w:val="-1"/>
        </w:rPr>
        <w:t xml:space="preserve"> </w:t>
      </w:r>
      <w:r w:rsidRPr="007F25B6">
        <w:rPr>
          <w:rFonts w:ascii="Times New Roman" w:hAnsi="Times New Roman"/>
          <w:color w:val="292425"/>
        </w:rPr>
        <w:t>the</w:t>
      </w:r>
      <w:r w:rsidRPr="007F25B6">
        <w:rPr>
          <w:rFonts w:ascii="Times New Roman" w:hAnsi="Times New Roman"/>
          <w:color w:val="292425"/>
          <w:spacing w:val="-1"/>
        </w:rPr>
        <w:t xml:space="preserve"> </w:t>
      </w:r>
      <w:r w:rsidRPr="007F25B6">
        <w:rPr>
          <w:rFonts w:ascii="Times New Roman" w:hAnsi="Times New Roman"/>
          <w:color w:val="292425"/>
        </w:rPr>
        <w:t>Fund.</w:t>
      </w:r>
    </w:p>
    <w:p w14:paraId="737075E3" w14:textId="77777777" w:rsidR="008D4F5A" w:rsidRPr="007F25B6" w:rsidRDefault="00A7396F" w:rsidP="00004671">
      <w:pPr>
        <w:pStyle w:val="Heading2"/>
        <w:rPr>
          <w:color w:val="000000"/>
        </w:rPr>
      </w:pPr>
      <w:bookmarkStart w:id="157" w:name="_Toc410965149"/>
      <w:r w:rsidRPr="007F25B6">
        <w:t xml:space="preserve"> </w:t>
      </w:r>
      <w:bookmarkStart w:id="158" w:name="_Toc427492912"/>
      <w:r w:rsidR="008D4F5A" w:rsidRPr="007F25B6">
        <w:t>Act</w:t>
      </w:r>
      <w:r w:rsidR="008D4F5A" w:rsidRPr="007F25B6">
        <w:rPr>
          <w:spacing w:val="1"/>
        </w:rPr>
        <w:t xml:space="preserve"> </w:t>
      </w:r>
      <w:r w:rsidR="008D4F5A" w:rsidRPr="007F25B6">
        <w:t>to</w:t>
      </w:r>
      <w:r w:rsidR="008D4F5A" w:rsidRPr="007F25B6">
        <w:rPr>
          <w:spacing w:val="1"/>
        </w:rPr>
        <w:t xml:space="preserve"> </w:t>
      </w:r>
      <w:r w:rsidR="008D4F5A" w:rsidRPr="007F25B6">
        <w:t>bind</w:t>
      </w:r>
      <w:r w:rsidR="008D4F5A" w:rsidRPr="007F25B6">
        <w:rPr>
          <w:spacing w:val="1"/>
        </w:rPr>
        <w:t xml:space="preserve"> </w:t>
      </w:r>
      <w:r w:rsidR="008D4F5A" w:rsidRPr="007F25B6">
        <w:t>State</w:t>
      </w:r>
      <w:bookmarkEnd w:id="157"/>
      <w:bookmarkEnd w:id="158"/>
    </w:p>
    <w:p w14:paraId="3C677868" w14:textId="77777777" w:rsidR="008D4F5A" w:rsidRPr="003860B9" w:rsidRDefault="008D4F5A" w:rsidP="003860B9">
      <w:pPr>
        <w:pStyle w:val="ListParagraph"/>
        <w:widowControl w:val="0"/>
        <w:numPr>
          <w:ilvl w:val="0"/>
          <w:numId w:val="22"/>
        </w:numPr>
        <w:autoSpaceDE w:val="0"/>
        <w:autoSpaceDN w:val="0"/>
        <w:adjustRightInd w:val="0"/>
        <w:spacing w:after="0" w:line="360" w:lineRule="auto"/>
        <w:jc w:val="both"/>
        <w:rPr>
          <w:rFonts w:ascii="Times New Roman" w:hAnsi="Times New Roman"/>
          <w:color w:val="000000"/>
        </w:rPr>
      </w:pPr>
      <w:r w:rsidRPr="003860B9">
        <w:rPr>
          <w:rFonts w:ascii="Times New Roman" w:hAnsi="Times New Roman"/>
          <w:color w:val="292425"/>
        </w:rPr>
        <w:t>This</w:t>
      </w:r>
      <w:r w:rsidRPr="003860B9">
        <w:rPr>
          <w:rFonts w:ascii="Times New Roman" w:hAnsi="Times New Roman"/>
          <w:color w:val="292425"/>
          <w:spacing w:val="-3"/>
        </w:rPr>
        <w:t xml:space="preserve"> </w:t>
      </w:r>
      <w:r w:rsidRPr="003860B9">
        <w:rPr>
          <w:rFonts w:ascii="Times New Roman" w:hAnsi="Times New Roman"/>
          <w:color w:val="292425"/>
        </w:rPr>
        <w:t>Act</w:t>
      </w:r>
      <w:r w:rsidRPr="003860B9">
        <w:rPr>
          <w:rFonts w:ascii="Times New Roman" w:hAnsi="Times New Roman"/>
          <w:color w:val="292425"/>
          <w:spacing w:val="-3"/>
        </w:rPr>
        <w:t xml:space="preserve"> </w:t>
      </w:r>
      <w:r w:rsidRPr="003860B9">
        <w:rPr>
          <w:rFonts w:ascii="Times New Roman" w:hAnsi="Times New Roman"/>
          <w:color w:val="292425"/>
        </w:rPr>
        <w:t>binds</w:t>
      </w:r>
      <w:r w:rsidRPr="003860B9">
        <w:rPr>
          <w:rFonts w:ascii="Times New Roman" w:hAnsi="Times New Roman"/>
          <w:color w:val="292425"/>
          <w:spacing w:val="-3"/>
        </w:rPr>
        <w:t xml:space="preserve"> </w:t>
      </w:r>
      <w:r w:rsidRPr="003860B9">
        <w:rPr>
          <w:rFonts w:ascii="Times New Roman" w:hAnsi="Times New Roman"/>
          <w:color w:val="292425"/>
        </w:rPr>
        <w:t>the</w:t>
      </w:r>
      <w:r w:rsidRPr="003860B9">
        <w:rPr>
          <w:rFonts w:ascii="Times New Roman" w:hAnsi="Times New Roman"/>
          <w:color w:val="292425"/>
          <w:spacing w:val="-3"/>
        </w:rPr>
        <w:t xml:space="preserve"> </w:t>
      </w:r>
      <w:r w:rsidRPr="003860B9">
        <w:rPr>
          <w:rFonts w:ascii="Times New Roman" w:hAnsi="Times New Roman"/>
          <w:color w:val="292425"/>
        </w:rPr>
        <w:t>State.</w:t>
      </w:r>
    </w:p>
    <w:p w14:paraId="6882F9D5" w14:textId="77777777" w:rsidR="00C17D5B" w:rsidRPr="00C17D5B" w:rsidRDefault="00C17D5B" w:rsidP="003860B9">
      <w:pPr>
        <w:pStyle w:val="ListParagraph"/>
        <w:widowControl w:val="0"/>
        <w:numPr>
          <w:ilvl w:val="0"/>
          <w:numId w:val="22"/>
        </w:numPr>
        <w:autoSpaceDE w:val="0"/>
        <w:autoSpaceDN w:val="0"/>
        <w:adjustRightInd w:val="0"/>
        <w:spacing w:after="0" w:line="360" w:lineRule="auto"/>
        <w:jc w:val="both"/>
        <w:rPr>
          <w:rFonts w:ascii="Times New Roman" w:hAnsi="Times New Roman"/>
          <w:color w:val="000000"/>
        </w:rPr>
      </w:pPr>
      <w:r w:rsidRPr="00C17D5B">
        <w:rPr>
          <w:rFonts w:ascii="Times New Roman" w:hAnsi="Times New Roman"/>
          <w:color w:val="000000"/>
        </w:rPr>
        <w:t>Any written law, in force immediately before the coming into force of this Act, relating to the management of the environment shall have effect subject to modifications as may be necessary to give effect to this Act, and where the</w:t>
      </w:r>
    </w:p>
    <w:p w14:paraId="03B7483C" w14:textId="77777777" w:rsidR="00C17D5B" w:rsidRDefault="00C17D5B" w:rsidP="003860B9">
      <w:pPr>
        <w:pStyle w:val="ListParagraph"/>
        <w:widowControl w:val="0"/>
        <w:numPr>
          <w:ilvl w:val="0"/>
          <w:numId w:val="22"/>
        </w:numPr>
        <w:autoSpaceDE w:val="0"/>
        <w:autoSpaceDN w:val="0"/>
        <w:adjustRightInd w:val="0"/>
        <w:spacing w:after="0" w:line="360" w:lineRule="auto"/>
        <w:jc w:val="both"/>
        <w:rPr>
          <w:rFonts w:ascii="Times New Roman" w:hAnsi="Times New Roman"/>
          <w:color w:val="000000"/>
        </w:rPr>
      </w:pPr>
      <w:r w:rsidRPr="00C17D5B">
        <w:rPr>
          <w:rFonts w:ascii="Times New Roman" w:hAnsi="Times New Roman"/>
          <w:color w:val="000000"/>
        </w:rPr>
        <w:t>provisions  of  any  such  law  conflict  with  any  provisions  of  this  Act,  the provisions of this Act shall prevail.</w:t>
      </w:r>
    </w:p>
    <w:p w14:paraId="295ACFD5" w14:textId="77777777" w:rsidR="003860B9" w:rsidRDefault="003860B9" w:rsidP="003860B9">
      <w:pPr>
        <w:pStyle w:val="Heading2"/>
      </w:pPr>
      <w:bookmarkStart w:id="159" w:name="_Toc427492913"/>
      <w:r>
        <w:t>Environmental Offences</w:t>
      </w:r>
      <w:bookmarkEnd w:id="159"/>
      <w:r w:rsidR="00CB4D79">
        <w:t xml:space="preserve"> </w:t>
      </w:r>
      <w:r>
        <w:t xml:space="preserve"> </w:t>
      </w:r>
    </w:p>
    <w:p w14:paraId="1BE3F466" w14:textId="77777777" w:rsidR="00D96CC8" w:rsidRPr="004B098A" w:rsidRDefault="00D96CC8" w:rsidP="00D96CC8">
      <w:pPr>
        <w:pStyle w:val="ListParagraph"/>
        <w:numPr>
          <w:ilvl w:val="0"/>
          <w:numId w:val="81"/>
        </w:numPr>
        <w:spacing w:line="360" w:lineRule="auto"/>
        <w:jc w:val="both"/>
        <w:rPr>
          <w:rFonts w:ascii="Times New Roman" w:hAnsi="Times New Roman"/>
          <w:color w:val="3333FF"/>
          <w:lang w:val="en-ZA" w:eastAsia="en-ZA"/>
        </w:rPr>
      </w:pPr>
      <w:r w:rsidRPr="004B098A">
        <w:rPr>
          <w:rFonts w:ascii="Times New Roman" w:hAnsi="Times New Roman"/>
          <w:color w:val="3333FF"/>
          <w:lang w:val="en-ZA" w:eastAsia="en-ZA"/>
        </w:rPr>
        <w:t>Any person</w:t>
      </w:r>
      <w:r>
        <w:rPr>
          <w:rFonts w:ascii="Times New Roman" w:hAnsi="Times New Roman"/>
          <w:color w:val="3333FF"/>
          <w:lang w:val="en-ZA" w:eastAsia="en-ZA"/>
        </w:rPr>
        <w:t xml:space="preserve"> or organ of state </w:t>
      </w:r>
      <w:r w:rsidRPr="004B098A">
        <w:rPr>
          <w:rFonts w:ascii="Times New Roman" w:hAnsi="Times New Roman"/>
          <w:color w:val="3333FF"/>
          <w:lang w:val="en-ZA" w:eastAsia="en-ZA"/>
        </w:rPr>
        <w:t>–</w:t>
      </w:r>
    </w:p>
    <w:p w14:paraId="1323B49D" w14:textId="77777777" w:rsidR="00D96CC8" w:rsidRDefault="00D96CC8" w:rsidP="00D96CC8">
      <w:pPr>
        <w:pStyle w:val="ListParagraph"/>
        <w:numPr>
          <w:ilvl w:val="1"/>
          <w:numId w:val="81"/>
        </w:numPr>
        <w:spacing w:line="360" w:lineRule="auto"/>
        <w:jc w:val="both"/>
        <w:rPr>
          <w:rFonts w:ascii="Times New Roman" w:hAnsi="Times New Roman"/>
          <w:color w:val="3333FF"/>
          <w:lang w:val="en-ZA" w:eastAsia="en-ZA"/>
        </w:rPr>
      </w:pPr>
      <w:r>
        <w:rPr>
          <w:rFonts w:ascii="Times New Roman" w:hAnsi="Times New Roman"/>
          <w:color w:val="3333FF"/>
          <w:lang w:val="en-ZA" w:eastAsia="en-ZA"/>
        </w:rPr>
        <w:t>Undertaking a listed activity without an environmental clearance certificate,</w:t>
      </w:r>
    </w:p>
    <w:p w14:paraId="5BD4B06B" w14:textId="77777777" w:rsidR="00D96CC8" w:rsidRPr="00D96CC8" w:rsidRDefault="00D96CC8" w:rsidP="00D96CC8">
      <w:pPr>
        <w:pStyle w:val="ListParagraph"/>
        <w:spacing w:line="360" w:lineRule="auto"/>
        <w:ind w:left="926"/>
        <w:jc w:val="both"/>
        <w:rPr>
          <w:rFonts w:ascii="Times New Roman" w:hAnsi="Times New Roman"/>
          <w:color w:val="3333FF"/>
          <w:lang w:val="en-ZA" w:eastAsia="en-ZA"/>
        </w:rPr>
      </w:pPr>
      <w:r w:rsidRPr="00D96CC8">
        <w:rPr>
          <w:rFonts w:ascii="Times New Roman" w:hAnsi="Times New Roman"/>
          <w:color w:val="3333FF"/>
          <w:lang w:val="en-ZA" w:eastAsia="en-ZA"/>
        </w:rPr>
        <w:t xml:space="preserve">commits an offence and shall, on conviction be liable to imprisonment for a term not exceeding two (2) years, or to a fine of not more than </w:t>
      </w:r>
      <w:r>
        <w:rPr>
          <w:rFonts w:ascii="Times New Roman" w:hAnsi="Times New Roman"/>
          <w:color w:val="3333FF"/>
          <w:lang w:val="en-ZA" w:eastAsia="en-ZA"/>
        </w:rPr>
        <w:t>five</w:t>
      </w:r>
      <w:r w:rsidRPr="00D96CC8">
        <w:rPr>
          <w:rFonts w:ascii="Times New Roman" w:hAnsi="Times New Roman"/>
          <w:color w:val="3333FF"/>
          <w:lang w:val="en-ZA" w:eastAsia="en-ZA"/>
        </w:rPr>
        <w:t xml:space="preserve"> hundred thousand Namibia Dollars (N$</w:t>
      </w:r>
      <w:r>
        <w:rPr>
          <w:rFonts w:ascii="Times New Roman" w:hAnsi="Times New Roman"/>
          <w:color w:val="3333FF"/>
          <w:lang w:val="en-ZA" w:eastAsia="en-ZA"/>
        </w:rPr>
        <w:t>5</w:t>
      </w:r>
      <w:r w:rsidRPr="00D96CC8">
        <w:rPr>
          <w:rFonts w:ascii="Times New Roman" w:hAnsi="Times New Roman"/>
          <w:color w:val="3333FF"/>
          <w:lang w:val="en-ZA" w:eastAsia="en-ZA"/>
        </w:rPr>
        <w:t>00, 000.00), or both.</w:t>
      </w:r>
    </w:p>
    <w:p w14:paraId="0980DA5B" w14:textId="77777777" w:rsidR="003860B9" w:rsidRPr="004B098A" w:rsidRDefault="003860B9" w:rsidP="003860B9">
      <w:pPr>
        <w:pStyle w:val="ListParagraph"/>
        <w:numPr>
          <w:ilvl w:val="0"/>
          <w:numId w:val="81"/>
        </w:numPr>
        <w:spacing w:line="360" w:lineRule="auto"/>
        <w:jc w:val="both"/>
        <w:rPr>
          <w:rFonts w:ascii="Times New Roman" w:hAnsi="Times New Roman"/>
          <w:color w:val="3333FF"/>
          <w:lang w:val="en-ZA" w:eastAsia="en-ZA"/>
        </w:rPr>
      </w:pPr>
      <w:r w:rsidRPr="004B098A">
        <w:rPr>
          <w:rFonts w:ascii="Times New Roman" w:hAnsi="Times New Roman"/>
          <w:color w:val="3333FF"/>
          <w:lang w:val="en-ZA" w:eastAsia="en-ZA"/>
        </w:rPr>
        <w:t>Any person who –</w:t>
      </w:r>
    </w:p>
    <w:p w14:paraId="2F459499" w14:textId="77777777" w:rsidR="003860B9" w:rsidRPr="004B098A" w:rsidRDefault="003860B9" w:rsidP="003860B9">
      <w:pPr>
        <w:pStyle w:val="ListParagraph"/>
        <w:numPr>
          <w:ilvl w:val="1"/>
          <w:numId w:val="81"/>
        </w:numPr>
        <w:spacing w:line="360" w:lineRule="auto"/>
        <w:jc w:val="both"/>
        <w:rPr>
          <w:rFonts w:ascii="Times New Roman" w:hAnsi="Times New Roman"/>
          <w:color w:val="3333FF"/>
          <w:lang w:val="en-ZA" w:eastAsia="en-ZA"/>
        </w:rPr>
      </w:pPr>
      <w:r w:rsidRPr="004B098A">
        <w:rPr>
          <w:rFonts w:ascii="Times New Roman" w:hAnsi="Times New Roman"/>
          <w:color w:val="3333FF"/>
          <w:lang w:val="en-ZA" w:eastAsia="en-ZA"/>
        </w:rPr>
        <w:t>hinders or obstructs an environmental inspector in the exercise of his / her duties under this Act or regulations made thereunder;</w:t>
      </w:r>
    </w:p>
    <w:p w14:paraId="1B628C9F" w14:textId="77777777" w:rsidR="003860B9" w:rsidRPr="004B098A" w:rsidRDefault="003860B9" w:rsidP="003860B9">
      <w:pPr>
        <w:pStyle w:val="ListParagraph"/>
        <w:numPr>
          <w:ilvl w:val="1"/>
          <w:numId w:val="81"/>
        </w:numPr>
        <w:spacing w:line="360" w:lineRule="auto"/>
        <w:jc w:val="both"/>
        <w:rPr>
          <w:rFonts w:ascii="Times New Roman" w:hAnsi="Times New Roman"/>
          <w:color w:val="3333FF"/>
          <w:lang w:val="en-ZA" w:eastAsia="en-ZA"/>
        </w:rPr>
      </w:pPr>
      <w:r w:rsidRPr="004B098A">
        <w:rPr>
          <w:rFonts w:ascii="Times New Roman" w:hAnsi="Times New Roman"/>
          <w:color w:val="3333FF"/>
          <w:lang w:val="en-ZA" w:eastAsia="en-ZA"/>
        </w:rPr>
        <w:t>fails  to   comply  with  a   lawful  order  or  requirement  made  by  an environmental inspector in accordance with this Act or regulations made thereunder;</w:t>
      </w:r>
    </w:p>
    <w:p w14:paraId="2EB97DD7" w14:textId="77777777" w:rsidR="003860B9" w:rsidRPr="004B098A" w:rsidRDefault="003860B9" w:rsidP="005B6CFA">
      <w:pPr>
        <w:pStyle w:val="ListParagraph"/>
        <w:numPr>
          <w:ilvl w:val="1"/>
          <w:numId w:val="85"/>
        </w:numPr>
        <w:spacing w:line="360" w:lineRule="auto"/>
        <w:jc w:val="both"/>
        <w:rPr>
          <w:rFonts w:ascii="Times New Roman" w:hAnsi="Times New Roman"/>
          <w:color w:val="3333FF"/>
          <w:lang w:val="en-ZA" w:eastAsia="en-ZA"/>
        </w:rPr>
      </w:pPr>
      <w:r w:rsidRPr="004B098A">
        <w:rPr>
          <w:rFonts w:ascii="Times New Roman" w:hAnsi="Times New Roman"/>
          <w:color w:val="3333FF"/>
          <w:lang w:val="en-ZA" w:eastAsia="en-ZA"/>
        </w:rPr>
        <w:t>refuses  an  environmental  inspector / officer  entry  upon  any  land  or  into  any premises, vessel or motor vehicle which he is empowered to enter under this Act or regulations made thereunder;</w:t>
      </w:r>
    </w:p>
    <w:p w14:paraId="1D1D5EEC" w14:textId="77777777" w:rsidR="003860B9" w:rsidRPr="004B098A" w:rsidRDefault="003860B9" w:rsidP="005B6CFA">
      <w:pPr>
        <w:pStyle w:val="ListParagraph"/>
        <w:numPr>
          <w:ilvl w:val="1"/>
          <w:numId w:val="85"/>
        </w:numPr>
        <w:spacing w:line="360" w:lineRule="auto"/>
        <w:jc w:val="both"/>
        <w:rPr>
          <w:rFonts w:ascii="Times New Roman" w:hAnsi="Times New Roman"/>
          <w:color w:val="3333FF"/>
          <w:lang w:val="en-ZA" w:eastAsia="en-ZA"/>
        </w:rPr>
      </w:pPr>
      <w:r w:rsidRPr="004B098A">
        <w:rPr>
          <w:rFonts w:ascii="Times New Roman" w:hAnsi="Times New Roman"/>
          <w:color w:val="3333FF"/>
          <w:lang w:val="en-ZA" w:eastAsia="en-ZA"/>
        </w:rPr>
        <w:t>impersonates an environmental inspector / officer;</w:t>
      </w:r>
    </w:p>
    <w:p w14:paraId="0ACF57F5" w14:textId="77777777" w:rsidR="003860B9" w:rsidRPr="004B098A" w:rsidRDefault="003860B9" w:rsidP="005B6CFA">
      <w:pPr>
        <w:pStyle w:val="ListParagraph"/>
        <w:numPr>
          <w:ilvl w:val="1"/>
          <w:numId w:val="85"/>
        </w:numPr>
        <w:spacing w:line="360" w:lineRule="auto"/>
        <w:jc w:val="both"/>
        <w:rPr>
          <w:rFonts w:ascii="Times New Roman" w:hAnsi="Times New Roman"/>
          <w:color w:val="3333FF"/>
          <w:lang w:val="en-ZA" w:eastAsia="en-ZA"/>
        </w:rPr>
      </w:pPr>
      <w:r w:rsidRPr="004B098A">
        <w:rPr>
          <w:rFonts w:ascii="Times New Roman" w:hAnsi="Times New Roman"/>
          <w:color w:val="3333FF"/>
          <w:lang w:val="en-ZA" w:eastAsia="en-ZA"/>
        </w:rPr>
        <w:t>refuses an environmental inspector / officer access to records or documents kept pursuant to the provisions of this Act or regulations made thereunder;</w:t>
      </w:r>
    </w:p>
    <w:p w14:paraId="4F6E0BC6" w14:textId="77777777" w:rsidR="003860B9" w:rsidRPr="004B098A" w:rsidRDefault="003860B9" w:rsidP="005B6CFA">
      <w:pPr>
        <w:pStyle w:val="ListParagraph"/>
        <w:numPr>
          <w:ilvl w:val="1"/>
          <w:numId w:val="85"/>
        </w:numPr>
        <w:spacing w:line="360" w:lineRule="auto"/>
        <w:jc w:val="both"/>
        <w:rPr>
          <w:rFonts w:ascii="Times New Roman" w:hAnsi="Times New Roman"/>
          <w:color w:val="3333FF"/>
          <w:lang w:val="en-ZA" w:eastAsia="en-ZA"/>
        </w:rPr>
      </w:pPr>
      <w:r w:rsidRPr="004B098A">
        <w:rPr>
          <w:rFonts w:ascii="Times New Roman" w:hAnsi="Times New Roman"/>
          <w:color w:val="3333FF"/>
          <w:lang w:val="en-ZA" w:eastAsia="en-ZA"/>
        </w:rPr>
        <w:t>fails to state or wrongly states his name or address to an environmental inspector / officer in the cause of his / her duties under this Act or regulations made thereunder;</w:t>
      </w:r>
    </w:p>
    <w:p w14:paraId="4BC6867E" w14:textId="77777777" w:rsidR="003860B9" w:rsidRPr="004B098A" w:rsidRDefault="003860B9" w:rsidP="005B6CFA">
      <w:pPr>
        <w:pStyle w:val="ListParagraph"/>
        <w:numPr>
          <w:ilvl w:val="1"/>
          <w:numId w:val="85"/>
        </w:numPr>
        <w:spacing w:line="360" w:lineRule="auto"/>
        <w:jc w:val="both"/>
        <w:rPr>
          <w:rFonts w:ascii="Times New Roman" w:hAnsi="Times New Roman"/>
          <w:color w:val="3333FF"/>
          <w:lang w:val="en-ZA" w:eastAsia="en-ZA"/>
        </w:rPr>
      </w:pPr>
      <w:r w:rsidRPr="004B098A">
        <w:rPr>
          <w:rFonts w:ascii="Times New Roman" w:hAnsi="Times New Roman"/>
          <w:color w:val="3333FF"/>
          <w:lang w:val="en-ZA" w:eastAsia="en-ZA"/>
        </w:rPr>
        <w:t>misleads  or  gives  wrongful  information  to  an  environmental  inspector / officer under this Act or regulations made thereunder;</w:t>
      </w:r>
    </w:p>
    <w:p w14:paraId="1A226844" w14:textId="77777777" w:rsidR="003860B9" w:rsidRPr="004B098A" w:rsidRDefault="003860B9" w:rsidP="005B6CFA">
      <w:pPr>
        <w:pStyle w:val="ListParagraph"/>
        <w:numPr>
          <w:ilvl w:val="1"/>
          <w:numId w:val="85"/>
        </w:numPr>
        <w:spacing w:line="360" w:lineRule="auto"/>
        <w:jc w:val="both"/>
        <w:rPr>
          <w:rFonts w:ascii="Times New Roman" w:hAnsi="Times New Roman"/>
          <w:color w:val="3333FF"/>
          <w:lang w:val="en-ZA" w:eastAsia="en-ZA"/>
        </w:rPr>
      </w:pPr>
      <w:r w:rsidRPr="004B098A">
        <w:rPr>
          <w:rFonts w:ascii="Times New Roman" w:hAnsi="Times New Roman"/>
          <w:color w:val="3333FF"/>
          <w:lang w:val="en-ZA" w:eastAsia="en-ZA"/>
        </w:rPr>
        <w:t xml:space="preserve">fails, neglects or refuses to carry out an improvement order issued under this Act by an environmental inspector / officer; </w:t>
      </w:r>
    </w:p>
    <w:p w14:paraId="3506C009" w14:textId="77777777" w:rsidR="003860B9" w:rsidRPr="004B098A" w:rsidRDefault="003860B9" w:rsidP="003860B9">
      <w:pPr>
        <w:spacing w:line="360" w:lineRule="auto"/>
        <w:ind w:left="1286"/>
        <w:jc w:val="both"/>
        <w:rPr>
          <w:rFonts w:ascii="Times New Roman" w:hAnsi="Times New Roman"/>
          <w:color w:val="3333FF"/>
          <w:lang w:val="en-ZA" w:eastAsia="en-ZA"/>
        </w:rPr>
      </w:pPr>
      <w:r w:rsidRPr="004B098A">
        <w:rPr>
          <w:rFonts w:ascii="Times New Roman" w:hAnsi="Times New Roman"/>
          <w:color w:val="3333FF"/>
          <w:lang w:val="en-ZA" w:eastAsia="en-ZA"/>
        </w:rPr>
        <w:lastRenderedPageBreak/>
        <w:t>commits an offence and shall, on conviction be liable to imprisonment for a term not exceeding two (2) years, or to a fine of not more than one hundred thousand Namibia Dollars (N$100, 000.00), or both.</w:t>
      </w:r>
    </w:p>
    <w:p w14:paraId="5F01F01C" w14:textId="77777777" w:rsidR="003860B9" w:rsidRPr="004B098A" w:rsidRDefault="003860B9" w:rsidP="003860B9">
      <w:pPr>
        <w:pStyle w:val="ListParagraph"/>
        <w:numPr>
          <w:ilvl w:val="0"/>
          <w:numId w:val="81"/>
        </w:numPr>
        <w:spacing w:line="360" w:lineRule="auto"/>
        <w:jc w:val="both"/>
        <w:rPr>
          <w:rFonts w:ascii="Times New Roman" w:hAnsi="Times New Roman"/>
          <w:color w:val="3333FF"/>
          <w:lang w:val="en-ZA" w:eastAsia="en-ZA"/>
        </w:rPr>
      </w:pPr>
      <w:r w:rsidRPr="004B098A">
        <w:rPr>
          <w:rFonts w:ascii="Times New Roman" w:hAnsi="Times New Roman"/>
          <w:color w:val="3333FF"/>
          <w:lang w:val="en-ZA" w:eastAsia="en-ZA"/>
        </w:rPr>
        <w:t>Any person who –</w:t>
      </w:r>
    </w:p>
    <w:p w14:paraId="68655004" w14:textId="77777777" w:rsidR="003860B9" w:rsidRPr="004B098A" w:rsidRDefault="003860B9" w:rsidP="003860B9">
      <w:pPr>
        <w:pStyle w:val="ListParagraph"/>
        <w:numPr>
          <w:ilvl w:val="1"/>
          <w:numId w:val="81"/>
        </w:numPr>
        <w:spacing w:line="360" w:lineRule="auto"/>
        <w:jc w:val="both"/>
        <w:rPr>
          <w:rFonts w:ascii="Times New Roman" w:hAnsi="Times New Roman"/>
          <w:color w:val="3333FF"/>
          <w:lang w:val="en-ZA" w:eastAsia="en-ZA"/>
        </w:rPr>
      </w:pPr>
      <w:r w:rsidRPr="004B098A">
        <w:rPr>
          <w:rFonts w:ascii="Times New Roman" w:hAnsi="Times New Roman"/>
          <w:color w:val="3333FF"/>
          <w:lang w:val="en-ZA" w:eastAsia="en-ZA"/>
        </w:rPr>
        <w:t>fails to submit a project report contrary to the requirements of this Act;</w:t>
      </w:r>
    </w:p>
    <w:p w14:paraId="11BB8E3C" w14:textId="77777777" w:rsidR="003860B9" w:rsidRPr="004B098A" w:rsidRDefault="003860B9" w:rsidP="003860B9">
      <w:pPr>
        <w:pStyle w:val="ListParagraph"/>
        <w:numPr>
          <w:ilvl w:val="1"/>
          <w:numId w:val="81"/>
        </w:numPr>
        <w:spacing w:line="360" w:lineRule="auto"/>
        <w:jc w:val="both"/>
        <w:rPr>
          <w:rFonts w:ascii="Times New Roman" w:hAnsi="Times New Roman"/>
          <w:color w:val="3333FF"/>
          <w:lang w:val="en-ZA" w:eastAsia="en-ZA"/>
        </w:rPr>
      </w:pPr>
      <w:r w:rsidRPr="004B098A">
        <w:rPr>
          <w:rFonts w:ascii="Times New Roman" w:hAnsi="Times New Roman"/>
          <w:color w:val="3333FF"/>
          <w:lang w:val="en-ZA" w:eastAsia="en-ZA"/>
        </w:rPr>
        <w:t>fails to prepare an environmental impact assessment report in accordance with the requirements of this Act or regulations made thereunder;</w:t>
      </w:r>
    </w:p>
    <w:p w14:paraId="634C5309" w14:textId="77777777" w:rsidR="003860B9" w:rsidRPr="004B098A" w:rsidRDefault="003860B9" w:rsidP="003860B9">
      <w:pPr>
        <w:pStyle w:val="ListParagraph"/>
        <w:numPr>
          <w:ilvl w:val="1"/>
          <w:numId w:val="81"/>
        </w:numPr>
        <w:spacing w:line="360" w:lineRule="auto"/>
        <w:jc w:val="both"/>
        <w:rPr>
          <w:rFonts w:ascii="Times New Roman" w:hAnsi="Times New Roman"/>
          <w:color w:val="3333FF"/>
          <w:lang w:val="en-ZA" w:eastAsia="en-ZA"/>
        </w:rPr>
      </w:pPr>
      <w:r w:rsidRPr="004B098A">
        <w:rPr>
          <w:rFonts w:ascii="Times New Roman" w:hAnsi="Times New Roman"/>
          <w:color w:val="3333FF"/>
          <w:lang w:val="en-ZA" w:eastAsia="en-ZA"/>
        </w:rPr>
        <w:t>fraudulently   makes   false   statements   in   an   environmental   impact assessment report submitted under this Act or regulations made thereunder;</w:t>
      </w:r>
    </w:p>
    <w:p w14:paraId="021A65CD" w14:textId="77777777" w:rsidR="003860B9" w:rsidRPr="004B098A" w:rsidRDefault="003860B9" w:rsidP="003860B9">
      <w:pPr>
        <w:spacing w:line="360" w:lineRule="auto"/>
        <w:ind w:left="1286"/>
        <w:jc w:val="both"/>
        <w:rPr>
          <w:rFonts w:ascii="Times New Roman" w:hAnsi="Times New Roman"/>
          <w:color w:val="3333FF"/>
          <w:lang w:val="en-ZA" w:eastAsia="en-ZA"/>
        </w:rPr>
      </w:pPr>
      <w:r w:rsidRPr="004B098A">
        <w:rPr>
          <w:rFonts w:ascii="Times New Roman" w:hAnsi="Times New Roman"/>
          <w:color w:val="3333FF"/>
          <w:lang w:val="en-ZA" w:eastAsia="en-ZA"/>
        </w:rPr>
        <w:t xml:space="preserve">commits an offence and shall, on conviction be liable to imprisonment for a term not exceeding two (2) years, or to a fine of not more than two hundred thousand Namibia Dollars (N$200, 000.00), or both.       </w:t>
      </w:r>
    </w:p>
    <w:p w14:paraId="49C021AB" w14:textId="77777777" w:rsidR="003860B9" w:rsidRPr="004B098A" w:rsidRDefault="003860B9" w:rsidP="003860B9">
      <w:pPr>
        <w:pStyle w:val="ListParagraph"/>
        <w:numPr>
          <w:ilvl w:val="0"/>
          <w:numId w:val="81"/>
        </w:numPr>
        <w:spacing w:line="360" w:lineRule="auto"/>
        <w:jc w:val="both"/>
        <w:rPr>
          <w:rFonts w:ascii="Times New Roman" w:hAnsi="Times New Roman"/>
          <w:color w:val="3333FF"/>
          <w:lang w:val="en-ZA" w:eastAsia="en-ZA"/>
        </w:rPr>
      </w:pPr>
      <w:r w:rsidRPr="004B098A">
        <w:rPr>
          <w:rFonts w:ascii="Times New Roman" w:hAnsi="Times New Roman"/>
          <w:color w:val="3333FF"/>
          <w:lang w:val="en-ZA" w:eastAsia="en-ZA"/>
        </w:rPr>
        <w:t>Any person who –</w:t>
      </w:r>
    </w:p>
    <w:p w14:paraId="6AD87FCD" w14:textId="77777777" w:rsidR="003860B9" w:rsidRPr="004B098A" w:rsidRDefault="003860B9" w:rsidP="003860B9">
      <w:pPr>
        <w:pStyle w:val="ListParagraph"/>
        <w:numPr>
          <w:ilvl w:val="1"/>
          <w:numId w:val="81"/>
        </w:numPr>
        <w:spacing w:line="360" w:lineRule="auto"/>
        <w:jc w:val="both"/>
        <w:rPr>
          <w:rFonts w:ascii="Times New Roman" w:hAnsi="Times New Roman"/>
          <w:color w:val="3333FF"/>
          <w:lang w:val="en-ZA" w:eastAsia="en-ZA"/>
        </w:rPr>
      </w:pPr>
      <w:r w:rsidRPr="004B098A">
        <w:rPr>
          <w:rFonts w:ascii="Times New Roman" w:hAnsi="Times New Roman"/>
          <w:color w:val="3333FF"/>
          <w:lang w:val="en-ZA" w:eastAsia="en-ZA"/>
        </w:rPr>
        <w:t>fails to keep records required to be kept under this Act;</w:t>
      </w:r>
    </w:p>
    <w:p w14:paraId="0EABD4C9" w14:textId="77777777" w:rsidR="003860B9" w:rsidRPr="004B098A" w:rsidRDefault="003860B9" w:rsidP="003860B9">
      <w:pPr>
        <w:pStyle w:val="ListParagraph"/>
        <w:numPr>
          <w:ilvl w:val="1"/>
          <w:numId w:val="81"/>
        </w:numPr>
        <w:spacing w:line="360" w:lineRule="auto"/>
        <w:jc w:val="both"/>
        <w:rPr>
          <w:rFonts w:ascii="Times New Roman" w:hAnsi="Times New Roman"/>
          <w:color w:val="3333FF"/>
          <w:lang w:val="en-ZA" w:eastAsia="en-ZA"/>
        </w:rPr>
      </w:pPr>
      <w:r w:rsidRPr="004B098A">
        <w:rPr>
          <w:rFonts w:ascii="Times New Roman" w:hAnsi="Times New Roman"/>
          <w:color w:val="3333FF"/>
          <w:lang w:val="en-ZA" w:eastAsia="en-ZA"/>
        </w:rPr>
        <w:t>fraudulently alters any records required to be kept under this Act;</w:t>
      </w:r>
    </w:p>
    <w:p w14:paraId="710ED97D" w14:textId="77777777" w:rsidR="003860B9" w:rsidRPr="004B098A" w:rsidRDefault="003860B9" w:rsidP="003860B9">
      <w:pPr>
        <w:pStyle w:val="ListParagraph"/>
        <w:numPr>
          <w:ilvl w:val="1"/>
          <w:numId w:val="81"/>
        </w:numPr>
        <w:spacing w:line="360" w:lineRule="auto"/>
        <w:jc w:val="both"/>
        <w:rPr>
          <w:rFonts w:ascii="Times New Roman" w:hAnsi="Times New Roman"/>
          <w:color w:val="3333FF"/>
          <w:lang w:val="en-ZA" w:eastAsia="en-ZA"/>
        </w:rPr>
      </w:pPr>
      <w:r w:rsidRPr="004B098A">
        <w:rPr>
          <w:rFonts w:ascii="Times New Roman" w:hAnsi="Times New Roman"/>
          <w:color w:val="3333FF"/>
          <w:lang w:val="en-ZA" w:eastAsia="en-ZA"/>
        </w:rPr>
        <w:t>fraudulently makes false statements in any records required to be kept under this Act;</w:t>
      </w:r>
    </w:p>
    <w:p w14:paraId="61BA92A2" w14:textId="77777777" w:rsidR="003860B9" w:rsidRPr="004B098A" w:rsidRDefault="003860B9" w:rsidP="003860B9">
      <w:pPr>
        <w:spacing w:line="360" w:lineRule="auto"/>
        <w:ind w:left="720"/>
        <w:jc w:val="both"/>
        <w:rPr>
          <w:rFonts w:ascii="Times New Roman" w:hAnsi="Times New Roman"/>
          <w:color w:val="3333FF"/>
          <w:lang w:val="en-ZA" w:eastAsia="en-ZA"/>
        </w:rPr>
      </w:pPr>
      <w:r w:rsidRPr="004B098A">
        <w:rPr>
          <w:rFonts w:ascii="Times New Roman" w:hAnsi="Times New Roman"/>
          <w:color w:val="3333FF"/>
          <w:lang w:val="en-ZA" w:eastAsia="en-ZA"/>
        </w:rPr>
        <w:t>commits an offence and shall, on conviction be liable to imprisonment for a term not exceeding two (2) years, or to a fine of not more than one hundred thousand Namibia Dollars (N$100, 000.00), or both.</w:t>
      </w:r>
    </w:p>
    <w:p w14:paraId="4D98455D" w14:textId="77777777" w:rsidR="003860B9" w:rsidRPr="004B098A" w:rsidRDefault="003860B9" w:rsidP="00CB4D79">
      <w:pPr>
        <w:pStyle w:val="ListParagraph"/>
        <w:numPr>
          <w:ilvl w:val="0"/>
          <w:numId w:val="81"/>
        </w:numPr>
        <w:spacing w:line="360" w:lineRule="auto"/>
        <w:jc w:val="both"/>
        <w:rPr>
          <w:rFonts w:ascii="Times New Roman" w:hAnsi="Times New Roman"/>
          <w:color w:val="3333FF"/>
          <w:lang w:val="en-ZA" w:eastAsia="en-ZA"/>
        </w:rPr>
      </w:pPr>
      <w:r w:rsidRPr="004B098A">
        <w:rPr>
          <w:rFonts w:ascii="Times New Roman" w:hAnsi="Times New Roman"/>
          <w:color w:val="3333FF"/>
          <w:lang w:val="en-ZA" w:eastAsia="en-ZA"/>
        </w:rPr>
        <w:t>Any person who –</w:t>
      </w:r>
    </w:p>
    <w:p w14:paraId="65A9EBEE" w14:textId="77777777" w:rsidR="003860B9" w:rsidRPr="004B098A" w:rsidRDefault="003860B9" w:rsidP="00CB4D79">
      <w:pPr>
        <w:pStyle w:val="ListParagraph"/>
        <w:numPr>
          <w:ilvl w:val="1"/>
          <w:numId w:val="81"/>
        </w:numPr>
        <w:spacing w:line="360" w:lineRule="auto"/>
        <w:jc w:val="both"/>
        <w:rPr>
          <w:rFonts w:ascii="Times New Roman" w:hAnsi="Times New Roman"/>
          <w:color w:val="3333FF"/>
          <w:lang w:val="en-ZA" w:eastAsia="en-ZA"/>
        </w:rPr>
      </w:pPr>
      <w:r w:rsidRPr="004B098A">
        <w:rPr>
          <w:rFonts w:ascii="Times New Roman" w:hAnsi="Times New Roman"/>
          <w:color w:val="3333FF"/>
          <w:lang w:val="en-ZA" w:eastAsia="en-ZA"/>
        </w:rPr>
        <w:t>contravenes any environmental standard prescribed under this Act; (b)   contravenes any measure prescribed under this Act;</w:t>
      </w:r>
    </w:p>
    <w:p w14:paraId="42CCFFEC" w14:textId="77777777" w:rsidR="003860B9" w:rsidRPr="004B098A" w:rsidRDefault="003860B9" w:rsidP="003860B9">
      <w:pPr>
        <w:pStyle w:val="ListParagraph"/>
        <w:numPr>
          <w:ilvl w:val="1"/>
          <w:numId w:val="72"/>
        </w:numPr>
        <w:spacing w:line="360" w:lineRule="auto"/>
        <w:jc w:val="both"/>
        <w:rPr>
          <w:rFonts w:ascii="Times New Roman" w:hAnsi="Times New Roman"/>
          <w:color w:val="3333FF"/>
          <w:lang w:val="en-ZA" w:eastAsia="en-ZA"/>
        </w:rPr>
      </w:pPr>
      <w:r w:rsidRPr="004B098A">
        <w:rPr>
          <w:rFonts w:ascii="Times New Roman" w:hAnsi="Times New Roman"/>
          <w:color w:val="3333FF"/>
          <w:lang w:val="en-ZA" w:eastAsia="en-ZA"/>
        </w:rPr>
        <w:t>uses the environment or natural resources in a wasteful and destructive</w:t>
      </w:r>
      <w:r w:rsidR="00CB4D79" w:rsidRPr="004B098A">
        <w:rPr>
          <w:rFonts w:ascii="Times New Roman" w:hAnsi="Times New Roman"/>
          <w:color w:val="3333FF"/>
          <w:lang w:val="en-ZA" w:eastAsia="en-ZA"/>
        </w:rPr>
        <w:t xml:space="preserve"> </w:t>
      </w:r>
      <w:r w:rsidRPr="004B098A">
        <w:rPr>
          <w:rFonts w:ascii="Times New Roman" w:hAnsi="Times New Roman"/>
          <w:color w:val="3333FF"/>
          <w:lang w:val="en-ZA" w:eastAsia="en-ZA"/>
        </w:rPr>
        <w:t>manner contrary to measures prescribed under this Act;</w:t>
      </w:r>
    </w:p>
    <w:p w14:paraId="4D82E13E" w14:textId="77777777" w:rsidR="00CB4D79" w:rsidRPr="004B098A" w:rsidRDefault="00CB4D79" w:rsidP="00CB4D79">
      <w:pPr>
        <w:spacing w:line="360" w:lineRule="auto"/>
        <w:ind w:left="1286"/>
        <w:jc w:val="both"/>
        <w:rPr>
          <w:rFonts w:ascii="Times New Roman" w:hAnsi="Times New Roman"/>
          <w:color w:val="3333FF"/>
          <w:lang w:val="en-ZA" w:eastAsia="en-ZA"/>
        </w:rPr>
      </w:pPr>
      <w:r w:rsidRPr="004B098A">
        <w:rPr>
          <w:rFonts w:ascii="Times New Roman" w:hAnsi="Times New Roman"/>
          <w:color w:val="3333FF"/>
          <w:lang w:val="en-ZA" w:eastAsia="en-ZA"/>
        </w:rPr>
        <w:t xml:space="preserve"> commits an offence and shall, on conviction be liable to imprisonment for a term not exceeding two (2) years, or to a fine of not more than one hundred thousand Namibia Dollars (N$100, 000.00), or both.</w:t>
      </w:r>
    </w:p>
    <w:p w14:paraId="3107DF91" w14:textId="77777777" w:rsidR="003860B9" w:rsidRPr="004B098A" w:rsidRDefault="003860B9" w:rsidP="00CB4D79">
      <w:pPr>
        <w:pStyle w:val="ListParagraph"/>
        <w:numPr>
          <w:ilvl w:val="0"/>
          <w:numId w:val="81"/>
        </w:numPr>
        <w:spacing w:line="360" w:lineRule="auto"/>
        <w:jc w:val="both"/>
        <w:rPr>
          <w:rFonts w:ascii="Times New Roman" w:hAnsi="Times New Roman"/>
          <w:color w:val="3333FF"/>
          <w:lang w:val="en-ZA" w:eastAsia="en-ZA"/>
        </w:rPr>
      </w:pPr>
      <w:r w:rsidRPr="004B098A">
        <w:rPr>
          <w:rFonts w:ascii="Times New Roman" w:hAnsi="Times New Roman"/>
          <w:color w:val="3333FF"/>
          <w:lang w:val="en-ZA" w:eastAsia="en-ZA"/>
        </w:rPr>
        <w:t>Any person who –</w:t>
      </w:r>
    </w:p>
    <w:p w14:paraId="16188190" w14:textId="77777777" w:rsidR="003860B9" w:rsidRPr="004B098A" w:rsidRDefault="003860B9" w:rsidP="00CB4D79">
      <w:pPr>
        <w:pStyle w:val="ListParagraph"/>
        <w:numPr>
          <w:ilvl w:val="1"/>
          <w:numId w:val="81"/>
        </w:numPr>
        <w:spacing w:line="360" w:lineRule="auto"/>
        <w:jc w:val="both"/>
        <w:rPr>
          <w:rFonts w:ascii="Times New Roman" w:hAnsi="Times New Roman"/>
          <w:color w:val="3333FF"/>
          <w:lang w:val="en-ZA" w:eastAsia="en-ZA"/>
        </w:rPr>
      </w:pPr>
      <w:r w:rsidRPr="004B098A">
        <w:rPr>
          <w:rFonts w:ascii="Times New Roman" w:hAnsi="Times New Roman"/>
          <w:color w:val="3333FF"/>
          <w:lang w:val="en-ZA" w:eastAsia="en-ZA"/>
        </w:rPr>
        <w:t>fails to manage any hazardous waste and materials in accordance with this Act;</w:t>
      </w:r>
    </w:p>
    <w:p w14:paraId="452F3A84" w14:textId="77777777" w:rsidR="003860B9" w:rsidRPr="004B098A" w:rsidRDefault="003860B9" w:rsidP="00CB4D79">
      <w:pPr>
        <w:pStyle w:val="ListParagraph"/>
        <w:numPr>
          <w:ilvl w:val="1"/>
          <w:numId w:val="81"/>
        </w:numPr>
        <w:spacing w:line="360" w:lineRule="auto"/>
        <w:jc w:val="both"/>
        <w:rPr>
          <w:rFonts w:ascii="Times New Roman" w:hAnsi="Times New Roman"/>
          <w:color w:val="3333FF"/>
          <w:lang w:val="en-ZA" w:eastAsia="en-ZA"/>
        </w:rPr>
      </w:pPr>
      <w:r w:rsidRPr="004B098A">
        <w:rPr>
          <w:rFonts w:ascii="Times New Roman" w:hAnsi="Times New Roman"/>
          <w:color w:val="3333FF"/>
          <w:lang w:val="en-ZA" w:eastAsia="en-ZA"/>
        </w:rPr>
        <w:t>imports any hazardous waste contrary to this Act;</w:t>
      </w:r>
    </w:p>
    <w:p w14:paraId="3FE4C58D" w14:textId="77777777" w:rsidR="003860B9" w:rsidRPr="004B098A" w:rsidRDefault="003860B9" w:rsidP="00CB4D79">
      <w:pPr>
        <w:pStyle w:val="ListParagraph"/>
        <w:numPr>
          <w:ilvl w:val="1"/>
          <w:numId w:val="81"/>
        </w:numPr>
        <w:spacing w:line="360" w:lineRule="auto"/>
        <w:jc w:val="both"/>
        <w:rPr>
          <w:rFonts w:ascii="Times New Roman" w:hAnsi="Times New Roman"/>
          <w:color w:val="3333FF"/>
          <w:lang w:val="en-ZA" w:eastAsia="en-ZA"/>
        </w:rPr>
      </w:pPr>
      <w:r w:rsidRPr="004B098A">
        <w:rPr>
          <w:rFonts w:ascii="Times New Roman" w:hAnsi="Times New Roman"/>
          <w:color w:val="3333FF"/>
          <w:lang w:val="en-ZA" w:eastAsia="en-ZA"/>
        </w:rPr>
        <w:t>knowingly mislabels any waste, pesticide, chemical, toxic substance or radioactive matter;</w:t>
      </w:r>
    </w:p>
    <w:p w14:paraId="467B85C5" w14:textId="77777777" w:rsidR="003860B9" w:rsidRPr="004B098A" w:rsidRDefault="003860B9" w:rsidP="00CB4D79">
      <w:pPr>
        <w:pStyle w:val="ListParagraph"/>
        <w:numPr>
          <w:ilvl w:val="1"/>
          <w:numId w:val="81"/>
        </w:numPr>
        <w:spacing w:line="360" w:lineRule="auto"/>
        <w:jc w:val="both"/>
        <w:rPr>
          <w:rFonts w:ascii="Times New Roman" w:hAnsi="Times New Roman"/>
          <w:color w:val="3333FF"/>
          <w:lang w:val="en-ZA" w:eastAsia="en-ZA"/>
        </w:rPr>
      </w:pPr>
      <w:r w:rsidRPr="004B098A">
        <w:rPr>
          <w:rFonts w:ascii="Times New Roman" w:hAnsi="Times New Roman"/>
          <w:color w:val="3333FF"/>
          <w:lang w:val="en-ZA" w:eastAsia="en-ZA"/>
        </w:rPr>
        <w:t>fails to manage any chemical or radioactive substance in accordance with this Act;</w:t>
      </w:r>
    </w:p>
    <w:p w14:paraId="0BC79E5A" w14:textId="77777777" w:rsidR="003860B9" w:rsidRPr="004B098A" w:rsidRDefault="003860B9" w:rsidP="00CB4D79">
      <w:pPr>
        <w:pStyle w:val="ListParagraph"/>
        <w:numPr>
          <w:ilvl w:val="1"/>
          <w:numId w:val="81"/>
        </w:numPr>
        <w:spacing w:line="360" w:lineRule="auto"/>
        <w:jc w:val="both"/>
        <w:rPr>
          <w:rFonts w:ascii="Times New Roman" w:hAnsi="Times New Roman"/>
          <w:color w:val="3333FF"/>
          <w:lang w:val="en-ZA" w:eastAsia="en-ZA"/>
        </w:rPr>
      </w:pPr>
      <w:r w:rsidRPr="004B098A">
        <w:rPr>
          <w:rFonts w:ascii="Times New Roman" w:hAnsi="Times New Roman"/>
          <w:color w:val="3333FF"/>
          <w:lang w:val="en-ZA" w:eastAsia="en-ZA"/>
        </w:rPr>
        <w:t>aids  or  abets  illegal  trafficking  in  hazardous  waste,  chemicals,  toxic</w:t>
      </w:r>
      <w:r w:rsidR="00CB4D79" w:rsidRPr="004B098A">
        <w:rPr>
          <w:rFonts w:ascii="Times New Roman" w:hAnsi="Times New Roman"/>
          <w:color w:val="3333FF"/>
          <w:lang w:val="en-ZA" w:eastAsia="en-ZA"/>
        </w:rPr>
        <w:t xml:space="preserve"> </w:t>
      </w:r>
      <w:r w:rsidRPr="004B098A">
        <w:rPr>
          <w:rFonts w:ascii="Times New Roman" w:hAnsi="Times New Roman"/>
          <w:color w:val="3333FF"/>
          <w:lang w:val="en-ZA" w:eastAsia="en-ZA"/>
        </w:rPr>
        <w:t>substances and pesticides or hazardous substances;</w:t>
      </w:r>
    </w:p>
    <w:p w14:paraId="041296A0" w14:textId="77777777" w:rsidR="00CB4D79" w:rsidRPr="004B098A" w:rsidRDefault="003860B9" w:rsidP="00CB4D79">
      <w:pPr>
        <w:pStyle w:val="ListParagraph"/>
        <w:numPr>
          <w:ilvl w:val="0"/>
          <w:numId w:val="60"/>
        </w:numPr>
        <w:spacing w:line="360" w:lineRule="auto"/>
        <w:jc w:val="both"/>
        <w:rPr>
          <w:rFonts w:ascii="Times New Roman" w:hAnsi="Times New Roman"/>
          <w:color w:val="3333FF"/>
          <w:lang w:val="en-ZA" w:eastAsia="en-ZA"/>
        </w:rPr>
      </w:pPr>
      <w:r w:rsidRPr="004B098A">
        <w:rPr>
          <w:rFonts w:ascii="Times New Roman" w:hAnsi="Times New Roman"/>
          <w:color w:val="3333FF"/>
          <w:lang w:val="en-ZA" w:eastAsia="en-ZA"/>
        </w:rPr>
        <w:lastRenderedPageBreak/>
        <w:t>disposes of any chemical contrary to this Act or hazardous waste within</w:t>
      </w:r>
      <w:r w:rsidR="00CB4D79" w:rsidRPr="004B098A">
        <w:rPr>
          <w:rFonts w:ascii="Times New Roman" w:hAnsi="Times New Roman"/>
          <w:color w:val="3333FF"/>
          <w:lang w:val="en-ZA" w:eastAsia="en-ZA"/>
        </w:rPr>
        <w:t xml:space="preserve"> Namibia</w:t>
      </w:r>
      <w:r w:rsidRPr="004B098A">
        <w:rPr>
          <w:rFonts w:ascii="Times New Roman" w:hAnsi="Times New Roman"/>
          <w:color w:val="3333FF"/>
          <w:lang w:val="en-ZA" w:eastAsia="en-ZA"/>
        </w:rPr>
        <w:t>;</w:t>
      </w:r>
    </w:p>
    <w:p w14:paraId="582926E1" w14:textId="77777777" w:rsidR="00CB4D79" w:rsidRPr="004B098A" w:rsidRDefault="00CB4D79" w:rsidP="00CB4D79">
      <w:pPr>
        <w:pStyle w:val="ListParagraph"/>
        <w:numPr>
          <w:ilvl w:val="0"/>
          <w:numId w:val="60"/>
        </w:numPr>
        <w:spacing w:line="360" w:lineRule="auto"/>
        <w:jc w:val="both"/>
        <w:rPr>
          <w:rFonts w:ascii="Times New Roman" w:hAnsi="Times New Roman"/>
          <w:color w:val="3333FF"/>
          <w:lang w:val="en-ZA" w:eastAsia="en-ZA"/>
        </w:rPr>
      </w:pPr>
      <w:r w:rsidRPr="004B098A">
        <w:rPr>
          <w:rFonts w:ascii="Times New Roman" w:hAnsi="Times New Roman"/>
          <w:color w:val="3333FF"/>
          <w:lang w:val="en-ZA" w:eastAsia="en-ZA"/>
        </w:rPr>
        <w:t>withholds information or provides false information about the management of hazardous wastes, chemicals or radioactive substances</w:t>
      </w:r>
    </w:p>
    <w:p w14:paraId="3DC56CC4" w14:textId="77777777" w:rsidR="00CB4D79" w:rsidRPr="004B098A" w:rsidRDefault="00CB4D79" w:rsidP="00CB4D79">
      <w:pPr>
        <w:spacing w:line="360" w:lineRule="auto"/>
        <w:ind w:left="1286"/>
        <w:jc w:val="both"/>
        <w:rPr>
          <w:rFonts w:ascii="Times New Roman" w:hAnsi="Times New Roman"/>
          <w:color w:val="3333FF"/>
          <w:lang w:val="en-ZA" w:eastAsia="en-ZA"/>
        </w:rPr>
      </w:pPr>
      <w:r w:rsidRPr="004B098A">
        <w:rPr>
          <w:rFonts w:ascii="Times New Roman" w:hAnsi="Times New Roman"/>
          <w:color w:val="3333FF"/>
          <w:lang w:val="en-ZA" w:eastAsia="en-ZA"/>
        </w:rPr>
        <w:t>commits an offence and shall, on conviction be liable to imprisonment for a term not exceeding two (2) years, or to a fine of not more than one hundred thousand Namibia Dollars (N$500, 000.00), or both.</w:t>
      </w:r>
    </w:p>
    <w:p w14:paraId="59EA6BAD" w14:textId="77777777" w:rsidR="005D35C9" w:rsidRPr="004B098A" w:rsidRDefault="005D35C9" w:rsidP="005D35C9">
      <w:pPr>
        <w:pStyle w:val="ListParagraph"/>
        <w:numPr>
          <w:ilvl w:val="0"/>
          <w:numId w:val="81"/>
        </w:numPr>
        <w:spacing w:line="360" w:lineRule="auto"/>
        <w:jc w:val="both"/>
        <w:rPr>
          <w:rFonts w:ascii="Times New Roman" w:hAnsi="Times New Roman"/>
          <w:color w:val="3333FF"/>
          <w:lang w:val="en-ZA" w:eastAsia="en-ZA"/>
        </w:rPr>
      </w:pPr>
      <w:r w:rsidRPr="004B098A">
        <w:rPr>
          <w:rFonts w:ascii="Times New Roman" w:hAnsi="Times New Roman"/>
          <w:color w:val="3333FF"/>
          <w:lang w:val="en-ZA" w:eastAsia="en-ZA"/>
        </w:rPr>
        <w:t>Any person who –</w:t>
      </w:r>
    </w:p>
    <w:p w14:paraId="1131A8D6" w14:textId="77777777" w:rsidR="005D35C9" w:rsidRPr="004B098A" w:rsidRDefault="005D35C9" w:rsidP="005D35C9">
      <w:pPr>
        <w:pStyle w:val="ListParagraph"/>
        <w:numPr>
          <w:ilvl w:val="1"/>
          <w:numId w:val="81"/>
        </w:numPr>
        <w:spacing w:line="360" w:lineRule="auto"/>
        <w:jc w:val="both"/>
        <w:rPr>
          <w:rFonts w:ascii="Times New Roman" w:hAnsi="Times New Roman"/>
          <w:color w:val="3333FF"/>
          <w:lang w:val="en-ZA" w:eastAsia="en-ZA"/>
        </w:rPr>
      </w:pPr>
      <w:r w:rsidRPr="004B098A">
        <w:rPr>
          <w:rFonts w:ascii="Times New Roman" w:hAnsi="Times New Roman"/>
          <w:color w:val="3333FF"/>
          <w:lang w:val="en-ZA" w:eastAsia="en-ZA"/>
        </w:rPr>
        <w:t>discharges any  dangerous materials, substances, oil,  oil  mixtures into land, marine or fresh water, perineal or ephemeral river, air, or aquatic environment contrary to the provisions of this Act;</w:t>
      </w:r>
    </w:p>
    <w:p w14:paraId="3926DD2E" w14:textId="77777777" w:rsidR="005D35C9" w:rsidRPr="004B098A" w:rsidRDefault="005D35C9" w:rsidP="005D35C9">
      <w:pPr>
        <w:pStyle w:val="ListParagraph"/>
        <w:numPr>
          <w:ilvl w:val="1"/>
          <w:numId w:val="81"/>
        </w:numPr>
        <w:spacing w:line="360" w:lineRule="auto"/>
        <w:jc w:val="both"/>
        <w:rPr>
          <w:rFonts w:ascii="Times New Roman" w:hAnsi="Times New Roman"/>
          <w:color w:val="3333FF"/>
          <w:lang w:val="en-ZA" w:eastAsia="en-ZA"/>
        </w:rPr>
      </w:pPr>
      <w:r w:rsidRPr="004B098A">
        <w:rPr>
          <w:rFonts w:ascii="Times New Roman" w:hAnsi="Times New Roman"/>
          <w:color w:val="3333FF"/>
          <w:lang w:val="en-ZA" w:eastAsia="en-ZA"/>
        </w:rPr>
        <w:t>pollutes the environment contrary to the provisions of this Act;</w:t>
      </w:r>
    </w:p>
    <w:p w14:paraId="22FFF379" w14:textId="77777777" w:rsidR="005D35C9" w:rsidRPr="004B098A" w:rsidRDefault="005D35C9" w:rsidP="005D35C9">
      <w:pPr>
        <w:pStyle w:val="ListParagraph"/>
        <w:numPr>
          <w:ilvl w:val="1"/>
          <w:numId w:val="81"/>
        </w:numPr>
        <w:spacing w:line="360" w:lineRule="auto"/>
        <w:jc w:val="both"/>
        <w:rPr>
          <w:rFonts w:ascii="Times New Roman" w:hAnsi="Times New Roman"/>
          <w:color w:val="3333FF"/>
          <w:lang w:val="en-ZA" w:eastAsia="en-ZA"/>
        </w:rPr>
      </w:pPr>
      <w:r w:rsidRPr="004B098A">
        <w:rPr>
          <w:rFonts w:ascii="Times New Roman" w:hAnsi="Times New Roman"/>
          <w:color w:val="3333FF"/>
          <w:lang w:val="en-ZA" w:eastAsia="en-ZA"/>
        </w:rPr>
        <w:t>discharges any pollutant into the environment contrary to the provisions of this Act;</w:t>
      </w:r>
    </w:p>
    <w:p w14:paraId="502C208E" w14:textId="77777777" w:rsidR="005D35C9" w:rsidRPr="004B098A" w:rsidRDefault="005D35C9" w:rsidP="005D35C9">
      <w:pPr>
        <w:spacing w:line="360" w:lineRule="auto"/>
        <w:ind w:left="1286"/>
        <w:jc w:val="both"/>
        <w:rPr>
          <w:rFonts w:ascii="Times New Roman" w:hAnsi="Times New Roman"/>
          <w:color w:val="3333FF"/>
          <w:lang w:val="en-ZA" w:eastAsia="en-ZA"/>
        </w:rPr>
      </w:pPr>
      <w:r w:rsidRPr="004B098A">
        <w:rPr>
          <w:rFonts w:ascii="Times New Roman" w:hAnsi="Times New Roman"/>
          <w:color w:val="3333FF"/>
          <w:lang w:val="en-ZA" w:eastAsia="en-ZA"/>
        </w:rPr>
        <w:t>commits an offence and shall, on conviction be liable to imprisonment for a term not exceeding two (2) years, or to a fine of not more than one hundred thousand Namibia Dollars (N$100, 000.00), or both. In addition to any sentence that the Court may impose upon the polluter by directing that person to –</w:t>
      </w:r>
    </w:p>
    <w:p w14:paraId="47E9B8E2" w14:textId="77777777" w:rsidR="005D35C9" w:rsidRPr="004B098A" w:rsidRDefault="005D35C9" w:rsidP="005D35C9">
      <w:pPr>
        <w:pStyle w:val="ListParagraph"/>
        <w:numPr>
          <w:ilvl w:val="1"/>
          <w:numId w:val="22"/>
        </w:numPr>
        <w:spacing w:line="360" w:lineRule="auto"/>
        <w:ind w:left="2010"/>
        <w:jc w:val="both"/>
        <w:rPr>
          <w:rFonts w:ascii="Times New Roman" w:hAnsi="Times New Roman"/>
          <w:color w:val="3333FF"/>
          <w:lang w:val="en-ZA" w:eastAsia="en-ZA"/>
        </w:rPr>
      </w:pPr>
      <w:r w:rsidRPr="004B098A">
        <w:rPr>
          <w:rFonts w:ascii="Times New Roman" w:hAnsi="Times New Roman"/>
          <w:color w:val="3333FF"/>
          <w:lang w:val="en-ZA" w:eastAsia="en-ZA"/>
        </w:rPr>
        <w:t>pay the full cost of cleaning up the polluted environment and of removing the pollution;</w:t>
      </w:r>
    </w:p>
    <w:p w14:paraId="6C669303" w14:textId="77777777" w:rsidR="005D35C9" w:rsidRPr="004B098A" w:rsidRDefault="005D35C9" w:rsidP="005D35C9">
      <w:pPr>
        <w:pStyle w:val="ListParagraph"/>
        <w:numPr>
          <w:ilvl w:val="1"/>
          <w:numId w:val="22"/>
        </w:numPr>
        <w:spacing w:line="360" w:lineRule="auto"/>
        <w:ind w:left="2010"/>
        <w:jc w:val="both"/>
        <w:rPr>
          <w:rFonts w:ascii="Times New Roman" w:hAnsi="Times New Roman"/>
          <w:color w:val="3333FF"/>
          <w:lang w:val="en-ZA" w:eastAsia="en-ZA"/>
        </w:rPr>
      </w:pPr>
      <w:proofErr w:type="gramStart"/>
      <w:r w:rsidRPr="004B098A">
        <w:rPr>
          <w:rFonts w:ascii="Times New Roman" w:hAnsi="Times New Roman"/>
          <w:color w:val="3333FF"/>
          <w:lang w:val="en-ZA" w:eastAsia="en-ZA"/>
        </w:rPr>
        <w:t>clean</w:t>
      </w:r>
      <w:proofErr w:type="gramEnd"/>
      <w:r w:rsidRPr="004B098A">
        <w:rPr>
          <w:rFonts w:ascii="Times New Roman" w:hAnsi="Times New Roman"/>
          <w:color w:val="3333FF"/>
          <w:lang w:val="en-ZA" w:eastAsia="en-ZA"/>
        </w:rPr>
        <w:t xml:space="preserve"> up the polluted environment and remove the effects of pollution to the satisfaction of the Commission.</w:t>
      </w:r>
    </w:p>
    <w:p w14:paraId="3622BCEC" w14:textId="77777777" w:rsidR="005D35C9" w:rsidRPr="004B098A" w:rsidRDefault="005D35C9" w:rsidP="005D35C9">
      <w:pPr>
        <w:pStyle w:val="ListParagraph"/>
        <w:numPr>
          <w:ilvl w:val="1"/>
          <w:numId w:val="22"/>
        </w:numPr>
        <w:spacing w:line="360" w:lineRule="auto"/>
        <w:ind w:left="2010"/>
        <w:jc w:val="both"/>
        <w:rPr>
          <w:rFonts w:ascii="Times New Roman" w:hAnsi="Times New Roman"/>
          <w:color w:val="3333FF"/>
          <w:lang w:val="en-ZA" w:eastAsia="en-ZA"/>
        </w:rPr>
      </w:pPr>
      <w:proofErr w:type="gramStart"/>
      <w:r w:rsidRPr="004B098A">
        <w:rPr>
          <w:rFonts w:ascii="Times New Roman" w:hAnsi="Times New Roman"/>
          <w:color w:val="3333FF"/>
          <w:lang w:val="en-ZA" w:eastAsia="en-ZA"/>
        </w:rPr>
        <w:t>meet</w:t>
      </w:r>
      <w:proofErr w:type="gramEnd"/>
      <w:r w:rsidRPr="004B098A">
        <w:rPr>
          <w:rFonts w:ascii="Times New Roman" w:hAnsi="Times New Roman"/>
          <w:color w:val="3333FF"/>
          <w:lang w:val="en-ZA" w:eastAsia="en-ZA"/>
        </w:rPr>
        <w:t xml:space="preserve"> the cost of the pollution to any third parties through adequate compensation, restoration or restitution.</w:t>
      </w:r>
    </w:p>
    <w:p w14:paraId="6DB673B0" w14:textId="77777777" w:rsidR="005D35C9" w:rsidRPr="004B098A" w:rsidRDefault="005D35C9" w:rsidP="00E8294D">
      <w:pPr>
        <w:pStyle w:val="ListParagraph"/>
        <w:numPr>
          <w:ilvl w:val="0"/>
          <w:numId w:val="81"/>
        </w:numPr>
        <w:spacing w:line="360" w:lineRule="auto"/>
        <w:jc w:val="both"/>
        <w:rPr>
          <w:rFonts w:ascii="Times New Roman" w:hAnsi="Times New Roman"/>
          <w:color w:val="3333FF"/>
          <w:lang w:val="en-ZA" w:eastAsia="en-ZA"/>
        </w:rPr>
      </w:pPr>
      <w:r w:rsidRPr="004B098A">
        <w:rPr>
          <w:rFonts w:ascii="Times New Roman" w:hAnsi="Times New Roman"/>
          <w:color w:val="3333FF"/>
          <w:lang w:val="en-ZA" w:eastAsia="en-ZA"/>
        </w:rPr>
        <w:t>Any person who –</w:t>
      </w:r>
    </w:p>
    <w:p w14:paraId="0B810B7F" w14:textId="77777777" w:rsidR="005D35C9" w:rsidRPr="004B098A" w:rsidRDefault="00E8294D" w:rsidP="00E8294D">
      <w:pPr>
        <w:pStyle w:val="ListParagraph"/>
        <w:numPr>
          <w:ilvl w:val="1"/>
          <w:numId w:val="81"/>
        </w:numPr>
        <w:spacing w:line="360" w:lineRule="auto"/>
        <w:jc w:val="both"/>
        <w:rPr>
          <w:rFonts w:ascii="Times New Roman" w:hAnsi="Times New Roman"/>
          <w:color w:val="3333FF"/>
          <w:lang w:val="en-ZA" w:eastAsia="en-ZA"/>
        </w:rPr>
      </w:pPr>
      <w:r w:rsidRPr="004B098A">
        <w:rPr>
          <w:rFonts w:ascii="Times New Roman" w:hAnsi="Times New Roman"/>
          <w:color w:val="3333FF"/>
          <w:lang w:val="en-ZA" w:eastAsia="en-ZA"/>
        </w:rPr>
        <w:t>f</w:t>
      </w:r>
      <w:r w:rsidR="005D35C9" w:rsidRPr="004B098A">
        <w:rPr>
          <w:rFonts w:ascii="Times New Roman" w:hAnsi="Times New Roman"/>
          <w:color w:val="3333FF"/>
          <w:lang w:val="en-ZA" w:eastAsia="en-ZA"/>
        </w:rPr>
        <w:t>ails, neglects or refuses to comply with an</w:t>
      </w:r>
      <w:r w:rsidRPr="004B098A">
        <w:rPr>
          <w:rFonts w:ascii="Times New Roman" w:hAnsi="Times New Roman"/>
          <w:color w:val="3333FF"/>
          <w:lang w:val="en-ZA" w:eastAsia="en-ZA"/>
        </w:rPr>
        <w:t>y</w:t>
      </w:r>
      <w:r w:rsidR="005D35C9" w:rsidRPr="004B098A">
        <w:rPr>
          <w:rFonts w:ascii="Times New Roman" w:hAnsi="Times New Roman"/>
          <w:color w:val="3333FF"/>
          <w:lang w:val="en-ZA" w:eastAsia="en-ZA"/>
        </w:rPr>
        <w:t xml:space="preserve"> order made under this Act;</w:t>
      </w:r>
    </w:p>
    <w:p w14:paraId="70A2B19E" w14:textId="77777777" w:rsidR="005D35C9" w:rsidRPr="004B098A" w:rsidRDefault="003860B9" w:rsidP="00E8294D">
      <w:pPr>
        <w:spacing w:line="360" w:lineRule="auto"/>
        <w:ind w:left="1286"/>
        <w:jc w:val="both"/>
        <w:rPr>
          <w:rFonts w:ascii="Times New Roman" w:hAnsi="Times New Roman"/>
          <w:color w:val="3333FF"/>
          <w:lang w:val="en-ZA" w:eastAsia="en-ZA"/>
        </w:rPr>
      </w:pPr>
      <w:r w:rsidRPr="004B098A">
        <w:rPr>
          <w:rFonts w:ascii="Times New Roman" w:hAnsi="Times New Roman"/>
          <w:color w:val="3333FF"/>
          <w:lang w:val="en-ZA" w:eastAsia="en-ZA"/>
        </w:rPr>
        <w:t xml:space="preserve">commits an offence and shall, on conviction be liable to imprisonment for a term not exceeding </w:t>
      </w:r>
      <w:r w:rsidR="00E8294D" w:rsidRPr="004B098A">
        <w:rPr>
          <w:rFonts w:ascii="Times New Roman" w:hAnsi="Times New Roman"/>
          <w:color w:val="3333FF"/>
          <w:lang w:val="en-ZA" w:eastAsia="en-ZA"/>
        </w:rPr>
        <w:t>two (2) years</w:t>
      </w:r>
      <w:r w:rsidRPr="004B098A">
        <w:rPr>
          <w:rFonts w:ascii="Times New Roman" w:hAnsi="Times New Roman"/>
          <w:color w:val="3333FF"/>
          <w:lang w:val="en-ZA" w:eastAsia="en-ZA"/>
        </w:rPr>
        <w:t xml:space="preserve">, or to a fine of not more than </w:t>
      </w:r>
      <w:r w:rsidR="00E8294D" w:rsidRPr="004B098A">
        <w:rPr>
          <w:rFonts w:ascii="Times New Roman" w:hAnsi="Times New Roman"/>
          <w:color w:val="3333FF"/>
          <w:lang w:val="en-ZA" w:eastAsia="en-ZA"/>
        </w:rPr>
        <w:t>one</w:t>
      </w:r>
      <w:r w:rsidRPr="004B098A">
        <w:rPr>
          <w:rFonts w:ascii="Times New Roman" w:hAnsi="Times New Roman"/>
          <w:color w:val="3333FF"/>
          <w:lang w:val="en-ZA" w:eastAsia="en-ZA"/>
        </w:rPr>
        <w:t xml:space="preserve"> hundred thousand </w:t>
      </w:r>
      <w:r w:rsidR="00E8294D" w:rsidRPr="004B098A">
        <w:rPr>
          <w:rFonts w:ascii="Times New Roman" w:hAnsi="Times New Roman"/>
          <w:color w:val="3333FF"/>
          <w:lang w:val="en-ZA" w:eastAsia="en-ZA"/>
        </w:rPr>
        <w:t>Namibia Dollars (N$100, 000.00)</w:t>
      </w:r>
      <w:r w:rsidRPr="004B098A">
        <w:rPr>
          <w:rFonts w:ascii="Times New Roman" w:hAnsi="Times New Roman"/>
          <w:color w:val="3333FF"/>
          <w:lang w:val="en-ZA" w:eastAsia="en-ZA"/>
        </w:rPr>
        <w:t>, or both.</w:t>
      </w:r>
    </w:p>
    <w:p w14:paraId="2C84FA3A" w14:textId="77777777" w:rsidR="005D35C9" w:rsidRPr="004B098A" w:rsidRDefault="005D35C9" w:rsidP="00E8294D">
      <w:pPr>
        <w:pStyle w:val="ListParagraph"/>
        <w:numPr>
          <w:ilvl w:val="0"/>
          <w:numId w:val="81"/>
        </w:numPr>
        <w:spacing w:line="360" w:lineRule="auto"/>
        <w:jc w:val="both"/>
        <w:rPr>
          <w:rFonts w:ascii="Times New Roman" w:hAnsi="Times New Roman"/>
          <w:color w:val="3333FF"/>
          <w:lang w:val="en-ZA" w:eastAsia="en-ZA"/>
        </w:rPr>
      </w:pPr>
      <w:r w:rsidRPr="004B098A">
        <w:rPr>
          <w:rFonts w:ascii="Times New Roman" w:hAnsi="Times New Roman"/>
          <w:color w:val="3333FF"/>
          <w:lang w:val="en-ZA" w:eastAsia="en-ZA"/>
        </w:rPr>
        <w:t>Any person who commits an offence against any provision of this Act or of regulations made thereunder for which no other penalty is specifically provided is liable, upon conviction, to imprisonme</w:t>
      </w:r>
      <w:r w:rsidR="00E8294D" w:rsidRPr="004B098A">
        <w:rPr>
          <w:rFonts w:ascii="Times New Roman" w:hAnsi="Times New Roman"/>
          <w:color w:val="3333FF"/>
          <w:lang w:val="en-ZA" w:eastAsia="en-ZA"/>
        </w:rPr>
        <w:t>nt for a term not exceeding two (2) years, or to a fine of not more than one hundred thousand Namibia Dollars (N$100, 000.00), or both</w:t>
      </w:r>
      <w:r w:rsidRPr="004B098A">
        <w:rPr>
          <w:rFonts w:ascii="Times New Roman" w:hAnsi="Times New Roman"/>
          <w:color w:val="3333FF"/>
          <w:lang w:val="en-ZA" w:eastAsia="en-ZA"/>
        </w:rPr>
        <w:t>.</w:t>
      </w:r>
    </w:p>
    <w:p w14:paraId="0480586B" w14:textId="77777777" w:rsidR="00CB4D79" w:rsidRPr="004B098A" w:rsidRDefault="00CB4D79" w:rsidP="00CB4D79">
      <w:pPr>
        <w:pStyle w:val="Heading2"/>
      </w:pPr>
      <w:r w:rsidRPr="004B098A">
        <w:t xml:space="preserve">  </w:t>
      </w:r>
      <w:bookmarkStart w:id="160" w:name="_Toc427492914"/>
      <w:r w:rsidRPr="004B098A">
        <w:t>Environmental Offences by Companies</w:t>
      </w:r>
      <w:bookmarkEnd w:id="160"/>
      <w:r w:rsidRPr="004B098A">
        <w:t xml:space="preserve"> </w:t>
      </w:r>
    </w:p>
    <w:p w14:paraId="4ACCB013" w14:textId="77777777" w:rsidR="00CB4D79" w:rsidRPr="004B098A" w:rsidRDefault="00CB4D79" w:rsidP="00CB4D79">
      <w:pPr>
        <w:pStyle w:val="ListParagraph"/>
        <w:numPr>
          <w:ilvl w:val="0"/>
          <w:numId w:val="84"/>
        </w:numPr>
        <w:spacing w:line="360" w:lineRule="auto"/>
        <w:jc w:val="both"/>
        <w:rPr>
          <w:rFonts w:ascii="Times New Roman" w:hAnsi="Times New Roman"/>
          <w:color w:val="3333FF"/>
          <w:lang w:val="en-ZA" w:eastAsia="en-ZA"/>
        </w:rPr>
      </w:pPr>
      <w:r w:rsidRPr="004B098A">
        <w:rPr>
          <w:rFonts w:ascii="Times New Roman" w:hAnsi="Times New Roman"/>
          <w:color w:val="3333FF"/>
          <w:lang w:val="en-ZA" w:eastAsia="en-ZA"/>
        </w:rPr>
        <w:t>When an offence against this Act, is committed by a company/ body corporate registered locally or internationally, the company / body</w:t>
      </w:r>
      <w:r w:rsidRPr="004B098A">
        <w:rPr>
          <w:rFonts w:ascii="Times New Roman" w:hAnsi="Times New Roman"/>
          <w:color w:val="3333FF"/>
        </w:rPr>
        <w:t xml:space="preserve"> </w:t>
      </w:r>
      <w:r w:rsidRPr="004B098A">
        <w:rPr>
          <w:rFonts w:ascii="Times New Roman" w:hAnsi="Times New Roman"/>
          <w:color w:val="3333FF"/>
          <w:lang w:val="en-ZA" w:eastAsia="en-ZA"/>
        </w:rPr>
        <w:t xml:space="preserve">corporate and every director or member or office of the company / body corporate who had knowledge of the </w:t>
      </w:r>
      <w:r w:rsidRPr="004B098A">
        <w:rPr>
          <w:rFonts w:ascii="Times New Roman" w:hAnsi="Times New Roman"/>
          <w:color w:val="3333FF"/>
          <w:lang w:val="en-ZA" w:eastAsia="en-ZA"/>
        </w:rPr>
        <w:lastRenderedPageBreak/>
        <w:t>commission of the offence and who did not exercise due diligence, efficiency and economy to ensure compliance with this Act, shall be guilty of an offence.</w:t>
      </w:r>
    </w:p>
    <w:p w14:paraId="298BB361" w14:textId="77777777" w:rsidR="00CB4D79" w:rsidRPr="004B098A" w:rsidRDefault="00CB4D79" w:rsidP="00CB4D79">
      <w:pPr>
        <w:pStyle w:val="ListParagraph"/>
        <w:numPr>
          <w:ilvl w:val="0"/>
          <w:numId w:val="84"/>
        </w:numPr>
        <w:spacing w:line="360" w:lineRule="auto"/>
        <w:jc w:val="both"/>
        <w:rPr>
          <w:rFonts w:ascii="Times New Roman" w:hAnsi="Times New Roman"/>
          <w:color w:val="3333FF"/>
          <w:lang w:val="en-ZA" w:eastAsia="en-ZA"/>
        </w:rPr>
      </w:pPr>
      <w:r w:rsidRPr="004B098A">
        <w:rPr>
          <w:rFonts w:ascii="Times New Roman" w:hAnsi="Times New Roman"/>
          <w:color w:val="3333FF"/>
          <w:lang w:val="en-ZA" w:eastAsia="en-ZA"/>
        </w:rPr>
        <w:t>Where an offence is committed under this Act by a partnership, every partner or officer of the partnership who had knowledge or who should have had knowledge of the commission of the offence and who did not exercise due diligence, efficiency and economy to ensure compliance with this Act, commits an offence.</w:t>
      </w:r>
    </w:p>
    <w:p w14:paraId="6F6D47FB" w14:textId="77777777" w:rsidR="00CB4D79" w:rsidRPr="004B098A" w:rsidRDefault="00CB4D79" w:rsidP="00CB4D79">
      <w:pPr>
        <w:pStyle w:val="ListParagraph"/>
        <w:numPr>
          <w:ilvl w:val="0"/>
          <w:numId w:val="84"/>
        </w:numPr>
        <w:spacing w:line="360" w:lineRule="auto"/>
        <w:jc w:val="both"/>
        <w:rPr>
          <w:rFonts w:ascii="Times New Roman" w:hAnsi="Times New Roman"/>
          <w:color w:val="3333FF"/>
          <w:lang w:val="en-ZA" w:eastAsia="en-ZA"/>
        </w:rPr>
      </w:pPr>
      <w:r w:rsidRPr="004B098A">
        <w:rPr>
          <w:rFonts w:ascii="Times New Roman" w:hAnsi="Times New Roman"/>
          <w:color w:val="3333FF"/>
          <w:lang w:val="en-ZA" w:eastAsia="en-ZA"/>
        </w:rPr>
        <w:t>A person shall be personally liable for an offence against this Act, whether committed by him on his own account or as an agent or servant of another person;</w:t>
      </w:r>
    </w:p>
    <w:p w14:paraId="4E6F6DC8" w14:textId="77777777" w:rsidR="00CB4D79" w:rsidRPr="004B098A" w:rsidRDefault="00CB4D79" w:rsidP="00CB4D79">
      <w:pPr>
        <w:pStyle w:val="ListParagraph"/>
        <w:numPr>
          <w:ilvl w:val="0"/>
          <w:numId w:val="84"/>
        </w:numPr>
        <w:spacing w:line="360" w:lineRule="auto"/>
        <w:jc w:val="both"/>
        <w:rPr>
          <w:rFonts w:ascii="Times New Roman" w:hAnsi="Times New Roman"/>
          <w:color w:val="3333FF"/>
          <w:lang w:val="en-ZA" w:eastAsia="en-ZA"/>
        </w:rPr>
      </w:pPr>
      <w:r w:rsidRPr="004B098A">
        <w:rPr>
          <w:rFonts w:ascii="Times New Roman" w:hAnsi="Times New Roman"/>
          <w:color w:val="3333FF"/>
          <w:lang w:val="en-ZA" w:eastAsia="en-ZA"/>
        </w:rPr>
        <w:t>An  employer  or  principal  shall  be  liable  for  an  offence  committed by  an employee or agent against this Act, unless the employer or principal prove that the offence was committed against his express or standing directions.</w:t>
      </w:r>
    </w:p>
    <w:p w14:paraId="23D36667" w14:textId="77777777" w:rsidR="00CB4D79" w:rsidRPr="004B098A" w:rsidRDefault="00CB4D79" w:rsidP="00CB4D79">
      <w:pPr>
        <w:pStyle w:val="ListParagraph"/>
        <w:numPr>
          <w:ilvl w:val="0"/>
          <w:numId w:val="84"/>
        </w:numPr>
        <w:spacing w:line="360" w:lineRule="auto"/>
        <w:jc w:val="both"/>
        <w:rPr>
          <w:rFonts w:ascii="Times New Roman" w:hAnsi="Times New Roman"/>
          <w:color w:val="3333FF"/>
          <w:lang w:val="en-ZA" w:eastAsia="en-ZA"/>
        </w:rPr>
      </w:pPr>
      <w:r w:rsidRPr="004B098A">
        <w:rPr>
          <w:rFonts w:ascii="Times New Roman" w:hAnsi="Times New Roman"/>
          <w:color w:val="3333FF"/>
          <w:lang w:val="en-ZA" w:eastAsia="en-ZA"/>
        </w:rPr>
        <w:t>The Court before which a person is charged for an offence under this Act or any regulations made thereunder may, in addition to any other order, order that the substance, motor vehicle, equipment and appliance or other thing by means whereof the offence concerned was committed or which was used in the commission of the offence be forfeited to the State and be disposed of as the court may direct.:-</w:t>
      </w:r>
    </w:p>
    <w:p w14:paraId="000C419B" w14:textId="77777777" w:rsidR="00CB4D79" w:rsidRPr="004B098A" w:rsidRDefault="00CB4D79" w:rsidP="00CB4D79">
      <w:pPr>
        <w:pStyle w:val="ListParagraph"/>
        <w:numPr>
          <w:ilvl w:val="1"/>
          <w:numId w:val="84"/>
        </w:numPr>
        <w:spacing w:line="360" w:lineRule="auto"/>
        <w:jc w:val="both"/>
        <w:rPr>
          <w:rFonts w:ascii="Times New Roman" w:hAnsi="Times New Roman"/>
          <w:color w:val="3333FF"/>
          <w:lang w:val="en-ZA" w:eastAsia="en-ZA"/>
        </w:rPr>
      </w:pPr>
      <w:r w:rsidRPr="004B098A">
        <w:rPr>
          <w:rFonts w:ascii="Times New Roman" w:hAnsi="Times New Roman"/>
          <w:color w:val="3333FF"/>
          <w:lang w:val="en-ZA" w:eastAsia="en-ZA"/>
        </w:rPr>
        <w:t>upon the conviction of the accused; or</w:t>
      </w:r>
    </w:p>
    <w:p w14:paraId="713D9605" w14:textId="77777777" w:rsidR="00CB4D79" w:rsidRPr="004B098A" w:rsidRDefault="00CB4D79" w:rsidP="00CB4D79">
      <w:pPr>
        <w:pStyle w:val="ListParagraph"/>
        <w:numPr>
          <w:ilvl w:val="1"/>
          <w:numId w:val="84"/>
        </w:numPr>
        <w:spacing w:line="360" w:lineRule="auto"/>
        <w:jc w:val="both"/>
        <w:rPr>
          <w:rFonts w:ascii="Times New Roman" w:hAnsi="Times New Roman"/>
          <w:color w:val="3333FF"/>
          <w:lang w:val="en-ZA" w:eastAsia="en-ZA"/>
        </w:rPr>
      </w:pPr>
      <w:proofErr w:type="gramStart"/>
      <w:r w:rsidRPr="004B098A">
        <w:rPr>
          <w:rFonts w:ascii="Times New Roman" w:hAnsi="Times New Roman"/>
          <w:color w:val="3333FF"/>
          <w:lang w:val="en-ZA" w:eastAsia="en-ZA"/>
        </w:rPr>
        <w:t>if</w:t>
      </w:r>
      <w:proofErr w:type="gramEnd"/>
      <w:r w:rsidRPr="004B098A">
        <w:rPr>
          <w:rFonts w:ascii="Times New Roman" w:hAnsi="Times New Roman"/>
          <w:color w:val="3333FF"/>
          <w:lang w:val="en-ZA" w:eastAsia="en-ZA"/>
        </w:rPr>
        <w:t xml:space="preserve"> it is satisfied that an offence was committed notwithstanding that no person has been convicted of the offence.</w:t>
      </w:r>
    </w:p>
    <w:p w14:paraId="62B13F4B" w14:textId="77777777" w:rsidR="00CB4D79" w:rsidRPr="004B098A" w:rsidRDefault="00CB4D79" w:rsidP="00CB4D79">
      <w:pPr>
        <w:pStyle w:val="ListParagraph"/>
        <w:numPr>
          <w:ilvl w:val="0"/>
          <w:numId w:val="84"/>
        </w:numPr>
        <w:spacing w:line="360" w:lineRule="auto"/>
        <w:jc w:val="both"/>
        <w:rPr>
          <w:rFonts w:ascii="Times New Roman" w:hAnsi="Times New Roman"/>
          <w:color w:val="3333FF"/>
          <w:lang w:val="en-ZA" w:eastAsia="en-ZA"/>
        </w:rPr>
      </w:pPr>
      <w:r w:rsidRPr="004B098A">
        <w:rPr>
          <w:rFonts w:ascii="Times New Roman" w:hAnsi="Times New Roman"/>
          <w:color w:val="3333FF"/>
          <w:lang w:val="en-ZA" w:eastAsia="en-ZA"/>
        </w:rPr>
        <w:t>In making the order to forfeit under subsection (1) the Court may also order that  the  cost  of  disposing  of  the  substance,  motor  vehicle,  equipment, appliance or any other thing provided for in that subsection be borne by the person convicted thereunder.</w:t>
      </w:r>
    </w:p>
    <w:p w14:paraId="44D60314" w14:textId="77777777" w:rsidR="00CB4D79" w:rsidRPr="004B098A" w:rsidRDefault="00CB4D79" w:rsidP="00CB4D79">
      <w:pPr>
        <w:pStyle w:val="ListParagraph"/>
        <w:numPr>
          <w:ilvl w:val="0"/>
          <w:numId w:val="84"/>
        </w:numPr>
        <w:spacing w:line="360" w:lineRule="auto"/>
        <w:jc w:val="both"/>
        <w:rPr>
          <w:rFonts w:ascii="Times New Roman" w:hAnsi="Times New Roman"/>
          <w:color w:val="3333FF"/>
          <w:lang w:val="en-ZA" w:eastAsia="en-ZA"/>
        </w:rPr>
      </w:pPr>
      <w:r w:rsidRPr="004B098A">
        <w:rPr>
          <w:rFonts w:ascii="Times New Roman" w:hAnsi="Times New Roman"/>
          <w:color w:val="3333FF"/>
          <w:lang w:val="en-ZA" w:eastAsia="en-ZA"/>
        </w:rPr>
        <w:t>The Court may further order that any licence, permit or any authorisation given under this Act, and to which the offence relates, be cancelled.</w:t>
      </w:r>
    </w:p>
    <w:p w14:paraId="6140E025" w14:textId="77777777" w:rsidR="00CB4D79" w:rsidRPr="004B098A" w:rsidRDefault="00CB4D79" w:rsidP="00CB4D79">
      <w:pPr>
        <w:pStyle w:val="ListParagraph"/>
        <w:numPr>
          <w:ilvl w:val="0"/>
          <w:numId w:val="84"/>
        </w:numPr>
        <w:spacing w:line="360" w:lineRule="auto"/>
        <w:jc w:val="both"/>
        <w:rPr>
          <w:rFonts w:ascii="Times New Roman" w:hAnsi="Times New Roman"/>
          <w:color w:val="3333FF"/>
          <w:lang w:val="en-ZA" w:eastAsia="en-ZA"/>
        </w:rPr>
      </w:pPr>
      <w:r w:rsidRPr="004B098A">
        <w:rPr>
          <w:rFonts w:ascii="Times New Roman" w:hAnsi="Times New Roman"/>
          <w:color w:val="3333FF"/>
          <w:lang w:val="en-ZA" w:eastAsia="en-ZA"/>
        </w:rPr>
        <w:t>The Court may further issue an order requiring that a convicted person restores at his own cost, the environment to as near as it may be to its original state prior to the offence;</w:t>
      </w:r>
    </w:p>
    <w:p w14:paraId="10E3C908" w14:textId="77777777" w:rsidR="00CB4D79" w:rsidRPr="004B098A" w:rsidRDefault="00CB4D79" w:rsidP="00CB4D79">
      <w:pPr>
        <w:pStyle w:val="ListParagraph"/>
        <w:numPr>
          <w:ilvl w:val="0"/>
          <w:numId w:val="84"/>
        </w:numPr>
        <w:spacing w:line="360" w:lineRule="auto"/>
        <w:jc w:val="both"/>
        <w:rPr>
          <w:rFonts w:ascii="Times New Roman" w:hAnsi="Times New Roman"/>
          <w:color w:val="3333FF"/>
          <w:lang w:val="en-ZA" w:eastAsia="en-ZA"/>
        </w:rPr>
      </w:pPr>
      <w:r w:rsidRPr="004B098A">
        <w:rPr>
          <w:rFonts w:ascii="Times New Roman" w:hAnsi="Times New Roman"/>
          <w:color w:val="3333FF"/>
          <w:lang w:val="en-ZA" w:eastAsia="en-ZA"/>
        </w:rPr>
        <w:t>The Court may in addition issue an environmental restoration order against the person convicted in accordance with the provisions of this Act.</w:t>
      </w:r>
    </w:p>
    <w:p w14:paraId="0DA3E65D" w14:textId="77777777" w:rsidR="008D4F5A" w:rsidRPr="004B098A" w:rsidRDefault="00A7396F" w:rsidP="00004671">
      <w:pPr>
        <w:pStyle w:val="Heading2"/>
      </w:pPr>
      <w:bookmarkStart w:id="161" w:name="_Toc410965150"/>
      <w:r w:rsidRPr="004B098A">
        <w:t xml:space="preserve"> </w:t>
      </w:r>
      <w:bookmarkStart w:id="162" w:name="_Toc427492915"/>
      <w:r w:rsidR="008D4F5A" w:rsidRPr="004B098A">
        <w:t>Regulations</w:t>
      </w:r>
      <w:bookmarkEnd w:id="161"/>
      <w:bookmarkEnd w:id="162"/>
    </w:p>
    <w:p w14:paraId="63C948F0" w14:textId="77777777" w:rsidR="00021C90" w:rsidRPr="004B098A" w:rsidRDefault="008D4F5A" w:rsidP="0093519E">
      <w:pPr>
        <w:pStyle w:val="ListParagraph"/>
        <w:widowControl w:val="0"/>
        <w:autoSpaceDE w:val="0"/>
        <w:autoSpaceDN w:val="0"/>
        <w:adjustRightInd w:val="0"/>
        <w:spacing w:after="0" w:line="360" w:lineRule="auto"/>
        <w:ind w:left="926" w:right="2077"/>
        <w:jc w:val="both"/>
        <w:rPr>
          <w:rFonts w:ascii="Times New Roman" w:hAnsi="Times New Roman"/>
          <w:color w:val="3333FF"/>
        </w:rPr>
      </w:pPr>
      <w:r w:rsidRPr="004B098A">
        <w:rPr>
          <w:rFonts w:ascii="Times New Roman" w:hAnsi="Times New Roman"/>
          <w:color w:val="3333FF"/>
        </w:rPr>
        <w:t xml:space="preserve">(1) </w:t>
      </w:r>
      <w:r w:rsidR="004F48C7" w:rsidRPr="004B098A">
        <w:rPr>
          <w:rFonts w:ascii="Times New Roman" w:hAnsi="Times New Roman"/>
          <w:color w:val="3333FF"/>
        </w:rPr>
        <w:tab/>
      </w:r>
      <w:r w:rsidRPr="004B098A">
        <w:rPr>
          <w:rFonts w:ascii="Times New Roman" w:hAnsi="Times New Roman"/>
          <w:color w:val="3333FF"/>
        </w:rPr>
        <w:t xml:space="preserve">The Minister </w:t>
      </w:r>
      <w:r w:rsidR="00C17D5B" w:rsidRPr="004B098A">
        <w:rPr>
          <w:rFonts w:ascii="Times New Roman" w:hAnsi="Times New Roman"/>
          <w:color w:val="3333FF"/>
        </w:rPr>
        <w:t>may make</w:t>
      </w:r>
      <w:r w:rsidRPr="004B098A">
        <w:rPr>
          <w:rFonts w:ascii="Times New Roman" w:hAnsi="Times New Roman"/>
          <w:color w:val="3333FF"/>
        </w:rPr>
        <w:t xml:space="preserve"> regulations relating to </w:t>
      </w:r>
      <w:r w:rsidR="00021C90" w:rsidRPr="004B098A">
        <w:rPr>
          <w:rFonts w:ascii="Times New Roman" w:hAnsi="Times New Roman"/>
          <w:color w:val="3333FF"/>
        </w:rPr>
        <w:t>–</w:t>
      </w:r>
      <w:r w:rsidRPr="004B098A">
        <w:rPr>
          <w:rFonts w:ascii="Times New Roman" w:hAnsi="Times New Roman"/>
          <w:color w:val="3333FF"/>
        </w:rPr>
        <w:t xml:space="preserve"> </w:t>
      </w:r>
    </w:p>
    <w:p w14:paraId="3C000025" w14:textId="77777777" w:rsidR="00C17D5B" w:rsidRPr="004B098A" w:rsidRDefault="00C17D5B" w:rsidP="00CB4D79">
      <w:pPr>
        <w:pStyle w:val="ListParagraph"/>
        <w:widowControl w:val="0"/>
        <w:numPr>
          <w:ilvl w:val="1"/>
          <w:numId w:val="84"/>
        </w:numPr>
        <w:autoSpaceDE w:val="0"/>
        <w:autoSpaceDN w:val="0"/>
        <w:adjustRightInd w:val="0"/>
        <w:spacing w:after="0" w:line="360" w:lineRule="auto"/>
        <w:ind w:left="2010" w:right="2077"/>
        <w:jc w:val="both"/>
        <w:rPr>
          <w:rFonts w:ascii="Times New Roman" w:hAnsi="Times New Roman"/>
          <w:color w:val="3333FF"/>
        </w:rPr>
      </w:pPr>
      <w:r w:rsidRPr="004B098A">
        <w:rPr>
          <w:rFonts w:ascii="Times New Roman" w:hAnsi="Times New Roman"/>
          <w:color w:val="3333FF"/>
        </w:rPr>
        <w:t>All matters related to air pollution;</w:t>
      </w:r>
    </w:p>
    <w:p w14:paraId="671266ED" w14:textId="77777777" w:rsidR="00C17D5B" w:rsidRPr="004B098A" w:rsidRDefault="00C17D5B" w:rsidP="00CB4D79">
      <w:pPr>
        <w:pStyle w:val="ListParagraph"/>
        <w:widowControl w:val="0"/>
        <w:numPr>
          <w:ilvl w:val="1"/>
          <w:numId w:val="84"/>
        </w:numPr>
        <w:autoSpaceDE w:val="0"/>
        <w:autoSpaceDN w:val="0"/>
        <w:adjustRightInd w:val="0"/>
        <w:spacing w:after="0" w:line="360" w:lineRule="auto"/>
        <w:ind w:left="2010" w:right="2077"/>
        <w:jc w:val="both"/>
        <w:rPr>
          <w:rFonts w:ascii="Times New Roman" w:hAnsi="Times New Roman"/>
          <w:color w:val="3333FF"/>
        </w:rPr>
      </w:pPr>
      <w:r w:rsidRPr="004B098A">
        <w:rPr>
          <w:rFonts w:ascii="Times New Roman" w:hAnsi="Times New Roman"/>
          <w:color w:val="3333FF"/>
        </w:rPr>
        <w:t>All matters related to noise pollution;</w:t>
      </w:r>
    </w:p>
    <w:p w14:paraId="480389FC" w14:textId="77777777" w:rsidR="00C17D5B" w:rsidRPr="004B098A" w:rsidRDefault="00C17D5B" w:rsidP="00CB4D79">
      <w:pPr>
        <w:pStyle w:val="ListParagraph"/>
        <w:widowControl w:val="0"/>
        <w:numPr>
          <w:ilvl w:val="1"/>
          <w:numId w:val="84"/>
        </w:numPr>
        <w:autoSpaceDE w:val="0"/>
        <w:autoSpaceDN w:val="0"/>
        <w:adjustRightInd w:val="0"/>
        <w:spacing w:after="0" w:line="360" w:lineRule="auto"/>
        <w:ind w:left="2010" w:right="2077"/>
        <w:jc w:val="both"/>
        <w:rPr>
          <w:rFonts w:ascii="Times New Roman" w:hAnsi="Times New Roman"/>
          <w:color w:val="3333FF"/>
        </w:rPr>
      </w:pPr>
      <w:r w:rsidRPr="004B098A">
        <w:rPr>
          <w:rFonts w:ascii="Times New Roman" w:hAnsi="Times New Roman"/>
          <w:color w:val="3333FF"/>
        </w:rPr>
        <w:t xml:space="preserve">All </w:t>
      </w:r>
      <w:proofErr w:type="spellStart"/>
      <w:r w:rsidRPr="004B098A">
        <w:rPr>
          <w:rFonts w:ascii="Times New Roman" w:hAnsi="Times New Roman"/>
          <w:color w:val="3333FF"/>
        </w:rPr>
        <w:t>maters</w:t>
      </w:r>
      <w:proofErr w:type="spellEnd"/>
      <w:r w:rsidRPr="004B098A">
        <w:rPr>
          <w:rFonts w:ascii="Times New Roman" w:hAnsi="Times New Roman"/>
          <w:color w:val="3333FF"/>
        </w:rPr>
        <w:t xml:space="preserve"> related to noxious smell pollution;</w:t>
      </w:r>
    </w:p>
    <w:p w14:paraId="4AD15400" w14:textId="77777777" w:rsidR="008D4F5A" w:rsidRPr="004B098A" w:rsidRDefault="00C17D5B" w:rsidP="00CB4D79">
      <w:pPr>
        <w:pStyle w:val="ListParagraph"/>
        <w:widowControl w:val="0"/>
        <w:numPr>
          <w:ilvl w:val="1"/>
          <w:numId w:val="84"/>
        </w:numPr>
        <w:autoSpaceDE w:val="0"/>
        <w:autoSpaceDN w:val="0"/>
        <w:adjustRightInd w:val="0"/>
        <w:spacing w:after="0" w:line="360" w:lineRule="auto"/>
        <w:ind w:left="2010" w:right="2077"/>
        <w:jc w:val="both"/>
        <w:rPr>
          <w:rFonts w:ascii="Times New Roman" w:hAnsi="Times New Roman"/>
          <w:color w:val="3333FF"/>
        </w:rPr>
      </w:pPr>
      <w:r w:rsidRPr="004B098A">
        <w:rPr>
          <w:rFonts w:ascii="Times New Roman" w:hAnsi="Times New Roman"/>
          <w:color w:val="3333FF"/>
        </w:rPr>
        <w:t>all matters of liquid and solid waste management</w:t>
      </w:r>
      <w:r w:rsidR="008D4F5A" w:rsidRPr="004B098A">
        <w:rPr>
          <w:rFonts w:ascii="Times New Roman" w:hAnsi="Times New Roman"/>
          <w:color w:val="3333FF"/>
        </w:rPr>
        <w:t>;</w:t>
      </w:r>
    </w:p>
    <w:p w14:paraId="5B905A77" w14:textId="77777777" w:rsidR="008D4F5A" w:rsidRPr="004B098A" w:rsidRDefault="008D4F5A" w:rsidP="00CB4D79">
      <w:pPr>
        <w:pStyle w:val="ListParagraph"/>
        <w:widowControl w:val="0"/>
        <w:numPr>
          <w:ilvl w:val="1"/>
          <w:numId w:val="84"/>
        </w:numPr>
        <w:tabs>
          <w:tab w:val="left" w:pos="1560"/>
        </w:tabs>
        <w:autoSpaceDE w:val="0"/>
        <w:autoSpaceDN w:val="0"/>
        <w:adjustRightInd w:val="0"/>
        <w:spacing w:before="10" w:after="0" w:line="360" w:lineRule="auto"/>
        <w:ind w:left="2010" w:right="401"/>
        <w:jc w:val="both"/>
        <w:rPr>
          <w:rFonts w:ascii="Times New Roman" w:hAnsi="Times New Roman"/>
          <w:color w:val="3333FF"/>
        </w:rPr>
      </w:pPr>
      <w:r w:rsidRPr="004B098A">
        <w:rPr>
          <w:rFonts w:ascii="Times New Roman" w:hAnsi="Times New Roman"/>
          <w:color w:val="3333FF"/>
        </w:rPr>
        <w:t>the</w:t>
      </w:r>
      <w:r w:rsidRPr="004B098A">
        <w:rPr>
          <w:rFonts w:ascii="Times New Roman" w:hAnsi="Times New Roman"/>
          <w:color w:val="3333FF"/>
          <w:spacing w:val="-13"/>
        </w:rPr>
        <w:t xml:space="preserve"> </w:t>
      </w:r>
      <w:r w:rsidRPr="004B098A">
        <w:rPr>
          <w:rFonts w:ascii="Times New Roman" w:hAnsi="Times New Roman"/>
          <w:color w:val="3333FF"/>
        </w:rPr>
        <w:t>granting</w:t>
      </w:r>
      <w:r w:rsidRPr="004B098A">
        <w:rPr>
          <w:rFonts w:ascii="Times New Roman" w:hAnsi="Times New Roman"/>
          <w:color w:val="3333FF"/>
          <w:spacing w:val="-13"/>
        </w:rPr>
        <w:t xml:space="preserve"> </w:t>
      </w:r>
      <w:r w:rsidRPr="004B098A">
        <w:rPr>
          <w:rFonts w:ascii="Times New Roman" w:hAnsi="Times New Roman"/>
          <w:color w:val="3333FF"/>
        </w:rPr>
        <w:t>of</w:t>
      </w:r>
      <w:r w:rsidRPr="004B098A">
        <w:rPr>
          <w:rFonts w:ascii="Times New Roman" w:hAnsi="Times New Roman"/>
          <w:color w:val="3333FF"/>
          <w:spacing w:val="-13"/>
        </w:rPr>
        <w:t xml:space="preserve"> </w:t>
      </w:r>
      <w:r w:rsidRPr="004B098A">
        <w:rPr>
          <w:rFonts w:ascii="Times New Roman" w:hAnsi="Times New Roman"/>
          <w:color w:val="3333FF"/>
        </w:rPr>
        <w:t>exemption</w:t>
      </w:r>
      <w:r w:rsidRPr="004B098A">
        <w:rPr>
          <w:rFonts w:ascii="Times New Roman" w:hAnsi="Times New Roman"/>
          <w:color w:val="3333FF"/>
          <w:spacing w:val="-13"/>
        </w:rPr>
        <w:t xml:space="preserve"> </w:t>
      </w:r>
      <w:r w:rsidRPr="004B098A">
        <w:rPr>
          <w:rFonts w:ascii="Times New Roman" w:hAnsi="Times New Roman"/>
          <w:color w:val="3333FF"/>
        </w:rPr>
        <w:t>from</w:t>
      </w:r>
      <w:r w:rsidRPr="004B098A">
        <w:rPr>
          <w:rFonts w:ascii="Times New Roman" w:hAnsi="Times New Roman"/>
          <w:color w:val="3333FF"/>
          <w:spacing w:val="-13"/>
        </w:rPr>
        <w:t xml:space="preserve"> </w:t>
      </w:r>
      <w:r w:rsidRPr="004B098A">
        <w:rPr>
          <w:rFonts w:ascii="Times New Roman" w:hAnsi="Times New Roman"/>
          <w:color w:val="3333FF"/>
        </w:rPr>
        <w:t>any</w:t>
      </w:r>
      <w:r w:rsidRPr="004B098A">
        <w:rPr>
          <w:rFonts w:ascii="Times New Roman" w:hAnsi="Times New Roman"/>
          <w:color w:val="3333FF"/>
          <w:spacing w:val="-13"/>
        </w:rPr>
        <w:t xml:space="preserve"> </w:t>
      </w:r>
      <w:r w:rsidRPr="004B098A">
        <w:rPr>
          <w:rFonts w:ascii="Times New Roman" w:hAnsi="Times New Roman"/>
          <w:color w:val="3333FF"/>
        </w:rPr>
        <w:t>provision</w:t>
      </w:r>
      <w:r w:rsidRPr="004B098A">
        <w:rPr>
          <w:rFonts w:ascii="Times New Roman" w:hAnsi="Times New Roman"/>
          <w:color w:val="3333FF"/>
          <w:spacing w:val="-13"/>
        </w:rPr>
        <w:t xml:space="preserve"> </w:t>
      </w:r>
      <w:r w:rsidRPr="004B098A">
        <w:rPr>
          <w:rFonts w:ascii="Times New Roman" w:hAnsi="Times New Roman"/>
          <w:color w:val="3333FF"/>
        </w:rPr>
        <w:t>of</w:t>
      </w:r>
      <w:r w:rsidRPr="004B098A">
        <w:rPr>
          <w:rFonts w:ascii="Times New Roman" w:hAnsi="Times New Roman"/>
          <w:color w:val="3333FF"/>
          <w:spacing w:val="-13"/>
        </w:rPr>
        <w:t xml:space="preserve"> </w:t>
      </w:r>
      <w:r w:rsidRPr="004B098A">
        <w:rPr>
          <w:rFonts w:ascii="Times New Roman" w:hAnsi="Times New Roman"/>
          <w:color w:val="3333FF"/>
        </w:rPr>
        <w:t>this</w:t>
      </w:r>
      <w:r w:rsidRPr="004B098A">
        <w:rPr>
          <w:rFonts w:ascii="Times New Roman" w:hAnsi="Times New Roman"/>
          <w:color w:val="3333FF"/>
          <w:spacing w:val="-13"/>
        </w:rPr>
        <w:t xml:space="preserve"> </w:t>
      </w:r>
      <w:r w:rsidRPr="004B098A">
        <w:rPr>
          <w:rFonts w:ascii="Times New Roman" w:hAnsi="Times New Roman"/>
          <w:color w:val="3333FF"/>
        </w:rPr>
        <w:t>Act</w:t>
      </w:r>
      <w:r w:rsidRPr="004B098A">
        <w:rPr>
          <w:rFonts w:ascii="Times New Roman" w:hAnsi="Times New Roman"/>
          <w:color w:val="3333FF"/>
          <w:spacing w:val="-13"/>
        </w:rPr>
        <w:t xml:space="preserve"> </w:t>
      </w:r>
      <w:r w:rsidRPr="004B098A">
        <w:rPr>
          <w:rFonts w:ascii="Times New Roman" w:hAnsi="Times New Roman"/>
          <w:color w:val="3333FF"/>
        </w:rPr>
        <w:t>and</w:t>
      </w:r>
      <w:r w:rsidRPr="004B098A">
        <w:rPr>
          <w:rFonts w:ascii="Times New Roman" w:hAnsi="Times New Roman"/>
          <w:color w:val="3333FF"/>
          <w:spacing w:val="-13"/>
        </w:rPr>
        <w:t xml:space="preserve"> </w:t>
      </w:r>
      <w:r w:rsidRPr="004B098A">
        <w:rPr>
          <w:rFonts w:ascii="Times New Roman" w:hAnsi="Times New Roman"/>
          <w:color w:val="3333FF"/>
        </w:rPr>
        <w:t>the</w:t>
      </w:r>
      <w:r w:rsidRPr="004B098A">
        <w:rPr>
          <w:rFonts w:ascii="Times New Roman" w:hAnsi="Times New Roman"/>
          <w:color w:val="3333FF"/>
          <w:spacing w:val="-13"/>
        </w:rPr>
        <w:t xml:space="preserve"> </w:t>
      </w:r>
      <w:r w:rsidRPr="004B098A">
        <w:rPr>
          <w:rFonts w:ascii="Times New Roman" w:hAnsi="Times New Roman"/>
          <w:color w:val="3333FF"/>
        </w:rPr>
        <w:t>conditions subject to which such exemption may be granted;</w:t>
      </w:r>
    </w:p>
    <w:p w14:paraId="4BEB7899" w14:textId="77777777" w:rsidR="008D4F5A" w:rsidRPr="004B098A" w:rsidRDefault="008D4F5A" w:rsidP="00CB4D79">
      <w:pPr>
        <w:pStyle w:val="ListParagraph"/>
        <w:widowControl w:val="0"/>
        <w:numPr>
          <w:ilvl w:val="1"/>
          <w:numId w:val="84"/>
        </w:numPr>
        <w:tabs>
          <w:tab w:val="left" w:pos="1560"/>
        </w:tabs>
        <w:autoSpaceDE w:val="0"/>
        <w:autoSpaceDN w:val="0"/>
        <w:adjustRightInd w:val="0"/>
        <w:spacing w:after="0" w:line="360" w:lineRule="auto"/>
        <w:ind w:left="2010" w:right="402"/>
        <w:jc w:val="both"/>
        <w:rPr>
          <w:rFonts w:ascii="Times New Roman" w:hAnsi="Times New Roman"/>
          <w:color w:val="3333FF"/>
        </w:rPr>
      </w:pPr>
      <w:r w:rsidRPr="004B098A">
        <w:rPr>
          <w:rFonts w:ascii="Times New Roman" w:hAnsi="Times New Roman"/>
          <w:color w:val="3333FF"/>
        </w:rPr>
        <w:t>the</w:t>
      </w:r>
      <w:r w:rsidRPr="004B098A">
        <w:rPr>
          <w:rFonts w:ascii="Times New Roman" w:hAnsi="Times New Roman"/>
          <w:color w:val="3333FF"/>
          <w:spacing w:val="3"/>
        </w:rPr>
        <w:t xml:space="preserve"> </w:t>
      </w:r>
      <w:r w:rsidRPr="004B098A">
        <w:rPr>
          <w:rFonts w:ascii="Times New Roman" w:hAnsi="Times New Roman"/>
          <w:color w:val="3333FF"/>
        </w:rPr>
        <w:t>requirements</w:t>
      </w:r>
      <w:r w:rsidRPr="004B098A">
        <w:rPr>
          <w:rFonts w:ascii="Times New Roman" w:hAnsi="Times New Roman"/>
          <w:color w:val="3333FF"/>
          <w:spacing w:val="3"/>
        </w:rPr>
        <w:t xml:space="preserve"> </w:t>
      </w:r>
      <w:r w:rsidRPr="004B098A">
        <w:rPr>
          <w:rFonts w:ascii="Times New Roman" w:hAnsi="Times New Roman"/>
          <w:color w:val="3333FF"/>
        </w:rPr>
        <w:t>for</w:t>
      </w:r>
      <w:r w:rsidRPr="004B098A">
        <w:rPr>
          <w:rFonts w:ascii="Times New Roman" w:hAnsi="Times New Roman"/>
          <w:color w:val="3333FF"/>
          <w:spacing w:val="3"/>
        </w:rPr>
        <w:t xml:space="preserve"> </w:t>
      </w:r>
      <w:r w:rsidRPr="004B098A">
        <w:rPr>
          <w:rFonts w:ascii="Times New Roman" w:hAnsi="Times New Roman"/>
          <w:color w:val="3333FF"/>
        </w:rPr>
        <w:t>listing</w:t>
      </w:r>
      <w:r w:rsidRPr="004B098A">
        <w:rPr>
          <w:rFonts w:ascii="Times New Roman" w:hAnsi="Times New Roman"/>
          <w:color w:val="3333FF"/>
          <w:spacing w:val="3"/>
        </w:rPr>
        <w:t xml:space="preserve"> </w:t>
      </w:r>
      <w:r w:rsidRPr="004B098A">
        <w:rPr>
          <w:rFonts w:ascii="Times New Roman" w:hAnsi="Times New Roman"/>
          <w:color w:val="3333FF"/>
        </w:rPr>
        <w:t>or</w:t>
      </w:r>
      <w:r w:rsidRPr="004B098A">
        <w:rPr>
          <w:rFonts w:ascii="Times New Roman" w:hAnsi="Times New Roman"/>
          <w:color w:val="3333FF"/>
          <w:spacing w:val="3"/>
        </w:rPr>
        <w:t xml:space="preserve"> </w:t>
      </w:r>
      <w:r w:rsidRPr="004B098A">
        <w:rPr>
          <w:rFonts w:ascii="Times New Roman" w:hAnsi="Times New Roman"/>
          <w:color w:val="3333FF"/>
        </w:rPr>
        <w:t>delisting</w:t>
      </w:r>
      <w:r w:rsidRPr="004B098A">
        <w:rPr>
          <w:rFonts w:ascii="Times New Roman" w:hAnsi="Times New Roman"/>
          <w:color w:val="3333FF"/>
          <w:spacing w:val="3"/>
        </w:rPr>
        <w:t xml:space="preserve"> </w:t>
      </w:r>
      <w:r w:rsidRPr="004B098A">
        <w:rPr>
          <w:rFonts w:ascii="Times New Roman" w:hAnsi="Times New Roman"/>
          <w:color w:val="3333FF"/>
        </w:rPr>
        <w:t>of</w:t>
      </w:r>
      <w:r w:rsidRPr="004B098A">
        <w:rPr>
          <w:rFonts w:ascii="Times New Roman" w:hAnsi="Times New Roman"/>
          <w:color w:val="3333FF"/>
          <w:spacing w:val="3"/>
        </w:rPr>
        <w:t xml:space="preserve"> </w:t>
      </w:r>
      <w:r w:rsidR="00021C90" w:rsidRPr="004B098A">
        <w:rPr>
          <w:rFonts w:ascii="Times New Roman" w:hAnsi="Times New Roman"/>
          <w:color w:val="3333FF"/>
          <w:spacing w:val="3"/>
        </w:rPr>
        <w:t xml:space="preserve"> organs of state and project </w:t>
      </w:r>
      <w:r w:rsidRPr="004B098A">
        <w:rPr>
          <w:rFonts w:ascii="Times New Roman" w:hAnsi="Times New Roman"/>
          <w:color w:val="3333FF"/>
        </w:rPr>
        <w:t>activities;</w:t>
      </w:r>
    </w:p>
    <w:p w14:paraId="237E589B" w14:textId="77777777" w:rsidR="008D4F5A" w:rsidRPr="007F25B6" w:rsidRDefault="008D4F5A" w:rsidP="00CB4D79">
      <w:pPr>
        <w:pStyle w:val="ListParagraph"/>
        <w:widowControl w:val="0"/>
        <w:numPr>
          <w:ilvl w:val="1"/>
          <w:numId w:val="84"/>
        </w:numPr>
        <w:tabs>
          <w:tab w:val="left" w:pos="1560"/>
        </w:tabs>
        <w:autoSpaceDE w:val="0"/>
        <w:autoSpaceDN w:val="0"/>
        <w:adjustRightInd w:val="0"/>
        <w:spacing w:after="0" w:line="360" w:lineRule="auto"/>
        <w:ind w:left="2010" w:right="401"/>
        <w:jc w:val="both"/>
        <w:rPr>
          <w:rFonts w:ascii="Times New Roman" w:hAnsi="Times New Roman"/>
          <w:color w:val="000000"/>
        </w:rPr>
      </w:pPr>
      <w:r w:rsidRPr="007F25B6">
        <w:rPr>
          <w:rFonts w:ascii="Times New Roman" w:hAnsi="Times New Roman"/>
          <w:color w:val="292425"/>
        </w:rPr>
        <w:t>what</w:t>
      </w:r>
      <w:r w:rsidRPr="007F25B6">
        <w:rPr>
          <w:rFonts w:ascii="Times New Roman" w:hAnsi="Times New Roman"/>
          <w:color w:val="292425"/>
          <w:spacing w:val="6"/>
        </w:rPr>
        <w:t xml:space="preserve"> </w:t>
      </w:r>
      <w:r w:rsidRPr="007F25B6">
        <w:rPr>
          <w:rFonts w:ascii="Times New Roman" w:hAnsi="Times New Roman"/>
          <w:color w:val="292425"/>
        </w:rPr>
        <w:t>constitutes</w:t>
      </w:r>
      <w:r w:rsidRPr="007F25B6">
        <w:rPr>
          <w:rFonts w:ascii="Times New Roman" w:hAnsi="Times New Roman"/>
          <w:color w:val="292425"/>
          <w:spacing w:val="6"/>
        </w:rPr>
        <w:t xml:space="preserve"> </w:t>
      </w:r>
      <w:r w:rsidRPr="007F25B6">
        <w:rPr>
          <w:rFonts w:ascii="Times New Roman" w:hAnsi="Times New Roman"/>
          <w:color w:val="292425"/>
        </w:rPr>
        <w:t>an</w:t>
      </w:r>
      <w:r w:rsidRPr="007F25B6">
        <w:rPr>
          <w:rFonts w:ascii="Times New Roman" w:hAnsi="Times New Roman"/>
          <w:color w:val="292425"/>
          <w:spacing w:val="6"/>
        </w:rPr>
        <w:t xml:space="preserve"> </w:t>
      </w:r>
      <w:r w:rsidR="00021C90" w:rsidRPr="007F25B6">
        <w:rPr>
          <w:rFonts w:ascii="Times New Roman" w:hAnsi="Times New Roman"/>
          <w:color w:val="292425"/>
          <w:spacing w:val="6"/>
        </w:rPr>
        <w:t xml:space="preserve">organ of state or project or </w:t>
      </w:r>
      <w:r w:rsidRPr="007F25B6">
        <w:rPr>
          <w:rFonts w:ascii="Times New Roman" w:hAnsi="Times New Roman"/>
          <w:color w:val="292425"/>
        </w:rPr>
        <w:t>activity</w:t>
      </w:r>
      <w:r w:rsidRPr="007F25B6">
        <w:rPr>
          <w:rFonts w:ascii="Times New Roman" w:hAnsi="Times New Roman"/>
          <w:color w:val="292425"/>
          <w:spacing w:val="6"/>
        </w:rPr>
        <w:t xml:space="preserve"> </w:t>
      </w:r>
      <w:r w:rsidRPr="007F25B6">
        <w:rPr>
          <w:rFonts w:ascii="Times New Roman" w:hAnsi="Times New Roman"/>
          <w:color w:val="292425"/>
        </w:rPr>
        <w:t>for</w:t>
      </w:r>
      <w:r w:rsidRPr="007F25B6">
        <w:rPr>
          <w:rFonts w:ascii="Times New Roman" w:hAnsi="Times New Roman"/>
          <w:color w:val="292425"/>
          <w:spacing w:val="6"/>
        </w:rPr>
        <w:t xml:space="preserve"> </w:t>
      </w:r>
      <w:r w:rsidRPr="007F25B6">
        <w:rPr>
          <w:rFonts w:ascii="Times New Roman" w:hAnsi="Times New Roman"/>
          <w:color w:val="292425"/>
        </w:rPr>
        <w:t>purposes</w:t>
      </w:r>
      <w:r w:rsidRPr="007F25B6">
        <w:rPr>
          <w:rFonts w:ascii="Times New Roman" w:hAnsi="Times New Roman"/>
          <w:color w:val="292425"/>
          <w:spacing w:val="6"/>
        </w:rPr>
        <w:t xml:space="preserve"> </w:t>
      </w:r>
      <w:r w:rsidRPr="007F25B6">
        <w:rPr>
          <w:rFonts w:ascii="Times New Roman" w:hAnsi="Times New Roman"/>
          <w:color w:val="292425"/>
        </w:rPr>
        <w:t>of</w:t>
      </w:r>
      <w:r w:rsidRPr="007F25B6">
        <w:rPr>
          <w:rFonts w:ascii="Times New Roman" w:hAnsi="Times New Roman"/>
          <w:color w:val="292425"/>
          <w:spacing w:val="6"/>
        </w:rPr>
        <w:t xml:space="preserve"> </w:t>
      </w:r>
      <w:r w:rsidRPr="007F25B6">
        <w:rPr>
          <w:rFonts w:ascii="Times New Roman" w:hAnsi="Times New Roman"/>
          <w:color w:val="292425"/>
        </w:rPr>
        <w:t>listing</w:t>
      </w:r>
      <w:r w:rsidRPr="007F25B6">
        <w:rPr>
          <w:rFonts w:ascii="Times New Roman" w:hAnsi="Times New Roman"/>
          <w:color w:val="292425"/>
          <w:spacing w:val="6"/>
        </w:rPr>
        <w:t xml:space="preserve"> </w:t>
      </w:r>
      <w:r w:rsidRPr="007F25B6">
        <w:rPr>
          <w:rFonts w:ascii="Times New Roman" w:hAnsi="Times New Roman"/>
          <w:color w:val="292425"/>
        </w:rPr>
        <w:t>or</w:t>
      </w:r>
      <w:r w:rsidRPr="007F25B6">
        <w:rPr>
          <w:rFonts w:ascii="Times New Roman" w:hAnsi="Times New Roman"/>
          <w:color w:val="292425"/>
          <w:spacing w:val="6"/>
        </w:rPr>
        <w:t xml:space="preserve"> </w:t>
      </w:r>
      <w:r w:rsidRPr="007F25B6">
        <w:rPr>
          <w:rFonts w:ascii="Times New Roman" w:hAnsi="Times New Roman"/>
          <w:color w:val="292425"/>
        </w:rPr>
        <w:t>delisting</w:t>
      </w:r>
      <w:r w:rsidRPr="007F25B6">
        <w:rPr>
          <w:rFonts w:ascii="Times New Roman" w:hAnsi="Times New Roman"/>
          <w:color w:val="292425"/>
          <w:spacing w:val="6"/>
        </w:rPr>
        <w:t xml:space="preserve"> </w:t>
      </w:r>
      <w:r w:rsidRPr="007F25B6">
        <w:rPr>
          <w:rFonts w:ascii="Times New Roman" w:hAnsi="Times New Roman"/>
          <w:color w:val="292425"/>
        </w:rPr>
        <w:t>and for that purpose the Minister may -</w:t>
      </w:r>
    </w:p>
    <w:p w14:paraId="4119EFAD" w14:textId="77777777" w:rsidR="008D4F5A" w:rsidRPr="007F25B6" w:rsidRDefault="008D4F5A" w:rsidP="003B696F">
      <w:pPr>
        <w:pStyle w:val="ListParagraph"/>
        <w:widowControl w:val="0"/>
        <w:numPr>
          <w:ilvl w:val="1"/>
          <w:numId w:val="10"/>
        </w:numPr>
        <w:autoSpaceDE w:val="0"/>
        <w:autoSpaceDN w:val="0"/>
        <w:adjustRightInd w:val="0"/>
        <w:spacing w:after="0" w:line="360" w:lineRule="auto"/>
        <w:ind w:left="3154" w:right="400"/>
        <w:jc w:val="both"/>
        <w:rPr>
          <w:rFonts w:ascii="Times New Roman" w:hAnsi="Times New Roman"/>
          <w:color w:val="000000"/>
        </w:rPr>
      </w:pPr>
      <w:r w:rsidRPr="007F25B6">
        <w:rPr>
          <w:rFonts w:ascii="Times New Roman" w:hAnsi="Times New Roman"/>
          <w:color w:val="292425"/>
          <w:spacing w:val="-1"/>
        </w:rPr>
        <w:t>categoris</w:t>
      </w:r>
      <w:r w:rsidRPr="007F25B6">
        <w:rPr>
          <w:rFonts w:ascii="Times New Roman" w:hAnsi="Times New Roman"/>
          <w:color w:val="292425"/>
        </w:rPr>
        <w:t>e</w:t>
      </w:r>
      <w:r w:rsidRPr="007F25B6">
        <w:rPr>
          <w:rFonts w:ascii="Times New Roman" w:hAnsi="Times New Roman"/>
          <w:color w:val="292425"/>
          <w:spacing w:val="-15"/>
        </w:rPr>
        <w:t xml:space="preserve"> </w:t>
      </w:r>
      <w:r w:rsidRPr="007F25B6">
        <w:rPr>
          <w:rFonts w:ascii="Times New Roman" w:hAnsi="Times New Roman"/>
          <w:color w:val="292425"/>
          <w:spacing w:val="-1"/>
        </w:rPr>
        <w:t>activitie</w:t>
      </w:r>
      <w:r w:rsidRPr="007F25B6">
        <w:rPr>
          <w:rFonts w:ascii="Times New Roman" w:hAnsi="Times New Roman"/>
          <w:color w:val="292425"/>
        </w:rPr>
        <w:t>s</w:t>
      </w:r>
      <w:r w:rsidRPr="007F25B6">
        <w:rPr>
          <w:rFonts w:ascii="Times New Roman" w:hAnsi="Times New Roman"/>
          <w:color w:val="292425"/>
          <w:spacing w:val="-15"/>
        </w:rPr>
        <w:t xml:space="preserve"> </w:t>
      </w:r>
      <w:r w:rsidRPr="007F25B6">
        <w:rPr>
          <w:rFonts w:ascii="Times New Roman" w:hAnsi="Times New Roman"/>
          <w:color w:val="292425"/>
          <w:spacing w:val="-1"/>
        </w:rPr>
        <w:t>accordin</w:t>
      </w:r>
      <w:r w:rsidRPr="007F25B6">
        <w:rPr>
          <w:rFonts w:ascii="Times New Roman" w:hAnsi="Times New Roman"/>
          <w:color w:val="292425"/>
        </w:rPr>
        <w:t>g</w:t>
      </w:r>
      <w:r w:rsidRPr="007F25B6">
        <w:rPr>
          <w:rFonts w:ascii="Times New Roman" w:hAnsi="Times New Roman"/>
          <w:color w:val="292425"/>
          <w:spacing w:val="-15"/>
        </w:rPr>
        <w:t xml:space="preserve"> </w:t>
      </w:r>
      <w:r w:rsidRPr="007F25B6">
        <w:rPr>
          <w:rFonts w:ascii="Times New Roman" w:hAnsi="Times New Roman"/>
          <w:color w:val="292425"/>
          <w:spacing w:val="-1"/>
        </w:rPr>
        <w:t>t</w:t>
      </w:r>
      <w:r w:rsidRPr="007F25B6">
        <w:rPr>
          <w:rFonts w:ascii="Times New Roman" w:hAnsi="Times New Roman"/>
          <w:color w:val="292425"/>
        </w:rPr>
        <w:t>o</w:t>
      </w:r>
      <w:r w:rsidRPr="007F25B6">
        <w:rPr>
          <w:rFonts w:ascii="Times New Roman" w:hAnsi="Times New Roman"/>
          <w:color w:val="292425"/>
          <w:spacing w:val="-15"/>
        </w:rPr>
        <w:t xml:space="preserve"> </w:t>
      </w:r>
      <w:r w:rsidRPr="007F25B6">
        <w:rPr>
          <w:rFonts w:ascii="Times New Roman" w:hAnsi="Times New Roman"/>
          <w:color w:val="292425"/>
          <w:spacing w:val="-1"/>
        </w:rPr>
        <w:t>size</w:t>
      </w:r>
      <w:r w:rsidRPr="007F25B6">
        <w:rPr>
          <w:rFonts w:ascii="Times New Roman" w:hAnsi="Times New Roman"/>
          <w:color w:val="292425"/>
        </w:rPr>
        <w:t>,</w:t>
      </w:r>
      <w:r w:rsidRPr="007F25B6">
        <w:rPr>
          <w:rFonts w:ascii="Times New Roman" w:hAnsi="Times New Roman"/>
          <w:color w:val="292425"/>
          <w:spacing w:val="-15"/>
        </w:rPr>
        <w:t xml:space="preserve"> </w:t>
      </w:r>
      <w:r w:rsidRPr="007F25B6">
        <w:rPr>
          <w:rFonts w:ascii="Times New Roman" w:hAnsi="Times New Roman"/>
          <w:color w:val="292425"/>
          <w:spacing w:val="-1"/>
        </w:rPr>
        <w:t>productio</w:t>
      </w:r>
      <w:r w:rsidRPr="007F25B6">
        <w:rPr>
          <w:rFonts w:ascii="Times New Roman" w:hAnsi="Times New Roman"/>
          <w:color w:val="292425"/>
        </w:rPr>
        <w:t>n</w:t>
      </w:r>
      <w:r w:rsidRPr="007F25B6">
        <w:rPr>
          <w:rFonts w:ascii="Times New Roman" w:hAnsi="Times New Roman"/>
          <w:color w:val="292425"/>
          <w:spacing w:val="-15"/>
        </w:rPr>
        <w:t xml:space="preserve"> </w:t>
      </w:r>
      <w:r w:rsidRPr="007F25B6">
        <w:rPr>
          <w:rFonts w:ascii="Times New Roman" w:hAnsi="Times New Roman"/>
          <w:color w:val="292425"/>
          <w:spacing w:val="-1"/>
        </w:rPr>
        <w:t>o</w:t>
      </w:r>
      <w:r w:rsidRPr="007F25B6">
        <w:rPr>
          <w:rFonts w:ascii="Times New Roman" w:hAnsi="Times New Roman"/>
          <w:color w:val="292425"/>
        </w:rPr>
        <w:t>r</w:t>
      </w:r>
      <w:r w:rsidRPr="007F25B6">
        <w:rPr>
          <w:rFonts w:ascii="Times New Roman" w:hAnsi="Times New Roman"/>
          <w:color w:val="292425"/>
          <w:spacing w:val="-15"/>
        </w:rPr>
        <w:t xml:space="preserve"> </w:t>
      </w:r>
      <w:r w:rsidRPr="007F25B6">
        <w:rPr>
          <w:rFonts w:ascii="Times New Roman" w:hAnsi="Times New Roman"/>
          <w:color w:val="292425"/>
          <w:spacing w:val="-1"/>
        </w:rPr>
        <w:lastRenderedPageBreak/>
        <w:t>storag</w:t>
      </w:r>
      <w:r w:rsidRPr="007F25B6">
        <w:rPr>
          <w:rFonts w:ascii="Times New Roman" w:hAnsi="Times New Roman"/>
          <w:color w:val="292425"/>
        </w:rPr>
        <w:t>e</w:t>
      </w:r>
      <w:r w:rsidRPr="007F25B6">
        <w:rPr>
          <w:rFonts w:ascii="Times New Roman" w:hAnsi="Times New Roman"/>
          <w:color w:val="292425"/>
          <w:spacing w:val="-15"/>
        </w:rPr>
        <w:t xml:space="preserve"> </w:t>
      </w:r>
      <w:r w:rsidRPr="007F25B6">
        <w:rPr>
          <w:rFonts w:ascii="Times New Roman" w:hAnsi="Times New Roman"/>
          <w:color w:val="292425"/>
          <w:spacing w:val="-1"/>
        </w:rPr>
        <w:t xml:space="preserve">capacity, </w:t>
      </w:r>
      <w:r w:rsidRPr="007F25B6">
        <w:rPr>
          <w:rFonts w:ascii="Times New Roman" w:hAnsi="Times New Roman"/>
          <w:color w:val="292425"/>
        </w:rPr>
        <w:t>timing, geographical location, potential for significant effects, type of</w:t>
      </w:r>
      <w:r w:rsidRPr="007F25B6">
        <w:rPr>
          <w:rFonts w:ascii="Times New Roman" w:hAnsi="Times New Roman"/>
          <w:color w:val="292425"/>
          <w:spacing w:val="-14"/>
        </w:rPr>
        <w:t xml:space="preserve"> </w:t>
      </w:r>
      <w:r w:rsidRPr="007F25B6">
        <w:rPr>
          <w:rFonts w:ascii="Times New Roman" w:hAnsi="Times New Roman"/>
          <w:color w:val="292425"/>
        </w:rPr>
        <w:t>industry</w:t>
      </w:r>
      <w:r w:rsidRPr="007F25B6">
        <w:rPr>
          <w:rFonts w:ascii="Times New Roman" w:hAnsi="Times New Roman"/>
          <w:color w:val="292425"/>
          <w:spacing w:val="-14"/>
        </w:rPr>
        <w:t xml:space="preserve"> </w:t>
      </w:r>
      <w:r w:rsidRPr="007F25B6">
        <w:rPr>
          <w:rFonts w:ascii="Times New Roman" w:hAnsi="Times New Roman"/>
          <w:color w:val="292425"/>
        </w:rPr>
        <w:t>to</w:t>
      </w:r>
      <w:r w:rsidRPr="007F25B6">
        <w:rPr>
          <w:rFonts w:ascii="Times New Roman" w:hAnsi="Times New Roman"/>
          <w:color w:val="292425"/>
          <w:spacing w:val="-14"/>
        </w:rPr>
        <w:t xml:space="preserve"> </w:t>
      </w:r>
      <w:r w:rsidRPr="007F25B6">
        <w:rPr>
          <w:rFonts w:ascii="Times New Roman" w:hAnsi="Times New Roman"/>
          <w:color w:val="292425"/>
        </w:rPr>
        <w:t>which</w:t>
      </w:r>
      <w:r w:rsidRPr="007F25B6">
        <w:rPr>
          <w:rFonts w:ascii="Times New Roman" w:hAnsi="Times New Roman"/>
          <w:color w:val="292425"/>
          <w:spacing w:val="-14"/>
        </w:rPr>
        <w:t xml:space="preserve"> </w:t>
      </w:r>
      <w:r w:rsidRPr="007F25B6">
        <w:rPr>
          <w:rFonts w:ascii="Times New Roman" w:hAnsi="Times New Roman"/>
          <w:color w:val="292425"/>
        </w:rPr>
        <w:t>the</w:t>
      </w:r>
      <w:r w:rsidRPr="007F25B6">
        <w:rPr>
          <w:rFonts w:ascii="Times New Roman" w:hAnsi="Times New Roman"/>
          <w:color w:val="292425"/>
          <w:spacing w:val="-14"/>
        </w:rPr>
        <w:t xml:space="preserve"> </w:t>
      </w:r>
      <w:r w:rsidRPr="007F25B6">
        <w:rPr>
          <w:rFonts w:ascii="Times New Roman" w:hAnsi="Times New Roman"/>
          <w:color w:val="292425"/>
        </w:rPr>
        <w:t>activities</w:t>
      </w:r>
      <w:r w:rsidRPr="007F25B6">
        <w:rPr>
          <w:rFonts w:ascii="Times New Roman" w:hAnsi="Times New Roman"/>
          <w:color w:val="292425"/>
          <w:spacing w:val="-14"/>
        </w:rPr>
        <w:t xml:space="preserve"> </w:t>
      </w:r>
      <w:r w:rsidRPr="007F25B6">
        <w:rPr>
          <w:rFonts w:ascii="Times New Roman" w:hAnsi="Times New Roman"/>
          <w:color w:val="292425"/>
        </w:rPr>
        <w:t>are</w:t>
      </w:r>
      <w:r w:rsidRPr="007F25B6">
        <w:rPr>
          <w:rFonts w:ascii="Times New Roman" w:hAnsi="Times New Roman"/>
          <w:color w:val="292425"/>
          <w:spacing w:val="-14"/>
        </w:rPr>
        <w:t xml:space="preserve"> </w:t>
      </w:r>
      <w:r w:rsidRPr="007F25B6">
        <w:rPr>
          <w:rFonts w:ascii="Times New Roman" w:hAnsi="Times New Roman"/>
          <w:color w:val="292425"/>
        </w:rPr>
        <w:t>related,</w:t>
      </w:r>
      <w:r w:rsidRPr="007F25B6">
        <w:rPr>
          <w:rFonts w:ascii="Times New Roman" w:hAnsi="Times New Roman"/>
          <w:color w:val="292425"/>
          <w:spacing w:val="-14"/>
        </w:rPr>
        <w:t xml:space="preserve"> </w:t>
      </w:r>
      <w:r w:rsidRPr="007F25B6">
        <w:rPr>
          <w:rFonts w:ascii="Times New Roman" w:hAnsi="Times New Roman"/>
          <w:color w:val="292425"/>
        </w:rPr>
        <w:t>type</w:t>
      </w:r>
      <w:r w:rsidRPr="007F25B6">
        <w:rPr>
          <w:rFonts w:ascii="Times New Roman" w:hAnsi="Times New Roman"/>
          <w:color w:val="292425"/>
          <w:spacing w:val="-14"/>
        </w:rPr>
        <w:t xml:space="preserve"> </w:t>
      </w:r>
      <w:r w:rsidRPr="007F25B6">
        <w:rPr>
          <w:rFonts w:ascii="Times New Roman" w:hAnsi="Times New Roman"/>
          <w:color w:val="292425"/>
        </w:rPr>
        <w:t>of</w:t>
      </w:r>
      <w:r w:rsidRPr="007F25B6">
        <w:rPr>
          <w:rFonts w:ascii="Times New Roman" w:hAnsi="Times New Roman"/>
          <w:color w:val="292425"/>
          <w:spacing w:val="-14"/>
        </w:rPr>
        <w:t xml:space="preserve"> </w:t>
      </w:r>
      <w:r w:rsidRPr="007F25B6">
        <w:rPr>
          <w:rFonts w:ascii="Times New Roman" w:hAnsi="Times New Roman"/>
          <w:color w:val="292425"/>
        </w:rPr>
        <w:t>proponent</w:t>
      </w:r>
      <w:r w:rsidRPr="007F25B6">
        <w:rPr>
          <w:rFonts w:ascii="Times New Roman" w:hAnsi="Times New Roman"/>
          <w:color w:val="292425"/>
          <w:spacing w:val="-14"/>
        </w:rPr>
        <w:t xml:space="preserve"> </w:t>
      </w:r>
      <w:r w:rsidRPr="007F25B6">
        <w:rPr>
          <w:rFonts w:ascii="Times New Roman" w:hAnsi="Times New Roman"/>
          <w:color w:val="292425"/>
        </w:rPr>
        <w:t>or</w:t>
      </w:r>
      <w:r w:rsidRPr="007F25B6">
        <w:rPr>
          <w:rFonts w:ascii="Times New Roman" w:hAnsi="Times New Roman"/>
          <w:color w:val="292425"/>
          <w:spacing w:val="-14"/>
        </w:rPr>
        <w:t xml:space="preserve"> </w:t>
      </w:r>
      <w:r w:rsidRPr="007F25B6">
        <w:rPr>
          <w:rFonts w:ascii="Times New Roman" w:hAnsi="Times New Roman"/>
          <w:color w:val="292425"/>
        </w:rPr>
        <w:t>on any other basis that the Minister considers appropriate, and</w:t>
      </w:r>
    </w:p>
    <w:p w14:paraId="1B0C909F" w14:textId="77777777" w:rsidR="008D4F5A" w:rsidRPr="007F25B6" w:rsidRDefault="008D4F5A" w:rsidP="003B696F">
      <w:pPr>
        <w:pStyle w:val="ListParagraph"/>
        <w:widowControl w:val="0"/>
        <w:numPr>
          <w:ilvl w:val="1"/>
          <w:numId w:val="10"/>
        </w:numPr>
        <w:autoSpaceDE w:val="0"/>
        <w:autoSpaceDN w:val="0"/>
        <w:adjustRightInd w:val="0"/>
        <w:spacing w:after="0" w:line="360" w:lineRule="auto"/>
        <w:ind w:left="3154"/>
        <w:jc w:val="both"/>
        <w:rPr>
          <w:rFonts w:ascii="Times New Roman" w:hAnsi="Times New Roman"/>
          <w:color w:val="000000"/>
        </w:rPr>
      </w:pPr>
      <w:r w:rsidRPr="007F25B6">
        <w:rPr>
          <w:rFonts w:ascii="Times New Roman" w:hAnsi="Times New Roman"/>
          <w:color w:val="292425"/>
        </w:rPr>
        <w:t>provide</w:t>
      </w:r>
      <w:r w:rsidRPr="007F25B6">
        <w:rPr>
          <w:rFonts w:ascii="Times New Roman" w:hAnsi="Times New Roman"/>
          <w:color w:val="292425"/>
          <w:spacing w:val="-1"/>
        </w:rPr>
        <w:t xml:space="preserve"> </w:t>
      </w:r>
      <w:r w:rsidRPr="007F25B6">
        <w:rPr>
          <w:rFonts w:ascii="Times New Roman" w:hAnsi="Times New Roman"/>
          <w:color w:val="292425"/>
        </w:rPr>
        <w:t>differently</w:t>
      </w:r>
      <w:r w:rsidRPr="007F25B6">
        <w:rPr>
          <w:rFonts w:ascii="Times New Roman" w:hAnsi="Times New Roman"/>
          <w:color w:val="292425"/>
          <w:spacing w:val="-1"/>
        </w:rPr>
        <w:t xml:space="preserve"> </w:t>
      </w:r>
      <w:r w:rsidRPr="007F25B6">
        <w:rPr>
          <w:rFonts w:ascii="Times New Roman" w:hAnsi="Times New Roman"/>
          <w:color w:val="292425"/>
        </w:rPr>
        <w:t>for</w:t>
      </w:r>
      <w:r w:rsidRPr="007F25B6">
        <w:rPr>
          <w:rFonts w:ascii="Times New Roman" w:hAnsi="Times New Roman"/>
          <w:color w:val="292425"/>
          <w:spacing w:val="-1"/>
        </w:rPr>
        <w:t xml:space="preserve"> </w:t>
      </w:r>
      <w:r w:rsidRPr="007F25B6">
        <w:rPr>
          <w:rFonts w:ascii="Times New Roman" w:hAnsi="Times New Roman"/>
          <w:color w:val="292425"/>
        </w:rPr>
        <w:t>the</w:t>
      </w:r>
      <w:r w:rsidRPr="007F25B6">
        <w:rPr>
          <w:rFonts w:ascii="Times New Roman" w:hAnsi="Times New Roman"/>
          <w:color w:val="292425"/>
          <w:spacing w:val="-1"/>
        </w:rPr>
        <w:t xml:space="preserve"> </w:t>
      </w:r>
      <w:r w:rsidRPr="007F25B6">
        <w:rPr>
          <w:rFonts w:ascii="Times New Roman" w:hAnsi="Times New Roman"/>
          <w:color w:val="292425"/>
        </w:rPr>
        <w:t>different</w:t>
      </w:r>
      <w:r w:rsidRPr="007F25B6">
        <w:rPr>
          <w:rFonts w:ascii="Times New Roman" w:hAnsi="Times New Roman"/>
          <w:color w:val="292425"/>
          <w:spacing w:val="-1"/>
        </w:rPr>
        <w:t xml:space="preserve"> </w:t>
      </w:r>
      <w:r w:rsidRPr="007F25B6">
        <w:rPr>
          <w:rFonts w:ascii="Times New Roman" w:hAnsi="Times New Roman"/>
          <w:color w:val="292425"/>
        </w:rPr>
        <w:t>categories</w:t>
      </w:r>
      <w:r w:rsidRPr="007F25B6">
        <w:rPr>
          <w:rFonts w:ascii="Times New Roman" w:hAnsi="Times New Roman"/>
          <w:color w:val="292425"/>
          <w:spacing w:val="-1"/>
        </w:rPr>
        <w:t xml:space="preserve"> </w:t>
      </w:r>
      <w:r w:rsidRPr="007F25B6">
        <w:rPr>
          <w:rFonts w:ascii="Times New Roman" w:hAnsi="Times New Roman"/>
          <w:color w:val="292425"/>
        </w:rPr>
        <w:t>of</w:t>
      </w:r>
      <w:r w:rsidRPr="007F25B6">
        <w:rPr>
          <w:rFonts w:ascii="Times New Roman" w:hAnsi="Times New Roman"/>
          <w:color w:val="292425"/>
          <w:spacing w:val="-1"/>
        </w:rPr>
        <w:t xml:space="preserve"> </w:t>
      </w:r>
      <w:r w:rsidRPr="007F25B6">
        <w:rPr>
          <w:rFonts w:ascii="Times New Roman" w:hAnsi="Times New Roman"/>
          <w:color w:val="292425"/>
        </w:rPr>
        <w:t>activities;</w:t>
      </w:r>
    </w:p>
    <w:p w14:paraId="4C14F642" w14:textId="77777777" w:rsidR="008D4F5A" w:rsidRPr="007F25B6" w:rsidRDefault="008D4F5A" w:rsidP="003B696F">
      <w:pPr>
        <w:pStyle w:val="ListParagraph"/>
        <w:widowControl w:val="0"/>
        <w:numPr>
          <w:ilvl w:val="0"/>
          <w:numId w:val="10"/>
        </w:numPr>
        <w:tabs>
          <w:tab w:val="left" w:pos="1560"/>
        </w:tabs>
        <w:autoSpaceDE w:val="0"/>
        <w:autoSpaceDN w:val="0"/>
        <w:adjustRightInd w:val="0"/>
        <w:spacing w:after="0" w:line="360" w:lineRule="auto"/>
        <w:ind w:left="2074" w:right="401"/>
        <w:jc w:val="both"/>
        <w:rPr>
          <w:rFonts w:ascii="Times New Roman" w:hAnsi="Times New Roman"/>
          <w:color w:val="000000"/>
        </w:rPr>
      </w:pPr>
      <w:r w:rsidRPr="007F25B6">
        <w:rPr>
          <w:rFonts w:ascii="Times New Roman" w:hAnsi="Times New Roman"/>
          <w:color w:val="292425"/>
          <w:spacing w:val="1"/>
        </w:rPr>
        <w:t>th</w:t>
      </w:r>
      <w:r w:rsidRPr="007F25B6">
        <w:rPr>
          <w:rFonts w:ascii="Times New Roman" w:hAnsi="Times New Roman"/>
          <w:color w:val="292425"/>
        </w:rPr>
        <w:t>e</w:t>
      </w:r>
      <w:r w:rsidRPr="007F25B6">
        <w:rPr>
          <w:rFonts w:ascii="Times New Roman" w:hAnsi="Times New Roman"/>
          <w:color w:val="292425"/>
          <w:spacing w:val="29"/>
        </w:rPr>
        <w:t xml:space="preserve"> </w:t>
      </w:r>
      <w:r w:rsidRPr="007F25B6">
        <w:rPr>
          <w:rFonts w:ascii="Times New Roman" w:hAnsi="Times New Roman"/>
          <w:color w:val="292425"/>
          <w:spacing w:val="1"/>
        </w:rPr>
        <w:t>for</w:t>
      </w:r>
      <w:r w:rsidRPr="007F25B6">
        <w:rPr>
          <w:rFonts w:ascii="Times New Roman" w:hAnsi="Times New Roman"/>
          <w:color w:val="292425"/>
        </w:rPr>
        <w:t>m</w:t>
      </w:r>
      <w:r w:rsidRPr="007F25B6">
        <w:rPr>
          <w:rFonts w:ascii="Times New Roman" w:hAnsi="Times New Roman"/>
          <w:color w:val="292425"/>
          <w:spacing w:val="29"/>
        </w:rPr>
        <w:t xml:space="preserve"> </w:t>
      </w:r>
      <w:r w:rsidRPr="007F25B6">
        <w:rPr>
          <w:rFonts w:ascii="Times New Roman" w:hAnsi="Times New Roman"/>
          <w:color w:val="292425"/>
          <w:spacing w:val="1"/>
        </w:rPr>
        <w:t>an</w:t>
      </w:r>
      <w:r w:rsidRPr="007F25B6">
        <w:rPr>
          <w:rFonts w:ascii="Times New Roman" w:hAnsi="Times New Roman"/>
          <w:color w:val="292425"/>
        </w:rPr>
        <w:t>d</w:t>
      </w:r>
      <w:r w:rsidRPr="007F25B6">
        <w:rPr>
          <w:rFonts w:ascii="Times New Roman" w:hAnsi="Times New Roman"/>
          <w:color w:val="292425"/>
          <w:spacing w:val="29"/>
        </w:rPr>
        <w:t xml:space="preserve"> </w:t>
      </w:r>
      <w:r w:rsidRPr="007F25B6">
        <w:rPr>
          <w:rFonts w:ascii="Times New Roman" w:hAnsi="Times New Roman"/>
          <w:color w:val="292425"/>
          <w:spacing w:val="1"/>
        </w:rPr>
        <w:t>conten</w:t>
      </w:r>
      <w:r w:rsidRPr="007F25B6">
        <w:rPr>
          <w:rFonts w:ascii="Times New Roman" w:hAnsi="Times New Roman"/>
          <w:color w:val="292425"/>
        </w:rPr>
        <w:t>t</w:t>
      </w:r>
      <w:r w:rsidRPr="007F25B6">
        <w:rPr>
          <w:rFonts w:ascii="Times New Roman" w:hAnsi="Times New Roman"/>
          <w:color w:val="292425"/>
          <w:spacing w:val="29"/>
        </w:rPr>
        <w:t xml:space="preserve"> </w:t>
      </w:r>
      <w:r w:rsidRPr="007F25B6">
        <w:rPr>
          <w:rFonts w:ascii="Times New Roman" w:hAnsi="Times New Roman"/>
          <w:color w:val="292425"/>
          <w:spacing w:val="1"/>
        </w:rPr>
        <w:t>o</w:t>
      </w:r>
      <w:r w:rsidRPr="007F25B6">
        <w:rPr>
          <w:rFonts w:ascii="Times New Roman" w:hAnsi="Times New Roman"/>
          <w:color w:val="292425"/>
        </w:rPr>
        <w:t>f</w:t>
      </w:r>
      <w:r w:rsidRPr="007F25B6">
        <w:rPr>
          <w:rFonts w:ascii="Times New Roman" w:hAnsi="Times New Roman"/>
          <w:color w:val="292425"/>
          <w:spacing w:val="29"/>
        </w:rPr>
        <w:t xml:space="preserve"> </w:t>
      </w:r>
      <w:r w:rsidRPr="007F25B6">
        <w:rPr>
          <w:rFonts w:ascii="Times New Roman" w:hAnsi="Times New Roman"/>
          <w:color w:val="292425"/>
          <w:spacing w:val="1"/>
        </w:rPr>
        <w:t>a</w:t>
      </w:r>
      <w:r w:rsidRPr="007F25B6">
        <w:rPr>
          <w:rFonts w:ascii="Times New Roman" w:hAnsi="Times New Roman"/>
          <w:color w:val="292425"/>
        </w:rPr>
        <w:t>n</w:t>
      </w:r>
      <w:r w:rsidRPr="007F25B6">
        <w:rPr>
          <w:rFonts w:ascii="Times New Roman" w:hAnsi="Times New Roman"/>
          <w:color w:val="292425"/>
          <w:spacing w:val="29"/>
        </w:rPr>
        <w:t xml:space="preserve"> </w:t>
      </w:r>
      <w:r w:rsidRPr="007F25B6">
        <w:rPr>
          <w:rFonts w:ascii="Times New Roman" w:hAnsi="Times New Roman"/>
          <w:color w:val="292425"/>
          <w:spacing w:val="1"/>
        </w:rPr>
        <w:t>application</w:t>
      </w:r>
      <w:r w:rsidRPr="007F25B6">
        <w:rPr>
          <w:rFonts w:ascii="Times New Roman" w:hAnsi="Times New Roman"/>
          <w:color w:val="292425"/>
        </w:rPr>
        <w:t>,</w:t>
      </w:r>
      <w:r w:rsidRPr="007F25B6">
        <w:rPr>
          <w:rFonts w:ascii="Times New Roman" w:hAnsi="Times New Roman"/>
          <w:color w:val="292425"/>
          <w:spacing w:val="29"/>
        </w:rPr>
        <w:t xml:space="preserve"> </w:t>
      </w:r>
      <w:r w:rsidRPr="007F25B6">
        <w:rPr>
          <w:rFonts w:ascii="Times New Roman" w:hAnsi="Times New Roman"/>
          <w:color w:val="292425"/>
          <w:spacing w:val="1"/>
        </w:rPr>
        <w:t>fo</w:t>
      </w:r>
      <w:r w:rsidRPr="007F25B6">
        <w:rPr>
          <w:rFonts w:ascii="Times New Roman" w:hAnsi="Times New Roman"/>
          <w:color w:val="292425"/>
        </w:rPr>
        <w:t>r</w:t>
      </w:r>
      <w:r w:rsidRPr="007F25B6">
        <w:rPr>
          <w:rFonts w:ascii="Times New Roman" w:hAnsi="Times New Roman"/>
          <w:color w:val="292425"/>
          <w:spacing w:val="29"/>
        </w:rPr>
        <w:t xml:space="preserve"> </w:t>
      </w:r>
      <w:r w:rsidRPr="007F25B6">
        <w:rPr>
          <w:rFonts w:ascii="Times New Roman" w:hAnsi="Times New Roman"/>
          <w:color w:val="292425"/>
          <w:spacing w:val="1"/>
        </w:rPr>
        <w:t>a</w:t>
      </w:r>
      <w:r w:rsidRPr="007F25B6">
        <w:rPr>
          <w:rFonts w:ascii="Times New Roman" w:hAnsi="Times New Roman"/>
          <w:color w:val="292425"/>
        </w:rPr>
        <w:t>n</w:t>
      </w:r>
      <w:r w:rsidRPr="007F25B6">
        <w:rPr>
          <w:rFonts w:ascii="Times New Roman" w:hAnsi="Times New Roman"/>
          <w:color w:val="292425"/>
          <w:spacing w:val="29"/>
        </w:rPr>
        <w:t xml:space="preserve"> </w:t>
      </w:r>
      <w:r w:rsidRPr="007F25B6">
        <w:rPr>
          <w:rFonts w:ascii="Times New Roman" w:hAnsi="Times New Roman"/>
          <w:color w:val="292425"/>
          <w:spacing w:val="1"/>
        </w:rPr>
        <w:t>environmenta</w:t>
      </w:r>
      <w:r w:rsidRPr="007F25B6">
        <w:rPr>
          <w:rFonts w:ascii="Times New Roman" w:hAnsi="Times New Roman"/>
          <w:color w:val="292425"/>
        </w:rPr>
        <w:t>l</w:t>
      </w:r>
      <w:r w:rsidRPr="007F25B6">
        <w:rPr>
          <w:rFonts w:ascii="Times New Roman" w:hAnsi="Times New Roman"/>
          <w:color w:val="292425"/>
          <w:spacing w:val="29"/>
        </w:rPr>
        <w:t xml:space="preserve"> </w:t>
      </w:r>
      <w:r w:rsidRPr="007F25B6">
        <w:rPr>
          <w:rFonts w:ascii="Times New Roman" w:hAnsi="Times New Roman"/>
          <w:color w:val="292425"/>
          <w:spacing w:val="1"/>
        </w:rPr>
        <w:t xml:space="preserve">clearance </w:t>
      </w:r>
      <w:r w:rsidRPr="007F25B6">
        <w:rPr>
          <w:rFonts w:ascii="Times New Roman" w:hAnsi="Times New Roman"/>
          <w:color w:val="292425"/>
        </w:rPr>
        <w:t>certificate,</w:t>
      </w:r>
      <w:r w:rsidRPr="007F25B6">
        <w:rPr>
          <w:rFonts w:ascii="Times New Roman" w:hAnsi="Times New Roman"/>
          <w:color w:val="292425"/>
          <w:spacing w:val="-1"/>
        </w:rPr>
        <w:t xml:space="preserve"> </w:t>
      </w:r>
      <w:r w:rsidRPr="007F25B6">
        <w:rPr>
          <w:rFonts w:ascii="Times New Roman" w:hAnsi="Times New Roman"/>
          <w:color w:val="292425"/>
        </w:rPr>
        <w:t>the</w:t>
      </w:r>
      <w:r w:rsidRPr="007F25B6">
        <w:rPr>
          <w:rFonts w:ascii="Times New Roman" w:hAnsi="Times New Roman"/>
          <w:color w:val="292425"/>
          <w:spacing w:val="-1"/>
        </w:rPr>
        <w:t xml:space="preserve"> </w:t>
      </w:r>
      <w:r w:rsidRPr="007F25B6">
        <w:rPr>
          <w:rFonts w:ascii="Times New Roman" w:hAnsi="Times New Roman"/>
          <w:color w:val="292425"/>
        </w:rPr>
        <w:t>transfer,</w:t>
      </w:r>
      <w:r w:rsidRPr="007F25B6">
        <w:rPr>
          <w:rFonts w:ascii="Times New Roman" w:hAnsi="Times New Roman"/>
          <w:color w:val="292425"/>
          <w:spacing w:val="-1"/>
        </w:rPr>
        <w:t xml:space="preserve"> </w:t>
      </w:r>
      <w:r w:rsidRPr="007F25B6">
        <w:rPr>
          <w:rFonts w:ascii="Times New Roman" w:hAnsi="Times New Roman"/>
          <w:color w:val="292425"/>
        </w:rPr>
        <w:t>amendment</w:t>
      </w:r>
      <w:r w:rsidRPr="007F25B6">
        <w:rPr>
          <w:rFonts w:ascii="Times New Roman" w:hAnsi="Times New Roman"/>
          <w:color w:val="292425"/>
          <w:spacing w:val="-1"/>
        </w:rPr>
        <w:t xml:space="preserve"> </w:t>
      </w:r>
      <w:r w:rsidRPr="007F25B6">
        <w:rPr>
          <w:rFonts w:ascii="Times New Roman" w:hAnsi="Times New Roman"/>
          <w:color w:val="292425"/>
        </w:rPr>
        <w:t>or</w:t>
      </w:r>
      <w:r w:rsidRPr="007F25B6">
        <w:rPr>
          <w:rFonts w:ascii="Times New Roman" w:hAnsi="Times New Roman"/>
          <w:color w:val="292425"/>
          <w:spacing w:val="-1"/>
        </w:rPr>
        <w:t xml:space="preserve"> </w:t>
      </w:r>
      <w:r w:rsidRPr="007F25B6">
        <w:rPr>
          <w:rFonts w:ascii="Times New Roman" w:hAnsi="Times New Roman"/>
          <w:color w:val="292425"/>
        </w:rPr>
        <w:t>renewal</w:t>
      </w:r>
      <w:r w:rsidRPr="007F25B6">
        <w:rPr>
          <w:rFonts w:ascii="Times New Roman" w:hAnsi="Times New Roman"/>
          <w:color w:val="292425"/>
          <w:spacing w:val="-1"/>
        </w:rPr>
        <w:t xml:space="preserve"> </w:t>
      </w:r>
      <w:r w:rsidRPr="007F25B6">
        <w:rPr>
          <w:rFonts w:ascii="Times New Roman" w:hAnsi="Times New Roman"/>
          <w:color w:val="292425"/>
        </w:rPr>
        <w:t>of</w:t>
      </w:r>
      <w:r w:rsidRPr="007F25B6">
        <w:rPr>
          <w:rFonts w:ascii="Times New Roman" w:hAnsi="Times New Roman"/>
          <w:color w:val="292425"/>
          <w:spacing w:val="-1"/>
        </w:rPr>
        <w:t xml:space="preserve"> </w:t>
      </w:r>
      <w:r w:rsidRPr="007F25B6">
        <w:rPr>
          <w:rFonts w:ascii="Times New Roman" w:hAnsi="Times New Roman"/>
          <w:color w:val="292425"/>
        </w:rPr>
        <w:t>the</w:t>
      </w:r>
      <w:r w:rsidRPr="007F25B6">
        <w:rPr>
          <w:rFonts w:ascii="Times New Roman" w:hAnsi="Times New Roman"/>
          <w:color w:val="292425"/>
          <w:spacing w:val="-1"/>
        </w:rPr>
        <w:t xml:space="preserve"> </w:t>
      </w:r>
      <w:r w:rsidRPr="007F25B6">
        <w:rPr>
          <w:rFonts w:ascii="Times New Roman" w:hAnsi="Times New Roman"/>
          <w:color w:val="292425"/>
        </w:rPr>
        <w:t>certificate;</w:t>
      </w:r>
    </w:p>
    <w:p w14:paraId="5B381B4A" w14:textId="77777777" w:rsidR="008D4F5A" w:rsidRPr="007F25B6" w:rsidRDefault="008D4F5A" w:rsidP="003B696F">
      <w:pPr>
        <w:pStyle w:val="ListParagraph"/>
        <w:widowControl w:val="0"/>
        <w:numPr>
          <w:ilvl w:val="0"/>
          <w:numId w:val="10"/>
        </w:numPr>
        <w:tabs>
          <w:tab w:val="left" w:pos="1560"/>
        </w:tabs>
        <w:autoSpaceDE w:val="0"/>
        <w:autoSpaceDN w:val="0"/>
        <w:adjustRightInd w:val="0"/>
        <w:spacing w:after="0" w:line="360" w:lineRule="auto"/>
        <w:ind w:left="2074" w:right="401"/>
        <w:jc w:val="both"/>
        <w:rPr>
          <w:rFonts w:ascii="Times New Roman" w:hAnsi="Times New Roman"/>
          <w:color w:val="000000"/>
        </w:rPr>
      </w:pPr>
      <w:r w:rsidRPr="007F25B6">
        <w:rPr>
          <w:rFonts w:ascii="Times New Roman" w:hAnsi="Times New Roman"/>
          <w:color w:val="292425"/>
        </w:rPr>
        <w:t>the</w:t>
      </w:r>
      <w:r w:rsidRPr="007F25B6">
        <w:rPr>
          <w:rFonts w:ascii="Times New Roman" w:hAnsi="Times New Roman"/>
          <w:color w:val="292425"/>
          <w:spacing w:val="-11"/>
        </w:rPr>
        <w:t xml:space="preserve"> </w:t>
      </w:r>
      <w:r w:rsidRPr="007F25B6">
        <w:rPr>
          <w:rFonts w:ascii="Times New Roman" w:hAnsi="Times New Roman"/>
          <w:color w:val="292425"/>
        </w:rPr>
        <w:t>form</w:t>
      </w:r>
      <w:r w:rsidRPr="007F25B6">
        <w:rPr>
          <w:rFonts w:ascii="Times New Roman" w:hAnsi="Times New Roman"/>
          <w:color w:val="292425"/>
          <w:spacing w:val="-11"/>
        </w:rPr>
        <w:t xml:space="preserve"> </w:t>
      </w:r>
      <w:r w:rsidRPr="007F25B6">
        <w:rPr>
          <w:rFonts w:ascii="Times New Roman" w:hAnsi="Times New Roman"/>
          <w:color w:val="292425"/>
        </w:rPr>
        <w:t>and</w:t>
      </w:r>
      <w:r w:rsidRPr="007F25B6">
        <w:rPr>
          <w:rFonts w:ascii="Times New Roman" w:hAnsi="Times New Roman"/>
          <w:color w:val="292425"/>
          <w:spacing w:val="-11"/>
        </w:rPr>
        <w:t xml:space="preserve"> </w:t>
      </w:r>
      <w:r w:rsidRPr="007F25B6">
        <w:rPr>
          <w:rFonts w:ascii="Times New Roman" w:hAnsi="Times New Roman"/>
          <w:color w:val="292425"/>
        </w:rPr>
        <w:t>content</w:t>
      </w:r>
      <w:r w:rsidRPr="007F25B6">
        <w:rPr>
          <w:rFonts w:ascii="Times New Roman" w:hAnsi="Times New Roman"/>
          <w:color w:val="292425"/>
          <w:spacing w:val="-11"/>
        </w:rPr>
        <w:t xml:space="preserve"> </w:t>
      </w:r>
      <w:r w:rsidRPr="007F25B6">
        <w:rPr>
          <w:rFonts w:ascii="Times New Roman" w:hAnsi="Times New Roman"/>
          <w:color w:val="292425"/>
        </w:rPr>
        <w:t>of</w:t>
      </w:r>
      <w:r w:rsidRPr="007F25B6">
        <w:rPr>
          <w:rFonts w:ascii="Times New Roman" w:hAnsi="Times New Roman"/>
          <w:color w:val="292425"/>
          <w:spacing w:val="-11"/>
        </w:rPr>
        <w:t xml:space="preserve"> </w:t>
      </w:r>
      <w:r w:rsidRPr="007F25B6">
        <w:rPr>
          <w:rFonts w:ascii="Times New Roman" w:hAnsi="Times New Roman"/>
          <w:color w:val="292425"/>
        </w:rPr>
        <w:t>a</w:t>
      </w:r>
      <w:r w:rsidRPr="007F25B6">
        <w:rPr>
          <w:rFonts w:ascii="Times New Roman" w:hAnsi="Times New Roman"/>
          <w:color w:val="292425"/>
          <w:spacing w:val="-11"/>
        </w:rPr>
        <w:t xml:space="preserve"> </w:t>
      </w:r>
      <w:r w:rsidRPr="007F25B6">
        <w:rPr>
          <w:rFonts w:ascii="Times New Roman" w:hAnsi="Times New Roman"/>
          <w:color w:val="292425"/>
        </w:rPr>
        <w:t>register,</w:t>
      </w:r>
      <w:r w:rsidRPr="007F25B6">
        <w:rPr>
          <w:rFonts w:ascii="Times New Roman" w:hAnsi="Times New Roman"/>
          <w:color w:val="292425"/>
          <w:spacing w:val="-11"/>
        </w:rPr>
        <w:t xml:space="preserve"> </w:t>
      </w:r>
      <w:r w:rsidRPr="007F25B6">
        <w:rPr>
          <w:rFonts w:ascii="Times New Roman" w:hAnsi="Times New Roman"/>
          <w:color w:val="292425"/>
        </w:rPr>
        <w:t>record</w:t>
      </w:r>
      <w:r w:rsidRPr="007F25B6">
        <w:rPr>
          <w:rFonts w:ascii="Times New Roman" w:hAnsi="Times New Roman"/>
          <w:color w:val="292425"/>
          <w:spacing w:val="-11"/>
        </w:rPr>
        <w:t xml:space="preserve"> </w:t>
      </w:r>
      <w:r w:rsidRPr="007F25B6">
        <w:rPr>
          <w:rFonts w:ascii="Times New Roman" w:hAnsi="Times New Roman"/>
          <w:color w:val="292425"/>
        </w:rPr>
        <w:t>or</w:t>
      </w:r>
      <w:r w:rsidRPr="007F25B6">
        <w:rPr>
          <w:rFonts w:ascii="Times New Roman" w:hAnsi="Times New Roman"/>
          <w:color w:val="292425"/>
          <w:spacing w:val="-11"/>
        </w:rPr>
        <w:t xml:space="preserve"> </w:t>
      </w:r>
      <w:r w:rsidRPr="007F25B6">
        <w:rPr>
          <w:rFonts w:ascii="Times New Roman" w:hAnsi="Times New Roman"/>
          <w:color w:val="292425"/>
        </w:rPr>
        <w:t>any</w:t>
      </w:r>
      <w:r w:rsidRPr="007F25B6">
        <w:rPr>
          <w:rFonts w:ascii="Times New Roman" w:hAnsi="Times New Roman"/>
          <w:color w:val="292425"/>
          <w:spacing w:val="-11"/>
        </w:rPr>
        <w:t xml:space="preserve"> </w:t>
      </w:r>
      <w:r w:rsidRPr="007F25B6">
        <w:rPr>
          <w:rFonts w:ascii="Times New Roman" w:hAnsi="Times New Roman"/>
          <w:color w:val="292425"/>
        </w:rPr>
        <w:t>other</w:t>
      </w:r>
      <w:r w:rsidRPr="007F25B6">
        <w:rPr>
          <w:rFonts w:ascii="Times New Roman" w:hAnsi="Times New Roman"/>
          <w:color w:val="292425"/>
          <w:spacing w:val="-11"/>
        </w:rPr>
        <w:t xml:space="preserve"> </w:t>
      </w:r>
      <w:r w:rsidRPr="007F25B6">
        <w:rPr>
          <w:rFonts w:ascii="Times New Roman" w:hAnsi="Times New Roman"/>
          <w:color w:val="292425"/>
        </w:rPr>
        <w:t>document</w:t>
      </w:r>
      <w:r w:rsidRPr="007F25B6">
        <w:rPr>
          <w:rFonts w:ascii="Times New Roman" w:hAnsi="Times New Roman"/>
          <w:color w:val="292425"/>
          <w:spacing w:val="-11"/>
        </w:rPr>
        <w:t xml:space="preserve"> </w:t>
      </w:r>
      <w:r w:rsidRPr="007F25B6">
        <w:rPr>
          <w:rFonts w:ascii="Times New Roman" w:hAnsi="Times New Roman"/>
          <w:color w:val="292425"/>
        </w:rPr>
        <w:t>required</w:t>
      </w:r>
      <w:r w:rsidRPr="007F25B6">
        <w:rPr>
          <w:rFonts w:ascii="Times New Roman" w:hAnsi="Times New Roman"/>
          <w:color w:val="292425"/>
          <w:spacing w:val="-11"/>
        </w:rPr>
        <w:t xml:space="preserve"> </w:t>
      </w:r>
      <w:r w:rsidRPr="007F25B6">
        <w:rPr>
          <w:rFonts w:ascii="Times New Roman" w:hAnsi="Times New Roman"/>
          <w:color w:val="292425"/>
        </w:rPr>
        <w:t>to be</w:t>
      </w:r>
      <w:r w:rsidRPr="007F25B6">
        <w:rPr>
          <w:rFonts w:ascii="Times New Roman" w:hAnsi="Times New Roman"/>
          <w:color w:val="292425"/>
          <w:spacing w:val="-3"/>
        </w:rPr>
        <w:t xml:space="preserve"> </w:t>
      </w:r>
      <w:r w:rsidRPr="007F25B6">
        <w:rPr>
          <w:rFonts w:ascii="Times New Roman" w:hAnsi="Times New Roman"/>
          <w:color w:val="292425"/>
        </w:rPr>
        <w:t>kept</w:t>
      </w:r>
      <w:r w:rsidRPr="007F25B6">
        <w:rPr>
          <w:rFonts w:ascii="Times New Roman" w:hAnsi="Times New Roman"/>
          <w:color w:val="292425"/>
          <w:spacing w:val="-3"/>
        </w:rPr>
        <w:t xml:space="preserve"> </w:t>
      </w:r>
      <w:r w:rsidRPr="007F25B6">
        <w:rPr>
          <w:rFonts w:ascii="Times New Roman" w:hAnsi="Times New Roman"/>
          <w:color w:val="292425"/>
        </w:rPr>
        <w:t>under</w:t>
      </w:r>
      <w:r w:rsidRPr="007F25B6">
        <w:rPr>
          <w:rFonts w:ascii="Times New Roman" w:hAnsi="Times New Roman"/>
          <w:color w:val="292425"/>
          <w:spacing w:val="-3"/>
        </w:rPr>
        <w:t xml:space="preserve"> </w:t>
      </w:r>
      <w:r w:rsidRPr="007F25B6">
        <w:rPr>
          <w:rFonts w:ascii="Times New Roman" w:hAnsi="Times New Roman"/>
          <w:color w:val="292425"/>
        </w:rPr>
        <w:t>this</w:t>
      </w:r>
      <w:r w:rsidRPr="007F25B6">
        <w:rPr>
          <w:rFonts w:ascii="Times New Roman" w:hAnsi="Times New Roman"/>
          <w:color w:val="292425"/>
          <w:spacing w:val="-3"/>
        </w:rPr>
        <w:t xml:space="preserve"> </w:t>
      </w:r>
      <w:r w:rsidRPr="007F25B6">
        <w:rPr>
          <w:rFonts w:ascii="Times New Roman" w:hAnsi="Times New Roman"/>
          <w:color w:val="292425"/>
        </w:rPr>
        <w:t>Act;</w:t>
      </w:r>
    </w:p>
    <w:p w14:paraId="127BD382" w14:textId="77777777" w:rsidR="008D4F5A" w:rsidRPr="007F25B6" w:rsidRDefault="008D4F5A" w:rsidP="003B696F">
      <w:pPr>
        <w:pStyle w:val="ListParagraph"/>
        <w:widowControl w:val="0"/>
        <w:numPr>
          <w:ilvl w:val="0"/>
          <w:numId w:val="10"/>
        </w:numPr>
        <w:tabs>
          <w:tab w:val="left" w:pos="1560"/>
        </w:tabs>
        <w:autoSpaceDE w:val="0"/>
        <w:autoSpaceDN w:val="0"/>
        <w:adjustRightInd w:val="0"/>
        <w:spacing w:after="0" w:line="360" w:lineRule="auto"/>
        <w:ind w:left="2074" w:right="401"/>
        <w:jc w:val="both"/>
        <w:rPr>
          <w:rFonts w:ascii="Times New Roman" w:hAnsi="Times New Roman"/>
          <w:color w:val="000000"/>
        </w:rPr>
      </w:pPr>
      <w:r w:rsidRPr="007F25B6">
        <w:rPr>
          <w:rFonts w:ascii="Times New Roman" w:hAnsi="Times New Roman"/>
          <w:color w:val="292425"/>
        </w:rPr>
        <w:t>fees</w:t>
      </w:r>
      <w:r w:rsidRPr="007F25B6">
        <w:rPr>
          <w:rFonts w:ascii="Times New Roman" w:hAnsi="Times New Roman"/>
          <w:color w:val="292425"/>
          <w:spacing w:val="1"/>
        </w:rPr>
        <w:t xml:space="preserve"> </w:t>
      </w:r>
      <w:r w:rsidRPr="007F25B6">
        <w:rPr>
          <w:rFonts w:ascii="Times New Roman" w:hAnsi="Times New Roman"/>
          <w:color w:val="292425"/>
        </w:rPr>
        <w:t>payable</w:t>
      </w:r>
      <w:r w:rsidRPr="007F25B6">
        <w:rPr>
          <w:rFonts w:ascii="Times New Roman" w:hAnsi="Times New Roman"/>
          <w:color w:val="292425"/>
          <w:spacing w:val="1"/>
        </w:rPr>
        <w:t xml:space="preserve"> </w:t>
      </w:r>
      <w:r w:rsidRPr="007F25B6">
        <w:rPr>
          <w:rFonts w:ascii="Times New Roman" w:hAnsi="Times New Roman"/>
          <w:color w:val="292425"/>
        </w:rPr>
        <w:t>for</w:t>
      </w:r>
      <w:r w:rsidRPr="007F25B6">
        <w:rPr>
          <w:rFonts w:ascii="Times New Roman" w:hAnsi="Times New Roman"/>
          <w:color w:val="292425"/>
          <w:spacing w:val="1"/>
        </w:rPr>
        <w:t xml:space="preserve"> </w:t>
      </w:r>
      <w:r w:rsidRPr="007F25B6">
        <w:rPr>
          <w:rFonts w:ascii="Times New Roman" w:hAnsi="Times New Roman"/>
          <w:color w:val="292425"/>
        </w:rPr>
        <w:t>any</w:t>
      </w:r>
      <w:r w:rsidRPr="007F25B6">
        <w:rPr>
          <w:rFonts w:ascii="Times New Roman" w:hAnsi="Times New Roman"/>
          <w:color w:val="292425"/>
          <w:spacing w:val="1"/>
        </w:rPr>
        <w:t xml:space="preserve"> </w:t>
      </w:r>
      <w:r w:rsidRPr="007F25B6">
        <w:rPr>
          <w:rFonts w:ascii="Times New Roman" w:hAnsi="Times New Roman"/>
          <w:color w:val="292425"/>
        </w:rPr>
        <w:t>application</w:t>
      </w:r>
      <w:r w:rsidRPr="007F25B6">
        <w:rPr>
          <w:rFonts w:ascii="Times New Roman" w:hAnsi="Times New Roman"/>
          <w:color w:val="292425"/>
          <w:spacing w:val="1"/>
        </w:rPr>
        <w:t xml:space="preserve"> </w:t>
      </w:r>
      <w:r w:rsidRPr="007F25B6">
        <w:rPr>
          <w:rFonts w:ascii="Times New Roman" w:hAnsi="Times New Roman"/>
          <w:color w:val="292425"/>
        </w:rPr>
        <w:t>made</w:t>
      </w:r>
      <w:r w:rsidRPr="007F25B6">
        <w:rPr>
          <w:rFonts w:ascii="Times New Roman" w:hAnsi="Times New Roman"/>
          <w:color w:val="292425"/>
          <w:spacing w:val="1"/>
        </w:rPr>
        <w:t xml:space="preserve"> </w:t>
      </w:r>
      <w:r w:rsidRPr="007F25B6">
        <w:rPr>
          <w:rFonts w:ascii="Times New Roman" w:hAnsi="Times New Roman"/>
          <w:color w:val="292425"/>
        </w:rPr>
        <w:t>in</w:t>
      </w:r>
      <w:r w:rsidRPr="007F25B6">
        <w:rPr>
          <w:rFonts w:ascii="Times New Roman" w:hAnsi="Times New Roman"/>
          <w:color w:val="292425"/>
          <w:spacing w:val="1"/>
        </w:rPr>
        <w:t xml:space="preserve"> </w:t>
      </w:r>
      <w:r w:rsidRPr="007F25B6">
        <w:rPr>
          <w:rFonts w:ascii="Times New Roman" w:hAnsi="Times New Roman"/>
          <w:color w:val="292425"/>
        </w:rPr>
        <w:t>terms</w:t>
      </w:r>
      <w:r w:rsidRPr="007F25B6">
        <w:rPr>
          <w:rFonts w:ascii="Times New Roman" w:hAnsi="Times New Roman"/>
          <w:color w:val="292425"/>
          <w:spacing w:val="1"/>
        </w:rPr>
        <w:t xml:space="preserve"> </w:t>
      </w:r>
      <w:r w:rsidRPr="007F25B6">
        <w:rPr>
          <w:rFonts w:ascii="Times New Roman" w:hAnsi="Times New Roman"/>
          <w:color w:val="292425"/>
        </w:rPr>
        <w:t>of</w:t>
      </w:r>
      <w:r w:rsidRPr="007F25B6">
        <w:rPr>
          <w:rFonts w:ascii="Times New Roman" w:hAnsi="Times New Roman"/>
          <w:color w:val="292425"/>
          <w:spacing w:val="1"/>
        </w:rPr>
        <w:t xml:space="preserve"> </w:t>
      </w:r>
      <w:r w:rsidRPr="007F25B6">
        <w:rPr>
          <w:rFonts w:ascii="Times New Roman" w:hAnsi="Times New Roman"/>
          <w:color w:val="292425"/>
        </w:rPr>
        <w:t>this</w:t>
      </w:r>
      <w:r w:rsidRPr="007F25B6">
        <w:rPr>
          <w:rFonts w:ascii="Times New Roman" w:hAnsi="Times New Roman"/>
          <w:color w:val="292425"/>
          <w:spacing w:val="1"/>
        </w:rPr>
        <w:t xml:space="preserve"> </w:t>
      </w:r>
      <w:r w:rsidRPr="007F25B6">
        <w:rPr>
          <w:rFonts w:ascii="Times New Roman" w:hAnsi="Times New Roman"/>
          <w:color w:val="292425"/>
        </w:rPr>
        <w:t>Act</w:t>
      </w:r>
      <w:r w:rsidRPr="007F25B6">
        <w:rPr>
          <w:rFonts w:ascii="Times New Roman" w:hAnsi="Times New Roman"/>
          <w:color w:val="292425"/>
          <w:spacing w:val="1"/>
        </w:rPr>
        <w:t xml:space="preserve"> </w:t>
      </w:r>
      <w:r w:rsidRPr="007F25B6">
        <w:rPr>
          <w:rFonts w:ascii="Times New Roman" w:hAnsi="Times New Roman"/>
          <w:color w:val="292425"/>
        </w:rPr>
        <w:t>and</w:t>
      </w:r>
      <w:r w:rsidRPr="007F25B6">
        <w:rPr>
          <w:rFonts w:ascii="Times New Roman" w:hAnsi="Times New Roman"/>
          <w:color w:val="292425"/>
          <w:spacing w:val="1"/>
        </w:rPr>
        <w:t xml:space="preserve"> </w:t>
      </w:r>
      <w:r w:rsidRPr="007F25B6">
        <w:rPr>
          <w:rFonts w:ascii="Times New Roman" w:hAnsi="Times New Roman"/>
          <w:color w:val="292425"/>
        </w:rPr>
        <w:t>the</w:t>
      </w:r>
      <w:r w:rsidRPr="007F25B6">
        <w:rPr>
          <w:rFonts w:ascii="Times New Roman" w:hAnsi="Times New Roman"/>
          <w:color w:val="292425"/>
          <w:spacing w:val="1"/>
        </w:rPr>
        <w:t xml:space="preserve"> </w:t>
      </w:r>
      <w:r w:rsidRPr="007F25B6">
        <w:rPr>
          <w:rFonts w:ascii="Times New Roman" w:hAnsi="Times New Roman"/>
          <w:color w:val="292425"/>
        </w:rPr>
        <w:t>manner of payment of fees;</w:t>
      </w:r>
    </w:p>
    <w:p w14:paraId="336DCBBD" w14:textId="77777777" w:rsidR="0091401C" w:rsidRPr="007F25B6" w:rsidRDefault="008D4F5A" w:rsidP="003B696F">
      <w:pPr>
        <w:pStyle w:val="ListParagraph"/>
        <w:widowControl w:val="0"/>
        <w:numPr>
          <w:ilvl w:val="0"/>
          <w:numId w:val="10"/>
        </w:numPr>
        <w:tabs>
          <w:tab w:val="left" w:pos="1560"/>
        </w:tabs>
        <w:autoSpaceDE w:val="0"/>
        <w:autoSpaceDN w:val="0"/>
        <w:adjustRightInd w:val="0"/>
        <w:spacing w:after="0" w:line="360" w:lineRule="auto"/>
        <w:ind w:left="2074" w:right="401"/>
        <w:jc w:val="both"/>
        <w:rPr>
          <w:rFonts w:ascii="Times New Roman" w:hAnsi="Times New Roman"/>
          <w:color w:val="000000"/>
        </w:rPr>
      </w:pPr>
      <w:r w:rsidRPr="007F25B6">
        <w:rPr>
          <w:rFonts w:ascii="Times New Roman" w:hAnsi="Times New Roman"/>
          <w:color w:val="292425"/>
        </w:rPr>
        <w:t>fees payable for request for records and other information kept in terms of this</w:t>
      </w:r>
      <w:r w:rsidRPr="007F25B6">
        <w:rPr>
          <w:rFonts w:ascii="Times New Roman" w:hAnsi="Times New Roman"/>
          <w:color w:val="292425"/>
          <w:spacing w:val="-12"/>
        </w:rPr>
        <w:t xml:space="preserve"> </w:t>
      </w:r>
      <w:r w:rsidR="0091401C" w:rsidRPr="007F25B6">
        <w:rPr>
          <w:rFonts w:ascii="Times New Roman" w:hAnsi="Times New Roman"/>
          <w:color w:val="292425"/>
        </w:rPr>
        <w:t>Act;</w:t>
      </w:r>
    </w:p>
    <w:p w14:paraId="162DDD44" w14:textId="77777777" w:rsidR="0091401C" w:rsidRPr="007F25B6" w:rsidRDefault="0091401C" w:rsidP="003B696F">
      <w:pPr>
        <w:pStyle w:val="ListParagraph"/>
        <w:widowControl w:val="0"/>
        <w:numPr>
          <w:ilvl w:val="0"/>
          <w:numId w:val="10"/>
        </w:numPr>
        <w:tabs>
          <w:tab w:val="left" w:pos="1560"/>
        </w:tabs>
        <w:autoSpaceDE w:val="0"/>
        <w:autoSpaceDN w:val="0"/>
        <w:adjustRightInd w:val="0"/>
        <w:spacing w:after="0" w:line="360" w:lineRule="auto"/>
        <w:ind w:left="2074" w:right="401"/>
        <w:jc w:val="both"/>
        <w:rPr>
          <w:rFonts w:ascii="Times New Roman" w:hAnsi="Times New Roman"/>
          <w:color w:val="0000FF"/>
        </w:rPr>
      </w:pPr>
      <w:r w:rsidRPr="007F25B6">
        <w:rPr>
          <w:rFonts w:ascii="Times" w:hAnsi="Times"/>
          <w:color w:val="0000FF"/>
        </w:rPr>
        <w:t>laying down the procedure to be followed for the preparation, evaluation and adoption of prescribed environmental management instruments, including -</w:t>
      </w:r>
    </w:p>
    <w:p w14:paraId="788E37BE" w14:textId="77777777" w:rsidR="0091401C" w:rsidRPr="007F25B6" w:rsidRDefault="0091401C" w:rsidP="003B696F">
      <w:pPr>
        <w:pStyle w:val="ListParagraph"/>
        <w:numPr>
          <w:ilvl w:val="2"/>
          <w:numId w:val="11"/>
        </w:numPr>
        <w:tabs>
          <w:tab w:val="clear" w:pos="2520"/>
          <w:tab w:val="num" w:pos="2794"/>
        </w:tabs>
        <w:spacing w:after="0" w:line="360" w:lineRule="auto"/>
        <w:ind w:left="2794"/>
        <w:jc w:val="both"/>
        <w:rPr>
          <w:rFonts w:ascii="Times" w:hAnsi="Times"/>
          <w:color w:val="0000FF"/>
        </w:rPr>
      </w:pPr>
      <w:r w:rsidRPr="007F25B6">
        <w:rPr>
          <w:rFonts w:ascii="Times" w:hAnsi="Times"/>
          <w:color w:val="0000FF"/>
        </w:rPr>
        <w:t>strategic environmental assessments;</w:t>
      </w:r>
    </w:p>
    <w:p w14:paraId="02FD5D27" w14:textId="77777777" w:rsidR="0091401C" w:rsidRPr="007F25B6" w:rsidRDefault="0091401C" w:rsidP="003B696F">
      <w:pPr>
        <w:pStyle w:val="ListParagraph"/>
        <w:numPr>
          <w:ilvl w:val="2"/>
          <w:numId w:val="11"/>
        </w:numPr>
        <w:tabs>
          <w:tab w:val="clear" w:pos="2520"/>
          <w:tab w:val="num" w:pos="2794"/>
        </w:tabs>
        <w:spacing w:after="0" w:line="360" w:lineRule="auto"/>
        <w:ind w:left="2794"/>
        <w:jc w:val="both"/>
        <w:rPr>
          <w:rFonts w:ascii="Times" w:hAnsi="Times"/>
          <w:color w:val="0000FF"/>
        </w:rPr>
      </w:pPr>
      <w:r w:rsidRPr="007F25B6">
        <w:rPr>
          <w:rFonts w:ascii="Times" w:hAnsi="Times"/>
          <w:color w:val="0000FF"/>
        </w:rPr>
        <w:t>environmental impact assessments;</w:t>
      </w:r>
    </w:p>
    <w:p w14:paraId="4CEB4EA6" w14:textId="77777777" w:rsidR="0091401C" w:rsidRPr="007F25B6" w:rsidRDefault="0091401C" w:rsidP="003B696F">
      <w:pPr>
        <w:pStyle w:val="ListParagraph"/>
        <w:numPr>
          <w:ilvl w:val="2"/>
          <w:numId w:val="11"/>
        </w:numPr>
        <w:tabs>
          <w:tab w:val="clear" w:pos="2520"/>
          <w:tab w:val="num" w:pos="2794"/>
        </w:tabs>
        <w:spacing w:after="0" w:line="360" w:lineRule="auto"/>
        <w:ind w:left="2794"/>
        <w:jc w:val="both"/>
        <w:rPr>
          <w:rFonts w:ascii="Times" w:hAnsi="Times"/>
          <w:color w:val="0000FF"/>
        </w:rPr>
      </w:pPr>
      <w:r w:rsidRPr="007F25B6">
        <w:rPr>
          <w:rFonts w:ascii="Times" w:hAnsi="Times"/>
          <w:color w:val="0000FF"/>
        </w:rPr>
        <w:t>rehabilitation, closure and aftercare plans</w:t>
      </w:r>
    </w:p>
    <w:p w14:paraId="7A3519F5" w14:textId="77777777" w:rsidR="008D4F5A" w:rsidRPr="007F25B6" w:rsidRDefault="008D4F5A" w:rsidP="003B696F">
      <w:pPr>
        <w:pStyle w:val="ListParagraph"/>
        <w:widowControl w:val="0"/>
        <w:numPr>
          <w:ilvl w:val="0"/>
          <w:numId w:val="10"/>
        </w:numPr>
        <w:autoSpaceDE w:val="0"/>
        <w:autoSpaceDN w:val="0"/>
        <w:adjustRightInd w:val="0"/>
        <w:spacing w:after="0" w:line="360" w:lineRule="auto"/>
        <w:ind w:left="2074"/>
        <w:jc w:val="both"/>
        <w:rPr>
          <w:rFonts w:ascii="Times New Roman" w:hAnsi="Times New Roman"/>
          <w:color w:val="000000"/>
        </w:rPr>
      </w:pPr>
      <w:r w:rsidRPr="007F25B6">
        <w:rPr>
          <w:rFonts w:ascii="Times New Roman" w:hAnsi="Times New Roman"/>
          <w:color w:val="292425"/>
        </w:rPr>
        <w:t>the</w:t>
      </w:r>
      <w:r w:rsidRPr="007F25B6">
        <w:rPr>
          <w:rFonts w:ascii="Times New Roman" w:hAnsi="Times New Roman"/>
          <w:color w:val="292425"/>
          <w:spacing w:val="-2"/>
        </w:rPr>
        <w:t xml:space="preserve"> </w:t>
      </w:r>
      <w:r w:rsidRPr="007F25B6">
        <w:rPr>
          <w:rFonts w:ascii="Times New Roman" w:hAnsi="Times New Roman"/>
          <w:color w:val="292425"/>
        </w:rPr>
        <w:t>assessment</w:t>
      </w:r>
      <w:r w:rsidRPr="007F25B6">
        <w:rPr>
          <w:rFonts w:ascii="Times New Roman" w:hAnsi="Times New Roman"/>
          <w:color w:val="292425"/>
          <w:spacing w:val="-2"/>
        </w:rPr>
        <w:t xml:space="preserve"> </w:t>
      </w:r>
      <w:r w:rsidRPr="007F25B6">
        <w:rPr>
          <w:rFonts w:ascii="Times New Roman" w:hAnsi="Times New Roman"/>
          <w:color w:val="292425"/>
        </w:rPr>
        <w:t>process;</w:t>
      </w:r>
    </w:p>
    <w:p w14:paraId="6231D32C" w14:textId="77777777" w:rsidR="008D4F5A" w:rsidRPr="007F25B6" w:rsidRDefault="008D4F5A" w:rsidP="003B696F">
      <w:pPr>
        <w:pStyle w:val="ListParagraph"/>
        <w:widowControl w:val="0"/>
        <w:numPr>
          <w:ilvl w:val="0"/>
          <w:numId w:val="10"/>
        </w:numPr>
        <w:autoSpaceDE w:val="0"/>
        <w:autoSpaceDN w:val="0"/>
        <w:adjustRightInd w:val="0"/>
        <w:spacing w:after="0" w:line="360" w:lineRule="auto"/>
        <w:ind w:left="2074"/>
        <w:jc w:val="both"/>
        <w:rPr>
          <w:rFonts w:ascii="Times New Roman" w:hAnsi="Times New Roman"/>
          <w:color w:val="000000"/>
        </w:rPr>
      </w:pPr>
      <w:r w:rsidRPr="007F25B6">
        <w:rPr>
          <w:rFonts w:ascii="Times New Roman" w:hAnsi="Times New Roman"/>
          <w:color w:val="292425"/>
        </w:rPr>
        <w:t>the content of an assessment report;</w:t>
      </w:r>
    </w:p>
    <w:p w14:paraId="2C7F32E6" w14:textId="77777777" w:rsidR="008D4F5A" w:rsidRPr="007F25B6" w:rsidRDefault="008D4F5A" w:rsidP="003B696F">
      <w:pPr>
        <w:pStyle w:val="ListParagraph"/>
        <w:widowControl w:val="0"/>
        <w:numPr>
          <w:ilvl w:val="0"/>
          <w:numId w:val="10"/>
        </w:numPr>
        <w:tabs>
          <w:tab w:val="left" w:pos="1560"/>
        </w:tabs>
        <w:autoSpaceDE w:val="0"/>
        <w:autoSpaceDN w:val="0"/>
        <w:adjustRightInd w:val="0"/>
        <w:spacing w:after="0" w:line="360" w:lineRule="auto"/>
        <w:ind w:left="2074" w:right="401"/>
        <w:jc w:val="both"/>
        <w:rPr>
          <w:rFonts w:ascii="Times New Roman" w:hAnsi="Times New Roman"/>
          <w:color w:val="000000"/>
        </w:rPr>
      </w:pPr>
      <w:r w:rsidRPr="007F25B6">
        <w:rPr>
          <w:rFonts w:ascii="Times New Roman" w:hAnsi="Times New Roman"/>
          <w:color w:val="292425"/>
        </w:rPr>
        <w:t>the</w:t>
      </w:r>
      <w:r w:rsidRPr="007F25B6">
        <w:rPr>
          <w:rFonts w:ascii="Times New Roman" w:hAnsi="Times New Roman"/>
          <w:color w:val="292425"/>
          <w:spacing w:val="-14"/>
        </w:rPr>
        <w:t xml:space="preserve"> </w:t>
      </w:r>
      <w:r w:rsidRPr="007F25B6">
        <w:rPr>
          <w:rFonts w:ascii="Times New Roman" w:hAnsi="Times New Roman"/>
          <w:color w:val="292425"/>
        </w:rPr>
        <w:t>procedure</w:t>
      </w:r>
      <w:r w:rsidRPr="007F25B6">
        <w:rPr>
          <w:rFonts w:ascii="Times New Roman" w:hAnsi="Times New Roman"/>
          <w:color w:val="292425"/>
          <w:spacing w:val="-14"/>
        </w:rPr>
        <w:t xml:space="preserve"> </w:t>
      </w:r>
      <w:r w:rsidRPr="007F25B6">
        <w:rPr>
          <w:rFonts w:ascii="Times New Roman" w:hAnsi="Times New Roman"/>
          <w:color w:val="292425"/>
        </w:rPr>
        <w:t>and</w:t>
      </w:r>
      <w:r w:rsidRPr="007F25B6">
        <w:rPr>
          <w:rFonts w:ascii="Times New Roman" w:hAnsi="Times New Roman"/>
          <w:color w:val="292425"/>
          <w:spacing w:val="-14"/>
        </w:rPr>
        <w:t xml:space="preserve"> </w:t>
      </w:r>
      <w:r w:rsidRPr="007F25B6">
        <w:rPr>
          <w:rFonts w:ascii="Times New Roman" w:hAnsi="Times New Roman"/>
          <w:color w:val="292425"/>
        </w:rPr>
        <w:t>time</w:t>
      </w:r>
      <w:r w:rsidRPr="007F25B6">
        <w:rPr>
          <w:rFonts w:ascii="Times New Roman" w:hAnsi="Times New Roman"/>
          <w:color w:val="292425"/>
          <w:spacing w:val="-14"/>
        </w:rPr>
        <w:t xml:space="preserve"> </w:t>
      </w:r>
      <w:r w:rsidRPr="007F25B6">
        <w:rPr>
          <w:rFonts w:ascii="Times New Roman" w:hAnsi="Times New Roman"/>
          <w:color w:val="292425"/>
        </w:rPr>
        <w:t>limits</w:t>
      </w:r>
      <w:r w:rsidRPr="007F25B6">
        <w:rPr>
          <w:rFonts w:ascii="Times New Roman" w:hAnsi="Times New Roman"/>
          <w:color w:val="292425"/>
          <w:spacing w:val="-14"/>
        </w:rPr>
        <w:t xml:space="preserve"> </w:t>
      </w:r>
      <w:r w:rsidRPr="007F25B6">
        <w:rPr>
          <w:rFonts w:ascii="Times New Roman" w:hAnsi="Times New Roman"/>
          <w:color w:val="292425"/>
        </w:rPr>
        <w:t>within</w:t>
      </w:r>
      <w:r w:rsidRPr="007F25B6">
        <w:rPr>
          <w:rFonts w:ascii="Times New Roman" w:hAnsi="Times New Roman"/>
          <w:color w:val="292425"/>
          <w:spacing w:val="-14"/>
        </w:rPr>
        <w:t xml:space="preserve"> </w:t>
      </w:r>
      <w:r w:rsidRPr="007F25B6">
        <w:rPr>
          <w:rFonts w:ascii="Times New Roman" w:hAnsi="Times New Roman"/>
          <w:color w:val="292425"/>
        </w:rPr>
        <w:t>which</w:t>
      </w:r>
      <w:r w:rsidRPr="007F25B6">
        <w:rPr>
          <w:rFonts w:ascii="Times New Roman" w:hAnsi="Times New Roman"/>
          <w:color w:val="292425"/>
          <w:spacing w:val="-14"/>
        </w:rPr>
        <w:t xml:space="preserve"> </w:t>
      </w:r>
      <w:r w:rsidRPr="007F25B6">
        <w:rPr>
          <w:rFonts w:ascii="Times New Roman" w:hAnsi="Times New Roman"/>
          <w:color w:val="292425"/>
        </w:rPr>
        <w:t>organs</w:t>
      </w:r>
      <w:r w:rsidRPr="007F25B6">
        <w:rPr>
          <w:rFonts w:ascii="Times New Roman" w:hAnsi="Times New Roman"/>
          <w:color w:val="292425"/>
          <w:spacing w:val="-14"/>
        </w:rPr>
        <w:t xml:space="preserve"> </w:t>
      </w:r>
      <w:r w:rsidRPr="007F25B6">
        <w:rPr>
          <w:rFonts w:ascii="Times New Roman" w:hAnsi="Times New Roman"/>
          <w:color w:val="292425"/>
        </w:rPr>
        <w:t>of</w:t>
      </w:r>
      <w:r w:rsidRPr="007F25B6">
        <w:rPr>
          <w:rFonts w:ascii="Times New Roman" w:hAnsi="Times New Roman"/>
          <w:color w:val="292425"/>
          <w:spacing w:val="-14"/>
        </w:rPr>
        <w:t xml:space="preserve"> </w:t>
      </w:r>
      <w:r w:rsidRPr="007F25B6">
        <w:rPr>
          <w:rFonts w:ascii="Times New Roman" w:hAnsi="Times New Roman"/>
          <w:color w:val="292425"/>
        </w:rPr>
        <w:t>state</w:t>
      </w:r>
      <w:r w:rsidRPr="007F25B6">
        <w:rPr>
          <w:rFonts w:ascii="Times New Roman" w:hAnsi="Times New Roman"/>
          <w:color w:val="292425"/>
          <w:spacing w:val="-14"/>
        </w:rPr>
        <w:t xml:space="preserve"> </w:t>
      </w:r>
      <w:r w:rsidRPr="007F25B6">
        <w:rPr>
          <w:rFonts w:ascii="Times New Roman" w:hAnsi="Times New Roman"/>
          <w:color w:val="292425"/>
        </w:rPr>
        <w:t>must</w:t>
      </w:r>
      <w:r w:rsidRPr="007F25B6">
        <w:rPr>
          <w:rFonts w:ascii="Times New Roman" w:hAnsi="Times New Roman"/>
          <w:color w:val="292425"/>
          <w:spacing w:val="-14"/>
        </w:rPr>
        <w:t xml:space="preserve"> </w:t>
      </w:r>
      <w:r w:rsidRPr="007F25B6">
        <w:rPr>
          <w:rFonts w:ascii="Times New Roman" w:hAnsi="Times New Roman"/>
          <w:color w:val="292425"/>
        </w:rPr>
        <w:t>do</w:t>
      </w:r>
      <w:r w:rsidRPr="007F25B6">
        <w:rPr>
          <w:rFonts w:ascii="Times New Roman" w:hAnsi="Times New Roman"/>
          <w:color w:val="292425"/>
          <w:spacing w:val="-14"/>
        </w:rPr>
        <w:t xml:space="preserve"> </w:t>
      </w:r>
      <w:r w:rsidRPr="007F25B6">
        <w:rPr>
          <w:rFonts w:ascii="Times New Roman" w:hAnsi="Times New Roman"/>
          <w:color w:val="292425"/>
        </w:rPr>
        <w:t>anything required</w:t>
      </w:r>
      <w:r w:rsidRPr="007F25B6">
        <w:rPr>
          <w:rFonts w:ascii="Times New Roman" w:hAnsi="Times New Roman"/>
          <w:color w:val="292425"/>
          <w:spacing w:val="-2"/>
        </w:rPr>
        <w:t xml:space="preserve"> </w:t>
      </w:r>
      <w:r w:rsidRPr="007F25B6">
        <w:rPr>
          <w:rFonts w:ascii="Times New Roman" w:hAnsi="Times New Roman"/>
          <w:color w:val="292425"/>
        </w:rPr>
        <w:t>to</w:t>
      </w:r>
      <w:r w:rsidRPr="007F25B6">
        <w:rPr>
          <w:rFonts w:ascii="Times New Roman" w:hAnsi="Times New Roman"/>
          <w:color w:val="292425"/>
          <w:spacing w:val="-2"/>
        </w:rPr>
        <w:t xml:space="preserve"> </w:t>
      </w:r>
      <w:r w:rsidRPr="007F25B6">
        <w:rPr>
          <w:rFonts w:ascii="Times New Roman" w:hAnsi="Times New Roman"/>
          <w:color w:val="292425"/>
        </w:rPr>
        <w:t>be</w:t>
      </w:r>
      <w:r w:rsidRPr="007F25B6">
        <w:rPr>
          <w:rFonts w:ascii="Times New Roman" w:hAnsi="Times New Roman"/>
          <w:color w:val="292425"/>
          <w:spacing w:val="-2"/>
        </w:rPr>
        <w:t xml:space="preserve"> </w:t>
      </w:r>
      <w:r w:rsidRPr="007F25B6">
        <w:rPr>
          <w:rFonts w:ascii="Times New Roman" w:hAnsi="Times New Roman"/>
          <w:color w:val="292425"/>
        </w:rPr>
        <w:t>done</w:t>
      </w:r>
      <w:r w:rsidRPr="007F25B6">
        <w:rPr>
          <w:rFonts w:ascii="Times New Roman" w:hAnsi="Times New Roman"/>
          <w:color w:val="292425"/>
          <w:spacing w:val="-2"/>
        </w:rPr>
        <w:t xml:space="preserve"> </w:t>
      </w:r>
      <w:r w:rsidRPr="007F25B6">
        <w:rPr>
          <w:rFonts w:ascii="Times New Roman" w:hAnsi="Times New Roman"/>
          <w:color w:val="292425"/>
        </w:rPr>
        <w:t>in</w:t>
      </w:r>
      <w:r w:rsidRPr="007F25B6">
        <w:rPr>
          <w:rFonts w:ascii="Times New Roman" w:hAnsi="Times New Roman"/>
          <w:color w:val="292425"/>
          <w:spacing w:val="-2"/>
        </w:rPr>
        <w:t xml:space="preserve"> </w:t>
      </w:r>
      <w:r w:rsidRPr="007F25B6">
        <w:rPr>
          <w:rFonts w:ascii="Times New Roman" w:hAnsi="Times New Roman"/>
          <w:color w:val="292425"/>
        </w:rPr>
        <w:t>terms</w:t>
      </w:r>
      <w:r w:rsidRPr="007F25B6">
        <w:rPr>
          <w:rFonts w:ascii="Times New Roman" w:hAnsi="Times New Roman"/>
          <w:color w:val="292425"/>
          <w:spacing w:val="-2"/>
        </w:rPr>
        <w:t xml:space="preserve"> </w:t>
      </w:r>
      <w:r w:rsidRPr="007F25B6">
        <w:rPr>
          <w:rFonts w:ascii="Times New Roman" w:hAnsi="Times New Roman"/>
          <w:color w:val="292425"/>
        </w:rPr>
        <w:t>of</w:t>
      </w:r>
      <w:r w:rsidRPr="007F25B6">
        <w:rPr>
          <w:rFonts w:ascii="Times New Roman" w:hAnsi="Times New Roman"/>
          <w:color w:val="292425"/>
          <w:spacing w:val="-2"/>
        </w:rPr>
        <w:t xml:space="preserve"> </w:t>
      </w:r>
      <w:r w:rsidRPr="007F25B6">
        <w:rPr>
          <w:rFonts w:ascii="Times New Roman" w:hAnsi="Times New Roman"/>
          <w:color w:val="292425"/>
        </w:rPr>
        <w:t>this</w:t>
      </w:r>
      <w:r w:rsidRPr="007F25B6">
        <w:rPr>
          <w:rFonts w:ascii="Times New Roman" w:hAnsi="Times New Roman"/>
          <w:color w:val="292425"/>
          <w:spacing w:val="-2"/>
        </w:rPr>
        <w:t xml:space="preserve"> </w:t>
      </w:r>
      <w:r w:rsidRPr="007F25B6">
        <w:rPr>
          <w:rFonts w:ascii="Times New Roman" w:hAnsi="Times New Roman"/>
          <w:color w:val="292425"/>
        </w:rPr>
        <w:t>Act;</w:t>
      </w:r>
    </w:p>
    <w:p w14:paraId="26D07B52" w14:textId="77777777" w:rsidR="008D4F5A" w:rsidRPr="007F25B6" w:rsidRDefault="008D4F5A" w:rsidP="003B696F">
      <w:pPr>
        <w:pStyle w:val="ListParagraph"/>
        <w:widowControl w:val="0"/>
        <w:numPr>
          <w:ilvl w:val="0"/>
          <w:numId w:val="10"/>
        </w:numPr>
        <w:tabs>
          <w:tab w:val="left" w:pos="1580"/>
        </w:tabs>
        <w:autoSpaceDE w:val="0"/>
        <w:autoSpaceDN w:val="0"/>
        <w:adjustRightInd w:val="0"/>
        <w:spacing w:after="0" w:line="360" w:lineRule="auto"/>
        <w:ind w:left="2074" w:right="399"/>
        <w:jc w:val="both"/>
        <w:rPr>
          <w:rFonts w:ascii="Times New Roman" w:hAnsi="Times New Roman"/>
          <w:color w:val="000000"/>
        </w:rPr>
      </w:pPr>
      <w:r w:rsidRPr="007F25B6">
        <w:rPr>
          <w:rFonts w:ascii="Times New Roman" w:hAnsi="Times New Roman"/>
          <w:color w:val="292425"/>
        </w:rPr>
        <w:t>time</w:t>
      </w:r>
      <w:r w:rsidRPr="007F25B6">
        <w:rPr>
          <w:rFonts w:ascii="Times New Roman" w:hAnsi="Times New Roman"/>
          <w:color w:val="292425"/>
          <w:spacing w:val="-4"/>
        </w:rPr>
        <w:t xml:space="preserve"> </w:t>
      </w:r>
      <w:r w:rsidRPr="007F25B6">
        <w:rPr>
          <w:rFonts w:ascii="Times New Roman" w:hAnsi="Times New Roman"/>
          <w:color w:val="292425"/>
        </w:rPr>
        <w:t>limits</w:t>
      </w:r>
      <w:r w:rsidRPr="007F25B6">
        <w:rPr>
          <w:rFonts w:ascii="Times New Roman" w:hAnsi="Times New Roman"/>
          <w:color w:val="292425"/>
          <w:spacing w:val="-4"/>
        </w:rPr>
        <w:t xml:space="preserve"> </w:t>
      </w:r>
      <w:r w:rsidRPr="007F25B6">
        <w:rPr>
          <w:rFonts w:ascii="Times New Roman" w:hAnsi="Times New Roman"/>
          <w:color w:val="292425"/>
        </w:rPr>
        <w:t>not</w:t>
      </w:r>
      <w:r w:rsidRPr="007F25B6">
        <w:rPr>
          <w:rFonts w:ascii="Times New Roman" w:hAnsi="Times New Roman"/>
          <w:color w:val="292425"/>
          <w:spacing w:val="-4"/>
        </w:rPr>
        <w:t xml:space="preserve"> </w:t>
      </w:r>
      <w:r w:rsidRPr="007F25B6">
        <w:rPr>
          <w:rFonts w:ascii="Times New Roman" w:hAnsi="Times New Roman"/>
          <w:color w:val="292425"/>
        </w:rPr>
        <w:t>otherwise</w:t>
      </w:r>
      <w:r w:rsidRPr="007F25B6">
        <w:rPr>
          <w:rFonts w:ascii="Times New Roman" w:hAnsi="Times New Roman"/>
          <w:color w:val="292425"/>
          <w:spacing w:val="-4"/>
        </w:rPr>
        <w:t xml:space="preserve"> </w:t>
      </w:r>
      <w:r w:rsidRPr="007F25B6">
        <w:rPr>
          <w:rFonts w:ascii="Times New Roman" w:hAnsi="Times New Roman"/>
          <w:color w:val="292425"/>
        </w:rPr>
        <w:t>provided</w:t>
      </w:r>
      <w:r w:rsidRPr="007F25B6">
        <w:rPr>
          <w:rFonts w:ascii="Times New Roman" w:hAnsi="Times New Roman"/>
          <w:color w:val="292425"/>
          <w:spacing w:val="-4"/>
        </w:rPr>
        <w:t xml:space="preserve"> </w:t>
      </w:r>
      <w:r w:rsidRPr="007F25B6">
        <w:rPr>
          <w:rFonts w:ascii="Times New Roman" w:hAnsi="Times New Roman"/>
          <w:color w:val="292425"/>
        </w:rPr>
        <w:t>for</w:t>
      </w:r>
      <w:r w:rsidRPr="007F25B6">
        <w:rPr>
          <w:rFonts w:ascii="Times New Roman" w:hAnsi="Times New Roman"/>
          <w:color w:val="292425"/>
          <w:spacing w:val="-4"/>
        </w:rPr>
        <w:t xml:space="preserve"> </w:t>
      </w:r>
      <w:r w:rsidRPr="007F25B6">
        <w:rPr>
          <w:rFonts w:ascii="Times New Roman" w:hAnsi="Times New Roman"/>
          <w:color w:val="292425"/>
        </w:rPr>
        <w:t>under</w:t>
      </w:r>
      <w:r w:rsidRPr="007F25B6">
        <w:rPr>
          <w:rFonts w:ascii="Times New Roman" w:hAnsi="Times New Roman"/>
          <w:color w:val="292425"/>
          <w:spacing w:val="-4"/>
        </w:rPr>
        <w:t xml:space="preserve"> </w:t>
      </w:r>
      <w:r w:rsidRPr="007F25B6">
        <w:rPr>
          <w:rFonts w:ascii="Times New Roman" w:hAnsi="Times New Roman"/>
          <w:color w:val="292425"/>
        </w:rPr>
        <w:t>this</w:t>
      </w:r>
      <w:r w:rsidRPr="007F25B6">
        <w:rPr>
          <w:rFonts w:ascii="Times New Roman" w:hAnsi="Times New Roman"/>
          <w:color w:val="292425"/>
          <w:spacing w:val="-4"/>
        </w:rPr>
        <w:t xml:space="preserve"> </w:t>
      </w:r>
      <w:r w:rsidRPr="007F25B6">
        <w:rPr>
          <w:rFonts w:ascii="Times New Roman" w:hAnsi="Times New Roman"/>
          <w:color w:val="292425"/>
        </w:rPr>
        <w:t>Act</w:t>
      </w:r>
      <w:r w:rsidRPr="007F25B6">
        <w:rPr>
          <w:rFonts w:ascii="Times New Roman" w:hAnsi="Times New Roman"/>
          <w:color w:val="292425"/>
          <w:spacing w:val="-4"/>
        </w:rPr>
        <w:t xml:space="preserve"> </w:t>
      </w:r>
      <w:r w:rsidRPr="007F25B6">
        <w:rPr>
          <w:rFonts w:ascii="Times New Roman" w:hAnsi="Times New Roman"/>
          <w:color w:val="292425"/>
        </w:rPr>
        <w:t>for</w:t>
      </w:r>
      <w:r w:rsidRPr="007F25B6">
        <w:rPr>
          <w:rFonts w:ascii="Times New Roman" w:hAnsi="Times New Roman"/>
          <w:color w:val="292425"/>
          <w:spacing w:val="-4"/>
        </w:rPr>
        <w:t xml:space="preserve"> </w:t>
      </w:r>
      <w:r w:rsidRPr="007F25B6">
        <w:rPr>
          <w:rFonts w:ascii="Times New Roman" w:hAnsi="Times New Roman"/>
          <w:color w:val="292425"/>
        </w:rPr>
        <w:t>things</w:t>
      </w:r>
      <w:r w:rsidRPr="007F25B6">
        <w:rPr>
          <w:rFonts w:ascii="Times New Roman" w:hAnsi="Times New Roman"/>
          <w:color w:val="292425"/>
          <w:spacing w:val="-4"/>
        </w:rPr>
        <w:t xml:space="preserve"> </w:t>
      </w:r>
      <w:r w:rsidRPr="007F25B6">
        <w:rPr>
          <w:rFonts w:ascii="Times New Roman" w:hAnsi="Times New Roman"/>
          <w:color w:val="292425"/>
        </w:rPr>
        <w:t>required</w:t>
      </w:r>
      <w:r w:rsidRPr="007F25B6">
        <w:rPr>
          <w:rFonts w:ascii="Times New Roman" w:hAnsi="Times New Roman"/>
          <w:color w:val="292425"/>
          <w:spacing w:val="-4"/>
        </w:rPr>
        <w:t xml:space="preserve"> </w:t>
      </w:r>
      <w:r w:rsidRPr="007F25B6">
        <w:rPr>
          <w:rFonts w:ascii="Times New Roman" w:hAnsi="Times New Roman"/>
          <w:color w:val="292425"/>
        </w:rPr>
        <w:t xml:space="preserve">or </w:t>
      </w:r>
      <w:r w:rsidRPr="007F25B6">
        <w:rPr>
          <w:rFonts w:ascii="Times New Roman" w:hAnsi="Times New Roman"/>
          <w:color w:val="292425"/>
          <w:spacing w:val="-2"/>
        </w:rPr>
        <w:t>permitte</w:t>
      </w:r>
      <w:r w:rsidRPr="007F25B6">
        <w:rPr>
          <w:rFonts w:ascii="Times New Roman" w:hAnsi="Times New Roman"/>
          <w:color w:val="292425"/>
        </w:rPr>
        <w:t>d</w:t>
      </w:r>
      <w:r w:rsidRPr="007F25B6">
        <w:rPr>
          <w:rFonts w:ascii="Times New Roman" w:hAnsi="Times New Roman"/>
          <w:color w:val="292425"/>
          <w:spacing w:val="-18"/>
        </w:rPr>
        <w:t xml:space="preserve"> </w:t>
      </w:r>
      <w:r w:rsidRPr="007F25B6">
        <w:rPr>
          <w:rFonts w:ascii="Times New Roman" w:hAnsi="Times New Roman"/>
          <w:color w:val="292425"/>
          <w:spacing w:val="-2"/>
        </w:rPr>
        <w:t>t</w:t>
      </w:r>
      <w:r w:rsidRPr="007F25B6">
        <w:rPr>
          <w:rFonts w:ascii="Times New Roman" w:hAnsi="Times New Roman"/>
          <w:color w:val="292425"/>
        </w:rPr>
        <w:t>o</w:t>
      </w:r>
      <w:r w:rsidRPr="007F25B6">
        <w:rPr>
          <w:rFonts w:ascii="Times New Roman" w:hAnsi="Times New Roman"/>
          <w:color w:val="292425"/>
          <w:spacing w:val="-18"/>
        </w:rPr>
        <w:t xml:space="preserve"> </w:t>
      </w:r>
      <w:r w:rsidRPr="007F25B6">
        <w:rPr>
          <w:rFonts w:ascii="Times New Roman" w:hAnsi="Times New Roman"/>
          <w:color w:val="292425"/>
          <w:spacing w:val="-2"/>
        </w:rPr>
        <w:t>b</w:t>
      </w:r>
      <w:r w:rsidRPr="007F25B6">
        <w:rPr>
          <w:rFonts w:ascii="Times New Roman" w:hAnsi="Times New Roman"/>
          <w:color w:val="292425"/>
        </w:rPr>
        <w:t>e</w:t>
      </w:r>
      <w:r w:rsidRPr="007F25B6">
        <w:rPr>
          <w:rFonts w:ascii="Times New Roman" w:hAnsi="Times New Roman"/>
          <w:color w:val="292425"/>
          <w:spacing w:val="-18"/>
        </w:rPr>
        <w:t xml:space="preserve"> </w:t>
      </w:r>
      <w:r w:rsidRPr="007F25B6">
        <w:rPr>
          <w:rFonts w:ascii="Times New Roman" w:hAnsi="Times New Roman"/>
          <w:color w:val="292425"/>
          <w:spacing w:val="-2"/>
        </w:rPr>
        <w:t>don</w:t>
      </w:r>
      <w:r w:rsidRPr="007F25B6">
        <w:rPr>
          <w:rFonts w:ascii="Times New Roman" w:hAnsi="Times New Roman"/>
          <w:color w:val="292425"/>
        </w:rPr>
        <w:t>e</w:t>
      </w:r>
      <w:r w:rsidRPr="007F25B6">
        <w:rPr>
          <w:rFonts w:ascii="Times New Roman" w:hAnsi="Times New Roman"/>
          <w:color w:val="292425"/>
          <w:spacing w:val="-18"/>
        </w:rPr>
        <w:t xml:space="preserve"> </w:t>
      </w:r>
      <w:r w:rsidRPr="007F25B6">
        <w:rPr>
          <w:rFonts w:ascii="Times New Roman" w:hAnsi="Times New Roman"/>
          <w:color w:val="292425"/>
          <w:spacing w:val="-2"/>
        </w:rPr>
        <w:t>unde</w:t>
      </w:r>
      <w:r w:rsidRPr="007F25B6">
        <w:rPr>
          <w:rFonts w:ascii="Times New Roman" w:hAnsi="Times New Roman"/>
          <w:color w:val="292425"/>
        </w:rPr>
        <w:t>r</w:t>
      </w:r>
      <w:r w:rsidRPr="007F25B6">
        <w:rPr>
          <w:rFonts w:ascii="Times New Roman" w:hAnsi="Times New Roman"/>
          <w:color w:val="292425"/>
          <w:spacing w:val="-18"/>
        </w:rPr>
        <w:t xml:space="preserve"> </w:t>
      </w:r>
      <w:r w:rsidRPr="007F25B6">
        <w:rPr>
          <w:rFonts w:ascii="Times New Roman" w:hAnsi="Times New Roman"/>
          <w:color w:val="292425"/>
          <w:spacing w:val="-2"/>
        </w:rPr>
        <w:t>thi</w:t>
      </w:r>
      <w:r w:rsidRPr="007F25B6">
        <w:rPr>
          <w:rFonts w:ascii="Times New Roman" w:hAnsi="Times New Roman"/>
          <w:color w:val="292425"/>
        </w:rPr>
        <w:t>s</w:t>
      </w:r>
      <w:r w:rsidRPr="007F25B6">
        <w:rPr>
          <w:rFonts w:ascii="Times New Roman" w:hAnsi="Times New Roman"/>
          <w:color w:val="292425"/>
          <w:spacing w:val="-18"/>
        </w:rPr>
        <w:t xml:space="preserve"> </w:t>
      </w:r>
      <w:r w:rsidRPr="007F25B6">
        <w:rPr>
          <w:rFonts w:ascii="Times New Roman" w:hAnsi="Times New Roman"/>
          <w:color w:val="292425"/>
          <w:spacing w:val="-2"/>
        </w:rPr>
        <w:t>Act</w:t>
      </w:r>
      <w:r w:rsidRPr="007F25B6">
        <w:rPr>
          <w:rFonts w:ascii="Times New Roman" w:hAnsi="Times New Roman"/>
          <w:color w:val="292425"/>
        </w:rPr>
        <w:t>,</w:t>
      </w:r>
      <w:r w:rsidRPr="007F25B6">
        <w:rPr>
          <w:rFonts w:ascii="Times New Roman" w:hAnsi="Times New Roman"/>
          <w:color w:val="292425"/>
          <w:spacing w:val="-18"/>
        </w:rPr>
        <w:t xml:space="preserve"> </w:t>
      </w:r>
      <w:r w:rsidRPr="007F25B6">
        <w:rPr>
          <w:rFonts w:ascii="Times New Roman" w:hAnsi="Times New Roman"/>
          <w:color w:val="292425"/>
          <w:spacing w:val="-2"/>
        </w:rPr>
        <w:t>whic</w:t>
      </w:r>
      <w:r w:rsidRPr="007F25B6">
        <w:rPr>
          <w:rFonts w:ascii="Times New Roman" w:hAnsi="Times New Roman"/>
          <w:color w:val="292425"/>
        </w:rPr>
        <w:t>h</w:t>
      </w:r>
      <w:r w:rsidRPr="007F25B6">
        <w:rPr>
          <w:rFonts w:ascii="Times New Roman" w:hAnsi="Times New Roman"/>
          <w:color w:val="292425"/>
          <w:spacing w:val="-18"/>
        </w:rPr>
        <w:t xml:space="preserve"> </w:t>
      </w:r>
      <w:r w:rsidRPr="007F25B6">
        <w:rPr>
          <w:rFonts w:ascii="Times New Roman" w:hAnsi="Times New Roman"/>
          <w:color w:val="292425"/>
          <w:spacing w:val="-2"/>
        </w:rPr>
        <w:t>tim</w:t>
      </w:r>
      <w:r w:rsidRPr="007F25B6">
        <w:rPr>
          <w:rFonts w:ascii="Times New Roman" w:hAnsi="Times New Roman"/>
          <w:color w:val="292425"/>
        </w:rPr>
        <w:t>e</w:t>
      </w:r>
      <w:r w:rsidRPr="007F25B6">
        <w:rPr>
          <w:rFonts w:ascii="Times New Roman" w:hAnsi="Times New Roman"/>
          <w:color w:val="292425"/>
          <w:spacing w:val="-18"/>
        </w:rPr>
        <w:t xml:space="preserve"> </w:t>
      </w:r>
      <w:r w:rsidRPr="007F25B6">
        <w:rPr>
          <w:rFonts w:ascii="Times New Roman" w:hAnsi="Times New Roman"/>
          <w:color w:val="292425"/>
          <w:spacing w:val="-2"/>
        </w:rPr>
        <w:t>limit</w:t>
      </w:r>
      <w:r w:rsidRPr="007F25B6">
        <w:rPr>
          <w:rFonts w:ascii="Times New Roman" w:hAnsi="Times New Roman"/>
          <w:color w:val="292425"/>
        </w:rPr>
        <w:t>s</w:t>
      </w:r>
      <w:r w:rsidRPr="007F25B6">
        <w:rPr>
          <w:rFonts w:ascii="Times New Roman" w:hAnsi="Times New Roman"/>
          <w:color w:val="292425"/>
          <w:spacing w:val="-18"/>
        </w:rPr>
        <w:t xml:space="preserve"> </w:t>
      </w:r>
      <w:r w:rsidRPr="007F25B6">
        <w:rPr>
          <w:rFonts w:ascii="Times New Roman" w:hAnsi="Times New Roman"/>
          <w:color w:val="292425"/>
          <w:spacing w:val="-2"/>
        </w:rPr>
        <w:t>ma</w:t>
      </w:r>
      <w:r w:rsidRPr="007F25B6">
        <w:rPr>
          <w:rFonts w:ascii="Times New Roman" w:hAnsi="Times New Roman"/>
          <w:color w:val="292425"/>
        </w:rPr>
        <w:t>y</w:t>
      </w:r>
      <w:r w:rsidRPr="007F25B6">
        <w:rPr>
          <w:rFonts w:ascii="Times New Roman" w:hAnsi="Times New Roman"/>
          <w:color w:val="292425"/>
          <w:spacing w:val="-18"/>
        </w:rPr>
        <w:t xml:space="preserve"> </w:t>
      </w:r>
      <w:r w:rsidRPr="007F25B6">
        <w:rPr>
          <w:rFonts w:ascii="Times New Roman" w:hAnsi="Times New Roman"/>
          <w:color w:val="292425"/>
          <w:spacing w:val="-2"/>
        </w:rPr>
        <w:t>diffe</w:t>
      </w:r>
      <w:r w:rsidRPr="007F25B6">
        <w:rPr>
          <w:rFonts w:ascii="Times New Roman" w:hAnsi="Times New Roman"/>
          <w:color w:val="292425"/>
        </w:rPr>
        <w:t>r</w:t>
      </w:r>
      <w:r w:rsidRPr="007F25B6">
        <w:rPr>
          <w:rFonts w:ascii="Times New Roman" w:hAnsi="Times New Roman"/>
          <w:color w:val="292425"/>
          <w:spacing w:val="-18"/>
        </w:rPr>
        <w:t xml:space="preserve"> </w:t>
      </w:r>
      <w:r w:rsidRPr="007F25B6">
        <w:rPr>
          <w:rFonts w:ascii="Times New Roman" w:hAnsi="Times New Roman"/>
          <w:color w:val="292425"/>
          <w:spacing w:val="-2"/>
        </w:rPr>
        <w:t>fo</w:t>
      </w:r>
      <w:r w:rsidRPr="007F25B6">
        <w:rPr>
          <w:rFonts w:ascii="Times New Roman" w:hAnsi="Times New Roman"/>
          <w:color w:val="292425"/>
        </w:rPr>
        <w:t>r</w:t>
      </w:r>
      <w:r w:rsidRPr="007F25B6">
        <w:rPr>
          <w:rFonts w:ascii="Times New Roman" w:hAnsi="Times New Roman"/>
          <w:color w:val="292425"/>
          <w:spacing w:val="-18"/>
        </w:rPr>
        <w:t xml:space="preserve"> </w:t>
      </w:r>
      <w:r w:rsidRPr="007F25B6">
        <w:rPr>
          <w:rFonts w:ascii="Times New Roman" w:hAnsi="Times New Roman"/>
          <w:color w:val="292425"/>
          <w:spacing w:val="-2"/>
        </w:rPr>
        <w:t xml:space="preserve">different </w:t>
      </w:r>
      <w:r w:rsidRPr="007F25B6">
        <w:rPr>
          <w:rFonts w:ascii="Times New Roman" w:hAnsi="Times New Roman"/>
          <w:color w:val="292425"/>
        </w:rPr>
        <w:t>categories</w:t>
      </w:r>
      <w:r w:rsidRPr="007F25B6">
        <w:rPr>
          <w:rFonts w:ascii="Times New Roman" w:hAnsi="Times New Roman"/>
          <w:color w:val="292425"/>
          <w:spacing w:val="-1"/>
        </w:rPr>
        <w:t xml:space="preserve"> </w:t>
      </w:r>
      <w:r w:rsidRPr="007F25B6">
        <w:rPr>
          <w:rFonts w:ascii="Times New Roman" w:hAnsi="Times New Roman"/>
          <w:color w:val="292425"/>
        </w:rPr>
        <w:t>of</w:t>
      </w:r>
      <w:r w:rsidRPr="007F25B6">
        <w:rPr>
          <w:rFonts w:ascii="Times New Roman" w:hAnsi="Times New Roman"/>
          <w:color w:val="292425"/>
          <w:spacing w:val="-1"/>
        </w:rPr>
        <w:t xml:space="preserve"> </w:t>
      </w:r>
      <w:r w:rsidRPr="007F25B6">
        <w:rPr>
          <w:rFonts w:ascii="Times New Roman" w:hAnsi="Times New Roman"/>
          <w:color w:val="292425"/>
        </w:rPr>
        <w:t>projects,</w:t>
      </w:r>
      <w:r w:rsidRPr="007F25B6">
        <w:rPr>
          <w:rFonts w:ascii="Times New Roman" w:hAnsi="Times New Roman"/>
          <w:color w:val="292425"/>
          <w:spacing w:val="-1"/>
        </w:rPr>
        <w:t xml:space="preserve"> </w:t>
      </w:r>
      <w:r w:rsidRPr="007F25B6">
        <w:rPr>
          <w:rFonts w:ascii="Times New Roman" w:hAnsi="Times New Roman"/>
          <w:color w:val="292425"/>
        </w:rPr>
        <w:t>events</w:t>
      </w:r>
      <w:r w:rsidRPr="007F25B6">
        <w:rPr>
          <w:rFonts w:ascii="Times New Roman" w:hAnsi="Times New Roman"/>
          <w:color w:val="292425"/>
          <w:spacing w:val="-1"/>
        </w:rPr>
        <w:t xml:space="preserve"> </w:t>
      </w:r>
      <w:r w:rsidRPr="007F25B6">
        <w:rPr>
          <w:rFonts w:ascii="Times New Roman" w:hAnsi="Times New Roman"/>
          <w:color w:val="292425"/>
        </w:rPr>
        <w:t>or</w:t>
      </w:r>
      <w:r w:rsidRPr="007F25B6">
        <w:rPr>
          <w:rFonts w:ascii="Times New Roman" w:hAnsi="Times New Roman"/>
          <w:color w:val="292425"/>
          <w:spacing w:val="-1"/>
        </w:rPr>
        <w:t xml:space="preserve"> </w:t>
      </w:r>
      <w:r w:rsidRPr="007F25B6">
        <w:rPr>
          <w:rFonts w:ascii="Times New Roman" w:hAnsi="Times New Roman"/>
          <w:color w:val="292425"/>
        </w:rPr>
        <w:t>circumstances;</w:t>
      </w:r>
    </w:p>
    <w:p w14:paraId="2717C37F" w14:textId="77777777" w:rsidR="008D4F5A" w:rsidRPr="007F25B6" w:rsidRDefault="008D4F5A" w:rsidP="003B696F">
      <w:pPr>
        <w:pStyle w:val="ListParagraph"/>
        <w:widowControl w:val="0"/>
        <w:numPr>
          <w:ilvl w:val="0"/>
          <w:numId w:val="10"/>
        </w:numPr>
        <w:tabs>
          <w:tab w:val="left" w:pos="1580"/>
        </w:tabs>
        <w:autoSpaceDE w:val="0"/>
        <w:autoSpaceDN w:val="0"/>
        <w:adjustRightInd w:val="0"/>
        <w:spacing w:after="0" w:line="360" w:lineRule="auto"/>
        <w:ind w:left="2074" w:right="399"/>
        <w:jc w:val="both"/>
        <w:rPr>
          <w:rFonts w:ascii="Times New Roman" w:hAnsi="Times New Roman"/>
          <w:color w:val="000000"/>
        </w:rPr>
      </w:pPr>
      <w:r w:rsidRPr="007F25B6">
        <w:rPr>
          <w:rFonts w:ascii="Times New Roman" w:hAnsi="Times New Roman"/>
          <w:color w:val="292425"/>
        </w:rPr>
        <w:t>the</w:t>
      </w:r>
      <w:r w:rsidRPr="007F25B6">
        <w:rPr>
          <w:rFonts w:ascii="Times New Roman" w:hAnsi="Times New Roman"/>
          <w:color w:val="292425"/>
          <w:spacing w:val="-14"/>
        </w:rPr>
        <w:t xml:space="preserve"> </w:t>
      </w:r>
      <w:r w:rsidRPr="007F25B6">
        <w:rPr>
          <w:rFonts w:ascii="Times New Roman" w:hAnsi="Times New Roman"/>
          <w:color w:val="292425"/>
        </w:rPr>
        <w:t>manner</w:t>
      </w:r>
      <w:r w:rsidRPr="007F25B6">
        <w:rPr>
          <w:rFonts w:ascii="Times New Roman" w:hAnsi="Times New Roman"/>
          <w:color w:val="292425"/>
          <w:spacing w:val="-14"/>
        </w:rPr>
        <w:t xml:space="preserve"> </w:t>
      </w:r>
      <w:r w:rsidRPr="007F25B6">
        <w:rPr>
          <w:rFonts w:ascii="Times New Roman" w:hAnsi="Times New Roman"/>
          <w:color w:val="292425"/>
        </w:rPr>
        <w:t>and</w:t>
      </w:r>
      <w:r w:rsidRPr="007F25B6">
        <w:rPr>
          <w:rFonts w:ascii="Times New Roman" w:hAnsi="Times New Roman"/>
          <w:color w:val="292425"/>
          <w:spacing w:val="-14"/>
        </w:rPr>
        <w:t xml:space="preserve"> </w:t>
      </w:r>
      <w:r w:rsidRPr="007F25B6">
        <w:rPr>
          <w:rFonts w:ascii="Times New Roman" w:hAnsi="Times New Roman"/>
          <w:color w:val="292425"/>
        </w:rPr>
        <w:t>form</w:t>
      </w:r>
      <w:r w:rsidRPr="007F25B6">
        <w:rPr>
          <w:rFonts w:ascii="Times New Roman" w:hAnsi="Times New Roman"/>
          <w:color w:val="292425"/>
          <w:spacing w:val="-14"/>
        </w:rPr>
        <w:t xml:space="preserve"> </w:t>
      </w:r>
      <w:r w:rsidRPr="007F25B6">
        <w:rPr>
          <w:rFonts w:ascii="Times New Roman" w:hAnsi="Times New Roman"/>
          <w:color w:val="292425"/>
        </w:rPr>
        <w:t>for</w:t>
      </w:r>
      <w:r w:rsidRPr="007F25B6">
        <w:rPr>
          <w:rFonts w:ascii="Times New Roman" w:hAnsi="Times New Roman"/>
          <w:color w:val="292425"/>
          <w:spacing w:val="-14"/>
        </w:rPr>
        <w:t xml:space="preserve"> </w:t>
      </w:r>
      <w:r w:rsidRPr="007F25B6">
        <w:rPr>
          <w:rFonts w:ascii="Times New Roman" w:hAnsi="Times New Roman"/>
          <w:color w:val="292425"/>
        </w:rPr>
        <w:t>delivering</w:t>
      </w:r>
      <w:r w:rsidRPr="007F25B6">
        <w:rPr>
          <w:rFonts w:ascii="Times New Roman" w:hAnsi="Times New Roman"/>
          <w:color w:val="292425"/>
          <w:spacing w:val="-14"/>
        </w:rPr>
        <w:t xml:space="preserve"> </w:t>
      </w:r>
      <w:r w:rsidRPr="007F25B6">
        <w:rPr>
          <w:rFonts w:ascii="Times New Roman" w:hAnsi="Times New Roman"/>
          <w:color w:val="292425"/>
        </w:rPr>
        <w:t>or</w:t>
      </w:r>
      <w:r w:rsidRPr="007F25B6">
        <w:rPr>
          <w:rFonts w:ascii="Times New Roman" w:hAnsi="Times New Roman"/>
          <w:color w:val="292425"/>
          <w:spacing w:val="-14"/>
        </w:rPr>
        <w:t xml:space="preserve"> </w:t>
      </w:r>
      <w:r w:rsidRPr="007F25B6">
        <w:rPr>
          <w:rFonts w:ascii="Times New Roman" w:hAnsi="Times New Roman"/>
          <w:color w:val="292425"/>
        </w:rPr>
        <w:t>a</w:t>
      </w:r>
      <w:r w:rsidRPr="007F25B6">
        <w:rPr>
          <w:rFonts w:ascii="Times New Roman" w:hAnsi="Times New Roman"/>
          <w:color w:val="292425"/>
          <w:spacing w:val="-14"/>
        </w:rPr>
        <w:t xml:space="preserve"> </w:t>
      </w:r>
      <w:r w:rsidRPr="007F25B6">
        <w:rPr>
          <w:rFonts w:ascii="Times New Roman" w:hAnsi="Times New Roman"/>
          <w:color w:val="292425"/>
        </w:rPr>
        <w:t>document</w:t>
      </w:r>
      <w:r w:rsidRPr="007F25B6">
        <w:rPr>
          <w:rFonts w:ascii="Times New Roman" w:hAnsi="Times New Roman"/>
          <w:color w:val="292425"/>
          <w:spacing w:val="-14"/>
        </w:rPr>
        <w:t xml:space="preserve"> </w:t>
      </w:r>
      <w:r w:rsidRPr="007F25B6">
        <w:rPr>
          <w:rFonts w:ascii="Times New Roman" w:hAnsi="Times New Roman"/>
          <w:color w:val="292425"/>
        </w:rPr>
        <w:t>or</w:t>
      </w:r>
      <w:r w:rsidRPr="007F25B6">
        <w:rPr>
          <w:rFonts w:ascii="Times New Roman" w:hAnsi="Times New Roman"/>
          <w:color w:val="292425"/>
          <w:spacing w:val="-14"/>
        </w:rPr>
        <w:t xml:space="preserve"> </w:t>
      </w:r>
      <w:r w:rsidRPr="007F25B6">
        <w:rPr>
          <w:rFonts w:ascii="Times New Roman" w:hAnsi="Times New Roman"/>
          <w:color w:val="292425"/>
        </w:rPr>
        <w:t>for</w:t>
      </w:r>
      <w:r w:rsidRPr="007F25B6">
        <w:rPr>
          <w:rFonts w:ascii="Times New Roman" w:hAnsi="Times New Roman"/>
          <w:color w:val="292425"/>
          <w:spacing w:val="-14"/>
        </w:rPr>
        <w:t xml:space="preserve"> </w:t>
      </w:r>
      <w:r w:rsidRPr="007F25B6">
        <w:rPr>
          <w:rFonts w:ascii="Times New Roman" w:hAnsi="Times New Roman"/>
          <w:color w:val="292425"/>
        </w:rPr>
        <w:t>giving</w:t>
      </w:r>
      <w:r w:rsidRPr="007F25B6">
        <w:rPr>
          <w:rFonts w:ascii="Times New Roman" w:hAnsi="Times New Roman"/>
          <w:color w:val="292425"/>
          <w:spacing w:val="-14"/>
        </w:rPr>
        <w:t xml:space="preserve"> </w:t>
      </w:r>
      <w:r w:rsidRPr="007F25B6">
        <w:rPr>
          <w:rFonts w:ascii="Times New Roman" w:hAnsi="Times New Roman"/>
          <w:color w:val="292425"/>
        </w:rPr>
        <w:t>notice</w:t>
      </w:r>
      <w:r w:rsidRPr="007F25B6">
        <w:rPr>
          <w:rFonts w:ascii="Times New Roman" w:hAnsi="Times New Roman"/>
          <w:color w:val="292425"/>
          <w:spacing w:val="-14"/>
        </w:rPr>
        <w:t xml:space="preserve"> </w:t>
      </w:r>
      <w:r w:rsidRPr="007F25B6">
        <w:rPr>
          <w:rFonts w:ascii="Times New Roman" w:hAnsi="Times New Roman"/>
          <w:color w:val="292425"/>
        </w:rPr>
        <w:t>under this</w:t>
      </w:r>
      <w:r w:rsidRPr="007F25B6">
        <w:rPr>
          <w:rFonts w:ascii="Times New Roman" w:hAnsi="Times New Roman"/>
          <w:color w:val="292425"/>
          <w:spacing w:val="-12"/>
        </w:rPr>
        <w:t xml:space="preserve"> </w:t>
      </w:r>
      <w:r w:rsidRPr="007F25B6">
        <w:rPr>
          <w:rFonts w:ascii="Times New Roman" w:hAnsi="Times New Roman"/>
          <w:color w:val="292425"/>
        </w:rPr>
        <w:t>Act;</w:t>
      </w:r>
    </w:p>
    <w:p w14:paraId="55B39648" w14:textId="77777777" w:rsidR="008D4F5A" w:rsidRPr="007F25B6" w:rsidRDefault="008D4F5A" w:rsidP="003B696F">
      <w:pPr>
        <w:pStyle w:val="ListParagraph"/>
        <w:widowControl w:val="0"/>
        <w:numPr>
          <w:ilvl w:val="0"/>
          <w:numId w:val="10"/>
        </w:numPr>
        <w:autoSpaceDE w:val="0"/>
        <w:autoSpaceDN w:val="0"/>
        <w:adjustRightInd w:val="0"/>
        <w:spacing w:after="0" w:line="360" w:lineRule="auto"/>
        <w:ind w:left="2074"/>
        <w:jc w:val="both"/>
        <w:rPr>
          <w:rFonts w:ascii="Times New Roman" w:hAnsi="Times New Roman"/>
          <w:color w:val="000000"/>
        </w:rPr>
      </w:pPr>
      <w:r w:rsidRPr="007F25B6">
        <w:rPr>
          <w:rFonts w:ascii="Times New Roman" w:hAnsi="Times New Roman"/>
          <w:color w:val="292425"/>
          <w:spacing w:val="-3"/>
        </w:rPr>
        <w:t>an</w:t>
      </w:r>
      <w:r w:rsidRPr="007F25B6">
        <w:rPr>
          <w:rFonts w:ascii="Times New Roman" w:hAnsi="Times New Roman"/>
          <w:color w:val="292425"/>
        </w:rPr>
        <w:t>y</w:t>
      </w:r>
      <w:r w:rsidRPr="007F25B6">
        <w:rPr>
          <w:rFonts w:ascii="Times New Roman" w:hAnsi="Times New Roman"/>
          <w:color w:val="292425"/>
          <w:spacing w:val="-19"/>
        </w:rPr>
        <w:t xml:space="preserve"> </w:t>
      </w:r>
      <w:r w:rsidRPr="007F25B6">
        <w:rPr>
          <w:rFonts w:ascii="Times New Roman" w:hAnsi="Times New Roman"/>
          <w:color w:val="292425"/>
          <w:spacing w:val="-3"/>
        </w:rPr>
        <w:t>matte</w:t>
      </w:r>
      <w:r w:rsidRPr="007F25B6">
        <w:rPr>
          <w:rFonts w:ascii="Times New Roman" w:hAnsi="Times New Roman"/>
          <w:color w:val="292425"/>
        </w:rPr>
        <w:t>r</w:t>
      </w:r>
      <w:r w:rsidRPr="007F25B6">
        <w:rPr>
          <w:rFonts w:ascii="Times New Roman" w:hAnsi="Times New Roman"/>
          <w:color w:val="292425"/>
          <w:spacing w:val="-19"/>
        </w:rPr>
        <w:t xml:space="preserve"> </w:t>
      </w:r>
      <w:r w:rsidRPr="007F25B6">
        <w:rPr>
          <w:rFonts w:ascii="Times New Roman" w:hAnsi="Times New Roman"/>
          <w:color w:val="292425"/>
          <w:spacing w:val="-3"/>
        </w:rPr>
        <w:t>whic</w:t>
      </w:r>
      <w:r w:rsidRPr="007F25B6">
        <w:rPr>
          <w:rFonts w:ascii="Times New Roman" w:hAnsi="Times New Roman"/>
          <w:color w:val="292425"/>
        </w:rPr>
        <w:t>h</w:t>
      </w:r>
      <w:r w:rsidRPr="007F25B6">
        <w:rPr>
          <w:rFonts w:ascii="Times New Roman" w:hAnsi="Times New Roman"/>
          <w:color w:val="292425"/>
          <w:spacing w:val="-19"/>
        </w:rPr>
        <w:t xml:space="preserve"> </w:t>
      </w:r>
      <w:r w:rsidRPr="007F25B6">
        <w:rPr>
          <w:rFonts w:ascii="Times New Roman" w:hAnsi="Times New Roman"/>
          <w:color w:val="292425"/>
          <w:spacing w:val="-3"/>
        </w:rPr>
        <w:t>i</w:t>
      </w:r>
      <w:r w:rsidRPr="007F25B6">
        <w:rPr>
          <w:rFonts w:ascii="Times New Roman" w:hAnsi="Times New Roman"/>
          <w:color w:val="292425"/>
        </w:rPr>
        <w:t>n</w:t>
      </w:r>
      <w:r w:rsidRPr="007F25B6">
        <w:rPr>
          <w:rFonts w:ascii="Times New Roman" w:hAnsi="Times New Roman"/>
          <w:color w:val="292425"/>
          <w:spacing w:val="-19"/>
        </w:rPr>
        <w:t xml:space="preserve"> </w:t>
      </w:r>
      <w:r w:rsidRPr="007F25B6">
        <w:rPr>
          <w:rFonts w:ascii="Times New Roman" w:hAnsi="Times New Roman"/>
          <w:color w:val="292425"/>
          <w:spacing w:val="-3"/>
        </w:rPr>
        <w:t>term</w:t>
      </w:r>
      <w:r w:rsidRPr="007F25B6">
        <w:rPr>
          <w:rFonts w:ascii="Times New Roman" w:hAnsi="Times New Roman"/>
          <w:color w:val="292425"/>
        </w:rPr>
        <w:t>s</w:t>
      </w:r>
      <w:r w:rsidRPr="007F25B6">
        <w:rPr>
          <w:rFonts w:ascii="Times New Roman" w:hAnsi="Times New Roman"/>
          <w:color w:val="292425"/>
          <w:spacing w:val="-19"/>
        </w:rPr>
        <w:t xml:space="preserve"> </w:t>
      </w:r>
      <w:r w:rsidRPr="007F25B6">
        <w:rPr>
          <w:rFonts w:ascii="Times New Roman" w:hAnsi="Times New Roman"/>
          <w:color w:val="292425"/>
          <w:spacing w:val="-3"/>
        </w:rPr>
        <w:t>o</w:t>
      </w:r>
      <w:r w:rsidRPr="007F25B6">
        <w:rPr>
          <w:rFonts w:ascii="Times New Roman" w:hAnsi="Times New Roman"/>
          <w:color w:val="292425"/>
        </w:rPr>
        <w:t>f</w:t>
      </w:r>
      <w:r w:rsidRPr="007F25B6">
        <w:rPr>
          <w:rFonts w:ascii="Times New Roman" w:hAnsi="Times New Roman"/>
          <w:color w:val="292425"/>
          <w:spacing w:val="-19"/>
        </w:rPr>
        <w:t xml:space="preserve"> </w:t>
      </w:r>
      <w:r w:rsidRPr="007F25B6">
        <w:rPr>
          <w:rFonts w:ascii="Times New Roman" w:hAnsi="Times New Roman"/>
          <w:color w:val="292425"/>
          <w:spacing w:val="-3"/>
        </w:rPr>
        <w:t>thi</w:t>
      </w:r>
      <w:r w:rsidRPr="007F25B6">
        <w:rPr>
          <w:rFonts w:ascii="Times New Roman" w:hAnsi="Times New Roman"/>
          <w:color w:val="292425"/>
        </w:rPr>
        <w:t>s</w:t>
      </w:r>
      <w:r w:rsidRPr="007F25B6">
        <w:rPr>
          <w:rFonts w:ascii="Times New Roman" w:hAnsi="Times New Roman"/>
          <w:color w:val="292425"/>
          <w:spacing w:val="-19"/>
        </w:rPr>
        <w:t xml:space="preserve"> </w:t>
      </w:r>
      <w:r w:rsidRPr="007F25B6">
        <w:rPr>
          <w:rFonts w:ascii="Times New Roman" w:hAnsi="Times New Roman"/>
          <w:color w:val="292425"/>
          <w:spacing w:val="-3"/>
        </w:rPr>
        <w:t>Ac</w:t>
      </w:r>
      <w:r w:rsidRPr="007F25B6">
        <w:rPr>
          <w:rFonts w:ascii="Times New Roman" w:hAnsi="Times New Roman"/>
          <w:color w:val="292425"/>
        </w:rPr>
        <w:t>t</w:t>
      </w:r>
      <w:r w:rsidRPr="007F25B6">
        <w:rPr>
          <w:rFonts w:ascii="Times New Roman" w:hAnsi="Times New Roman"/>
          <w:color w:val="292425"/>
          <w:spacing w:val="-19"/>
        </w:rPr>
        <w:t xml:space="preserve"> </w:t>
      </w:r>
      <w:r w:rsidRPr="007F25B6">
        <w:rPr>
          <w:rFonts w:ascii="Times New Roman" w:hAnsi="Times New Roman"/>
          <w:color w:val="292425"/>
          <w:spacing w:val="-3"/>
        </w:rPr>
        <w:t>i</w:t>
      </w:r>
      <w:r w:rsidRPr="007F25B6">
        <w:rPr>
          <w:rFonts w:ascii="Times New Roman" w:hAnsi="Times New Roman"/>
          <w:color w:val="292425"/>
        </w:rPr>
        <w:t>s</w:t>
      </w:r>
      <w:r w:rsidRPr="007F25B6">
        <w:rPr>
          <w:rFonts w:ascii="Times New Roman" w:hAnsi="Times New Roman"/>
          <w:color w:val="292425"/>
          <w:spacing w:val="-19"/>
        </w:rPr>
        <w:t xml:space="preserve"> </w:t>
      </w:r>
      <w:r w:rsidRPr="007F25B6">
        <w:rPr>
          <w:rFonts w:ascii="Times New Roman" w:hAnsi="Times New Roman"/>
          <w:color w:val="292425"/>
          <w:spacing w:val="-3"/>
        </w:rPr>
        <w:t>require</w:t>
      </w:r>
      <w:r w:rsidRPr="007F25B6">
        <w:rPr>
          <w:rFonts w:ascii="Times New Roman" w:hAnsi="Times New Roman"/>
          <w:color w:val="292425"/>
        </w:rPr>
        <w:t>d</w:t>
      </w:r>
      <w:r w:rsidRPr="007F25B6">
        <w:rPr>
          <w:rFonts w:ascii="Times New Roman" w:hAnsi="Times New Roman"/>
          <w:color w:val="292425"/>
          <w:spacing w:val="-19"/>
        </w:rPr>
        <w:t xml:space="preserve"> </w:t>
      </w:r>
      <w:r w:rsidRPr="007F25B6">
        <w:rPr>
          <w:rFonts w:ascii="Times New Roman" w:hAnsi="Times New Roman"/>
          <w:color w:val="292425"/>
          <w:spacing w:val="-3"/>
        </w:rPr>
        <w:t>o</w:t>
      </w:r>
      <w:r w:rsidRPr="007F25B6">
        <w:rPr>
          <w:rFonts w:ascii="Times New Roman" w:hAnsi="Times New Roman"/>
          <w:color w:val="292425"/>
        </w:rPr>
        <w:t>r</w:t>
      </w:r>
      <w:r w:rsidRPr="007F25B6">
        <w:rPr>
          <w:rFonts w:ascii="Times New Roman" w:hAnsi="Times New Roman"/>
          <w:color w:val="292425"/>
          <w:spacing w:val="-19"/>
        </w:rPr>
        <w:t xml:space="preserve"> </w:t>
      </w:r>
      <w:r w:rsidRPr="007F25B6">
        <w:rPr>
          <w:rFonts w:ascii="Times New Roman" w:hAnsi="Times New Roman"/>
          <w:color w:val="292425"/>
          <w:spacing w:val="-3"/>
        </w:rPr>
        <w:t>permitte</w:t>
      </w:r>
      <w:r w:rsidRPr="007F25B6">
        <w:rPr>
          <w:rFonts w:ascii="Times New Roman" w:hAnsi="Times New Roman"/>
          <w:color w:val="292425"/>
        </w:rPr>
        <w:t>d</w:t>
      </w:r>
      <w:r w:rsidRPr="007F25B6">
        <w:rPr>
          <w:rFonts w:ascii="Times New Roman" w:hAnsi="Times New Roman"/>
          <w:color w:val="292425"/>
          <w:spacing w:val="-19"/>
        </w:rPr>
        <w:t xml:space="preserve"> </w:t>
      </w:r>
      <w:r w:rsidRPr="007F25B6">
        <w:rPr>
          <w:rFonts w:ascii="Times New Roman" w:hAnsi="Times New Roman"/>
          <w:color w:val="292425"/>
          <w:spacing w:val="-3"/>
        </w:rPr>
        <w:t>t</w:t>
      </w:r>
      <w:r w:rsidRPr="007F25B6">
        <w:rPr>
          <w:rFonts w:ascii="Times New Roman" w:hAnsi="Times New Roman"/>
          <w:color w:val="292425"/>
        </w:rPr>
        <w:t>o</w:t>
      </w:r>
      <w:r w:rsidRPr="007F25B6">
        <w:rPr>
          <w:rFonts w:ascii="Times New Roman" w:hAnsi="Times New Roman"/>
          <w:color w:val="292425"/>
          <w:spacing w:val="-19"/>
        </w:rPr>
        <w:t xml:space="preserve"> </w:t>
      </w:r>
      <w:r w:rsidRPr="007F25B6">
        <w:rPr>
          <w:rFonts w:ascii="Times New Roman" w:hAnsi="Times New Roman"/>
          <w:color w:val="292425"/>
          <w:spacing w:val="-3"/>
        </w:rPr>
        <w:t>b</w:t>
      </w:r>
      <w:r w:rsidRPr="007F25B6">
        <w:rPr>
          <w:rFonts w:ascii="Times New Roman" w:hAnsi="Times New Roman"/>
          <w:color w:val="292425"/>
        </w:rPr>
        <w:t>e</w:t>
      </w:r>
      <w:r w:rsidRPr="007F25B6">
        <w:rPr>
          <w:rFonts w:ascii="Times New Roman" w:hAnsi="Times New Roman"/>
          <w:color w:val="292425"/>
          <w:spacing w:val="-19"/>
        </w:rPr>
        <w:t xml:space="preserve"> </w:t>
      </w:r>
      <w:r w:rsidRPr="007F25B6">
        <w:rPr>
          <w:rFonts w:ascii="Times New Roman" w:hAnsi="Times New Roman"/>
          <w:color w:val="292425"/>
          <w:spacing w:val="-3"/>
        </w:rPr>
        <w:t>prescribed;</w:t>
      </w:r>
      <w:r w:rsidR="0091401C" w:rsidRPr="007F25B6">
        <w:rPr>
          <w:rFonts w:ascii="Times New Roman" w:hAnsi="Times New Roman"/>
          <w:color w:val="292425"/>
          <w:spacing w:val="-3"/>
        </w:rPr>
        <w:t xml:space="preserve"> </w:t>
      </w:r>
      <w:r w:rsidRPr="007F25B6">
        <w:rPr>
          <w:rFonts w:ascii="Times New Roman" w:hAnsi="Times New Roman"/>
          <w:color w:val="292425"/>
        </w:rPr>
        <w:t>and</w:t>
      </w:r>
    </w:p>
    <w:p w14:paraId="65993C5E" w14:textId="77777777" w:rsidR="008D4F5A" w:rsidRPr="007F25B6" w:rsidRDefault="008D4F5A" w:rsidP="003B696F">
      <w:pPr>
        <w:pStyle w:val="ListParagraph"/>
        <w:widowControl w:val="0"/>
        <w:numPr>
          <w:ilvl w:val="0"/>
          <w:numId w:val="10"/>
        </w:numPr>
        <w:tabs>
          <w:tab w:val="left" w:pos="1580"/>
        </w:tabs>
        <w:autoSpaceDE w:val="0"/>
        <w:autoSpaceDN w:val="0"/>
        <w:adjustRightInd w:val="0"/>
        <w:spacing w:after="0" w:line="360" w:lineRule="auto"/>
        <w:ind w:left="2074" w:right="400"/>
        <w:jc w:val="both"/>
        <w:rPr>
          <w:rFonts w:ascii="Times New Roman" w:hAnsi="Times New Roman"/>
          <w:color w:val="000000"/>
        </w:rPr>
      </w:pPr>
      <w:r w:rsidRPr="007F25B6">
        <w:rPr>
          <w:rFonts w:ascii="Times New Roman" w:hAnsi="Times New Roman"/>
          <w:color w:val="292425"/>
        </w:rPr>
        <w:t>generally</w:t>
      </w:r>
      <w:r w:rsidRPr="007F25B6">
        <w:rPr>
          <w:rFonts w:ascii="Times New Roman" w:hAnsi="Times New Roman"/>
          <w:color w:val="292425"/>
          <w:spacing w:val="2"/>
        </w:rPr>
        <w:t xml:space="preserve"> </w:t>
      </w:r>
      <w:r w:rsidRPr="007F25B6">
        <w:rPr>
          <w:rFonts w:ascii="Times New Roman" w:hAnsi="Times New Roman"/>
          <w:color w:val="292425"/>
        </w:rPr>
        <w:t>any</w:t>
      </w:r>
      <w:r w:rsidRPr="007F25B6">
        <w:rPr>
          <w:rFonts w:ascii="Times New Roman" w:hAnsi="Times New Roman"/>
          <w:color w:val="292425"/>
          <w:spacing w:val="2"/>
        </w:rPr>
        <w:t xml:space="preserve"> </w:t>
      </w:r>
      <w:r w:rsidRPr="007F25B6">
        <w:rPr>
          <w:rFonts w:ascii="Times New Roman" w:hAnsi="Times New Roman"/>
          <w:color w:val="292425"/>
        </w:rPr>
        <w:t>other</w:t>
      </w:r>
      <w:r w:rsidRPr="007F25B6">
        <w:rPr>
          <w:rFonts w:ascii="Times New Roman" w:hAnsi="Times New Roman"/>
          <w:color w:val="292425"/>
          <w:spacing w:val="2"/>
        </w:rPr>
        <w:t xml:space="preserve"> </w:t>
      </w:r>
      <w:r w:rsidRPr="007F25B6">
        <w:rPr>
          <w:rFonts w:ascii="Times New Roman" w:hAnsi="Times New Roman"/>
          <w:color w:val="292425"/>
        </w:rPr>
        <w:t>matter</w:t>
      </w:r>
      <w:r w:rsidRPr="007F25B6">
        <w:rPr>
          <w:rFonts w:ascii="Times New Roman" w:hAnsi="Times New Roman"/>
          <w:color w:val="292425"/>
          <w:spacing w:val="2"/>
        </w:rPr>
        <w:t xml:space="preserve"> </w:t>
      </w:r>
      <w:r w:rsidRPr="007F25B6">
        <w:rPr>
          <w:rFonts w:ascii="Times New Roman" w:hAnsi="Times New Roman"/>
          <w:color w:val="292425"/>
        </w:rPr>
        <w:t>in</w:t>
      </w:r>
      <w:r w:rsidRPr="007F25B6">
        <w:rPr>
          <w:rFonts w:ascii="Times New Roman" w:hAnsi="Times New Roman"/>
          <w:color w:val="292425"/>
          <w:spacing w:val="2"/>
        </w:rPr>
        <w:t xml:space="preserve"> </w:t>
      </w:r>
      <w:r w:rsidRPr="007F25B6">
        <w:rPr>
          <w:rFonts w:ascii="Times New Roman" w:hAnsi="Times New Roman"/>
          <w:color w:val="292425"/>
        </w:rPr>
        <w:t>respect</w:t>
      </w:r>
      <w:r w:rsidRPr="007F25B6">
        <w:rPr>
          <w:rFonts w:ascii="Times New Roman" w:hAnsi="Times New Roman"/>
          <w:color w:val="292425"/>
          <w:spacing w:val="2"/>
        </w:rPr>
        <w:t xml:space="preserve"> </w:t>
      </w:r>
      <w:r w:rsidRPr="007F25B6">
        <w:rPr>
          <w:rFonts w:ascii="Times New Roman" w:hAnsi="Times New Roman"/>
          <w:color w:val="292425"/>
        </w:rPr>
        <w:t>of</w:t>
      </w:r>
      <w:r w:rsidRPr="007F25B6">
        <w:rPr>
          <w:rFonts w:ascii="Times New Roman" w:hAnsi="Times New Roman"/>
          <w:color w:val="292425"/>
          <w:spacing w:val="2"/>
        </w:rPr>
        <w:t xml:space="preserve"> </w:t>
      </w:r>
      <w:r w:rsidRPr="007F25B6">
        <w:rPr>
          <w:rFonts w:ascii="Times New Roman" w:hAnsi="Times New Roman"/>
          <w:color w:val="292425"/>
        </w:rPr>
        <w:t>which</w:t>
      </w:r>
      <w:r w:rsidRPr="007F25B6">
        <w:rPr>
          <w:rFonts w:ascii="Times New Roman" w:hAnsi="Times New Roman"/>
          <w:color w:val="292425"/>
          <w:spacing w:val="2"/>
        </w:rPr>
        <w:t xml:space="preserve"> </w:t>
      </w:r>
      <w:r w:rsidRPr="007F25B6">
        <w:rPr>
          <w:rFonts w:ascii="Times New Roman" w:hAnsi="Times New Roman"/>
          <w:color w:val="292425"/>
        </w:rPr>
        <w:t>it</w:t>
      </w:r>
      <w:r w:rsidRPr="007F25B6">
        <w:rPr>
          <w:rFonts w:ascii="Times New Roman" w:hAnsi="Times New Roman"/>
          <w:color w:val="292425"/>
          <w:spacing w:val="2"/>
        </w:rPr>
        <w:t xml:space="preserve"> </w:t>
      </w:r>
      <w:r w:rsidRPr="007F25B6">
        <w:rPr>
          <w:rFonts w:ascii="Times New Roman" w:hAnsi="Times New Roman"/>
          <w:color w:val="292425"/>
        </w:rPr>
        <w:t>is</w:t>
      </w:r>
      <w:r w:rsidRPr="007F25B6">
        <w:rPr>
          <w:rFonts w:ascii="Times New Roman" w:hAnsi="Times New Roman"/>
          <w:color w:val="292425"/>
          <w:spacing w:val="2"/>
        </w:rPr>
        <w:t xml:space="preserve"> </w:t>
      </w:r>
      <w:r w:rsidRPr="007F25B6">
        <w:rPr>
          <w:rFonts w:ascii="Times New Roman" w:hAnsi="Times New Roman"/>
          <w:color w:val="292425"/>
        </w:rPr>
        <w:t>necessary</w:t>
      </w:r>
      <w:r w:rsidRPr="007F25B6">
        <w:rPr>
          <w:rFonts w:ascii="Times New Roman" w:hAnsi="Times New Roman"/>
          <w:color w:val="292425"/>
          <w:spacing w:val="2"/>
        </w:rPr>
        <w:t xml:space="preserve"> </w:t>
      </w:r>
      <w:r w:rsidRPr="007F25B6">
        <w:rPr>
          <w:rFonts w:ascii="Times New Roman" w:hAnsi="Times New Roman"/>
          <w:color w:val="292425"/>
        </w:rPr>
        <w:t>or</w:t>
      </w:r>
      <w:r w:rsidRPr="007F25B6">
        <w:rPr>
          <w:rFonts w:ascii="Times New Roman" w:hAnsi="Times New Roman"/>
          <w:color w:val="292425"/>
          <w:spacing w:val="2"/>
        </w:rPr>
        <w:t xml:space="preserve"> </w:t>
      </w:r>
      <w:r w:rsidRPr="007F25B6">
        <w:rPr>
          <w:rFonts w:ascii="Times New Roman" w:hAnsi="Times New Roman"/>
          <w:color w:val="292425"/>
        </w:rPr>
        <w:t>expedient to</w:t>
      </w:r>
      <w:r w:rsidRPr="007F25B6">
        <w:rPr>
          <w:rFonts w:ascii="Times New Roman" w:hAnsi="Times New Roman"/>
          <w:color w:val="292425"/>
          <w:spacing w:val="-1"/>
        </w:rPr>
        <w:t xml:space="preserve"> </w:t>
      </w:r>
      <w:r w:rsidRPr="007F25B6">
        <w:rPr>
          <w:rFonts w:ascii="Times New Roman" w:hAnsi="Times New Roman"/>
          <w:color w:val="292425"/>
        </w:rPr>
        <w:t>make</w:t>
      </w:r>
      <w:r w:rsidRPr="007F25B6">
        <w:rPr>
          <w:rFonts w:ascii="Times New Roman" w:hAnsi="Times New Roman"/>
          <w:color w:val="292425"/>
          <w:spacing w:val="-1"/>
        </w:rPr>
        <w:t xml:space="preserve"> </w:t>
      </w:r>
      <w:r w:rsidRPr="007F25B6">
        <w:rPr>
          <w:rFonts w:ascii="Times New Roman" w:hAnsi="Times New Roman"/>
          <w:color w:val="292425"/>
        </w:rPr>
        <w:t>regulations</w:t>
      </w:r>
      <w:r w:rsidRPr="007F25B6">
        <w:rPr>
          <w:rFonts w:ascii="Times New Roman" w:hAnsi="Times New Roman"/>
          <w:color w:val="292425"/>
          <w:spacing w:val="-1"/>
        </w:rPr>
        <w:t xml:space="preserve"> </w:t>
      </w:r>
      <w:r w:rsidRPr="007F25B6">
        <w:rPr>
          <w:rFonts w:ascii="Times New Roman" w:hAnsi="Times New Roman"/>
          <w:color w:val="292425"/>
        </w:rPr>
        <w:t>in</w:t>
      </w:r>
      <w:r w:rsidRPr="007F25B6">
        <w:rPr>
          <w:rFonts w:ascii="Times New Roman" w:hAnsi="Times New Roman"/>
          <w:color w:val="292425"/>
          <w:spacing w:val="-1"/>
        </w:rPr>
        <w:t xml:space="preserve"> </w:t>
      </w:r>
      <w:r w:rsidRPr="007F25B6">
        <w:rPr>
          <w:rFonts w:ascii="Times New Roman" w:hAnsi="Times New Roman"/>
          <w:color w:val="292425"/>
        </w:rPr>
        <w:t>order</w:t>
      </w:r>
      <w:r w:rsidRPr="007F25B6">
        <w:rPr>
          <w:rFonts w:ascii="Times New Roman" w:hAnsi="Times New Roman"/>
          <w:color w:val="292425"/>
          <w:spacing w:val="-1"/>
        </w:rPr>
        <w:t xml:space="preserve"> </w:t>
      </w:r>
      <w:r w:rsidRPr="007F25B6">
        <w:rPr>
          <w:rFonts w:ascii="Times New Roman" w:hAnsi="Times New Roman"/>
          <w:color w:val="292425"/>
        </w:rPr>
        <w:t>to</w:t>
      </w:r>
      <w:r w:rsidRPr="007F25B6">
        <w:rPr>
          <w:rFonts w:ascii="Times New Roman" w:hAnsi="Times New Roman"/>
          <w:color w:val="292425"/>
          <w:spacing w:val="-1"/>
        </w:rPr>
        <w:t xml:space="preserve"> </w:t>
      </w:r>
      <w:r w:rsidRPr="007F25B6">
        <w:rPr>
          <w:rFonts w:ascii="Times New Roman" w:hAnsi="Times New Roman"/>
          <w:color w:val="292425"/>
        </w:rPr>
        <w:t>achieve</w:t>
      </w:r>
      <w:r w:rsidRPr="007F25B6">
        <w:rPr>
          <w:rFonts w:ascii="Times New Roman" w:hAnsi="Times New Roman"/>
          <w:color w:val="292425"/>
          <w:spacing w:val="-1"/>
        </w:rPr>
        <w:t xml:space="preserve"> </w:t>
      </w:r>
      <w:r w:rsidRPr="007F25B6">
        <w:rPr>
          <w:rFonts w:ascii="Times New Roman" w:hAnsi="Times New Roman"/>
          <w:color w:val="292425"/>
        </w:rPr>
        <w:t>the</w:t>
      </w:r>
      <w:r w:rsidRPr="007F25B6">
        <w:rPr>
          <w:rFonts w:ascii="Times New Roman" w:hAnsi="Times New Roman"/>
          <w:color w:val="292425"/>
          <w:spacing w:val="-1"/>
        </w:rPr>
        <w:t xml:space="preserve"> </w:t>
      </w:r>
      <w:r w:rsidRPr="007F25B6">
        <w:rPr>
          <w:rFonts w:ascii="Times New Roman" w:hAnsi="Times New Roman"/>
          <w:color w:val="292425"/>
        </w:rPr>
        <w:t>object</w:t>
      </w:r>
      <w:r w:rsidRPr="007F25B6">
        <w:rPr>
          <w:rFonts w:ascii="Times New Roman" w:hAnsi="Times New Roman"/>
          <w:color w:val="292425"/>
          <w:spacing w:val="-1"/>
        </w:rPr>
        <w:t xml:space="preserve"> </w:t>
      </w:r>
      <w:r w:rsidRPr="007F25B6">
        <w:rPr>
          <w:rFonts w:ascii="Times New Roman" w:hAnsi="Times New Roman"/>
          <w:color w:val="292425"/>
        </w:rPr>
        <w:t>of</w:t>
      </w:r>
      <w:r w:rsidRPr="007F25B6">
        <w:rPr>
          <w:rFonts w:ascii="Times New Roman" w:hAnsi="Times New Roman"/>
          <w:color w:val="292425"/>
          <w:spacing w:val="-1"/>
        </w:rPr>
        <w:t xml:space="preserve"> </w:t>
      </w:r>
      <w:r w:rsidRPr="007F25B6">
        <w:rPr>
          <w:rFonts w:ascii="Times New Roman" w:hAnsi="Times New Roman"/>
          <w:color w:val="292425"/>
        </w:rPr>
        <w:t>this</w:t>
      </w:r>
      <w:r w:rsidRPr="007F25B6">
        <w:rPr>
          <w:rFonts w:ascii="Times New Roman" w:hAnsi="Times New Roman"/>
          <w:color w:val="292425"/>
          <w:spacing w:val="-1"/>
        </w:rPr>
        <w:t xml:space="preserve"> </w:t>
      </w:r>
      <w:r w:rsidRPr="007F25B6">
        <w:rPr>
          <w:rFonts w:ascii="Times New Roman" w:hAnsi="Times New Roman"/>
          <w:color w:val="292425"/>
        </w:rPr>
        <w:t>Act.</w:t>
      </w:r>
    </w:p>
    <w:p w14:paraId="42ADD7C9" w14:textId="77777777" w:rsidR="008D4F5A" w:rsidRPr="007F25B6" w:rsidRDefault="004F48C7" w:rsidP="004F48C7">
      <w:pPr>
        <w:widowControl w:val="0"/>
        <w:autoSpaceDE w:val="0"/>
        <w:autoSpaceDN w:val="0"/>
        <w:adjustRightInd w:val="0"/>
        <w:spacing w:after="0" w:line="360" w:lineRule="auto"/>
        <w:ind w:left="1440" w:right="399" w:hanging="720"/>
        <w:jc w:val="both"/>
        <w:rPr>
          <w:rFonts w:ascii="Times New Roman" w:hAnsi="Times New Roman"/>
          <w:color w:val="000000"/>
        </w:rPr>
      </w:pPr>
      <w:r w:rsidRPr="007F25B6">
        <w:rPr>
          <w:rFonts w:ascii="Times New Roman" w:hAnsi="Times New Roman"/>
          <w:color w:val="292425"/>
        </w:rPr>
        <w:t>(2)</w:t>
      </w:r>
      <w:r w:rsidRPr="007F25B6">
        <w:rPr>
          <w:rFonts w:ascii="Times New Roman" w:hAnsi="Times New Roman"/>
          <w:color w:val="292425"/>
        </w:rPr>
        <w:tab/>
      </w:r>
      <w:r w:rsidR="008D4F5A" w:rsidRPr="007F25B6">
        <w:rPr>
          <w:rFonts w:ascii="Times New Roman" w:hAnsi="Times New Roman"/>
          <w:color w:val="292425"/>
        </w:rPr>
        <w:t>A regulation made under subsection (1) may prescribe a penalty for any contravention</w:t>
      </w:r>
      <w:r w:rsidR="008D4F5A" w:rsidRPr="007F25B6">
        <w:rPr>
          <w:rFonts w:ascii="Times New Roman" w:hAnsi="Times New Roman"/>
          <w:color w:val="292425"/>
          <w:spacing w:val="-12"/>
        </w:rPr>
        <w:t xml:space="preserve"> </w:t>
      </w:r>
      <w:r w:rsidR="008D4F5A" w:rsidRPr="007F25B6">
        <w:rPr>
          <w:rFonts w:ascii="Times New Roman" w:hAnsi="Times New Roman"/>
          <w:color w:val="292425"/>
        </w:rPr>
        <w:t>of,</w:t>
      </w:r>
      <w:r w:rsidR="008D4F5A" w:rsidRPr="007F25B6">
        <w:rPr>
          <w:rFonts w:ascii="Times New Roman" w:hAnsi="Times New Roman"/>
          <w:color w:val="292425"/>
          <w:spacing w:val="-12"/>
        </w:rPr>
        <w:t xml:space="preserve"> </w:t>
      </w:r>
      <w:r w:rsidR="008D4F5A" w:rsidRPr="007F25B6">
        <w:rPr>
          <w:rFonts w:ascii="Times New Roman" w:hAnsi="Times New Roman"/>
          <w:color w:val="292425"/>
        </w:rPr>
        <w:t>or</w:t>
      </w:r>
      <w:r w:rsidR="008D4F5A" w:rsidRPr="007F25B6">
        <w:rPr>
          <w:rFonts w:ascii="Times New Roman" w:hAnsi="Times New Roman"/>
          <w:color w:val="292425"/>
          <w:spacing w:val="-12"/>
        </w:rPr>
        <w:t xml:space="preserve"> </w:t>
      </w:r>
      <w:r w:rsidR="008D4F5A" w:rsidRPr="007F25B6">
        <w:rPr>
          <w:rFonts w:ascii="Times New Roman" w:hAnsi="Times New Roman"/>
          <w:color w:val="292425"/>
        </w:rPr>
        <w:t>failure</w:t>
      </w:r>
      <w:r w:rsidR="008D4F5A" w:rsidRPr="007F25B6">
        <w:rPr>
          <w:rFonts w:ascii="Times New Roman" w:hAnsi="Times New Roman"/>
          <w:color w:val="292425"/>
          <w:spacing w:val="-12"/>
        </w:rPr>
        <w:t xml:space="preserve"> </w:t>
      </w:r>
      <w:r w:rsidR="008D4F5A" w:rsidRPr="007F25B6">
        <w:rPr>
          <w:rFonts w:ascii="Times New Roman" w:hAnsi="Times New Roman"/>
          <w:color w:val="292425"/>
        </w:rPr>
        <w:t>to</w:t>
      </w:r>
      <w:r w:rsidR="008D4F5A" w:rsidRPr="007F25B6">
        <w:rPr>
          <w:rFonts w:ascii="Times New Roman" w:hAnsi="Times New Roman"/>
          <w:color w:val="292425"/>
          <w:spacing w:val="-12"/>
        </w:rPr>
        <w:t xml:space="preserve"> </w:t>
      </w:r>
      <w:r w:rsidR="008D4F5A" w:rsidRPr="007F25B6">
        <w:rPr>
          <w:rFonts w:ascii="Times New Roman" w:hAnsi="Times New Roman"/>
          <w:color w:val="292425"/>
        </w:rPr>
        <w:t>comply</w:t>
      </w:r>
      <w:r w:rsidR="008D4F5A" w:rsidRPr="007F25B6">
        <w:rPr>
          <w:rFonts w:ascii="Times New Roman" w:hAnsi="Times New Roman"/>
          <w:color w:val="292425"/>
          <w:spacing w:val="-12"/>
        </w:rPr>
        <w:t xml:space="preserve"> </w:t>
      </w:r>
      <w:r w:rsidR="008D4F5A" w:rsidRPr="007F25B6">
        <w:rPr>
          <w:rFonts w:ascii="Times New Roman" w:hAnsi="Times New Roman"/>
          <w:color w:val="292425"/>
        </w:rPr>
        <w:t>with</w:t>
      </w:r>
      <w:r w:rsidR="008D4F5A" w:rsidRPr="007F25B6">
        <w:rPr>
          <w:rFonts w:ascii="Times New Roman" w:hAnsi="Times New Roman"/>
          <w:color w:val="292425"/>
          <w:spacing w:val="-12"/>
        </w:rPr>
        <w:t xml:space="preserve"> </w:t>
      </w:r>
      <w:r w:rsidR="008D4F5A" w:rsidRPr="007F25B6">
        <w:rPr>
          <w:rFonts w:ascii="Times New Roman" w:hAnsi="Times New Roman"/>
          <w:color w:val="292425"/>
        </w:rPr>
        <w:t>any</w:t>
      </w:r>
      <w:r w:rsidR="008D4F5A" w:rsidRPr="007F25B6">
        <w:rPr>
          <w:rFonts w:ascii="Times New Roman" w:hAnsi="Times New Roman"/>
          <w:color w:val="292425"/>
          <w:spacing w:val="-12"/>
        </w:rPr>
        <w:t xml:space="preserve"> </w:t>
      </w:r>
      <w:r w:rsidR="008D4F5A" w:rsidRPr="007F25B6">
        <w:rPr>
          <w:rFonts w:ascii="Times New Roman" w:hAnsi="Times New Roman"/>
          <w:color w:val="292425"/>
        </w:rPr>
        <w:t>provision</w:t>
      </w:r>
      <w:r w:rsidR="008D4F5A" w:rsidRPr="007F25B6">
        <w:rPr>
          <w:rFonts w:ascii="Times New Roman" w:hAnsi="Times New Roman"/>
          <w:color w:val="292425"/>
          <w:spacing w:val="-12"/>
        </w:rPr>
        <w:t xml:space="preserve"> </w:t>
      </w:r>
      <w:r w:rsidR="008D4F5A" w:rsidRPr="007F25B6">
        <w:rPr>
          <w:rFonts w:ascii="Times New Roman" w:hAnsi="Times New Roman"/>
          <w:color w:val="292425"/>
        </w:rPr>
        <w:t>thereof,</w:t>
      </w:r>
      <w:r w:rsidR="008D4F5A" w:rsidRPr="007F25B6">
        <w:rPr>
          <w:rFonts w:ascii="Times New Roman" w:hAnsi="Times New Roman"/>
          <w:color w:val="292425"/>
          <w:spacing w:val="-12"/>
        </w:rPr>
        <w:t xml:space="preserve"> </w:t>
      </w:r>
      <w:r w:rsidR="008D4F5A" w:rsidRPr="007F25B6">
        <w:rPr>
          <w:rFonts w:ascii="Times New Roman" w:hAnsi="Times New Roman"/>
          <w:color w:val="292425"/>
        </w:rPr>
        <w:t>not</w:t>
      </w:r>
      <w:r w:rsidR="008D4F5A" w:rsidRPr="007F25B6">
        <w:rPr>
          <w:rFonts w:ascii="Times New Roman" w:hAnsi="Times New Roman"/>
          <w:color w:val="292425"/>
          <w:spacing w:val="-12"/>
        </w:rPr>
        <w:t xml:space="preserve"> </w:t>
      </w:r>
      <w:r w:rsidR="008D4F5A" w:rsidRPr="007F25B6">
        <w:rPr>
          <w:rFonts w:ascii="Times New Roman" w:hAnsi="Times New Roman"/>
          <w:color w:val="292425"/>
        </w:rPr>
        <w:t>exceeding</w:t>
      </w:r>
      <w:r w:rsidR="008D4F5A" w:rsidRPr="007F25B6">
        <w:rPr>
          <w:rFonts w:ascii="Times New Roman" w:hAnsi="Times New Roman"/>
          <w:color w:val="292425"/>
          <w:spacing w:val="-12"/>
        </w:rPr>
        <w:t xml:space="preserve"> </w:t>
      </w:r>
      <w:r w:rsidR="008D4F5A" w:rsidRPr="007F25B6">
        <w:rPr>
          <w:rFonts w:ascii="Times New Roman" w:hAnsi="Times New Roman"/>
          <w:color w:val="292425"/>
        </w:rPr>
        <w:t>a</w:t>
      </w:r>
      <w:r w:rsidR="008D4F5A" w:rsidRPr="007F25B6">
        <w:rPr>
          <w:rFonts w:ascii="Times New Roman" w:hAnsi="Times New Roman"/>
          <w:color w:val="292425"/>
          <w:spacing w:val="-12"/>
        </w:rPr>
        <w:t xml:space="preserve"> </w:t>
      </w:r>
      <w:r w:rsidR="008D4F5A" w:rsidRPr="007F25B6">
        <w:rPr>
          <w:rFonts w:ascii="Times New Roman" w:hAnsi="Times New Roman"/>
          <w:color w:val="292425"/>
        </w:rPr>
        <w:t>fine</w:t>
      </w:r>
      <w:r w:rsidR="008D4F5A" w:rsidRPr="007F25B6">
        <w:rPr>
          <w:rFonts w:ascii="Times New Roman" w:hAnsi="Times New Roman"/>
          <w:color w:val="292425"/>
          <w:spacing w:val="-12"/>
        </w:rPr>
        <w:t xml:space="preserve"> </w:t>
      </w:r>
      <w:r w:rsidR="008D4F5A" w:rsidRPr="007F25B6">
        <w:rPr>
          <w:rFonts w:ascii="Times New Roman" w:hAnsi="Times New Roman"/>
          <w:color w:val="292425"/>
        </w:rPr>
        <w:t>of N$</w:t>
      </w:r>
      <w:r w:rsidR="00744EDA" w:rsidRPr="007F25B6">
        <w:rPr>
          <w:rFonts w:ascii="Times New Roman" w:hAnsi="Times New Roman"/>
          <w:color w:val="292425"/>
        </w:rPr>
        <w:t xml:space="preserve"> </w:t>
      </w:r>
      <w:r w:rsidR="008D4F5A" w:rsidRPr="007F25B6">
        <w:rPr>
          <w:rFonts w:ascii="Times New Roman" w:hAnsi="Times New Roman"/>
          <w:color w:val="292425"/>
        </w:rPr>
        <w:t>100</w:t>
      </w:r>
      <w:r w:rsidR="008D4F5A" w:rsidRPr="007F25B6">
        <w:rPr>
          <w:rFonts w:ascii="Times New Roman" w:hAnsi="Times New Roman"/>
          <w:color w:val="292425"/>
          <w:spacing w:val="-9"/>
        </w:rPr>
        <w:t xml:space="preserve"> </w:t>
      </w:r>
      <w:r w:rsidR="008D4F5A" w:rsidRPr="007F25B6">
        <w:rPr>
          <w:rFonts w:ascii="Times New Roman" w:hAnsi="Times New Roman"/>
          <w:color w:val="292425"/>
        </w:rPr>
        <w:t>000</w:t>
      </w:r>
      <w:r w:rsidR="008D4F5A" w:rsidRPr="007F25B6">
        <w:rPr>
          <w:rFonts w:ascii="Times New Roman" w:hAnsi="Times New Roman"/>
          <w:color w:val="292425"/>
          <w:spacing w:val="-9"/>
        </w:rPr>
        <w:t xml:space="preserve"> </w:t>
      </w:r>
      <w:r w:rsidR="008D4F5A" w:rsidRPr="007F25B6">
        <w:rPr>
          <w:rFonts w:ascii="Times New Roman" w:hAnsi="Times New Roman"/>
          <w:color w:val="292425"/>
        </w:rPr>
        <w:t>or</w:t>
      </w:r>
      <w:r w:rsidR="008D4F5A" w:rsidRPr="007F25B6">
        <w:rPr>
          <w:rFonts w:ascii="Times New Roman" w:hAnsi="Times New Roman"/>
          <w:color w:val="292425"/>
          <w:spacing w:val="-9"/>
        </w:rPr>
        <w:t xml:space="preserve"> </w:t>
      </w:r>
      <w:r w:rsidR="008D4F5A" w:rsidRPr="007F25B6">
        <w:rPr>
          <w:rFonts w:ascii="Times New Roman" w:hAnsi="Times New Roman"/>
          <w:color w:val="292425"/>
        </w:rPr>
        <w:t>imprisonment</w:t>
      </w:r>
      <w:r w:rsidR="008D4F5A" w:rsidRPr="007F25B6">
        <w:rPr>
          <w:rFonts w:ascii="Times New Roman" w:hAnsi="Times New Roman"/>
          <w:color w:val="292425"/>
          <w:spacing w:val="-9"/>
        </w:rPr>
        <w:t xml:space="preserve"> </w:t>
      </w:r>
      <w:r w:rsidR="008D4F5A" w:rsidRPr="007F25B6">
        <w:rPr>
          <w:rFonts w:ascii="Times New Roman" w:hAnsi="Times New Roman"/>
          <w:color w:val="292425"/>
        </w:rPr>
        <w:t>for</w:t>
      </w:r>
      <w:r w:rsidR="008D4F5A" w:rsidRPr="007F25B6">
        <w:rPr>
          <w:rFonts w:ascii="Times New Roman" w:hAnsi="Times New Roman"/>
          <w:color w:val="292425"/>
          <w:spacing w:val="-9"/>
        </w:rPr>
        <w:t xml:space="preserve"> </w:t>
      </w:r>
      <w:r w:rsidR="008D4F5A" w:rsidRPr="007F25B6">
        <w:rPr>
          <w:rFonts w:ascii="Times New Roman" w:hAnsi="Times New Roman"/>
          <w:color w:val="292425"/>
        </w:rPr>
        <w:t>a</w:t>
      </w:r>
      <w:r w:rsidR="008D4F5A" w:rsidRPr="007F25B6">
        <w:rPr>
          <w:rFonts w:ascii="Times New Roman" w:hAnsi="Times New Roman"/>
          <w:color w:val="292425"/>
          <w:spacing w:val="-9"/>
        </w:rPr>
        <w:t xml:space="preserve"> </w:t>
      </w:r>
      <w:r w:rsidR="008D4F5A" w:rsidRPr="007F25B6">
        <w:rPr>
          <w:rFonts w:ascii="Times New Roman" w:hAnsi="Times New Roman"/>
          <w:color w:val="292425"/>
        </w:rPr>
        <w:t>period</w:t>
      </w:r>
      <w:r w:rsidR="008D4F5A" w:rsidRPr="007F25B6">
        <w:rPr>
          <w:rFonts w:ascii="Times New Roman" w:hAnsi="Times New Roman"/>
          <w:color w:val="292425"/>
          <w:spacing w:val="-9"/>
        </w:rPr>
        <w:t xml:space="preserve"> </w:t>
      </w:r>
      <w:r w:rsidR="008D4F5A" w:rsidRPr="007F25B6">
        <w:rPr>
          <w:rFonts w:ascii="Times New Roman" w:hAnsi="Times New Roman"/>
          <w:color w:val="292425"/>
        </w:rPr>
        <w:t>not</w:t>
      </w:r>
      <w:r w:rsidR="008D4F5A" w:rsidRPr="007F25B6">
        <w:rPr>
          <w:rFonts w:ascii="Times New Roman" w:hAnsi="Times New Roman"/>
          <w:color w:val="292425"/>
          <w:spacing w:val="-9"/>
        </w:rPr>
        <w:t xml:space="preserve"> </w:t>
      </w:r>
      <w:r w:rsidR="008D4F5A" w:rsidRPr="007F25B6">
        <w:rPr>
          <w:rFonts w:ascii="Times New Roman" w:hAnsi="Times New Roman"/>
          <w:color w:val="292425"/>
        </w:rPr>
        <w:t>exceeding</w:t>
      </w:r>
      <w:r w:rsidR="008D4F5A" w:rsidRPr="007F25B6">
        <w:rPr>
          <w:rFonts w:ascii="Times New Roman" w:hAnsi="Times New Roman"/>
          <w:color w:val="292425"/>
          <w:spacing w:val="-9"/>
        </w:rPr>
        <w:t xml:space="preserve"> </w:t>
      </w:r>
      <w:r w:rsidR="001B0C55">
        <w:rPr>
          <w:rFonts w:ascii="Times New Roman" w:hAnsi="Times New Roman"/>
          <w:color w:val="292425"/>
        </w:rPr>
        <w:t>two (2)</w:t>
      </w:r>
      <w:r w:rsidR="008D4F5A" w:rsidRPr="007F25B6">
        <w:rPr>
          <w:rFonts w:ascii="Times New Roman" w:hAnsi="Times New Roman"/>
          <w:color w:val="292425"/>
          <w:spacing w:val="-9"/>
        </w:rPr>
        <w:t xml:space="preserve"> </w:t>
      </w:r>
      <w:r w:rsidR="008D4F5A" w:rsidRPr="007F25B6">
        <w:rPr>
          <w:rFonts w:ascii="Times New Roman" w:hAnsi="Times New Roman"/>
          <w:color w:val="292425"/>
        </w:rPr>
        <w:t>years</w:t>
      </w:r>
      <w:r w:rsidR="008D4F5A" w:rsidRPr="007F25B6">
        <w:rPr>
          <w:rFonts w:ascii="Times New Roman" w:hAnsi="Times New Roman"/>
          <w:color w:val="292425"/>
          <w:spacing w:val="-9"/>
        </w:rPr>
        <w:t xml:space="preserve"> </w:t>
      </w:r>
      <w:r w:rsidR="008D4F5A" w:rsidRPr="007F25B6">
        <w:rPr>
          <w:rFonts w:ascii="Times New Roman" w:hAnsi="Times New Roman"/>
          <w:color w:val="292425"/>
        </w:rPr>
        <w:t>or</w:t>
      </w:r>
      <w:r w:rsidR="008D4F5A" w:rsidRPr="007F25B6">
        <w:rPr>
          <w:rFonts w:ascii="Times New Roman" w:hAnsi="Times New Roman"/>
          <w:color w:val="292425"/>
          <w:spacing w:val="-9"/>
        </w:rPr>
        <w:t xml:space="preserve"> </w:t>
      </w:r>
      <w:r w:rsidR="008D4F5A" w:rsidRPr="007F25B6">
        <w:rPr>
          <w:rFonts w:ascii="Times New Roman" w:hAnsi="Times New Roman"/>
          <w:color w:val="292425"/>
        </w:rPr>
        <w:t>to</w:t>
      </w:r>
      <w:r w:rsidR="008D4F5A" w:rsidRPr="007F25B6">
        <w:rPr>
          <w:rFonts w:ascii="Times New Roman" w:hAnsi="Times New Roman"/>
          <w:color w:val="292425"/>
          <w:spacing w:val="-9"/>
        </w:rPr>
        <w:t xml:space="preserve"> </w:t>
      </w:r>
      <w:r w:rsidR="008D4F5A" w:rsidRPr="007F25B6">
        <w:rPr>
          <w:rFonts w:ascii="Times New Roman" w:hAnsi="Times New Roman"/>
          <w:color w:val="292425"/>
        </w:rPr>
        <w:t>both</w:t>
      </w:r>
      <w:r w:rsidR="008D4F5A" w:rsidRPr="007F25B6">
        <w:rPr>
          <w:rFonts w:ascii="Times New Roman" w:hAnsi="Times New Roman"/>
          <w:color w:val="292425"/>
          <w:spacing w:val="-9"/>
        </w:rPr>
        <w:t xml:space="preserve"> </w:t>
      </w:r>
      <w:r w:rsidR="008D4F5A" w:rsidRPr="007F25B6">
        <w:rPr>
          <w:rFonts w:ascii="Times New Roman" w:hAnsi="Times New Roman"/>
          <w:color w:val="292425"/>
        </w:rPr>
        <w:t>such</w:t>
      </w:r>
      <w:r w:rsidR="008D4F5A" w:rsidRPr="007F25B6">
        <w:rPr>
          <w:rFonts w:ascii="Times New Roman" w:hAnsi="Times New Roman"/>
          <w:color w:val="292425"/>
          <w:spacing w:val="-9"/>
        </w:rPr>
        <w:t xml:space="preserve"> </w:t>
      </w:r>
      <w:r w:rsidR="008D4F5A" w:rsidRPr="007F25B6">
        <w:rPr>
          <w:rFonts w:ascii="Times New Roman" w:hAnsi="Times New Roman"/>
          <w:color w:val="292425"/>
        </w:rPr>
        <w:t>fine</w:t>
      </w:r>
      <w:r w:rsidR="008D4F5A" w:rsidRPr="007F25B6">
        <w:rPr>
          <w:rFonts w:ascii="Times New Roman" w:hAnsi="Times New Roman"/>
          <w:color w:val="292425"/>
          <w:spacing w:val="-9"/>
        </w:rPr>
        <w:t xml:space="preserve"> </w:t>
      </w:r>
      <w:r w:rsidR="008D4F5A" w:rsidRPr="007F25B6">
        <w:rPr>
          <w:rFonts w:ascii="Times New Roman" w:hAnsi="Times New Roman"/>
          <w:color w:val="292425"/>
        </w:rPr>
        <w:t>and such</w:t>
      </w:r>
      <w:r w:rsidR="008D4F5A" w:rsidRPr="007F25B6">
        <w:rPr>
          <w:rFonts w:ascii="Times New Roman" w:hAnsi="Times New Roman"/>
          <w:color w:val="292425"/>
          <w:spacing w:val="-1"/>
        </w:rPr>
        <w:t xml:space="preserve"> </w:t>
      </w:r>
      <w:r w:rsidR="008D4F5A" w:rsidRPr="007F25B6">
        <w:rPr>
          <w:rFonts w:ascii="Times New Roman" w:hAnsi="Times New Roman"/>
          <w:color w:val="292425"/>
        </w:rPr>
        <w:t>imprisonment.</w:t>
      </w:r>
    </w:p>
    <w:p w14:paraId="223C1A9B" w14:textId="77777777" w:rsidR="008D4F5A" w:rsidRPr="007F25B6" w:rsidRDefault="008D4F5A" w:rsidP="00CA5119">
      <w:pPr>
        <w:widowControl w:val="0"/>
        <w:autoSpaceDE w:val="0"/>
        <w:autoSpaceDN w:val="0"/>
        <w:adjustRightInd w:val="0"/>
        <w:spacing w:before="4" w:after="0" w:line="360" w:lineRule="auto"/>
        <w:jc w:val="both"/>
        <w:rPr>
          <w:rFonts w:ascii="Times New Roman" w:hAnsi="Times New Roman"/>
          <w:color w:val="000000"/>
          <w:sz w:val="26"/>
          <w:szCs w:val="26"/>
        </w:rPr>
      </w:pPr>
    </w:p>
    <w:p w14:paraId="76D564F4" w14:textId="77777777" w:rsidR="008D4F5A" w:rsidRPr="007F25B6" w:rsidRDefault="00A7396F" w:rsidP="00004671">
      <w:pPr>
        <w:pStyle w:val="Heading2"/>
        <w:rPr>
          <w:color w:val="000000"/>
        </w:rPr>
      </w:pPr>
      <w:bookmarkStart w:id="163" w:name="_Toc410965151"/>
      <w:r w:rsidRPr="007F25B6">
        <w:t xml:space="preserve"> </w:t>
      </w:r>
      <w:bookmarkStart w:id="164" w:name="_Toc427492916"/>
      <w:r w:rsidR="008D4F5A" w:rsidRPr="007F25B6">
        <w:t>Existing</w:t>
      </w:r>
      <w:r w:rsidR="008D4F5A" w:rsidRPr="007F25B6">
        <w:rPr>
          <w:spacing w:val="1"/>
        </w:rPr>
        <w:t xml:space="preserve"> </w:t>
      </w:r>
      <w:bookmarkEnd w:id="163"/>
      <w:r w:rsidR="006454B6">
        <w:t>Certificates, Licenses or Orders</w:t>
      </w:r>
      <w:bookmarkEnd w:id="164"/>
      <w:r w:rsidR="006454B6">
        <w:t xml:space="preserve">  </w:t>
      </w:r>
    </w:p>
    <w:p w14:paraId="738ECAC4" w14:textId="77777777" w:rsidR="004F48C7" w:rsidRPr="007F25B6" w:rsidRDefault="008D4F5A" w:rsidP="0093519E">
      <w:pPr>
        <w:pStyle w:val="ListParagraph"/>
        <w:widowControl w:val="0"/>
        <w:autoSpaceDE w:val="0"/>
        <w:autoSpaceDN w:val="0"/>
        <w:adjustRightInd w:val="0"/>
        <w:spacing w:after="0" w:line="360" w:lineRule="auto"/>
        <w:ind w:left="926" w:right="401"/>
        <w:jc w:val="both"/>
        <w:rPr>
          <w:rFonts w:ascii="Times New Roman" w:hAnsi="Times New Roman"/>
          <w:color w:val="0000FF"/>
        </w:rPr>
      </w:pPr>
      <w:r w:rsidRPr="007F25B6">
        <w:rPr>
          <w:rFonts w:ascii="Times New Roman" w:hAnsi="Times New Roman"/>
          <w:color w:val="0000FF"/>
        </w:rPr>
        <w:t>(1)</w:t>
      </w:r>
      <w:r w:rsidR="004F48C7" w:rsidRPr="007F25B6">
        <w:rPr>
          <w:rFonts w:ascii="Times New Roman" w:hAnsi="Times New Roman"/>
          <w:color w:val="0000FF"/>
        </w:rPr>
        <w:tab/>
      </w:r>
      <w:r w:rsidRPr="007F25B6">
        <w:rPr>
          <w:rFonts w:ascii="Times New Roman" w:hAnsi="Times New Roman"/>
          <w:color w:val="0000FF"/>
        </w:rPr>
        <w:t>A</w:t>
      </w:r>
      <w:r w:rsidR="00021C90" w:rsidRPr="007F25B6">
        <w:rPr>
          <w:rFonts w:ascii="Times New Roman" w:hAnsi="Times New Roman"/>
          <w:color w:val="0000FF"/>
        </w:rPr>
        <w:t xml:space="preserve">n organ of state or proponent </w:t>
      </w:r>
      <w:r w:rsidRPr="007F25B6">
        <w:rPr>
          <w:rFonts w:ascii="Times New Roman" w:hAnsi="Times New Roman"/>
          <w:color w:val="0000FF"/>
        </w:rPr>
        <w:t>who,</w:t>
      </w:r>
      <w:r w:rsidRPr="007F25B6">
        <w:rPr>
          <w:rFonts w:ascii="Times New Roman" w:hAnsi="Times New Roman"/>
          <w:color w:val="0000FF"/>
          <w:spacing w:val="-8"/>
        </w:rPr>
        <w:t xml:space="preserve"> </w:t>
      </w:r>
      <w:r w:rsidRPr="007F25B6">
        <w:rPr>
          <w:rFonts w:ascii="Times New Roman" w:hAnsi="Times New Roman"/>
          <w:color w:val="0000FF"/>
        </w:rPr>
        <w:t>on</w:t>
      </w:r>
      <w:r w:rsidRPr="007F25B6">
        <w:rPr>
          <w:rFonts w:ascii="Times New Roman" w:hAnsi="Times New Roman"/>
          <w:color w:val="0000FF"/>
          <w:spacing w:val="-8"/>
        </w:rPr>
        <w:t xml:space="preserve"> </w:t>
      </w:r>
      <w:r w:rsidRPr="007F25B6">
        <w:rPr>
          <w:rFonts w:ascii="Times New Roman" w:hAnsi="Times New Roman"/>
          <w:color w:val="0000FF"/>
        </w:rPr>
        <w:t>the</w:t>
      </w:r>
      <w:r w:rsidRPr="007F25B6">
        <w:rPr>
          <w:rFonts w:ascii="Times New Roman" w:hAnsi="Times New Roman"/>
          <w:color w:val="0000FF"/>
          <w:spacing w:val="-8"/>
        </w:rPr>
        <w:t xml:space="preserve"> </w:t>
      </w:r>
      <w:r w:rsidRPr="007F25B6">
        <w:rPr>
          <w:rFonts w:ascii="Times New Roman" w:hAnsi="Times New Roman"/>
          <w:color w:val="0000FF"/>
        </w:rPr>
        <w:t>date</w:t>
      </w:r>
      <w:r w:rsidRPr="007F25B6">
        <w:rPr>
          <w:rFonts w:ascii="Times New Roman" w:hAnsi="Times New Roman"/>
          <w:color w:val="0000FF"/>
          <w:spacing w:val="-8"/>
        </w:rPr>
        <w:t xml:space="preserve"> </w:t>
      </w:r>
      <w:r w:rsidRPr="007F25B6">
        <w:rPr>
          <w:rFonts w:ascii="Times New Roman" w:hAnsi="Times New Roman"/>
          <w:color w:val="0000FF"/>
        </w:rPr>
        <w:t>of</w:t>
      </w:r>
      <w:r w:rsidRPr="007F25B6">
        <w:rPr>
          <w:rFonts w:ascii="Times New Roman" w:hAnsi="Times New Roman"/>
          <w:color w:val="0000FF"/>
          <w:spacing w:val="-8"/>
        </w:rPr>
        <w:t xml:space="preserve"> </w:t>
      </w:r>
      <w:r w:rsidRPr="007F25B6">
        <w:rPr>
          <w:rFonts w:ascii="Times New Roman" w:hAnsi="Times New Roman"/>
          <w:color w:val="0000FF"/>
        </w:rPr>
        <w:t>commencement</w:t>
      </w:r>
      <w:r w:rsidR="00021C90" w:rsidRPr="007F25B6">
        <w:rPr>
          <w:rFonts w:ascii="Times New Roman" w:hAnsi="Times New Roman"/>
          <w:color w:val="0000FF"/>
          <w:spacing w:val="-8"/>
        </w:rPr>
        <w:t xml:space="preserve"> </w:t>
      </w:r>
      <w:r w:rsidRPr="007F25B6">
        <w:rPr>
          <w:rFonts w:ascii="Times New Roman" w:hAnsi="Times New Roman"/>
          <w:color w:val="0000FF"/>
        </w:rPr>
        <w:t>of</w:t>
      </w:r>
      <w:r w:rsidRPr="007F25B6">
        <w:rPr>
          <w:rFonts w:ascii="Times New Roman" w:hAnsi="Times New Roman"/>
          <w:color w:val="0000FF"/>
          <w:spacing w:val="-8"/>
        </w:rPr>
        <w:t xml:space="preserve"> </w:t>
      </w:r>
      <w:r w:rsidRPr="007F25B6">
        <w:rPr>
          <w:rFonts w:ascii="Times New Roman" w:hAnsi="Times New Roman"/>
          <w:color w:val="0000FF"/>
        </w:rPr>
        <w:t>this</w:t>
      </w:r>
      <w:r w:rsidRPr="007F25B6">
        <w:rPr>
          <w:rFonts w:ascii="Times New Roman" w:hAnsi="Times New Roman"/>
          <w:color w:val="0000FF"/>
          <w:spacing w:val="-8"/>
        </w:rPr>
        <w:t xml:space="preserve"> </w:t>
      </w:r>
    </w:p>
    <w:p w14:paraId="4805B139" w14:textId="77777777" w:rsidR="008D4F5A" w:rsidRPr="007F25B6" w:rsidRDefault="008D4F5A" w:rsidP="004F48C7">
      <w:pPr>
        <w:widowControl w:val="0"/>
        <w:autoSpaceDE w:val="0"/>
        <w:autoSpaceDN w:val="0"/>
        <w:adjustRightInd w:val="0"/>
        <w:spacing w:after="0" w:line="360" w:lineRule="auto"/>
        <w:ind w:left="1440" w:right="401"/>
        <w:jc w:val="both"/>
        <w:rPr>
          <w:rFonts w:ascii="Times New Roman" w:hAnsi="Times New Roman"/>
          <w:color w:val="0000FF"/>
        </w:rPr>
      </w:pPr>
      <w:r w:rsidRPr="007F25B6">
        <w:rPr>
          <w:rFonts w:ascii="Times New Roman" w:hAnsi="Times New Roman"/>
          <w:color w:val="0000FF"/>
        </w:rPr>
        <w:lastRenderedPageBreak/>
        <w:t>Act,</w:t>
      </w:r>
      <w:r w:rsidRPr="007F25B6">
        <w:rPr>
          <w:rFonts w:ascii="Times New Roman" w:hAnsi="Times New Roman"/>
          <w:color w:val="0000FF"/>
          <w:spacing w:val="-8"/>
        </w:rPr>
        <w:t xml:space="preserve"> </w:t>
      </w:r>
      <w:r w:rsidR="00021C90" w:rsidRPr="007F25B6">
        <w:rPr>
          <w:rFonts w:ascii="Times New Roman" w:hAnsi="Times New Roman"/>
          <w:color w:val="0000FF"/>
          <w:spacing w:val="-8"/>
        </w:rPr>
        <w:t xml:space="preserve">is a listed organ of state </w:t>
      </w:r>
      <w:r w:rsidR="00066CF0" w:rsidRPr="007F25B6">
        <w:rPr>
          <w:rFonts w:ascii="Times New Roman" w:hAnsi="Times New Roman"/>
          <w:color w:val="0000FF"/>
          <w:spacing w:val="-8"/>
        </w:rPr>
        <w:t xml:space="preserve">undertaking a policy plan or programme </w:t>
      </w:r>
      <w:r w:rsidR="00021C90" w:rsidRPr="007F25B6">
        <w:rPr>
          <w:rFonts w:ascii="Times New Roman" w:hAnsi="Times New Roman"/>
          <w:color w:val="0000FF"/>
          <w:spacing w:val="-8"/>
        </w:rPr>
        <w:t xml:space="preserve">or </w:t>
      </w:r>
      <w:r w:rsidR="00A230A8" w:rsidRPr="007F25B6">
        <w:rPr>
          <w:rFonts w:ascii="Times New Roman" w:hAnsi="Times New Roman"/>
          <w:color w:val="0000FF"/>
          <w:spacing w:val="-8"/>
        </w:rPr>
        <w:t xml:space="preserve">a proponent </w:t>
      </w:r>
      <w:r w:rsidR="00E74106" w:rsidRPr="007F25B6">
        <w:rPr>
          <w:rFonts w:ascii="Times New Roman" w:hAnsi="Times New Roman"/>
          <w:color w:val="0000FF"/>
        </w:rPr>
        <w:t>undertaking a</w:t>
      </w:r>
      <w:r w:rsidRPr="007F25B6">
        <w:rPr>
          <w:rFonts w:ascii="Times New Roman" w:hAnsi="Times New Roman"/>
          <w:color w:val="0000FF"/>
        </w:rPr>
        <w:t xml:space="preserve"> listed </w:t>
      </w:r>
      <w:r w:rsidR="00021C90" w:rsidRPr="007F25B6">
        <w:rPr>
          <w:rFonts w:ascii="Times New Roman" w:hAnsi="Times New Roman"/>
          <w:color w:val="0000FF"/>
        </w:rPr>
        <w:t xml:space="preserve">project </w:t>
      </w:r>
      <w:r w:rsidRPr="007F25B6">
        <w:rPr>
          <w:rFonts w:ascii="Times New Roman" w:hAnsi="Times New Roman"/>
          <w:color w:val="0000FF"/>
        </w:rPr>
        <w:t>activity under an authorisation may continue to</w:t>
      </w:r>
      <w:r w:rsidR="00021C90" w:rsidRPr="007F25B6">
        <w:rPr>
          <w:rFonts w:ascii="Times New Roman" w:hAnsi="Times New Roman"/>
          <w:color w:val="0000FF"/>
        </w:rPr>
        <w:t xml:space="preserve"> implement such a policy, plan </w:t>
      </w:r>
      <w:r w:rsidR="00A230A8" w:rsidRPr="007F25B6">
        <w:rPr>
          <w:rFonts w:ascii="Times New Roman" w:hAnsi="Times New Roman"/>
          <w:color w:val="0000FF"/>
        </w:rPr>
        <w:t>,</w:t>
      </w:r>
      <w:r w:rsidR="00021C90" w:rsidRPr="007F25B6">
        <w:rPr>
          <w:rFonts w:ascii="Times New Roman" w:hAnsi="Times New Roman"/>
          <w:color w:val="0000FF"/>
        </w:rPr>
        <w:t xml:space="preserve"> programme or</w:t>
      </w:r>
      <w:r w:rsidRPr="007F25B6">
        <w:rPr>
          <w:rFonts w:ascii="Times New Roman" w:hAnsi="Times New Roman"/>
          <w:color w:val="0000FF"/>
        </w:rPr>
        <w:t xml:space="preserve"> </w:t>
      </w:r>
      <w:r w:rsidR="00A230A8" w:rsidRPr="007F25B6">
        <w:rPr>
          <w:rFonts w:ascii="Times New Roman" w:hAnsi="Times New Roman"/>
          <w:color w:val="0000FF"/>
        </w:rPr>
        <w:t xml:space="preserve">project </w:t>
      </w:r>
      <w:r w:rsidRPr="007F25B6">
        <w:rPr>
          <w:rFonts w:ascii="Times New Roman" w:hAnsi="Times New Roman"/>
          <w:color w:val="0000FF"/>
        </w:rPr>
        <w:t>for a period</w:t>
      </w:r>
      <w:r w:rsidRPr="007F25B6">
        <w:rPr>
          <w:rFonts w:ascii="Times New Roman" w:hAnsi="Times New Roman"/>
          <w:color w:val="0000FF"/>
          <w:spacing w:val="-6"/>
        </w:rPr>
        <w:t xml:space="preserve"> </w:t>
      </w:r>
      <w:r w:rsidRPr="007F25B6">
        <w:rPr>
          <w:rFonts w:ascii="Times New Roman" w:hAnsi="Times New Roman"/>
          <w:color w:val="0000FF"/>
        </w:rPr>
        <w:t>not</w:t>
      </w:r>
      <w:r w:rsidRPr="007F25B6">
        <w:rPr>
          <w:rFonts w:ascii="Times New Roman" w:hAnsi="Times New Roman"/>
          <w:color w:val="0000FF"/>
          <w:spacing w:val="-6"/>
        </w:rPr>
        <w:t xml:space="preserve"> </w:t>
      </w:r>
      <w:r w:rsidRPr="007F25B6">
        <w:rPr>
          <w:rFonts w:ascii="Times New Roman" w:hAnsi="Times New Roman"/>
          <w:color w:val="0000FF"/>
        </w:rPr>
        <w:t>exceeding</w:t>
      </w:r>
      <w:r w:rsidRPr="007F25B6">
        <w:rPr>
          <w:rFonts w:ascii="Times New Roman" w:hAnsi="Times New Roman"/>
          <w:color w:val="0000FF"/>
          <w:spacing w:val="-6"/>
        </w:rPr>
        <w:t xml:space="preserve"> </w:t>
      </w:r>
      <w:r w:rsidRPr="007F25B6">
        <w:rPr>
          <w:rFonts w:ascii="Times New Roman" w:hAnsi="Times New Roman"/>
          <w:color w:val="0000FF"/>
        </w:rPr>
        <w:t>one</w:t>
      </w:r>
      <w:r w:rsidRPr="007F25B6">
        <w:rPr>
          <w:rFonts w:ascii="Times New Roman" w:hAnsi="Times New Roman"/>
          <w:color w:val="0000FF"/>
          <w:spacing w:val="-6"/>
        </w:rPr>
        <w:t xml:space="preserve"> </w:t>
      </w:r>
      <w:r w:rsidRPr="007F25B6">
        <w:rPr>
          <w:rFonts w:ascii="Times New Roman" w:hAnsi="Times New Roman"/>
          <w:color w:val="0000FF"/>
        </w:rPr>
        <w:t>year,</w:t>
      </w:r>
      <w:r w:rsidRPr="007F25B6">
        <w:rPr>
          <w:rFonts w:ascii="Times New Roman" w:hAnsi="Times New Roman"/>
          <w:color w:val="0000FF"/>
          <w:spacing w:val="-6"/>
        </w:rPr>
        <w:t xml:space="preserve"> </w:t>
      </w:r>
      <w:r w:rsidRPr="007F25B6">
        <w:rPr>
          <w:rFonts w:ascii="Times New Roman" w:hAnsi="Times New Roman"/>
          <w:color w:val="0000FF"/>
        </w:rPr>
        <w:t>or</w:t>
      </w:r>
      <w:r w:rsidRPr="007F25B6">
        <w:rPr>
          <w:rFonts w:ascii="Times New Roman" w:hAnsi="Times New Roman"/>
          <w:color w:val="0000FF"/>
          <w:spacing w:val="-6"/>
        </w:rPr>
        <w:t xml:space="preserve"> </w:t>
      </w:r>
      <w:r w:rsidRPr="007F25B6">
        <w:rPr>
          <w:rFonts w:ascii="Times New Roman" w:hAnsi="Times New Roman"/>
          <w:color w:val="0000FF"/>
        </w:rPr>
        <w:t>such</w:t>
      </w:r>
      <w:r w:rsidRPr="007F25B6">
        <w:rPr>
          <w:rFonts w:ascii="Times New Roman" w:hAnsi="Times New Roman"/>
          <w:color w:val="0000FF"/>
          <w:spacing w:val="-6"/>
        </w:rPr>
        <w:t xml:space="preserve"> </w:t>
      </w:r>
      <w:r w:rsidRPr="007F25B6">
        <w:rPr>
          <w:rFonts w:ascii="Times New Roman" w:hAnsi="Times New Roman"/>
          <w:color w:val="0000FF"/>
        </w:rPr>
        <w:t>longer</w:t>
      </w:r>
      <w:r w:rsidRPr="007F25B6">
        <w:rPr>
          <w:rFonts w:ascii="Times New Roman" w:hAnsi="Times New Roman"/>
          <w:color w:val="0000FF"/>
          <w:spacing w:val="-6"/>
        </w:rPr>
        <w:t xml:space="preserve"> </w:t>
      </w:r>
      <w:r w:rsidRPr="007F25B6">
        <w:rPr>
          <w:rFonts w:ascii="Times New Roman" w:hAnsi="Times New Roman"/>
          <w:color w:val="0000FF"/>
        </w:rPr>
        <w:t>period</w:t>
      </w:r>
      <w:r w:rsidRPr="007F25B6">
        <w:rPr>
          <w:rFonts w:ascii="Times New Roman" w:hAnsi="Times New Roman"/>
          <w:color w:val="0000FF"/>
          <w:spacing w:val="-6"/>
        </w:rPr>
        <w:t xml:space="preserve"> </w:t>
      </w:r>
      <w:r w:rsidRPr="007F25B6">
        <w:rPr>
          <w:rFonts w:ascii="Times New Roman" w:hAnsi="Times New Roman"/>
          <w:color w:val="0000FF"/>
        </w:rPr>
        <w:t>as</w:t>
      </w:r>
      <w:r w:rsidRPr="007F25B6">
        <w:rPr>
          <w:rFonts w:ascii="Times New Roman" w:hAnsi="Times New Roman"/>
          <w:color w:val="0000FF"/>
          <w:spacing w:val="-6"/>
        </w:rPr>
        <w:t xml:space="preserve"> </w:t>
      </w:r>
      <w:r w:rsidRPr="007F25B6">
        <w:rPr>
          <w:rFonts w:ascii="Times New Roman" w:hAnsi="Times New Roman"/>
          <w:color w:val="0000FF"/>
        </w:rPr>
        <w:t>the</w:t>
      </w:r>
      <w:r w:rsidRPr="007F25B6">
        <w:rPr>
          <w:rFonts w:ascii="Times New Roman" w:hAnsi="Times New Roman"/>
          <w:color w:val="0000FF"/>
          <w:spacing w:val="-6"/>
        </w:rPr>
        <w:t xml:space="preserve"> </w:t>
      </w:r>
      <w:r w:rsidRPr="007F25B6">
        <w:rPr>
          <w:rFonts w:ascii="Times New Roman" w:hAnsi="Times New Roman"/>
          <w:color w:val="0000FF"/>
        </w:rPr>
        <w:t>Minister</w:t>
      </w:r>
      <w:r w:rsidRPr="007F25B6">
        <w:rPr>
          <w:rFonts w:ascii="Times New Roman" w:hAnsi="Times New Roman"/>
          <w:color w:val="0000FF"/>
          <w:spacing w:val="-6"/>
        </w:rPr>
        <w:t xml:space="preserve"> </w:t>
      </w:r>
      <w:r w:rsidRPr="007F25B6">
        <w:rPr>
          <w:rFonts w:ascii="Times New Roman" w:hAnsi="Times New Roman"/>
          <w:color w:val="0000FF"/>
        </w:rPr>
        <w:t>may</w:t>
      </w:r>
      <w:r w:rsidRPr="007F25B6">
        <w:rPr>
          <w:rFonts w:ascii="Times New Roman" w:hAnsi="Times New Roman"/>
          <w:color w:val="0000FF"/>
          <w:spacing w:val="-6"/>
        </w:rPr>
        <w:t xml:space="preserve"> </w:t>
      </w:r>
      <w:r w:rsidRPr="007F25B6">
        <w:rPr>
          <w:rFonts w:ascii="Times New Roman" w:hAnsi="Times New Roman"/>
          <w:color w:val="0000FF"/>
        </w:rPr>
        <w:t>on</w:t>
      </w:r>
      <w:r w:rsidRPr="007F25B6">
        <w:rPr>
          <w:rFonts w:ascii="Times New Roman" w:hAnsi="Times New Roman"/>
          <w:color w:val="0000FF"/>
          <w:spacing w:val="-6"/>
        </w:rPr>
        <w:t xml:space="preserve"> </w:t>
      </w:r>
      <w:r w:rsidRPr="007F25B6">
        <w:rPr>
          <w:rFonts w:ascii="Times New Roman" w:hAnsi="Times New Roman"/>
          <w:color w:val="0000FF"/>
        </w:rPr>
        <w:t>application approve.</w:t>
      </w:r>
    </w:p>
    <w:p w14:paraId="1D6CA077" w14:textId="77777777" w:rsidR="004F48C7" w:rsidRPr="007F25B6" w:rsidRDefault="004F48C7" w:rsidP="004F48C7">
      <w:pPr>
        <w:widowControl w:val="0"/>
        <w:autoSpaceDE w:val="0"/>
        <w:autoSpaceDN w:val="0"/>
        <w:adjustRightInd w:val="0"/>
        <w:spacing w:after="0" w:line="360" w:lineRule="auto"/>
        <w:ind w:left="720" w:right="398"/>
        <w:jc w:val="both"/>
        <w:rPr>
          <w:rFonts w:ascii="Times New Roman" w:hAnsi="Times New Roman"/>
          <w:color w:val="292425"/>
        </w:rPr>
      </w:pPr>
      <w:r w:rsidRPr="007F25B6">
        <w:rPr>
          <w:rFonts w:ascii="Times New Roman" w:hAnsi="Times New Roman"/>
          <w:color w:val="292425"/>
        </w:rPr>
        <w:t>(2)</w:t>
      </w:r>
      <w:r w:rsidRPr="007F25B6">
        <w:rPr>
          <w:rFonts w:ascii="Times New Roman" w:hAnsi="Times New Roman"/>
          <w:color w:val="292425"/>
        </w:rPr>
        <w:tab/>
      </w:r>
      <w:r w:rsidR="008D4F5A" w:rsidRPr="007F25B6">
        <w:rPr>
          <w:rFonts w:ascii="Times New Roman" w:hAnsi="Times New Roman"/>
          <w:color w:val="292425"/>
        </w:rPr>
        <w:t xml:space="preserve">A </w:t>
      </w:r>
      <w:r w:rsidR="00021C90" w:rsidRPr="007F25B6">
        <w:rPr>
          <w:rFonts w:ascii="Times New Roman" w:hAnsi="Times New Roman"/>
          <w:color w:val="292425"/>
          <w:spacing w:val="2"/>
        </w:rPr>
        <w:t>listed organ of state or proponent</w:t>
      </w:r>
      <w:r w:rsidR="008D4F5A" w:rsidRPr="007F25B6">
        <w:rPr>
          <w:rFonts w:ascii="Times New Roman" w:hAnsi="Times New Roman"/>
          <w:color w:val="292425"/>
        </w:rPr>
        <w:t xml:space="preserve"> </w:t>
      </w:r>
      <w:r w:rsidR="008D4F5A" w:rsidRPr="007F25B6">
        <w:rPr>
          <w:rFonts w:ascii="Times New Roman" w:hAnsi="Times New Roman"/>
          <w:color w:val="292425"/>
          <w:spacing w:val="2"/>
        </w:rPr>
        <w:t>wish</w:t>
      </w:r>
      <w:r w:rsidR="00021C90" w:rsidRPr="007F25B6">
        <w:rPr>
          <w:rFonts w:ascii="Times New Roman" w:hAnsi="Times New Roman"/>
          <w:color w:val="292425"/>
          <w:spacing w:val="2"/>
        </w:rPr>
        <w:t>ing</w:t>
      </w:r>
      <w:r w:rsidR="008D4F5A" w:rsidRPr="007F25B6">
        <w:rPr>
          <w:rFonts w:ascii="Times New Roman" w:hAnsi="Times New Roman"/>
          <w:color w:val="292425"/>
        </w:rPr>
        <w:t xml:space="preserve"> </w:t>
      </w:r>
      <w:r w:rsidR="008D4F5A" w:rsidRPr="007F25B6">
        <w:rPr>
          <w:rFonts w:ascii="Times New Roman" w:hAnsi="Times New Roman"/>
          <w:color w:val="292425"/>
          <w:spacing w:val="2"/>
        </w:rPr>
        <w:t>t</w:t>
      </w:r>
      <w:r w:rsidR="008D4F5A" w:rsidRPr="007F25B6">
        <w:rPr>
          <w:rFonts w:ascii="Times New Roman" w:hAnsi="Times New Roman"/>
          <w:color w:val="292425"/>
        </w:rPr>
        <w:t xml:space="preserve">o </w:t>
      </w:r>
      <w:r w:rsidR="008D4F5A" w:rsidRPr="007F25B6">
        <w:rPr>
          <w:rFonts w:ascii="Times New Roman" w:hAnsi="Times New Roman"/>
          <w:color w:val="292425"/>
          <w:spacing w:val="2"/>
        </w:rPr>
        <w:t>continu</w:t>
      </w:r>
      <w:r w:rsidR="008D4F5A" w:rsidRPr="007F25B6">
        <w:rPr>
          <w:rFonts w:ascii="Times New Roman" w:hAnsi="Times New Roman"/>
          <w:color w:val="292425"/>
        </w:rPr>
        <w:t xml:space="preserve">e </w:t>
      </w:r>
      <w:r w:rsidR="008D4F5A" w:rsidRPr="007F25B6">
        <w:rPr>
          <w:rFonts w:ascii="Times New Roman" w:hAnsi="Times New Roman"/>
          <w:color w:val="292425"/>
          <w:spacing w:val="2"/>
        </w:rPr>
        <w:t>wit</w:t>
      </w:r>
      <w:r w:rsidR="008D4F5A" w:rsidRPr="007F25B6">
        <w:rPr>
          <w:rFonts w:ascii="Times New Roman" w:hAnsi="Times New Roman"/>
          <w:color w:val="292425"/>
        </w:rPr>
        <w:t>h</w:t>
      </w:r>
      <w:r w:rsidR="00021C90" w:rsidRPr="007F25B6">
        <w:rPr>
          <w:rFonts w:ascii="Times New Roman" w:hAnsi="Times New Roman"/>
          <w:color w:val="292425"/>
        </w:rPr>
        <w:t xml:space="preserve"> policy, plan </w:t>
      </w:r>
    </w:p>
    <w:p w14:paraId="6B54B704" w14:textId="77777777" w:rsidR="008D4F5A" w:rsidRPr="007F25B6" w:rsidRDefault="00021C90" w:rsidP="004F48C7">
      <w:pPr>
        <w:widowControl w:val="0"/>
        <w:autoSpaceDE w:val="0"/>
        <w:autoSpaceDN w:val="0"/>
        <w:adjustRightInd w:val="0"/>
        <w:spacing w:after="0" w:line="360" w:lineRule="auto"/>
        <w:ind w:left="1440" w:right="398"/>
        <w:jc w:val="both"/>
        <w:rPr>
          <w:rFonts w:ascii="Times New Roman" w:hAnsi="Times New Roman"/>
          <w:color w:val="000000"/>
        </w:rPr>
      </w:pPr>
      <w:proofErr w:type="gramStart"/>
      <w:r w:rsidRPr="007F25B6">
        <w:rPr>
          <w:rFonts w:ascii="Times New Roman" w:hAnsi="Times New Roman"/>
          <w:color w:val="292425"/>
        </w:rPr>
        <w:t>or</w:t>
      </w:r>
      <w:proofErr w:type="gramEnd"/>
      <w:r w:rsidRPr="007F25B6">
        <w:rPr>
          <w:rFonts w:ascii="Times New Roman" w:hAnsi="Times New Roman"/>
          <w:color w:val="292425"/>
        </w:rPr>
        <w:t xml:space="preserve"> programme or </w:t>
      </w:r>
      <w:r w:rsidR="008D4F5A" w:rsidRPr="007F25B6">
        <w:rPr>
          <w:rFonts w:ascii="Times New Roman" w:hAnsi="Times New Roman"/>
          <w:color w:val="292425"/>
        </w:rPr>
        <w:t xml:space="preserve">a </w:t>
      </w:r>
      <w:r w:rsidR="008D4F5A" w:rsidRPr="007F25B6">
        <w:rPr>
          <w:rFonts w:ascii="Times New Roman" w:hAnsi="Times New Roman"/>
          <w:color w:val="292425"/>
          <w:spacing w:val="2"/>
        </w:rPr>
        <w:t>liste</w:t>
      </w:r>
      <w:r w:rsidR="008D4F5A" w:rsidRPr="007F25B6">
        <w:rPr>
          <w:rFonts w:ascii="Times New Roman" w:hAnsi="Times New Roman"/>
          <w:color w:val="292425"/>
        </w:rPr>
        <w:t xml:space="preserve">d </w:t>
      </w:r>
      <w:r w:rsidRPr="007F25B6">
        <w:rPr>
          <w:rFonts w:ascii="Times New Roman" w:hAnsi="Times New Roman"/>
          <w:color w:val="292425"/>
        </w:rPr>
        <w:t xml:space="preserve">project </w:t>
      </w:r>
      <w:r w:rsidR="008D4F5A" w:rsidRPr="007F25B6">
        <w:rPr>
          <w:rFonts w:ascii="Times New Roman" w:hAnsi="Times New Roman"/>
          <w:color w:val="292425"/>
          <w:spacing w:val="2"/>
        </w:rPr>
        <w:t>activit</w:t>
      </w:r>
      <w:r w:rsidR="008D4F5A" w:rsidRPr="007F25B6">
        <w:rPr>
          <w:rFonts w:ascii="Times New Roman" w:hAnsi="Times New Roman"/>
          <w:color w:val="292425"/>
        </w:rPr>
        <w:t xml:space="preserve">y </w:t>
      </w:r>
      <w:r w:rsidR="008D4F5A" w:rsidRPr="007F25B6">
        <w:rPr>
          <w:rFonts w:ascii="Times New Roman" w:hAnsi="Times New Roman"/>
          <w:color w:val="292425"/>
          <w:spacing w:val="2"/>
        </w:rPr>
        <w:t>i</w:t>
      </w:r>
      <w:r w:rsidR="008D4F5A" w:rsidRPr="007F25B6">
        <w:rPr>
          <w:rFonts w:ascii="Times New Roman" w:hAnsi="Times New Roman"/>
          <w:color w:val="292425"/>
        </w:rPr>
        <w:t xml:space="preserve">n </w:t>
      </w:r>
      <w:r w:rsidR="008D4F5A" w:rsidRPr="007F25B6">
        <w:rPr>
          <w:rFonts w:ascii="Times New Roman" w:hAnsi="Times New Roman"/>
          <w:color w:val="292425"/>
          <w:spacing w:val="2"/>
        </w:rPr>
        <w:t>term</w:t>
      </w:r>
      <w:r w:rsidR="008D4F5A" w:rsidRPr="007F25B6">
        <w:rPr>
          <w:rFonts w:ascii="Times New Roman" w:hAnsi="Times New Roman"/>
          <w:color w:val="292425"/>
        </w:rPr>
        <w:t xml:space="preserve">s </w:t>
      </w:r>
      <w:r w:rsidR="008D4F5A" w:rsidRPr="007F25B6">
        <w:rPr>
          <w:rFonts w:ascii="Times New Roman" w:hAnsi="Times New Roman"/>
          <w:color w:val="292425"/>
          <w:spacing w:val="2"/>
        </w:rPr>
        <w:t>o</w:t>
      </w:r>
      <w:r w:rsidR="008D4F5A" w:rsidRPr="007F25B6">
        <w:rPr>
          <w:rFonts w:ascii="Times New Roman" w:hAnsi="Times New Roman"/>
          <w:color w:val="292425"/>
        </w:rPr>
        <w:t xml:space="preserve">f </w:t>
      </w:r>
      <w:r w:rsidR="008D4F5A" w:rsidRPr="007F25B6">
        <w:rPr>
          <w:rFonts w:ascii="Times New Roman" w:hAnsi="Times New Roman"/>
          <w:color w:val="292425"/>
          <w:spacing w:val="2"/>
        </w:rPr>
        <w:t xml:space="preserve">an </w:t>
      </w:r>
      <w:r w:rsidR="008D4F5A" w:rsidRPr="007F25B6">
        <w:rPr>
          <w:rFonts w:ascii="Times New Roman" w:hAnsi="Times New Roman"/>
          <w:color w:val="292425"/>
        </w:rPr>
        <w:t>authorisation contemplated in subsection (1) after its expiry in terms of that subsection must apply for an environmental clearance certificate, in terms of this Act</w:t>
      </w:r>
      <w:r w:rsidR="008D4F5A" w:rsidRPr="007F25B6">
        <w:rPr>
          <w:rFonts w:ascii="Times New Roman" w:hAnsi="Times New Roman"/>
          <w:color w:val="0000FF"/>
        </w:rPr>
        <w:t xml:space="preserve"> </w:t>
      </w:r>
      <w:r w:rsidR="00E74106" w:rsidRPr="007F25B6">
        <w:rPr>
          <w:rFonts w:ascii="Times New Roman" w:hAnsi="Times New Roman"/>
          <w:color w:val="0000FF"/>
        </w:rPr>
        <w:t xml:space="preserve">and ninety </w:t>
      </w:r>
      <w:r w:rsidRPr="007F25B6">
        <w:rPr>
          <w:rFonts w:ascii="Times New Roman" w:hAnsi="Times New Roman"/>
          <w:color w:val="0000FF"/>
        </w:rPr>
        <w:t>(</w:t>
      </w:r>
      <w:r w:rsidR="00E74106" w:rsidRPr="007F25B6">
        <w:rPr>
          <w:rFonts w:ascii="Times New Roman" w:hAnsi="Times New Roman"/>
          <w:color w:val="0000FF"/>
        </w:rPr>
        <w:t>90</w:t>
      </w:r>
      <w:r w:rsidRPr="007F25B6">
        <w:rPr>
          <w:rFonts w:ascii="Times New Roman" w:hAnsi="Times New Roman"/>
          <w:color w:val="0000FF"/>
        </w:rPr>
        <w:t xml:space="preserve">) </w:t>
      </w:r>
      <w:r w:rsidR="00651910" w:rsidRPr="007F25B6">
        <w:rPr>
          <w:rFonts w:ascii="Times New Roman" w:hAnsi="Times New Roman"/>
          <w:color w:val="0000FF"/>
        </w:rPr>
        <w:t>calendar days</w:t>
      </w:r>
      <w:r w:rsidRPr="007F25B6">
        <w:rPr>
          <w:rFonts w:ascii="Times New Roman" w:hAnsi="Times New Roman"/>
          <w:color w:val="0000FF"/>
        </w:rPr>
        <w:t xml:space="preserve"> </w:t>
      </w:r>
      <w:r w:rsidR="008D4F5A" w:rsidRPr="007F25B6">
        <w:rPr>
          <w:rFonts w:ascii="Times New Roman" w:hAnsi="Times New Roman"/>
          <w:color w:val="292425"/>
        </w:rPr>
        <w:t xml:space="preserve">before its </w:t>
      </w:r>
      <w:r w:rsidR="008D4F5A" w:rsidRPr="007F25B6">
        <w:rPr>
          <w:rFonts w:ascii="Times New Roman" w:hAnsi="Times New Roman"/>
          <w:color w:val="292425"/>
          <w:spacing w:val="-2"/>
        </w:rPr>
        <w:t>expiry.</w:t>
      </w:r>
    </w:p>
    <w:p w14:paraId="2BFE00BA" w14:textId="77777777" w:rsidR="008D4F5A" w:rsidRPr="007F25B6" w:rsidRDefault="004F48C7" w:rsidP="004F48C7">
      <w:pPr>
        <w:widowControl w:val="0"/>
        <w:autoSpaceDE w:val="0"/>
        <w:autoSpaceDN w:val="0"/>
        <w:adjustRightInd w:val="0"/>
        <w:spacing w:after="0" w:line="360" w:lineRule="auto"/>
        <w:ind w:left="1440" w:right="399" w:hanging="720"/>
        <w:jc w:val="both"/>
        <w:rPr>
          <w:rFonts w:ascii="Times New Roman" w:hAnsi="Times New Roman"/>
          <w:color w:val="292425"/>
        </w:rPr>
      </w:pPr>
      <w:r w:rsidRPr="007F25B6">
        <w:rPr>
          <w:rFonts w:ascii="Times New Roman" w:hAnsi="Times New Roman"/>
          <w:color w:val="292425"/>
        </w:rPr>
        <w:t>(3)</w:t>
      </w:r>
      <w:r w:rsidRPr="007F25B6">
        <w:rPr>
          <w:rFonts w:ascii="Times New Roman" w:hAnsi="Times New Roman"/>
          <w:color w:val="292425"/>
        </w:rPr>
        <w:tab/>
      </w:r>
      <w:r w:rsidR="008D4F5A" w:rsidRPr="007F25B6">
        <w:rPr>
          <w:rFonts w:ascii="Times New Roman" w:hAnsi="Times New Roman"/>
          <w:color w:val="292425"/>
        </w:rPr>
        <w:t>If</w:t>
      </w:r>
      <w:r w:rsidR="008D4F5A" w:rsidRPr="007F25B6">
        <w:rPr>
          <w:rFonts w:ascii="Times New Roman" w:hAnsi="Times New Roman"/>
          <w:color w:val="292425"/>
          <w:spacing w:val="-12"/>
        </w:rPr>
        <w:t xml:space="preserve"> </w:t>
      </w:r>
      <w:r w:rsidR="008D4F5A" w:rsidRPr="007F25B6">
        <w:rPr>
          <w:rFonts w:ascii="Times New Roman" w:hAnsi="Times New Roman"/>
          <w:color w:val="292425"/>
        </w:rPr>
        <w:t>a</w:t>
      </w:r>
      <w:r w:rsidR="00E74106" w:rsidRPr="007F25B6">
        <w:rPr>
          <w:rFonts w:ascii="Times New Roman" w:hAnsi="Times New Roman"/>
          <w:color w:val="292425"/>
        </w:rPr>
        <w:t xml:space="preserve">n organ of state or proponent </w:t>
      </w:r>
      <w:r w:rsidR="008D4F5A" w:rsidRPr="007F25B6">
        <w:rPr>
          <w:rFonts w:ascii="Times New Roman" w:hAnsi="Times New Roman"/>
          <w:color w:val="292425"/>
        </w:rPr>
        <w:t>has</w:t>
      </w:r>
      <w:r w:rsidR="008D4F5A" w:rsidRPr="007F25B6">
        <w:rPr>
          <w:rFonts w:ascii="Times New Roman" w:hAnsi="Times New Roman"/>
          <w:color w:val="292425"/>
          <w:spacing w:val="-12"/>
        </w:rPr>
        <w:t xml:space="preserve"> </w:t>
      </w:r>
      <w:r w:rsidR="008D4F5A" w:rsidRPr="007F25B6">
        <w:rPr>
          <w:rFonts w:ascii="Times New Roman" w:hAnsi="Times New Roman"/>
          <w:color w:val="292425"/>
        </w:rPr>
        <w:t>lodged</w:t>
      </w:r>
      <w:r w:rsidR="008D4F5A" w:rsidRPr="007F25B6">
        <w:rPr>
          <w:rFonts w:ascii="Times New Roman" w:hAnsi="Times New Roman"/>
          <w:color w:val="292425"/>
          <w:spacing w:val="-12"/>
        </w:rPr>
        <w:t xml:space="preserve"> </w:t>
      </w:r>
      <w:r w:rsidR="008D4F5A" w:rsidRPr="007F25B6">
        <w:rPr>
          <w:rFonts w:ascii="Times New Roman" w:hAnsi="Times New Roman"/>
          <w:color w:val="292425"/>
        </w:rPr>
        <w:t>an</w:t>
      </w:r>
      <w:r w:rsidR="008D4F5A" w:rsidRPr="007F25B6">
        <w:rPr>
          <w:rFonts w:ascii="Times New Roman" w:hAnsi="Times New Roman"/>
          <w:color w:val="292425"/>
          <w:spacing w:val="-12"/>
        </w:rPr>
        <w:t xml:space="preserve"> </w:t>
      </w:r>
      <w:r w:rsidR="008D4F5A" w:rsidRPr="007F25B6">
        <w:rPr>
          <w:rFonts w:ascii="Times New Roman" w:hAnsi="Times New Roman"/>
          <w:color w:val="292425"/>
        </w:rPr>
        <w:t>application</w:t>
      </w:r>
      <w:r w:rsidR="008D4F5A" w:rsidRPr="007F25B6">
        <w:rPr>
          <w:rFonts w:ascii="Times New Roman" w:hAnsi="Times New Roman"/>
          <w:color w:val="292425"/>
          <w:spacing w:val="-12"/>
        </w:rPr>
        <w:t xml:space="preserve"> </w:t>
      </w:r>
      <w:r w:rsidR="008D4F5A" w:rsidRPr="007F25B6">
        <w:rPr>
          <w:rFonts w:ascii="Times New Roman" w:hAnsi="Times New Roman"/>
          <w:color w:val="292425"/>
        </w:rPr>
        <w:t>in</w:t>
      </w:r>
      <w:r w:rsidR="008D4F5A" w:rsidRPr="007F25B6">
        <w:rPr>
          <w:rFonts w:ascii="Times New Roman" w:hAnsi="Times New Roman"/>
          <w:color w:val="292425"/>
          <w:spacing w:val="-12"/>
        </w:rPr>
        <w:t xml:space="preserve"> </w:t>
      </w:r>
      <w:r w:rsidR="008D4F5A" w:rsidRPr="007F25B6">
        <w:rPr>
          <w:rFonts w:ascii="Times New Roman" w:hAnsi="Times New Roman"/>
          <w:color w:val="292425"/>
        </w:rPr>
        <w:t>terms</w:t>
      </w:r>
      <w:r w:rsidR="008D4F5A" w:rsidRPr="007F25B6">
        <w:rPr>
          <w:rFonts w:ascii="Times New Roman" w:hAnsi="Times New Roman"/>
          <w:color w:val="292425"/>
          <w:spacing w:val="-12"/>
        </w:rPr>
        <w:t xml:space="preserve"> </w:t>
      </w:r>
      <w:r w:rsidR="008D4F5A" w:rsidRPr="007F25B6">
        <w:rPr>
          <w:rFonts w:ascii="Times New Roman" w:hAnsi="Times New Roman"/>
          <w:color w:val="292425"/>
        </w:rPr>
        <w:t>of</w:t>
      </w:r>
      <w:r w:rsidR="008D4F5A" w:rsidRPr="007F25B6">
        <w:rPr>
          <w:rFonts w:ascii="Times New Roman" w:hAnsi="Times New Roman"/>
          <w:color w:val="292425"/>
          <w:spacing w:val="-12"/>
        </w:rPr>
        <w:t xml:space="preserve"> </w:t>
      </w:r>
      <w:r w:rsidR="008D4F5A" w:rsidRPr="007F25B6">
        <w:rPr>
          <w:rFonts w:ascii="Times New Roman" w:hAnsi="Times New Roman"/>
          <w:color w:val="292425"/>
        </w:rPr>
        <w:t>subsection</w:t>
      </w:r>
      <w:r w:rsidR="008D4F5A" w:rsidRPr="007F25B6">
        <w:rPr>
          <w:rFonts w:ascii="Times New Roman" w:hAnsi="Times New Roman"/>
          <w:color w:val="292425"/>
          <w:spacing w:val="-12"/>
        </w:rPr>
        <w:t xml:space="preserve"> </w:t>
      </w:r>
      <w:r w:rsidR="008D4F5A" w:rsidRPr="007F25B6">
        <w:rPr>
          <w:rFonts w:ascii="Times New Roman" w:hAnsi="Times New Roman"/>
          <w:color w:val="292425"/>
        </w:rPr>
        <w:t>(2)</w:t>
      </w:r>
      <w:r w:rsidR="008D4F5A" w:rsidRPr="007F25B6">
        <w:rPr>
          <w:rFonts w:ascii="Times New Roman" w:hAnsi="Times New Roman"/>
          <w:color w:val="292425"/>
          <w:spacing w:val="-12"/>
        </w:rPr>
        <w:t xml:space="preserve"> </w:t>
      </w:r>
      <w:r w:rsidR="008D4F5A" w:rsidRPr="007F25B6">
        <w:rPr>
          <w:rFonts w:ascii="Times New Roman" w:hAnsi="Times New Roman"/>
          <w:color w:val="292425"/>
        </w:rPr>
        <w:t>the</w:t>
      </w:r>
      <w:r w:rsidR="008D4F5A" w:rsidRPr="007F25B6">
        <w:rPr>
          <w:rFonts w:ascii="Times New Roman" w:hAnsi="Times New Roman"/>
          <w:color w:val="292425"/>
          <w:spacing w:val="-12"/>
        </w:rPr>
        <w:t xml:space="preserve"> </w:t>
      </w:r>
      <w:r w:rsidR="008D4F5A" w:rsidRPr="007F25B6">
        <w:rPr>
          <w:rFonts w:ascii="Times New Roman" w:hAnsi="Times New Roman"/>
          <w:color w:val="292425"/>
        </w:rPr>
        <w:t>relevant authorisation in respect of which the application has been lodged remains valid until such</w:t>
      </w:r>
      <w:r w:rsidR="008D4F5A" w:rsidRPr="007F25B6">
        <w:rPr>
          <w:rFonts w:ascii="Times New Roman" w:hAnsi="Times New Roman"/>
          <w:color w:val="292425"/>
          <w:spacing w:val="-1"/>
        </w:rPr>
        <w:t xml:space="preserve"> </w:t>
      </w:r>
      <w:r w:rsidR="008D4F5A" w:rsidRPr="007F25B6">
        <w:rPr>
          <w:rFonts w:ascii="Times New Roman" w:hAnsi="Times New Roman"/>
          <w:color w:val="292425"/>
        </w:rPr>
        <w:t>time</w:t>
      </w:r>
      <w:r w:rsidR="008D4F5A" w:rsidRPr="007F25B6">
        <w:rPr>
          <w:rFonts w:ascii="Times New Roman" w:hAnsi="Times New Roman"/>
          <w:color w:val="292425"/>
          <w:spacing w:val="-1"/>
        </w:rPr>
        <w:t xml:space="preserve"> </w:t>
      </w:r>
      <w:r w:rsidR="008D4F5A" w:rsidRPr="007F25B6">
        <w:rPr>
          <w:rFonts w:ascii="Times New Roman" w:hAnsi="Times New Roman"/>
          <w:color w:val="292425"/>
        </w:rPr>
        <w:t>as</w:t>
      </w:r>
      <w:r w:rsidR="008D4F5A" w:rsidRPr="007F25B6">
        <w:rPr>
          <w:rFonts w:ascii="Times New Roman" w:hAnsi="Times New Roman"/>
          <w:color w:val="292425"/>
          <w:spacing w:val="-1"/>
        </w:rPr>
        <w:t xml:space="preserve"> </w:t>
      </w:r>
      <w:r w:rsidR="008D4F5A" w:rsidRPr="007F25B6">
        <w:rPr>
          <w:rFonts w:ascii="Times New Roman" w:hAnsi="Times New Roman"/>
          <w:color w:val="292425"/>
        </w:rPr>
        <w:t>the</w:t>
      </w:r>
      <w:r w:rsidR="008D4F5A" w:rsidRPr="007F25B6">
        <w:rPr>
          <w:rFonts w:ascii="Times New Roman" w:hAnsi="Times New Roman"/>
          <w:color w:val="292425"/>
          <w:spacing w:val="-1"/>
        </w:rPr>
        <w:t xml:space="preserve"> </w:t>
      </w:r>
      <w:r w:rsidR="008D4F5A" w:rsidRPr="007F25B6">
        <w:rPr>
          <w:rFonts w:ascii="Times New Roman" w:hAnsi="Times New Roman"/>
          <w:color w:val="292425"/>
        </w:rPr>
        <w:t>application</w:t>
      </w:r>
      <w:r w:rsidR="008D4F5A" w:rsidRPr="007F25B6">
        <w:rPr>
          <w:rFonts w:ascii="Times New Roman" w:hAnsi="Times New Roman"/>
          <w:color w:val="292425"/>
          <w:spacing w:val="-1"/>
        </w:rPr>
        <w:t xml:space="preserve"> </w:t>
      </w:r>
      <w:r w:rsidR="008D4F5A" w:rsidRPr="007F25B6">
        <w:rPr>
          <w:rFonts w:ascii="Times New Roman" w:hAnsi="Times New Roman"/>
          <w:color w:val="292425"/>
        </w:rPr>
        <w:t>has</w:t>
      </w:r>
      <w:r w:rsidR="008D4F5A" w:rsidRPr="007F25B6">
        <w:rPr>
          <w:rFonts w:ascii="Times New Roman" w:hAnsi="Times New Roman"/>
          <w:color w:val="292425"/>
          <w:spacing w:val="-1"/>
        </w:rPr>
        <w:t xml:space="preserve"> </w:t>
      </w:r>
      <w:r w:rsidR="008D4F5A" w:rsidRPr="007F25B6">
        <w:rPr>
          <w:rFonts w:ascii="Times New Roman" w:hAnsi="Times New Roman"/>
          <w:color w:val="292425"/>
        </w:rPr>
        <w:t>been</w:t>
      </w:r>
      <w:r w:rsidR="008D4F5A" w:rsidRPr="007F25B6">
        <w:rPr>
          <w:rFonts w:ascii="Times New Roman" w:hAnsi="Times New Roman"/>
          <w:color w:val="292425"/>
          <w:spacing w:val="-1"/>
        </w:rPr>
        <w:t xml:space="preserve"> </w:t>
      </w:r>
      <w:r w:rsidR="008D4F5A" w:rsidRPr="007F25B6">
        <w:rPr>
          <w:rFonts w:ascii="Times New Roman" w:hAnsi="Times New Roman"/>
          <w:color w:val="292425"/>
        </w:rPr>
        <w:t>dealt</w:t>
      </w:r>
      <w:r w:rsidR="008D4F5A" w:rsidRPr="007F25B6">
        <w:rPr>
          <w:rFonts w:ascii="Times New Roman" w:hAnsi="Times New Roman"/>
          <w:color w:val="292425"/>
          <w:spacing w:val="-1"/>
        </w:rPr>
        <w:t xml:space="preserve"> </w:t>
      </w:r>
      <w:r w:rsidR="008D4F5A" w:rsidRPr="007F25B6">
        <w:rPr>
          <w:rFonts w:ascii="Times New Roman" w:hAnsi="Times New Roman"/>
          <w:color w:val="292425"/>
        </w:rPr>
        <w:t>with</w:t>
      </w:r>
      <w:r w:rsidR="008D4F5A" w:rsidRPr="007F25B6">
        <w:rPr>
          <w:rFonts w:ascii="Times New Roman" w:hAnsi="Times New Roman"/>
          <w:color w:val="292425"/>
          <w:spacing w:val="-1"/>
        </w:rPr>
        <w:t xml:space="preserve"> </w:t>
      </w:r>
      <w:r w:rsidR="008D4F5A" w:rsidRPr="007F25B6">
        <w:rPr>
          <w:rFonts w:ascii="Times New Roman" w:hAnsi="Times New Roman"/>
          <w:color w:val="292425"/>
        </w:rPr>
        <w:t>in</w:t>
      </w:r>
      <w:r w:rsidR="008D4F5A" w:rsidRPr="007F25B6">
        <w:rPr>
          <w:rFonts w:ascii="Times New Roman" w:hAnsi="Times New Roman"/>
          <w:color w:val="292425"/>
          <w:spacing w:val="-1"/>
        </w:rPr>
        <w:t xml:space="preserve"> </w:t>
      </w:r>
      <w:r w:rsidR="008D4F5A" w:rsidRPr="007F25B6">
        <w:rPr>
          <w:rFonts w:ascii="Times New Roman" w:hAnsi="Times New Roman"/>
          <w:color w:val="292425"/>
        </w:rPr>
        <w:t>terms</w:t>
      </w:r>
      <w:r w:rsidR="008D4F5A" w:rsidRPr="007F25B6">
        <w:rPr>
          <w:rFonts w:ascii="Times New Roman" w:hAnsi="Times New Roman"/>
          <w:color w:val="292425"/>
          <w:spacing w:val="-1"/>
        </w:rPr>
        <w:t xml:space="preserve"> </w:t>
      </w:r>
      <w:r w:rsidR="008D4F5A" w:rsidRPr="007F25B6">
        <w:rPr>
          <w:rFonts w:ascii="Times New Roman" w:hAnsi="Times New Roman"/>
          <w:color w:val="292425"/>
        </w:rPr>
        <w:t>of</w:t>
      </w:r>
      <w:r w:rsidR="008D4F5A" w:rsidRPr="007F25B6">
        <w:rPr>
          <w:rFonts w:ascii="Times New Roman" w:hAnsi="Times New Roman"/>
          <w:color w:val="292425"/>
          <w:spacing w:val="-1"/>
        </w:rPr>
        <w:t xml:space="preserve"> </w:t>
      </w:r>
      <w:r w:rsidR="008D4F5A" w:rsidRPr="007F25B6">
        <w:rPr>
          <w:rFonts w:ascii="Times New Roman" w:hAnsi="Times New Roman"/>
          <w:color w:val="292425"/>
        </w:rPr>
        <w:t>this</w:t>
      </w:r>
      <w:r w:rsidR="008D4F5A" w:rsidRPr="007F25B6">
        <w:rPr>
          <w:rFonts w:ascii="Times New Roman" w:hAnsi="Times New Roman"/>
          <w:color w:val="292425"/>
          <w:spacing w:val="-1"/>
        </w:rPr>
        <w:t xml:space="preserve"> </w:t>
      </w:r>
      <w:r w:rsidR="008D4F5A" w:rsidRPr="007F25B6">
        <w:rPr>
          <w:rFonts w:ascii="Times New Roman" w:hAnsi="Times New Roman"/>
          <w:color w:val="292425"/>
        </w:rPr>
        <w:t>Act.</w:t>
      </w:r>
    </w:p>
    <w:p w14:paraId="4A6EA52E" w14:textId="77777777" w:rsidR="004F48C7" w:rsidRPr="007F25B6" w:rsidRDefault="004F48C7" w:rsidP="004F48C7">
      <w:pPr>
        <w:widowControl w:val="0"/>
        <w:autoSpaceDE w:val="0"/>
        <w:autoSpaceDN w:val="0"/>
        <w:adjustRightInd w:val="0"/>
        <w:spacing w:after="0" w:line="360" w:lineRule="auto"/>
        <w:ind w:left="1440" w:right="399" w:hanging="720"/>
        <w:jc w:val="both"/>
        <w:rPr>
          <w:rFonts w:ascii="Times New Roman" w:hAnsi="Times New Roman"/>
          <w:color w:val="000000"/>
        </w:rPr>
      </w:pPr>
    </w:p>
    <w:p w14:paraId="11C3A5BD" w14:textId="77777777" w:rsidR="008D4F5A" w:rsidRPr="007F25B6" w:rsidRDefault="00A7396F" w:rsidP="00004671">
      <w:pPr>
        <w:pStyle w:val="Heading2"/>
        <w:rPr>
          <w:color w:val="000000"/>
        </w:rPr>
      </w:pPr>
      <w:bookmarkStart w:id="165" w:name="_Toc410965152"/>
      <w:r w:rsidRPr="007F25B6">
        <w:t xml:space="preserve"> </w:t>
      </w:r>
      <w:bookmarkStart w:id="166" w:name="_Toc427492917"/>
      <w:r w:rsidR="008D4F5A" w:rsidRPr="007F25B6">
        <w:t>Short title and commencement</w:t>
      </w:r>
      <w:bookmarkEnd w:id="165"/>
      <w:bookmarkEnd w:id="166"/>
    </w:p>
    <w:p w14:paraId="19B9F6D7" w14:textId="77777777" w:rsidR="008D4F5A" w:rsidRPr="007F25B6" w:rsidRDefault="008D4F5A" w:rsidP="00CA5119">
      <w:pPr>
        <w:widowControl w:val="0"/>
        <w:autoSpaceDE w:val="0"/>
        <w:autoSpaceDN w:val="0"/>
        <w:adjustRightInd w:val="0"/>
        <w:spacing w:before="15" w:after="0" w:line="360" w:lineRule="auto"/>
        <w:jc w:val="both"/>
        <w:rPr>
          <w:rFonts w:ascii="Times New Roman" w:hAnsi="Times New Roman"/>
          <w:color w:val="000000"/>
          <w:sz w:val="26"/>
          <w:szCs w:val="26"/>
        </w:rPr>
      </w:pPr>
    </w:p>
    <w:p w14:paraId="0E3F4BE8" w14:textId="77777777" w:rsidR="004F48C7" w:rsidRPr="007F25B6" w:rsidRDefault="004F48C7" w:rsidP="0093519E">
      <w:pPr>
        <w:pStyle w:val="ListParagraph"/>
        <w:widowControl w:val="0"/>
        <w:autoSpaceDE w:val="0"/>
        <w:autoSpaceDN w:val="0"/>
        <w:adjustRightInd w:val="0"/>
        <w:spacing w:after="0" w:line="360" w:lineRule="auto"/>
        <w:ind w:left="926" w:right="402"/>
        <w:jc w:val="both"/>
        <w:rPr>
          <w:rFonts w:ascii="Times New Roman" w:hAnsi="Times New Roman"/>
          <w:color w:val="000000"/>
        </w:rPr>
      </w:pPr>
      <w:r w:rsidRPr="007F25B6">
        <w:rPr>
          <w:rFonts w:ascii="Times New Roman" w:hAnsi="Times New Roman"/>
          <w:color w:val="292425"/>
        </w:rPr>
        <w:t>(1)</w:t>
      </w:r>
      <w:r w:rsidRPr="007F25B6">
        <w:rPr>
          <w:rFonts w:ascii="Times New Roman" w:hAnsi="Times New Roman"/>
          <w:color w:val="292425"/>
        </w:rPr>
        <w:tab/>
      </w:r>
      <w:r w:rsidR="008D4F5A" w:rsidRPr="007F25B6">
        <w:rPr>
          <w:rFonts w:ascii="Times New Roman" w:hAnsi="Times New Roman"/>
          <w:color w:val="FF0000"/>
        </w:rPr>
        <w:t>This Act is called the Environm</w:t>
      </w:r>
      <w:r w:rsidRPr="007F25B6">
        <w:rPr>
          <w:rFonts w:ascii="Times New Roman" w:hAnsi="Times New Roman"/>
          <w:color w:val="FF0000"/>
        </w:rPr>
        <w:t xml:space="preserve">ental Management Act, 2007, and </w:t>
      </w:r>
    </w:p>
    <w:p w14:paraId="2D4FC6CB" w14:textId="77777777" w:rsidR="008D4F5A" w:rsidRPr="007F25B6" w:rsidRDefault="008D4F5A" w:rsidP="004F48C7">
      <w:pPr>
        <w:widowControl w:val="0"/>
        <w:autoSpaceDE w:val="0"/>
        <w:autoSpaceDN w:val="0"/>
        <w:adjustRightInd w:val="0"/>
        <w:spacing w:after="0" w:line="360" w:lineRule="auto"/>
        <w:ind w:left="738" w:right="402" w:firstLine="702"/>
        <w:jc w:val="both"/>
        <w:rPr>
          <w:rFonts w:ascii="Times New Roman" w:hAnsi="Times New Roman"/>
          <w:color w:val="000000"/>
        </w:rPr>
      </w:pPr>
      <w:proofErr w:type="gramStart"/>
      <w:r w:rsidRPr="007F25B6">
        <w:rPr>
          <w:rFonts w:ascii="Times New Roman" w:hAnsi="Times New Roman"/>
          <w:color w:val="FF0000"/>
        </w:rPr>
        <w:t>commences</w:t>
      </w:r>
      <w:proofErr w:type="gramEnd"/>
      <w:r w:rsidRPr="007F25B6">
        <w:rPr>
          <w:rFonts w:ascii="Times New Roman" w:hAnsi="Times New Roman"/>
          <w:color w:val="FF0000"/>
        </w:rPr>
        <w:t xml:space="preserve"> on a date determined by the Minister by notice in the</w:t>
      </w:r>
      <w:r w:rsidRPr="007F25B6">
        <w:rPr>
          <w:rFonts w:ascii="Times New Roman" w:hAnsi="Times New Roman"/>
          <w:color w:val="FF0000"/>
          <w:spacing w:val="-1"/>
        </w:rPr>
        <w:t xml:space="preserve"> </w:t>
      </w:r>
      <w:r w:rsidRPr="007F25B6">
        <w:rPr>
          <w:rFonts w:ascii="Times New Roman" w:hAnsi="Times New Roman"/>
          <w:i/>
          <w:iCs/>
          <w:color w:val="FF0000"/>
        </w:rPr>
        <w:t>Gazette</w:t>
      </w:r>
      <w:r w:rsidRPr="007F25B6">
        <w:rPr>
          <w:rFonts w:ascii="Times New Roman" w:hAnsi="Times New Roman"/>
          <w:i/>
          <w:iCs/>
          <w:color w:val="292425"/>
        </w:rPr>
        <w:t>.</w:t>
      </w:r>
    </w:p>
    <w:p w14:paraId="688A2678" w14:textId="77777777" w:rsidR="004F48C7" w:rsidRPr="007F25B6" w:rsidRDefault="00744EDA" w:rsidP="00744EDA">
      <w:pPr>
        <w:widowControl w:val="0"/>
        <w:autoSpaceDE w:val="0"/>
        <w:autoSpaceDN w:val="0"/>
        <w:adjustRightInd w:val="0"/>
        <w:spacing w:after="0" w:line="360" w:lineRule="auto"/>
        <w:ind w:left="720" w:right="401"/>
        <w:jc w:val="both"/>
        <w:rPr>
          <w:rFonts w:ascii="Times New Roman" w:hAnsi="Times New Roman"/>
          <w:color w:val="292425"/>
          <w:spacing w:val="-2"/>
        </w:rPr>
      </w:pPr>
      <w:r w:rsidRPr="007F25B6">
        <w:rPr>
          <w:rFonts w:ascii="Times New Roman" w:hAnsi="Times New Roman"/>
          <w:color w:val="292425"/>
        </w:rPr>
        <w:t xml:space="preserve">    </w:t>
      </w:r>
      <w:r w:rsidR="008D4F5A" w:rsidRPr="007F25B6">
        <w:rPr>
          <w:rFonts w:ascii="Times New Roman" w:hAnsi="Times New Roman"/>
          <w:color w:val="292425"/>
        </w:rPr>
        <w:t xml:space="preserve">(2)    </w:t>
      </w:r>
      <w:r w:rsidR="004F48C7" w:rsidRPr="007F25B6">
        <w:rPr>
          <w:rFonts w:ascii="Times New Roman" w:hAnsi="Times New Roman"/>
          <w:color w:val="292425"/>
          <w:spacing w:val="37"/>
        </w:rPr>
        <w:tab/>
      </w:r>
      <w:r w:rsidR="008D4F5A" w:rsidRPr="007F25B6">
        <w:rPr>
          <w:rFonts w:ascii="Times New Roman" w:hAnsi="Times New Roman"/>
          <w:color w:val="292425"/>
          <w:spacing w:val="-2"/>
        </w:rPr>
        <w:t>Differen</w:t>
      </w:r>
      <w:r w:rsidR="008D4F5A" w:rsidRPr="007F25B6">
        <w:rPr>
          <w:rFonts w:ascii="Times New Roman" w:hAnsi="Times New Roman"/>
          <w:color w:val="292425"/>
        </w:rPr>
        <w:t>t</w:t>
      </w:r>
      <w:r w:rsidR="008D4F5A" w:rsidRPr="007F25B6">
        <w:rPr>
          <w:rFonts w:ascii="Times New Roman" w:hAnsi="Times New Roman"/>
          <w:color w:val="292425"/>
          <w:spacing w:val="-19"/>
        </w:rPr>
        <w:t xml:space="preserve"> </w:t>
      </w:r>
      <w:r w:rsidR="008D4F5A" w:rsidRPr="007F25B6">
        <w:rPr>
          <w:rFonts w:ascii="Times New Roman" w:hAnsi="Times New Roman"/>
          <w:color w:val="292425"/>
          <w:spacing w:val="-2"/>
        </w:rPr>
        <w:t>date</w:t>
      </w:r>
      <w:r w:rsidR="008D4F5A" w:rsidRPr="007F25B6">
        <w:rPr>
          <w:rFonts w:ascii="Times New Roman" w:hAnsi="Times New Roman"/>
          <w:color w:val="292425"/>
        </w:rPr>
        <w:t>s</w:t>
      </w:r>
      <w:r w:rsidR="008D4F5A" w:rsidRPr="007F25B6">
        <w:rPr>
          <w:rFonts w:ascii="Times New Roman" w:hAnsi="Times New Roman"/>
          <w:color w:val="292425"/>
          <w:spacing w:val="-19"/>
        </w:rPr>
        <w:t xml:space="preserve"> </w:t>
      </w:r>
      <w:r w:rsidR="008D4F5A" w:rsidRPr="007F25B6">
        <w:rPr>
          <w:rFonts w:ascii="Times New Roman" w:hAnsi="Times New Roman"/>
          <w:color w:val="292425"/>
          <w:spacing w:val="-2"/>
        </w:rPr>
        <w:t>ma</w:t>
      </w:r>
      <w:r w:rsidR="008D4F5A" w:rsidRPr="007F25B6">
        <w:rPr>
          <w:rFonts w:ascii="Times New Roman" w:hAnsi="Times New Roman"/>
          <w:color w:val="292425"/>
        </w:rPr>
        <w:t>y</w:t>
      </w:r>
      <w:r w:rsidR="008D4F5A" w:rsidRPr="007F25B6">
        <w:rPr>
          <w:rFonts w:ascii="Times New Roman" w:hAnsi="Times New Roman"/>
          <w:color w:val="292425"/>
          <w:spacing w:val="-19"/>
        </w:rPr>
        <w:t xml:space="preserve"> </w:t>
      </w:r>
      <w:r w:rsidR="008D4F5A" w:rsidRPr="007F25B6">
        <w:rPr>
          <w:rFonts w:ascii="Times New Roman" w:hAnsi="Times New Roman"/>
          <w:color w:val="292425"/>
          <w:spacing w:val="-2"/>
        </w:rPr>
        <w:t>b</w:t>
      </w:r>
      <w:r w:rsidR="008D4F5A" w:rsidRPr="007F25B6">
        <w:rPr>
          <w:rFonts w:ascii="Times New Roman" w:hAnsi="Times New Roman"/>
          <w:color w:val="292425"/>
        </w:rPr>
        <w:t>e</w:t>
      </w:r>
      <w:r w:rsidR="008D4F5A" w:rsidRPr="007F25B6">
        <w:rPr>
          <w:rFonts w:ascii="Times New Roman" w:hAnsi="Times New Roman"/>
          <w:color w:val="292425"/>
          <w:spacing w:val="-19"/>
        </w:rPr>
        <w:t xml:space="preserve"> </w:t>
      </w:r>
      <w:r w:rsidR="008D4F5A" w:rsidRPr="007F25B6">
        <w:rPr>
          <w:rFonts w:ascii="Times New Roman" w:hAnsi="Times New Roman"/>
          <w:color w:val="292425"/>
          <w:spacing w:val="-2"/>
        </w:rPr>
        <w:t>determine</w:t>
      </w:r>
      <w:r w:rsidR="008D4F5A" w:rsidRPr="007F25B6">
        <w:rPr>
          <w:rFonts w:ascii="Times New Roman" w:hAnsi="Times New Roman"/>
          <w:color w:val="292425"/>
        </w:rPr>
        <w:t>d</w:t>
      </w:r>
      <w:r w:rsidR="008D4F5A" w:rsidRPr="007F25B6">
        <w:rPr>
          <w:rFonts w:ascii="Times New Roman" w:hAnsi="Times New Roman"/>
          <w:color w:val="292425"/>
          <w:spacing w:val="-19"/>
        </w:rPr>
        <w:t xml:space="preserve"> </w:t>
      </w:r>
      <w:r w:rsidR="008D4F5A" w:rsidRPr="007F25B6">
        <w:rPr>
          <w:rFonts w:ascii="Times New Roman" w:hAnsi="Times New Roman"/>
          <w:color w:val="292425"/>
          <w:spacing w:val="-2"/>
        </w:rPr>
        <w:t>unde</w:t>
      </w:r>
      <w:r w:rsidR="008D4F5A" w:rsidRPr="007F25B6">
        <w:rPr>
          <w:rFonts w:ascii="Times New Roman" w:hAnsi="Times New Roman"/>
          <w:color w:val="292425"/>
        </w:rPr>
        <w:t>r</w:t>
      </w:r>
      <w:r w:rsidR="008D4F5A" w:rsidRPr="007F25B6">
        <w:rPr>
          <w:rFonts w:ascii="Times New Roman" w:hAnsi="Times New Roman"/>
          <w:color w:val="292425"/>
          <w:spacing w:val="-19"/>
        </w:rPr>
        <w:t xml:space="preserve"> </w:t>
      </w:r>
      <w:r w:rsidR="008D4F5A" w:rsidRPr="007F25B6">
        <w:rPr>
          <w:rFonts w:ascii="Times New Roman" w:hAnsi="Times New Roman"/>
          <w:color w:val="292425"/>
          <w:spacing w:val="-2"/>
        </w:rPr>
        <w:t>subsectio</w:t>
      </w:r>
      <w:r w:rsidR="008D4F5A" w:rsidRPr="007F25B6">
        <w:rPr>
          <w:rFonts w:ascii="Times New Roman" w:hAnsi="Times New Roman"/>
          <w:color w:val="292425"/>
        </w:rPr>
        <w:t>n</w:t>
      </w:r>
      <w:r w:rsidR="008D4F5A" w:rsidRPr="007F25B6">
        <w:rPr>
          <w:rFonts w:ascii="Times New Roman" w:hAnsi="Times New Roman"/>
          <w:color w:val="292425"/>
          <w:spacing w:val="-19"/>
        </w:rPr>
        <w:t xml:space="preserve"> </w:t>
      </w:r>
      <w:r w:rsidR="008D4F5A" w:rsidRPr="007F25B6">
        <w:rPr>
          <w:rFonts w:ascii="Times New Roman" w:hAnsi="Times New Roman"/>
          <w:color w:val="292425"/>
          <w:spacing w:val="-2"/>
        </w:rPr>
        <w:t>(1</w:t>
      </w:r>
      <w:r w:rsidR="008D4F5A" w:rsidRPr="007F25B6">
        <w:rPr>
          <w:rFonts w:ascii="Times New Roman" w:hAnsi="Times New Roman"/>
          <w:color w:val="292425"/>
        </w:rPr>
        <w:t>)</w:t>
      </w:r>
      <w:r w:rsidR="008D4F5A" w:rsidRPr="007F25B6">
        <w:rPr>
          <w:rFonts w:ascii="Times New Roman" w:hAnsi="Times New Roman"/>
          <w:color w:val="292425"/>
          <w:spacing w:val="-19"/>
        </w:rPr>
        <w:t xml:space="preserve"> </w:t>
      </w:r>
      <w:r w:rsidR="008D4F5A" w:rsidRPr="007F25B6">
        <w:rPr>
          <w:rFonts w:ascii="Times New Roman" w:hAnsi="Times New Roman"/>
          <w:color w:val="292425"/>
          <w:spacing w:val="-2"/>
        </w:rPr>
        <w:t>i</w:t>
      </w:r>
      <w:r w:rsidR="008D4F5A" w:rsidRPr="007F25B6">
        <w:rPr>
          <w:rFonts w:ascii="Times New Roman" w:hAnsi="Times New Roman"/>
          <w:color w:val="292425"/>
        </w:rPr>
        <w:t>n</w:t>
      </w:r>
      <w:r w:rsidR="008D4F5A" w:rsidRPr="007F25B6">
        <w:rPr>
          <w:rFonts w:ascii="Times New Roman" w:hAnsi="Times New Roman"/>
          <w:color w:val="292425"/>
          <w:spacing w:val="-19"/>
        </w:rPr>
        <w:t xml:space="preserve"> </w:t>
      </w:r>
      <w:r w:rsidR="008D4F5A" w:rsidRPr="007F25B6">
        <w:rPr>
          <w:rFonts w:ascii="Times New Roman" w:hAnsi="Times New Roman"/>
          <w:color w:val="292425"/>
          <w:spacing w:val="-2"/>
        </w:rPr>
        <w:t>respec</w:t>
      </w:r>
      <w:r w:rsidR="008D4F5A" w:rsidRPr="007F25B6">
        <w:rPr>
          <w:rFonts w:ascii="Times New Roman" w:hAnsi="Times New Roman"/>
          <w:color w:val="292425"/>
        </w:rPr>
        <w:t>t</w:t>
      </w:r>
      <w:r w:rsidR="008D4F5A" w:rsidRPr="007F25B6">
        <w:rPr>
          <w:rFonts w:ascii="Times New Roman" w:hAnsi="Times New Roman"/>
          <w:color w:val="292425"/>
          <w:spacing w:val="-19"/>
        </w:rPr>
        <w:t xml:space="preserve"> </w:t>
      </w:r>
      <w:r w:rsidR="008D4F5A" w:rsidRPr="007F25B6">
        <w:rPr>
          <w:rFonts w:ascii="Times New Roman" w:hAnsi="Times New Roman"/>
          <w:color w:val="292425"/>
          <w:spacing w:val="-2"/>
        </w:rPr>
        <w:t>o</w:t>
      </w:r>
      <w:r w:rsidR="008D4F5A" w:rsidRPr="007F25B6">
        <w:rPr>
          <w:rFonts w:ascii="Times New Roman" w:hAnsi="Times New Roman"/>
          <w:color w:val="292425"/>
        </w:rPr>
        <w:t>f</w:t>
      </w:r>
      <w:r w:rsidR="008D4F5A" w:rsidRPr="007F25B6">
        <w:rPr>
          <w:rFonts w:ascii="Times New Roman" w:hAnsi="Times New Roman"/>
          <w:color w:val="292425"/>
          <w:spacing w:val="-19"/>
        </w:rPr>
        <w:t xml:space="preserve"> </w:t>
      </w:r>
      <w:r w:rsidR="008D4F5A" w:rsidRPr="007F25B6">
        <w:rPr>
          <w:rFonts w:ascii="Times New Roman" w:hAnsi="Times New Roman"/>
          <w:color w:val="292425"/>
          <w:spacing w:val="-2"/>
        </w:rPr>
        <w:t xml:space="preserve">different </w:t>
      </w:r>
    </w:p>
    <w:p w14:paraId="16F2C9CD" w14:textId="77777777" w:rsidR="008D4F5A" w:rsidRPr="007F25B6" w:rsidRDefault="008D4F5A" w:rsidP="004F48C7">
      <w:pPr>
        <w:widowControl w:val="0"/>
        <w:autoSpaceDE w:val="0"/>
        <w:autoSpaceDN w:val="0"/>
        <w:adjustRightInd w:val="0"/>
        <w:spacing w:after="0" w:line="360" w:lineRule="auto"/>
        <w:ind w:left="720" w:right="401" w:firstLine="720"/>
        <w:jc w:val="both"/>
        <w:rPr>
          <w:rFonts w:ascii="Times New Roman" w:hAnsi="Times New Roman"/>
          <w:color w:val="000000"/>
        </w:rPr>
      </w:pPr>
      <w:proofErr w:type="gramStart"/>
      <w:r w:rsidRPr="007F25B6">
        <w:rPr>
          <w:rFonts w:ascii="Times New Roman" w:hAnsi="Times New Roman"/>
          <w:color w:val="292425"/>
        </w:rPr>
        <w:t>provisions</w:t>
      </w:r>
      <w:proofErr w:type="gramEnd"/>
      <w:r w:rsidRPr="007F25B6">
        <w:rPr>
          <w:rFonts w:ascii="Times New Roman" w:hAnsi="Times New Roman"/>
          <w:color w:val="292425"/>
          <w:spacing w:val="-4"/>
        </w:rPr>
        <w:t xml:space="preserve"> </w:t>
      </w:r>
      <w:r w:rsidRPr="007F25B6">
        <w:rPr>
          <w:rFonts w:ascii="Times New Roman" w:hAnsi="Times New Roman"/>
          <w:color w:val="292425"/>
        </w:rPr>
        <w:t>of</w:t>
      </w:r>
      <w:r w:rsidRPr="007F25B6">
        <w:rPr>
          <w:rFonts w:ascii="Times New Roman" w:hAnsi="Times New Roman"/>
          <w:color w:val="292425"/>
          <w:spacing w:val="-4"/>
        </w:rPr>
        <w:t xml:space="preserve"> </w:t>
      </w:r>
      <w:r w:rsidRPr="007F25B6">
        <w:rPr>
          <w:rFonts w:ascii="Times New Roman" w:hAnsi="Times New Roman"/>
          <w:color w:val="292425"/>
        </w:rPr>
        <w:t>this</w:t>
      </w:r>
      <w:r w:rsidRPr="007F25B6">
        <w:rPr>
          <w:rFonts w:ascii="Times New Roman" w:hAnsi="Times New Roman"/>
          <w:color w:val="292425"/>
          <w:spacing w:val="-4"/>
        </w:rPr>
        <w:t xml:space="preserve"> </w:t>
      </w:r>
      <w:r w:rsidRPr="007F25B6">
        <w:rPr>
          <w:rFonts w:ascii="Times New Roman" w:hAnsi="Times New Roman"/>
          <w:color w:val="292425"/>
        </w:rPr>
        <w:t>Act.</w:t>
      </w:r>
    </w:p>
    <w:sectPr w:rsidR="008D4F5A" w:rsidRPr="007F25B6">
      <w:pgSz w:w="11900" w:h="16840"/>
      <w:pgMar w:top="860" w:right="1680" w:bottom="280" w:left="1680" w:header="600" w:footer="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Sheldon Husselmann" w:date="2016-07-05T04:16:00Z" w:initials="SH">
    <w:p w14:paraId="5FE2AC1B" w14:textId="77777777" w:rsidR="003B7C14" w:rsidRDefault="003B7C14">
      <w:pPr>
        <w:pStyle w:val="CommentText"/>
      </w:pPr>
      <w:r>
        <w:rPr>
          <w:rStyle w:val="CommentReference"/>
        </w:rPr>
        <w:annotationRef/>
      </w:r>
      <w:r>
        <w:t>Activity</w:t>
      </w:r>
    </w:p>
  </w:comment>
  <w:comment w:id="76" w:author="Sheldon Husselmann" w:date="2016-07-05T05:57:00Z" w:initials="SH">
    <w:p w14:paraId="15F16998" w14:textId="77777777" w:rsidR="00080619" w:rsidRDefault="00080619">
      <w:pPr>
        <w:pStyle w:val="CommentText"/>
      </w:pPr>
      <w:r>
        <w:rPr>
          <w:rStyle w:val="CommentReference"/>
        </w:rPr>
        <w:annotationRef/>
      </w:r>
      <w:r>
        <w:t>Closure plans more explicitly required</w:t>
      </w:r>
    </w:p>
  </w:comment>
  <w:comment w:id="79" w:author="Sheldon Husselmann" w:date="2016-07-05T06:04:00Z" w:initials="SH">
    <w:p w14:paraId="696CA144" w14:textId="77777777" w:rsidR="00080619" w:rsidRDefault="00080619">
      <w:pPr>
        <w:pStyle w:val="CommentText"/>
      </w:pPr>
      <w:r>
        <w:rPr>
          <w:rStyle w:val="CommentReference"/>
        </w:rPr>
        <w:annotationRef/>
      </w:r>
      <w:r>
        <w:t>Does this apply to all projects? Overkill if so</w:t>
      </w:r>
      <w:r w:rsidR="00F2588F">
        <w:t xml:space="preserve"> – most projects will request exemption</w:t>
      </w:r>
    </w:p>
  </w:comment>
  <w:comment w:id="101" w:author="Sheldon Husselmann" w:date="2016-07-05T06:16:00Z" w:initials="SH">
    <w:p w14:paraId="07739EA0" w14:textId="77777777" w:rsidR="00F2588F" w:rsidRDefault="00F2588F">
      <w:pPr>
        <w:pStyle w:val="CommentText"/>
      </w:pPr>
      <w:r>
        <w:rPr>
          <w:rStyle w:val="CommentReference"/>
        </w:rPr>
        <w:annotationRef/>
      </w:r>
      <w:r>
        <w:t>Addition of radio announcements</w:t>
      </w:r>
    </w:p>
  </w:comment>
  <w:comment w:id="102" w:author="Sheldon Husselmann" w:date="2016-07-05T06:18:00Z" w:initials="SH">
    <w:p w14:paraId="79990955" w14:textId="77777777" w:rsidR="00834837" w:rsidRDefault="00834837">
      <w:pPr>
        <w:pStyle w:val="CommentText"/>
      </w:pPr>
      <w:r>
        <w:rPr>
          <w:rStyle w:val="CommentReference"/>
        </w:rPr>
        <w:annotationRef/>
      </w:r>
      <w:r>
        <w:t>2 compulsory meetings per application - Overkill</w:t>
      </w:r>
    </w:p>
  </w:comment>
  <w:comment w:id="103" w:author="Sheldon Husselmann" w:date="2016-07-05T06:21:00Z" w:initials="SH">
    <w:p w14:paraId="7F07FE55" w14:textId="77777777" w:rsidR="00834837" w:rsidRDefault="00834837">
      <w:pPr>
        <w:pStyle w:val="CommentText"/>
      </w:pPr>
      <w:r>
        <w:rPr>
          <w:rStyle w:val="CommentReference"/>
        </w:rPr>
        <w:annotationRef/>
      </w:r>
      <w:r>
        <w:t>21 working days for public consultation notification</w:t>
      </w:r>
    </w:p>
  </w:comment>
  <w:comment w:id="104" w:author="Sheldon Husselmann" w:date="2016-07-05T06:25:00Z" w:initials="SH">
    <w:p w14:paraId="70B4F7D7" w14:textId="77777777" w:rsidR="00834837" w:rsidRDefault="00834837">
      <w:pPr>
        <w:pStyle w:val="CommentText"/>
      </w:pPr>
      <w:r>
        <w:rPr>
          <w:rStyle w:val="CommentReference"/>
        </w:rPr>
        <w:annotationRef/>
      </w:r>
      <w:r>
        <w:t>Discourages participation by CSOs</w:t>
      </w:r>
    </w:p>
  </w:comment>
  <w:comment w:id="119" w:author="Sheldon Husselmann" w:date="2016-07-05T06:38:00Z" w:initials="SH">
    <w:p w14:paraId="6994E1C6" w14:textId="77777777" w:rsidR="00EC48E7" w:rsidRDefault="00EC48E7">
      <w:pPr>
        <w:pStyle w:val="CommentText"/>
      </w:pPr>
      <w:r>
        <w:rPr>
          <w:rStyle w:val="CommentReference"/>
        </w:rPr>
        <w:annotationRef/>
      </w:r>
      <w:r>
        <w:t xml:space="preserve">Very late in the game, but at least </w:t>
      </w:r>
      <w:proofErr w:type="spellStart"/>
      <w:r>
        <w:t>its</w:t>
      </w:r>
      <w:proofErr w:type="spellEnd"/>
      <w:r>
        <w:t xml:space="preserve"> something</w:t>
      </w:r>
    </w:p>
  </w:comment>
  <w:comment w:id="120" w:author="Sheldon Husselmann" w:date="2016-07-05T06:40:00Z" w:initials="SH">
    <w:p w14:paraId="0FA64DB6" w14:textId="77777777" w:rsidR="00EC48E7" w:rsidRDefault="00EC48E7">
      <w:pPr>
        <w:pStyle w:val="CommentText"/>
      </w:pPr>
      <w:r>
        <w:rPr>
          <w:rStyle w:val="CommentReference"/>
        </w:rPr>
        <w:annotationRef/>
      </w:r>
      <w:r>
        <w:t>Annual monitoring reports</w:t>
      </w:r>
    </w:p>
  </w:comment>
  <w:comment w:id="124" w:author="Sheldon Husselmann" w:date="2016-07-05T06:45:00Z" w:initials="SH">
    <w:p w14:paraId="79FFFE5A" w14:textId="77777777" w:rsidR="00EC48E7" w:rsidRDefault="00EC48E7">
      <w:pPr>
        <w:pStyle w:val="CommentText"/>
      </w:pPr>
      <w:r>
        <w:rPr>
          <w:rStyle w:val="CommentReference"/>
        </w:rPr>
        <w:annotationRef/>
      </w:r>
      <w:r>
        <w:t>5 years, not 3 anymore</w:t>
      </w:r>
    </w:p>
  </w:comment>
  <w:comment w:id="130" w:author="Sheldon Husselmann" w:date="2016-07-05T06:50:00Z" w:initials="SH">
    <w:p w14:paraId="6CCDCE96" w14:textId="77777777" w:rsidR="00573F52" w:rsidRDefault="00573F52">
      <w:pPr>
        <w:pStyle w:val="CommentText"/>
      </w:pPr>
      <w:r>
        <w:rPr>
          <w:rStyle w:val="CommentReference"/>
        </w:rPr>
        <w:annotationRef/>
      </w:r>
      <w:r>
        <w:t xml:space="preserve">New permit </w:t>
      </w:r>
      <w:r>
        <w:t>requirement</w:t>
      </w:r>
      <w:bookmarkStart w:id="131" w:name="_GoBack"/>
      <w:bookmarkEnd w:id="131"/>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E2AC1B" w15:done="0"/>
  <w15:commentEx w15:paraId="15F16998" w15:done="0"/>
  <w15:commentEx w15:paraId="696CA144" w15:done="0"/>
  <w15:commentEx w15:paraId="07739EA0" w15:done="0"/>
  <w15:commentEx w15:paraId="79990955" w15:done="0"/>
  <w15:commentEx w15:paraId="7F07FE55" w15:done="0"/>
  <w15:commentEx w15:paraId="70B4F7D7" w15:done="0"/>
  <w15:commentEx w15:paraId="6994E1C6" w15:done="0"/>
  <w15:commentEx w15:paraId="0FA64DB6" w15:done="0"/>
  <w15:commentEx w15:paraId="79FFFE5A" w15:done="0"/>
  <w15:commentEx w15:paraId="6CCDCE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00BC2" w14:textId="77777777" w:rsidR="00DD2732" w:rsidRDefault="00DD2732">
      <w:pPr>
        <w:spacing w:after="0" w:line="240" w:lineRule="auto"/>
      </w:pPr>
      <w:r>
        <w:separator/>
      </w:r>
    </w:p>
  </w:endnote>
  <w:endnote w:type="continuationSeparator" w:id="0">
    <w:p w14:paraId="50E5B356" w14:textId="77777777" w:rsidR="00DD2732" w:rsidRDefault="00DD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A05BA" w14:textId="77777777" w:rsidR="00DD2732" w:rsidRDefault="00DD2732">
      <w:pPr>
        <w:spacing w:after="0" w:line="240" w:lineRule="auto"/>
      </w:pPr>
      <w:r>
        <w:separator/>
      </w:r>
    </w:p>
  </w:footnote>
  <w:footnote w:type="continuationSeparator" w:id="0">
    <w:p w14:paraId="5778C08F" w14:textId="77777777" w:rsidR="00DD2732" w:rsidRDefault="00DD2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B7C68" w14:textId="77777777" w:rsidR="003B7C14" w:rsidRDefault="003B7C14">
    <w:pPr>
      <w:widowControl w:val="0"/>
      <w:autoSpaceDE w:val="0"/>
      <w:autoSpaceDN w:val="0"/>
      <w:adjustRightInd w:val="0"/>
      <w:spacing w:after="0" w:line="200" w:lineRule="exact"/>
      <w:rPr>
        <w:rFonts w:ascii="Times New Roman" w:hAnsi="Times New Roman"/>
        <w:sz w:val="20"/>
        <w:szCs w:val="20"/>
      </w:rPr>
    </w:pPr>
    <w:r>
      <w:rPr>
        <w:noProof/>
        <w:lang w:val="en-US" w:eastAsia="en-US"/>
      </w:rPr>
      <mc:AlternateContent>
        <mc:Choice Requires="wps">
          <w:drawing>
            <wp:anchor distT="0" distB="0" distL="114300" distR="114300" simplePos="0" relativeHeight="251656192" behindDoc="1" locked="0" layoutInCell="0" allowOverlap="1" wp14:anchorId="0948FE6E" wp14:editId="50558924">
              <wp:simplePos x="0" y="0"/>
              <wp:positionH relativeFrom="page">
                <wp:posOffset>2622429</wp:posOffset>
              </wp:positionH>
              <wp:positionV relativeFrom="page">
                <wp:posOffset>370936</wp:posOffset>
              </wp:positionV>
              <wp:extent cx="3053751" cy="165100"/>
              <wp:effectExtent l="0" t="0" r="13335" b="63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51"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D6495" w14:textId="77777777" w:rsidR="003B7C14" w:rsidRDefault="003B7C14">
                          <w:pPr>
                            <w:widowControl w:val="0"/>
                            <w:autoSpaceDE w:val="0"/>
                            <w:autoSpaceDN w:val="0"/>
                            <w:adjustRightInd w:val="0"/>
                            <w:spacing w:after="0" w:line="245" w:lineRule="exact"/>
                            <w:ind w:left="20" w:right="-33"/>
                            <w:rPr>
                              <w:rFonts w:ascii="Times New Roman" w:hAnsi="Times New Roman"/>
                              <w:color w:val="000000"/>
                            </w:rPr>
                          </w:pPr>
                          <w:r>
                            <w:rPr>
                              <w:rFonts w:ascii="Times New Roman" w:hAnsi="Times New Roman"/>
                              <w:color w:val="292425"/>
                            </w:rPr>
                            <w:t xml:space="preserve">Government Gazette 27 December 2007 </w:t>
                          </w:r>
                          <w:r w:rsidRPr="00675599">
                            <w:rPr>
                              <w:rFonts w:ascii="Times New Roman" w:hAnsi="Times New Roman"/>
                              <w:color w:val="0000FF"/>
                            </w:rPr>
                            <w:t>Amended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8FE6E" id="_x0000_t202" coordsize="21600,21600" o:spt="202" path="m,l,21600r21600,l21600,xe">
              <v:stroke joinstyle="miter"/>
              <v:path gradientshapeok="t" o:connecttype="rect"/>
            </v:shapetype>
            <v:shape id="Text Box 3" o:spid="_x0000_s1026" type="#_x0000_t202" style="position:absolute;margin-left:206.5pt;margin-top:29.2pt;width:240.45pt;height:1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" o:allowincell="f" filled="f" stroked="f">
              <v:textbox inset="0,0,0,0">
                <w:txbxContent>
                  <w:p w14:paraId="4DED6495" w14:textId="77777777" w:rsidR="003B7C14" w:rsidRDefault="003B7C14">
                    <w:pPr>
                      <w:widowControl w:val="0"/>
                      <w:autoSpaceDE w:val="0"/>
                      <w:autoSpaceDN w:val="0"/>
                      <w:adjustRightInd w:val="0"/>
                      <w:spacing w:after="0" w:line="245" w:lineRule="exact"/>
                      <w:ind w:left="20" w:right="-33"/>
                      <w:rPr>
                        <w:rFonts w:ascii="Times New Roman" w:hAnsi="Times New Roman"/>
                        <w:color w:val="000000"/>
                      </w:rPr>
                    </w:pPr>
                    <w:r>
                      <w:rPr>
                        <w:rFonts w:ascii="Times New Roman" w:hAnsi="Times New Roman"/>
                        <w:color w:val="292425"/>
                      </w:rPr>
                      <w:t xml:space="preserve">Government Gazette 27 December 2007 </w:t>
                    </w:r>
                    <w:r w:rsidRPr="00675599">
                      <w:rPr>
                        <w:rFonts w:ascii="Times New Roman" w:hAnsi="Times New Roman"/>
                        <w:color w:val="0000FF"/>
                      </w:rPr>
                      <w:t>Amended</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54144" behindDoc="1" locked="0" layoutInCell="0" allowOverlap="1" wp14:anchorId="7C7B1958" wp14:editId="19883B0F">
              <wp:simplePos x="0" y="0"/>
              <wp:positionH relativeFrom="page">
                <wp:posOffset>1350010</wp:posOffset>
              </wp:positionH>
              <wp:positionV relativeFrom="page">
                <wp:posOffset>540385</wp:posOffset>
              </wp:positionV>
              <wp:extent cx="4859655" cy="0"/>
              <wp:effectExtent l="0" t="0" r="0" b="0"/>
              <wp:wrapNone/>
              <wp:docPr id="8"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9655" cy="0"/>
                      </a:xfrm>
                      <a:custGeom>
                        <a:avLst/>
                        <a:gdLst>
                          <a:gd name="T0" fmla="*/ 0 w 7653"/>
                          <a:gd name="T1" fmla="*/ 7653 w 7653"/>
                        </a:gdLst>
                        <a:ahLst/>
                        <a:cxnLst>
                          <a:cxn ang="0">
                            <a:pos x="T0" y="0"/>
                          </a:cxn>
                          <a:cxn ang="0">
                            <a:pos x="T1" y="0"/>
                          </a:cxn>
                        </a:cxnLst>
                        <a:rect l="0" t="0" r="r" b="b"/>
                        <a:pathLst>
                          <a:path w="7653">
                            <a:moveTo>
                              <a:pt x="0" y="0"/>
                            </a:moveTo>
                            <a:lnTo>
                              <a:pt x="7653" y="0"/>
                            </a:lnTo>
                          </a:path>
                        </a:pathLst>
                      </a:custGeom>
                      <a:noFill/>
                      <a:ln w="12192">
                        <a:solidFill>
                          <a:srgbClr val="2924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E2C032" id="Freeform 1"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6.3pt,42.55pt,488.95pt,42.55pt" coordsize="76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" o:allowincell="f" filled="f" strokecolor="#292425" strokeweight=".96pt">
              <v:path arrowok="t" o:connecttype="custom" o:connectlocs="0,0;4859655,0" o:connectangles="0,0"/>
              <w10:wrap anchorx="page" anchory="page"/>
            </v:polyline>
          </w:pict>
        </mc:Fallback>
      </mc:AlternateContent>
    </w:r>
    <w:r>
      <w:rPr>
        <w:noProof/>
        <w:lang w:val="en-US" w:eastAsia="en-US"/>
      </w:rPr>
      <mc:AlternateContent>
        <mc:Choice Requires="wps">
          <w:drawing>
            <wp:anchor distT="0" distB="0" distL="114300" distR="114300" simplePos="0" relativeHeight="251655168" behindDoc="1" locked="0" layoutInCell="0" allowOverlap="1" wp14:anchorId="1A4E6C1E" wp14:editId="4D96812E">
              <wp:simplePos x="0" y="0"/>
              <wp:positionH relativeFrom="page">
                <wp:posOffset>1324610</wp:posOffset>
              </wp:positionH>
              <wp:positionV relativeFrom="page">
                <wp:posOffset>368300</wp:posOffset>
              </wp:positionV>
              <wp:extent cx="190500" cy="1651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FEC7B" w14:textId="77777777" w:rsidR="003B7C14" w:rsidRDefault="003B7C14">
                          <w:pPr>
                            <w:widowControl w:val="0"/>
                            <w:autoSpaceDE w:val="0"/>
                            <w:autoSpaceDN w:val="0"/>
                            <w:adjustRightInd w:val="0"/>
                            <w:spacing w:after="0" w:line="245" w:lineRule="exact"/>
                            <w:ind w:left="40"/>
                            <w:rPr>
                              <w:rFonts w:ascii="Times New Roman" w:hAnsi="Times New Roman"/>
                              <w:color w:val="000000"/>
                            </w:rPr>
                          </w:pPr>
                          <w:r>
                            <w:rPr>
                              <w:rFonts w:ascii="Times New Roman" w:hAnsi="Times New Roman"/>
                              <w:color w:val="292425"/>
                            </w:rPr>
                            <w:fldChar w:fldCharType="begin"/>
                          </w:r>
                          <w:r>
                            <w:rPr>
                              <w:rFonts w:ascii="Times New Roman" w:hAnsi="Times New Roman"/>
                              <w:color w:val="292425"/>
                            </w:rPr>
                            <w:instrText xml:space="preserve"> PAGE </w:instrText>
                          </w:r>
                          <w:r>
                            <w:rPr>
                              <w:rFonts w:ascii="Times New Roman" w:hAnsi="Times New Roman"/>
                              <w:color w:val="292425"/>
                            </w:rPr>
                            <w:fldChar w:fldCharType="separate"/>
                          </w:r>
                          <w:r w:rsidR="00573F52">
                            <w:rPr>
                              <w:rFonts w:ascii="Times New Roman" w:hAnsi="Times New Roman"/>
                              <w:noProof/>
                              <w:color w:val="292425"/>
                            </w:rPr>
                            <w:t>72</w:t>
                          </w:r>
                          <w:r>
                            <w:rPr>
                              <w:rFonts w:ascii="Times New Roman" w:hAnsi="Times New Roman"/>
                              <w:color w:val="29242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E6C1E" id="Text Box 2" o:spid="_x0000_s1027" type="#_x0000_t202" style="position:absolute;margin-left:104.3pt;margin-top:29pt;width:15pt;height:1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" o:allowincell="f" filled="f" stroked="f">
              <v:textbox inset="0,0,0,0">
                <w:txbxContent>
                  <w:p w14:paraId="3EEFEC7B" w14:textId="77777777" w:rsidR="003B7C14" w:rsidRDefault="003B7C14">
                    <w:pPr>
                      <w:widowControl w:val="0"/>
                      <w:autoSpaceDE w:val="0"/>
                      <w:autoSpaceDN w:val="0"/>
                      <w:adjustRightInd w:val="0"/>
                      <w:spacing w:after="0" w:line="245" w:lineRule="exact"/>
                      <w:ind w:left="40"/>
                      <w:rPr>
                        <w:rFonts w:ascii="Times New Roman" w:hAnsi="Times New Roman"/>
                        <w:color w:val="000000"/>
                      </w:rPr>
                    </w:pPr>
                    <w:r>
                      <w:rPr>
                        <w:rFonts w:ascii="Times New Roman" w:hAnsi="Times New Roman"/>
                        <w:color w:val="292425"/>
                      </w:rPr>
                      <w:fldChar w:fldCharType="begin"/>
                    </w:r>
                    <w:r>
                      <w:rPr>
                        <w:rFonts w:ascii="Times New Roman" w:hAnsi="Times New Roman"/>
                        <w:color w:val="292425"/>
                      </w:rPr>
                      <w:instrText xml:space="preserve"> PAGE </w:instrText>
                    </w:r>
                    <w:r>
                      <w:rPr>
                        <w:rFonts w:ascii="Times New Roman" w:hAnsi="Times New Roman"/>
                        <w:color w:val="292425"/>
                      </w:rPr>
                      <w:fldChar w:fldCharType="separate"/>
                    </w:r>
                    <w:r w:rsidR="00573F52">
                      <w:rPr>
                        <w:rFonts w:ascii="Times New Roman" w:hAnsi="Times New Roman"/>
                        <w:noProof/>
                        <w:color w:val="292425"/>
                      </w:rPr>
                      <w:t>72</w:t>
                    </w:r>
                    <w:r>
                      <w:rPr>
                        <w:rFonts w:ascii="Times New Roman" w:hAnsi="Times New Roman"/>
                        <w:color w:val="292425"/>
                      </w:rPr>
                      <w:fldChar w:fldCharType="end"/>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57216" behindDoc="1" locked="0" layoutInCell="0" allowOverlap="1" wp14:anchorId="21E6AA17" wp14:editId="2917E8CF">
              <wp:simplePos x="0" y="0"/>
              <wp:positionH relativeFrom="page">
                <wp:posOffset>5677535</wp:posOffset>
              </wp:positionH>
              <wp:positionV relativeFrom="page">
                <wp:posOffset>368300</wp:posOffset>
              </wp:positionV>
              <wp:extent cx="545465" cy="1651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B48B5" w14:textId="77777777" w:rsidR="003B7C14" w:rsidRDefault="003B7C14">
                          <w:pPr>
                            <w:widowControl w:val="0"/>
                            <w:autoSpaceDE w:val="0"/>
                            <w:autoSpaceDN w:val="0"/>
                            <w:adjustRightInd w:val="0"/>
                            <w:spacing w:after="0" w:line="245" w:lineRule="exact"/>
                            <w:ind w:left="20" w:right="-33"/>
                            <w:rPr>
                              <w:rFonts w:ascii="Times New Roman" w:hAnsi="Times New Roman"/>
                              <w:color w:val="000000"/>
                            </w:rPr>
                          </w:pPr>
                          <w:r>
                            <w:rPr>
                              <w:rFonts w:ascii="Times New Roman" w:hAnsi="Times New Roman"/>
                              <w:color w:val="292425"/>
                            </w:rPr>
                            <w:t>No. 3966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6AA17" id="Text Box 4" o:spid="_x0000_s1028" type="#_x0000_t202" style="position:absolute;margin-left:447.05pt;margin-top:29pt;width:42.95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" o:allowincell="f" filled="f" stroked="f">
              <v:textbox inset="0,0,0,0">
                <w:txbxContent>
                  <w:p w14:paraId="388B48B5" w14:textId="77777777" w:rsidR="003B7C14" w:rsidRDefault="003B7C14">
                    <w:pPr>
                      <w:widowControl w:val="0"/>
                      <w:autoSpaceDE w:val="0"/>
                      <w:autoSpaceDN w:val="0"/>
                      <w:adjustRightInd w:val="0"/>
                      <w:spacing w:after="0" w:line="245" w:lineRule="exact"/>
                      <w:ind w:left="20" w:right="-33"/>
                      <w:rPr>
                        <w:rFonts w:ascii="Times New Roman" w:hAnsi="Times New Roman"/>
                        <w:color w:val="000000"/>
                      </w:rPr>
                    </w:pPr>
                    <w:r>
                      <w:rPr>
                        <w:rFonts w:ascii="Times New Roman" w:hAnsi="Times New Roman"/>
                        <w:color w:val="292425"/>
                      </w:rPr>
                      <w:t>No. 3966</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B7DD1" w14:textId="77777777" w:rsidR="003B7C14" w:rsidRDefault="003B7C14">
    <w:pPr>
      <w:widowControl w:val="0"/>
      <w:autoSpaceDE w:val="0"/>
      <w:autoSpaceDN w:val="0"/>
      <w:adjustRightInd w:val="0"/>
      <w:spacing w:after="0" w:line="200" w:lineRule="exact"/>
      <w:rPr>
        <w:rFonts w:ascii="Times New Roman" w:hAnsi="Times New Roman"/>
        <w:sz w:val="20"/>
        <w:szCs w:val="20"/>
      </w:rPr>
    </w:pPr>
    <w:r>
      <w:rPr>
        <w:noProof/>
        <w:lang w:val="en-US" w:eastAsia="en-US"/>
      </w:rPr>
      <mc:AlternateContent>
        <mc:Choice Requires="wps">
          <w:drawing>
            <wp:anchor distT="0" distB="0" distL="114300" distR="114300" simplePos="0" relativeHeight="251660288" behindDoc="1" locked="0" layoutInCell="0" allowOverlap="1" wp14:anchorId="154B065F" wp14:editId="7A4034B0">
              <wp:simplePos x="0" y="0"/>
              <wp:positionH relativeFrom="page">
                <wp:posOffset>2631057</wp:posOffset>
              </wp:positionH>
              <wp:positionV relativeFrom="page">
                <wp:posOffset>362309</wp:posOffset>
              </wp:positionV>
              <wp:extent cx="3243532" cy="165100"/>
              <wp:effectExtent l="0" t="0" r="14605" b="63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3532"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13BB6" w14:textId="77777777" w:rsidR="003B7C14" w:rsidRDefault="003B7C14">
                          <w:pPr>
                            <w:widowControl w:val="0"/>
                            <w:autoSpaceDE w:val="0"/>
                            <w:autoSpaceDN w:val="0"/>
                            <w:adjustRightInd w:val="0"/>
                            <w:spacing w:after="0" w:line="245" w:lineRule="exact"/>
                            <w:ind w:left="20" w:right="-33"/>
                            <w:rPr>
                              <w:rFonts w:ascii="Times New Roman" w:hAnsi="Times New Roman"/>
                              <w:color w:val="000000"/>
                            </w:rPr>
                          </w:pPr>
                          <w:r>
                            <w:rPr>
                              <w:rFonts w:ascii="Times New Roman" w:hAnsi="Times New Roman"/>
                              <w:color w:val="292425"/>
                            </w:rPr>
                            <w:t xml:space="preserve">Government Gazette 27 December 2007 </w:t>
                          </w:r>
                          <w:r w:rsidRPr="00695696">
                            <w:rPr>
                              <w:rFonts w:ascii="Times New Roman" w:hAnsi="Times New Roman"/>
                              <w:color w:val="0000FF"/>
                            </w:rPr>
                            <w:t>Amended</w:t>
                          </w:r>
                          <w:r>
                            <w:rPr>
                              <w:rFonts w:ascii="Times New Roman" w:hAnsi="Times New Roman"/>
                              <w:color w:val="0000FF"/>
                            </w:rPr>
                            <w:t xml:space="preserve">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B065F" id="_x0000_t202" coordsize="21600,21600" o:spt="202" path="m,l,21600r21600,l21600,xe">
              <v:stroke joinstyle="miter"/>
              <v:path gradientshapeok="t" o:connecttype="rect"/>
            </v:shapetype>
            <v:shape id="Text Box 7" o:spid="_x0000_s1029" type="#_x0000_t202" style="position:absolute;margin-left:207.15pt;margin-top:28.55pt;width:255.4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" o:allowincell="f" filled="f" stroked="f">
              <v:textbox inset="0,0,0,0">
                <w:txbxContent>
                  <w:p w14:paraId="58A13BB6" w14:textId="77777777" w:rsidR="003B7C14" w:rsidRDefault="003B7C14">
                    <w:pPr>
                      <w:widowControl w:val="0"/>
                      <w:autoSpaceDE w:val="0"/>
                      <w:autoSpaceDN w:val="0"/>
                      <w:adjustRightInd w:val="0"/>
                      <w:spacing w:after="0" w:line="245" w:lineRule="exact"/>
                      <w:ind w:left="20" w:right="-33"/>
                      <w:rPr>
                        <w:rFonts w:ascii="Times New Roman" w:hAnsi="Times New Roman"/>
                        <w:color w:val="000000"/>
                      </w:rPr>
                    </w:pPr>
                    <w:r>
                      <w:rPr>
                        <w:rFonts w:ascii="Times New Roman" w:hAnsi="Times New Roman"/>
                        <w:color w:val="292425"/>
                      </w:rPr>
                      <w:t xml:space="preserve">Government Gazette 27 December 2007 </w:t>
                    </w:r>
                    <w:r w:rsidRPr="00695696">
                      <w:rPr>
                        <w:rFonts w:ascii="Times New Roman" w:hAnsi="Times New Roman"/>
                        <w:color w:val="0000FF"/>
                      </w:rPr>
                      <w:t>Amended</w:t>
                    </w:r>
                    <w:r>
                      <w:rPr>
                        <w:rFonts w:ascii="Times New Roman" w:hAnsi="Times New Roman"/>
                        <w:color w:val="0000FF"/>
                      </w:rPr>
                      <w:t xml:space="preserve"> 2015</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58240" behindDoc="1" locked="0" layoutInCell="0" allowOverlap="1" wp14:anchorId="0C323D66" wp14:editId="7E6A3676">
              <wp:simplePos x="0" y="0"/>
              <wp:positionH relativeFrom="page">
                <wp:posOffset>1356360</wp:posOffset>
              </wp:positionH>
              <wp:positionV relativeFrom="page">
                <wp:posOffset>537210</wp:posOffset>
              </wp:positionV>
              <wp:extent cx="4859655" cy="0"/>
              <wp:effectExtent l="0" t="0" r="0" b="0"/>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9655" cy="0"/>
                      </a:xfrm>
                      <a:custGeom>
                        <a:avLst/>
                        <a:gdLst>
                          <a:gd name="T0" fmla="*/ 0 w 7653"/>
                          <a:gd name="T1" fmla="*/ 7653 w 7653"/>
                        </a:gdLst>
                        <a:ahLst/>
                        <a:cxnLst>
                          <a:cxn ang="0">
                            <a:pos x="T0" y="0"/>
                          </a:cxn>
                          <a:cxn ang="0">
                            <a:pos x="T1" y="0"/>
                          </a:cxn>
                        </a:cxnLst>
                        <a:rect l="0" t="0" r="r" b="b"/>
                        <a:pathLst>
                          <a:path w="7653">
                            <a:moveTo>
                              <a:pt x="0" y="0"/>
                            </a:moveTo>
                            <a:lnTo>
                              <a:pt x="7653" y="0"/>
                            </a:lnTo>
                          </a:path>
                        </a:pathLst>
                      </a:custGeom>
                      <a:noFill/>
                      <a:ln w="12192">
                        <a:solidFill>
                          <a:srgbClr val="2924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9A4F01" id="Freeform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6.8pt,42.3pt,489.45pt,42.3pt" coordsize="76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" o:allowincell="f" filled="f" strokecolor="#292425" strokeweight=".96pt">
              <v:path arrowok="t" o:connecttype="custom" o:connectlocs="0,0;4859655,0" o:connectangles="0,0"/>
              <w10:wrap anchorx="page" anchory="page"/>
            </v:polyline>
          </w:pict>
        </mc:Fallback>
      </mc:AlternateContent>
    </w:r>
    <w:r>
      <w:rPr>
        <w:noProof/>
        <w:lang w:val="en-US" w:eastAsia="en-US"/>
      </w:rPr>
      <mc:AlternateContent>
        <mc:Choice Requires="wps">
          <w:drawing>
            <wp:anchor distT="0" distB="0" distL="114300" distR="114300" simplePos="0" relativeHeight="251659264" behindDoc="1" locked="0" layoutInCell="0" allowOverlap="1" wp14:anchorId="4BB846DA" wp14:editId="7782E7F1">
              <wp:simplePos x="0" y="0"/>
              <wp:positionH relativeFrom="page">
                <wp:posOffset>1343660</wp:posOffset>
              </wp:positionH>
              <wp:positionV relativeFrom="page">
                <wp:posOffset>365125</wp:posOffset>
              </wp:positionV>
              <wp:extent cx="545465" cy="1651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F8A73" w14:textId="77777777" w:rsidR="003B7C14" w:rsidRDefault="003B7C14">
                          <w:pPr>
                            <w:widowControl w:val="0"/>
                            <w:autoSpaceDE w:val="0"/>
                            <w:autoSpaceDN w:val="0"/>
                            <w:adjustRightInd w:val="0"/>
                            <w:spacing w:after="0" w:line="245" w:lineRule="exact"/>
                            <w:ind w:left="20" w:right="-33"/>
                            <w:rPr>
                              <w:rFonts w:ascii="Times New Roman" w:hAnsi="Times New Roman"/>
                              <w:color w:val="000000"/>
                            </w:rPr>
                          </w:pPr>
                          <w:r>
                            <w:rPr>
                              <w:rFonts w:ascii="Times New Roman" w:hAnsi="Times New Roman"/>
                              <w:color w:val="292425"/>
                            </w:rPr>
                            <w:t>No. 3966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846DA" id="Text Box 6" o:spid="_x0000_s1030" type="#_x0000_t202" style="position:absolute;margin-left:105.8pt;margin-top:28.75pt;width:42.95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" o:allowincell="f" filled="f" stroked="f">
              <v:textbox inset="0,0,0,0">
                <w:txbxContent>
                  <w:p w14:paraId="107F8A73" w14:textId="77777777" w:rsidR="003B7C14" w:rsidRDefault="003B7C14">
                    <w:pPr>
                      <w:widowControl w:val="0"/>
                      <w:autoSpaceDE w:val="0"/>
                      <w:autoSpaceDN w:val="0"/>
                      <w:adjustRightInd w:val="0"/>
                      <w:spacing w:after="0" w:line="245" w:lineRule="exact"/>
                      <w:ind w:left="20" w:right="-33"/>
                      <w:rPr>
                        <w:rFonts w:ascii="Times New Roman" w:hAnsi="Times New Roman"/>
                        <w:color w:val="000000"/>
                      </w:rPr>
                    </w:pPr>
                    <w:r>
                      <w:rPr>
                        <w:rFonts w:ascii="Times New Roman" w:hAnsi="Times New Roman"/>
                        <w:color w:val="292425"/>
                      </w:rPr>
                      <w:t>No. 3966</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1312" behindDoc="1" locked="0" layoutInCell="0" allowOverlap="1" wp14:anchorId="74090514" wp14:editId="1914CC46">
              <wp:simplePos x="0" y="0"/>
              <wp:positionH relativeFrom="page">
                <wp:posOffset>6051550</wp:posOffset>
              </wp:positionH>
              <wp:positionV relativeFrom="page">
                <wp:posOffset>365125</wp:posOffset>
              </wp:positionV>
              <wp:extent cx="190500" cy="1651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9EBEE" w14:textId="77777777" w:rsidR="003B7C14" w:rsidRDefault="003B7C14">
                          <w:pPr>
                            <w:widowControl w:val="0"/>
                            <w:autoSpaceDE w:val="0"/>
                            <w:autoSpaceDN w:val="0"/>
                            <w:adjustRightInd w:val="0"/>
                            <w:spacing w:after="0" w:line="245" w:lineRule="exact"/>
                            <w:ind w:left="40"/>
                            <w:rPr>
                              <w:rFonts w:ascii="Times New Roman" w:hAnsi="Times New Roman"/>
                              <w:color w:val="000000"/>
                            </w:rPr>
                          </w:pPr>
                          <w:r>
                            <w:rPr>
                              <w:rFonts w:ascii="Times New Roman" w:hAnsi="Times New Roman"/>
                              <w:color w:val="292425"/>
                            </w:rPr>
                            <w:fldChar w:fldCharType="begin"/>
                          </w:r>
                          <w:r>
                            <w:rPr>
                              <w:rFonts w:ascii="Times New Roman" w:hAnsi="Times New Roman"/>
                              <w:color w:val="292425"/>
                            </w:rPr>
                            <w:instrText xml:space="preserve"> PAGE </w:instrText>
                          </w:r>
                          <w:r>
                            <w:rPr>
                              <w:rFonts w:ascii="Times New Roman" w:hAnsi="Times New Roman"/>
                              <w:color w:val="292425"/>
                            </w:rPr>
                            <w:fldChar w:fldCharType="separate"/>
                          </w:r>
                          <w:r w:rsidR="00573F52">
                            <w:rPr>
                              <w:rFonts w:ascii="Times New Roman" w:hAnsi="Times New Roman"/>
                              <w:noProof/>
                              <w:color w:val="292425"/>
                            </w:rPr>
                            <w:t>71</w:t>
                          </w:r>
                          <w:r>
                            <w:rPr>
                              <w:rFonts w:ascii="Times New Roman" w:hAnsi="Times New Roman"/>
                              <w:color w:val="29242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90514" id="Text Box 8" o:spid="_x0000_s1031" type="#_x0000_t202" style="position:absolute;margin-left:476.5pt;margin-top:28.75pt;width:15pt;height: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" o:allowincell="f" filled="f" stroked="f">
              <v:textbox inset="0,0,0,0">
                <w:txbxContent>
                  <w:p w14:paraId="7819EBEE" w14:textId="77777777" w:rsidR="003B7C14" w:rsidRDefault="003B7C14">
                    <w:pPr>
                      <w:widowControl w:val="0"/>
                      <w:autoSpaceDE w:val="0"/>
                      <w:autoSpaceDN w:val="0"/>
                      <w:adjustRightInd w:val="0"/>
                      <w:spacing w:after="0" w:line="245" w:lineRule="exact"/>
                      <w:ind w:left="40"/>
                      <w:rPr>
                        <w:rFonts w:ascii="Times New Roman" w:hAnsi="Times New Roman"/>
                        <w:color w:val="000000"/>
                      </w:rPr>
                    </w:pPr>
                    <w:r>
                      <w:rPr>
                        <w:rFonts w:ascii="Times New Roman" w:hAnsi="Times New Roman"/>
                        <w:color w:val="292425"/>
                      </w:rPr>
                      <w:fldChar w:fldCharType="begin"/>
                    </w:r>
                    <w:r>
                      <w:rPr>
                        <w:rFonts w:ascii="Times New Roman" w:hAnsi="Times New Roman"/>
                        <w:color w:val="292425"/>
                      </w:rPr>
                      <w:instrText xml:space="preserve"> PAGE </w:instrText>
                    </w:r>
                    <w:r>
                      <w:rPr>
                        <w:rFonts w:ascii="Times New Roman" w:hAnsi="Times New Roman"/>
                        <w:color w:val="292425"/>
                      </w:rPr>
                      <w:fldChar w:fldCharType="separate"/>
                    </w:r>
                    <w:r w:rsidR="00573F52">
                      <w:rPr>
                        <w:rFonts w:ascii="Times New Roman" w:hAnsi="Times New Roman"/>
                        <w:noProof/>
                        <w:color w:val="292425"/>
                      </w:rPr>
                      <w:t>71</w:t>
                    </w:r>
                    <w:r>
                      <w:rPr>
                        <w:rFonts w:ascii="Times New Roman" w:hAnsi="Times New Roman"/>
                        <w:color w:val="29242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686D"/>
    <w:multiLevelType w:val="hybridMultilevel"/>
    <w:tmpl w:val="6D8AA5DA"/>
    <w:lvl w:ilvl="0" w:tplc="49C69518">
      <w:start w:val="1"/>
      <w:numFmt w:val="lowerLetter"/>
      <w:lvlText w:val="(%1)"/>
      <w:lvlJc w:val="left"/>
      <w:pPr>
        <w:ind w:left="1856" w:hanging="570"/>
      </w:pPr>
      <w:rPr>
        <w:rFonts w:ascii="Times New Roman" w:eastAsia="Times New Roman" w:hAnsi="Times New Roman" w:cs="Times New Roman"/>
        <w:color w:val="2924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380D7B"/>
    <w:multiLevelType w:val="hybridMultilevel"/>
    <w:tmpl w:val="739C8216"/>
    <w:lvl w:ilvl="0" w:tplc="93A0FEB6">
      <w:start w:val="1"/>
      <w:numFmt w:val="decimal"/>
      <w:lvlText w:val="(%1)"/>
      <w:lvlJc w:val="left"/>
      <w:pPr>
        <w:ind w:left="926" w:hanging="360"/>
      </w:pPr>
      <w:rPr>
        <w:rFonts w:ascii="Times New Roman" w:eastAsia="Times New Roman" w:hAnsi="Times New Roman" w:cs="Times New Roman"/>
        <w:b w:val="0"/>
        <w:color w:val="292425"/>
      </w:rPr>
    </w:lvl>
    <w:lvl w:ilvl="1" w:tplc="4E903DC8">
      <w:start w:val="1"/>
      <w:numFmt w:val="lowerLetter"/>
      <w:lvlText w:val="(%2)"/>
      <w:lvlJc w:val="left"/>
      <w:pPr>
        <w:ind w:left="1856" w:hanging="570"/>
      </w:pPr>
      <w:rPr>
        <w:rFonts w:hint="default"/>
        <w:color w:val="292425"/>
      </w:rPr>
    </w:lvl>
    <w:lvl w:ilvl="2" w:tplc="B58E8892">
      <w:start w:val="1"/>
      <w:numFmt w:val="lowerRoman"/>
      <w:lvlText w:val="(%3)"/>
      <w:lvlJc w:val="left"/>
      <w:pPr>
        <w:ind w:left="2906" w:hanging="720"/>
      </w:pPr>
      <w:rPr>
        <w:rFonts w:hint="default"/>
        <w:color w:val="292425"/>
      </w:rPr>
    </w:lvl>
    <w:lvl w:ilvl="3" w:tplc="0809000F">
      <w:start w:val="1"/>
      <w:numFmt w:val="decimal"/>
      <w:lvlText w:val="%4."/>
      <w:lvlJc w:val="left"/>
      <w:pPr>
        <w:ind w:left="3086" w:hanging="360"/>
      </w:pPr>
    </w:lvl>
    <w:lvl w:ilvl="4" w:tplc="AACE2050">
      <w:start w:val="1"/>
      <w:numFmt w:val="decimal"/>
      <w:lvlText w:val="(%5)"/>
      <w:lvlJc w:val="left"/>
      <w:pPr>
        <w:ind w:left="3806" w:hanging="360"/>
      </w:pPr>
      <w:rPr>
        <w:rFonts w:hint="default"/>
      </w:r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2" w15:restartNumberingAfterBreak="0">
    <w:nsid w:val="017813EB"/>
    <w:multiLevelType w:val="hybridMultilevel"/>
    <w:tmpl w:val="795898C4"/>
    <w:lvl w:ilvl="0" w:tplc="C4C080EC">
      <w:start w:val="1"/>
      <w:numFmt w:val="decimal"/>
      <w:lvlText w:val="%1."/>
      <w:lvlJc w:val="left"/>
      <w:pPr>
        <w:ind w:left="1290" w:hanging="570"/>
      </w:pPr>
      <w:rPr>
        <w:rFonts w:hint="default"/>
        <w:b/>
        <w:color w:val="292425"/>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1F531FE"/>
    <w:multiLevelType w:val="hybridMultilevel"/>
    <w:tmpl w:val="E02CA3F6"/>
    <w:lvl w:ilvl="0" w:tplc="93A0FEB6">
      <w:start w:val="1"/>
      <w:numFmt w:val="decimal"/>
      <w:lvlText w:val="(%1)"/>
      <w:lvlJc w:val="left"/>
      <w:pPr>
        <w:ind w:left="926" w:hanging="360"/>
      </w:pPr>
      <w:rPr>
        <w:rFonts w:ascii="Times New Roman" w:eastAsia="Times New Roman" w:hAnsi="Times New Roman" w:cs="Times New Roman"/>
        <w:b w:val="0"/>
        <w:color w:val="292425"/>
      </w:rPr>
    </w:lvl>
    <w:lvl w:ilvl="1" w:tplc="4E903DC8">
      <w:start w:val="1"/>
      <w:numFmt w:val="lowerLetter"/>
      <w:lvlText w:val="(%2)"/>
      <w:lvlJc w:val="left"/>
      <w:pPr>
        <w:ind w:left="1856" w:hanging="570"/>
      </w:pPr>
      <w:rPr>
        <w:rFonts w:hint="default"/>
        <w:color w:val="292425"/>
      </w:rPr>
    </w:lvl>
    <w:lvl w:ilvl="2" w:tplc="B58E8892">
      <w:start w:val="1"/>
      <w:numFmt w:val="lowerRoman"/>
      <w:lvlText w:val="(%3)"/>
      <w:lvlJc w:val="left"/>
      <w:pPr>
        <w:ind w:left="2906" w:hanging="720"/>
      </w:pPr>
      <w:rPr>
        <w:rFonts w:hint="default"/>
        <w:color w:val="292425"/>
      </w:rPr>
    </w:lvl>
    <w:lvl w:ilvl="3" w:tplc="0809000F">
      <w:start w:val="1"/>
      <w:numFmt w:val="decimal"/>
      <w:lvlText w:val="%4."/>
      <w:lvlJc w:val="left"/>
      <w:pPr>
        <w:ind w:left="3086" w:hanging="360"/>
      </w:pPr>
    </w:lvl>
    <w:lvl w:ilvl="4" w:tplc="AACE2050">
      <w:start w:val="1"/>
      <w:numFmt w:val="decimal"/>
      <w:lvlText w:val="(%5)"/>
      <w:lvlJc w:val="left"/>
      <w:pPr>
        <w:ind w:left="3806" w:hanging="360"/>
      </w:pPr>
      <w:rPr>
        <w:rFonts w:hint="default"/>
      </w:r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4" w15:restartNumberingAfterBreak="0">
    <w:nsid w:val="026206BE"/>
    <w:multiLevelType w:val="hybridMultilevel"/>
    <w:tmpl w:val="944A4B94"/>
    <w:lvl w:ilvl="0" w:tplc="DD3CD64E">
      <w:start w:val="1"/>
      <w:numFmt w:val="decimal"/>
      <w:lvlText w:val="(%1)"/>
      <w:lvlJc w:val="left"/>
      <w:pPr>
        <w:ind w:left="926" w:hanging="360"/>
      </w:pPr>
      <w:rPr>
        <w:rFonts w:ascii="Times New Roman" w:eastAsia="Times New Roman" w:hAnsi="Times New Roman" w:cs="Times New Roman"/>
        <w:b w:val="0"/>
        <w:color w:val="292425"/>
      </w:rPr>
    </w:lvl>
    <w:lvl w:ilvl="1" w:tplc="4E903DC8">
      <w:start w:val="1"/>
      <w:numFmt w:val="lowerLetter"/>
      <w:lvlText w:val="(%2)"/>
      <w:lvlJc w:val="left"/>
      <w:pPr>
        <w:ind w:left="1856" w:hanging="570"/>
      </w:pPr>
      <w:rPr>
        <w:rFonts w:hint="default"/>
        <w:color w:val="292425"/>
      </w:rPr>
    </w:lvl>
    <w:lvl w:ilvl="2" w:tplc="B58E8892">
      <w:start w:val="1"/>
      <w:numFmt w:val="lowerRoman"/>
      <w:lvlText w:val="(%3)"/>
      <w:lvlJc w:val="left"/>
      <w:pPr>
        <w:ind w:left="2906" w:hanging="720"/>
      </w:pPr>
      <w:rPr>
        <w:rFonts w:hint="default"/>
        <w:color w:val="292425"/>
      </w:rPr>
    </w:lvl>
    <w:lvl w:ilvl="3" w:tplc="0809000F">
      <w:start w:val="1"/>
      <w:numFmt w:val="decimal"/>
      <w:lvlText w:val="%4."/>
      <w:lvlJc w:val="left"/>
      <w:pPr>
        <w:ind w:left="3086" w:hanging="360"/>
      </w:pPr>
    </w:lvl>
    <w:lvl w:ilvl="4" w:tplc="AACE2050">
      <w:start w:val="1"/>
      <w:numFmt w:val="decimal"/>
      <w:lvlText w:val="(%5)"/>
      <w:lvlJc w:val="left"/>
      <w:pPr>
        <w:ind w:left="3806" w:hanging="360"/>
      </w:pPr>
      <w:rPr>
        <w:rFonts w:hint="default"/>
      </w:r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5" w15:restartNumberingAfterBreak="0">
    <w:nsid w:val="02B21238"/>
    <w:multiLevelType w:val="hybridMultilevel"/>
    <w:tmpl w:val="2B0A9EB4"/>
    <w:lvl w:ilvl="0" w:tplc="6542150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05A12160"/>
    <w:multiLevelType w:val="hybridMultilevel"/>
    <w:tmpl w:val="F3C67300"/>
    <w:lvl w:ilvl="0" w:tplc="93A0FEB6">
      <w:start w:val="1"/>
      <w:numFmt w:val="decimal"/>
      <w:lvlText w:val="(%1)"/>
      <w:lvlJc w:val="left"/>
      <w:pPr>
        <w:ind w:left="926" w:hanging="360"/>
      </w:pPr>
      <w:rPr>
        <w:rFonts w:ascii="Times New Roman" w:eastAsia="Times New Roman" w:hAnsi="Times New Roman" w:cs="Times New Roman"/>
        <w:b w:val="0"/>
        <w:color w:val="292425"/>
      </w:rPr>
    </w:lvl>
    <w:lvl w:ilvl="1" w:tplc="4E903DC8">
      <w:start w:val="1"/>
      <w:numFmt w:val="lowerLetter"/>
      <w:lvlText w:val="(%2)"/>
      <w:lvlJc w:val="left"/>
      <w:pPr>
        <w:ind w:left="1856" w:hanging="570"/>
      </w:pPr>
      <w:rPr>
        <w:rFonts w:hint="default"/>
        <w:color w:val="292425"/>
      </w:rPr>
    </w:lvl>
    <w:lvl w:ilvl="2" w:tplc="B58E8892">
      <w:start w:val="1"/>
      <w:numFmt w:val="lowerRoman"/>
      <w:lvlText w:val="(%3)"/>
      <w:lvlJc w:val="left"/>
      <w:pPr>
        <w:ind w:left="2906" w:hanging="720"/>
      </w:pPr>
      <w:rPr>
        <w:rFonts w:hint="default"/>
        <w:color w:val="292425"/>
      </w:rPr>
    </w:lvl>
    <w:lvl w:ilvl="3" w:tplc="0809000F">
      <w:start w:val="1"/>
      <w:numFmt w:val="decimal"/>
      <w:lvlText w:val="%4."/>
      <w:lvlJc w:val="left"/>
      <w:pPr>
        <w:ind w:left="3086" w:hanging="360"/>
      </w:pPr>
    </w:lvl>
    <w:lvl w:ilvl="4" w:tplc="AACE2050">
      <w:start w:val="1"/>
      <w:numFmt w:val="decimal"/>
      <w:lvlText w:val="(%5)"/>
      <w:lvlJc w:val="left"/>
      <w:pPr>
        <w:ind w:left="3806" w:hanging="360"/>
      </w:pPr>
      <w:rPr>
        <w:rFonts w:hint="default"/>
      </w:r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7" w15:restartNumberingAfterBreak="0">
    <w:nsid w:val="05B355F1"/>
    <w:multiLevelType w:val="hybridMultilevel"/>
    <w:tmpl w:val="DE7CB476"/>
    <w:lvl w:ilvl="0" w:tplc="C4F20FBE">
      <w:start w:val="1"/>
      <w:numFmt w:val="decimal"/>
      <w:lvlText w:val="(%1)"/>
      <w:lvlJc w:val="left"/>
      <w:pPr>
        <w:ind w:left="926" w:hanging="360"/>
      </w:pPr>
      <w:rPr>
        <w:rFonts w:ascii="Times New Roman" w:eastAsia="Times New Roman" w:hAnsi="Times New Roman" w:cs="Times New Roman"/>
        <w:b w:val="0"/>
        <w:color w:val="292425"/>
      </w:rPr>
    </w:lvl>
    <w:lvl w:ilvl="1" w:tplc="4E903DC8">
      <w:start w:val="1"/>
      <w:numFmt w:val="lowerLetter"/>
      <w:lvlText w:val="(%2)"/>
      <w:lvlJc w:val="left"/>
      <w:pPr>
        <w:ind w:left="1856" w:hanging="570"/>
      </w:pPr>
      <w:rPr>
        <w:rFonts w:hint="default"/>
        <w:color w:val="292425"/>
      </w:rPr>
    </w:lvl>
    <w:lvl w:ilvl="2" w:tplc="B58E8892">
      <w:start w:val="1"/>
      <w:numFmt w:val="lowerRoman"/>
      <w:lvlText w:val="(%3)"/>
      <w:lvlJc w:val="left"/>
      <w:pPr>
        <w:ind w:left="2906" w:hanging="720"/>
      </w:pPr>
      <w:rPr>
        <w:rFonts w:hint="default"/>
        <w:color w:val="292425"/>
      </w:rPr>
    </w:lvl>
    <w:lvl w:ilvl="3" w:tplc="0809000F">
      <w:start w:val="1"/>
      <w:numFmt w:val="decimal"/>
      <w:lvlText w:val="%4."/>
      <w:lvlJc w:val="left"/>
      <w:pPr>
        <w:ind w:left="3086" w:hanging="360"/>
      </w:pPr>
    </w:lvl>
    <w:lvl w:ilvl="4" w:tplc="AACE2050">
      <w:start w:val="1"/>
      <w:numFmt w:val="decimal"/>
      <w:lvlText w:val="(%5)"/>
      <w:lvlJc w:val="left"/>
      <w:pPr>
        <w:ind w:left="3806" w:hanging="360"/>
      </w:pPr>
      <w:rPr>
        <w:rFonts w:hint="default"/>
      </w:r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8" w15:restartNumberingAfterBreak="0">
    <w:nsid w:val="05B937D3"/>
    <w:multiLevelType w:val="hybridMultilevel"/>
    <w:tmpl w:val="CC600F90"/>
    <w:lvl w:ilvl="0" w:tplc="93A0FEB6">
      <w:start w:val="1"/>
      <w:numFmt w:val="decimal"/>
      <w:lvlText w:val="(%1)"/>
      <w:lvlJc w:val="left"/>
      <w:pPr>
        <w:ind w:left="926" w:hanging="360"/>
      </w:pPr>
      <w:rPr>
        <w:rFonts w:ascii="Times New Roman" w:eastAsia="Times New Roman" w:hAnsi="Times New Roman" w:cs="Times New Roman"/>
        <w:b w:val="0"/>
        <w:color w:val="292425"/>
      </w:rPr>
    </w:lvl>
    <w:lvl w:ilvl="1" w:tplc="4E903DC8">
      <w:start w:val="1"/>
      <w:numFmt w:val="lowerLetter"/>
      <w:lvlText w:val="(%2)"/>
      <w:lvlJc w:val="left"/>
      <w:pPr>
        <w:ind w:left="1856" w:hanging="570"/>
      </w:pPr>
      <w:rPr>
        <w:rFonts w:hint="default"/>
        <w:color w:val="292425"/>
      </w:rPr>
    </w:lvl>
    <w:lvl w:ilvl="2" w:tplc="B58E8892">
      <w:start w:val="1"/>
      <w:numFmt w:val="lowerRoman"/>
      <w:lvlText w:val="(%3)"/>
      <w:lvlJc w:val="left"/>
      <w:pPr>
        <w:ind w:left="2906" w:hanging="720"/>
      </w:pPr>
      <w:rPr>
        <w:rFonts w:hint="default"/>
        <w:color w:val="292425"/>
      </w:rPr>
    </w:lvl>
    <w:lvl w:ilvl="3" w:tplc="0809000F">
      <w:start w:val="1"/>
      <w:numFmt w:val="decimal"/>
      <w:lvlText w:val="%4."/>
      <w:lvlJc w:val="left"/>
      <w:pPr>
        <w:ind w:left="3086" w:hanging="360"/>
      </w:pPr>
    </w:lvl>
    <w:lvl w:ilvl="4" w:tplc="AACE2050">
      <w:start w:val="1"/>
      <w:numFmt w:val="decimal"/>
      <w:lvlText w:val="(%5)"/>
      <w:lvlJc w:val="left"/>
      <w:pPr>
        <w:ind w:left="3806" w:hanging="360"/>
      </w:pPr>
      <w:rPr>
        <w:rFonts w:hint="default"/>
      </w:r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9" w15:restartNumberingAfterBreak="0">
    <w:nsid w:val="066512B5"/>
    <w:multiLevelType w:val="hybridMultilevel"/>
    <w:tmpl w:val="A4480C6E"/>
    <w:lvl w:ilvl="0" w:tplc="3D5097CA">
      <w:start w:val="1"/>
      <w:numFmt w:val="lowerLetter"/>
      <w:lvlText w:val="(%1)"/>
      <w:lvlJc w:val="left"/>
      <w:pPr>
        <w:ind w:left="2156" w:hanging="660"/>
      </w:pPr>
      <w:rPr>
        <w:rFonts w:hint="default"/>
      </w:rPr>
    </w:lvl>
    <w:lvl w:ilvl="1" w:tplc="08090019" w:tentative="1">
      <w:start w:val="1"/>
      <w:numFmt w:val="lowerLetter"/>
      <w:lvlText w:val="%2."/>
      <w:lvlJc w:val="left"/>
      <w:pPr>
        <w:ind w:left="2576" w:hanging="360"/>
      </w:pPr>
    </w:lvl>
    <w:lvl w:ilvl="2" w:tplc="0809001B" w:tentative="1">
      <w:start w:val="1"/>
      <w:numFmt w:val="lowerRoman"/>
      <w:lvlText w:val="%3."/>
      <w:lvlJc w:val="right"/>
      <w:pPr>
        <w:ind w:left="3296" w:hanging="180"/>
      </w:pPr>
    </w:lvl>
    <w:lvl w:ilvl="3" w:tplc="0809000F" w:tentative="1">
      <w:start w:val="1"/>
      <w:numFmt w:val="decimal"/>
      <w:lvlText w:val="%4."/>
      <w:lvlJc w:val="left"/>
      <w:pPr>
        <w:ind w:left="4016" w:hanging="360"/>
      </w:pPr>
    </w:lvl>
    <w:lvl w:ilvl="4" w:tplc="08090019" w:tentative="1">
      <w:start w:val="1"/>
      <w:numFmt w:val="lowerLetter"/>
      <w:lvlText w:val="%5."/>
      <w:lvlJc w:val="left"/>
      <w:pPr>
        <w:ind w:left="4736" w:hanging="360"/>
      </w:pPr>
    </w:lvl>
    <w:lvl w:ilvl="5" w:tplc="0809001B" w:tentative="1">
      <w:start w:val="1"/>
      <w:numFmt w:val="lowerRoman"/>
      <w:lvlText w:val="%6."/>
      <w:lvlJc w:val="right"/>
      <w:pPr>
        <w:ind w:left="5456" w:hanging="180"/>
      </w:pPr>
    </w:lvl>
    <w:lvl w:ilvl="6" w:tplc="0809000F" w:tentative="1">
      <w:start w:val="1"/>
      <w:numFmt w:val="decimal"/>
      <w:lvlText w:val="%7."/>
      <w:lvlJc w:val="left"/>
      <w:pPr>
        <w:ind w:left="6176" w:hanging="360"/>
      </w:pPr>
    </w:lvl>
    <w:lvl w:ilvl="7" w:tplc="08090019" w:tentative="1">
      <w:start w:val="1"/>
      <w:numFmt w:val="lowerLetter"/>
      <w:lvlText w:val="%8."/>
      <w:lvlJc w:val="left"/>
      <w:pPr>
        <w:ind w:left="6896" w:hanging="360"/>
      </w:pPr>
    </w:lvl>
    <w:lvl w:ilvl="8" w:tplc="0809001B" w:tentative="1">
      <w:start w:val="1"/>
      <w:numFmt w:val="lowerRoman"/>
      <w:lvlText w:val="%9."/>
      <w:lvlJc w:val="right"/>
      <w:pPr>
        <w:ind w:left="7616" w:hanging="180"/>
      </w:pPr>
    </w:lvl>
  </w:abstractNum>
  <w:abstractNum w:abstractNumId="10" w15:restartNumberingAfterBreak="0">
    <w:nsid w:val="09466F1C"/>
    <w:multiLevelType w:val="hybridMultilevel"/>
    <w:tmpl w:val="D0443E0E"/>
    <w:lvl w:ilvl="0" w:tplc="93A0FEB6">
      <w:start w:val="1"/>
      <w:numFmt w:val="decimal"/>
      <w:lvlText w:val="(%1)"/>
      <w:lvlJc w:val="left"/>
      <w:pPr>
        <w:ind w:left="926" w:hanging="360"/>
      </w:pPr>
      <w:rPr>
        <w:rFonts w:ascii="Times New Roman" w:eastAsia="Times New Roman" w:hAnsi="Times New Roman" w:cs="Times New Roman" w:hint="default"/>
        <w:b w:val="0"/>
        <w:color w:val="292425"/>
      </w:rPr>
    </w:lvl>
    <w:lvl w:ilvl="1" w:tplc="EB441580">
      <w:start w:val="1"/>
      <w:numFmt w:val="lowerLetter"/>
      <w:lvlText w:val="(%2)"/>
      <w:lvlJc w:val="left"/>
      <w:pPr>
        <w:ind w:left="1856" w:hanging="570"/>
      </w:pPr>
      <w:rPr>
        <w:rFonts w:ascii="Times New Roman" w:eastAsia="Times New Roman" w:hAnsi="Times New Roman" w:cs="Times New Roman"/>
        <w:color w:val="292425"/>
      </w:rPr>
    </w:lvl>
    <w:lvl w:ilvl="2" w:tplc="21B47262">
      <w:start w:val="1"/>
      <w:numFmt w:val="lowerRoman"/>
      <w:lvlText w:val="(%3)"/>
      <w:lvlJc w:val="left"/>
      <w:pPr>
        <w:ind w:left="2906" w:hanging="720"/>
      </w:pPr>
      <w:rPr>
        <w:rFonts w:hint="default"/>
        <w:color w:val="0000FF"/>
      </w:rPr>
    </w:lvl>
    <w:lvl w:ilvl="3" w:tplc="0809000F">
      <w:start w:val="1"/>
      <w:numFmt w:val="decimal"/>
      <w:lvlText w:val="%4."/>
      <w:lvlJc w:val="left"/>
      <w:pPr>
        <w:ind w:left="3086" w:hanging="360"/>
      </w:pPr>
    </w:lvl>
    <w:lvl w:ilvl="4" w:tplc="AACE2050">
      <w:start w:val="1"/>
      <w:numFmt w:val="decimal"/>
      <w:lvlText w:val="(%5)"/>
      <w:lvlJc w:val="left"/>
      <w:pPr>
        <w:ind w:left="3806" w:hanging="360"/>
      </w:pPr>
      <w:rPr>
        <w:rFonts w:hint="default"/>
      </w:r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11" w15:restartNumberingAfterBreak="0">
    <w:nsid w:val="0B072B5C"/>
    <w:multiLevelType w:val="hybridMultilevel"/>
    <w:tmpl w:val="07A46242"/>
    <w:lvl w:ilvl="0" w:tplc="D71E3D04">
      <w:start w:val="1"/>
      <w:numFmt w:val="decimal"/>
      <w:pStyle w:val="Heading2"/>
      <w:lvlText w:val="%1."/>
      <w:lvlJc w:val="left"/>
      <w:pPr>
        <w:ind w:left="720" w:hanging="360"/>
      </w:pPr>
    </w:lvl>
    <w:lvl w:ilvl="1" w:tplc="DBD05DB8">
      <w:start w:val="1"/>
      <w:numFmt w:val="lowerLetter"/>
      <w:lvlText w:val="(%2)"/>
      <w:lvlJc w:val="left"/>
      <w:pPr>
        <w:ind w:left="1440" w:hanging="360"/>
      </w:pPr>
      <w:rPr>
        <w:rFonts w:ascii="Times New Roman" w:eastAsia="Times New Roman" w:hAnsi="Times New Roman" w:cs="Times New Roman"/>
      </w:rPr>
    </w:lvl>
    <w:lvl w:ilvl="2" w:tplc="07187F92">
      <w:start w:val="1"/>
      <w:numFmt w:val="lowerLetter"/>
      <w:lvlText w:val="(%3)"/>
      <w:lvlJc w:val="left"/>
      <w:pPr>
        <w:ind w:left="2475" w:hanging="495"/>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E1331B"/>
    <w:multiLevelType w:val="hybridMultilevel"/>
    <w:tmpl w:val="7EC01018"/>
    <w:lvl w:ilvl="0" w:tplc="4E903DC8">
      <w:start w:val="1"/>
      <w:numFmt w:val="lowerLetter"/>
      <w:lvlText w:val="(%1)"/>
      <w:lvlJc w:val="left"/>
      <w:pPr>
        <w:ind w:left="1646" w:hanging="360"/>
      </w:pPr>
      <w:rPr>
        <w:rFonts w:hint="default"/>
        <w:color w:val="292425"/>
      </w:rPr>
    </w:lvl>
    <w:lvl w:ilvl="1" w:tplc="08090019" w:tentative="1">
      <w:start w:val="1"/>
      <w:numFmt w:val="lowerLetter"/>
      <w:lvlText w:val="%2."/>
      <w:lvlJc w:val="left"/>
      <w:pPr>
        <w:ind w:left="2366" w:hanging="360"/>
      </w:pPr>
    </w:lvl>
    <w:lvl w:ilvl="2" w:tplc="0809001B" w:tentative="1">
      <w:start w:val="1"/>
      <w:numFmt w:val="lowerRoman"/>
      <w:lvlText w:val="%3."/>
      <w:lvlJc w:val="right"/>
      <w:pPr>
        <w:ind w:left="3086" w:hanging="180"/>
      </w:pPr>
    </w:lvl>
    <w:lvl w:ilvl="3" w:tplc="0809000F" w:tentative="1">
      <w:start w:val="1"/>
      <w:numFmt w:val="decimal"/>
      <w:lvlText w:val="%4."/>
      <w:lvlJc w:val="left"/>
      <w:pPr>
        <w:ind w:left="3806" w:hanging="360"/>
      </w:pPr>
    </w:lvl>
    <w:lvl w:ilvl="4" w:tplc="08090019" w:tentative="1">
      <w:start w:val="1"/>
      <w:numFmt w:val="lowerLetter"/>
      <w:lvlText w:val="%5."/>
      <w:lvlJc w:val="left"/>
      <w:pPr>
        <w:ind w:left="4526" w:hanging="360"/>
      </w:pPr>
    </w:lvl>
    <w:lvl w:ilvl="5" w:tplc="0809001B" w:tentative="1">
      <w:start w:val="1"/>
      <w:numFmt w:val="lowerRoman"/>
      <w:lvlText w:val="%6."/>
      <w:lvlJc w:val="right"/>
      <w:pPr>
        <w:ind w:left="5246" w:hanging="180"/>
      </w:pPr>
    </w:lvl>
    <w:lvl w:ilvl="6" w:tplc="0809000F" w:tentative="1">
      <w:start w:val="1"/>
      <w:numFmt w:val="decimal"/>
      <w:lvlText w:val="%7."/>
      <w:lvlJc w:val="left"/>
      <w:pPr>
        <w:ind w:left="5966" w:hanging="360"/>
      </w:pPr>
    </w:lvl>
    <w:lvl w:ilvl="7" w:tplc="08090019" w:tentative="1">
      <w:start w:val="1"/>
      <w:numFmt w:val="lowerLetter"/>
      <w:lvlText w:val="%8."/>
      <w:lvlJc w:val="left"/>
      <w:pPr>
        <w:ind w:left="6686" w:hanging="360"/>
      </w:pPr>
    </w:lvl>
    <w:lvl w:ilvl="8" w:tplc="0809001B" w:tentative="1">
      <w:start w:val="1"/>
      <w:numFmt w:val="lowerRoman"/>
      <w:lvlText w:val="%9."/>
      <w:lvlJc w:val="right"/>
      <w:pPr>
        <w:ind w:left="7406" w:hanging="180"/>
      </w:pPr>
    </w:lvl>
  </w:abstractNum>
  <w:abstractNum w:abstractNumId="13" w15:restartNumberingAfterBreak="0">
    <w:nsid w:val="0FAF724A"/>
    <w:multiLevelType w:val="hybridMultilevel"/>
    <w:tmpl w:val="DF8828EE"/>
    <w:lvl w:ilvl="0" w:tplc="BB1CD2E6">
      <w:start w:val="1"/>
      <w:numFmt w:val="decimal"/>
      <w:lvlText w:val="(%1)"/>
      <w:lvlJc w:val="left"/>
      <w:pPr>
        <w:ind w:left="926" w:hanging="360"/>
      </w:pPr>
      <w:rPr>
        <w:rFonts w:ascii="Times New Roman" w:eastAsia="Times New Roman" w:hAnsi="Times New Roman" w:cs="Times New Roman"/>
        <w:b w:val="0"/>
        <w:color w:val="292425"/>
      </w:rPr>
    </w:lvl>
    <w:lvl w:ilvl="1" w:tplc="4E903DC8">
      <w:start w:val="1"/>
      <w:numFmt w:val="lowerLetter"/>
      <w:lvlText w:val="(%2)"/>
      <w:lvlJc w:val="left"/>
      <w:pPr>
        <w:ind w:left="1856" w:hanging="570"/>
      </w:pPr>
      <w:rPr>
        <w:rFonts w:hint="default"/>
        <w:color w:val="292425"/>
      </w:rPr>
    </w:lvl>
    <w:lvl w:ilvl="2" w:tplc="B58E8892">
      <w:start w:val="1"/>
      <w:numFmt w:val="lowerRoman"/>
      <w:lvlText w:val="(%3)"/>
      <w:lvlJc w:val="left"/>
      <w:pPr>
        <w:ind w:left="2906" w:hanging="720"/>
      </w:pPr>
      <w:rPr>
        <w:rFonts w:hint="default"/>
        <w:color w:val="292425"/>
      </w:rPr>
    </w:lvl>
    <w:lvl w:ilvl="3" w:tplc="0809000F">
      <w:start w:val="1"/>
      <w:numFmt w:val="decimal"/>
      <w:lvlText w:val="%4."/>
      <w:lvlJc w:val="left"/>
      <w:pPr>
        <w:ind w:left="3086" w:hanging="360"/>
      </w:pPr>
    </w:lvl>
    <w:lvl w:ilvl="4" w:tplc="AACE2050">
      <w:start w:val="1"/>
      <w:numFmt w:val="decimal"/>
      <w:lvlText w:val="(%5)"/>
      <w:lvlJc w:val="left"/>
      <w:pPr>
        <w:ind w:left="3806" w:hanging="360"/>
      </w:pPr>
      <w:rPr>
        <w:rFonts w:hint="default"/>
      </w:r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14" w15:restartNumberingAfterBreak="0">
    <w:nsid w:val="12A875F3"/>
    <w:multiLevelType w:val="hybridMultilevel"/>
    <w:tmpl w:val="B80AEFC2"/>
    <w:lvl w:ilvl="0" w:tplc="93A0FEB6">
      <w:start w:val="1"/>
      <w:numFmt w:val="decimal"/>
      <w:lvlText w:val="(%1)"/>
      <w:lvlJc w:val="left"/>
      <w:pPr>
        <w:ind w:left="926" w:hanging="360"/>
      </w:pPr>
      <w:rPr>
        <w:rFonts w:ascii="Times New Roman" w:eastAsia="Times New Roman" w:hAnsi="Times New Roman" w:cs="Times New Roman"/>
        <w:b w:val="0"/>
        <w:color w:val="292425"/>
      </w:rPr>
    </w:lvl>
    <w:lvl w:ilvl="1" w:tplc="4E903DC8">
      <w:start w:val="1"/>
      <w:numFmt w:val="lowerLetter"/>
      <w:lvlText w:val="(%2)"/>
      <w:lvlJc w:val="left"/>
      <w:pPr>
        <w:ind w:left="1856" w:hanging="570"/>
      </w:pPr>
      <w:rPr>
        <w:rFonts w:hint="default"/>
        <w:color w:val="292425"/>
      </w:rPr>
    </w:lvl>
    <w:lvl w:ilvl="2" w:tplc="B58E8892">
      <w:start w:val="1"/>
      <w:numFmt w:val="lowerRoman"/>
      <w:lvlText w:val="(%3)"/>
      <w:lvlJc w:val="left"/>
      <w:pPr>
        <w:ind w:left="2906" w:hanging="720"/>
      </w:pPr>
      <w:rPr>
        <w:rFonts w:hint="default"/>
        <w:color w:val="292425"/>
      </w:rPr>
    </w:lvl>
    <w:lvl w:ilvl="3" w:tplc="0809000F">
      <w:start w:val="1"/>
      <w:numFmt w:val="decimal"/>
      <w:lvlText w:val="%4."/>
      <w:lvlJc w:val="left"/>
      <w:pPr>
        <w:ind w:left="3086" w:hanging="360"/>
      </w:pPr>
    </w:lvl>
    <w:lvl w:ilvl="4" w:tplc="AACE2050">
      <w:start w:val="1"/>
      <w:numFmt w:val="decimal"/>
      <w:lvlText w:val="(%5)"/>
      <w:lvlJc w:val="left"/>
      <w:pPr>
        <w:ind w:left="3806" w:hanging="360"/>
      </w:pPr>
      <w:rPr>
        <w:rFonts w:hint="default"/>
      </w:r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15" w15:restartNumberingAfterBreak="0">
    <w:nsid w:val="14984B5B"/>
    <w:multiLevelType w:val="hybridMultilevel"/>
    <w:tmpl w:val="18BC5C52"/>
    <w:lvl w:ilvl="0" w:tplc="93A0FEB6">
      <w:start w:val="1"/>
      <w:numFmt w:val="decimal"/>
      <w:lvlText w:val="(%1)"/>
      <w:lvlJc w:val="left"/>
      <w:pPr>
        <w:ind w:left="926" w:hanging="360"/>
      </w:pPr>
      <w:rPr>
        <w:rFonts w:ascii="Times New Roman" w:eastAsia="Times New Roman" w:hAnsi="Times New Roman" w:cs="Times New Roman"/>
        <w:b w:val="0"/>
        <w:color w:val="292425"/>
      </w:rPr>
    </w:lvl>
    <w:lvl w:ilvl="1" w:tplc="4E903DC8">
      <w:start w:val="1"/>
      <w:numFmt w:val="lowerLetter"/>
      <w:lvlText w:val="(%2)"/>
      <w:lvlJc w:val="left"/>
      <w:pPr>
        <w:ind w:left="1856" w:hanging="570"/>
      </w:pPr>
      <w:rPr>
        <w:rFonts w:hint="default"/>
        <w:color w:val="292425"/>
      </w:rPr>
    </w:lvl>
    <w:lvl w:ilvl="2" w:tplc="B58E8892">
      <w:start w:val="1"/>
      <w:numFmt w:val="lowerRoman"/>
      <w:lvlText w:val="(%3)"/>
      <w:lvlJc w:val="left"/>
      <w:pPr>
        <w:ind w:left="2906" w:hanging="720"/>
      </w:pPr>
      <w:rPr>
        <w:rFonts w:hint="default"/>
        <w:color w:val="292425"/>
      </w:rPr>
    </w:lvl>
    <w:lvl w:ilvl="3" w:tplc="0809000F">
      <w:start w:val="1"/>
      <w:numFmt w:val="decimal"/>
      <w:lvlText w:val="%4."/>
      <w:lvlJc w:val="left"/>
      <w:pPr>
        <w:ind w:left="3086" w:hanging="360"/>
      </w:pPr>
    </w:lvl>
    <w:lvl w:ilvl="4" w:tplc="AACE2050">
      <w:start w:val="1"/>
      <w:numFmt w:val="decimal"/>
      <w:lvlText w:val="(%5)"/>
      <w:lvlJc w:val="left"/>
      <w:pPr>
        <w:ind w:left="3806" w:hanging="360"/>
      </w:pPr>
      <w:rPr>
        <w:rFonts w:hint="default"/>
      </w:r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16" w15:restartNumberingAfterBreak="0">
    <w:nsid w:val="1ACA68EC"/>
    <w:multiLevelType w:val="hybridMultilevel"/>
    <w:tmpl w:val="A524DD8A"/>
    <w:lvl w:ilvl="0" w:tplc="B3507AD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1B46097B"/>
    <w:multiLevelType w:val="hybridMultilevel"/>
    <w:tmpl w:val="5B6CC2FA"/>
    <w:lvl w:ilvl="0" w:tplc="640A5766">
      <w:start w:val="1"/>
      <w:numFmt w:val="lowerRoman"/>
      <w:lvlText w:val="(%1)"/>
      <w:lvlJc w:val="left"/>
      <w:pPr>
        <w:ind w:left="2318" w:hanging="720"/>
      </w:pPr>
      <w:rPr>
        <w:rFonts w:hint="default"/>
        <w:color w:val="292425"/>
      </w:rPr>
    </w:lvl>
    <w:lvl w:ilvl="1" w:tplc="08090019" w:tentative="1">
      <w:start w:val="1"/>
      <w:numFmt w:val="lowerLetter"/>
      <w:lvlText w:val="%2."/>
      <w:lvlJc w:val="left"/>
      <w:pPr>
        <w:ind w:left="2678" w:hanging="360"/>
      </w:pPr>
    </w:lvl>
    <w:lvl w:ilvl="2" w:tplc="0809001B" w:tentative="1">
      <w:start w:val="1"/>
      <w:numFmt w:val="lowerRoman"/>
      <w:lvlText w:val="%3."/>
      <w:lvlJc w:val="right"/>
      <w:pPr>
        <w:ind w:left="3398" w:hanging="180"/>
      </w:pPr>
    </w:lvl>
    <w:lvl w:ilvl="3" w:tplc="0809000F" w:tentative="1">
      <w:start w:val="1"/>
      <w:numFmt w:val="decimal"/>
      <w:lvlText w:val="%4."/>
      <w:lvlJc w:val="left"/>
      <w:pPr>
        <w:ind w:left="4118" w:hanging="360"/>
      </w:pPr>
    </w:lvl>
    <w:lvl w:ilvl="4" w:tplc="08090019" w:tentative="1">
      <w:start w:val="1"/>
      <w:numFmt w:val="lowerLetter"/>
      <w:lvlText w:val="%5."/>
      <w:lvlJc w:val="left"/>
      <w:pPr>
        <w:ind w:left="4838" w:hanging="360"/>
      </w:pPr>
    </w:lvl>
    <w:lvl w:ilvl="5" w:tplc="0809001B" w:tentative="1">
      <w:start w:val="1"/>
      <w:numFmt w:val="lowerRoman"/>
      <w:lvlText w:val="%6."/>
      <w:lvlJc w:val="right"/>
      <w:pPr>
        <w:ind w:left="5558" w:hanging="180"/>
      </w:pPr>
    </w:lvl>
    <w:lvl w:ilvl="6" w:tplc="0809000F" w:tentative="1">
      <w:start w:val="1"/>
      <w:numFmt w:val="decimal"/>
      <w:lvlText w:val="%7."/>
      <w:lvlJc w:val="left"/>
      <w:pPr>
        <w:ind w:left="6278" w:hanging="360"/>
      </w:pPr>
    </w:lvl>
    <w:lvl w:ilvl="7" w:tplc="08090019" w:tentative="1">
      <w:start w:val="1"/>
      <w:numFmt w:val="lowerLetter"/>
      <w:lvlText w:val="%8."/>
      <w:lvlJc w:val="left"/>
      <w:pPr>
        <w:ind w:left="6998" w:hanging="360"/>
      </w:pPr>
    </w:lvl>
    <w:lvl w:ilvl="8" w:tplc="0809001B" w:tentative="1">
      <w:start w:val="1"/>
      <w:numFmt w:val="lowerRoman"/>
      <w:lvlText w:val="%9."/>
      <w:lvlJc w:val="right"/>
      <w:pPr>
        <w:ind w:left="7718" w:hanging="180"/>
      </w:pPr>
    </w:lvl>
  </w:abstractNum>
  <w:abstractNum w:abstractNumId="18" w15:restartNumberingAfterBreak="0">
    <w:nsid w:val="1BC223E8"/>
    <w:multiLevelType w:val="hybridMultilevel"/>
    <w:tmpl w:val="3146B11C"/>
    <w:lvl w:ilvl="0" w:tplc="B58E8892">
      <w:start w:val="1"/>
      <w:numFmt w:val="lowerRoman"/>
      <w:lvlText w:val="(%1)"/>
      <w:lvlJc w:val="left"/>
      <w:pPr>
        <w:ind w:left="926" w:hanging="360"/>
      </w:pPr>
      <w:rPr>
        <w:rFonts w:hint="default"/>
        <w:b/>
        <w:color w:val="292425"/>
      </w:rPr>
    </w:lvl>
    <w:lvl w:ilvl="1" w:tplc="4E903DC8">
      <w:start w:val="1"/>
      <w:numFmt w:val="lowerLetter"/>
      <w:lvlText w:val="(%2)"/>
      <w:lvlJc w:val="left"/>
      <w:pPr>
        <w:ind w:left="1856" w:hanging="570"/>
      </w:pPr>
      <w:rPr>
        <w:rFonts w:hint="default"/>
        <w:color w:val="292425"/>
      </w:rPr>
    </w:lvl>
    <w:lvl w:ilvl="2" w:tplc="B58E8892">
      <w:start w:val="1"/>
      <w:numFmt w:val="lowerRoman"/>
      <w:lvlText w:val="(%3)"/>
      <w:lvlJc w:val="left"/>
      <w:pPr>
        <w:ind w:left="2906" w:hanging="720"/>
      </w:pPr>
      <w:rPr>
        <w:rFonts w:hint="default"/>
        <w:color w:val="292425"/>
      </w:rPr>
    </w:lvl>
    <w:lvl w:ilvl="3" w:tplc="0809000F">
      <w:start w:val="1"/>
      <w:numFmt w:val="decimal"/>
      <w:lvlText w:val="%4."/>
      <w:lvlJc w:val="left"/>
      <w:pPr>
        <w:ind w:left="3086" w:hanging="360"/>
      </w:pPr>
    </w:lvl>
    <w:lvl w:ilvl="4" w:tplc="AACE2050">
      <w:start w:val="1"/>
      <w:numFmt w:val="decimal"/>
      <w:lvlText w:val="(%5)"/>
      <w:lvlJc w:val="left"/>
      <w:pPr>
        <w:ind w:left="3806" w:hanging="360"/>
      </w:pPr>
      <w:rPr>
        <w:rFonts w:hint="default"/>
      </w:r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19" w15:restartNumberingAfterBreak="0">
    <w:nsid w:val="1BF715A5"/>
    <w:multiLevelType w:val="hybridMultilevel"/>
    <w:tmpl w:val="F0520760"/>
    <w:lvl w:ilvl="0" w:tplc="1D1E538E">
      <w:start w:val="1"/>
      <w:numFmt w:val="lowerLetter"/>
      <w:lvlText w:val="(%1)"/>
      <w:lvlJc w:val="left"/>
      <w:pPr>
        <w:ind w:left="2025" w:hanging="585"/>
      </w:pPr>
      <w:rPr>
        <w:rFonts w:hint="default"/>
        <w:color w:val="292425"/>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1CCD2D45"/>
    <w:multiLevelType w:val="hybridMultilevel"/>
    <w:tmpl w:val="DE7CB476"/>
    <w:lvl w:ilvl="0" w:tplc="C4F20FBE">
      <w:start w:val="1"/>
      <w:numFmt w:val="decimal"/>
      <w:lvlText w:val="(%1)"/>
      <w:lvlJc w:val="left"/>
      <w:pPr>
        <w:ind w:left="926" w:hanging="360"/>
      </w:pPr>
      <w:rPr>
        <w:rFonts w:ascii="Times New Roman" w:eastAsia="Times New Roman" w:hAnsi="Times New Roman" w:cs="Times New Roman"/>
        <w:b w:val="0"/>
        <w:color w:val="292425"/>
      </w:rPr>
    </w:lvl>
    <w:lvl w:ilvl="1" w:tplc="4E903DC8">
      <w:start w:val="1"/>
      <w:numFmt w:val="lowerLetter"/>
      <w:lvlText w:val="(%2)"/>
      <w:lvlJc w:val="left"/>
      <w:pPr>
        <w:ind w:left="1856" w:hanging="570"/>
      </w:pPr>
      <w:rPr>
        <w:rFonts w:hint="default"/>
        <w:color w:val="292425"/>
      </w:rPr>
    </w:lvl>
    <w:lvl w:ilvl="2" w:tplc="B58E8892">
      <w:start w:val="1"/>
      <w:numFmt w:val="lowerRoman"/>
      <w:lvlText w:val="(%3)"/>
      <w:lvlJc w:val="left"/>
      <w:pPr>
        <w:ind w:left="2906" w:hanging="720"/>
      </w:pPr>
      <w:rPr>
        <w:rFonts w:hint="default"/>
        <w:color w:val="292425"/>
      </w:rPr>
    </w:lvl>
    <w:lvl w:ilvl="3" w:tplc="0809000F">
      <w:start w:val="1"/>
      <w:numFmt w:val="decimal"/>
      <w:lvlText w:val="%4."/>
      <w:lvlJc w:val="left"/>
      <w:pPr>
        <w:ind w:left="3086" w:hanging="360"/>
      </w:pPr>
    </w:lvl>
    <w:lvl w:ilvl="4" w:tplc="AACE2050">
      <w:start w:val="1"/>
      <w:numFmt w:val="decimal"/>
      <w:lvlText w:val="(%5)"/>
      <w:lvlJc w:val="left"/>
      <w:pPr>
        <w:ind w:left="3806" w:hanging="360"/>
      </w:pPr>
      <w:rPr>
        <w:rFonts w:hint="default"/>
      </w:r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21" w15:restartNumberingAfterBreak="0">
    <w:nsid w:val="202731AD"/>
    <w:multiLevelType w:val="hybridMultilevel"/>
    <w:tmpl w:val="CD4A077E"/>
    <w:lvl w:ilvl="0" w:tplc="4E903DC8">
      <w:start w:val="1"/>
      <w:numFmt w:val="lowerLetter"/>
      <w:lvlText w:val="(%1)"/>
      <w:lvlJc w:val="left"/>
      <w:pPr>
        <w:ind w:left="1856" w:hanging="570"/>
      </w:pPr>
      <w:rPr>
        <w:rFonts w:hint="default"/>
        <w:color w:val="2924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0727217"/>
    <w:multiLevelType w:val="hybridMultilevel"/>
    <w:tmpl w:val="6D6EA91A"/>
    <w:lvl w:ilvl="0" w:tplc="93A0FEB6">
      <w:start w:val="1"/>
      <w:numFmt w:val="decimal"/>
      <w:lvlText w:val="(%1)"/>
      <w:lvlJc w:val="left"/>
      <w:pPr>
        <w:ind w:left="926" w:hanging="360"/>
      </w:pPr>
      <w:rPr>
        <w:rFonts w:ascii="Times New Roman" w:eastAsia="Times New Roman" w:hAnsi="Times New Roman" w:cs="Times New Roman" w:hint="default"/>
        <w:b w:val="0"/>
        <w:color w:val="292425"/>
      </w:rPr>
    </w:lvl>
    <w:lvl w:ilvl="1" w:tplc="4E903DC8">
      <w:start w:val="1"/>
      <w:numFmt w:val="lowerLetter"/>
      <w:lvlText w:val="(%2)"/>
      <w:lvlJc w:val="left"/>
      <w:pPr>
        <w:ind w:left="1856" w:hanging="570"/>
      </w:pPr>
      <w:rPr>
        <w:rFonts w:hint="default"/>
        <w:color w:val="292425"/>
      </w:rPr>
    </w:lvl>
    <w:lvl w:ilvl="2" w:tplc="B58E8892">
      <w:start w:val="1"/>
      <w:numFmt w:val="lowerRoman"/>
      <w:lvlText w:val="(%3)"/>
      <w:lvlJc w:val="left"/>
      <w:pPr>
        <w:ind w:left="2906" w:hanging="720"/>
      </w:pPr>
      <w:rPr>
        <w:rFonts w:hint="default"/>
        <w:color w:val="292425"/>
      </w:rPr>
    </w:lvl>
    <w:lvl w:ilvl="3" w:tplc="0809000F">
      <w:start w:val="1"/>
      <w:numFmt w:val="decimal"/>
      <w:lvlText w:val="%4."/>
      <w:lvlJc w:val="left"/>
      <w:pPr>
        <w:ind w:left="3086" w:hanging="360"/>
      </w:pPr>
    </w:lvl>
    <w:lvl w:ilvl="4" w:tplc="AACE2050">
      <w:start w:val="1"/>
      <w:numFmt w:val="decimal"/>
      <w:lvlText w:val="(%5)"/>
      <w:lvlJc w:val="left"/>
      <w:pPr>
        <w:ind w:left="3806" w:hanging="360"/>
      </w:pPr>
      <w:rPr>
        <w:rFonts w:hint="default"/>
      </w:r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23" w15:restartNumberingAfterBreak="0">
    <w:nsid w:val="244115D6"/>
    <w:multiLevelType w:val="hybridMultilevel"/>
    <w:tmpl w:val="7C4CEE02"/>
    <w:lvl w:ilvl="0" w:tplc="93A0FEB6">
      <w:start w:val="1"/>
      <w:numFmt w:val="decimal"/>
      <w:lvlText w:val="(%1)"/>
      <w:lvlJc w:val="left"/>
      <w:pPr>
        <w:ind w:left="926" w:hanging="360"/>
      </w:pPr>
      <w:rPr>
        <w:rFonts w:ascii="Times New Roman" w:eastAsia="Times New Roman" w:hAnsi="Times New Roman" w:cs="Times New Roman" w:hint="default"/>
        <w:b w:val="0"/>
        <w:color w:val="292425"/>
      </w:rPr>
    </w:lvl>
    <w:lvl w:ilvl="1" w:tplc="74A68E28">
      <w:start w:val="1"/>
      <w:numFmt w:val="lowerLetter"/>
      <w:lvlText w:val="(%2)"/>
      <w:lvlJc w:val="left"/>
      <w:pPr>
        <w:ind w:left="1856" w:hanging="570"/>
      </w:pPr>
      <w:rPr>
        <w:rFonts w:ascii="Times New Roman" w:eastAsia="Times New Roman" w:hAnsi="Times New Roman" w:cs="Times New Roman"/>
        <w:color w:val="292425"/>
      </w:rPr>
    </w:lvl>
    <w:lvl w:ilvl="2" w:tplc="B58E8892">
      <w:start w:val="1"/>
      <w:numFmt w:val="lowerRoman"/>
      <w:lvlText w:val="(%3)"/>
      <w:lvlJc w:val="left"/>
      <w:pPr>
        <w:ind w:left="2906" w:hanging="720"/>
      </w:pPr>
      <w:rPr>
        <w:rFonts w:hint="default"/>
        <w:color w:val="292425"/>
      </w:rPr>
    </w:lvl>
    <w:lvl w:ilvl="3" w:tplc="0809000F">
      <w:start w:val="1"/>
      <w:numFmt w:val="decimal"/>
      <w:lvlText w:val="%4."/>
      <w:lvlJc w:val="left"/>
      <w:pPr>
        <w:ind w:left="3086" w:hanging="360"/>
      </w:pPr>
    </w:lvl>
    <w:lvl w:ilvl="4" w:tplc="AACE2050">
      <w:start w:val="1"/>
      <w:numFmt w:val="decimal"/>
      <w:lvlText w:val="(%5)"/>
      <w:lvlJc w:val="left"/>
      <w:pPr>
        <w:ind w:left="3806" w:hanging="360"/>
      </w:pPr>
      <w:rPr>
        <w:rFonts w:hint="default"/>
      </w:r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24" w15:restartNumberingAfterBreak="0">
    <w:nsid w:val="244B07C8"/>
    <w:multiLevelType w:val="hybridMultilevel"/>
    <w:tmpl w:val="E6304A2A"/>
    <w:lvl w:ilvl="0" w:tplc="9134EF3C">
      <w:start w:val="1"/>
      <w:numFmt w:val="lowerLetter"/>
      <w:lvlText w:val="(%1)"/>
      <w:lvlJc w:val="left"/>
      <w:pPr>
        <w:ind w:left="1856" w:hanging="570"/>
      </w:pPr>
      <w:rPr>
        <w:rFonts w:ascii="Times New Roman" w:eastAsia="Times New Roman" w:hAnsi="Times New Roman" w:cs="Times New Roman"/>
        <w:color w:val="2924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44F242B"/>
    <w:multiLevelType w:val="hybridMultilevel"/>
    <w:tmpl w:val="83F6F0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4A74F27"/>
    <w:multiLevelType w:val="hybridMultilevel"/>
    <w:tmpl w:val="C550028C"/>
    <w:lvl w:ilvl="0" w:tplc="FBB26F02">
      <w:start w:val="1"/>
      <w:numFmt w:val="lowerLetter"/>
      <w:lvlText w:val="(%1)"/>
      <w:lvlJc w:val="left"/>
      <w:pPr>
        <w:ind w:left="1646" w:hanging="360"/>
      </w:pPr>
      <w:rPr>
        <w:rFonts w:ascii="Times New Roman" w:eastAsia="Times New Roman" w:hAnsi="Times New Roman" w:cs="Times New Roman"/>
      </w:rPr>
    </w:lvl>
    <w:lvl w:ilvl="1" w:tplc="08090019" w:tentative="1">
      <w:start w:val="1"/>
      <w:numFmt w:val="lowerLetter"/>
      <w:lvlText w:val="%2."/>
      <w:lvlJc w:val="left"/>
      <w:pPr>
        <w:ind w:left="1646" w:hanging="360"/>
      </w:pPr>
    </w:lvl>
    <w:lvl w:ilvl="2" w:tplc="0809001B" w:tentative="1">
      <w:start w:val="1"/>
      <w:numFmt w:val="lowerRoman"/>
      <w:lvlText w:val="%3."/>
      <w:lvlJc w:val="right"/>
      <w:pPr>
        <w:ind w:left="2366" w:hanging="180"/>
      </w:pPr>
    </w:lvl>
    <w:lvl w:ilvl="3" w:tplc="0809000F" w:tentative="1">
      <w:start w:val="1"/>
      <w:numFmt w:val="decimal"/>
      <w:lvlText w:val="%4."/>
      <w:lvlJc w:val="left"/>
      <w:pPr>
        <w:ind w:left="3086" w:hanging="360"/>
      </w:pPr>
    </w:lvl>
    <w:lvl w:ilvl="4" w:tplc="08090019" w:tentative="1">
      <w:start w:val="1"/>
      <w:numFmt w:val="lowerLetter"/>
      <w:lvlText w:val="%5."/>
      <w:lvlJc w:val="left"/>
      <w:pPr>
        <w:ind w:left="3806" w:hanging="360"/>
      </w:p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27" w15:restartNumberingAfterBreak="0">
    <w:nsid w:val="26497656"/>
    <w:multiLevelType w:val="hybridMultilevel"/>
    <w:tmpl w:val="E5C08100"/>
    <w:lvl w:ilvl="0" w:tplc="93A0FEB6">
      <w:start w:val="1"/>
      <w:numFmt w:val="decimal"/>
      <w:lvlText w:val="(%1)"/>
      <w:lvlJc w:val="left"/>
      <w:pPr>
        <w:ind w:left="926" w:hanging="360"/>
      </w:pPr>
      <w:rPr>
        <w:rFonts w:ascii="Times New Roman" w:eastAsia="Times New Roman" w:hAnsi="Times New Roman" w:cs="Times New Roman" w:hint="default"/>
        <w:b w:val="0"/>
        <w:color w:val="292425"/>
      </w:rPr>
    </w:lvl>
    <w:lvl w:ilvl="1" w:tplc="4E903DC8">
      <w:start w:val="1"/>
      <w:numFmt w:val="lowerLetter"/>
      <w:lvlText w:val="(%2)"/>
      <w:lvlJc w:val="left"/>
      <w:pPr>
        <w:ind w:left="1856" w:hanging="570"/>
      </w:pPr>
      <w:rPr>
        <w:rFonts w:hint="default"/>
        <w:color w:val="292425"/>
      </w:rPr>
    </w:lvl>
    <w:lvl w:ilvl="2" w:tplc="B58E8892">
      <w:start w:val="1"/>
      <w:numFmt w:val="lowerRoman"/>
      <w:lvlText w:val="(%3)"/>
      <w:lvlJc w:val="left"/>
      <w:pPr>
        <w:ind w:left="2906" w:hanging="720"/>
      </w:pPr>
      <w:rPr>
        <w:rFonts w:hint="default"/>
        <w:color w:val="292425"/>
      </w:rPr>
    </w:lvl>
    <w:lvl w:ilvl="3" w:tplc="0809000F">
      <w:start w:val="1"/>
      <w:numFmt w:val="decimal"/>
      <w:lvlText w:val="%4."/>
      <w:lvlJc w:val="left"/>
      <w:pPr>
        <w:ind w:left="3086" w:hanging="360"/>
      </w:pPr>
    </w:lvl>
    <w:lvl w:ilvl="4" w:tplc="AACE2050">
      <w:start w:val="1"/>
      <w:numFmt w:val="decimal"/>
      <w:lvlText w:val="(%5)"/>
      <w:lvlJc w:val="left"/>
      <w:pPr>
        <w:ind w:left="3806" w:hanging="360"/>
      </w:pPr>
      <w:rPr>
        <w:rFonts w:hint="default"/>
      </w:rPr>
    </w:lvl>
    <w:lvl w:ilvl="5" w:tplc="0809001B">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28" w15:restartNumberingAfterBreak="0">
    <w:nsid w:val="278D00E7"/>
    <w:multiLevelType w:val="hybridMultilevel"/>
    <w:tmpl w:val="912A6A34"/>
    <w:lvl w:ilvl="0" w:tplc="93A0FEB6">
      <w:start w:val="1"/>
      <w:numFmt w:val="decimal"/>
      <w:lvlText w:val="(%1)"/>
      <w:lvlJc w:val="left"/>
      <w:pPr>
        <w:ind w:left="926" w:hanging="360"/>
      </w:pPr>
      <w:rPr>
        <w:rFonts w:ascii="Times New Roman" w:eastAsia="Times New Roman" w:hAnsi="Times New Roman" w:cs="Times New Roman"/>
        <w:b w:val="0"/>
        <w:color w:val="292425"/>
      </w:rPr>
    </w:lvl>
    <w:lvl w:ilvl="1" w:tplc="4E903DC8">
      <w:start w:val="1"/>
      <w:numFmt w:val="lowerLetter"/>
      <w:lvlText w:val="(%2)"/>
      <w:lvlJc w:val="left"/>
      <w:pPr>
        <w:ind w:left="1856" w:hanging="570"/>
      </w:pPr>
      <w:rPr>
        <w:rFonts w:hint="default"/>
        <w:color w:val="292425"/>
      </w:rPr>
    </w:lvl>
    <w:lvl w:ilvl="2" w:tplc="B58E8892">
      <w:start w:val="1"/>
      <w:numFmt w:val="lowerRoman"/>
      <w:lvlText w:val="(%3)"/>
      <w:lvlJc w:val="left"/>
      <w:pPr>
        <w:ind w:left="2906" w:hanging="720"/>
      </w:pPr>
      <w:rPr>
        <w:rFonts w:hint="default"/>
        <w:color w:val="292425"/>
      </w:rPr>
    </w:lvl>
    <w:lvl w:ilvl="3" w:tplc="0809000F">
      <w:start w:val="1"/>
      <w:numFmt w:val="decimal"/>
      <w:lvlText w:val="%4."/>
      <w:lvlJc w:val="left"/>
      <w:pPr>
        <w:ind w:left="3086" w:hanging="360"/>
      </w:pPr>
    </w:lvl>
    <w:lvl w:ilvl="4" w:tplc="AACE2050">
      <w:start w:val="1"/>
      <w:numFmt w:val="decimal"/>
      <w:lvlText w:val="(%5)"/>
      <w:lvlJc w:val="left"/>
      <w:pPr>
        <w:ind w:left="3806" w:hanging="360"/>
      </w:pPr>
      <w:rPr>
        <w:rFonts w:hint="default"/>
      </w:r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29" w15:restartNumberingAfterBreak="0">
    <w:nsid w:val="279B22A6"/>
    <w:multiLevelType w:val="hybridMultilevel"/>
    <w:tmpl w:val="7D862168"/>
    <w:lvl w:ilvl="0" w:tplc="181A111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8642E67"/>
    <w:multiLevelType w:val="hybridMultilevel"/>
    <w:tmpl w:val="9F9CACFA"/>
    <w:lvl w:ilvl="0" w:tplc="56542B4E">
      <w:start w:val="1"/>
      <w:numFmt w:val="lowerLetter"/>
      <w:lvlText w:val="(%1)"/>
      <w:lvlJc w:val="left"/>
      <w:pPr>
        <w:ind w:left="1598" w:hanging="585"/>
      </w:pPr>
      <w:rPr>
        <w:rFonts w:hint="default"/>
      </w:rPr>
    </w:lvl>
    <w:lvl w:ilvl="1" w:tplc="08090019" w:tentative="1">
      <w:start w:val="1"/>
      <w:numFmt w:val="lowerLetter"/>
      <w:lvlText w:val="%2."/>
      <w:lvlJc w:val="left"/>
      <w:pPr>
        <w:ind w:left="2093" w:hanging="360"/>
      </w:pPr>
    </w:lvl>
    <w:lvl w:ilvl="2" w:tplc="0809001B" w:tentative="1">
      <w:start w:val="1"/>
      <w:numFmt w:val="lowerRoman"/>
      <w:lvlText w:val="%3."/>
      <w:lvlJc w:val="right"/>
      <w:pPr>
        <w:ind w:left="2813" w:hanging="180"/>
      </w:pPr>
    </w:lvl>
    <w:lvl w:ilvl="3" w:tplc="0809000F" w:tentative="1">
      <w:start w:val="1"/>
      <w:numFmt w:val="decimal"/>
      <w:lvlText w:val="%4."/>
      <w:lvlJc w:val="left"/>
      <w:pPr>
        <w:ind w:left="3533" w:hanging="360"/>
      </w:pPr>
    </w:lvl>
    <w:lvl w:ilvl="4" w:tplc="08090019" w:tentative="1">
      <w:start w:val="1"/>
      <w:numFmt w:val="lowerLetter"/>
      <w:lvlText w:val="%5."/>
      <w:lvlJc w:val="left"/>
      <w:pPr>
        <w:ind w:left="4253" w:hanging="360"/>
      </w:pPr>
    </w:lvl>
    <w:lvl w:ilvl="5" w:tplc="0809001B" w:tentative="1">
      <w:start w:val="1"/>
      <w:numFmt w:val="lowerRoman"/>
      <w:lvlText w:val="%6."/>
      <w:lvlJc w:val="right"/>
      <w:pPr>
        <w:ind w:left="4973" w:hanging="180"/>
      </w:pPr>
    </w:lvl>
    <w:lvl w:ilvl="6" w:tplc="0809000F" w:tentative="1">
      <w:start w:val="1"/>
      <w:numFmt w:val="decimal"/>
      <w:lvlText w:val="%7."/>
      <w:lvlJc w:val="left"/>
      <w:pPr>
        <w:ind w:left="5693" w:hanging="360"/>
      </w:pPr>
    </w:lvl>
    <w:lvl w:ilvl="7" w:tplc="08090019" w:tentative="1">
      <w:start w:val="1"/>
      <w:numFmt w:val="lowerLetter"/>
      <w:lvlText w:val="%8."/>
      <w:lvlJc w:val="left"/>
      <w:pPr>
        <w:ind w:left="6413" w:hanging="360"/>
      </w:pPr>
    </w:lvl>
    <w:lvl w:ilvl="8" w:tplc="0809001B" w:tentative="1">
      <w:start w:val="1"/>
      <w:numFmt w:val="lowerRoman"/>
      <w:lvlText w:val="%9."/>
      <w:lvlJc w:val="right"/>
      <w:pPr>
        <w:ind w:left="7133" w:hanging="180"/>
      </w:pPr>
    </w:lvl>
  </w:abstractNum>
  <w:abstractNum w:abstractNumId="31" w15:restartNumberingAfterBreak="0">
    <w:nsid w:val="294F6AB4"/>
    <w:multiLevelType w:val="hybridMultilevel"/>
    <w:tmpl w:val="370083AA"/>
    <w:lvl w:ilvl="0" w:tplc="22C2E75C">
      <w:start w:val="1"/>
      <w:numFmt w:val="decimal"/>
      <w:lvlText w:val="(%1)"/>
      <w:lvlJc w:val="left"/>
      <w:pPr>
        <w:ind w:left="926" w:hanging="360"/>
      </w:pPr>
      <w:rPr>
        <w:rFonts w:ascii="Times New Roman" w:eastAsia="Times New Roman" w:hAnsi="Times New Roman" w:cs="Times New Roman"/>
        <w:b w:val="0"/>
        <w:color w:val="292425"/>
      </w:rPr>
    </w:lvl>
    <w:lvl w:ilvl="1" w:tplc="4E903DC8">
      <w:start w:val="1"/>
      <w:numFmt w:val="lowerLetter"/>
      <w:lvlText w:val="(%2)"/>
      <w:lvlJc w:val="left"/>
      <w:pPr>
        <w:ind w:left="1856" w:hanging="570"/>
      </w:pPr>
      <w:rPr>
        <w:rFonts w:hint="default"/>
        <w:color w:val="292425"/>
      </w:rPr>
    </w:lvl>
    <w:lvl w:ilvl="2" w:tplc="B58E8892">
      <w:start w:val="1"/>
      <w:numFmt w:val="lowerRoman"/>
      <w:lvlText w:val="(%3)"/>
      <w:lvlJc w:val="left"/>
      <w:pPr>
        <w:ind w:left="2906" w:hanging="720"/>
      </w:pPr>
      <w:rPr>
        <w:rFonts w:hint="default"/>
        <w:color w:val="292425"/>
      </w:rPr>
    </w:lvl>
    <w:lvl w:ilvl="3" w:tplc="0809000F">
      <w:start w:val="1"/>
      <w:numFmt w:val="decimal"/>
      <w:lvlText w:val="%4."/>
      <w:lvlJc w:val="left"/>
      <w:pPr>
        <w:ind w:left="3086" w:hanging="360"/>
      </w:pPr>
    </w:lvl>
    <w:lvl w:ilvl="4" w:tplc="AACE2050">
      <w:start w:val="1"/>
      <w:numFmt w:val="decimal"/>
      <w:lvlText w:val="(%5)"/>
      <w:lvlJc w:val="left"/>
      <w:pPr>
        <w:ind w:left="3806" w:hanging="360"/>
      </w:pPr>
      <w:rPr>
        <w:rFonts w:hint="default"/>
      </w:r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32" w15:restartNumberingAfterBreak="0">
    <w:nsid w:val="29A30ACF"/>
    <w:multiLevelType w:val="hybridMultilevel"/>
    <w:tmpl w:val="57782AAA"/>
    <w:lvl w:ilvl="0" w:tplc="93A0FEB6">
      <w:start w:val="1"/>
      <w:numFmt w:val="decimal"/>
      <w:lvlText w:val="(%1)"/>
      <w:lvlJc w:val="left"/>
      <w:pPr>
        <w:ind w:left="926" w:hanging="360"/>
      </w:pPr>
      <w:rPr>
        <w:rFonts w:ascii="Times New Roman" w:eastAsia="Times New Roman" w:hAnsi="Times New Roman" w:cs="Times New Roman" w:hint="default"/>
        <w:b w:val="0"/>
        <w:color w:val="292425"/>
      </w:rPr>
    </w:lvl>
    <w:lvl w:ilvl="1" w:tplc="17D24B88">
      <w:start w:val="1"/>
      <w:numFmt w:val="lowerLetter"/>
      <w:lvlText w:val="(%2)"/>
      <w:lvlJc w:val="left"/>
      <w:pPr>
        <w:ind w:left="1856" w:hanging="570"/>
      </w:pPr>
      <w:rPr>
        <w:rFonts w:ascii="Times New Roman" w:eastAsia="Times New Roman" w:hAnsi="Times New Roman" w:cs="Times New Roman"/>
        <w:color w:val="292425"/>
      </w:rPr>
    </w:lvl>
    <w:lvl w:ilvl="2" w:tplc="21B47262">
      <w:start w:val="1"/>
      <w:numFmt w:val="lowerRoman"/>
      <w:lvlText w:val="(%3)"/>
      <w:lvlJc w:val="left"/>
      <w:pPr>
        <w:ind w:left="2906" w:hanging="720"/>
      </w:pPr>
      <w:rPr>
        <w:rFonts w:hint="default"/>
        <w:color w:val="0000FF"/>
      </w:rPr>
    </w:lvl>
    <w:lvl w:ilvl="3" w:tplc="0809000F">
      <w:start w:val="1"/>
      <w:numFmt w:val="decimal"/>
      <w:lvlText w:val="%4."/>
      <w:lvlJc w:val="left"/>
      <w:pPr>
        <w:ind w:left="3086" w:hanging="360"/>
      </w:pPr>
    </w:lvl>
    <w:lvl w:ilvl="4" w:tplc="AACE2050">
      <w:start w:val="1"/>
      <w:numFmt w:val="decimal"/>
      <w:lvlText w:val="(%5)"/>
      <w:lvlJc w:val="left"/>
      <w:pPr>
        <w:ind w:left="3806" w:hanging="360"/>
      </w:pPr>
      <w:rPr>
        <w:rFonts w:hint="default"/>
      </w:r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33" w15:restartNumberingAfterBreak="0">
    <w:nsid w:val="2A245099"/>
    <w:multiLevelType w:val="hybridMultilevel"/>
    <w:tmpl w:val="C05E83E2"/>
    <w:lvl w:ilvl="0" w:tplc="93A0FEB6">
      <w:start w:val="1"/>
      <w:numFmt w:val="decimal"/>
      <w:lvlText w:val="(%1)"/>
      <w:lvlJc w:val="left"/>
      <w:pPr>
        <w:ind w:left="926" w:hanging="360"/>
      </w:pPr>
      <w:rPr>
        <w:rFonts w:ascii="Times New Roman" w:eastAsia="Times New Roman" w:hAnsi="Times New Roman" w:cs="Times New Roman" w:hint="default"/>
        <w:b w:val="0"/>
        <w:color w:val="292425"/>
      </w:rPr>
    </w:lvl>
    <w:lvl w:ilvl="1" w:tplc="4E903DC8">
      <w:start w:val="1"/>
      <w:numFmt w:val="lowerLetter"/>
      <w:lvlText w:val="(%2)"/>
      <w:lvlJc w:val="left"/>
      <w:pPr>
        <w:ind w:left="1856" w:hanging="570"/>
      </w:pPr>
      <w:rPr>
        <w:rFonts w:hint="default"/>
        <w:color w:val="292425"/>
      </w:rPr>
    </w:lvl>
    <w:lvl w:ilvl="2" w:tplc="B58E8892">
      <w:start w:val="1"/>
      <w:numFmt w:val="lowerRoman"/>
      <w:lvlText w:val="(%3)"/>
      <w:lvlJc w:val="left"/>
      <w:pPr>
        <w:ind w:left="2906" w:hanging="720"/>
      </w:pPr>
      <w:rPr>
        <w:rFonts w:hint="default"/>
        <w:color w:val="292425"/>
      </w:rPr>
    </w:lvl>
    <w:lvl w:ilvl="3" w:tplc="0809000F">
      <w:start w:val="1"/>
      <w:numFmt w:val="decimal"/>
      <w:lvlText w:val="%4."/>
      <w:lvlJc w:val="left"/>
      <w:pPr>
        <w:ind w:left="3086" w:hanging="360"/>
      </w:pPr>
    </w:lvl>
    <w:lvl w:ilvl="4" w:tplc="AACE2050">
      <w:start w:val="1"/>
      <w:numFmt w:val="decimal"/>
      <w:lvlText w:val="(%5)"/>
      <w:lvlJc w:val="left"/>
      <w:pPr>
        <w:ind w:left="3806" w:hanging="360"/>
      </w:pPr>
      <w:rPr>
        <w:rFonts w:hint="default"/>
      </w:r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34" w15:restartNumberingAfterBreak="0">
    <w:nsid w:val="2AE96C3D"/>
    <w:multiLevelType w:val="hybridMultilevel"/>
    <w:tmpl w:val="1666C66E"/>
    <w:lvl w:ilvl="0" w:tplc="93A0FEB6">
      <w:start w:val="1"/>
      <w:numFmt w:val="decimal"/>
      <w:lvlText w:val="(%1)"/>
      <w:lvlJc w:val="left"/>
      <w:pPr>
        <w:ind w:left="926" w:hanging="360"/>
      </w:pPr>
      <w:rPr>
        <w:rFonts w:ascii="Times New Roman" w:eastAsia="Times New Roman" w:hAnsi="Times New Roman" w:cs="Times New Roman" w:hint="default"/>
        <w:b w:val="0"/>
        <w:color w:val="292425"/>
      </w:rPr>
    </w:lvl>
    <w:lvl w:ilvl="1" w:tplc="4E903DC8">
      <w:start w:val="1"/>
      <w:numFmt w:val="lowerLetter"/>
      <w:lvlText w:val="(%2)"/>
      <w:lvlJc w:val="left"/>
      <w:pPr>
        <w:ind w:left="1856" w:hanging="570"/>
      </w:pPr>
      <w:rPr>
        <w:rFonts w:hint="default"/>
        <w:color w:val="292425"/>
      </w:rPr>
    </w:lvl>
    <w:lvl w:ilvl="2" w:tplc="B58E8892">
      <w:start w:val="1"/>
      <w:numFmt w:val="lowerRoman"/>
      <w:lvlText w:val="(%3)"/>
      <w:lvlJc w:val="left"/>
      <w:pPr>
        <w:ind w:left="2906" w:hanging="720"/>
      </w:pPr>
      <w:rPr>
        <w:rFonts w:hint="default"/>
        <w:color w:val="292425"/>
      </w:rPr>
    </w:lvl>
    <w:lvl w:ilvl="3" w:tplc="0809000F">
      <w:start w:val="1"/>
      <w:numFmt w:val="decimal"/>
      <w:lvlText w:val="%4."/>
      <w:lvlJc w:val="left"/>
      <w:pPr>
        <w:ind w:left="3086" w:hanging="360"/>
      </w:pPr>
    </w:lvl>
    <w:lvl w:ilvl="4" w:tplc="AACE2050">
      <w:start w:val="1"/>
      <w:numFmt w:val="decimal"/>
      <w:lvlText w:val="(%5)"/>
      <w:lvlJc w:val="left"/>
      <w:pPr>
        <w:ind w:left="3806" w:hanging="360"/>
      </w:pPr>
      <w:rPr>
        <w:rFonts w:hint="default"/>
      </w:r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35" w15:restartNumberingAfterBreak="0">
    <w:nsid w:val="2F8825EB"/>
    <w:multiLevelType w:val="hybridMultilevel"/>
    <w:tmpl w:val="053058C4"/>
    <w:lvl w:ilvl="0" w:tplc="C85C22AA">
      <w:start w:val="1"/>
      <w:numFmt w:val="lowerLetter"/>
      <w:lvlText w:val="(%1)"/>
      <w:lvlJc w:val="left"/>
      <w:pPr>
        <w:ind w:left="1800" w:hanging="360"/>
      </w:pPr>
      <w:rPr>
        <w:rFonts w:hint="default"/>
      </w:rPr>
    </w:lvl>
    <w:lvl w:ilvl="1" w:tplc="D3D65BD0">
      <w:start w:val="1"/>
      <w:numFmt w:val="lowerRoman"/>
      <w:lvlText w:val="(%2)"/>
      <w:lvlJc w:val="left"/>
      <w:pPr>
        <w:ind w:left="2880" w:hanging="720"/>
      </w:pPr>
      <w:rPr>
        <w:rFonts w:hint="default"/>
        <w:color w:val="292425"/>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30DE6112"/>
    <w:multiLevelType w:val="hybridMultilevel"/>
    <w:tmpl w:val="FCF623BE"/>
    <w:lvl w:ilvl="0" w:tplc="93A0FEB6">
      <w:start w:val="1"/>
      <w:numFmt w:val="decimal"/>
      <w:lvlText w:val="(%1)"/>
      <w:lvlJc w:val="left"/>
      <w:pPr>
        <w:ind w:left="926" w:hanging="360"/>
      </w:pPr>
      <w:rPr>
        <w:rFonts w:ascii="Times New Roman" w:eastAsia="Times New Roman" w:hAnsi="Times New Roman" w:cs="Times New Roman" w:hint="default"/>
        <w:b w:val="0"/>
        <w:color w:val="292425"/>
      </w:rPr>
    </w:lvl>
    <w:lvl w:ilvl="1" w:tplc="93D26C52">
      <w:start w:val="1"/>
      <w:numFmt w:val="lowerLetter"/>
      <w:lvlText w:val="(%2)"/>
      <w:lvlJc w:val="left"/>
      <w:pPr>
        <w:ind w:left="1856" w:hanging="570"/>
      </w:pPr>
      <w:rPr>
        <w:rFonts w:ascii="Times New Roman" w:eastAsia="Times New Roman" w:hAnsi="Times New Roman" w:cs="Times New Roman"/>
        <w:color w:val="292425"/>
      </w:rPr>
    </w:lvl>
    <w:lvl w:ilvl="2" w:tplc="21B47262">
      <w:start w:val="1"/>
      <w:numFmt w:val="lowerRoman"/>
      <w:lvlText w:val="(%3)"/>
      <w:lvlJc w:val="left"/>
      <w:pPr>
        <w:ind w:left="2906" w:hanging="720"/>
      </w:pPr>
      <w:rPr>
        <w:rFonts w:hint="default"/>
        <w:color w:val="0000FF"/>
      </w:rPr>
    </w:lvl>
    <w:lvl w:ilvl="3" w:tplc="0809000F">
      <w:start w:val="1"/>
      <w:numFmt w:val="decimal"/>
      <w:lvlText w:val="%4."/>
      <w:lvlJc w:val="left"/>
      <w:pPr>
        <w:ind w:left="3086" w:hanging="360"/>
      </w:pPr>
    </w:lvl>
    <w:lvl w:ilvl="4" w:tplc="AACE2050">
      <w:start w:val="1"/>
      <w:numFmt w:val="decimal"/>
      <w:lvlText w:val="(%5)"/>
      <w:lvlJc w:val="left"/>
      <w:pPr>
        <w:ind w:left="3806" w:hanging="360"/>
      </w:pPr>
      <w:rPr>
        <w:rFonts w:hint="default"/>
      </w:r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37" w15:restartNumberingAfterBreak="0">
    <w:nsid w:val="33185FFE"/>
    <w:multiLevelType w:val="hybridMultilevel"/>
    <w:tmpl w:val="B022745A"/>
    <w:lvl w:ilvl="0" w:tplc="93A0FEB6">
      <w:start w:val="1"/>
      <w:numFmt w:val="decimal"/>
      <w:lvlText w:val="(%1)"/>
      <w:lvlJc w:val="left"/>
      <w:pPr>
        <w:ind w:left="926" w:hanging="360"/>
      </w:pPr>
      <w:rPr>
        <w:rFonts w:ascii="Times New Roman" w:eastAsia="Times New Roman" w:hAnsi="Times New Roman" w:cs="Times New Roman" w:hint="default"/>
        <w:b w:val="0"/>
        <w:color w:val="292425"/>
      </w:rPr>
    </w:lvl>
    <w:lvl w:ilvl="1" w:tplc="4E903DC8">
      <w:start w:val="1"/>
      <w:numFmt w:val="lowerLetter"/>
      <w:lvlText w:val="(%2)"/>
      <w:lvlJc w:val="left"/>
      <w:pPr>
        <w:ind w:left="1856" w:hanging="570"/>
      </w:pPr>
      <w:rPr>
        <w:rFonts w:hint="default"/>
        <w:color w:val="292425"/>
      </w:rPr>
    </w:lvl>
    <w:lvl w:ilvl="2" w:tplc="21B47262">
      <w:start w:val="1"/>
      <w:numFmt w:val="lowerRoman"/>
      <w:lvlText w:val="(%3)"/>
      <w:lvlJc w:val="left"/>
      <w:pPr>
        <w:ind w:left="2906" w:hanging="720"/>
      </w:pPr>
      <w:rPr>
        <w:rFonts w:hint="default"/>
        <w:color w:val="0000FF"/>
      </w:rPr>
    </w:lvl>
    <w:lvl w:ilvl="3" w:tplc="0809000F">
      <w:start w:val="1"/>
      <w:numFmt w:val="decimal"/>
      <w:lvlText w:val="%4."/>
      <w:lvlJc w:val="left"/>
      <w:pPr>
        <w:ind w:left="3086" w:hanging="360"/>
      </w:pPr>
    </w:lvl>
    <w:lvl w:ilvl="4" w:tplc="AACE2050">
      <w:start w:val="1"/>
      <w:numFmt w:val="decimal"/>
      <w:lvlText w:val="(%5)"/>
      <w:lvlJc w:val="left"/>
      <w:pPr>
        <w:ind w:left="3806" w:hanging="360"/>
      </w:pPr>
      <w:rPr>
        <w:rFonts w:hint="default"/>
      </w:r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38" w15:restartNumberingAfterBreak="0">
    <w:nsid w:val="33213F18"/>
    <w:multiLevelType w:val="hybridMultilevel"/>
    <w:tmpl w:val="8B48C8CC"/>
    <w:lvl w:ilvl="0" w:tplc="A31CD1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52B7CA7"/>
    <w:multiLevelType w:val="hybridMultilevel"/>
    <w:tmpl w:val="536E2A22"/>
    <w:lvl w:ilvl="0" w:tplc="93A0FEB6">
      <w:start w:val="1"/>
      <w:numFmt w:val="decimal"/>
      <w:lvlText w:val="(%1)"/>
      <w:lvlJc w:val="left"/>
      <w:pPr>
        <w:ind w:left="926" w:hanging="360"/>
      </w:pPr>
      <w:rPr>
        <w:rFonts w:ascii="Times New Roman" w:eastAsia="Times New Roman" w:hAnsi="Times New Roman" w:cs="Times New Roman" w:hint="default"/>
        <w:b w:val="0"/>
        <w:color w:val="292425"/>
      </w:rPr>
    </w:lvl>
    <w:lvl w:ilvl="1" w:tplc="B58E8892">
      <w:start w:val="1"/>
      <w:numFmt w:val="lowerRoman"/>
      <w:lvlText w:val="(%2)"/>
      <w:lvlJc w:val="left"/>
      <w:pPr>
        <w:ind w:left="1856" w:hanging="570"/>
      </w:pPr>
      <w:rPr>
        <w:rFonts w:hint="default"/>
        <w:color w:val="292425"/>
      </w:rPr>
    </w:lvl>
    <w:lvl w:ilvl="2" w:tplc="B58E8892">
      <w:start w:val="1"/>
      <w:numFmt w:val="lowerRoman"/>
      <w:lvlText w:val="(%3)"/>
      <w:lvlJc w:val="left"/>
      <w:pPr>
        <w:ind w:left="2906" w:hanging="720"/>
      </w:pPr>
      <w:rPr>
        <w:rFonts w:hint="default"/>
        <w:color w:val="292425"/>
      </w:rPr>
    </w:lvl>
    <w:lvl w:ilvl="3" w:tplc="0809000F">
      <w:start w:val="1"/>
      <w:numFmt w:val="decimal"/>
      <w:lvlText w:val="%4."/>
      <w:lvlJc w:val="left"/>
      <w:pPr>
        <w:ind w:left="3086" w:hanging="360"/>
      </w:pPr>
    </w:lvl>
    <w:lvl w:ilvl="4" w:tplc="AACE2050">
      <w:start w:val="1"/>
      <w:numFmt w:val="decimal"/>
      <w:lvlText w:val="(%5)"/>
      <w:lvlJc w:val="left"/>
      <w:pPr>
        <w:ind w:left="3806" w:hanging="360"/>
      </w:pPr>
      <w:rPr>
        <w:rFonts w:hint="default"/>
      </w:r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40" w15:restartNumberingAfterBreak="0">
    <w:nsid w:val="35694552"/>
    <w:multiLevelType w:val="hybridMultilevel"/>
    <w:tmpl w:val="99DE7CF0"/>
    <w:lvl w:ilvl="0" w:tplc="93A0FEB6">
      <w:start w:val="1"/>
      <w:numFmt w:val="decimal"/>
      <w:lvlText w:val="(%1)"/>
      <w:lvlJc w:val="left"/>
      <w:pPr>
        <w:ind w:left="926" w:hanging="360"/>
      </w:pPr>
      <w:rPr>
        <w:rFonts w:ascii="Times New Roman" w:eastAsia="Times New Roman" w:hAnsi="Times New Roman" w:cs="Times New Roman"/>
        <w:b w:val="0"/>
        <w:color w:val="292425"/>
      </w:rPr>
    </w:lvl>
    <w:lvl w:ilvl="1" w:tplc="4E903DC8">
      <w:start w:val="1"/>
      <w:numFmt w:val="lowerLetter"/>
      <w:lvlText w:val="(%2)"/>
      <w:lvlJc w:val="left"/>
      <w:pPr>
        <w:ind w:left="1856" w:hanging="570"/>
      </w:pPr>
      <w:rPr>
        <w:rFonts w:hint="default"/>
        <w:color w:val="292425"/>
      </w:rPr>
    </w:lvl>
    <w:lvl w:ilvl="2" w:tplc="B58E8892">
      <w:start w:val="1"/>
      <w:numFmt w:val="lowerRoman"/>
      <w:lvlText w:val="(%3)"/>
      <w:lvlJc w:val="left"/>
      <w:pPr>
        <w:ind w:left="2906" w:hanging="720"/>
      </w:pPr>
      <w:rPr>
        <w:rFonts w:hint="default"/>
        <w:color w:val="292425"/>
      </w:rPr>
    </w:lvl>
    <w:lvl w:ilvl="3" w:tplc="0809000F">
      <w:start w:val="1"/>
      <w:numFmt w:val="decimal"/>
      <w:lvlText w:val="%4."/>
      <w:lvlJc w:val="left"/>
      <w:pPr>
        <w:ind w:left="3086" w:hanging="360"/>
      </w:pPr>
    </w:lvl>
    <w:lvl w:ilvl="4" w:tplc="AACE2050">
      <w:start w:val="1"/>
      <w:numFmt w:val="decimal"/>
      <w:lvlText w:val="(%5)"/>
      <w:lvlJc w:val="left"/>
      <w:pPr>
        <w:ind w:left="3806" w:hanging="360"/>
      </w:pPr>
      <w:rPr>
        <w:rFonts w:hint="default"/>
      </w:r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41" w15:restartNumberingAfterBreak="0">
    <w:nsid w:val="36644C15"/>
    <w:multiLevelType w:val="hybridMultilevel"/>
    <w:tmpl w:val="12F0FD42"/>
    <w:lvl w:ilvl="0" w:tplc="5B3A1D0C">
      <w:start w:val="1"/>
      <w:numFmt w:val="lowerLetter"/>
      <w:lvlText w:val="(%1)"/>
      <w:lvlJc w:val="left"/>
      <w:pPr>
        <w:ind w:left="1710" w:hanging="495"/>
      </w:pPr>
      <w:rPr>
        <w:rFonts w:ascii="Times New Roman" w:eastAsia="Times New Roman" w:hAnsi="Times New Roman" w:cs="Times New Roman"/>
      </w:rPr>
    </w:lvl>
    <w:lvl w:ilvl="1" w:tplc="08090019" w:tentative="1">
      <w:start w:val="1"/>
      <w:numFmt w:val="lowerLetter"/>
      <w:lvlText w:val="%2."/>
      <w:lvlJc w:val="left"/>
      <w:pPr>
        <w:ind w:left="2295" w:hanging="360"/>
      </w:pPr>
    </w:lvl>
    <w:lvl w:ilvl="2" w:tplc="0809001B" w:tentative="1">
      <w:start w:val="1"/>
      <w:numFmt w:val="lowerRoman"/>
      <w:lvlText w:val="%3."/>
      <w:lvlJc w:val="right"/>
      <w:pPr>
        <w:ind w:left="3015" w:hanging="180"/>
      </w:pPr>
    </w:lvl>
    <w:lvl w:ilvl="3" w:tplc="0809000F" w:tentative="1">
      <w:start w:val="1"/>
      <w:numFmt w:val="decimal"/>
      <w:lvlText w:val="%4."/>
      <w:lvlJc w:val="left"/>
      <w:pPr>
        <w:ind w:left="3735" w:hanging="360"/>
      </w:pPr>
    </w:lvl>
    <w:lvl w:ilvl="4" w:tplc="08090019" w:tentative="1">
      <w:start w:val="1"/>
      <w:numFmt w:val="lowerLetter"/>
      <w:lvlText w:val="%5."/>
      <w:lvlJc w:val="left"/>
      <w:pPr>
        <w:ind w:left="4455" w:hanging="360"/>
      </w:pPr>
    </w:lvl>
    <w:lvl w:ilvl="5" w:tplc="0809001B" w:tentative="1">
      <w:start w:val="1"/>
      <w:numFmt w:val="lowerRoman"/>
      <w:lvlText w:val="%6."/>
      <w:lvlJc w:val="right"/>
      <w:pPr>
        <w:ind w:left="5175" w:hanging="180"/>
      </w:pPr>
    </w:lvl>
    <w:lvl w:ilvl="6" w:tplc="0809000F" w:tentative="1">
      <w:start w:val="1"/>
      <w:numFmt w:val="decimal"/>
      <w:lvlText w:val="%7."/>
      <w:lvlJc w:val="left"/>
      <w:pPr>
        <w:ind w:left="5895" w:hanging="360"/>
      </w:pPr>
    </w:lvl>
    <w:lvl w:ilvl="7" w:tplc="08090019" w:tentative="1">
      <w:start w:val="1"/>
      <w:numFmt w:val="lowerLetter"/>
      <w:lvlText w:val="%8."/>
      <w:lvlJc w:val="left"/>
      <w:pPr>
        <w:ind w:left="6615" w:hanging="360"/>
      </w:pPr>
    </w:lvl>
    <w:lvl w:ilvl="8" w:tplc="0809001B" w:tentative="1">
      <w:start w:val="1"/>
      <w:numFmt w:val="lowerRoman"/>
      <w:lvlText w:val="%9."/>
      <w:lvlJc w:val="right"/>
      <w:pPr>
        <w:ind w:left="7335" w:hanging="180"/>
      </w:pPr>
    </w:lvl>
  </w:abstractNum>
  <w:abstractNum w:abstractNumId="42" w15:restartNumberingAfterBreak="0">
    <w:nsid w:val="393D26DA"/>
    <w:multiLevelType w:val="hybridMultilevel"/>
    <w:tmpl w:val="BE94BE74"/>
    <w:lvl w:ilvl="0" w:tplc="93A0FEB6">
      <w:start w:val="1"/>
      <w:numFmt w:val="decimal"/>
      <w:lvlText w:val="(%1)"/>
      <w:lvlJc w:val="left"/>
      <w:pPr>
        <w:ind w:left="926" w:hanging="360"/>
      </w:pPr>
      <w:rPr>
        <w:rFonts w:ascii="Times New Roman" w:eastAsia="Times New Roman" w:hAnsi="Times New Roman" w:cs="Times New Roman"/>
        <w:b w:val="0"/>
        <w:color w:val="292425"/>
      </w:rPr>
    </w:lvl>
    <w:lvl w:ilvl="1" w:tplc="4E903DC8">
      <w:start w:val="1"/>
      <w:numFmt w:val="lowerLetter"/>
      <w:lvlText w:val="(%2)"/>
      <w:lvlJc w:val="left"/>
      <w:pPr>
        <w:ind w:left="1856" w:hanging="570"/>
      </w:pPr>
      <w:rPr>
        <w:rFonts w:hint="default"/>
        <w:color w:val="292425"/>
      </w:rPr>
    </w:lvl>
    <w:lvl w:ilvl="2" w:tplc="B58E8892">
      <w:start w:val="1"/>
      <w:numFmt w:val="lowerRoman"/>
      <w:lvlText w:val="(%3)"/>
      <w:lvlJc w:val="left"/>
      <w:pPr>
        <w:ind w:left="2906" w:hanging="720"/>
      </w:pPr>
      <w:rPr>
        <w:rFonts w:hint="default"/>
        <w:color w:val="292425"/>
      </w:rPr>
    </w:lvl>
    <w:lvl w:ilvl="3" w:tplc="0809000F">
      <w:start w:val="1"/>
      <w:numFmt w:val="decimal"/>
      <w:lvlText w:val="%4."/>
      <w:lvlJc w:val="left"/>
      <w:pPr>
        <w:ind w:left="3086" w:hanging="360"/>
      </w:pPr>
    </w:lvl>
    <w:lvl w:ilvl="4" w:tplc="AACE2050">
      <w:start w:val="1"/>
      <w:numFmt w:val="decimal"/>
      <w:lvlText w:val="(%5)"/>
      <w:lvlJc w:val="left"/>
      <w:pPr>
        <w:ind w:left="3806" w:hanging="360"/>
      </w:pPr>
      <w:rPr>
        <w:rFonts w:hint="default"/>
      </w:r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43" w15:restartNumberingAfterBreak="0">
    <w:nsid w:val="3A7C6FD6"/>
    <w:multiLevelType w:val="hybridMultilevel"/>
    <w:tmpl w:val="16CCCFA2"/>
    <w:lvl w:ilvl="0" w:tplc="93A0FEB6">
      <w:start w:val="1"/>
      <w:numFmt w:val="decimal"/>
      <w:lvlText w:val="(%1)"/>
      <w:lvlJc w:val="left"/>
      <w:pPr>
        <w:ind w:left="926" w:hanging="360"/>
      </w:pPr>
      <w:rPr>
        <w:rFonts w:ascii="Times New Roman" w:eastAsia="Times New Roman" w:hAnsi="Times New Roman" w:cs="Times New Roman" w:hint="default"/>
        <w:b w:val="0"/>
        <w:color w:val="292425"/>
      </w:rPr>
    </w:lvl>
    <w:lvl w:ilvl="1" w:tplc="4E903DC8">
      <w:start w:val="1"/>
      <w:numFmt w:val="lowerLetter"/>
      <w:lvlText w:val="(%2)"/>
      <w:lvlJc w:val="left"/>
      <w:pPr>
        <w:ind w:left="1856" w:hanging="570"/>
      </w:pPr>
      <w:rPr>
        <w:rFonts w:hint="default"/>
        <w:color w:val="292425"/>
      </w:rPr>
    </w:lvl>
    <w:lvl w:ilvl="2" w:tplc="21B47262">
      <w:start w:val="1"/>
      <w:numFmt w:val="lowerRoman"/>
      <w:lvlText w:val="(%3)"/>
      <w:lvlJc w:val="left"/>
      <w:pPr>
        <w:ind w:left="2906" w:hanging="720"/>
      </w:pPr>
      <w:rPr>
        <w:rFonts w:hint="default"/>
        <w:color w:val="0000FF"/>
      </w:rPr>
    </w:lvl>
    <w:lvl w:ilvl="3" w:tplc="0809000F">
      <w:start w:val="1"/>
      <w:numFmt w:val="decimal"/>
      <w:lvlText w:val="%4."/>
      <w:lvlJc w:val="left"/>
      <w:pPr>
        <w:ind w:left="3086" w:hanging="360"/>
      </w:pPr>
    </w:lvl>
    <w:lvl w:ilvl="4" w:tplc="AACE2050">
      <w:start w:val="1"/>
      <w:numFmt w:val="decimal"/>
      <w:lvlText w:val="(%5)"/>
      <w:lvlJc w:val="left"/>
      <w:pPr>
        <w:ind w:left="3806" w:hanging="360"/>
      </w:pPr>
      <w:rPr>
        <w:rFonts w:hint="default"/>
      </w:r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44" w15:restartNumberingAfterBreak="0">
    <w:nsid w:val="3AC724E5"/>
    <w:multiLevelType w:val="hybridMultilevel"/>
    <w:tmpl w:val="3D067AA0"/>
    <w:lvl w:ilvl="0" w:tplc="4E903DC8">
      <w:start w:val="1"/>
      <w:numFmt w:val="lowerLetter"/>
      <w:lvlText w:val="(%1)"/>
      <w:lvlJc w:val="left"/>
      <w:pPr>
        <w:ind w:left="1646" w:hanging="360"/>
      </w:pPr>
      <w:rPr>
        <w:rFonts w:hint="default"/>
        <w:color w:val="292425"/>
      </w:rPr>
    </w:lvl>
    <w:lvl w:ilvl="1" w:tplc="08090019" w:tentative="1">
      <w:start w:val="1"/>
      <w:numFmt w:val="lowerLetter"/>
      <w:lvlText w:val="%2."/>
      <w:lvlJc w:val="left"/>
      <w:pPr>
        <w:ind w:left="2366" w:hanging="360"/>
      </w:pPr>
    </w:lvl>
    <w:lvl w:ilvl="2" w:tplc="0809001B" w:tentative="1">
      <w:start w:val="1"/>
      <w:numFmt w:val="lowerRoman"/>
      <w:lvlText w:val="%3."/>
      <w:lvlJc w:val="right"/>
      <w:pPr>
        <w:ind w:left="3086" w:hanging="180"/>
      </w:pPr>
    </w:lvl>
    <w:lvl w:ilvl="3" w:tplc="0809000F" w:tentative="1">
      <w:start w:val="1"/>
      <w:numFmt w:val="decimal"/>
      <w:lvlText w:val="%4."/>
      <w:lvlJc w:val="left"/>
      <w:pPr>
        <w:ind w:left="3806" w:hanging="360"/>
      </w:pPr>
    </w:lvl>
    <w:lvl w:ilvl="4" w:tplc="08090019" w:tentative="1">
      <w:start w:val="1"/>
      <w:numFmt w:val="lowerLetter"/>
      <w:lvlText w:val="%5."/>
      <w:lvlJc w:val="left"/>
      <w:pPr>
        <w:ind w:left="4526" w:hanging="360"/>
      </w:pPr>
    </w:lvl>
    <w:lvl w:ilvl="5" w:tplc="0809001B" w:tentative="1">
      <w:start w:val="1"/>
      <w:numFmt w:val="lowerRoman"/>
      <w:lvlText w:val="%6."/>
      <w:lvlJc w:val="right"/>
      <w:pPr>
        <w:ind w:left="5246" w:hanging="180"/>
      </w:pPr>
    </w:lvl>
    <w:lvl w:ilvl="6" w:tplc="0809000F" w:tentative="1">
      <w:start w:val="1"/>
      <w:numFmt w:val="decimal"/>
      <w:lvlText w:val="%7."/>
      <w:lvlJc w:val="left"/>
      <w:pPr>
        <w:ind w:left="5966" w:hanging="360"/>
      </w:pPr>
    </w:lvl>
    <w:lvl w:ilvl="7" w:tplc="08090019" w:tentative="1">
      <w:start w:val="1"/>
      <w:numFmt w:val="lowerLetter"/>
      <w:lvlText w:val="%8."/>
      <w:lvlJc w:val="left"/>
      <w:pPr>
        <w:ind w:left="6686" w:hanging="360"/>
      </w:pPr>
    </w:lvl>
    <w:lvl w:ilvl="8" w:tplc="0809001B" w:tentative="1">
      <w:start w:val="1"/>
      <w:numFmt w:val="lowerRoman"/>
      <w:lvlText w:val="%9."/>
      <w:lvlJc w:val="right"/>
      <w:pPr>
        <w:ind w:left="7406" w:hanging="180"/>
      </w:pPr>
    </w:lvl>
  </w:abstractNum>
  <w:abstractNum w:abstractNumId="45" w15:restartNumberingAfterBreak="0">
    <w:nsid w:val="3B7A0955"/>
    <w:multiLevelType w:val="hybridMultilevel"/>
    <w:tmpl w:val="E5C08100"/>
    <w:lvl w:ilvl="0" w:tplc="93A0FEB6">
      <w:start w:val="1"/>
      <w:numFmt w:val="decimal"/>
      <w:lvlText w:val="(%1)"/>
      <w:lvlJc w:val="left"/>
      <w:pPr>
        <w:ind w:left="926" w:hanging="360"/>
      </w:pPr>
      <w:rPr>
        <w:rFonts w:ascii="Times New Roman" w:eastAsia="Times New Roman" w:hAnsi="Times New Roman" w:cs="Times New Roman" w:hint="default"/>
        <w:b w:val="0"/>
        <w:color w:val="292425"/>
      </w:rPr>
    </w:lvl>
    <w:lvl w:ilvl="1" w:tplc="4E903DC8">
      <w:start w:val="1"/>
      <w:numFmt w:val="lowerLetter"/>
      <w:lvlText w:val="(%2)"/>
      <w:lvlJc w:val="left"/>
      <w:pPr>
        <w:ind w:left="1856" w:hanging="570"/>
      </w:pPr>
      <w:rPr>
        <w:rFonts w:hint="default"/>
        <w:color w:val="292425"/>
      </w:rPr>
    </w:lvl>
    <w:lvl w:ilvl="2" w:tplc="B58E8892">
      <w:start w:val="1"/>
      <w:numFmt w:val="lowerRoman"/>
      <w:lvlText w:val="(%3)"/>
      <w:lvlJc w:val="left"/>
      <w:pPr>
        <w:ind w:left="2906" w:hanging="720"/>
      </w:pPr>
      <w:rPr>
        <w:rFonts w:hint="default"/>
        <w:color w:val="292425"/>
      </w:rPr>
    </w:lvl>
    <w:lvl w:ilvl="3" w:tplc="0809000F">
      <w:start w:val="1"/>
      <w:numFmt w:val="decimal"/>
      <w:lvlText w:val="%4."/>
      <w:lvlJc w:val="left"/>
      <w:pPr>
        <w:ind w:left="3086" w:hanging="360"/>
      </w:pPr>
    </w:lvl>
    <w:lvl w:ilvl="4" w:tplc="AACE2050">
      <w:start w:val="1"/>
      <w:numFmt w:val="decimal"/>
      <w:lvlText w:val="(%5)"/>
      <w:lvlJc w:val="left"/>
      <w:pPr>
        <w:ind w:left="3806" w:hanging="360"/>
      </w:pPr>
      <w:rPr>
        <w:rFonts w:hint="default"/>
      </w:rPr>
    </w:lvl>
    <w:lvl w:ilvl="5" w:tplc="0809001B">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46" w15:restartNumberingAfterBreak="0">
    <w:nsid w:val="3DDC530C"/>
    <w:multiLevelType w:val="hybridMultilevel"/>
    <w:tmpl w:val="AA7A77BA"/>
    <w:lvl w:ilvl="0" w:tplc="D48238C0">
      <w:start w:val="1"/>
      <w:numFmt w:val="lowerLetter"/>
      <w:lvlText w:val="(%1)"/>
      <w:lvlJc w:val="left"/>
      <w:pPr>
        <w:ind w:left="2025" w:hanging="585"/>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7" w15:restartNumberingAfterBreak="0">
    <w:nsid w:val="3E1857E8"/>
    <w:multiLevelType w:val="hybridMultilevel"/>
    <w:tmpl w:val="CEE24F16"/>
    <w:lvl w:ilvl="0" w:tplc="93A0FEB6">
      <w:start w:val="1"/>
      <w:numFmt w:val="decimal"/>
      <w:lvlText w:val="(%1)"/>
      <w:lvlJc w:val="left"/>
      <w:pPr>
        <w:ind w:left="926" w:hanging="360"/>
      </w:pPr>
      <w:rPr>
        <w:rFonts w:ascii="Times New Roman" w:eastAsia="Times New Roman" w:hAnsi="Times New Roman" w:cs="Times New Roman" w:hint="default"/>
        <w:b w:val="0"/>
        <w:color w:val="292425"/>
      </w:rPr>
    </w:lvl>
    <w:lvl w:ilvl="1" w:tplc="4E903DC8">
      <w:start w:val="1"/>
      <w:numFmt w:val="lowerLetter"/>
      <w:lvlText w:val="(%2)"/>
      <w:lvlJc w:val="left"/>
      <w:pPr>
        <w:ind w:left="1856" w:hanging="570"/>
      </w:pPr>
      <w:rPr>
        <w:rFonts w:hint="default"/>
        <w:color w:val="292425"/>
      </w:rPr>
    </w:lvl>
    <w:lvl w:ilvl="2" w:tplc="B58E8892">
      <w:start w:val="1"/>
      <w:numFmt w:val="lowerRoman"/>
      <w:lvlText w:val="(%3)"/>
      <w:lvlJc w:val="left"/>
      <w:pPr>
        <w:ind w:left="2906" w:hanging="720"/>
      </w:pPr>
      <w:rPr>
        <w:rFonts w:hint="default"/>
        <w:color w:val="292425"/>
      </w:rPr>
    </w:lvl>
    <w:lvl w:ilvl="3" w:tplc="0809000F">
      <w:start w:val="1"/>
      <w:numFmt w:val="decimal"/>
      <w:lvlText w:val="%4."/>
      <w:lvlJc w:val="left"/>
      <w:pPr>
        <w:ind w:left="3086" w:hanging="360"/>
      </w:pPr>
    </w:lvl>
    <w:lvl w:ilvl="4" w:tplc="AACE2050">
      <w:start w:val="1"/>
      <w:numFmt w:val="decimal"/>
      <w:lvlText w:val="(%5)"/>
      <w:lvlJc w:val="left"/>
      <w:pPr>
        <w:ind w:left="3806" w:hanging="360"/>
      </w:pPr>
      <w:rPr>
        <w:rFonts w:hint="default"/>
      </w:r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48" w15:restartNumberingAfterBreak="0">
    <w:nsid w:val="40221D3B"/>
    <w:multiLevelType w:val="hybridMultilevel"/>
    <w:tmpl w:val="C71E65E0"/>
    <w:lvl w:ilvl="0" w:tplc="DD3CD64E">
      <w:start w:val="1"/>
      <w:numFmt w:val="decimal"/>
      <w:lvlText w:val="(%1)"/>
      <w:lvlJc w:val="left"/>
      <w:pPr>
        <w:ind w:left="926" w:hanging="360"/>
      </w:pPr>
      <w:rPr>
        <w:rFonts w:ascii="Times New Roman" w:eastAsia="Times New Roman" w:hAnsi="Times New Roman" w:cs="Times New Roman"/>
        <w:b w:val="0"/>
        <w:color w:val="292425"/>
      </w:rPr>
    </w:lvl>
    <w:lvl w:ilvl="1" w:tplc="4E903DC8">
      <w:start w:val="1"/>
      <w:numFmt w:val="lowerLetter"/>
      <w:lvlText w:val="(%2)"/>
      <w:lvlJc w:val="left"/>
      <w:pPr>
        <w:ind w:left="1856" w:hanging="570"/>
      </w:pPr>
      <w:rPr>
        <w:rFonts w:hint="default"/>
        <w:color w:val="292425"/>
      </w:rPr>
    </w:lvl>
    <w:lvl w:ilvl="2" w:tplc="B58E8892">
      <w:start w:val="1"/>
      <w:numFmt w:val="lowerRoman"/>
      <w:lvlText w:val="(%3)"/>
      <w:lvlJc w:val="left"/>
      <w:pPr>
        <w:ind w:left="2906" w:hanging="720"/>
      </w:pPr>
      <w:rPr>
        <w:rFonts w:hint="default"/>
        <w:color w:val="292425"/>
      </w:rPr>
    </w:lvl>
    <w:lvl w:ilvl="3" w:tplc="0809000F">
      <w:start w:val="1"/>
      <w:numFmt w:val="decimal"/>
      <w:lvlText w:val="%4."/>
      <w:lvlJc w:val="left"/>
      <w:pPr>
        <w:ind w:left="3086" w:hanging="360"/>
      </w:pPr>
    </w:lvl>
    <w:lvl w:ilvl="4" w:tplc="AACE2050">
      <w:start w:val="1"/>
      <w:numFmt w:val="decimal"/>
      <w:lvlText w:val="(%5)"/>
      <w:lvlJc w:val="left"/>
      <w:pPr>
        <w:ind w:left="3806" w:hanging="360"/>
      </w:pPr>
      <w:rPr>
        <w:rFonts w:hint="default"/>
      </w:r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49" w15:restartNumberingAfterBreak="0">
    <w:nsid w:val="42C122DA"/>
    <w:multiLevelType w:val="hybridMultilevel"/>
    <w:tmpl w:val="0568A6A4"/>
    <w:lvl w:ilvl="0" w:tplc="942CC56A">
      <w:start w:val="1"/>
      <w:numFmt w:val="lowerLetter"/>
      <w:lvlText w:val="(%1)"/>
      <w:lvlJc w:val="left"/>
      <w:pPr>
        <w:ind w:left="1646" w:hanging="360"/>
      </w:pPr>
      <w:rPr>
        <w:rFonts w:ascii="Times New Roman" w:eastAsia="Times New Roman" w:hAnsi="Times New Roman" w:cs="Times New Roman"/>
      </w:rPr>
    </w:lvl>
    <w:lvl w:ilvl="1" w:tplc="08090019">
      <w:start w:val="1"/>
      <w:numFmt w:val="lowerLetter"/>
      <w:lvlText w:val="%2."/>
      <w:lvlJc w:val="left"/>
      <w:pPr>
        <w:ind w:left="2366" w:hanging="360"/>
      </w:pPr>
    </w:lvl>
    <w:lvl w:ilvl="2" w:tplc="0809001B" w:tentative="1">
      <w:start w:val="1"/>
      <w:numFmt w:val="lowerRoman"/>
      <w:lvlText w:val="%3."/>
      <w:lvlJc w:val="right"/>
      <w:pPr>
        <w:ind w:left="3086" w:hanging="180"/>
      </w:pPr>
    </w:lvl>
    <w:lvl w:ilvl="3" w:tplc="0809000F" w:tentative="1">
      <w:start w:val="1"/>
      <w:numFmt w:val="decimal"/>
      <w:lvlText w:val="%4."/>
      <w:lvlJc w:val="left"/>
      <w:pPr>
        <w:ind w:left="3806" w:hanging="360"/>
      </w:pPr>
    </w:lvl>
    <w:lvl w:ilvl="4" w:tplc="08090019" w:tentative="1">
      <w:start w:val="1"/>
      <w:numFmt w:val="lowerLetter"/>
      <w:lvlText w:val="%5."/>
      <w:lvlJc w:val="left"/>
      <w:pPr>
        <w:ind w:left="4526" w:hanging="360"/>
      </w:pPr>
    </w:lvl>
    <w:lvl w:ilvl="5" w:tplc="0809001B" w:tentative="1">
      <w:start w:val="1"/>
      <w:numFmt w:val="lowerRoman"/>
      <w:lvlText w:val="%6."/>
      <w:lvlJc w:val="right"/>
      <w:pPr>
        <w:ind w:left="5246" w:hanging="180"/>
      </w:pPr>
    </w:lvl>
    <w:lvl w:ilvl="6" w:tplc="0809000F" w:tentative="1">
      <w:start w:val="1"/>
      <w:numFmt w:val="decimal"/>
      <w:lvlText w:val="%7."/>
      <w:lvlJc w:val="left"/>
      <w:pPr>
        <w:ind w:left="5966" w:hanging="360"/>
      </w:pPr>
    </w:lvl>
    <w:lvl w:ilvl="7" w:tplc="08090019" w:tentative="1">
      <w:start w:val="1"/>
      <w:numFmt w:val="lowerLetter"/>
      <w:lvlText w:val="%8."/>
      <w:lvlJc w:val="left"/>
      <w:pPr>
        <w:ind w:left="6686" w:hanging="360"/>
      </w:pPr>
    </w:lvl>
    <w:lvl w:ilvl="8" w:tplc="0809001B" w:tentative="1">
      <w:start w:val="1"/>
      <w:numFmt w:val="lowerRoman"/>
      <w:lvlText w:val="%9."/>
      <w:lvlJc w:val="right"/>
      <w:pPr>
        <w:ind w:left="7406" w:hanging="180"/>
      </w:pPr>
    </w:lvl>
  </w:abstractNum>
  <w:abstractNum w:abstractNumId="50" w15:restartNumberingAfterBreak="0">
    <w:nsid w:val="454C2FCE"/>
    <w:multiLevelType w:val="hybridMultilevel"/>
    <w:tmpl w:val="80A0168A"/>
    <w:lvl w:ilvl="0" w:tplc="AACE2050">
      <w:start w:val="1"/>
      <w:numFmt w:val="decimal"/>
      <w:lvlText w:val="(%1)"/>
      <w:lvlJc w:val="left"/>
      <w:pPr>
        <w:ind w:left="720" w:hanging="360"/>
      </w:pPr>
      <w:rPr>
        <w:rFonts w:hint="default"/>
      </w:rPr>
    </w:lvl>
    <w:lvl w:ilvl="1" w:tplc="08090019" w:tentative="1">
      <w:start w:val="1"/>
      <w:numFmt w:val="lowerLetter"/>
      <w:lvlText w:val="%2."/>
      <w:lvlJc w:val="left"/>
      <w:pPr>
        <w:ind w:left="-1646" w:hanging="360"/>
      </w:pPr>
    </w:lvl>
    <w:lvl w:ilvl="2" w:tplc="0809001B" w:tentative="1">
      <w:start w:val="1"/>
      <w:numFmt w:val="lowerRoman"/>
      <w:lvlText w:val="%3."/>
      <w:lvlJc w:val="right"/>
      <w:pPr>
        <w:ind w:left="-926" w:hanging="180"/>
      </w:pPr>
    </w:lvl>
    <w:lvl w:ilvl="3" w:tplc="0809000F" w:tentative="1">
      <w:start w:val="1"/>
      <w:numFmt w:val="decimal"/>
      <w:lvlText w:val="%4."/>
      <w:lvlJc w:val="left"/>
      <w:pPr>
        <w:ind w:left="-206" w:hanging="360"/>
      </w:pPr>
    </w:lvl>
    <w:lvl w:ilvl="4" w:tplc="08090019" w:tentative="1">
      <w:start w:val="1"/>
      <w:numFmt w:val="lowerLetter"/>
      <w:lvlText w:val="%5."/>
      <w:lvlJc w:val="left"/>
      <w:pPr>
        <w:ind w:left="514" w:hanging="360"/>
      </w:pPr>
    </w:lvl>
    <w:lvl w:ilvl="5" w:tplc="0809001B" w:tentative="1">
      <w:start w:val="1"/>
      <w:numFmt w:val="lowerRoman"/>
      <w:lvlText w:val="%6."/>
      <w:lvlJc w:val="right"/>
      <w:pPr>
        <w:ind w:left="1234" w:hanging="180"/>
      </w:pPr>
    </w:lvl>
    <w:lvl w:ilvl="6" w:tplc="0809000F" w:tentative="1">
      <w:start w:val="1"/>
      <w:numFmt w:val="decimal"/>
      <w:lvlText w:val="%7."/>
      <w:lvlJc w:val="left"/>
      <w:pPr>
        <w:ind w:left="1954" w:hanging="360"/>
      </w:pPr>
    </w:lvl>
    <w:lvl w:ilvl="7" w:tplc="08090019" w:tentative="1">
      <w:start w:val="1"/>
      <w:numFmt w:val="lowerLetter"/>
      <w:lvlText w:val="%8."/>
      <w:lvlJc w:val="left"/>
      <w:pPr>
        <w:ind w:left="2674" w:hanging="360"/>
      </w:pPr>
    </w:lvl>
    <w:lvl w:ilvl="8" w:tplc="0809001B" w:tentative="1">
      <w:start w:val="1"/>
      <w:numFmt w:val="lowerRoman"/>
      <w:lvlText w:val="%9."/>
      <w:lvlJc w:val="right"/>
      <w:pPr>
        <w:ind w:left="3394" w:hanging="180"/>
      </w:pPr>
    </w:lvl>
  </w:abstractNum>
  <w:abstractNum w:abstractNumId="51" w15:restartNumberingAfterBreak="0">
    <w:nsid w:val="46113632"/>
    <w:multiLevelType w:val="hybridMultilevel"/>
    <w:tmpl w:val="1666C66E"/>
    <w:lvl w:ilvl="0" w:tplc="93A0FEB6">
      <w:start w:val="1"/>
      <w:numFmt w:val="decimal"/>
      <w:lvlText w:val="(%1)"/>
      <w:lvlJc w:val="left"/>
      <w:pPr>
        <w:ind w:left="926" w:hanging="360"/>
      </w:pPr>
      <w:rPr>
        <w:rFonts w:ascii="Times New Roman" w:eastAsia="Times New Roman" w:hAnsi="Times New Roman" w:cs="Times New Roman" w:hint="default"/>
        <w:b w:val="0"/>
        <w:color w:val="292425"/>
      </w:rPr>
    </w:lvl>
    <w:lvl w:ilvl="1" w:tplc="4E903DC8">
      <w:start w:val="1"/>
      <w:numFmt w:val="lowerLetter"/>
      <w:lvlText w:val="(%2)"/>
      <w:lvlJc w:val="left"/>
      <w:pPr>
        <w:ind w:left="1856" w:hanging="570"/>
      </w:pPr>
      <w:rPr>
        <w:rFonts w:hint="default"/>
        <w:color w:val="292425"/>
      </w:rPr>
    </w:lvl>
    <w:lvl w:ilvl="2" w:tplc="B58E8892">
      <w:start w:val="1"/>
      <w:numFmt w:val="lowerRoman"/>
      <w:lvlText w:val="(%3)"/>
      <w:lvlJc w:val="left"/>
      <w:pPr>
        <w:ind w:left="2906" w:hanging="720"/>
      </w:pPr>
      <w:rPr>
        <w:rFonts w:hint="default"/>
        <w:color w:val="292425"/>
      </w:rPr>
    </w:lvl>
    <w:lvl w:ilvl="3" w:tplc="0809000F">
      <w:start w:val="1"/>
      <w:numFmt w:val="decimal"/>
      <w:lvlText w:val="%4."/>
      <w:lvlJc w:val="left"/>
      <w:pPr>
        <w:ind w:left="3086" w:hanging="360"/>
      </w:pPr>
    </w:lvl>
    <w:lvl w:ilvl="4" w:tplc="AACE2050">
      <w:start w:val="1"/>
      <w:numFmt w:val="decimal"/>
      <w:lvlText w:val="(%5)"/>
      <w:lvlJc w:val="left"/>
      <w:pPr>
        <w:ind w:left="3806" w:hanging="360"/>
      </w:pPr>
      <w:rPr>
        <w:rFonts w:hint="default"/>
      </w:r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52" w15:restartNumberingAfterBreak="0">
    <w:nsid w:val="468E7BDB"/>
    <w:multiLevelType w:val="hybridMultilevel"/>
    <w:tmpl w:val="1666C66E"/>
    <w:lvl w:ilvl="0" w:tplc="93A0FEB6">
      <w:start w:val="1"/>
      <w:numFmt w:val="decimal"/>
      <w:lvlText w:val="(%1)"/>
      <w:lvlJc w:val="left"/>
      <w:pPr>
        <w:ind w:left="926" w:hanging="360"/>
      </w:pPr>
      <w:rPr>
        <w:rFonts w:ascii="Times New Roman" w:eastAsia="Times New Roman" w:hAnsi="Times New Roman" w:cs="Times New Roman" w:hint="default"/>
        <w:b w:val="0"/>
        <w:color w:val="292425"/>
      </w:rPr>
    </w:lvl>
    <w:lvl w:ilvl="1" w:tplc="4E903DC8">
      <w:start w:val="1"/>
      <w:numFmt w:val="lowerLetter"/>
      <w:lvlText w:val="(%2)"/>
      <w:lvlJc w:val="left"/>
      <w:pPr>
        <w:ind w:left="1856" w:hanging="570"/>
      </w:pPr>
      <w:rPr>
        <w:rFonts w:hint="default"/>
        <w:color w:val="292425"/>
      </w:rPr>
    </w:lvl>
    <w:lvl w:ilvl="2" w:tplc="B58E8892">
      <w:start w:val="1"/>
      <w:numFmt w:val="lowerRoman"/>
      <w:lvlText w:val="(%3)"/>
      <w:lvlJc w:val="left"/>
      <w:pPr>
        <w:ind w:left="2906" w:hanging="720"/>
      </w:pPr>
      <w:rPr>
        <w:rFonts w:hint="default"/>
        <w:color w:val="292425"/>
      </w:rPr>
    </w:lvl>
    <w:lvl w:ilvl="3" w:tplc="0809000F">
      <w:start w:val="1"/>
      <w:numFmt w:val="decimal"/>
      <w:lvlText w:val="%4."/>
      <w:lvlJc w:val="left"/>
      <w:pPr>
        <w:ind w:left="3086" w:hanging="360"/>
      </w:pPr>
    </w:lvl>
    <w:lvl w:ilvl="4" w:tplc="AACE2050">
      <w:start w:val="1"/>
      <w:numFmt w:val="decimal"/>
      <w:lvlText w:val="(%5)"/>
      <w:lvlJc w:val="left"/>
      <w:pPr>
        <w:ind w:left="3806" w:hanging="360"/>
      </w:pPr>
      <w:rPr>
        <w:rFonts w:hint="default"/>
      </w:r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53" w15:restartNumberingAfterBreak="0">
    <w:nsid w:val="46B023FF"/>
    <w:multiLevelType w:val="hybridMultilevel"/>
    <w:tmpl w:val="E70AF61A"/>
    <w:lvl w:ilvl="0" w:tplc="B24CBBA2">
      <w:start w:val="1"/>
      <w:numFmt w:val="lowerRoman"/>
      <w:lvlText w:val="(%1)"/>
      <w:lvlJc w:val="left"/>
      <w:pPr>
        <w:ind w:left="926" w:hanging="360"/>
      </w:pPr>
      <w:rPr>
        <w:rFonts w:hint="default"/>
        <w:b w:val="0"/>
        <w:color w:val="292425"/>
      </w:rPr>
    </w:lvl>
    <w:lvl w:ilvl="1" w:tplc="4E903DC8">
      <w:start w:val="1"/>
      <w:numFmt w:val="lowerLetter"/>
      <w:lvlText w:val="(%2)"/>
      <w:lvlJc w:val="left"/>
      <w:pPr>
        <w:ind w:left="1856" w:hanging="570"/>
      </w:pPr>
      <w:rPr>
        <w:rFonts w:hint="default"/>
        <w:color w:val="292425"/>
      </w:rPr>
    </w:lvl>
    <w:lvl w:ilvl="2" w:tplc="EF6EDC30">
      <w:start w:val="1"/>
      <w:numFmt w:val="lowerRoman"/>
      <w:lvlText w:val="(%3)"/>
      <w:lvlJc w:val="left"/>
      <w:pPr>
        <w:ind w:left="2906" w:hanging="720"/>
      </w:pPr>
      <w:rPr>
        <w:rFonts w:hint="default"/>
        <w:color w:val="0000FF"/>
      </w:rPr>
    </w:lvl>
    <w:lvl w:ilvl="3" w:tplc="0809000F">
      <w:start w:val="1"/>
      <w:numFmt w:val="decimal"/>
      <w:lvlText w:val="%4."/>
      <w:lvlJc w:val="left"/>
      <w:pPr>
        <w:ind w:left="3086" w:hanging="360"/>
      </w:pPr>
    </w:lvl>
    <w:lvl w:ilvl="4" w:tplc="AACE2050">
      <w:start w:val="1"/>
      <w:numFmt w:val="decimal"/>
      <w:lvlText w:val="(%5)"/>
      <w:lvlJc w:val="left"/>
      <w:pPr>
        <w:ind w:left="3806" w:hanging="360"/>
      </w:pPr>
      <w:rPr>
        <w:rFonts w:hint="default"/>
      </w:r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54" w15:restartNumberingAfterBreak="0">
    <w:nsid w:val="4BF113F0"/>
    <w:multiLevelType w:val="hybridMultilevel"/>
    <w:tmpl w:val="2FDC618E"/>
    <w:lvl w:ilvl="0" w:tplc="4E903DC8">
      <w:start w:val="1"/>
      <w:numFmt w:val="lowerLetter"/>
      <w:lvlText w:val="(%1)"/>
      <w:lvlJc w:val="left"/>
      <w:pPr>
        <w:ind w:left="1856" w:hanging="570"/>
      </w:pPr>
      <w:rPr>
        <w:rFonts w:hint="default"/>
        <w:color w:val="2924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C6512D9"/>
    <w:multiLevelType w:val="hybridMultilevel"/>
    <w:tmpl w:val="774E46AA"/>
    <w:lvl w:ilvl="0" w:tplc="ECF8665C">
      <w:start w:val="1"/>
      <w:numFmt w:val="decimal"/>
      <w:lvlText w:val="(%1)"/>
      <w:lvlJc w:val="left"/>
      <w:pPr>
        <w:ind w:left="926" w:hanging="360"/>
      </w:pPr>
      <w:rPr>
        <w:rFonts w:ascii="Times New Roman" w:eastAsia="Times New Roman" w:hAnsi="Times New Roman" w:cs="Times New Roman" w:hint="default"/>
        <w:b w:val="0"/>
        <w:color w:val="292425"/>
      </w:rPr>
    </w:lvl>
    <w:lvl w:ilvl="1" w:tplc="4E903DC8">
      <w:start w:val="1"/>
      <w:numFmt w:val="lowerLetter"/>
      <w:lvlText w:val="(%2)"/>
      <w:lvlJc w:val="left"/>
      <w:pPr>
        <w:ind w:left="1856" w:hanging="570"/>
      </w:pPr>
      <w:rPr>
        <w:rFonts w:hint="default"/>
        <w:color w:val="292425"/>
      </w:rPr>
    </w:lvl>
    <w:lvl w:ilvl="2" w:tplc="21B47262">
      <w:start w:val="1"/>
      <w:numFmt w:val="lowerRoman"/>
      <w:lvlText w:val="(%3)"/>
      <w:lvlJc w:val="left"/>
      <w:pPr>
        <w:ind w:left="2906" w:hanging="720"/>
      </w:pPr>
      <w:rPr>
        <w:rFonts w:hint="default"/>
        <w:color w:val="0000FF"/>
      </w:rPr>
    </w:lvl>
    <w:lvl w:ilvl="3" w:tplc="0809000F">
      <w:start w:val="1"/>
      <w:numFmt w:val="decimal"/>
      <w:lvlText w:val="%4."/>
      <w:lvlJc w:val="left"/>
      <w:pPr>
        <w:ind w:left="3086" w:hanging="360"/>
      </w:pPr>
    </w:lvl>
    <w:lvl w:ilvl="4" w:tplc="AACE2050">
      <w:start w:val="1"/>
      <w:numFmt w:val="decimal"/>
      <w:lvlText w:val="(%5)"/>
      <w:lvlJc w:val="left"/>
      <w:pPr>
        <w:ind w:left="3806" w:hanging="360"/>
      </w:pPr>
      <w:rPr>
        <w:rFonts w:hint="default"/>
      </w:rPr>
    </w:lvl>
    <w:lvl w:ilvl="5" w:tplc="0809001B">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56" w15:restartNumberingAfterBreak="0">
    <w:nsid w:val="4CAF17F9"/>
    <w:multiLevelType w:val="hybridMultilevel"/>
    <w:tmpl w:val="B80AEFC2"/>
    <w:lvl w:ilvl="0" w:tplc="93A0FEB6">
      <w:start w:val="1"/>
      <w:numFmt w:val="decimal"/>
      <w:lvlText w:val="(%1)"/>
      <w:lvlJc w:val="left"/>
      <w:pPr>
        <w:ind w:left="926" w:hanging="360"/>
      </w:pPr>
      <w:rPr>
        <w:rFonts w:ascii="Times New Roman" w:eastAsia="Times New Roman" w:hAnsi="Times New Roman" w:cs="Times New Roman"/>
        <w:b w:val="0"/>
        <w:color w:val="292425"/>
      </w:rPr>
    </w:lvl>
    <w:lvl w:ilvl="1" w:tplc="4E903DC8">
      <w:start w:val="1"/>
      <w:numFmt w:val="lowerLetter"/>
      <w:lvlText w:val="(%2)"/>
      <w:lvlJc w:val="left"/>
      <w:pPr>
        <w:ind w:left="1856" w:hanging="570"/>
      </w:pPr>
      <w:rPr>
        <w:rFonts w:hint="default"/>
        <w:color w:val="292425"/>
      </w:rPr>
    </w:lvl>
    <w:lvl w:ilvl="2" w:tplc="B58E8892">
      <w:start w:val="1"/>
      <w:numFmt w:val="lowerRoman"/>
      <w:lvlText w:val="(%3)"/>
      <w:lvlJc w:val="left"/>
      <w:pPr>
        <w:ind w:left="2906" w:hanging="720"/>
      </w:pPr>
      <w:rPr>
        <w:rFonts w:hint="default"/>
        <w:color w:val="292425"/>
      </w:rPr>
    </w:lvl>
    <w:lvl w:ilvl="3" w:tplc="0809000F">
      <w:start w:val="1"/>
      <w:numFmt w:val="decimal"/>
      <w:lvlText w:val="%4."/>
      <w:lvlJc w:val="left"/>
      <w:pPr>
        <w:ind w:left="3086" w:hanging="360"/>
      </w:pPr>
    </w:lvl>
    <w:lvl w:ilvl="4" w:tplc="AACE2050">
      <w:start w:val="1"/>
      <w:numFmt w:val="decimal"/>
      <w:lvlText w:val="(%5)"/>
      <w:lvlJc w:val="left"/>
      <w:pPr>
        <w:ind w:left="3806" w:hanging="360"/>
      </w:pPr>
      <w:rPr>
        <w:rFonts w:hint="default"/>
      </w:r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57" w15:restartNumberingAfterBreak="0">
    <w:nsid w:val="4F1218D0"/>
    <w:multiLevelType w:val="hybridMultilevel"/>
    <w:tmpl w:val="407674D0"/>
    <w:lvl w:ilvl="0" w:tplc="A31CD1D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8" w15:restartNumberingAfterBreak="0">
    <w:nsid w:val="50534495"/>
    <w:multiLevelType w:val="hybridMultilevel"/>
    <w:tmpl w:val="85B4ECCC"/>
    <w:lvl w:ilvl="0" w:tplc="17522430">
      <w:start w:val="1"/>
      <w:numFmt w:val="decimal"/>
      <w:pStyle w:val="Header2"/>
      <w:lvlText w:val="%1."/>
      <w:lvlJc w:val="left"/>
      <w:pPr>
        <w:ind w:left="831" w:hanging="405"/>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9" w15:restartNumberingAfterBreak="0">
    <w:nsid w:val="50842502"/>
    <w:multiLevelType w:val="hybridMultilevel"/>
    <w:tmpl w:val="E02CA3F6"/>
    <w:lvl w:ilvl="0" w:tplc="93A0FEB6">
      <w:start w:val="1"/>
      <w:numFmt w:val="decimal"/>
      <w:lvlText w:val="(%1)"/>
      <w:lvlJc w:val="left"/>
      <w:pPr>
        <w:ind w:left="926" w:hanging="360"/>
      </w:pPr>
      <w:rPr>
        <w:rFonts w:ascii="Times New Roman" w:eastAsia="Times New Roman" w:hAnsi="Times New Roman" w:cs="Times New Roman"/>
        <w:b w:val="0"/>
        <w:color w:val="292425"/>
      </w:rPr>
    </w:lvl>
    <w:lvl w:ilvl="1" w:tplc="4E903DC8">
      <w:start w:val="1"/>
      <w:numFmt w:val="lowerLetter"/>
      <w:lvlText w:val="(%2)"/>
      <w:lvlJc w:val="left"/>
      <w:pPr>
        <w:ind w:left="1856" w:hanging="570"/>
      </w:pPr>
      <w:rPr>
        <w:rFonts w:hint="default"/>
        <w:color w:val="292425"/>
      </w:rPr>
    </w:lvl>
    <w:lvl w:ilvl="2" w:tplc="B58E8892">
      <w:start w:val="1"/>
      <w:numFmt w:val="lowerRoman"/>
      <w:lvlText w:val="(%3)"/>
      <w:lvlJc w:val="left"/>
      <w:pPr>
        <w:ind w:left="2906" w:hanging="720"/>
      </w:pPr>
      <w:rPr>
        <w:rFonts w:hint="default"/>
        <w:color w:val="292425"/>
      </w:rPr>
    </w:lvl>
    <w:lvl w:ilvl="3" w:tplc="0809000F">
      <w:start w:val="1"/>
      <w:numFmt w:val="decimal"/>
      <w:lvlText w:val="%4."/>
      <w:lvlJc w:val="left"/>
      <w:pPr>
        <w:ind w:left="3086" w:hanging="360"/>
      </w:pPr>
    </w:lvl>
    <w:lvl w:ilvl="4" w:tplc="AACE2050">
      <w:start w:val="1"/>
      <w:numFmt w:val="decimal"/>
      <w:lvlText w:val="(%5)"/>
      <w:lvlJc w:val="left"/>
      <w:pPr>
        <w:ind w:left="3806" w:hanging="360"/>
      </w:pPr>
      <w:rPr>
        <w:rFonts w:hint="default"/>
      </w:r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60" w15:restartNumberingAfterBreak="0">
    <w:nsid w:val="50A800B2"/>
    <w:multiLevelType w:val="hybridMultilevel"/>
    <w:tmpl w:val="1842045E"/>
    <w:lvl w:ilvl="0" w:tplc="93A0FEB6">
      <w:start w:val="1"/>
      <w:numFmt w:val="decimal"/>
      <w:lvlText w:val="(%1)"/>
      <w:lvlJc w:val="left"/>
      <w:pPr>
        <w:ind w:left="926" w:hanging="360"/>
      </w:pPr>
      <w:rPr>
        <w:rFonts w:ascii="Times New Roman" w:eastAsia="Times New Roman" w:hAnsi="Times New Roman" w:cs="Times New Roman" w:hint="default"/>
        <w:b w:val="0"/>
        <w:color w:val="292425"/>
      </w:rPr>
    </w:lvl>
    <w:lvl w:ilvl="1" w:tplc="4E903DC8">
      <w:start w:val="1"/>
      <w:numFmt w:val="lowerLetter"/>
      <w:lvlText w:val="(%2)"/>
      <w:lvlJc w:val="left"/>
      <w:pPr>
        <w:ind w:left="1856" w:hanging="570"/>
      </w:pPr>
      <w:rPr>
        <w:rFonts w:hint="default"/>
        <w:color w:val="292425"/>
      </w:rPr>
    </w:lvl>
    <w:lvl w:ilvl="2" w:tplc="21B47262">
      <w:start w:val="1"/>
      <w:numFmt w:val="lowerRoman"/>
      <w:lvlText w:val="(%3)"/>
      <w:lvlJc w:val="left"/>
      <w:pPr>
        <w:ind w:left="2906" w:hanging="720"/>
      </w:pPr>
      <w:rPr>
        <w:rFonts w:hint="default"/>
        <w:color w:val="0000FF"/>
      </w:rPr>
    </w:lvl>
    <w:lvl w:ilvl="3" w:tplc="0809000F">
      <w:start w:val="1"/>
      <w:numFmt w:val="decimal"/>
      <w:lvlText w:val="%4."/>
      <w:lvlJc w:val="left"/>
      <w:pPr>
        <w:ind w:left="3086" w:hanging="360"/>
      </w:pPr>
    </w:lvl>
    <w:lvl w:ilvl="4" w:tplc="AACE2050">
      <w:start w:val="1"/>
      <w:numFmt w:val="decimal"/>
      <w:lvlText w:val="(%5)"/>
      <w:lvlJc w:val="left"/>
      <w:pPr>
        <w:ind w:left="3806" w:hanging="360"/>
      </w:pPr>
      <w:rPr>
        <w:rFonts w:hint="default"/>
      </w:r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61" w15:restartNumberingAfterBreak="0">
    <w:nsid w:val="52C4606B"/>
    <w:multiLevelType w:val="hybridMultilevel"/>
    <w:tmpl w:val="48F8B344"/>
    <w:lvl w:ilvl="0" w:tplc="DBD05DB8">
      <w:start w:val="1"/>
      <w:numFmt w:val="lowerLetter"/>
      <w:lvlText w:val="(%1)"/>
      <w:lvlJc w:val="left"/>
      <w:pPr>
        <w:ind w:left="144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4800047"/>
    <w:multiLevelType w:val="hybridMultilevel"/>
    <w:tmpl w:val="17FC6E54"/>
    <w:lvl w:ilvl="0" w:tplc="93A0FEB6">
      <w:start w:val="1"/>
      <w:numFmt w:val="decimal"/>
      <w:lvlText w:val="(%1)"/>
      <w:lvlJc w:val="left"/>
      <w:pPr>
        <w:ind w:left="1080" w:hanging="360"/>
      </w:pPr>
      <w:rPr>
        <w:rFonts w:ascii="Times New Roman" w:eastAsia="Times New Roman" w:hAnsi="Times New Roman" w:cs="Times New Roman" w:hint="default"/>
        <w:b w:val="0"/>
        <w:color w:val="292425"/>
      </w:rPr>
    </w:lvl>
    <w:lvl w:ilvl="1" w:tplc="08090019" w:tentative="1">
      <w:start w:val="1"/>
      <w:numFmt w:val="lowerLetter"/>
      <w:lvlText w:val="%2."/>
      <w:lvlJc w:val="left"/>
      <w:pPr>
        <w:ind w:left="1594" w:hanging="360"/>
      </w:pPr>
    </w:lvl>
    <w:lvl w:ilvl="2" w:tplc="0809001B" w:tentative="1">
      <w:start w:val="1"/>
      <w:numFmt w:val="lowerRoman"/>
      <w:lvlText w:val="%3."/>
      <w:lvlJc w:val="right"/>
      <w:pPr>
        <w:ind w:left="2314" w:hanging="180"/>
      </w:pPr>
    </w:lvl>
    <w:lvl w:ilvl="3" w:tplc="0809000F" w:tentative="1">
      <w:start w:val="1"/>
      <w:numFmt w:val="decimal"/>
      <w:lvlText w:val="%4."/>
      <w:lvlJc w:val="left"/>
      <w:pPr>
        <w:ind w:left="3034" w:hanging="360"/>
      </w:pPr>
    </w:lvl>
    <w:lvl w:ilvl="4" w:tplc="08090019" w:tentative="1">
      <w:start w:val="1"/>
      <w:numFmt w:val="lowerLetter"/>
      <w:lvlText w:val="%5."/>
      <w:lvlJc w:val="left"/>
      <w:pPr>
        <w:ind w:left="3754" w:hanging="360"/>
      </w:pPr>
    </w:lvl>
    <w:lvl w:ilvl="5" w:tplc="0809001B" w:tentative="1">
      <w:start w:val="1"/>
      <w:numFmt w:val="lowerRoman"/>
      <w:lvlText w:val="%6."/>
      <w:lvlJc w:val="right"/>
      <w:pPr>
        <w:ind w:left="4474" w:hanging="180"/>
      </w:pPr>
    </w:lvl>
    <w:lvl w:ilvl="6" w:tplc="0809000F" w:tentative="1">
      <w:start w:val="1"/>
      <w:numFmt w:val="decimal"/>
      <w:lvlText w:val="%7."/>
      <w:lvlJc w:val="left"/>
      <w:pPr>
        <w:ind w:left="5194" w:hanging="360"/>
      </w:pPr>
    </w:lvl>
    <w:lvl w:ilvl="7" w:tplc="08090019" w:tentative="1">
      <w:start w:val="1"/>
      <w:numFmt w:val="lowerLetter"/>
      <w:lvlText w:val="%8."/>
      <w:lvlJc w:val="left"/>
      <w:pPr>
        <w:ind w:left="5914" w:hanging="360"/>
      </w:pPr>
    </w:lvl>
    <w:lvl w:ilvl="8" w:tplc="0809001B" w:tentative="1">
      <w:start w:val="1"/>
      <w:numFmt w:val="lowerRoman"/>
      <w:lvlText w:val="%9."/>
      <w:lvlJc w:val="right"/>
      <w:pPr>
        <w:ind w:left="6634" w:hanging="180"/>
      </w:pPr>
    </w:lvl>
  </w:abstractNum>
  <w:abstractNum w:abstractNumId="63" w15:restartNumberingAfterBreak="0">
    <w:nsid w:val="55EC154E"/>
    <w:multiLevelType w:val="hybridMultilevel"/>
    <w:tmpl w:val="A8AE9634"/>
    <w:lvl w:ilvl="0" w:tplc="B24CBBA2">
      <w:start w:val="1"/>
      <w:numFmt w:val="lowerRoman"/>
      <w:lvlText w:val="(%1)"/>
      <w:lvlJc w:val="left"/>
      <w:pPr>
        <w:ind w:left="926" w:hanging="360"/>
      </w:pPr>
      <w:rPr>
        <w:rFonts w:hint="default"/>
        <w:b w:val="0"/>
        <w:color w:val="292425"/>
      </w:rPr>
    </w:lvl>
    <w:lvl w:ilvl="1" w:tplc="4E903DC8">
      <w:start w:val="1"/>
      <w:numFmt w:val="lowerLetter"/>
      <w:lvlText w:val="(%2)"/>
      <w:lvlJc w:val="left"/>
      <w:pPr>
        <w:ind w:left="1856" w:hanging="570"/>
      </w:pPr>
      <w:rPr>
        <w:rFonts w:hint="default"/>
        <w:color w:val="292425"/>
      </w:rPr>
    </w:lvl>
    <w:lvl w:ilvl="2" w:tplc="B58E8892">
      <w:start w:val="1"/>
      <w:numFmt w:val="lowerRoman"/>
      <w:lvlText w:val="(%3)"/>
      <w:lvlJc w:val="left"/>
      <w:pPr>
        <w:ind w:left="2906" w:hanging="720"/>
      </w:pPr>
      <w:rPr>
        <w:rFonts w:hint="default"/>
        <w:color w:val="292425"/>
      </w:rPr>
    </w:lvl>
    <w:lvl w:ilvl="3" w:tplc="0809000F">
      <w:start w:val="1"/>
      <w:numFmt w:val="decimal"/>
      <w:lvlText w:val="%4."/>
      <w:lvlJc w:val="left"/>
      <w:pPr>
        <w:ind w:left="3086" w:hanging="360"/>
      </w:pPr>
    </w:lvl>
    <w:lvl w:ilvl="4" w:tplc="AACE2050">
      <w:start w:val="1"/>
      <w:numFmt w:val="decimal"/>
      <w:lvlText w:val="(%5)"/>
      <w:lvlJc w:val="left"/>
      <w:pPr>
        <w:ind w:left="3806" w:hanging="360"/>
      </w:pPr>
      <w:rPr>
        <w:rFonts w:hint="default"/>
      </w:r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64" w15:restartNumberingAfterBreak="0">
    <w:nsid w:val="5B686557"/>
    <w:multiLevelType w:val="hybridMultilevel"/>
    <w:tmpl w:val="EF149CB2"/>
    <w:lvl w:ilvl="0" w:tplc="63504CBE">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C6AAE94A">
      <w:start w:val="1"/>
      <w:numFmt w:val="lowerRoman"/>
      <w:lvlText w:val="(%3)"/>
      <w:lvlJc w:val="right"/>
      <w:pPr>
        <w:tabs>
          <w:tab w:val="num" w:pos="2520"/>
        </w:tabs>
        <w:ind w:left="2520" w:hanging="180"/>
      </w:pPr>
      <w:rPr>
        <w:rFonts w:ascii="Times" w:eastAsia="Times New Roman" w:hAnsi="Times" w:cs="Times New Roman"/>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15:restartNumberingAfterBreak="0">
    <w:nsid w:val="5D1653A5"/>
    <w:multiLevelType w:val="hybridMultilevel"/>
    <w:tmpl w:val="9058E752"/>
    <w:lvl w:ilvl="0" w:tplc="93A0FEB6">
      <w:start w:val="1"/>
      <w:numFmt w:val="decimal"/>
      <w:lvlText w:val="(%1)"/>
      <w:lvlJc w:val="left"/>
      <w:pPr>
        <w:ind w:left="926" w:hanging="360"/>
      </w:pPr>
      <w:rPr>
        <w:rFonts w:ascii="Times New Roman" w:eastAsia="Times New Roman" w:hAnsi="Times New Roman" w:cs="Times New Roman"/>
        <w:b w:val="0"/>
        <w:color w:val="292425"/>
      </w:rPr>
    </w:lvl>
    <w:lvl w:ilvl="1" w:tplc="4E903DC8">
      <w:start w:val="1"/>
      <w:numFmt w:val="lowerLetter"/>
      <w:lvlText w:val="(%2)"/>
      <w:lvlJc w:val="left"/>
      <w:pPr>
        <w:ind w:left="1856" w:hanging="570"/>
      </w:pPr>
      <w:rPr>
        <w:rFonts w:hint="default"/>
        <w:color w:val="292425"/>
      </w:rPr>
    </w:lvl>
    <w:lvl w:ilvl="2" w:tplc="B58E8892">
      <w:start w:val="1"/>
      <w:numFmt w:val="lowerRoman"/>
      <w:lvlText w:val="(%3)"/>
      <w:lvlJc w:val="left"/>
      <w:pPr>
        <w:ind w:left="2906" w:hanging="720"/>
      </w:pPr>
      <w:rPr>
        <w:rFonts w:hint="default"/>
        <w:color w:val="292425"/>
      </w:rPr>
    </w:lvl>
    <w:lvl w:ilvl="3" w:tplc="0809000F">
      <w:start w:val="1"/>
      <w:numFmt w:val="decimal"/>
      <w:lvlText w:val="%4."/>
      <w:lvlJc w:val="left"/>
      <w:pPr>
        <w:ind w:left="3086" w:hanging="360"/>
      </w:pPr>
    </w:lvl>
    <w:lvl w:ilvl="4" w:tplc="AACE2050">
      <w:start w:val="1"/>
      <w:numFmt w:val="decimal"/>
      <w:lvlText w:val="(%5)"/>
      <w:lvlJc w:val="left"/>
      <w:pPr>
        <w:ind w:left="3806" w:hanging="360"/>
      </w:pPr>
      <w:rPr>
        <w:rFonts w:hint="default"/>
      </w:r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66" w15:restartNumberingAfterBreak="0">
    <w:nsid w:val="5D2941A2"/>
    <w:multiLevelType w:val="hybridMultilevel"/>
    <w:tmpl w:val="78CA7F54"/>
    <w:lvl w:ilvl="0" w:tplc="AA224B42">
      <w:start w:val="1"/>
      <w:numFmt w:val="decimal"/>
      <w:lvlText w:val="(%1)"/>
      <w:lvlJc w:val="left"/>
      <w:pPr>
        <w:ind w:left="926" w:hanging="360"/>
      </w:pPr>
      <w:rPr>
        <w:rFonts w:ascii="Times New Roman" w:eastAsia="Times New Roman" w:hAnsi="Times New Roman" w:cs="Times New Roman"/>
        <w:b w:val="0"/>
        <w:color w:val="292425"/>
      </w:rPr>
    </w:lvl>
    <w:lvl w:ilvl="1" w:tplc="B58E8892">
      <w:start w:val="1"/>
      <w:numFmt w:val="lowerRoman"/>
      <w:lvlText w:val="(%2)"/>
      <w:lvlJc w:val="left"/>
      <w:pPr>
        <w:ind w:left="1856" w:hanging="570"/>
      </w:pPr>
      <w:rPr>
        <w:rFonts w:hint="default"/>
        <w:color w:val="292425"/>
      </w:rPr>
    </w:lvl>
    <w:lvl w:ilvl="2" w:tplc="B58E8892">
      <w:start w:val="1"/>
      <w:numFmt w:val="lowerRoman"/>
      <w:lvlText w:val="(%3)"/>
      <w:lvlJc w:val="left"/>
      <w:pPr>
        <w:ind w:left="2906" w:hanging="720"/>
      </w:pPr>
      <w:rPr>
        <w:rFonts w:hint="default"/>
        <w:color w:val="292425"/>
      </w:rPr>
    </w:lvl>
    <w:lvl w:ilvl="3" w:tplc="0809000F">
      <w:start w:val="1"/>
      <w:numFmt w:val="decimal"/>
      <w:lvlText w:val="%4."/>
      <w:lvlJc w:val="left"/>
      <w:pPr>
        <w:ind w:left="3086" w:hanging="360"/>
      </w:pPr>
    </w:lvl>
    <w:lvl w:ilvl="4" w:tplc="AACE2050">
      <w:start w:val="1"/>
      <w:numFmt w:val="decimal"/>
      <w:lvlText w:val="(%5)"/>
      <w:lvlJc w:val="left"/>
      <w:pPr>
        <w:ind w:left="3806" w:hanging="360"/>
      </w:pPr>
      <w:rPr>
        <w:rFonts w:hint="default"/>
      </w:r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67" w15:restartNumberingAfterBreak="0">
    <w:nsid w:val="5D596955"/>
    <w:multiLevelType w:val="hybridMultilevel"/>
    <w:tmpl w:val="4650DB80"/>
    <w:lvl w:ilvl="0" w:tplc="22C2E75C">
      <w:start w:val="1"/>
      <w:numFmt w:val="decimal"/>
      <w:lvlText w:val="(%1)"/>
      <w:lvlJc w:val="left"/>
      <w:pPr>
        <w:ind w:left="926" w:hanging="360"/>
      </w:pPr>
      <w:rPr>
        <w:rFonts w:ascii="Times New Roman" w:eastAsia="Times New Roman" w:hAnsi="Times New Roman" w:cs="Times New Roman"/>
        <w:b w:val="0"/>
        <w:color w:val="292425"/>
      </w:rPr>
    </w:lvl>
    <w:lvl w:ilvl="1" w:tplc="4E903DC8">
      <w:start w:val="1"/>
      <w:numFmt w:val="lowerLetter"/>
      <w:lvlText w:val="(%2)"/>
      <w:lvlJc w:val="left"/>
      <w:pPr>
        <w:ind w:left="1856" w:hanging="570"/>
      </w:pPr>
      <w:rPr>
        <w:rFonts w:hint="default"/>
        <w:color w:val="292425"/>
      </w:rPr>
    </w:lvl>
    <w:lvl w:ilvl="2" w:tplc="B58E8892">
      <w:start w:val="1"/>
      <w:numFmt w:val="lowerRoman"/>
      <w:lvlText w:val="(%3)"/>
      <w:lvlJc w:val="left"/>
      <w:pPr>
        <w:ind w:left="2906" w:hanging="720"/>
      </w:pPr>
      <w:rPr>
        <w:rFonts w:hint="default"/>
        <w:color w:val="292425"/>
      </w:rPr>
    </w:lvl>
    <w:lvl w:ilvl="3" w:tplc="0809000F">
      <w:start w:val="1"/>
      <w:numFmt w:val="decimal"/>
      <w:lvlText w:val="%4."/>
      <w:lvlJc w:val="left"/>
      <w:pPr>
        <w:ind w:left="3086" w:hanging="360"/>
      </w:pPr>
    </w:lvl>
    <w:lvl w:ilvl="4" w:tplc="AACE2050">
      <w:start w:val="1"/>
      <w:numFmt w:val="decimal"/>
      <w:lvlText w:val="(%5)"/>
      <w:lvlJc w:val="left"/>
      <w:pPr>
        <w:ind w:left="3806" w:hanging="360"/>
      </w:pPr>
      <w:rPr>
        <w:rFonts w:hint="default"/>
      </w:r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68" w15:restartNumberingAfterBreak="0">
    <w:nsid w:val="5E4A069E"/>
    <w:multiLevelType w:val="hybridMultilevel"/>
    <w:tmpl w:val="B80AEFC2"/>
    <w:lvl w:ilvl="0" w:tplc="93A0FEB6">
      <w:start w:val="1"/>
      <w:numFmt w:val="decimal"/>
      <w:lvlText w:val="(%1)"/>
      <w:lvlJc w:val="left"/>
      <w:pPr>
        <w:ind w:left="926" w:hanging="360"/>
      </w:pPr>
      <w:rPr>
        <w:rFonts w:ascii="Times New Roman" w:eastAsia="Times New Roman" w:hAnsi="Times New Roman" w:cs="Times New Roman"/>
        <w:b w:val="0"/>
        <w:color w:val="292425"/>
      </w:rPr>
    </w:lvl>
    <w:lvl w:ilvl="1" w:tplc="4E903DC8">
      <w:start w:val="1"/>
      <w:numFmt w:val="lowerLetter"/>
      <w:lvlText w:val="(%2)"/>
      <w:lvlJc w:val="left"/>
      <w:pPr>
        <w:ind w:left="1856" w:hanging="570"/>
      </w:pPr>
      <w:rPr>
        <w:rFonts w:hint="default"/>
        <w:color w:val="292425"/>
      </w:rPr>
    </w:lvl>
    <w:lvl w:ilvl="2" w:tplc="B58E8892">
      <w:start w:val="1"/>
      <w:numFmt w:val="lowerRoman"/>
      <w:lvlText w:val="(%3)"/>
      <w:lvlJc w:val="left"/>
      <w:pPr>
        <w:ind w:left="2906" w:hanging="720"/>
      </w:pPr>
      <w:rPr>
        <w:rFonts w:hint="default"/>
        <w:color w:val="292425"/>
      </w:rPr>
    </w:lvl>
    <w:lvl w:ilvl="3" w:tplc="0809000F">
      <w:start w:val="1"/>
      <w:numFmt w:val="decimal"/>
      <w:lvlText w:val="%4."/>
      <w:lvlJc w:val="left"/>
      <w:pPr>
        <w:ind w:left="3086" w:hanging="360"/>
      </w:pPr>
    </w:lvl>
    <w:lvl w:ilvl="4" w:tplc="AACE2050">
      <w:start w:val="1"/>
      <w:numFmt w:val="decimal"/>
      <w:lvlText w:val="(%5)"/>
      <w:lvlJc w:val="left"/>
      <w:pPr>
        <w:ind w:left="3806" w:hanging="360"/>
      </w:pPr>
      <w:rPr>
        <w:rFonts w:hint="default"/>
      </w:r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69" w15:restartNumberingAfterBreak="0">
    <w:nsid w:val="612E6EAE"/>
    <w:multiLevelType w:val="hybridMultilevel"/>
    <w:tmpl w:val="AB487346"/>
    <w:lvl w:ilvl="0" w:tplc="22C2E75C">
      <w:start w:val="1"/>
      <w:numFmt w:val="decimal"/>
      <w:lvlText w:val="(%1)"/>
      <w:lvlJc w:val="left"/>
      <w:pPr>
        <w:ind w:left="926" w:hanging="360"/>
      </w:pPr>
      <w:rPr>
        <w:rFonts w:ascii="Times New Roman" w:eastAsia="Times New Roman" w:hAnsi="Times New Roman" w:cs="Times New Roman"/>
        <w:b w:val="0"/>
        <w:color w:val="292425"/>
      </w:rPr>
    </w:lvl>
    <w:lvl w:ilvl="1" w:tplc="4E903DC8">
      <w:start w:val="1"/>
      <w:numFmt w:val="lowerLetter"/>
      <w:lvlText w:val="(%2)"/>
      <w:lvlJc w:val="left"/>
      <w:pPr>
        <w:ind w:left="1856" w:hanging="570"/>
      </w:pPr>
      <w:rPr>
        <w:rFonts w:hint="default"/>
        <w:color w:val="292425"/>
      </w:rPr>
    </w:lvl>
    <w:lvl w:ilvl="2" w:tplc="B58E8892">
      <w:start w:val="1"/>
      <w:numFmt w:val="lowerRoman"/>
      <w:lvlText w:val="(%3)"/>
      <w:lvlJc w:val="left"/>
      <w:pPr>
        <w:ind w:left="2906" w:hanging="720"/>
      </w:pPr>
      <w:rPr>
        <w:rFonts w:hint="default"/>
        <w:color w:val="292425"/>
      </w:rPr>
    </w:lvl>
    <w:lvl w:ilvl="3" w:tplc="0809000F">
      <w:start w:val="1"/>
      <w:numFmt w:val="decimal"/>
      <w:lvlText w:val="%4."/>
      <w:lvlJc w:val="left"/>
      <w:pPr>
        <w:ind w:left="3086" w:hanging="360"/>
      </w:pPr>
    </w:lvl>
    <w:lvl w:ilvl="4" w:tplc="AACE2050">
      <w:start w:val="1"/>
      <w:numFmt w:val="decimal"/>
      <w:lvlText w:val="(%5)"/>
      <w:lvlJc w:val="left"/>
      <w:pPr>
        <w:ind w:left="3806" w:hanging="360"/>
      </w:pPr>
      <w:rPr>
        <w:rFonts w:hint="default"/>
      </w:r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70" w15:restartNumberingAfterBreak="0">
    <w:nsid w:val="622A2E0A"/>
    <w:multiLevelType w:val="hybridMultilevel"/>
    <w:tmpl w:val="0C58E296"/>
    <w:lvl w:ilvl="0" w:tplc="ED26894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1" w15:restartNumberingAfterBreak="0">
    <w:nsid w:val="640D0676"/>
    <w:multiLevelType w:val="hybridMultilevel"/>
    <w:tmpl w:val="1842045E"/>
    <w:lvl w:ilvl="0" w:tplc="93A0FEB6">
      <w:start w:val="1"/>
      <w:numFmt w:val="decimal"/>
      <w:lvlText w:val="(%1)"/>
      <w:lvlJc w:val="left"/>
      <w:pPr>
        <w:ind w:left="926" w:hanging="360"/>
      </w:pPr>
      <w:rPr>
        <w:rFonts w:ascii="Times New Roman" w:eastAsia="Times New Roman" w:hAnsi="Times New Roman" w:cs="Times New Roman" w:hint="default"/>
        <w:b w:val="0"/>
        <w:color w:val="292425"/>
      </w:rPr>
    </w:lvl>
    <w:lvl w:ilvl="1" w:tplc="4E903DC8">
      <w:start w:val="1"/>
      <w:numFmt w:val="lowerLetter"/>
      <w:lvlText w:val="(%2)"/>
      <w:lvlJc w:val="left"/>
      <w:pPr>
        <w:ind w:left="1856" w:hanging="570"/>
      </w:pPr>
      <w:rPr>
        <w:rFonts w:hint="default"/>
        <w:color w:val="292425"/>
      </w:rPr>
    </w:lvl>
    <w:lvl w:ilvl="2" w:tplc="21B47262">
      <w:start w:val="1"/>
      <w:numFmt w:val="lowerRoman"/>
      <w:lvlText w:val="(%3)"/>
      <w:lvlJc w:val="left"/>
      <w:pPr>
        <w:ind w:left="2906" w:hanging="720"/>
      </w:pPr>
      <w:rPr>
        <w:rFonts w:hint="default"/>
        <w:color w:val="0000FF"/>
      </w:rPr>
    </w:lvl>
    <w:lvl w:ilvl="3" w:tplc="0809000F">
      <w:start w:val="1"/>
      <w:numFmt w:val="decimal"/>
      <w:lvlText w:val="%4."/>
      <w:lvlJc w:val="left"/>
      <w:pPr>
        <w:ind w:left="3086" w:hanging="360"/>
      </w:pPr>
    </w:lvl>
    <w:lvl w:ilvl="4" w:tplc="AACE2050">
      <w:start w:val="1"/>
      <w:numFmt w:val="decimal"/>
      <w:lvlText w:val="(%5)"/>
      <w:lvlJc w:val="left"/>
      <w:pPr>
        <w:ind w:left="3806" w:hanging="360"/>
      </w:pPr>
      <w:rPr>
        <w:rFonts w:hint="default"/>
      </w:r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72" w15:restartNumberingAfterBreak="0">
    <w:nsid w:val="648340C3"/>
    <w:multiLevelType w:val="hybridMultilevel"/>
    <w:tmpl w:val="F0408900"/>
    <w:lvl w:ilvl="0" w:tplc="93A0FEB6">
      <w:start w:val="1"/>
      <w:numFmt w:val="decimal"/>
      <w:lvlText w:val="(%1)"/>
      <w:lvlJc w:val="left"/>
      <w:pPr>
        <w:ind w:left="926" w:hanging="360"/>
      </w:pPr>
      <w:rPr>
        <w:rFonts w:ascii="Times New Roman" w:eastAsia="Times New Roman" w:hAnsi="Times New Roman" w:cs="Times New Roman" w:hint="default"/>
        <w:b w:val="0"/>
        <w:color w:val="292425"/>
      </w:rPr>
    </w:lvl>
    <w:lvl w:ilvl="1" w:tplc="4E903DC8">
      <w:start w:val="1"/>
      <w:numFmt w:val="lowerLetter"/>
      <w:lvlText w:val="(%2)"/>
      <w:lvlJc w:val="left"/>
      <w:pPr>
        <w:ind w:left="1856" w:hanging="570"/>
      </w:pPr>
      <w:rPr>
        <w:rFonts w:hint="default"/>
        <w:color w:val="292425"/>
      </w:rPr>
    </w:lvl>
    <w:lvl w:ilvl="2" w:tplc="21B47262">
      <w:start w:val="1"/>
      <w:numFmt w:val="lowerRoman"/>
      <w:lvlText w:val="(%3)"/>
      <w:lvlJc w:val="left"/>
      <w:pPr>
        <w:ind w:left="2906" w:hanging="720"/>
      </w:pPr>
      <w:rPr>
        <w:rFonts w:hint="default"/>
        <w:color w:val="0000FF"/>
      </w:rPr>
    </w:lvl>
    <w:lvl w:ilvl="3" w:tplc="0809000F">
      <w:start w:val="1"/>
      <w:numFmt w:val="decimal"/>
      <w:lvlText w:val="%4."/>
      <w:lvlJc w:val="left"/>
      <w:pPr>
        <w:ind w:left="3086" w:hanging="360"/>
      </w:pPr>
    </w:lvl>
    <w:lvl w:ilvl="4" w:tplc="AACE2050">
      <w:start w:val="1"/>
      <w:numFmt w:val="decimal"/>
      <w:lvlText w:val="(%5)"/>
      <w:lvlJc w:val="left"/>
      <w:pPr>
        <w:ind w:left="3806" w:hanging="360"/>
      </w:pPr>
      <w:rPr>
        <w:rFonts w:hint="default"/>
      </w:rPr>
    </w:lvl>
    <w:lvl w:ilvl="5" w:tplc="0809001B">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73" w15:restartNumberingAfterBreak="0">
    <w:nsid w:val="64C40CC1"/>
    <w:multiLevelType w:val="hybridMultilevel"/>
    <w:tmpl w:val="9808FD04"/>
    <w:lvl w:ilvl="0" w:tplc="FF2CBF9E">
      <w:start w:val="1"/>
      <w:numFmt w:val="lowerLetter"/>
      <w:lvlText w:val="(%1)"/>
      <w:lvlJc w:val="left"/>
      <w:pPr>
        <w:ind w:left="1496" w:hanging="570"/>
      </w:pPr>
      <w:rPr>
        <w:rFonts w:hint="default"/>
        <w:color w:val="292425"/>
      </w:rPr>
    </w:lvl>
    <w:lvl w:ilvl="1" w:tplc="08090019" w:tentative="1">
      <w:start w:val="1"/>
      <w:numFmt w:val="lowerLetter"/>
      <w:lvlText w:val="%2."/>
      <w:lvlJc w:val="left"/>
      <w:pPr>
        <w:ind w:left="2006" w:hanging="360"/>
      </w:pPr>
    </w:lvl>
    <w:lvl w:ilvl="2" w:tplc="0809001B" w:tentative="1">
      <w:start w:val="1"/>
      <w:numFmt w:val="lowerRoman"/>
      <w:lvlText w:val="%3."/>
      <w:lvlJc w:val="right"/>
      <w:pPr>
        <w:ind w:left="2726" w:hanging="180"/>
      </w:pPr>
    </w:lvl>
    <w:lvl w:ilvl="3" w:tplc="0809000F" w:tentative="1">
      <w:start w:val="1"/>
      <w:numFmt w:val="decimal"/>
      <w:lvlText w:val="%4."/>
      <w:lvlJc w:val="left"/>
      <w:pPr>
        <w:ind w:left="3446" w:hanging="360"/>
      </w:pPr>
    </w:lvl>
    <w:lvl w:ilvl="4" w:tplc="08090019" w:tentative="1">
      <w:start w:val="1"/>
      <w:numFmt w:val="lowerLetter"/>
      <w:lvlText w:val="%5."/>
      <w:lvlJc w:val="left"/>
      <w:pPr>
        <w:ind w:left="4166" w:hanging="360"/>
      </w:pPr>
    </w:lvl>
    <w:lvl w:ilvl="5" w:tplc="0809001B" w:tentative="1">
      <w:start w:val="1"/>
      <w:numFmt w:val="lowerRoman"/>
      <w:lvlText w:val="%6."/>
      <w:lvlJc w:val="right"/>
      <w:pPr>
        <w:ind w:left="4886" w:hanging="180"/>
      </w:pPr>
    </w:lvl>
    <w:lvl w:ilvl="6" w:tplc="0809000F" w:tentative="1">
      <w:start w:val="1"/>
      <w:numFmt w:val="decimal"/>
      <w:lvlText w:val="%7."/>
      <w:lvlJc w:val="left"/>
      <w:pPr>
        <w:ind w:left="5606" w:hanging="360"/>
      </w:pPr>
    </w:lvl>
    <w:lvl w:ilvl="7" w:tplc="08090019" w:tentative="1">
      <w:start w:val="1"/>
      <w:numFmt w:val="lowerLetter"/>
      <w:lvlText w:val="%8."/>
      <w:lvlJc w:val="left"/>
      <w:pPr>
        <w:ind w:left="6326" w:hanging="360"/>
      </w:pPr>
    </w:lvl>
    <w:lvl w:ilvl="8" w:tplc="0809001B" w:tentative="1">
      <w:start w:val="1"/>
      <w:numFmt w:val="lowerRoman"/>
      <w:lvlText w:val="%9."/>
      <w:lvlJc w:val="right"/>
      <w:pPr>
        <w:ind w:left="7046" w:hanging="180"/>
      </w:pPr>
    </w:lvl>
  </w:abstractNum>
  <w:abstractNum w:abstractNumId="74" w15:restartNumberingAfterBreak="0">
    <w:nsid w:val="6714296C"/>
    <w:multiLevelType w:val="hybridMultilevel"/>
    <w:tmpl w:val="ACCCB828"/>
    <w:lvl w:ilvl="0" w:tplc="4E903DC8">
      <w:start w:val="1"/>
      <w:numFmt w:val="lowerLetter"/>
      <w:lvlText w:val="(%1)"/>
      <w:lvlJc w:val="left"/>
      <w:pPr>
        <w:ind w:left="1856" w:hanging="570"/>
      </w:pPr>
      <w:rPr>
        <w:rFonts w:hint="default"/>
        <w:color w:val="2924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76A2A4F"/>
    <w:multiLevelType w:val="hybridMultilevel"/>
    <w:tmpl w:val="69AA07E2"/>
    <w:lvl w:ilvl="0" w:tplc="93A0FEB6">
      <w:start w:val="1"/>
      <w:numFmt w:val="decimal"/>
      <w:lvlText w:val="(%1)"/>
      <w:lvlJc w:val="left"/>
      <w:pPr>
        <w:ind w:left="926" w:hanging="360"/>
      </w:pPr>
      <w:rPr>
        <w:rFonts w:ascii="Times New Roman" w:eastAsia="Times New Roman" w:hAnsi="Times New Roman" w:cs="Times New Roman"/>
        <w:b w:val="0"/>
        <w:color w:val="292425"/>
      </w:rPr>
    </w:lvl>
    <w:lvl w:ilvl="1" w:tplc="4E903DC8">
      <w:start w:val="1"/>
      <w:numFmt w:val="lowerLetter"/>
      <w:lvlText w:val="(%2)"/>
      <w:lvlJc w:val="left"/>
      <w:pPr>
        <w:ind w:left="1856" w:hanging="570"/>
      </w:pPr>
      <w:rPr>
        <w:rFonts w:hint="default"/>
        <w:color w:val="292425"/>
      </w:rPr>
    </w:lvl>
    <w:lvl w:ilvl="2" w:tplc="B58E8892">
      <w:start w:val="1"/>
      <w:numFmt w:val="lowerRoman"/>
      <w:lvlText w:val="(%3)"/>
      <w:lvlJc w:val="left"/>
      <w:pPr>
        <w:ind w:left="2906" w:hanging="720"/>
      </w:pPr>
      <w:rPr>
        <w:rFonts w:hint="default"/>
        <w:color w:val="292425"/>
      </w:rPr>
    </w:lvl>
    <w:lvl w:ilvl="3" w:tplc="0809000F">
      <w:start w:val="1"/>
      <w:numFmt w:val="decimal"/>
      <w:lvlText w:val="%4."/>
      <w:lvlJc w:val="left"/>
      <w:pPr>
        <w:ind w:left="3086" w:hanging="360"/>
      </w:pPr>
    </w:lvl>
    <w:lvl w:ilvl="4" w:tplc="AACE2050">
      <w:start w:val="1"/>
      <w:numFmt w:val="decimal"/>
      <w:lvlText w:val="(%5)"/>
      <w:lvlJc w:val="left"/>
      <w:pPr>
        <w:ind w:left="3806" w:hanging="360"/>
      </w:pPr>
      <w:rPr>
        <w:rFonts w:hint="default"/>
      </w:r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76" w15:restartNumberingAfterBreak="0">
    <w:nsid w:val="68152F11"/>
    <w:multiLevelType w:val="hybridMultilevel"/>
    <w:tmpl w:val="D17634E6"/>
    <w:lvl w:ilvl="0" w:tplc="93A0FEB6">
      <w:start w:val="1"/>
      <w:numFmt w:val="decimal"/>
      <w:lvlText w:val="(%1)"/>
      <w:lvlJc w:val="left"/>
      <w:pPr>
        <w:ind w:left="926" w:hanging="360"/>
      </w:pPr>
      <w:rPr>
        <w:rFonts w:ascii="Times New Roman" w:eastAsia="Times New Roman" w:hAnsi="Times New Roman" w:cs="Times New Roman"/>
        <w:b w:val="0"/>
        <w:color w:val="2924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69A47CA9"/>
    <w:multiLevelType w:val="hybridMultilevel"/>
    <w:tmpl w:val="3146B11C"/>
    <w:lvl w:ilvl="0" w:tplc="B58E8892">
      <w:start w:val="1"/>
      <w:numFmt w:val="lowerRoman"/>
      <w:lvlText w:val="(%1)"/>
      <w:lvlJc w:val="left"/>
      <w:pPr>
        <w:ind w:left="926" w:hanging="360"/>
      </w:pPr>
      <w:rPr>
        <w:rFonts w:hint="default"/>
        <w:b/>
        <w:color w:val="292425"/>
      </w:rPr>
    </w:lvl>
    <w:lvl w:ilvl="1" w:tplc="4E903DC8">
      <w:start w:val="1"/>
      <w:numFmt w:val="lowerLetter"/>
      <w:lvlText w:val="(%2)"/>
      <w:lvlJc w:val="left"/>
      <w:pPr>
        <w:ind w:left="1856" w:hanging="570"/>
      </w:pPr>
      <w:rPr>
        <w:rFonts w:hint="default"/>
        <w:color w:val="292425"/>
      </w:rPr>
    </w:lvl>
    <w:lvl w:ilvl="2" w:tplc="B58E8892">
      <w:start w:val="1"/>
      <w:numFmt w:val="lowerRoman"/>
      <w:lvlText w:val="(%3)"/>
      <w:lvlJc w:val="left"/>
      <w:pPr>
        <w:ind w:left="2906" w:hanging="720"/>
      </w:pPr>
      <w:rPr>
        <w:rFonts w:hint="default"/>
        <w:color w:val="292425"/>
      </w:rPr>
    </w:lvl>
    <w:lvl w:ilvl="3" w:tplc="0809000F">
      <w:start w:val="1"/>
      <w:numFmt w:val="decimal"/>
      <w:lvlText w:val="%4."/>
      <w:lvlJc w:val="left"/>
      <w:pPr>
        <w:ind w:left="3086" w:hanging="360"/>
      </w:pPr>
    </w:lvl>
    <w:lvl w:ilvl="4" w:tplc="AACE2050">
      <w:start w:val="1"/>
      <w:numFmt w:val="decimal"/>
      <w:lvlText w:val="(%5)"/>
      <w:lvlJc w:val="left"/>
      <w:pPr>
        <w:ind w:left="3806" w:hanging="360"/>
      </w:pPr>
      <w:rPr>
        <w:rFonts w:hint="default"/>
      </w:r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78" w15:restartNumberingAfterBreak="0">
    <w:nsid w:val="69EE2A2B"/>
    <w:multiLevelType w:val="hybridMultilevel"/>
    <w:tmpl w:val="BF407E5C"/>
    <w:lvl w:ilvl="0" w:tplc="2430D0C6">
      <w:start w:val="1"/>
      <w:numFmt w:val="decimal"/>
      <w:lvlText w:val="(%1)"/>
      <w:lvlJc w:val="left"/>
      <w:pPr>
        <w:ind w:left="806" w:hanging="360"/>
      </w:pPr>
      <w:rPr>
        <w:rFonts w:hint="default"/>
        <w:color w:val="292425"/>
      </w:rPr>
    </w:lvl>
    <w:lvl w:ilvl="1" w:tplc="08090019" w:tentative="1">
      <w:start w:val="1"/>
      <w:numFmt w:val="lowerLetter"/>
      <w:lvlText w:val="%2."/>
      <w:lvlJc w:val="left"/>
      <w:pPr>
        <w:ind w:left="1526" w:hanging="360"/>
      </w:pPr>
    </w:lvl>
    <w:lvl w:ilvl="2" w:tplc="0809001B" w:tentative="1">
      <w:start w:val="1"/>
      <w:numFmt w:val="lowerRoman"/>
      <w:lvlText w:val="%3."/>
      <w:lvlJc w:val="right"/>
      <w:pPr>
        <w:ind w:left="2246" w:hanging="180"/>
      </w:pPr>
    </w:lvl>
    <w:lvl w:ilvl="3" w:tplc="0809000F" w:tentative="1">
      <w:start w:val="1"/>
      <w:numFmt w:val="decimal"/>
      <w:lvlText w:val="%4."/>
      <w:lvlJc w:val="left"/>
      <w:pPr>
        <w:ind w:left="2966" w:hanging="360"/>
      </w:pPr>
    </w:lvl>
    <w:lvl w:ilvl="4" w:tplc="08090019" w:tentative="1">
      <w:start w:val="1"/>
      <w:numFmt w:val="lowerLetter"/>
      <w:lvlText w:val="%5."/>
      <w:lvlJc w:val="left"/>
      <w:pPr>
        <w:ind w:left="3686" w:hanging="360"/>
      </w:pPr>
    </w:lvl>
    <w:lvl w:ilvl="5" w:tplc="0809001B" w:tentative="1">
      <w:start w:val="1"/>
      <w:numFmt w:val="lowerRoman"/>
      <w:lvlText w:val="%6."/>
      <w:lvlJc w:val="right"/>
      <w:pPr>
        <w:ind w:left="4406" w:hanging="180"/>
      </w:pPr>
    </w:lvl>
    <w:lvl w:ilvl="6" w:tplc="0809000F" w:tentative="1">
      <w:start w:val="1"/>
      <w:numFmt w:val="decimal"/>
      <w:lvlText w:val="%7."/>
      <w:lvlJc w:val="left"/>
      <w:pPr>
        <w:ind w:left="5126" w:hanging="360"/>
      </w:pPr>
    </w:lvl>
    <w:lvl w:ilvl="7" w:tplc="08090019" w:tentative="1">
      <w:start w:val="1"/>
      <w:numFmt w:val="lowerLetter"/>
      <w:lvlText w:val="%8."/>
      <w:lvlJc w:val="left"/>
      <w:pPr>
        <w:ind w:left="5846" w:hanging="360"/>
      </w:pPr>
    </w:lvl>
    <w:lvl w:ilvl="8" w:tplc="0809001B" w:tentative="1">
      <w:start w:val="1"/>
      <w:numFmt w:val="lowerRoman"/>
      <w:lvlText w:val="%9."/>
      <w:lvlJc w:val="right"/>
      <w:pPr>
        <w:ind w:left="6566" w:hanging="180"/>
      </w:pPr>
    </w:lvl>
  </w:abstractNum>
  <w:abstractNum w:abstractNumId="79" w15:restartNumberingAfterBreak="0">
    <w:nsid w:val="6B585769"/>
    <w:multiLevelType w:val="hybridMultilevel"/>
    <w:tmpl w:val="8FE0035E"/>
    <w:lvl w:ilvl="0" w:tplc="4E903DC8">
      <w:start w:val="1"/>
      <w:numFmt w:val="lowerLetter"/>
      <w:lvlText w:val="(%1)"/>
      <w:lvlJc w:val="left"/>
      <w:pPr>
        <w:ind w:left="1856" w:hanging="570"/>
      </w:pPr>
      <w:rPr>
        <w:rFonts w:hint="default"/>
        <w:color w:val="2924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BBA0F05"/>
    <w:multiLevelType w:val="hybridMultilevel"/>
    <w:tmpl w:val="B022745A"/>
    <w:lvl w:ilvl="0" w:tplc="93A0FEB6">
      <w:start w:val="1"/>
      <w:numFmt w:val="decimal"/>
      <w:lvlText w:val="(%1)"/>
      <w:lvlJc w:val="left"/>
      <w:pPr>
        <w:ind w:left="926" w:hanging="360"/>
      </w:pPr>
      <w:rPr>
        <w:rFonts w:ascii="Times New Roman" w:eastAsia="Times New Roman" w:hAnsi="Times New Roman" w:cs="Times New Roman" w:hint="default"/>
        <w:b w:val="0"/>
        <w:color w:val="292425"/>
      </w:rPr>
    </w:lvl>
    <w:lvl w:ilvl="1" w:tplc="4E903DC8">
      <w:start w:val="1"/>
      <w:numFmt w:val="lowerLetter"/>
      <w:lvlText w:val="(%2)"/>
      <w:lvlJc w:val="left"/>
      <w:pPr>
        <w:ind w:left="1856" w:hanging="570"/>
      </w:pPr>
      <w:rPr>
        <w:rFonts w:hint="default"/>
        <w:color w:val="292425"/>
      </w:rPr>
    </w:lvl>
    <w:lvl w:ilvl="2" w:tplc="21B47262">
      <w:start w:val="1"/>
      <w:numFmt w:val="lowerRoman"/>
      <w:lvlText w:val="(%3)"/>
      <w:lvlJc w:val="left"/>
      <w:pPr>
        <w:ind w:left="2906" w:hanging="720"/>
      </w:pPr>
      <w:rPr>
        <w:rFonts w:hint="default"/>
        <w:color w:val="0000FF"/>
      </w:rPr>
    </w:lvl>
    <w:lvl w:ilvl="3" w:tplc="0809000F">
      <w:start w:val="1"/>
      <w:numFmt w:val="decimal"/>
      <w:lvlText w:val="%4."/>
      <w:lvlJc w:val="left"/>
      <w:pPr>
        <w:ind w:left="3086" w:hanging="360"/>
      </w:pPr>
    </w:lvl>
    <w:lvl w:ilvl="4" w:tplc="AACE2050">
      <w:start w:val="1"/>
      <w:numFmt w:val="decimal"/>
      <w:lvlText w:val="(%5)"/>
      <w:lvlJc w:val="left"/>
      <w:pPr>
        <w:ind w:left="3806" w:hanging="360"/>
      </w:pPr>
      <w:rPr>
        <w:rFonts w:hint="default"/>
      </w:r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81" w15:restartNumberingAfterBreak="0">
    <w:nsid w:val="6ED4131A"/>
    <w:multiLevelType w:val="hybridMultilevel"/>
    <w:tmpl w:val="F0408900"/>
    <w:lvl w:ilvl="0" w:tplc="93A0FEB6">
      <w:start w:val="1"/>
      <w:numFmt w:val="decimal"/>
      <w:lvlText w:val="(%1)"/>
      <w:lvlJc w:val="left"/>
      <w:pPr>
        <w:ind w:left="926" w:hanging="360"/>
      </w:pPr>
      <w:rPr>
        <w:rFonts w:ascii="Times New Roman" w:eastAsia="Times New Roman" w:hAnsi="Times New Roman" w:cs="Times New Roman" w:hint="default"/>
        <w:b w:val="0"/>
        <w:color w:val="292425"/>
      </w:rPr>
    </w:lvl>
    <w:lvl w:ilvl="1" w:tplc="4E903DC8">
      <w:start w:val="1"/>
      <w:numFmt w:val="lowerLetter"/>
      <w:lvlText w:val="(%2)"/>
      <w:lvlJc w:val="left"/>
      <w:pPr>
        <w:ind w:left="1856" w:hanging="570"/>
      </w:pPr>
      <w:rPr>
        <w:rFonts w:hint="default"/>
        <w:color w:val="292425"/>
      </w:rPr>
    </w:lvl>
    <w:lvl w:ilvl="2" w:tplc="21B47262">
      <w:start w:val="1"/>
      <w:numFmt w:val="lowerRoman"/>
      <w:lvlText w:val="(%3)"/>
      <w:lvlJc w:val="left"/>
      <w:pPr>
        <w:ind w:left="2906" w:hanging="720"/>
      </w:pPr>
      <w:rPr>
        <w:rFonts w:hint="default"/>
        <w:color w:val="0000FF"/>
      </w:rPr>
    </w:lvl>
    <w:lvl w:ilvl="3" w:tplc="0809000F">
      <w:start w:val="1"/>
      <w:numFmt w:val="decimal"/>
      <w:lvlText w:val="%4."/>
      <w:lvlJc w:val="left"/>
      <w:pPr>
        <w:ind w:left="3086" w:hanging="360"/>
      </w:pPr>
    </w:lvl>
    <w:lvl w:ilvl="4" w:tplc="AACE2050">
      <w:start w:val="1"/>
      <w:numFmt w:val="decimal"/>
      <w:lvlText w:val="(%5)"/>
      <w:lvlJc w:val="left"/>
      <w:pPr>
        <w:ind w:left="3806" w:hanging="360"/>
      </w:pPr>
      <w:rPr>
        <w:rFonts w:hint="default"/>
      </w:rPr>
    </w:lvl>
    <w:lvl w:ilvl="5" w:tplc="0809001B">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82" w15:restartNumberingAfterBreak="0">
    <w:nsid w:val="704007D0"/>
    <w:multiLevelType w:val="hybridMultilevel"/>
    <w:tmpl w:val="16CCCFA2"/>
    <w:lvl w:ilvl="0" w:tplc="93A0FEB6">
      <w:start w:val="1"/>
      <w:numFmt w:val="decimal"/>
      <w:lvlText w:val="(%1)"/>
      <w:lvlJc w:val="left"/>
      <w:pPr>
        <w:ind w:left="926" w:hanging="360"/>
      </w:pPr>
      <w:rPr>
        <w:rFonts w:ascii="Times New Roman" w:eastAsia="Times New Roman" w:hAnsi="Times New Roman" w:cs="Times New Roman" w:hint="default"/>
        <w:b w:val="0"/>
        <w:color w:val="292425"/>
      </w:rPr>
    </w:lvl>
    <w:lvl w:ilvl="1" w:tplc="4E903DC8">
      <w:start w:val="1"/>
      <w:numFmt w:val="lowerLetter"/>
      <w:lvlText w:val="(%2)"/>
      <w:lvlJc w:val="left"/>
      <w:pPr>
        <w:ind w:left="1856" w:hanging="570"/>
      </w:pPr>
      <w:rPr>
        <w:rFonts w:hint="default"/>
        <w:color w:val="292425"/>
      </w:rPr>
    </w:lvl>
    <w:lvl w:ilvl="2" w:tplc="21B47262">
      <w:start w:val="1"/>
      <w:numFmt w:val="lowerRoman"/>
      <w:lvlText w:val="(%3)"/>
      <w:lvlJc w:val="left"/>
      <w:pPr>
        <w:ind w:left="2906" w:hanging="720"/>
      </w:pPr>
      <w:rPr>
        <w:rFonts w:hint="default"/>
        <w:color w:val="0000FF"/>
      </w:rPr>
    </w:lvl>
    <w:lvl w:ilvl="3" w:tplc="0809000F">
      <w:start w:val="1"/>
      <w:numFmt w:val="decimal"/>
      <w:lvlText w:val="%4."/>
      <w:lvlJc w:val="left"/>
      <w:pPr>
        <w:ind w:left="3086" w:hanging="360"/>
      </w:pPr>
    </w:lvl>
    <w:lvl w:ilvl="4" w:tplc="AACE2050">
      <w:start w:val="1"/>
      <w:numFmt w:val="decimal"/>
      <w:lvlText w:val="(%5)"/>
      <w:lvlJc w:val="left"/>
      <w:pPr>
        <w:ind w:left="3806" w:hanging="360"/>
      </w:pPr>
      <w:rPr>
        <w:rFonts w:hint="default"/>
      </w:r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83" w15:restartNumberingAfterBreak="0">
    <w:nsid w:val="72254C75"/>
    <w:multiLevelType w:val="hybridMultilevel"/>
    <w:tmpl w:val="5CB05A0A"/>
    <w:lvl w:ilvl="0" w:tplc="93A0FEB6">
      <w:start w:val="1"/>
      <w:numFmt w:val="decimal"/>
      <w:lvlText w:val="(%1)"/>
      <w:lvlJc w:val="left"/>
      <w:pPr>
        <w:ind w:left="926" w:hanging="360"/>
      </w:pPr>
      <w:rPr>
        <w:rFonts w:ascii="Times New Roman" w:eastAsia="Times New Roman" w:hAnsi="Times New Roman" w:cs="Times New Roman" w:hint="default"/>
        <w:b w:val="0"/>
        <w:color w:val="292425"/>
      </w:rPr>
    </w:lvl>
    <w:lvl w:ilvl="1" w:tplc="B58E8892">
      <w:start w:val="1"/>
      <w:numFmt w:val="lowerRoman"/>
      <w:lvlText w:val="(%2)"/>
      <w:lvlJc w:val="left"/>
      <w:pPr>
        <w:ind w:left="1856" w:hanging="570"/>
      </w:pPr>
      <w:rPr>
        <w:rFonts w:hint="default"/>
        <w:color w:val="292425"/>
      </w:rPr>
    </w:lvl>
    <w:lvl w:ilvl="2" w:tplc="B58E8892">
      <w:start w:val="1"/>
      <w:numFmt w:val="lowerRoman"/>
      <w:lvlText w:val="(%3)"/>
      <w:lvlJc w:val="left"/>
      <w:pPr>
        <w:ind w:left="2906" w:hanging="720"/>
      </w:pPr>
      <w:rPr>
        <w:rFonts w:hint="default"/>
        <w:color w:val="292425"/>
      </w:rPr>
    </w:lvl>
    <w:lvl w:ilvl="3" w:tplc="0809000F">
      <w:start w:val="1"/>
      <w:numFmt w:val="decimal"/>
      <w:lvlText w:val="%4."/>
      <w:lvlJc w:val="left"/>
      <w:pPr>
        <w:ind w:left="3086" w:hanging="360"/>
      </w:pPr>
    </w:lvl>
    <w:lvl w:ilvl="4" w:tplc="AACE2050">
      <w:start w:val="1"/>
      <w:numFmt w:val="decimal"/>
      <w:lvlText w:val="(%5)"/>
      <w:lvlJc w:val="left"/>
      <w:pPr>
        <w:ind w:left="3806" w:hanging="360"/>
      </w:pPr>
      <w:rPr>
        <w:rFonts w:hint="default"/>
      </w:r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84" w15:restartNumberingAfterBreak="0">
    <w:nsid w:val="75103D2A"/>
    <w:multiLevelType w:val="hybridMultilevel"/>
    <w:tmpl w:val="7402FBC4"/>
    <w:lvl w:ilvl="0" w:tplc="ECF8665C">
      <w:start w:val="1"/>
      <w:numFmt w:val="decimal"/>
      <w:lvlText w:val="(%1)"/>
      <w:lvlJc w:val="left"/>
      <w:pPr>
        <w:ind w:left="926" w:hanging="360"/>
      </w:pPr>
      <w:rPr>
        <w:rFonts w:ascii="Times New Roman" w:eastAsia="Times New Roman" w:hAnsi="Times New Roman" w:cs="Times New Roman" w:hint="default"/>
        <w:b w:val="0"/>
        <w:color w:val="292425"/>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5BE49DD"/>
    <w:multiLevelType w:val="hybridMultilevel"/>
    <w:tmpl w:val="2E30654C"/>
    <w:lvl w:ilvl="0" w:tplc="93A0FEB6">
      <w:start w:val="1"/>
      <w:numFmt w:val="decimal"/>
      <w:lvlText w:val="(%1)"/>
      <w:lvlJc w:val="left"/>
      <w:pPr>
        <w:ind w:left="926" w:hanging="360"/>
      </w:pPr>
      <w:rPr>
        <w:rFonts w:ascii="Times New Roman" w:eastAsia="Times New Roman" w:hAnsi="Times New Roman" w:cs="Times New Roman"/>
        <w:b w:val="0"/>
        <w:color w:val="292425"/>
      </w:rPr>
    </w:lvl>
    <w:lvl w:ilvl="1" w:tplc="4E903DC8">
      <w:start w:val="1"/>
      <w:numFmt w:val="lowerLetter"/>
      <w:lvlText w:val="(%2)"/>
      <w:lvlJc w:val="left"/>
      <w:pPr>
        <w:ind w:left="1856" w:hanging="570"/>
      </w:pPr>
      <w:rPr>
        <w:rFonts w:hint="default"/>
        <w:color w:val="292425"/>
      </w:rPr>
    </w:lvl>
    <w:lvl w:ilvl="2" w:tplc="B58E8892">
      <w:start w:val="1"/>
      <w:numFmt w:val="lowerRoman"/>
      <w:lvlText w:val="(%3)"/>
      <w:lvlJc w:val="left"/>
      <w:pPr>
        <w:ind w:left="2906" w:hanging="720"/>
      </w:pPr>
      <w:rPr>
        <w:rFonts w:hint="default"/>
        <w:color w:val="292425"/>
      </w:rPr>
    </w:lvl>
    <w:lvl w:ilvl="3" w:tplc="0809000F">
      <w:start w:val="1"/>
      <w:numFmt w:val="decimal"/>
      <w:lvlText w:val="%4."/>
      <w:lvlJc w:val="left"/>
      <w:pPr>
        <w:ind w:left="3086" w:hanging="360"/>
      </w:pPr>
    </w:lvl>
    <w:lvl w:ilvl="4" w:tplc="AACE2050">
      <w:start w:val="1"/>
      <w:numFmt w:val="decimal"/>
      <w:lvlText w:val="(%5)"/>
      <w:lvlJc w:val="left"/>
      <w:pPr>
        <w:ind w:left="3806" w:hanging="360"/>
      </w:pPr>
      <w:rPr>
        <w:rFonts w:hint="default"/>
      </w:r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86" w15:restartNumberingAfterBreak="0">
    <w:nsid w:val="76266DB9"/>
    <w:multiLevelType w:val="hybridMultilevel"/>
    <w:tmpl w:val="0E703F5E"/>
    <w:lvl w:ilvl="0" w:tplc="C2E8E77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7" w15:restartNumberingAfterBreak="0">
    <w:nsid w:val="7D004A4B"/>
    <w:multiLevelType w:val="hybridMultilevel"/>
    <w:tmpl w:val="5E08B74A"/>
    <w:lvl w:ilvl="0" w:tplc="93A0FEB6">
      <w:start w:val="1"/>
      <w:numFmt w:val="decimal"/>
      <w:lvlText w:val="(%1)"/>
      <w:lvlJc w:val="left"/>
      <w:pPr>
        <w:ind w:left="926" w:hanging="360"/>
      </w:pPr>
      <w:rPr>
        <w:rFonts w:ascii="Times New Roman" w:eastAsia="Times New Roman" w:hAnsi="Times New Roman" w:cs="Times New Roman" w:hint="default"/>
        <w:b w:val="0"/>
        <w:color w:val="292425"/>
      </w:rPr>
    </w:lvl>
    <w:lvl w:ilvl="1" w:tplc="3A6CD1FA">
      <w:start w:val="1"/>
      <w:numFmt w:val="lowerLetter"/>
      <w:lvlText w:val="(%2)"/>
      <w:lvlJc w:val="left"/>
      <w:pPr>
        <w:ind w:left="1856" w:hanging="570"/>
      </w:pPr>
      <w:rPr>
        <w:rFonts w:ascii="Times New Roman" w:eastAsia="Times New Roman" w:hAnsi="Times New Roman" w:cs="Times New Roman"/>
        <w:color w:val="292425"/>
      </w:rPr>
    </w:lvl>
    <w:lvl w:ilvl="2" w:tplc="B58E8892">
      <w:start w:val="1"/>
      <w:numFmt w:val="lowerRoman"/>
      <w:lvlText w:val="(%3)"/>
      <w:lvlJc w:val="left"/>
      <w:pPr>
        <w:ind w:left="2906" w:hanging="720"/>
      </w:pPr>
      <w:rPr>
        <w:rFonts w:hint="default"/>
        <w:color w:val="292425"/>
      </w:rPr>
    </w:lvl>
    <w:lvl w:ilvl="3" w:tplc="0809000F">
      <w:start w:val="1"/>
      <w:numFmt w:val="decimal"/>
      <w:lvlText w:val="%4."/>
      <w:lvlJc w:val="left"/>
      <w:pPr>
        <w:ind w:left="3086" w:hanging="360"/>
      </w:pPr>
    </w:lvl>
    <w:lvl w:ilvl="4" w:tplc="AACE2050">
      <w:start w:val="1"/>
      <w:numFmt w:val="decimal"/>
      <w:lvlText w:val="(%5)"/>
      <w:lvlJc w:val="left"/>
      <w:pPr>
        <w:ind w:left="3806" w:hanging="360"/>
      </w:pPr>
      <w:rPr>
        <w:rFonts w:hint="default"/>
      </w:r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88" w15:restartNumberingAfterBreak="0">
    <w:nsid w:val="7E781F17"/>
    <w:multiLevelType w:val="hybridMultilevel"/>
    <w:tmpl w:val="CD140D50"/>
    <w:lvl w:ilvl="0" w:tplc="93A0FEB6">
      <w:start w:val="1"/>
      <w:numFmt w:val="decimal"/>
      <w:lvlText w:val="(%1)"/>
      <w:lvlJc w:val="left"/>
      <w:pPr>
        <w:ind w:left="926" w:hanging="360"/>
      </w:pPr>
      <w:rPr>
        <w:rFonts w:ascii="Times New Roman" w:eastAsia="Times New Roman" w:hAnsi="Times New Roman" w:cs="Times New Roman"/>
        <w:b w:val="0"/>
        <w:color w:val="292425"/>
      </w:rPr>
    </w:lvl>
    <w:lvl w:ilvl="1" w:tplc="FBB26F02">
      <w:start w:val="1"/>
      <w:numFmt w:val="lowerLetter"/>
      <w:lvlText w:val="(%2)"/>
      <w:lvlJc w:val="left"/>
      <w:pPr>
        <w:ind w:left="1440" w:hanging="360"/>
      </w:pPr>
      <w:rPr>
        <w:rFonts w:ascii="Times New Roman" w:eastAsia="Times New Roman" w:hAnsi="Times New Roman" w:cs="Times New Roman"/>
      </w:rPr>
    </w:lvl>
    <w:lvl w:ilvl="2" w:tplc="F6467A30">
      <w:start w:val="1"/>
      <w:numFmt w:val="lowerRoman"/>
      <w:lvlText w:val="(%3)"/>
      <w:lvlJc w:val="right"/>
      <w:pPr>
        <w:ind w:left="2160" w:hanging="180"/>
      </w:pPr>
      <w:rPr>
        <w:rFonts w:ascii="Times New Roman" w:eastAsia="Times New Roman" w:hAnsi="Times New Roman" w:cs="Times New Roman"/>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EC82363"/>
    <w:multiLevelType w:val="hybridMultilevel"/>
    <w:tmpl w:val="9058E752"/>
    <w:lvl w:ilvl="0" w:tplc="93A0FEB6">
      <w:start w:val="1"/>
      <w:numFmt w:val="decimal"/>
      <w:lvlText w:val="(%1)"/>
      <w:lvlJc w:val="left"/>
      <w:pPr>
        <w:ind w:left="926" w:hanging="360"/>
      </w:pPr>
      <w:rPr>
        <w:rFonts w:ascii="Times New Roman" w:eastAsia="Times New Roman" w:hAnsi="Times New Roman" w:cs="Times New Roman"/>
        <w:b w:val="0"/>
        <w:color w:val="292425"/>
      </w:rPr>
    </w:lvl>
    <w:lvl w:ilvl="1" w:tplc="4E903DC8">
      <w:start w:val="1"/>
      <w:numFmt w:val="lowerLetter"/>
      <w:lvlText w:val="(%2)"/>
      <w:lvlJc w:val="left"/>
      <w:pPr>
        <w:ind w:left="1856" w:hanging="570"/>
      </w:pPr>
      <w:rPr>
        <w:rFonts w:hint="default"/>
        <w:color w:val="292425"/>
      </w:rPr>
    </w:lvl>
    <w:lvl w:ilvl="2" w:tplc="B58E8892">
      <w:start w:val="1"/>
      <w:numFmt w:val="lowerRoman"/>
      <w:lvlText w:val="(%3)"/>
      <w:lvlJc w:val="left"/>
      <w:pPr>
        <w:ind w:left="2906" w:hanging="720"/>
      </w:pPr>
      <w:rPr>
        <w:rFonts w:hint="default"/>
        <w:color w:val="292425"/>
      </w:rPr>
    </w:lvl>
    <w:lvl w:ilvl="3" w:tplc="0809000F">
      <w:start w:val="1"/>
      <w:numFmt w:val="decimal"/>
      <w:lvlText w:val="%4."/>
      <w:lvlJc w:val="left"/>
      <w:pPr>
        <w:ind w:left="3086" w:hanging="360"/>
      </w:pPr>
    </w:lvl>
    <w:lvl w:ilvl="4" w:tplc="AACE2050">
      <w:start w:val="1"/>
      <w:numFmt w:val="decimal"/>
      <w:lvlText w:val="(%5)"/>
      <w:lvlJc w:val="left"/>
      <w:pPr>
        <w:ind w:left="3806" w:hanging="360"/>
      </w:pPr>
      <w:rPr>
        <w:rFonts w:hint="default"/>
      </w:r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num w:numId="1">
    <w:abstractNumId w:val="57"/>
  </w:num>
  <w:num w:numId="2">
    <w:abstractNumId w:val="77"/>
  </w:num>
  <w:num w:numId="3">
    <w:abstractNumId w:val="38"/>
  </w:num>
  <w:num w:numId="4">
    <w:abstractNumId w:val="73"/>
  </w:num>
  <w:num w:numId="5">
    <w:abstractNumId w:val="2"/>
  </w:num>
  <w:num w:numId="6">
    <w:abstractNumId w:val="46"/>
  </w:num>
  <w:num w:numId="7">
    <w:abstractNumId w:val="30"/>
  </w:num>
  <w:num w:numId="8">
    <w:abstractNumId w:val="17"/>
  </w:num>
  <w:num w:numId="9">
    <w:abstractNumId w:val="16"/>
  </w:num>
  <w:num w:numId="10">
    <w:abstractNumId w:val="35"/>
  </w:num>
  <w:num w:numId="11">
    <w:abstractNumId w:val="64"/>
  </w:num>
  <w:num w:numId="12">
    <w:abstractNumId w:val="9"/>
  </w:num>
  <w:num w:numId="13">
    <w:abstractNumId w:val="19"/>
  </w:num>
  <w:num w:numId="14">
    <w:abstractNumId w:val="86"/>
  </w:num>
  <w:num w:numId="15">
    <w:abstractNumId w:val="13"/>
  </w:num>
  <w:num w:numId="16">
    <w:abstractNumId w:val="20"/>
  </w:num>
  <w:num w:numId="17">
    <w:abstractNumId w:val="18"/>
  </w:num>
  <w:num w:numId="18">
    <w:abstractNumId w:val="45"/>
  </w:num>
  <w:num w:numId="19">
    <w:abstractNumId w:val="53"/>
  </w:num>
  <w:num w:numId="20">
    <w:abstractNumId w:val="72"/>
  </w:num>
  <w:num w:numId="21">
    <w:abstractNumId w:val="63"/>
  </w:num>
  <w:num w:numId="22">
    <w:abstractNumId w:val="31"/>
  </w:num>
  <w:num w:numId="23">
    <w:abstractNumId w:val="5"/>
  </w:num>
  <w:num w:numId="24">
    <w:abstractNumId w:val="70"/>
  </w:num>
  <w:num w:numId="25">
    <w:abstractNumId w:val="14"/>
  </w:num>
  <w:num w:numId="26">
    <w:abstractNumId w:val="7"/>
  </w:num>
  <w:num w:numId="27">
    <w:abstractNumId w:val="56"/>
  </w:num>
  <w:num w:numId="28">
    <w:abstractNumId w:val="68"/>
  </w:num>
  <w:num w:numId="29">
    <w:abstractNumId w:val="3"/>
  </w:num>
  <w:num w:numId="30">
    <w:abstractNumId w:val="1"/>
  </w:num>
  <w:num w:numId="31">
    <w:abstractNumId w:val="59"/>
  </w:num>
  <w:num w:numId="32">
    <w:abstractNumId w:val="88"/>
  </w:num>
  <w:num w:numId="33">
    <w:abstractNumId w:val="21"/>
  </w:num>
  <w:num w:numId="34">
    <w:abstractNumId w:val="54"/>
  </w:num>
  <w:num w:numId="35">
    <w:abstractNumId w:val="74"/>
  </w:num>
  <w:num w:numId="36">
    <w:abstractNumId w:val="8"/>
  </w:num>
  <w:num w:numId="37">
    <w:abstractNumId w:val="79"/>
  </w:num>
  <w:num w:numId="38">
    <w:abstractNumId w:val="28"/>
  </w:num>
  <w:num w:numId="39">
    <w:abstractNumId w:val="40"/>
  </w:num>
  <w:num w:numId="40">
    <w:abstractNumId w:val="15"/>
  </w:num>
  <w:num w:numId="41">
    <w:abstractNumId w:val="42"/>
  </w:num>
  <w:num w:numId="42">
    <w:abstractNumId w:val="75"/>
  </w:num>
  <w:num w:numId="43">
    <w:abstractNumId w:val="85"/>
  </w:num>
  <w:num w:numId="44">
    <w:abstractNumId w:val="11"/>
  </w:num>
  <w:num w:numId="45">
    <w:abstractNumId w:val="29"/>
  </w:num>
  <w:num w:numId="46">
    <w:abstractNumId w:val="58"/>
  </w:num>
  <w:num w:numId="47">
    <w:abstractNumId w:val="66"/>
  </w:num>
  <w:num w:numId="48">
    <w:abstractNumId w:val="4"/>
  </w:num>
  <w:num w:numId="49">
    <w:abstractNumId w:val="27"/>
  </w:num>
  <w:num w:numId="50">
    <w:abstractNumId w:val="80"/>
  </w:num>
  <w:num w:numId="51">
    <w:abstractNumId w:val="43"/>
  </w:num>
  <w:num w:numId="52">
    <w:abstractNumId w:val="71"/>
  </w:num>
  <w:num w:numId="53">
    <w:abstractNumId w:val="87"/>
  </w:num>
  <w:num w:numId="54">
    <w:abstractNumId w:val="23"/>
  </w:num>
  <w:num w:numId="55">
    <w:abstractNumId w:val="83"/>
  </w:num>
  <w:num w:numId="56">
    <w:abstractNumId w:val="39"/>
  </w:num>
  <w:num w:numId="57">
    <w:abstractNumId w:val="32"/>
  </w:num>
  <w:num w:numId="58">
    <w:abstractNumId w:val="47"/>
  </w:num>
  <w:num w:numId="59">
    <w:abstractNumId w:val="33"/>
  </w:num>
  <w:num w:numId="60">
    <w:abstractNumId w:val="0"/>
  </w:num>
  <w:num w:numId="61">
    <w:abstractNumId w:val="24"/>
  </w:num>
  <w:num w:numId="62">
    <w:abstractNumId w:val="10"/>
  </w:num>
  <w:num w:numId="63">
    <w:abstractNumId w:val="36"/>
  </w:num>
  <w:num w:numId="64">
    <w:abstractNumId w:val="49"/>
  </w:num>
  <w:num w:numId="65">
    <w:abstractNumId w:val="50"/>
  </w:num>
  <w:num w:numId="66">
    <w:abstractNumId w:val="62"/>
  </w:num>
  <w:num w:numId="67">
    <w:abstractNumId w:val="26"/>
  </w:num>
  <w:num w:numId="68">
    <w:abstractNumId w:val="12"/>
  </w:num>
  <w:num w:numId="69">
    <w:abstractNumId w:val="44"/>
  </w:num>
  <w:num w:numId="70">
    <w:abstractNumId w:val="51"/>
  </w:num>
  <w:num w:numId="71">
    <w:abstractNumId w:val="22"/>
  </w:num>
  <w:num w:numId="72">
    <w:abstractNumId w:val="34"/>
  </w:num>
  <w:num w:numId="73">
    <w:abstractNumId w:val="81"/>
  </w:num>
  <w:num w:numId="74">
    <w:abstractNumId w:val="55"/>
  </w:num>
  <w:num w:numId="75">
    <w:abstractNumId w:val="84"/>
  </w:num>
  <w:num w:numId="76">
    <w:abstractNumId w:val="37"/>
  </w:num>
  <w:num w:numId="77">
    <w:abstractNumId w:val="60"/>
  </w:num>
  <w:num w:numId="78">
    <w:abstractNumId w:val="82"/>
  </w:num>
  <w:num w:numId="79">
    <w:abstractNumId w:val="89"/>
  </w:num>
  <w:num w:numId="80">
    <w:abstractNumId w:val="52"/>
  </w:num>
  <w:num w:numId="81">
    <w:abstractNumId w:val="67"/>
  </w:num>
  <w:num w:numId="82">
    <w:abstractNumId w:val="76"/>
  </w:num>
  <w:num w:numId="83">
    <w:abstractNumId w:val="25"/>
  </w:num>
  <w:num w:numId="84">
    <w:abstractNumId w:val="69"/>
  </w:num>
  <w:num w:numId="85">
    <w:abstractNumId w:val="65"/>
  </w:num>
  <w:num w:numId="86">
    <w:abstractNumId w:val="6"/>
  </w:num>
  <w:num w:numId="87">
    <w:abstractNumId w:val="48"/>
  </w:num>
  <w:num w:numId="88">
    <w:abstractNumId w:val="78"/>
  </w:num>
  <w:num w:numId="89">
    <w:abstractNumId w:val="41"/>
  </w:num>
  <w:num w:numId="90">
    <w:abstractNumId w:val="61"/>
  </w:num>
  <w:numIdMacAtCleanup w:val="8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ldon Husselmann">
    <w15:presenceInfo w15:providerId="AD" w15:userId="S-1-5-21-3170718489-943061200-3846158643-18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54"/>
    <w:rsid w:val="00004671"/>
    <w:rsid w:val="000056F0"/>
    <w:rsid w:val="00013BBA"/>
    <w:rsid w:val="00021C90"/>
    <w:rsid w:val="00027F31"/>
    <w:rsid w:val="00037F56"/>
    <w:rsid w:val="0004410C"/>
    <w:rsid w:val="00046232"/>
    <w:rsid w:val="0004667F"/>
    <w:rsid w:val="00064523"/>
    <w:rsid w:val="00066CF0"/>
    <w:rsid w:val="00072BCA"/>
    <w:rsid w:val="000752F1"/>
    <w:rsid w:val="00080619"/>
    <w:rsid w:val="00083D45"/>
    <w:rsid w:val="00091358"/>
    <w:rsid w:val="000A1544"/>
    <w:rsid w:val="000A3AE2"/>
    <w:rsid w:val="000A6253"/>
    <w:rsid w:val="000B4293"/>
    <w:rsid w:val="000C73F6"/>
    <w:rsid w:val="000D1AAE"/>
    <w:rsid w:val="000D769F"/>
    <w:rsid w:val="000F6038"/>
    <w:rsid w:val="00120AF9"/>
    <w:rsid w:val="001258C1"/>
    <w:rsid w:val="001568AC"/>
    <w:rsid w:val="0016202A"/>
    <w:rsid w:val="00163AE3"/>
    <w:rsid w:val="00166ABF"/>
    <w:rsid w:val="00172011"/>
    <w:rsid w:val="001901C8"/>
    <w:rsid w:val="001A0234"/>
    <w:rsid w:val="001B0C55"/>
    <w:rsid w:val="001B5CDB"/>
    <w:rsid w:val="001C4105"/>
    <w:rsid w:val="001D2127"/>
    <w:rsid w:val="001D3650"/>
    <w:rsid w:val="001D7EBC"/>
    <w:rsid w:val="001E54B1"/>
    <w:rsid w:val="001F6506"/>
    <w:rsid w:val="00237519"/>
    <w:rsid w:val="00241350"/>
    <w:rsid w:val="002637D8"/>
    <w:rsid w:val="002951A7"/>
    <w:rsid w:val="002A18FE"/>
    <w:rsid w:val="002A5A3E"/>
    <w:rsid w:val="002A6FC1"/>
    <w:rsid w:val="002B3BA4"/>
    <w:rsid w:val="002D0462"/>
    <w:rsid w:val="002D74DB"/>
    <w:rsid w:val="002D75BE"/>
    <w:rsid w:val="002E75E4"/>
    <w:rsid w:val="002F5040"/>
    <w:rsid w:val="00303C30"/>
    <w:rsid w:val="0030444B"/>
    <w:rsid w:val="00310056"/>
    <w:rsid w:val="00330292"/>
    <w:rsid w:val="00331DFB"/>
    <w:rsid w:val="003443FD"/>
    <w:rsid w:val="003464B7"/>
    <w:rsid w:val="00357916"/>
    <w:rsid w:val="00364048"/>
    <w:rsid w:val="00367E1E"/>
    <w:rsid w:val="00375180"/>
    <w:rsid w:val="003758CA"/>
    <w:rsid w:val="00375912"/>
    <w:rsid w:val="00383839"/>
    <w:rsid w:val="003860B9"/>
    <w:rsid w:val="00387D59"/>
    <w:rsid w:val="00390121"/>
    <w:rsid w:val="00396315"/>
    <w:rsid w:val="003A2733"/>
    <w:rsid w:val="003B696F"/>
    <w:rsid w:val="003B7C14"/>
    <w:rsid w:val="003C6A4D"/>
    <w:rsid w:val="003D789E"/>
    <w:rsid w:val="003E3943"/>
    <w:rsid w:val="003F7642"/>
    <w:rsid w:val="003F7E5E"/>
    <w:rsid w:val="00400727"/>
    <w:rsid w:val="0041718B"/>
    <w:rsid w:val="004275F6"/>
    <w:rsid w:val="00431D9D"/>
    <w:rsid w:val="00460D24"/>
    <w:rsid w:val="00464E20"/>
    <w:rsid w:val="00464FAD"/>
    <w:rsid w:val="00475972"/>
    <w:rsid w:val="00476F32"/>
    <w:rsid w:val="00487C7A"/>
    <w:rsid w:val="004A3918"/>
    <w:rsid w:val="004A3EDE"/>
    <w:rsid w:val="004A5AC1"/>
    <w:rsid w:val="004B098A"/>
    <w:rsid w:val="004D1687"/>
    <w:rsid w:val="004E1057"/>
    <w:rsid w:val="004E4204"/>
    <w:rsid w:val="004E44C9"/>
    <w:rsid w:val="004E6DFE"/>
    <w:rsid w:val="004F48C7"/>
    <w:rsid w:val="00501074"/>
    <w:rsid w:val="00506ECB"/>
    <w:rsid w:val="00515B05"/>
    <w:rsid w:val="005170D9"/>
    <w:rsid w:val="00531D3E"/>
    <w:rsid w:val="0055094E"/>
    <w:rsid w:val="005568B0"/>
    <w:rsid w:val="005663E3"/>
    <w:rsid w:val="00573F52"/>
    <w:rsid w:val="0057752D"/>
    <w:rsid w:val="0058009A"/>
    <w:rsid w:val="005858E9"/>
    <w:rsid w:val="00591DAE"/>
    <w:rsid w:val="00595841"/>
    <w:rsid w:val="005B447B"/>
    <w:rsid w:val="005B6CFA"/>
    <w:rsid w:val="005B7A8E"/>
    <w:rsid w:val="005C0039"/>
    <w:rsid w:val="005D35C9"/>
    <w:rsid w:val="005E480F"/>
    <w:rsid w:val="005F33C0"/>
    <w:rsid w:val="005F5148"/>
    <w:rsid w:val="00626F22"/>
    <w:rsid w:val="00630A44"/>
    <w:rsid w:val="0064394C"/>
    <w:rsid w:val="006454B6"/>
    <w:rsid w:val="00647053"/>
    <w:rsid w:val="00651910"/>
    <w:rsid w:val="006540D7"/>
    <w:rsid w:val="00665FBF"/>
    <w:rsid w:val="006666E4"/>
    <w:rsid w:val="00670C91"/>
    <w:rsid w:val="00674CC4"/>
    <w:rsid w:val="00675599"/>
    <w:rsid w:val="006836A7"/>
    <w:rsid w:val="00695696"/>
    <w:rsid w:val="006A270D"/>
    <w:rsid w:val="006A4817"/>
    <w:rsid w:val="006C4EF9"/>
    <w:rsid w:val="006F09D3"/>
    <w:rsid w:val="00721FAD"/>
    <w:rsid w:val="00744EDA"/>
    <w:rsid w:val="00750872"/>
    <w:rsid w:val="00763DD9"/>
    <w:rsid w:val="00790F8E"/>
    <w:rsid w:val="007C5974"/>
    <w:rsid w:val="007C5BC6"/>
    <w:rsid w:val="007D4AE0"/>
    <w:rsid w:val="007D5A3D"/>
    <w:rsid w:val="007F25B6"/>
    <w:rsid w:val="008112F8"/>
    <w:rsid w:val="008174A6"/>
    <w:rsid w:val="00817657"/>
    <w:rsid w:val="00834837"/>
    <w:rsid w:val="0083597A"/>
    <w:rsid w:val="0085308A"/>
    <w:rsid w:val="008577C9"/>
    <w:rsid w:val="00857E9A"/>
    <w:rsid w:val="00861BD5"/>
    <w:rsid w:val="00880F5D"/>
    <w:rsid w:val="0088483D"/>
    <w:rsid w:val="008856FF"/>
    <w:rsid w:val="0088651C"/>
    <w:rsid w:val="0089351A"/>
    <w:rsid w:val="00897768"/>
    <w:rsid w:val="008C0563"/>
    <w:rsid w:val="008C0644"/>
    <w:rsid w:val="008D4F5A"/>
    <w:rsid w:val="008E1D47"/>
    <w:rsid w:val="008F398D"/>
    <w:rsid w:val="00906249"/>
    <w:rsid w:val="0091401C"/>
    <w:rsid w:val="0092567A"/>
    <w:rsid w:val="0093519E"/>
    <w:rsid w:val="00947A06"/>
    <w:rsid w:val="00954D22"/>
    <w:rsid w:val="00972F99"/>
    <w:rsid w:val="009850C7"/>
    <w:rsid w:val="0099212B"/>
    <w:rsid w:val="00994BCB"/>
    <w:rsid w:val="009D1CB6"/>
    <w:rsid w:val="009E7D23"/>
    <w:rsid w:val="009F1B7A"/>
    <w:rsid w:val="00A02316"/>
    <w:rsid w:val="00A05936"/>
    <w:rsid w:val="00A13C95"/>
    <w:rsid w:val="00A1683B"/>
    <w:rsid w:val="00A230A8"/>
    <w:rsid w:val="00A249AA"/>
    <w:rsid w:val="00A54632"/>
    <w:rsid w:val="00A552D8"/>
    <w:rsid w:val="00A61D81"/>
    <w:rsid w:val="00A66FC8"/>
    <w:rsid w:val="00A6711B"/>
    <w:rsid w:val="00A7396F"/>
    <w:rsid w:val="00A92D42"/>
    <w:rsid w:val="00A96F2D"/>
    <w:rsid w:val="00AA6696"/>
    <w:rsid w:val="00AB4408"/>
    <w:rsid w:val="00AB646B"/>
    <w:rsid w:val="00AD12E5"/>
    <w:rsid w:val="00AD797B"/>
    <w:rsid w:val="00AF46DE"/>
    <w:rsid w:val="00B00D4B"/>
    <w:rsid w:val="00B157F2"/>
    <w:rsid w:val="00B30C71"/>
    <w:rsid w:val="00B36D7F"/>
    <w:rsid w:val="00B544CD"/>
    <w:rsid w:val="00B550F2"/>
    <w:rsid w:val="00B61E7A"/>
    <w:rsid w:val="00B66099"/>
    <w:rsid w:val="00B77C3F"/>
    <w:rsid w:val="00B821A0"/>
    <w:rsid w:val="00B83AFC"/>
    <w:rsid w:val="00B91963"/>
    <w:rsid w:val="00B92ECE"/>
    <w:rsid w:val="00B9601C"/>
    <w:rsid w:val="00BA0C5D"/>
    <w:rsid w:val="00BA5873"/>
    <w:rsid w:val="00BC3A58"/>
    <w:rsid w:val="00BD46E7"/>
    <w:rsid w:val="00BE3820"/>
    <w:rsid w:val="00BE5EFD"/>
    <w:rsid w:val="00BE5F3F"/>
    <w:rsid w:val="00BF4837"/>
    <w:rsid w:val="00BF570D"/>
    <w:rsid w:val="00BF5A1B"/>
    <w:rsid w:val="00BF6482"/>
    <w:rsid w:val="00C1636E"/>
    <w:rsid w:val="00C17D5B"/>
    <w:rsid w:val="00C30E26"/>
    <w:rsid w:val="00C367C2"/>
    <w:rsid w:val="00C37A93"/>
    <w:rsid w:val="00C47A00"/>
    <w:rsid w:val="00C67AD0"/>
    <w:rsid w:val="00C76A4B"/>
    <w:rsid w:val="00C80EE5"/>
    <w:rsid w:val="00C85B38"/>
    <w:rsid w:val="00C87DD2"/>
    <w:rsid w:val="00C921D7"/>
    <w:rsid w:val="00CA116B"/>
    <w:rsid w:val="00CA5119"/>
    <w:rsid w:val="00CB4D79"/>
    <w:rsid w:val="00CC5715"/>
    <w:rsid w:val="00CD257F"/>
    <w:rsid w:val="00CE2335"/>
    <w:rsid w:val="00CF7134"/>
    <w:rsid w:val="00CF7E5F"/>
    <w:rsid w:val="00D00C2C"/>
    <w:rsid w:val="00D37408"/>
    <w:rsid w:val="00D523FF"/>
    <w:rsid w:val="00D53F9F"/>
    <w:rsid w:val="00D72F9F"/>
    <w:rsid w:val="00D810B6"/>
    <w:rsid w:val="00D85649"/>
    <w:rsid w:val="00D96CC8"/>
    <w:rsid w:val="00DB47C6"/>
    <w:rsid w:val="00DD2732"/>
    <w:rsid w:val="00DD5196"/>
    <w:rsid w:val="00DD5F70"/>
    <w:rsid w:val="00E15E24"/>
    <w:rsid w:val="00E16113"/>
    <w:rsid w:val="00E40F8F"/>
    <w:rsid w:val="00E45091"/>
    <w:rsid w:val="00E463B8"/>
    <w:rsid w:val="00E52E41"/>
    <w:rsid w:val="00E54224"/>
    <w:rsid w:val="00E543F6"/>
    <w:rsid w:val="00E63495"/>
    <w:rsid w:val="00E6437D"/>
    <w:rsid w:val="00E74106"/>
    <w:rsid w:val="00E8294D"/>
    <w:rsid w:val="00E8343A"/>
    <w:rsid w:val="00E97895"/>
    <w:rsid w:val="00EA66CD"/>
    <w:rsid w:val="00EB2FEE"/>
    <w:rsid w:val="00EC48E7"/>
    <w:rsid w:val="00ED21E1"/>
    <w:rsid w:val="00EE16C4"/>
    <w:rsid w:val="00EE2D68"/>
    <w:rsid w:val="00EF1AB0"/>
    <w:rsid w:val="00EF3727"/>
    <w:rsid w:val="00EF3D94"/>
    <w:rsid w:val="00F0694E"/>
    <w:rsid w:val="00F07D5A"/>
    <w:rsid w:val="00F10F9B"/>
    <w:rsid w:val="00F14E9D"/>
    <w:rsid w:val="00F201E4"/>
    <w:rsid w:val="00F205FB"/>
    <w:rsid w:val="00F24F1E"/>
    <w:rsid w:val="00F2588F"/>
    <w:rsid w:val="00F53554"/>
    <w:rsid w:val="00F54D1D"/>
    <w:rsid w:val="00F556F5"/>
    <w:rsid w:val="00F746E0"/>
    <w:rsid w:val="00F827D0"/>
    <w:rsid w:val="00F923B4"/>
    <w:rsid w:val="00FC5BA2"/>
    <w:rsid w:val="00FD0AA8"/>
    <w:rsid w:val="00FD561E"/>
    <w:rsid w:val="00FE5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2C74A5"/>
  <w14:defaultImageDpi w14:val="0"/>
  <w15:docId w15:val="{C5B1DADA-B758-471D-BB21-422887894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5C9"/>
    <w:pPr>
      <w:spacing w:after="160" w:line="259" w:lineRule="auto"/>
    </w:pPr>
    <w:rPr>
      <w:sz w:val="22"/>
      <w:szCs w:val="22"/>
    </w:rPr>
  </w:style>
  <w:style w:type="paragraph" w:styleId="Heading1">
    <w:name w:val="heading 1"/>
    <w:basedOn w:val="Normal"/>
    <w:next w:val="Normal"/>
    <w:link w:val="Heading1Char"/>
    <w:autoRedefine/>
    <w:uiPriority w:val="9"/>
    <w:qFormat/>
    <w:rsid w:val="00ED21E1"/>
    <w:pPr>
      <w:keepNext/>
      <w:keepLines/>
      <w:spacing w:before="240" w:after="0" w:line="360" w:lineRule="auto"/>
      <w:outlineLvl w:val="0"/>
    </w:pPr>
    <w:rPr>
      <w:rFonts w:ascii="Times New Roman" w:eastAsiaTheme="majorEastAsia" w:hAnsi="Times New Roman" w:cstheme="majorBidi"/>
      <w:b/>
      <w:spacing w:val="-4"/>
      <w:sz w:val="32"/>
      <w:szCs w:val="32"/>
    </w:rPr>
  </w:style>
  <w:style w:type="paragraph" w:styleId="Heading2">
    <w:name w:val="heading 2"/>
    <w:basedOn w:val="Normal"/>
    <w:next w:val="Normal"/>
    <w:link w:val="Heading2Char"/>
    <w:autoRedefine/>
    <w:uiPriority w:val="9"/>
    <w:unhideWhenUsed/>
    <w:qFormat/>
    <w:rsid w:val="00004671"/>
    <w:pPr>
      <w:keepNext/>
      <w:keepLines/>
      <w:numPr>
        <w:numId w:val="44"/>
      </w:numPr>
      <w:spacing w:before="40" w:after="0" w:line="360" w:lineRule="auto"/>
      <w:outlineLvl w:val="1"/>
    </w:pPr>
    <w:rPr>
      <w:rFonts w:ascii="Times New Roman" w:eastAsiaTheme="majorEastAsia" w:hAnsi="Times New Roman" w:cstheme="majorBidi"/>
      <w:bCs/>
      <w:color w:val="3333FF"/>
      <w:sz w:val="28"/>
      <w:szCs w:val="28"/>
      <w:lang w:val="en-ZA" w:eastAsia="en-ZA"/>
    </w:rPr>
  </w:style>
  <w:style w:type="paragraph" w:styleId="Heading3">
    <w:name w:val="heading 3"/>
    <w:basedOn w:val="Normal"/>
    <w:next w:val="Normal"/>
    <w:link w:val="Heading3Char"/>
    <w:uiPriority w:val="9"/>
    <w:unhideWhenUsed/>
    <w:qFormat/>
    <w:rsid w:val="00C17D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1E1"/>
    <w:rPr>
      <w:rFonts w:ascii="Times New Roman" w:eastAsiaTheme="majorEastAsia" w:hAnsi="Times New Roman" w:cstheme="majorBidi"/>
      <w:b/>
      <w:spacing w:val="-4"/>
      <w:sz w:val="32"/>
      <w:szCs w:val="32"/>
    </w:rPr>
  </w:style>
  <w:style w:type="character" w:customStyle="1" w:styleId="Heading2Char">
    <w:name w:val="Heading 2 Char"/>
    <w:basedOn w:val="DefaultParagraphFont"/>
    <w:link w:val="Heading2"/>
    <w:uiPriority w:val="9"/>
    <w:rsid w:val="00004671"/>
    <w:rPr>
      <w:rFonts w:ascii="Times New Roman" w:eastAsiaTheme="majorEastAsia" w:hAnsi="Times New Roman" w:cstheme="majorBidi"/>
      <w:bCs/>
      <w:color w:val="3333FF"/>
      <w:sz w:val="28"/>
      <w:szCs w:val="28"/>
      <w:lang w:val="en-ZA" w:eastAsia="en-ZA"/>
    </w:rPr>
  </w:style>
  <w:style w:type="paragraph" w:styleId="Header">
    <w:name w:val="header"/>
    <w:basedOn w:val="Normal"/>
    <w:link w:val="HeaderChar"/>
    <w:uiPriority w:val="99"/>
    <w:unhideWhenUsed/>
    <w:rsid w:val="006956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696"/>
    <w:rPr>
      <w:sz w:val="22"/>
      <w:szCs w:val="22"/>
    </w:rPr>
  </w:style>
  <w:style w:type="paragraph" w:styleId="Footer">
    <w:name w:val="footer"/>
    <w:basedOn w:val="Normal"/>
    <w:link w:val="FooterChar"/>
    <w:uiPriority w:val="99"/>
    <w:unhideWhenUsed/>
    <w:rsid w:val="006956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696"/>
    <w:rPr>
      <w:sz w:val="22"/>
      <w:szCs w:val="22"/>
    </w:rPr>
  </w:style>
  <w:style w:type="paragraph" w:styleId="ListParagraph">
    <w:name w:val="List Paragraph"/>
    <w:basedOn w:val="Normal"/>
    <w:uiPriority w:val="34"/>
    <w:qFormat/>
    <w:rsid w:val="00695696"/>
    <w:pPr>
      <w:ind w:left="720"/>
      <w:contextualSpacing/>
    </w:pPr>
  </w:style>
  <w:style w:type="paragraph" w:styleId="NormalWeb">
    <w:name w:val="Normal (Web)"/>
    <w:basedOn w:val="Normal"/>
    <w:rsid w:val="006A4817"/>
    <w:pPr>
      <w:spacing w:before="100" w:beforeAutospacing="1" w:after="100" w:afterAutospacing="1" w:line="240" w:lineRule="auto"/>
    </w:pPr>
    <w:rPr>
      <w:rFonts w:ascii="Arial Unicode MS" w:eastAsia="Arial Unicode MS" w:hAnsi="Arial Unicode MS" w:cs="Arial Unicode MS"/>
      <w:sz w:val="24"/>
      <w:szCs w:val="24"/>
      <w:lang w:val="en-US" w:eastAsia="en-US"/>
    </w:rPr>
  </w:style>
  <w:style w:type="character" w:styleId="CommentReference">
    <w:name w:val="annotation reference"/>
    <w:basedOn w:val="DefaultParagraphFont"/>
    <w:uiPriority w:val="99"/>
    <w:semiHidden/>
    <w:unhideWhenUsed/>
    <w:rsid w:val="006A4817"/>
    <w:rPr>
      <w:sz w:val="16"/>
      <w:szCs w:val="16"/>
    </w:rPr>
  </w:style>
  <w:style w:type="paragraph" w:styleId="CommentText">
    <w:name w:val="annotation text"/>
    <w:basedOn w:val="Normal"/>
    <w:link w:val="CommentTextChar"/>
    <w:uiPriority w:val="99"/>
    <w:semiHidden/>
    <w:unhideWhenUsed/>
    <w:rsid w:val="006A4817"/>
    <w:pPr>
      <w:spacing w:line="240" w:lineRule="auto"/>
    </w:pPr>
    <w:rPr>
      <w:sz w:val="20"/>
      <w:szCs w:val="20"/>
    </w:rPr>
  </w:style>
  <w:style w:type="character" w:customStyle="1" w:styleId="CommentTextChar">
    <w:name w:val="Comment Text Char"/>
    <w:basedOn w:val="DefaultParagraphFont"/>
    <w:link w:val="CommentText"/>
    <w:uiPriority w:val="99"/>
    <w:semiHidden/>
    <w:rsid w:val="006A4817"/>
  </w:style>
  <w:style w:type="paragraph" w:styleId="CommentSubject">
    <w:name w:val="annotation subject"/>
    <w:basedOn w:val="CommentText"/>
    <w:next w:val="CommentText"/>
    <w:link w:val="CommentSubjectChar"/>
    <w:uiPriority w:val="99"/>
    <w:semiHidden/>
    <w:unhideWhenUsed/>
    <w:rsid w:val="006A4817"/>
    <w:rPr>
      <w:b/>
      <w:bCs/>
    </w:rPr>
  </w:style>
  <w:style w:type="character" w:customStyle="1" w:styleId="CommentSubjectChar">
    <w:name w:val="Comment Subject Char"/>
    <w:basedOn w:val="CommentTextChar"/>
    <w:link w:val="CommentSubject"/>
    <w:uiPriority w:val="99"/>
    <w:semiHidden/>
    <w:rsid w:val="006A4817"/>
    <w:rPr>
      <w:b/>
      <w:bCs/>
    </w:rPr>
  </w:style>
  <w:style w:type="paragraph" w:styleId="BalloonText">
    <w:name w:val="Balloon Text"/>
    <w:basedOn w:val="Normal"/>
    <w:link w:val="BalloonTextChar"/>
    <w:uiPriority w:val="99"/>
    <w:semiHidden/>
    <w:unhideWhenUsed/>
    <w:rsid w:val="006A4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817"/>
    <w:rPr>
      <w:rFonts w:ascii="Segoe UI" w:hAnsi="Segoe UI" w:cs="Segoe UI"/>
      <w:sz w:val="18"/>
      <w:szCs w:val="18"/>
    </w:rPr>
  </w:style>
  <w:style w:type="paragraph" w:styleId="TOCHeading">
    <w:name w:val="TOC Heading"/>
    <w:basedOn w:val="Heading1"/>
    <w:next w:val="Normal"/>
    <w:uiPriority w:val="39"/>
    <w:unhideWhenUsed/>
    <w:qFormat/>
    <w:rsid w:val="0089351A"/>
    <w:pPr>
      <w:outlineLvl w:val="9"/>
    </w:pPr>
    <w:rPr>
      <w:rFonts w:asciiTheme="majorHAnsi" w:hAnsiTheme="majorHAnsi"/>
      <w:b w:val="0"/>
      <w:color w:val="2E74B5" w:themeColor="accent1" w:themeShade="BF"/>
      <w:spacing w:val="0"/>
      <w:lang w:val="en-US" w:eastAsia="en-US"/>
    </w:rPr>
  </w:style>
  <w:style w:type="paragraph" w:styleId="TOC1">
    <w:name w:val="toc 1"/>
    <w:basedOn w:val="Normal"/>
    <w:next w:val="Normal"/>
    <w:autoRedefine/>
    <w:uiPriority w:val="39"/>
    <w:unhideWhenUsed/>
    <w:rsid w:val="0089351A"/>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383839"/>
    <w:pPr>
      <w:spacing w:after="0"/>
      <w:ind w:left="220"/>
    </w:pPr>
    <w:rPr>
      <w:rFonts w:asciiTheme="minorHAnsi" w:hAnsiTheme="minorHAnsi"/>
      <w:smallCaps/>
      <w:sz w:val="20"/>
      <w:szCs w:val="20"/>
    </w:rPr>
  </w:style>
  <w:style w:type="character" w:styleId="Hyperlink">
    <w:name w:val="Hyperlink"/>
    <w:basedOn w:val="DefaultParagraphFont"/>
    <w:uiPriority w:val="99"/>
    <w:unhideWhenUsed/>
    <w:rsid w:val="0089351A"/>
    <w:rPr>
      <w:color w:val="0563C1" w:themeColor="hyperlink"/>
      <w:u w:val="single"/>
    </w:rPr>
  </w:style>
  <w:style w:type="paragraph" w:styleId="TOC3">
    <w:name w:val="toc 3"/>
    <w:basedOn w:val="Normal"/>
    <w:next w:val="Normal"/>
    <w:autoRedefine/>
    <w:uiPriority w:val="39"/>
    <w:unhideWhenUsed/>
    <w:rsid w:val="00464E20"/>
    <w:pPr>
      <w:spacing w:after="0"/>
      <w:ind w:left="440"/>
    </w:pPr>
    <w:rPr>
      <w:rFonts w:asciiTheme="minorHAnsi" w:hAnsiTheme="minorHAnsi"/>
      <w:i/>
      <w:iCs/>
      <w:sz w:val="20"/>
      <w:szCs w:val="20"/>
    </w:rPr>
  </w:style>
  <w:style w:type="paragraph" w:styleId="TOC4">
    <w:name w:val="toc 4"/>
    <w:basedOn w:val="Normal"/>
    <w:next w:val="Normal"/>
    <w:autoRedefine/>
    <w:uiPriority w:val="39"/>
    <w:unhideWhenUsed/>
    <w:rsid w:val="00464E20"/>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464E20"/>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464E20"/>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464E20"/>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464E20"/>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464E20"/>
    <w:pPr>
      <w:spacing w:after="0"/>
      <w:ind w:left="1760"/>
    </w:pPr>
    <w:rPr>
      <w:rFonts w:asciiTheme="minorHAnsi" w:hAnsiTheme="minorHAnsi"/>
      <w:sz w:val="18"/>
      <w:szCs w:val="18"/>
    </w:rPr>
  </w:style>
  <w:style w:type="numbering" w:customStyle="1" w:styleId="NoList1">
    <w:name w:val="No List1"/>
    <w:next w:val="NoList"/>
    <w:uiPriority w:val="99"/>
    <w:semiHidden/>
    <w:unhideWhenUsed/>
    <w:rsid w:val="00880F5D"/>
  </w:style>
  <w:style w:type="paragraph" w:customStyle="1" w:styleId="Header2">
    <w:name w:val="Header 2"/>
    <w:basedOn w:val="Heading2"/>
    <w:autoRedefine/>
    <w:qFormat/>
    <w:rsid w:val="00EF3D94"/>
    <w:pPr>
      <w:numPr>
        <w:numId w:val="46"/>
      </w:numPr>
      <w:ind w:left="993" w:hanging="993"/>
      <w:jc w:val="both"/>
    </w:pPr>
    <w:rPr>
      <w:rFonts w:eastAsia="Times New Roman" w:cs="Times New Roman"/>
      <w:bCs w:val="0"/>
      <w:color w:val="auto"/>
      <w:sz w:val="24"/>
      <w:szCs w:val="20"/>
    </w:rPr>
  </w:style>
  <w:style w:type="character" w:customStyle="1" w:styleId="Heading3Char">
    <w:name w:val="Heading 3 Char"/>
    <w:basedOn w:val="DefaultParagraphFont"/>
    <w:link w:val="Heading3"/>
    <w:uiPriority w:val="9"/>
    <w:rsid w:val="00C17D5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C529E-1BD8-40FE-9B99-229BB0EC2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6342</TotalTime>
  <Pages>1</Pages>
  <Words>26568</Words>
  <Characters>151439</Characters>
  <Application>Microsoft Office Word</Application>
  <DocSecurity>0</DocSecurity>
  <Lines>1261</Lines>
  <Paragraphs>355</Paragraphs>
  <ScaleCrop>false</ScaleCrop>
  <HeadingPairs>
    <vt:vector size="2" baseType="variant">
      <vt:variant>
        <vt:lpstr>Title</vt:lpstr>
      </vt:variant>
      <vt:variant>
        <vt:i4>1</vt:i4>
      </vt:variant>
    </vt:vector>
  </HeadingPairs>
  <TitlesOfParts>
    <vt:vector size="1" baseType="lpstr">
      <vt:lpstr>#3966 Gov Notice ACT 7</vt:lpstr>
    </vt:vector>
  </TitlesOfParts>
  <Company/>
  <LinksUpToDate>false</LinksUpToDate>
  <CharactersWithSpaces>177652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#3966 Gov Notice ACT 7</dc:title>
  <dc:subject>#3966 Gov Notice ACT 7</dc:subject>
  <dc:creator>Everybody</dc:creator>
  <cp:keywords/>
  <dc:description/>
  <cp:lastModifiedBy>Sheldon Husselmann</cp:lastModifiedBy>
  <cp:revision>167</cp:revision>
  <cp:lastPrinted>2015-02-06T07:05:00Z</cp:lastPrinted>
  <dcterms:created xsi:type="dcterms:W3CDTF">2014-10-31T03:53:00Z</dcterms:created>
  <dcterms:modified xsi:type="dcterms:W3CDTF">2016-07-05T05:54:00Z</dcterms:modified>
</cp:coreProperties>
</file>